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4"/>
        </w:rPr>
        <w:id w:val="-2011516804"/>
        <w:docPartObj>
          <w:docPartGallery w:val="Cover Pages"/>
          <w:docPartUnique/>
        </w:docPartObj>
      </w:sdtPr>
      <w:sdtEndPr/>
      <w:sdtContent>
        <w:p w:rsidR="00FC2EFD" w:rsidRDefault="00FC2EFD">
          <w:pPr>
            <w:pStyle w:val="a3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FC2EFD" w:rsidRDefault="007E5425">
                                  <w:pPr>
                                    <w:pStyle w:val="a3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/M/d"/>
                                        <w:lid w:val="zh-TW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EndPr/>
                                    <w:sdtContent>
                                      <w:r w:rsidR="00FC2EFD">
                                        <w:rPr>
                                          <w:rFonts w:hint="eastAsia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資料庫第九組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p w:rsidR="00FC2EFD" w:rsidRDefault="007E5425">
                            <w:pPr>
                              <w:pStyle w:val="a3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/M/d"/>
                                  <w:lid w:val="zh-TW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FC2EFD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資料庫第九組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FC2EFD" w:rsidRDefault="00FC2EFD">
          <w:pPr>
            <w:widowControl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2918180</wp:posOffset>
                    </wp:positionH>
                    <wp:positionV relativeFrom="page">
                      <wp:posOffset>1864970</wp:posOffset>
                    </wp:positionV>
                    <wp:extent cx="3716020" cy="702259"/>
                    <wp:effectExtent l="0" t="0" r="0" b="317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6020" cy="7022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C2EFD" w:rsidRPr="00FC2EFD" w:rsidRDefault="007E5425" w:rsidP="00FC2EFD">
                                <w:pPr>
                                  <w:pStyle w:val="a3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FC2EFD" w:rsidRPr="00FC2EFD">
                                      <w:rPr>
                                        <w:rFonts w:asciiTheme="majorHAnsi" w:eastAsiaTheme="majorEastAsia" w:hAnsiTheme="majorHAnsi" w:cstheme="majorBidi" w:hint="eastAsia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網路小說推薦系統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229.8pt;margin-top:146.85pt;width:292.6pt;height:55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" filled="f" stroked="f" strokeweight=".5pt">
                    <v:textbox inset="0,0,0,0">
                      <w:txbxContent>
                        <w:p w:rsidR="00FC2EFD" w:rsidRPr="00FC2EFD" w:rsidRDefault="007E5425" w:rsidP="00FC2EFD">
                          <w:pPr>
                            <w:pStyle w:val="a3"/>
                            <w:rPr>
                              <w:rFonts w:asciiTheme="majorHAnsi" w:eastAsiaTheme="majorEastAsia" w:hAnsiTheme="majorHAnsi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FC2EFD" w:rsidRPr="00FC2EFD">
                                <w:rPr>
                                  <w:rFonts w:asciiTheme="majorHAnsi" w:eastAsiaTheme="majorEastAsia" w:hAnsiTheme="majorHAnsi" w:cstheme="majorBidi" w:hint="eastAsia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網路小說推薦系統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3174797</wp:posOffset>
                    </wp:positionH>
                    <wp:positionV relativeFrom="page">
                      <wp:posOffset>7190842</wp:posOffset>
                    </wp:positionV>
                    <wp:extent cx="3657600" cy="2681274"/>
                    <wp:effectExtent l="0" t="0" r="7620" b="5080"/>
                    <wp:wrapNone/>
                    <wp:docPr id="32" name="文字方塊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26812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 xml:space="preserve">2B 412410085 </w:t>
                                </w:r>
                                <w:r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張子頡</w:t>
                                </w: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2B 412410291</w:t>
                                </w:r>
                                <w:r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林鈺丞</w:t>
                                </w: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 xml:space="preserve">2B 412410929 </w:t>
                                </w:r>
                                <w:r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呂秉諺</w:t>
                                </w: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2B 412411281</w:t>
                                </w:r>
                                <w:r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劉奕霈</w:t>
                                </w: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2B 412411315</w:t>
                                </w:r>
                                <w:r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張庭瑄</w:t>
                                </w: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2B 412411810</w:t>
                                </w:r>
                                <w:r>
                                  <w:rPr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52F61" w:themeColor="accent1"/>
                                    <w:sz w:val="32"/>
                                    <w:szCs w:val="32"/>
                                  </w:rPr>
                                  <w:t>金庭聿</w:t>
                                </w: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FC2EFD" w:rsidRPr="00FC2EFD" w:rsidRDefault="00FC2EFD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文字方塊 32" o:spid="_x0000_s1056" type="#_x0000_t202" style="position:absolute;margin-left:250pt;margin-top:566.2pt;width:4in;height:211.1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" filled="f" stroked="f" strokeweight=".5pt">
                    <v:textbox inset="0,0,0,0">
                      <w:txbxContent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 xml:space="preserve">2B 412410085 </w:t>
                          </w:r>
                          <w:r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張子頡</w:t>
                          </w: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2B 412410291</w:t>
                          </w:r>
                          <w:r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林鈺丞</w:t>
                          </w: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 xml:space="preserve">2B 412410929 </w:t>
                          </w:r>
                          <w:r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呂秉諺</w:t>
                          </w: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2B 412411281</w:t>
                          </w:r>
                          <w:r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劉奕霈</w:t>
                          </w: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2B 412411315</w:t>
                          </w:r>
                          <w:r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張庭瑄</w:t>
                          </w: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2B 412411810</w:t>
                          </w:r>
                          <w:r>
                            <w:rPr>
                              <w:color w:val="052F61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52F61" w:themeColor="accent1"/>
                              <w:sz w:val="32"/>
                              <w:szCs w:val="32"/>
                            </w:rPr>
                            <w:t>金庭聿</w:t>
                          </w: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FC2EFD" w:rsidRPr="00FC2EFD" w:rsidRDefault="00FC2EFD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:rsidR="00A627F4" w:rsidRDefault="00A627F4">
      <w:pPr>
        <w:widowControl/>
      </w:pPr>
      <w:r>
        <w:rPr>
          <w:rFonts w:hint="eastAsia"/>
        </w:rPr>
        <w:lastRenderedPageBreak/>
        <w:t>目錄預定地</w:t>
      </w:r>
      <w:r w:rsidR="00011FCA">
        <w:rPr>
          <w:rFonts w:hint="eastAsia"/>
        </w:rPr>
        <w:t>，但之後做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前言</w:t>
      </w:r>
    </w:p>
    <w:p w:rsidR="001577E0" w:rsidRPr="001577E0" w:rsidRDefault="001577E0" w:rsidP="001577E0">
      <w:pPr>
        <w:pStyle w:val="a5"/>
        <w:widowControl/>
        <w:numPr>
          <w:ilvl w:val="0"/>
          <w:numId w:val="3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動機</w:t>
      </w:r>
    </w:p>
    <w:p w:rsidR="001577E0" w:rsidRPr="001577E0" w:rsidRDefault="001577E0" w:rsidP="001577E0">
      <w:pPr>
        <w:pStyle w:val="a5"/>
        <w:widowControl/>
        <w:numPr>
          <w:ilvl w:val="0"/>
          <w:numId w:val="3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目的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系統分析與設計</w:t>
      </w:r>
    </w:p>
    <w:p w:rsidR="001577E0" w:rsidRPr="001577E0" w:rsidRDefault="001577E0" w:rsidP="001577E0">
      <w:pPr>
        <w:pStyle w:val="a5"/>
        <w:widowControl/>
        <w:numPr>
          <w:ilvl w:val="0"/>
          <w:numId w:val="4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系統需求</w:t>
      </w:r>
    </w:p>
    <w:p w:rsidR="001577E0" w:rsidRPr="001577E0" w:rsidRDefault="001577E0" w:rsidP="001577E0">
      <w:pPr>
        <w:pStyle w:val="a5"/>
        <w:widowControl/>
        <w:numPr>
          <w:ilvl w:val="0"/>
          <w:numId w:val="4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使用對象</w:t>
      </w:r>
    </w:p>
    <w:p w:rsidR="001577E0" w:rsidRPr="001577E0" w:rsidRDefault="001577E0" w:rsidP="001577E0">
      <w:pPr>
        <w:pStyle w:val="a5"/>
        <w:widowControl/>
        <w:numPr>
          <w:ilvl w:val="0"/>
          <w:numId w:val="4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資料收集</w:t>
      </w:r>
    </w:p>
    <w:p w:rsidR="001577E0" w:rsidRPr="001577E0" w:rsidRDefault="001577E0" w:rsidP="001577E0">
      <w:pPr>
        <w:pStyle w:val="a5"/>
        <w:widowControl/>
        <w:numPr>
          <w:ilvl w:val="0"/>
          <w:numId w:val="4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系統設計工具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資料庫邏輯設計</w:t>
      </w:r>
    </w:p>
    <w:p w:rsidR="001577E0" w:rsidRPr="001577E0" w:rsidRDefault="001577E0" w:rsidP="001577E0">
      <w:pPr>
        <w:pStyle w:val="a5"/>
        <w:widowControl/>
        <w:numPr>
          <w:ilvl w:val="0"/>
          <w:numId w:val="6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E</w:t>
      </w:r>
      <w:r w:rsidRPr="001577E0">
        <w:rPr>
          <w:szCs w:val="24"/>
        </w:rPr>
        <w:t>-</w:t>
      </w:r>
      <w:r w:rsidRPr="001577E0">
        <w:rPr>
          <w:rFonts w:hint="eastAsia"/>
          <w:szCs w:val="24"/>
        </w:rPr>
        <w:t>R</w:t>
      </w:r>
      <w:r w:rsidRPr="001577E0">
        <w:rPr>
          <w:rFonts w:hint="eastAsia"/>
          <w:szCs w:val="24"/>
        </w:rPr>
        <w:t>關係圖</w:t>
      </w:r>
    </w:p>
    <w:p w:rsidR="001577E0" w:rsidRPr="001577E0" w:rsidRDefault="001577E0" w:rsidP="001577E0">
      <w:pPr>
        <w:pStyle w:val="a5"/>
        <w:widowControl/>
        <w:numPr>
          <w:ilvl w:val="0"/>
          <w:numId w:val="6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E</w:t>
      </w:r>
      <w:r w:rsidRPr="001577E0">
        <w:rPr>
          <w:szCs w:val="24"/>
        </w:rPr>
        <w:t>-R</w:t>
      </w:r>
      <w:r w:rsidRPr="001577E0">
        <w:rPr>
          <w:rFonts w:hint="eastAsia"/>
          <w:szCs w:val="24"/>
        </w:rPr>
        <w:t>圖轉換關聯表</w:t>
      </w:r>
    </w:p>
    <w:p w:rsidR="001577E0" w:rsidRPr="001577E0" w:rsidRDefault="001577E0" w:rsidP="001577E0">
      <w:pPr>
        <w:pStyle w:val="a5"/>
        <w:widowControl/>
        <w:numPr>
          <w:ilvl w:val="0"/>
          <w:numId w:val="6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關聯表</w:t>
      </w:r>
      <w:proofErr w:type="gramStart"/>
      <w:r w:rsidRPr="001577E0">
        <w:rPr>
          <w:rFonts w:hint="eastAsia"/>
          <w:szCs w:val="24"/>
        </w:rPr>
        <w:t>個</w:t>
      </w:r>
      <w:proofErr w:type="gramEnd"/>
      <w:r w:rsidRPr="001577E0">
        <w:rPr>
          <w:rFonts w:hint="eastAsia"/>
          <w:szCs w:val="24"/>
        </w:rPr>
        <w:t>欄位屬性規劃</w:t>
      </w:r>
    </w:p>
    <w:p w:rsidR="001577E0" w:rsidRPr="001577E0" w:rsidRDefault="001577E0" w:rsidP="001577E0">
      <w:pPr>
        <w:pStyle w:val="a5"/>
        <w:widowControl/>
        <w:numPr>
          <w:ilvl w:val="0"/>
          <w:numId w:val="6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正規化分析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實體建置</w:t>
      </w:r>
    </w:p>
    <w:p w:rsidR="001577E0" w:rsidRPr="001577E0" w:rsidRDefault="001577E0" w:rsidP="001577E0">
      <w:pPr>
        <w:pStyle w:val="a5"/>
        <w:widowControl/>
        <w:numPr>
          <w:ilvl w:val="0"/>
          <w:numId w:val="7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SQL</w:t>
      </w:r>
      <w:r w:rsidRPr="001577E0">
        <w:rPr>
          <w:rFonts w:hint="eastAsia"/>
          <w:szCs w:val="24"/>
        </w:rPr>
        <w:t>命令</w:t>
      </w:r>
    </w:p>
    <w:p w:rsidR="001577E0" w:rsidRPr="001577E0" w:rsidRDefault="001577E0" w:rsidP="001577E0">
      <w:pPr>
        <w:pStyle w:val="a5"/>
        <w:widowControl/>
        <w:numPr>
          <w:ilvl w:val="0"/>
          <w:numId w:val="7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搜尋演算法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測試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結論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>
        <w:rPr>
          <w:rFonts w:hint="eastAsia"/>
          <w:szCs w:val="24"/>
        </w:rPr>
        <w:t>工作分配</w:t>
      </w:r>
    </w:p>
    <w:p w:rsidR="001577E0" w:rsidRPr="001577E0" w:rsidRDefault="001577E0" w:rsidP="001577E0">
      <w:pPr>
        <w:pStyle w:val="a5"/>
        <w:widowControl/>
        <w:numPr>
          <w:ilvl w:val="0"/>
          <w:numId w:val="2"/>
        </w:numPr>
        <w:ind w:leftChars="0"/>
        <w:rPr>
          <w:szCs w:val="24"/>
        </w:rPr>
      </w:pPr>
      <w:r w:rsidRPr="001577E0">
        <w:rPr>
          <w:rFonts w:hint="eastAsia"/>
          <w:szCs w:val="24"/>
        </w:rPr>
        <w:t>參考資料</w:t>
      </w:r>
    </w:p>
    <w:p w:rsidR="001577E0" w:rsidRPr="001577E0" w:rsidRDefault="001577E0" w:rsidP="00A627F4">
      <w:pPr>
        <w:widowControl/>
        <w:rPr>
          <w:szCs w:val="24"/>
        </w:rPr>
      </w:pPr>
    </w:p>
    <w:p w:rsidR="00011FCA" w:rsidRDefault="001577E0" w:rsidP="00A627F4">
      <w:pPr>
        <w:widowControl/>
      </w:pPr>
      <w:r>
        <w:br w:type="page"/>
      </w:r>
    </w:p>
    <w:p w:rsidR="00011FCA" w:rsidRPr="001577E0" w:rsidRDefault="00011FCA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1577E0">
        <w:rPr>
          <w:rFonts w:hint="eastAsia"/>
          <w:sz w:val="32"/>
        </w:rPr>
        <w:lastRenderedPageBreak/>
        <w:t>前言</w:t>
      </w:r>
    </w:p>
    <w:p w:rsidR="00011FCA" w:rsidRDefault="00011FCA" w:rsidP="001577E0">
      <w:pPr>
        <w:pStyle w:val="a5"/>
        <w:widowControl/>
        <w:numPr>
          <w:ilvl w:val="0"/>
          <w:numId w:val="9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動機</w:t>
      </w:r>
    </w:p>
    <w:p w:rsidR="001577E0" w:rsidRDefault="00EC4979" w:rsidP="001577E0">
      <w:pPr>
        <w:pStyle w:val="a5"/>
        <w:widowControl/>
        <w:ind w:leftChars="0" w:left="960"/>
      </w:pPr>
      <w:proofErr w:type="gramStart"/>
      <w:r>
        <w:rPr>
          <w:rFonts w:hint="eastAsia"/>
        </w:rPr>
        <w:t>線上小說</w:t>
      </w:r>
      <w:proofErr w:type="gramEnd"/>
      <w:r>
        <w:rPr>
          <w:rFonts w:hint="eastAsia"/>
        </w:rPr>
        <w:t>閱讀網站種類繁多，網站除了提供讀者閱讀書籍的功能，還往往兼具「推薦書籍」的任務。而</w:t>
      </w:r>
      <w:r w:rsidR="00902703">
        <w:rPr>
          <w:rFonts w:hint="eastAsia"/>
        </w:rPr>
        <w:t>在使用</w:t>
      </w:r>
      <w:r>
        <w:rPr>
          <w:rFonts w:hint="eastAsia"/>
        </w:rPr>
        <w:t>「</w:t>
      </w:r>
      <w:proofErr w:type="spellStart"/>
      <w:r w:rsidR="00902703">
        <w:rPr>
          <w:rFonts w:hint="eastAsia"/>
        </w:rPr>
        <w:t>Mojoin</w:t>
      </w:r>
      <w:proofErr w:type="spellEnd"/>
      <w:proofErr w:type="gramStart"/>
      <w:r>
        <w:rPr>
          <w:rFonts w:hint="eastAsia"/>
        </w:rPr>
        <w:t>線上漫畫</w:t>
      </w:r>
      <w:proofErr w:type="gramEnd"/>
      <w:r>
        <w:rPr>
          <w:rFonts w:hint="eastAsia"/>
        </w:rPr>
        <w:t>、小說平台」</w:t>
      </w:r>
      <w:r w:rsidR="00902703">
        <w:rPr>
          <w:rFonts w:hint="eastAsia"/>
        </w:rPr>
        <w:t>閱讀小說時，我們</w:t>
      </w:r>
      <w:r>
        <w:rPr>
          <w:rFonts w:hint="eastAsia"/>
        </w:rPr>
        <w:t>卻</w:t>
      </w:r>
      <w:r w:rsidR="00902703">
        <w:rPr>
          <w:rFonts w:hint="eastAsia"/>
        </w:rPr>
        <w:t>發現他的「更多感興趣」</w:t>
      </w:r>
      <w:r>
        <w:rPr>
          <w:rFonts w:hint="eastAsia"/>
        </w:rPr>
        <w:t>推薦內容多半與讀者正在閱讀的書、歷史閱讀紀錄或收藏的小說較無相似之處，似乎沒有一個合理且有效的推薦系統，能以使用者的閱讀紀錄與收藏內容為依據，推薦符合對方閱讀的類型、可能感興趣的書籍。因此我們打算模擬</w:t>
      </w:r>
      <w:proofErr w:type="spellStart"/>
      <w:r>
        <w:rPr>
          <w:rFonts w:hint="eastAsia"/>
        </w:rPr>
        <w:t>Mojoin</w:t>
      </w:r>
      <w:proofErr w:type="spellEnd"/>
      <w:r>
        <w:rPr>
          <w:rFonts w:hint="eastAsia"/>
        </w:rPr>
        <w:t>網頁使用方式，結合演算法與資料庫，推薦使用者可能感興趣的小說。</w:t>
      </w:r>
    </w:p>
    <w:p w:rsidR="00094549" w:rsidRPr="001577E0" w:rsidRDefault="00094549" w:rsidP="001577E0">
      <w:pPr>
        <w:pStyle w:val="a5"/>
        <w:widowControl/>
        <w:ind w:leftChars="0" w:left="960"/>
      </w:pPr>
    </w:p>
    <w:p w:rsidR="00902703" w:rsidRDefault="00011FCA" w:rsidP="00902703">
      <w:pPr>
        <w:pStyle w:val="a5"/>
        <w:widowControl/>
        <w:numPr>
          <w:ilvl w:val="0"/>
          <w:numId w:val="9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目的</w:t>
      </w:r>
    </w:p>
    <w:p w:rsidR="00094549" w:rsidRPr="00466B1A" w:rsidRDefault="00902703" w:rsidP="00466B1A">
      <w:pPr>
        <w:pStyle w:val="a5"/>
        <w:widowControl/>
        <w:ind w:leftChars="0" w:left="960"/>
        <w:rPr>
          <w:szCs w:val="24"/>
        </w:rPr>
      </w:pPr>
      <w:r>
        <w:rPr>
          <w:rFonts w:hint="eastAsia"/>
          <w:szCs w:val="24"/>
        </w:rPr>
        <w:t>透過演算法搜尋</w:t>
      </w:r>
      <w:r w:rsidR="00C76A26">
        <w:rPr>
          <w:szCs w:val="24"/>
        </w:rPr>
        <w:t>M</w:t>
      </w:r>
      <w:r>
        <w:rPr>
          <w:rFonts w:hint="eastAsia"/>
          <w:szCs w:val="24"/>
        </w:rPr>
        <w:t>ySQL</w:t>
      </w:r>
      <w:r>
        <w:rPr>
          <w:rFonts w:hint="eastAsia"/>
          <w:szCs w:val="24"/>
        </w:rPr>
        <w:t>資料庫，推薦使用者可能感興趣的小說</w:t>
      </w:r>
      <w:r w:rsidR="00EC4979">
        <w:rPr>
          <w:rFonts w:hint="eastAsia"/>
          <w:szCs w:val="24"/>
        </w:rPr>
        <w:t>。</w:t>
      </w:r>
    </w:p>
    <w:p w:rsidR="00EC4979" w:rsidRPr="00D252E6" w:rsidRDefault="00EC4979" w:rsidP="00EC4979">
      <w:pPr>
        <w:widowControl/>
        <w:rPr>
          <w:sz w:val="32"/>
          <w:szCs w:val="24"/>
        </w:rPr>
      </w:pPr>
    </w:p>
    <w:p w:rsidR="00011FCA" w:rsidRPr="001577E0" w:rsidRDefault="00011FCA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1577E0">
        <w:rPr>
          <w:rFonts w:hint="eastAsia"/>
          <w:sz w:val="32"/>
        </w:rPr>
        <w:t>系統分析與設計</w:t>
      </w:r>
    </w:p>
    <w:p w:rsidR="00C76A26" w:rsidRPr="00634371" w:rsidRDefault="00011FCA" w:rsidP="001F2D59">
      <w:pPr>
        <w:pStyle w:val="a5"/>
        <w:widowControl/>
        <w:numPr>
          <w:ilvl w:val="0"/>
          <w:numId w:val="10"/>
        </w:numPr>
        <w:ind w:leftChars="0"/>
        <w:rPr>
          <w:szCs w:val="24"/>
        </w:rPr>
      </w:pPr>
      <w:r w:rsidRPr="00C76A26">
        <w:rPr>
          <w:rFonts w:hint="eastAsia"/>
          <w:sz w:val="28"/>
        </w:rPr>
        <w:t>系統需求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所有</w:t>
      </w:r>
      <w:proofErr w:type="gramStart"/>
      <w:r>
        <w:rPr>
          <w:rFonts w:hint="eastAsia"/>
          <w:szCs w:val="24"/>
        </w:rPr>
        <w:t>書籍均需登錄</w:t>
      </w:r>
      <w:proofErr w:type="gramEnd"/>
      <w:r>
        <w:rPr>
          <w:rFonts w:hint="eastAsia"/>
          <w:szCs w:val="24"/>
        </w:rPr>
        <w:t>於該系統內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可瀏覽平台上所有書籍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可經由類型、出版社篩選書籍</w:t>
      </w:r>
    </w:p>
    <w:p w:rsidR="00634371" w:rsidRDefault="00CB01DC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可經由作者姓名、書籍名稱查找書籍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管理者可任意增加或刪除書籍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使用者須登入方可使用平台</w:t>
      </w:r>
      <w:r w:rsidR="002C1E01">
        <w:rPr>
          <w:rFonts w:hint="eastAsia"/>
          <w:szCs w:val="24"/>
        </w:rPr>
        <w:t>之推薦書籍功能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系統可記錄使用者歷史閱讀紀錄、收藏紀錄</w:t>
      </w:r>
    </w:p>
    <w:p w:rsidR="00094549" w:rsidRPr="00094549" w:rsidRDefault="00094549" w:rsidP="00094549">
      <w:pPr>
        <w:widowControl/>
        <w:ind w:left="960"/>
        <w:rPr>
          <w:szCs w:val="24"/>
        </w:rPr>
      </w:pPr>
    </w:p>
    <w:p w:rsidR="00C76A26" w:rsidRDefault="00C76A26" w:rsidP="00C76A26">
      <w:pPr>
        <w:pStyle w:val="a5"/>
        <w:widowControl/>
        <w:numPr>
          <w:ilvl w:val="0"/>
          <w:numId w:val="10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資料收集</w:t>
      </w:r>
    </w:p>
    <w:p w:rsidR="00094549" w:rsidRDefault="00634371" w:rsidP="00466B1A">
      <w:pPr>
        <w:pStyle w:val="a5"/>
        <w:widowControl/>
        <w:ind w:leftChars="0" w:left="960"/>
      </w:pPr>
      <w:r>
        <w:rPr>
          <w:rFonts w:hint="eastAsia"/>
        </w:rPr>
        <w:t>人工統計「</w:t>
      </w:r>
      <w:proofErr w:type="spellStart"/>
      <w:r>
        <w:rPr>
          <w:rFonts w:hint="eastAsia"/>
        </w:rPr>
        <w:t>Mojoin</w:t>
      </w:r>
      <w:proofErr w:type="spellEnd"/>
      <w:proofErr w:type="gramStart"/>
      <w:r>
        <w:rPr>
          <w:rFonts w:hint="eastAsia"/>
        </w:rPr>
        <w:t>線上漫畫</w:t>
      </w:r>
      <w:proofErr w:type="gramEnd"/>
      <w:r>
        <w:rPr>
          <w:rFonts w:hint="eastAsia"/>
        </w:rPr>
        <w:t>、小說平台」中的「小說」部分直至民國</w:t>
      </w:r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日以前之書籍內容，並建立</w:t>
      </w:r>
      <w:r>
        <w:rPr>
          <w:rFonts w:hint="eastAsia"/>
        </w:rPr>
        <w:t>Excel</w:t>
      </w:r>
      <w:r>
        <w:rPr>
          <w:rFonts w:hint="eastAsia"/>
        </w:rPr>
        <w:t>表格以利後續使用。</w:t>
      </w:r>
    </w:p>
    <w:p w:rsidR="00466B1A" w:rsidRPr="00D252E6" w:rsidRDefault="00466B1A" w:rsidP="00466B1A">
      <w:pPr>
        <w:pStyle w:val="a5"/>
        <w:widowControl/>
        <w:ind w:leftChars="0" w:left="960"/>
        <w:rPr>
          <w:szCs w:val="24"/>
        </w:rPr>
      </w:pPr>
    </w:p>
    <w:p w:rsidR="00C76A26" w:rsidRDefault="00C76A26" w:rsidP="00694816">
      <w:pPr>
        <w:pStyle w:val="a5"/>
        <w:widowControl/>
        <w:numPr>
          <w:ilvl w:val="0"/>
          <w:numId w:val="10"/>
        </w:numPr>
        <w:ind w:leftChars="0"/>
        <w:rPr>
          <w:sz w:val="28"/>
        </w:rPr>
      </w:pPr>
      <w:r w:rsidRPr="00C76A26">
        <w:rPr>
          <w:rFonts w:hint="eastAsia"/>
          <w:sz w:val="28"/>
        </w:rPr>
        <w:t>系統設計工具</w:t>
      </w:r>
    </w:p>
    <w:p w:rsidR="00C76A26" w:rsidRDefault="00C76A26" w:rsidP="00C76A26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>
        <w:rPr>
          <w:rFonts w:hint="eastAsia"/>
          <w:szCs w:val="24"/>
        </w:rPr>
        <w:t>資料庫開發工具：</w:t>
      </w:r>
      <w:r>
        <w:rPr>
          <w:rFonts w:hint="eastAsia"/>
          <w:szCs w:val="24"/>
        </w:rPr>
        <w:t>M</w:t>
      </w:r>
      <w:r>
        <w:rPr>
          <w:szCs w:val="24"/>
        </w:rPr>
        <w:t>ySQL</w:t>
      </w:r>
    </w:p>
    <w:p w:rsidR="00634371" w:rsidRDefault="00634371" w:rsidP="00634371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>
        <w:rPr>
          <w:rFonts w:hint="eastAsia"/>
          <w:szCs w:val="24"/>
        </w:rPr>
        <w:lastRenderedPageBreak/>
        <w:t>系統設計工具：</w:t>
      </w:r>
      <w:r>
        <w:rPr>
          <w:rFonts w:hint="eastAsia"/>
          <w:szCs w:val="24"/>
        </w:rPr>
        <w:t>Fl</w:t>
      </w:r>
      <w:r>
        <w:rPr>
          <w:szCs w:val="24"/>
        </w:rPr>
        <w:t>ask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Py</w:t>
      </w:r>
      <w:r>
        <w:rPr>
          <w:szCs w:val="24"/>
        </w:rPr>
        <w:t>thon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HTML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CSS</w:t>
      </w:r>
    </w:p>
    <w:p w:rsidR="00094549" w:rsidRPr="00634371" w:rsidRDefault="00094549" w:rsidP="00094549">
      <w:pPr>
        <w:pStyle w:val="a5"/>
        <w:widowControl/>
        <w:ind w:leftChars="0" w:left="1440"/>
        <w:rPr>
          <w:szCs w:val="24"/>
        </w:rPr>
      </w:pPr>
    </w:p>
    <w:p w:rsidR="00011FCA" w:rsidRDefault="00011FCA" w:rsidP="001577E0">
      <w:pPr>
        <w:pStyle w:val="a5"/>
        <w:widowControl/>
        <w:numPr>
          <w:ilvl w:val="0"/>
          <w:numId w:val="10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使用對象</w:t>
      </w:r>
    </w:p>
    <w:p w:rsidR="00C76A26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Cs w:val="24"/>
        </w:rPr>
      </w:pPr>
      <w:r>
        <w:rPr>
          <w:rFonts w:hint="eastAsia"/>
          <w:szCs w:val="24"/>
        </w:rPr>
        <w:t>一般用戶：享有較符合個人喜好的推薦內容</w:t>
      </w:r>
    </w:p>
    <w:p w:rsidR="00C76A26" w:rsidRPr="00D252E6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 w:val="32"/>
        </w:rPr>
      </w:pPr>
      <w:r>
        <w:rPr>
          <w:rFonts w:hint="eastAsia"/>
          <w:szCs w:val="24"/>
        </w:rPr>
        <w:t>網站管理者：小說登錄</w:t>
      </w:r>
    </w:p>
    <w:p w:rsidR="00D252E6" w:rsidRPr="00D252E6" w:rsidRDefault="00D252E6" w:rsidP="00D252E6">
      <w:pPr>
        <w:pStyle w:val="a5"/>
        <w:widowControl/>
        <w:ind w:leftChars="0" w:left="1440"/>
      </w:pPr>
    </w:p>
    <w:p w:rsidR="002C1E01" w:rsidRPr="002C1E01" w:rsidRDefault="002C1E01" w:rsidP="002C1E01">
      <w:pPr>
        <w:widowControl/>
        <w:rPr>
          <w:sz w:val="32"/>
        </w:rPr>
      </w:pPr>
    </w:p>
    <w:p w:rsidR="00011FCA" w:rsidRPr="00C76A26" w:rsidRDefault="00011FCA" w:rsidP="00C76A26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C76A26">
        <w:rPr>
          <w:rFonts w:hint="eastAsia"/>
          <w:sz w:val="32"/>
        </w:rPr>
        <w:t>資料庫邏輯設計</w:t>
      </w:r>
    </w:p>
    <w:p w:rsidR="00635723" w:rsidRDefault="00011FCA" w:rsidP="004576CE">
      <w:pPr>
        <w:pStyle w:val="a5"/>
        <w:widowControl/>
        <w:numPr>
          <w:ilvl w:val="0"/>
          <w:numId w:val="11"/>
        </w:numPr>
        <w:ind w:leftChars="0"/>
        <w:rPr>
          <w:sz w:val="28"/>
        </w:rPr>
      </w:pPr>
      <w:r w:rsidRPr="00635723">
        <w:rPr>
          <w:rFonts w:hint="eastAsia"/>
          <w:sz w:val="28"/>
        </w:rPr>
        <w:t>E</w:t>
      </w:r>
      <w:r w:rsidRPr="00635723">
        <w:rPr>
          <w:sz w:val="28"/>
        </w:rPr>
        <w:t>-</w:t>
      </w:r>
      <w:r w:rsidRPr="00635723">
        <w:rPr>
          <w:rFonts w:hint="eastAsia"/>
          <w:sz w:val="28"/>
        </w:rPr>
        <w:t>R</w:t>
      </w:r>
      <w:r w:rsidRPr="00635723">
        <w:rPr>
          <w:rFonts w:hint="eastAsia"/>
          <w:sz w:val="28"/>
        </w:rPr>
        <w:t>關係圖</w:t>
      </w:r>
    </w:p>
    <w:p w:rsidR="004576CE" w:rsidRPr="00635723" w:rsidRDefault="00094549" w:rsidP="00635723">
      <w:pPr>
        <w:widowControl/>
        <w:ind w:left="480"/>
        <w:rPr>
          <w:sz w:val="28"/>
        </w:rPr>
      </w:pPr>
      <w:r>
        <w:rPr>
          <w:rFonts w:hint="eastAsia"/>
          <w:noProof/>
        </w:rPr>
        <w:drawing>
          <wp:inline distT="0" distB="0" distL="0" distR="0">
            <wp:extent cx="5274262" cy="3082925"/>
            <wp:effectExtent l="0" t="0" r="3175" b="3175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ER_中文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62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549" w:rsidRPr="001577E0" w:rsidRDefault="00094549" w:rsidP="004576CE">
      <w:pPr>
        <w:pStyle w:val="a5"/>
        <w:widowControl/>
        <w:ind w:leftChars="0" w:left="960"/>
        <w:rPr>
          <w:sz w:val="28"/>
        </w:rPr>
      </w:pPr>
    </w:p>
    <w:p w:rsidR="00011FCA" w:rsidRDefault="00011FCA" w:rsidP="001577E0">
      <w:pPr>
        <w:pStyle w:val="a5"/>
        <w:widowControl/>
        <w:numPr>
          <w:ilvl w:val="0"/>
          <w:numId w:val="11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E</w:t>
      </w:r>
      <w:r w:rsidRPr="001577E0">
        <w:rPr>
          <w:sz w:val="28"/>
        </w:rPr>
        <w:t>-R</w:t>
      </w:r>
      <w:r w:rsidRPr="001577E0">
        <w:rPr>
          <w:rFonts w:hint="eastAsia"/>
          <w:sz w:val="28"/>
        </w:rPr>
        <w:t>圖轉換關聯表</w:t>
      </w:r>
    </w:p>
    <w:p w:rsidR="005E533A" w:rsidRPr="00635723" w:rsidRDefault="00562F7A" w:rsidP="00635723">
      <w:pPr>
        <w:widowControl/>
        <w:ind w:left="480"/>
        <w:rPr>
          <w:sz w:val="28"/>
        </w:rPr>
      </w:pPr>
      <w:r>
        <w:rPr>
          <w:noProof/>
        </w:rPr>
        <w:lastRenderedPageBreak/>
        <w:drawing>
          <wp:inline distT="0" distB="0" distL="0" distR="0">
            <wp:extent cx="5274310" cy="3274695"/>
            <wp:effectExtent l="0" t="0" r="2540" b="190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B4C57B.tmp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FCA" w:rsidRDefault="00011FCA" w:rsidP="001577E0">
      <w:pPr>
        <w:pStyle w:val="a5"/>
        <w:widowControl/>
        <w:numPr>
          <w:ilvl w:val="0"/>
          <w:numId w:val="11"/>
        </w:numPr>
        <w:ind w:leftChars="0"/>
        <w:rPr>
          <w:sz w:val="28"/>
        </w:rPr>
      </w:pPr>
      <w:proofErr w:type="gramStart"/>
      <w:r w:rsidRPr="001577E0">
        <w:rPr>
          <w:rFonts w:hint="eastAsia"/>
          <w:sz w:val="28"/>
        </w:rPr>
        <w:t>關聯表</w:t>
      </w:r>
      <w:r w:rsidR="00AE6B26">
        <w:rPr>
          <w:rFonts w:hint="eastAsia"/>
          <w:sz w:val="28"/>
        </w:rPr>
        <w:t>各</w:t>
      </w:r>
      <w:r w:rsidRPr="001577E0">
        <w:rPr>
          <w:rFonts w:hint="eastAsia"/>
          <w:sz w:val="28"/>
        </w:rPr>
        <w:t>欄位</w:t>
      </w:r>
      <w:proofErr w:type="gramEnd"/>
      <w:r w:rsidRPr="001577E0">
        <w:rPr>
          <w:rFonts w:hint="eastAsia"/>
          <w:sz w:val="28"/>
        </w:rPr>
        <w:t>屬性規劃</w:t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n</w:t>
      </w:r>
      <w:r w:rsidR="00AE6B26" w:rsidRPr="009402D7">
        <w:rPr>
          <w:rFonts w:hint="eastAsia"/>
        </w:rPr>
        <w:t>o</w:t>
      </w:r>
      <w:r w:rsidR="00AE6B26" w:rsidRPr="009402D7">
        <w:t>vel</w:t>
      </w:r>
    </w:p>
    <w:p w:rsidR="00567A14" w:rsidRDefault="00567A14" w:rsidP="00567A14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2771519" cy="1620000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519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567A14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lastRenderedPageBreak/>
        <w:drawing>
          <wp:inline distT="0" distB="0" distL="0" distR="0">
            <wp:extent cx="4433920" cy="2886096"/>
            <wp:effectExtent l="0" t="0" r="508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B4CEFE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3920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14" w:rsidRPr="009402D7" w:rsidRDefault="00FB16BE" w:rsidP="00FB16BE">
      <w:pPr>
        <w:pStyle w:val="a5"/>
        <w:widowControl/>
        <w:numPr>
          <w:ilvl w:val="0"/>
          <w:numId w:val="20"/>
        </w:numPr>
        <w:ind w:leftChars="0"/>
      </w:pPr>
      <w:r w:rsidRPr="009402D7">
        <w:rPr>
          <w:rFonts w:hint="eastAsia"/>
        </w:rPr>
        <w:t>novel</w:t>
      </w:r>
      <w:r w:rsidRPr="009402D7">
        <w:rPr>
          <w:rFonts w:hint="eastAsia"/>
        </w:rPr>
        <w:t>的「系列」為複合屬性</w:t>
      </w:r>
      <w:r>
        <w:rPr>
          <w:rFonts w:hint="eastAsia"/>
        </w:rPr>
        <w:t>，原先為「系列編號．書籍集數」</w:t>
      </w:r>
      <w:r>
        <w:rPr>
          <w:rFonts w:hint="eastAsia"/>
        </w:rPr>
        <w:t>(</w:t>
      </w:r>
      <w:r>
        <w:rPr>
          <w:rFonts w:hint="eastAsia"/>
        </w:rPr>
        <w:t>例：</w:t>
      </w:r>
      <w:r>
        <w:rPr>
          <w:rFonts w:hint="eastAsia"/>
        </w:rPr>
        <w:t>7.8)</w:t>
      </w:r>
      <w:r w:rsidRPr="009402D7">
        <w:rPr>
          <w:rFonts w:hint="eastAsia"/>
        </w:rPr>
        <w:t>，</w:t>
      </w:r>
      <w:r>
        <w:rPr>
          <w:rFonts w:hint="eastAsia"/>
        </w:rPr>
        <w:t>因此</w:t>
      </w:r>
      <w:r w:rsidR="00AC1809" w:rsidRPr="009402D7">
        <w:rPr>
          <w:rFonts w:hint="eastAsia"/>
        </w:rPr>
        <w:t>在正</w:t>
      </w:r>
      <w:r w:rsidR="009402D7" w:rsidRPr="009402D7">
        <w:rPr>
          <w:rFonts w:hint="eastAsia"/>
        </w:rPr>
        <w:t>規</w:t>
      </w:r>
      <w:r w:rsidR="00AC1809" w:rsidRPr="009402D7">
        <w:rPr>
          <w:rFonts w:hint="eastAsia"/>
        </w:rPr>
        <w:t>化</w:t>
      </w:r>
      <w:r w:rsidR="009402D7" w:rsidRPr="009402D7">
        <w:rPr>
          <w:rFonts w:hint="eastAsia"/>
        </w:rPr>
        <w:t>1</w:t>
      </w:r>
      <w:r w:rsidR="009402D7" w:rsidRPr="009402D7">
        <w:t>NF</w:t>
      </w:r>
      <w:r w:rsidR="00AC1809" w:rsidRPr="009402D7">
        <w:rPr>
          <w:rFonts w:hint="eastAsia"/>
        </w:rPr>
        <w:t>的時候被拆成</w:t>
      </w:r>
      <w:r>
        <w:rPr>
          <w:rFonts w:hint="eastAsia"/>
        </w:rPr>
        <w:t>「系列</w:t>
      </w:r>
      <w:r>
        <w:rPr>
          <w:rFonts w:hint="eastAsia"/>
        </w:rPr>
        <w:t>(1)</w:t>
      </w:r>
      <w:r>
        <w:rPr>
          <w:rFonts w:hint="eastAsia"/>
        </w:rPr>
        <w:t>」、</w:t>
      </w:r>
      <w:r>
        <w:rPr>
          <w:rFonts w:hint="eastAsia"/>
        </w:rPr>
        <w:t>「系列</w:t>
      </w:r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>
        <w:rPr>
          <w:rFonts w:hint="eastAsia"/>
        </w:rPr>
        <w:t>」</w:t>
      </w:r>
      <w:r w:rsidR="00AC1809" w:rsidRPr="009402D7">
        <w:rPr>
          <w:rFonts w:hint="eastAsia"/>
        </w:rPr>
        <w:t>兩欄</w:t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a</w:t>
      </w:r>
      <w:r w:rsidR="00AE6B26" w:rsidRPr="009402D7">
        <w:t>uthor</w:t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2243154" cy="962032"/>
            <wp:effectExtent l="0" t="0" r="508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B4C6D0E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6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p</w:t>
      </w:r>
      <w:r w:rsidR="00AE6B26" w:rsidRPr="009402D7">
        <w:t>ublish</w:t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lastRenderedPageBreak/>
        <w:drawing>
          <wp:inline distT="0" distB="0" distL="0" distR="0">
            <wp:extent cx="2233629" cy="957269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B4CDBE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629" cy="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t</w:t>
      </w:r>
      <w:r w:rsidR="00AE6B26" w:rsidRPr="009402D7">
        <w:t>ag</w:t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562F7A" w:rsidP="00AC1809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3338537" cy="966795"/>
            <wp:effectExtent l="0" t="0" r="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B4CF8B1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537" cy="9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6BE" w:rsidRDefault="00FB16BE" w:rsidP="00FB16BE">
      <w:pPr>
        <w:pStyle w:val="a5"/>
        <w:widowControl/>
        <w:numPr>
          <w:ilvl w:val="0"/>
          <w:numId w:val="19"/>
        </w:numPr>
        <w:ind w:leftChars="0"/>
      </w:pPr>
      <w:r>
        <w:rPr>
          <w:rFonts w:hint="eastAsia"/>
        </w:rPr>
        <w:t>原先的</w:t>
      </w:r>
      <w:r>
        <w:rPr>
          <w:rFonts w:hint="eastAsia"/>
        </w:rPr>
        <w:t>tag</w:t>
      </w:r>
      <w:r>
        <w:rPr>
          <w:rFonts w:hint="eastAsia"/>
        </w:rPr>
        <w:t>有許多語意相近但表述方式不同的標籤，</w:t>
      </w:r>
      <w:proofErr w:type="gramStart"/>
      <w:r>
        <w:rPr>
          <w:rFonts w:hint="eastAsia"/>
        </w:rPr>
        <w:t>如異界</w:t>
      </w:r>
      <w:proofErr w:type="gramEnd"/>
      <w:r>
        <w:rPr>
          <w:rFonts w:hint="eastAsia"/>
        </w:rPr>
        <w:t>、異世界</w:t>
      </w:r>
      <w:proofErr w:type="gramStart"/>
      <w:r>
        <w:rPr>
          <w:rFonts w:hint="eastAsia"/>
        </w:rPr>
        <w:t>涵義均為</w:t>
      </w:r>
      <w:proofErr w:type="gramEnd"/>
      <w:r>
        <w:rPr>
          <w:rFonts w:hint="eastAsia"/>
        </w:rPr>
        <w:t>「異世界」，故將</w:t>
      </w:r>
      <w:r>
        <w:rPr>
          <w:rFonts w:hint="eastAsia"/>
        </w:rPr>
        <w:t>tag</w:t>
      </w:r>
      <w:r>
        <w:rPr>
          <w:rFonts w:hint="eastAsia"/>
        </w:rPr>
        <w:t>做</w:t>
      </w:r>
      <w:proofErr w:type="gramStart"/>
      <w:r>
        <w:rPr>
          <w:rFonts w:hint="eastAsia"/>
        </w:rPr>
        <w:t>正則化</w:t>
      </w:r>
      <w:proofErr w:type="gramEnd"/>
      <w:r>
        <w:rPr>
          <w:rFonts w:hint="eastAsia"/>
        </w:rPr>
        <w:t>，合併涵義相近的</w:t>
      </w:r>
      <w:r>
        <w:rPr>
          <w:rFonts w:hint="eastAsia"/>
        </w:rPr>
        <w:t>tag</w:t>
      </w:r>
      <w:r>
        <w:rPr>
          <w:rFonts w:hint="eastAsia"/>
        </w:rPr>
        <w:t>，並賦予每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tag</w:t>
      </w:r>
      <w:r>
        <w:rPr>
          <w:rFonts w:hint="eastAsia"/>
        </w:rPr>
        <w:t>代號作為主鍵。</w:t>
      </w:r>
    </w:p>
    <w:p w:rsidR="0026765D" w:rsidRPr="0026765D" w:rsidRDefault="00FB16BE" w:rsidP="00FB16BE">
      <w:pPr>
        <w:pStyle w:val="a5"/>
        <w:widowControl/>
        <w:numPr>
          <w:ilvl w:val="0"/>
          <w:numId w:val="19"/>
        </w:numPr>
        <w:ind w:leftChars="0"/>
        <w:rPr>
          <w:rFonts w:hint="eastAsia"/>
        </w:rPr>
      </w:pPr>
      <w:r>
        <w:rPr>
          <w:rFonts w:hint="eastAsia"/>
        </w:rPr>
        <w:t>又因一個</w:t>
      </w:r>
      <w:r>
        <w:rPr>
          <w:rFonts w:hint="eastAsia"/>
        </w:rPr>
        <w:t>tag</w:t>
      </w:r>
      <w:r>
        <w:rPr>
          <w:rFonts w:hint="eastAsia"/>
        </w:rPr>
        <w:t>在</w:t>
      </w:r>
      <w:proofErr w:type="gramStart"/>
      <w:r>
        <w:rPr>
          <w:rFonts w:hint="eastAsia"/>
        </w:rPr>
        <w:t>正則化的</w:t>
      </w:r>
      <w:proofErr w:type="gramEnd"/>
      <w:r>
        <w:rPr>
          <w:rFonts w:hint="eastAsia"/>
        </w:rPr>
        <w:t>時候可能會分屬兩個</w:t>
      </w:r>
      <w:proofErr w:type="spellStart"/>
      <w:r>
        <w:rPr>
          <w:rFonts w:hint="eastAsia"/>
        </w:rPr>
        <w:t>tagNOR</w:t>
      </w:r>
      <w:proofErr w:type="spellEnd"/>
      <w:r>
        <w:rPr>
          <w:rFonts w:hint="eastAsia"/>
        </w:rPr>
        <w:t>，如懸疑恐怖既為「懸疑」亦為「恐怖」，故其一的</w:t>
      </w:r>
      <w:proofErr w:type="spellStart"/>
      <w:r>
        <w:rPr>
          <w:rFonts w:hint="eastAsia"/>
        </w:rPr>
        <w:t>tIndex</w:t>
      </w:r>
      <w:proofErr w:type="spellEnd"/>
      <w:r>
        <w:rPr>
          <w:rFonts w:hint="eastAsia"/>
        </w:rPr>
        <w:t>為原本的</w:t>
      </w:r>
      <w:proofErr w:type="spellStart"/>
      <w:r>
        <w:rPr>
          <w:rFonts w:hint="eastAsia"/>
        </w:rPr>
        <w:t>tIndex</w:t>
      </w:r>
      <w:proofErr w:type="spellEnd"/>
      <w:r>
        <w:rPr>
          <w:rFonts w:hint="eastAsia"/>
        </w:rPr>
        <w:t>再加上</w:t>
      </w:r>
      <w:r>
        <w:rPr>
          <w:rFonts w:hint="eastAsia"/>
        </w:rPr>
        <w:t>500</w:t>
      </w:r>
      <w:r>
        <w:rPr>
          <w:rFonts w:hint="eastAsia"/>
        </w:rPr>
        <w:t>，在同時涵蓋兩個</w:t>
      </w:r>
      <w:proofErr w:type="spellStart"/>
      <w:r>
        <w:rPr>
          <w:rFonts w:hint="eastAsia"/>
        </w:rPr>
        <w:t>tagNOR</w:t>
      </w:r>
      <w:proofErr w:type="spellEnd"/>
      <w:r>
        <w:rPr>
          <w:rFonts w:hint="eastAsia"/>
        </w:rPr>
        <w:t>的時候，能夠以「</w:t>
      </w:r>
      <w:proofErr w:type="spellStart"/>
      <w:r>
        <w:rPr>
          <w:rFonts w:hint="eastAsia"/>
        </w:rPr>
        <w:t>tIndex</w:t>
      </w:r>
      <w:proofErr w:type="spellEnd"/>
      <w:r>
        <w:rPr>
          <w:rFonts w:hint="eastAsia"/>
        </w:rPr>
        <w:t>小於</w:t>
      </w:r>
      <w:r>
        <w:rPr>
          <w:rFonts w:hint="eastAsia"/>
        </w:rPr>
        <w:t>500</w:t>
      </w:r>
      <w:r>
        <w:rPr>
          <w:rFonts w:hint="eastAsia"/>
        </w:rPr>
        <w:t>」為條件篩選，避免網頁列出重複的</w:t>
      </w:r>
      <w:r>
        <w:rPr>
          <w:rFonts w:hint="eastAsia"/>
        </w:rPr>
        <w:t>tag</w:t>
      </w:r>
      <w:r>
        <w:rPr>
          <w:rFonts w:hint="eastAsia"/>
        </w:rPr>
        <w:t>。</w:t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u</w:t>
      </w:r>
      <w:r w:rsidR="00AE6B26" w:rsidRPr="009402D7">
        <w:t>ser</w:t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lastRenderedPageBreak/>
        <w:drawing>
          <wp:inline distT="0" distB="0" distL="0" distR="0">
            <wp:extent cx="2252679" cy="971557"/>
            <wp:effectExtent l="0" t="0" r="0" b="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B4C66CA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9402D7" w:rsidRDefault="00562F7A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rPr>
          <w:rFonts w:hint="eastAsia"/>
        </w:rPr>
        <w:t>u</w:t>
      </w:r>
      <w:r w:rsidRPr="009402D7">
        <w:t>serlove</w:t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54AA3DCC" wp14:editId="2211A582">
            <wp:extent cx="2771492" cy="16200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4360AA58" wp14:editId="6E73DA91">
            <wp:extent cx="2243154" cy="971557"/>
            <wp:effectExtent l="0" t="0" r="508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B4C5CB4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9402D7" w:rsidRDefault="009402D7" w:rsidP="00FB16BE">
      <w:pPr>
        <w:pStyle w:val="a5"/>
        <w:widowControl/>
        <w:numPr>
          <w:ilvl w:val="0"/>
          <w:numId w:val="21"/>
        </w:numPr>
        <w:ind w:leftChars="0"/>
      </w:pPr>
      <w:r w:rsidRPr="009402D7">
        <w:rPr>
          <w:rFonts w:hint="eastAsia"/>
        </w:rPr>
        <w:t>愛心紀錄為外來鍵，</w:t>
      </w:r>
      <w:r w:rsidR="00FB16BE">
        <w:rPr>
          <w:rFonts w:hint="eastAsia"/>
        </w:rPr>
        <w:t>會</w:t>
      </w:r>
      <w:r w:rsidRPr="009402D7">
        <w:rPr>
          <w:rFonts w:hint="eastAsia"/>
        </w:rPr>
        <w:t>連到</w:t>
      </w:r>
      <w:r w:rsidRPr="009402D7">
        <w:rPr>
          <w:rFonts w:hint="eastAsia"/>
        </w:rPr>
        <w:t>novel</w:t>
      </w:r>
      <w:r w:rsidRPr="009402D7">
        <w:rPr>
          <w:rFonts w:hint="eastAsia"/>
        </w:rPr>
        <w:t>的</w:t>
      </w:r>
      <w:proofErr w:type="spellStart"/>
      <w:r w:rsidRPr="009402D7">
        <w:rPr>
          <w:rFonts w:hint="eastAsia"/>
        </w:rPr>
        <w:t>nIndex</w:t>
      </w:r>
      <w:proofErr w:type="spellEnd"/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9402D7">
        <w:t>n</w:t>
      </w:r>
      <w:r w:rsidR="00AE6B26" w:rsidRPr="009402D7">
        <w:t>ovel</w:t>
      </w:r>
      <w:r w:rsidRPr="009402D7">
        <w:t>t</w:t>
      </w:r>
      <w:r w:rsidR="00AE6B26" w:rsidRPr="009402D7">
        <w:t>ag</w:t>
      </w:r>
      <w:proofErr w:type="spellEnd"/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2252679" cy="101442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B4CC1B8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10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s</w:t>
      </w:r>
      <w:r w:rsidR="00AE6B26" w:rsidRPr="009402D7">
        <w:t>ign</w:t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lastRenderedPageBreak/>
        <w:drawing>
          <wp:inline distT="0" distB="0" distL="0" distR="0" wp14:anchorId="114FA28D" wp14:editId="371BBE0F">
            <wp:extent cx="2771492" cy="162000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2243154" cy="1004895"/>
            <wp:effectExtent l="0" t="0" r="5080" b="508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B4CD9E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10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9402D7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9402D7">
        <w:t>r</w:t>
      </w:r>
      <w:r w:rsidR="00AE6B26" w:rsidRPr="009402D7">
        <w:t>ead</w:t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3333774" cy="1023945"/>
            <wp:effectExtent l="0" t="0" r="0" b="508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B4C1F9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10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AE6B26" w:rsidRDefault="00562F7A" w:rsidP="00562F7A">
      <w:pPr>
        <w:pStyle w:val="a5"/>
        <w:widowControl/>
        <w:ind w:leftChars="0" w:left="1440"/>
        <w:rPr>
          <w:sz w:val="28"/>
        </w:rPr>
      </w:pPr>
    </w:p>
    <w:p w:rsidR="00011FCA" w:rsidRDefault="00011FCA" w:rsidP="001577E0">
      <w:pPr>
        <w:pStyle w:val="a5"/>
        <w:widowControl/>
        <w:numPr>
          <w:ilvl w:val="0"/>
          <w:numId w:val="11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正規化分析</w:t>
      </w:r>
    </w:p>
    <w:p w:rsidR="009402D7" w:rsidRPr="009402D7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9402D7">
        <w:rPr>
          <w:rFonts w:hint="eastAsia"/>
        </w:rPr>
        <w:t>1</w:t>
      </w:r>
      <w:r w:rsidRPr="009402D7">
        <w:t>NF</w:t>
      </w:r>
      <w:r w:rsidRPr="009402D7">
        <w:rPr>
          <w:rFonts w:hint="eastAsia"/>
        </w:rPr>
        <w:t>：關聯表中的每一個屬性其質皆為</w:t>
      </w:r>
      <w:r w:rsidRPr="009402D7">
        <w:rPr>
          <w:rFonts w:hint="eastAsia"/>
        </w:rPr>
        <w:t>Atomic Valu</w:t>
      </w:r>
      <w:r>
        <w:t>e</w:t>
      </w:r>
      <w:r>
        <w:rPr>
          <w:rFonts w:hint="eastAsia"/>
        </w:rPr>
        <w:t>：</w:t>
      </w:r>
      <w:r w:rsidRPr="009402D7">
        <w:rPr>
          <w:rFonts w:hint="eastAsia"/>
        </w:rPr>
        <w:t>符合</w:t>
      </w:r>
      <w:r w:rsidRPr="009402D7">
        <w:rPr>
          <w:rFonts w:hint="eastAsia"/>
        </w:rPr>
        <w:t>novel</w:t>
      </w:r>
      <w:r w:rsidRPr="009402D7">
        <w:rPr>
          <w:rFonts w:hint="eastAsia"/>
        </w:rPr>
        <w:t>的「系列」為複合屬性</w:t>
      </w:r>
      <w:r w:rsidR="00C57902">
        <w:rPr>
          <w:rFonts w:hint="eastAsia"/>
        </w:rPr>
        <w:t>，原先為「系列編號</w:t>
      </w:r>
      <w:r w:rsidR="00C57902">
        <w:rPr>
          <w:rFonts w:hint="eastAsia"/>
        </w:rPr>
        <w:t>．</w:t>
      </w:r>
      <w:r w:rsidR="00C57902">
        <w:rPr>
          <w:rFonts w:hint="eastAsia"/>
        </w:rPr>
        <w:t>書籍集數」</w:t>
      </w:r>
      <w:r w:rsidR="00C57902">
        <w:rPr>
          <w:rFonts w:hint="eastAsia"/>
        </w:rPr>
        <w:t>(</w:t>
      </w:r>
      <w:r w:rsidR="00C57902">
        <w:rPr>
          <w:rFonts w:hint="eastAsia"/>
        </w:rPr>
        <w:t>例：</w:t>
      </w:r>
      <w:r w:rsidR="00C57902">
        <w:rPr>
          <w:rFonts w:hint="eastAsia"/>
        </w:rPr>
        <w:t>7.8)</w:t>
      </w:r>
      <w:r w:rsidRPr="009402D7">
        <w:rPr>
          <w:rFonts w:hint="eastAsia"/>
        </w:rPr>
        <w:t>，</w:t>
      </w:r>
      <w:r w:rsidR="00C57902">
        <w:rPr>
          <w:rFonts w:hint="eastAsia"/>
        </w:rPr>
        <w:t>因而</w:t>
      </w:r>
      <w:r w:rsidRPr="009402D7">
        <w:rPr>
          <w:rFonts w:hint="eastAsia"/>
        </w:rPr>
        <w:t>拆解為「系列</w:t>
      </w:r>
      <w:r w:rsidRPr="009402D7">
        <w:rPr>
          <w:rFonts w:hint="eastAsia"/>
        </w:rPr>
        <w:t>(1)</w:t>
      </w:r>
      <w:r w:rsidRPr="009402D7">
        <w:rPr>
          <w:rFonts w:hint="eastAsia"/>
        </w:rPr>
        <w:t>」與「系列</w:t>
      </w:r>
      <w:r w:rsidRPr="009402D7">
        <w:rPr>
          <w:rFonts w:hint="eastAsia"/>
        </w:rPr>
        <w:t>(2)</w:t>
      </w:r>
      <w:r w:rsidRPr="009402D7">
        <w:rPr>
          <w:rFonts w:hint="eastAsia"/>
        </w:rPr>
        <w:t>」</w:t>
      </w:r>
    </w:p>
    <w:p w:rsidR="009402D7" w:rsidRPr="009402D7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9402D7">
        <w:rPr>
          <w:rFonts w:hint="eastAsia"/>
        </w:rPr>
        <w:t>2</w:t>
      </w:r>
      <w:r w:rsidRPr="009402D7">
        <w:t>NF</w:t>
      </w:r>
      <w:r>
        <w:rPr>
          <w:rFonts w:hint="eastAsia"/>
        </w:rPr>
        <w:t>：關聯表中所有</w:t>
      </w:r>
      <w:proofErr w:type="gramStart"/>
      <w:r>
        <w:rPr>
          <w:rFonts w:hint="eastAsia"/>
        </w:rPr>
        <w:t>非鍵質</w:t>
      </w:r>
      <w:proofErr w:type="gramEnd"/>
      <w:r>
        <w:rPr>
          <w:rFonts w:hint="eastAsia"/>
        </w:rPr>
        <w:t>屬性皆為完全功能相依於主鍵：符合</w:t>
      </w:r>
    </w:p>
    <w:p w:rsidR="009402D7" w:rsidRPr="001577E0" w:rsidRDefault="009402D7" w:rsidP="009402D7">
      <w:pPr>
        <w:pStyle w:val="a5"/>
        <w:widowControl/>
        <w:numPr>
          <w:ilvl w:val="1"/>
          <w:numId w:val="11"/>
        </w:numPr>
        <w:ind w:leftChars="0"/>
        <w:rPr>
          <w:sz w:val="28"/>
        </w:rPr>
      </w:pPr>
      <w:r w:rsidRPr="009402D7">
        <w:rPr>
          <w:rFonts w:hint="eastAsia"/>
        </w:rPr>
        <w:t>3</w:t>
      </w:r>
      <w:r w:rsidRPr="009402D7">
        <w:t>NF</w:t>
      </w:r>
      <w:r>
        <w:rPr>
          <w:rFonts w:hint="eastAsia"/>
        </w:rPr>
        <w:t>：關聯表中不存在</w:t>
      </w:r>
      <w:proofErr w:type="gramStart"/>
      <w:r>
        <w:rPr>
          <w:rFonts w:hint="eastAsia"/>
        </w:rPr>
        <w:t>非鍵質</w:t>
      </w:r>
      <w:proofErr w:type="gramEnd"/>
      <w:r>
        <w:rPr>
          <w:rFonts w:hint="eastAsia"/>
        </w:rPr>
        <w:t>屬性遞移相依於主鍵：符合</w:t>
      </w:r>
    </w:p>
    <w:p w:rsidR="00011FCA" w:rsidRPr="001577E0" w:rsidRDefault="00011FCA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1577E0">
        <w:rPr>
          <w:rFonts w:hint="eastAsia"/>
          <w:sz w:val="32"/>
        </w:rPr>
        <w:t>實體建置</w:t>
      </w:r>
    </w:p>
    <w:p w:rsidR="00011FCA" w:rsidRDefault="00011FCA" w:rsidP="001577E0">
      <w:pPr>
        <w:pStyle w:val="a5"/>
        <w:widowControl/>
        <w:numPr>
          <w:ilvl w:val="0"/>
          <w:numId w:val="12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SQL</w:t>
      </w:r>
      <w:r w:rsidRPr="001577E0">
        <w:rPr>
          <w:rFonts w:hint="eastAsia"/>
          <w:sz w:val="28"/>
        </w:rPr>
        <w:t>命令</w:t>
      </w:r>
    </w:p>
    <w:p w:rsidR="009402D7" w:rsidRDefault="00DD0C79" w:rsidP="00DD0C79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lastRenderedPageBreak/>
        <w:t>建立</w:t>
      </w:r>
      <w:r>
        <w:rPr>
          <w:rFonts w:hint="eastAsia"/>
        </w:rPr>
        <w:t>table (t</w:t>
      </w:r>
      <w:r>
        <w:t>able</w:t>
      </w:r>
      <w:r>
        <w:rPr>
          <w:rFonts w:hint="eastAsia"/>
        </w:rPr>
        <w:t>依字母排序</w:t>
      </w:r>
      <w:r>
        <w:rPr>
          <w:rFonts w:hint="eastAsia"/>
        </w:rPr>
        <w:t>)</w:t>
      </w:r>
    </w:p>
    <w:p w:rsidR="00915436" w:rsidRDefault="00915436" w:rsidP="00C57902">
      <w:pPr>
        <w:pStyle w:val="a5"/>
        <w:widowControl/>
        <w:numPr>
          <w:ilvl w:val="0"/>
          <w:numId w:val="18"/>
        </w:numPr>
        <w:ind w:leftChars="0"/>
        <w:rPr>
          <w:rFonts w:hint="eastAsia"/>
        </w:rPr>
      </w:pPr>
      <w:r>
        <w:t>a</w:t>
      </w:r>
      <w:r w:rsidR="00DD0C79">
        <w:t>uthor</w:t>
      </w:r>
    </w:p>
    <w:p w:rsidR="00DD0C79" w:rsidRDefault="00DD0C79" w:rsidP="0013711E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2962297" cy="1614499"/>
            <wp:effectExtent l="0" t="0" r="0" b="508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B4CDB35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97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6DA" w:rsidRDefault="00DD0C79" w:rsidP="00C57902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n</w:t>
      </w:r>
      <w:r>
        <w:t>ovel</w:t>
      </w:r>
    </w:p>
    <w:p w:rsidR="00956209" w:rsidRDefault="00956209" w:rsidP="00956209">
      <w:pPr>
        <w:widowControl/>
        <w:ind w:left="144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2C86708" wp14:editId="6D258455">
            <wp:extent cx="4995899" cy="5219738"/>
            <wp:effectExtent l="0" t="0" r="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B4CEE6D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5899" cy="521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>
        <w:t>novelta</w:t>
      </w:r>
      <w:r w:rsidR="0013711E">
        <w:t>g</w:t>
      </w:r>
      <w:proofErr w:type="spellEnd"/>
    </w:p>
    <w:p w:rsidR="0013711E" w:rsidRDefault="0013711E" w:rsidP="0013711E">
      <w:pPr>
        <w:widowControl/>
        <w:ind w:left="1440"/>
      </w:pPr>
      <w:r>
        <w:rPr>
          <w:rFonts w:hint="eastAsia"/>
          <w:noProof/>
        </w:rPr>
        <w:lastRenderedPageBreak/>
        <w:drawing>
          <wp:inline distT="0" distB="0" distL="0" distR="0">
            <wp:extent cx="4895886" cy="2028840"/>
            <wp:effectExtent l="0" t="0" r="0" b="9525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B4CCBD6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86" cy="202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p</w:t>
      </w:r>
      <w:r>
        <w:t>ublish</w:t>
      </w:r>
    </w:p>
    <w:p w:rsidR="0013711E" w:rsidRDefault="0013711E" w:rsidP="0013711E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2938484" cy="1809763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B4CF0CB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484" cy="18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r</w:t>
      </w:r>
      <w:r>
        <w:t>ead</w:t>
      </w:r>
    </w:p>
    <w:p w:rsidR="0013711E" w:rsidRDefault="00956209" w:rsidP="0013711E">
      <w:pPr>
        <w:widowControl/>
        <w:ind w:left="1440"/>
      </w:pPr>
      <w:r>
        <w:rPr>
          <w:noProof/>
        </w:rPr>
        <w:drawing>
          <wp:inline distT="0" distB="0" distL="0" distR="0">
            <wp:extent cx="4858428" cy="1648055"/>
            <wp:effectExtent l="0" t="0" r="0" b="952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CC70BC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s</w:t>
      </w:r>
      <w:r>
        <w:t>ign</w:t>
      </w:r>
    </w:p>
    <w:p w:rsidR="0013711E" w:rsidRDefault="00E85404" w:rsidP="0013711E">
      <w:pPr>
        <w:widowControl/>
        <w:ind w:left="1440"/>
      </w:pPr>
      <w:r>
        <w:rPr>
          <w:noProof/>
        </w:rPr>
        <w:drawing>
          <wp:inline distT="0" distB="0" distL="0" distR="0">
            <wp:extent cx="5020376" cy="2029108"/>
            <wp:effectExtent l="0" t="0" r="8890" b="9525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ECC767C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t</w:t>
      </w:r>
      <w:r>
        <w:t>ag</w:t>
      </w:r>
    </w:p>
    <w:p w:rsidR="0013711E" w:rsidRDefault="0013711E" w:rsidP="0013711E">
      <w:pPr>
        <w:widowControl/>
        <w:ind w:left="1440"/>
      </w:pPr>
      <w:r>
        <w:rPr>
          <w:rFonts w:hint="eastAsia"/>
          <w:noProof/>
        </w:rPr>
        <w:lastRenderedPageBreak/>
        <w:drawing>
          <wp:inline distT="0" distB="0" distL="0" distR="0">
            <wp:extent cx="3238524" cy="2209816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B4CC00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24" cy="22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u</w:t>
      </w:r>
      <w:r>
        <w:t>ser</w:t>
      </w:r>
    </w:p>
    <w:p w:rsidR="0013711E" w:rsidRDefault="0013711E" w:rsidP="0013711E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2967059" cy="1585924"/>
            <wp:effectExtent l="0" t="0" r="508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4C4E9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u</w:t>
      </w:r>
      <w:r>
        <w:t>serlove</w:t>
      </w:r>
    </w:p>
    <w:p w:rsidR="00466B1A" w:rsidRDefault="00956209" w:rsidP="00466B1A">
      <w:pPr>
        <w:widowControl/>
        <w:ind w:left="1440"/>
      </w:pPr>
      <w:r>
        <w:rPr>
          <w:noProof/>
        </w:rPr>
        <w:drawing>
          <wp:inline distT="0" distB="0" distL="0" distR="0">
            <wp:extent cx="4982270" cy="2057687"/>
            <wp:effectExtent l="0" t="0" r="889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CCE3D2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Default="00DD0C79" w:rsidP="00DD0C79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匯入資料</w:t>
      </w:r>
    </w:p>
    <w:p w:rsidR="00701836" w:rsidRDefault="00915436" w:rsidP="00701836">
      <w:pPr>
        <w:pStyle w:val="a5"/>
        <w:widowControl/>
        <w:ind w:leftChars="0" w:left="1440"/>
        <w:rPr>
          <w:noProof/>
        </w:rPr>
      </w:pPr>
      <w:r>
        <w:rPr>
          <w:rFonts w:hint="eastAsia"/>
        </w:rPr>
        <w:t>資料以</w:t>
      </w:r>
      <w:r>
        <w:rPr>
          <w:rFonts w:hint="eastAsia"/>
        </w:rPr>
        <w:t>csv</w:t>
      </w:r>
      <w:r>
        <w:rPr>
          <w:rFonts w:hint="eastAsia"/>
        </w:rPr>
        <w:t>檔儲存並直接匯入，程式格式如下：</w:t>
      </w:r>
    </w:p>
    <w:p w:rsidR="00915436" w:rsidRDefault="005541F1" w:rsidP="00701836">
      <w:pPr>
        <w:pStyle w:val="a5"/>
        <w:widowControl/>
        <w:ind w:leftChars="0" w:left="1440"/>
      </w:pPr>
      <w:r>
        <w:rPr>
          <w:noProof/>
        </w:rPr>
        <w:drawing>
          <wp:inline distT="0" distB="0" distL="0" distR="0">
            <wp:extent cx="5274310" cy="1307465"/>
            <wp:effectExtent l="0" t="0" r="2540" b="6985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ECC864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436" w:rsidRPr="009402D7" w:rsidRDefault="00915436" w:rsidP="00701836">
      <w:pPr>
        <w:pStyle w:val="a5"/>
        <w:widowControl/>
        <w:ind w:leftChars="0" w:left="1440"/>
        <w:rPr>
          <w:rFonts w:hint="eastAsia"/>
        </w:rPr>
      </w:pPr>
      <w:r>
        <w:rPr>
          <w:rFonts w:hint="eastAsia"/>
        </w:rPr>
        <w:t>(t</w:t>
      </w:r>
      <w:r>
        <w:t>able name)</w:t>
      </w:r>
      <w:r>
        <w:rPr>
          <w:rFonts w:hint="eastAsia"/>
        </w:rPr>
        <w:t>替換為各自的</w:t>
      </w:r>
      <w:r w:rsidR="00E85404">
        <w:rPr>
          <w:rFonts w:hint="eastAsia"/>
        </w:rPr>
        <w:t>t</w:t>
      </w:r>
      <w:r w:rsidR="00E85404">
        <w:t>able</w:t>
      </w:r>
      <w:r>
        <w:rPr>
          <w:rFonts w:hint="eastAsia"/>
        </w:rPr>
        <w:t>名稱以及</w:t>
      </w:r>
      <w:r>
        <w:rPr>
          <w:rFonts w:hint="eastAsia"/>
        </w:rPr>
        <w:t>csv</w:t>
      </w:r>
      <w:r>
        <w:rPr>
          <w:rFonts w:hint="eastAsia"/>
        </w:rPr>
        <w:t>檔名稱</w:t>
      </w:r>
    </w:p>
    <w:p w:rsidR="00011FCA" w:rsidRDefault="00011FCA" w:rsidP="001577E0">
      <w:pPr>
        <w:pStyle w:val="a5"/>
        <w:widowControl/>
        <w:numPr>
          <w:ilvl w:val="0"/>
          <w:numId w:val="12"/>
        </w:numPr>
        <w:ind w:leftChars="0"/>
        <w:rPr>
          <w:sz w:val="28"/>
        </w:rPr>
      </w:pPr>
      <w:r w:rsidRPr="001577E0">
        <w:rPr>
          <w:rFonts w:hint="eastAsia"/>
          <w:sz w:val="28"/>
        </w:rPr>
        <w:t>搜尋演算法</w:t>
      </w:r>
    </w:p>
    <w:p w:rsidR="00C57902" w:rsidRPr="00C57902" w:rsidRDefault="00C57902" w:rsidP="00C57902">
      <w:pPr>
        <w:pStyle w:val="a5"/>
        <w:widowControl/>
        <w:ind w:leftChars="0" w:left="960"/>
        <w:rPr>
          <w:rFonts w:hint="eastAsia"/>
        </w:rPr>
      </w:pPr>
    </w:p>
    <w:p w:rsidR="008204AB" w:rsidRPr="003415E7" w:rsidRDefault="00635723" w:rsidP="003415E7">
      <w:pPr>
        <w:pStyle w:val="a5"/>
        <w:widowControl/>
        <w:numPr>
          <w:ilvl w:val="0"/>
          <w:numId w:val="12"/>
        </w:numPr>
        <w:ind w:leftChars="0"/>
        <w:rPr>
          <w:rFonts w:hint="eastAsia"/>
          <w:sz w:val="28"/>
        </w:rPr>
      </w:pPr>
      <w:r>
        <w:rPr>
          <w:rFonts w:hint="eastAsia"/>
          <w:sz w:val="28"/>
        </w:rPr>
        <w:t>網頁調用資料庫</w:t>
      </w:r>
    </w:p>
    <w:p w:rsidR="008204AB" w:rsidRDefault="00E85404" w:rsidP="008204AB">
      <w:pPr>
        <w:pStyle w:val="a5"/>
        <w:widowControl/>
        <w:ind w:leftChars="0" w:left="960"/>
      </w:pPr>
      <w:r w:rsidRPr="00E85404">
        <w:rPr>
          <w:rFonts w:hint="eastAsia"/>
        </w:rPr>
        <w:t>網頁使用</w:t>
      </w:r>
      <w:r w:rsidRPr="00E85404">
        <w:rPr>
          <w:rFonts w:hint="eastAsia"/>
        </w:rPr>
        <w:t>flask</w:t>
      </w:r>
      <w:r w:rsidRPr="00E85404">
        <w:rPr>
          <w:rFonts w:hint="eastAsia"/>
        </w:rPr>
        <w:t>架構，運用</w:t>
      </w:r>
      <w:proofErr w:type="spellStart"/>
      <w:r w:rsidRPr="00E85404">
        <w:rPr>
          <w:rFonts w:hint="eastAsia"/>
        </w:rPr>
        <w:t>pymsql</w:t>
      </w:r>
      <w:proofErr w:type="spellEnd"/>
      <w:r w:rsidRPr="00E85404">
        <w:rPr>
          <w:rFonts w:hint="eastAsia"/>
        </w:rPr>
        <w:t>語法調用</w:t>
      </w:r>
      <w:proofErr w:type="spellStart"/>
      <w:r w:rsidRPr="00E85404">
        <w:rPr>
          <w:rFonts w:hint="eastAsia"/>
        </w:rPr>
        <w:t>mysql</w:t>
      </w:r>
      <w:proofErr w:type="spellEnd"/>
      <w:r w:rsidRPr="00E85404">
        <w:rPr>
          <w:rFonts w:hint="eastAsia"/>
        </w:rPr>
        <w:t>資料庫，可</w:t>
      </w:r>
      <w:r>
        <w:rPr>
          <w:rFonts w:hint="eastAsia"/>
        </w:rPr>
        <w:t>直接</w:t>
      </w:r>
      <w:r w:rsidRPr="00E85404">
        <w:rPr>
          <w:rFonts w:hint="eastAsia"/>
        </w:rPr>
        <w:t>在</w:t>
      </w:r>
      <w:r w:rsidRPr="00E85404">
        <w:rPr>
          <w:rFonts w:hint="eastAsia"/>
        </w:rPr>
        <w:t xml:space="preserve">python </w:t>
      </w:r>
      <w:r w:rsidRPr="00E85404">
        <w:rPr>
          <w:rFonts w:hint="eastAsia"/>
        </w:rPr>
        <w:t>檔裡面使用</w:t>
      </w:r>
      <w:proofErr w:type="spellStart"/>
      <w:r w:rsidRPr="00E85404">
        <w:rPr>
          <w:rFonts w:hint="eastAsia"/>
        </w:rPr>
        <w:t>mysql</w:t>
      </w:r>
      <w:proofErr w:type="spellEnd"/>
      <w:r w:rsidRPr="00E85404">
        <w:rPr>
          <w:rFonts w:hint="eastAsia"/>
        </w:rPr>
        <w:t>的指令</w:t>
      </w:r>
      <w:r>
        <w:rPr>
          <w:rFonts w:hint="eastAsia"/>
        </w:rPr>
        <w:t>，調用指令如下：</w:t>
      </w:r>
    </w:p>
    <w:p w:rsidR="00E85404" w:rsidRDefault="00E85404" w:rsidP="00E85404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連接資料庫</w:t>
      </w:r>
    </w:p>
    <w:p w:rsidR="00E85404" w:rsidRDefault="000A6351" w:rsidP="00E85404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關鍵字搜尋</w:t>
      </w:r>
    </w:p>
    <w:p w:rsidR="000A6351" w:rsidRPr="003415E7" w:rsidRDefault="000A6351" w:rsidP="00E85404">
      <w:pPr>
        <w:pStyle w:val="a5"/>
        <w:widowControl/>
        <w:numPr>
          <w:ilvl w:val="0"/>
          <w:numId w:val="17"/>
        </w:numPr>
        <w:ind w:leftChars="0"/>
        <w:rPr>
          <w:rFonts w:hint="eastAsia"/>
        </w:rPr>
      </w:pPr>
    </w:p>
    <w:p w:rsidR="00011FCA" w:rsidRPr="001577E0" w:rsidRDefault="00011FCA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1577E0">
        <w:rPr>
          <w:rFonts w:hint="eastAsia"/>
          <w:sz w:val="32"/>
        </w:rPr>
        <w:t>測試</w:t>
      </w:r>
      <w:bookmarkStart w:id="0" w:name="_GoBack"/>
      <w:bookmarkEnd w:id="0"/>
    </w:p>
    <w:p w:rsidR="00011FCA" w:rsidRPr="001577E0" w:rsidRDefault="00011FCA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1577E0">
        <w:rPr>
          <w:rFonts w:hint="eastAsia"/>
          <w:sz w:val="32"/>
        </w:rPr>
        <w:t>結論</w:t>
      </w:r>
    </w:p>
    <w:p w:rsidR="00011FCA" w:rsidRPr="001577E0" w:rsidRDefault="001577E0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>
        <w:rPr>
          <w:rFonts w:hint="eastAsia"/>
          <w:sz w:val="32"/>
        </w:rPr>
        <w:t>工作分配</w:t>
      </w:r>
    </w:p>
    <w:p w:rsidR="00011FCA" w:rsidRPr="001577E0" w:rsidRDefault="00011FCA" w:rsidP="001577E0">
      <w:pPr>
        <w:pStyle w:val="a5"/>
        <w:widowControl/>
        <w:numPr>
          <w:ilvl w:val="0"/>
          <w:numId w:val="8"/>
        </w:numPr>
        <w:ind w:leftChars="0"/>
        <w:rPr>
          <w:sz w:val="32"/>
        </w:rPr>
      </w:pPr>
      <w:r w:rsidRPr="001577E0">
        <w:rPr>
          <w:rFonts w:hint="eastAsia"/>
          <w:sz w:val="32"/>
        </w:rPr>
        <w:t>參考資料</w:t>
      </w:r>
    </w:p>
    <w:p w:rsidR="00A627F4" w:rsidRDefault="00A627F4" w:rsidP="00A627F4">
      <w:pPr>
        <w:widowControl/>
      </w:pPr>
    </w:p>
    <w:p w:rsidR="00C82F43" w:rsidRDefault="00C82F43"/>
    <w:sectPr w:rsidR="00C82F43" w:rsidSect="00FC2EFD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E5425" w:rsidRDefault="007E5425" w:rsidP="000769A5">
      <w:r>
        <w:separator/>
      </w:r>
    </w:p>
  </w:endnote>
  <w:endnote w:type="continuationSeparator" w:id="0">
    <w:p w:rsidR="007E5425" w:rsidRDefault="007E5425" w:rsidP="00076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E5425" w:rsidRDefault="007E5425" w:rsidP="000769A5">
      <w:r>
        <w:separator/>
      </w:r>
    </w:p>
  </w:footnote>
  <w:footnote w:type="continuationSeparator" w:id="0">
    <w:p w:rsidR="007E5425" w:rsidRDefault="007E5425" w:rsidP="000769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29695A"/>
    <w:multiLevelType w:val="hybridMultilevel"/>
    <w:tmpl w:val="036A4094"/>
    <w:lvl w:ilvl="0" w:tplc="C4801690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 w15:restartNumberingAfterBreak="0">
    <w:nsid w:val="076673C0"/>
    <w:multiLevelType w:val="hybridMultilevel"/>
    <w:tmpl w:val="94563E48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" w15:restartNumberingAfterBreak="0">
    <w:nsid w:val="0A24482E"/>
    <w:multiLevelType w:val="hybridMultilevel"/>
    <w:tmpl w:val="9D2ADC8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11ED63E9"/>
    <w:multiLevelType w:val="hybridMultilevel"/>
    <w:tmpl w:val="5C4E71C0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13A97FD0"/>
    <w:multiLevelType w:val="hybridMultilevel"/>
    <w:tmpl w:val="716E15BE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5" w15:restartNumberingAfterBreak="0">
    <w:nsid w:val="1B664D23"/>
    <w:multiLevelType w:val="hybridMultilevel"/>
    <w:tmpl w:val="0A965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08A76E4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5B42B06"/>
    <w:multiLevelType w:val="hybridMultilevel"/>
    <w:tmpl w:val="CDDCFB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CD11672"/>
    <w:multiLevelType w:val="hybridMultilevel"/>
    <w:tmpl w:val="11160010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ABF00CD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3F9A422F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42AA2BB3"/>
    <w:multiLevelType w:val="hybridMultilevel"/>
    <w:tmpl w:val="3BDE37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2FF0523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473B692E"/>
    <w:multiLevelType w:val="hybridMultilevel"/>
    <w:tmpl w:val="D466D3E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4" w15:restartNumberingAfterBreak="0">
    <w:nsid w:val="4B670471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5D3D2672"/>
    <w:multiLevelType w:val="hybridMultilevel"/>
    <w:tmpl w:val="3C362BCA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6" w15:restartNumberingAfterBreak="0">
    <w:nsid w:val="60097BF7"/>
    <w:multiLevelType w:val="hybridMultilevel"/>
    <w:tmpl w:val="1184748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7" w15:restartNumberingAfterBreak="0">
    <w:nsid w:val="637955BA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683E620E"/>
    <w:multiLevelType w:val="hybridMultilevel"/>
    <w:tmpl w:val="151C3AF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6AC27304"/>
    <w:multiLevelType w:val="hybridMultilevel"/>
    <w:tmpl w:val="3510302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0" w15:restartNumberingAfterBreak="0">
    <w:nsid w:val="74497802"/>
    <w:multiLevelType w:val="hybridMultilevel"/>
    <w:tmpl w:val="875C79D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17"/>
  </w:num>
  <w:num w:numId="4">
    <w:abstractNumId w:val="9"/>
  </w:num>
  <w:num w:numId="5">
    <w:abstractNumId w:val="5"/>
  </w:num>
  <w:num w:numId="6">
    <w:abstractNumId w:val="2"/>
  </w:num>
  <w:num w:numId="7">
    <w:abstractNumId w:val="6"/>
  </w:num>
  <w:num w:numId="8">
    <w:abstractNumId w:val="8"/>
  </w:num>
  <w:num w:numId="9">
    <w:abstractNumId w:val="10"/>
  </w:num>
  <w:num w:numId="10">
    <w:abstractNumId w:val="14"/>
  </w:num>
  <w:num w:numId="11">
    <w:abstractNumId w:val="7"/>
  </w:num>
  <w:num w:numId="12">
    <w:abstractNumId w:val="12"/>
  </w:num>
  <w:num w:numId="13">
    <w:abstractNumId w:val="0"/>
  </w:num>
  <w:num w:numId="14">
    <w:abstractNumId w:val="16"/>
  </w:num>
  <w:num w:numId="15">
    <w:abstractNumId w:val="20"/>
  </w:num>
  <w:num w:numId="16">
    <w:abstractNumId w:val="13"/>
  </w:num>
  <w:num w:numId="17">
    <w:abstractNumId w:val="19"/>
  </w:num>
  <w:num w:numId="18">
    <w:abstractNumId w:val="4"/>
  </w:num>
  <w:num w:numId="19">
    <w:abstractNumId w:val="1"/>
  </w:num>
  <w:num w:numId="20">
    <w:abstractNumId w:val="15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FD"/>
    <w:rsid w:val="00011FCA"/>
    <w:rsid w:val="000769A5"/>
    <w:rsid w:val="00094549"/>
    <w:rsid w:val="000A6351"/>
    <w:rsid w:val="0013711E"/>
    <w:rsid w:val="001577E0"/>
    <w:rsid w:val="001862D4"/>
    <w:rsid w:val="0026765D"/>
    <w:rsid w:val="002C1E01"/>
    <w:rsid w:val="003415E7"/>
    <w:rsid w:val="004576CE"/>
    <w:rsid w:val="00466B1A"/>
    <w:rsid w:val="004F2424"/>
    <w:rsid w:val="005541F1"/>
    <w:rsid w:val="00562F7A"/>
    <w:rsid w:val="00567A14"/>
    <w:rsid w:val="005E533A"/>
    <w:rsid w:val="00634371"/>
    <w:rsid w:val="00635723"/>
    <w:rsid w:val="00701836"/>
    <w:rsid w:val="007E5425"/>
    <w:rsid w:val="008204AB"/>
    <w:rsid w:val="00902703"/>
    <w:rsid w:val="00915436"/>
    <w:rsid w:val="009402D7"/>
    <w:rsid w:val="00956209"/>
    <w:rsid w:val="009753C6"/>
    <w:rsid w:val="00985D05"/>
    <w:rsid w:val="00A5428B"/>
    <w:rsid w:val="00A627F4"/>
    <w:rsid w:val="00AC1809"/>
    <w:rsid w:val="00AC2999"/>
    <w:rsid w:val="00AE6B26"/>
    <w:rsid w:val="00C57902"/>
    <w:rsid w:val="00C76A26"/>
    <w:rsid w:val="00C82F43"/>
    <w:rsid w:val="00CB01DC"/>
    <w:rsid w:val="00CF26DA"/>
    <w:rsid w:val="00CF496C"/>
    <w:rsid w:val="00D252E6"/>
    <w:rsid w:val="00DD0C79"/>
    <w:rsid w:val="00DE63BB"/>
    <w:rsid w:val="00E85404"/>
    <w:rsid w:val="00EC4979"/>
    <w:rsid w:val="00FA1A36"/>
    <w:rsid w:val="00FB16BE"/>
    <w:rsid w:val="00FC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F916C1"/>
  <w15:chartTrackingRefBased/>
  <w15:docId w15:val="{4A0833D6-16E6-4AB1-BA05-B6957AFE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C2EFD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FC2EFD"/>
    <w:rPr>
      <w:kern w:val="0"/>
      <w:sz w:val="22"/>
    </w:rPr>
  </w:style>
  <w:style w:type="paragraph" w:styleId="a5">
    <w:name w:val="List Paragraph"/>
    <w:basedOn w:val="a"/>
    <w:uiPriority w:val="34"/>
    <w:qFormat/>
    <w:rsid w:val="00011FCA"/>
    <w:pPr>
      <w:ind w:leftChars="200" w:left="480"/>
    </w:pPr>
  </w:style>
  <w:style w:type="table" w:styleId="a6">
    <w:name w:val="Table Grid"/>
    <w:basedOn w:val="a1"/>
    <w:uiPriority w:val="39"/>
    <w:rsid w:val="0056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769A5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769A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tmp"/><Relationship Id="rId26" Type="http://schemas.openxmlformats.org/officeDocument/2006/relationships/image" Target="media/image18.tmp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tmp"/><Relationship Id="rId7" Type="http://schemas.openxmlformats.org/officeDocument/2006/relationships/footnotes" Target="footnotes.xml"/><Relationship Id="rId12" Type="http://schemas.openxmlformats.org/officeDocument/2006/relationships/image" Target="media/image4.tm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tmp"/><Relationship Id="rId38" Type="http://schemas.openxmlformats.org/officeDocument/2006/relationships/image" Target="media/image30.tmp"/><Relationship Id="rId2" Type="http://schemas.openxmlformats.org/officeDocument/2006/relationships/customXml" Target="../customXml/item2.xml"/><Relationship Id="rId16" Type="http://schemas.openxmlformats.org/officeDocument/2006/relationships/image" Target="media/image8.tmp"/><Relationship Id="rId20" Type="http://schemas.openxmlformats.org/officeDocument/2006/relationships/image" Target="media/image12.tmp"/><Relationship Id="rId29" Type="http://schemas.openxmlformats.org/officeDocument/2006/relationships/image" Target="media/image21.tmp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tmp"/><Relationship Id="rId32" Type="http://schemas.openxmlformats.org/officeDocument/2006/relationships/image" Target="media/image24.tmp"/><Relationship Id="rId37" Type="http://schemas.openxmlformats.org/officeDocument/2006/relationships/image" Target="media/image29.tmp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tmp"/><Relationship Id="rId36" Type="http://schemas.openxmlformats.org/officeDocument/2006/relationships/image" Target="media/image28.tmp"/><Relationship Id="rId10" Type="http://schemas.openxmlformats.org/officeDocument/2006/relationships/image" Target="media/image2.tmp"/><Relationship Id="rId19" Type="http://schemas.openxmlformats.org/officeDocument/2006/relationships/image" Target="media/image11.png"/><Relationship Id="rId31" Type="http://schemas.openxmlformats.org/officeDocument/2006/relationships/image" Target="media/image23.tmp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tmp"/><Relationship Id="rId22" Type="http://schemas.openxmlformats.org/officeDocument/2006/relationships/image" Target="media/image14.tmp"/><Relationship Id="rId27" Type="http://schemas.openxmlformats.org/officeDocument/2006/relationships/image" Target="media/image19.png"/><Relationship Id="rId30" Type="http://schemas.openxmlformats.org/officeDocument/2006/relationships/image" Target="media/image22.tmp"/><Relationship Id="rId35" Type="http://schemas.openxmlformats.org/officeDocument/2006/relationships/image" Target="media/image27.tmp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切割線">
  <a:themeElements>
    <a:clrScheme name="切割線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自訂 1">
      <a:majorFont>
        <a:latin typeface="Century Gothic"/>
        <a:ea typeface="標楷體"/>
        <a:cs typeface=""/>
      </a:majorFont>
      <a:minorFont>
        <a:latin typeface="Century Gothic"/>
        <a:ea typeface="標楷體"/>
        <a:cs typeface=""/>
      </a:minorFont>
    </a:fontScheme>
    <a:fmtScheme name="切割線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資料庫第九組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913F0F4-CF1F-41CA-92C3-2A339B008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2705</TotalTime>
  <Pages>13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網路小說推薦系統</dc:title>
  <dc:subject/>
  <dc:creator>劉奕霈</dc:creator>
  <cp:keywords/>
  <dc:description/>
  <cp:lastModifiedBy>劉奕霈</cp:lastModifiedBy>
  <cp:revision>15</cp:revision>
  <dcterms:created xsi:type="dcterms:W3CDTF">2025-05-16T14:04:00Z</dcterms:created>
  <dcterms:modified xsi:type="dcterms:W3CDTF">2025-05-30T15:09:00Z</dcterms:modified>
</cp:coreProperties>
</file>