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91C7F" w14:textId="1A8F9F79" w:rsidR="004C5D17" w:rsidRDefault="004C5D17" w:rsidP="00B01A26">
      <w:pPr>
        <w:jc w:val="center"/>
        <w:rPr>
          <w:rFonts w:ascii="Times New Roman" w:hAnsi="Times New Roman" w:cs="Times New Roman"/>
          <w:sz w:val="60"/>
          <w:szCs w:val="60"/>
        </w:rPr>
      </w:pPr>
      <w:r w:rsidRPr="004C5D17">
        <w:rPr>
          <w:rFonts w:ascii="Times New Roman" w:hAnsi="Times New Roman" w:cs="Times New Roman" w:hint="cs"/>
          <w:sz w:val="60"/>
          <w:szCs w:val="60"/>
        </w:rPr>
        <w:t xml:space="preserve">IST 722: </w:t>
      </w:r>
      <w:r w:rsidR="00B01A26">
        <w:rPr>
          <w:rFonts w:ascii="Times New Roman" w:hAnsi="Times New Roman" w:cs="Times New Roman"/>
          <w:sz w:val="60"/>
          <w:szCs w:val="60"/>
        </w:rPr>
        <w:t>Data Warehouse</w:t>
      </w:r>
    </w:p>
    <w:p w14:paraId="0D046CC7" w14:textId="77777777" w:rsidR="00B01A26" w:rsidRPr="004C5D17" w:rsidRDefault="00B01A26" w:rsidP="00B01A26">
      <w:pPr>
        <w:jc w:val="center"/>
        <w:rPr>
          <w:rFonts w:ascii="Times New Roman" w:hAnsi="Times New Roman" w:cs="Times New Roman"/>
          <w:sz w:val="60"/>
          <w:szCs w:val="60"/>
        </w:rPr>
      </w:pPr>
    </w:p>
    <w:p w14:paraId="2AEC70A0" w14:textId="77777777" w:rsidR="004C5D17" w:rsidRDefault="004C5D17" w:rsidP="004C5D17">
      <w:pPr>
        <w:jc w:val="center"/>
        <w:rPr>
          <w:rFonts w:ascii="Times New Roman" w:hAnsi="Times New Roman" w:cs="Times New Roman"/>
          <w:sz w:val="56"/>
          <w:szCs w:val="56"/>
        </w:rPr>
      </w:pPr>
      <w:r w:rsidRPr="004C5D17">
        <w:rPr>
          <w:rFonts w:ascii="Times New Roman" w:hAnsi="Times New Roman" w:cs="Times New Roman" w:hint="cs"/>
          <w:sz w:val="56"/>
          <w:szCs w:val="56"/>
        </w:rPr>
        <w:t>Final Project Report</w:t>
      </w:r>
    </w:p>
    <w:p w14:paraId="57730C8D" w14:textId="77777777" w:rsidR="00B01A26" w:rsidRDefault="00B01A26" w:rsidP="004C5D17">
      <w:pPr>
        <w:jc w:val="center"/>
        <w:rPr>
          <w:rFonts w:ascii="Times New Roman" w:hAnsi="Times New Roman" w:cs="Times New Roman"/>
          <w:sz w:val="56"/>
          <w:szCs w:val="56"/>
        </w:rPr>
      </w:pPr>
    </w:p>
    <w:p w14:paraId="2464236B" w14:textId="77403589" w:rsidR="00B01A26" w:rsidRPr="006E396F" w:rsidRDefault="00B01A26" w:rsidP="004C5D17">
      <w:pPr>
        <w:jc w:val="center"/>
        <w:rPr>
          <w:rFonts w:ascii="Times New Roman" w:hAnsi="Times New Roman" w:cs="Times New Roman"/>
          <w:sz w:val="52"/>
          <w:szCs w:val="52"/>
        </w:rPr>
      </w:pPr>
      <w:r w:rsidRPr="006E396F">
        <w:rPr>
          <w:rFonts w:ascii="Times New Roman" w:hAnsi="Times New Roman" w:cs="Times New Roman"/>
          <w:sz w:val="52"/>
          <w:szCs w:val="52"/>
        </w:rPr>
        <w:t xml:space="preserve">Dataset: </w:t>
      </w:r>
      <w:r w:rsidR="006E7CB1">
        <w:rPr>
          <w:rFonts w:ascii="Times New Roman" w:hAnsi="Times New Roman" w:cs="Times New Roman"/>
          <w:sz w:val="52"/>
          <w:szCs w:val="52"/>
        </w:rPr>
        <w:t>Pubs</w:t>
      </w:r>
    </w:p>
    <w:p w14:paraId="4BA97A26" w14:textId="77777777" w:rsidR="004C5D17" w:rsidRPr="004C5D17" w:rsidRDefault="004C5D17" w:rsidP="004C5D17">
      <w:pPr>
        <w:jc w:val="center"/>
        <w:rPr>
          <w:rFonts w:ascii="Times New Roman" w:hAnsi="Times New Roman" w:cs="Times New Roman"/>
          <w:sz w:val="60"/>
          <w:szCs w:val="60"/>
        </w:rPr>
      </w:pPr>
    </w:p>
    <w:p w14:paraId="3FBFDD58" w14:textId="77777777" w:rsidR="004C5D17" w:rsidRPr="004C5D17" w:rsidRDefault="004C5D17" w:rsidP="004C5D17">
      <w:pPr>
        <w:jc w:val="center"/>
        <w:rPr>
          <w:rFonts w:ascii="Times New Roman" w:hAnsi="Times New Roman" w:cs="Times New Roman"/>
          <w:sz w:val="60"/>
          <w:szCs w:val="60"/>
        </w:rPr>
      </w:pPr>
      <w:r w:rsidRPr="004C5D17">
        <w:rPr>
          <w:rFonts w:ascii="Times New Roman" w:hAnsi="Times New Roman" w:cs="Times New Roman" w:hint="cs"/>
          <w:noProof/>
        </w:rPr>
        <w:drawing>
          <wp:inline distT="0" distB="0" distL="0" distR="0" wp14:anchorId="10A1CA02" wp14:editId="29CF61FB">
            <wp:extent cx="2219325" cy="2175809"/>
            <wp:effectExtent l="0" t="0" r="0" b="0"/>
            <wp:docPr id="698921885" name="Picture 698921885" descr="A logo with leav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21885" name="Picture 698921885" descr="A logo with leaves and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19325" cy="2175809"/>
                    </a:xfrm>
                    <a:prstGeom prst="rect">
                      <a:avLst/>
                    </a:prstGeom>
                  </pic:spPr>
                </pic:pic>
              </a:graphicData>
            </a:graphic>
          </wp:inline>
        </w:drawing>
      </w:r>
    </w:p>
    <w:p w14:paraId="3E9B5522" w14:textId="77777777" w:rsidR="004C5D17" w:rsidRPr="004C5D17" w:rsidRDefault="004C5D17" w:rsidP="004C5D17">
      <w:pPr>
        <w:rPr>
          <w:rFonts w:ascii="Times New Roman" w:hAnsi="Times New Roman" w:cs="Times New Roman"/>
          <w:b/>
          <w:bCs/>
          <w:sz w:val="56"/>
          <w:szCs w:val="56"/>
        </w:rPr>
      </w:pPr>
    </w:p>
    <w:p w14:paraId="57E33703" w14:textId="5B173218" w:rsidR="004C5D17" w:rsidRDefault="004C5D17" w:rsidP="004C5D17">
      <w:pPr>
        <w:jc w:val="center"/>
        <w:rPr>
          <w:rFonts w:ascii="Times New Roman" w:hAnsi="Times New Roman" w:cs="Times New Roman"/>
          <w:b/>
          <w:bCs/>
          <w:sz w:val="48"/>
          <w:szCs w:val="48"/>
          <w:u w:val="single"/>
        </w:rPr>
      </w:pPr>
      <w:r w:rsidRPr="004C5D17">
        <w:rPr>
          <w:rFonts w:ascii="Times New Roman" w:hAnsi="Times New Roman" w:cs="Times New Roman" w:hint="cs"/>
          <w:b/>
          <w:bCs/>
          <w:sz w:val="48"/>
          <w:szCs w:val="48"/>
          <w:u w:val="single"/>
        </w:rPr>
        <w:t>Group Members:</w:t>
      </w:r>
    </w:p>
    <w:p w14:paraId="616CACB1" w14:textId="308E2818" w:rsidR="00B01A26" w:rsidRDefault="00B01A26" w:rsidP="00B01A26">
      <w:pPr>
        <w:jc w:val="center"/>
        <w:rPr>
          <w:rFonts w:ascii="Times New Roman" w:hAnsi="Times New Roman" w:cs="Times New Roman"/>
          <w:b/>
          <w:bCs/>
          <w:sz w:val="48"/>
          <w:szCs w:val="48"/>
          <w:u w:val="single"/>
        </w:rPr>
      </w:pPr>
    </w:p>
    <w:p w14:paraId="4ACB8187" w14:textId="737D94CD" w:rsidR="00B01A26" w:rsidRPr="00B01A26" w:rsidRDefault="006E7CB1" w:rsidP="00B01A26">
      <w:pPr>
        <w:jc w:val="center"/>
        <w:rPr>
          <w:rFonts w:ascii="Times New Roman" w:hAnsi="Times New Roman" w:cs="Times New Roman"/>
          <w:sz w:val="48"/>
          <w:szCs w:val="48"/>
        </w:rPr>
      </w:pPr>
      <w:r>
        <w:rPr>
          <w:rFonts w:ascii="Times New Roman" w:hAnsi="Times New Roman" w:cs="Times New Roman"/>
          <w:sz w:val="48"/>
          <w:szCs w:val="48"/>
        </w:rPr>
        <w:t xml:space="preserve">Hardik </w:t>
      </w:r>
      <w:proofErr w:type="spellStart"/>
      <w:r>
        <w:rPr>
          <w:rFonts w:ascii="Times New Roman" w:hAnsi="Times New Roman" w:cs="Times New Roman"/>
          <w:sz w:val="48"/>
          <w:szCs w:val="48"/>
        </w:rPr>
        <w:t>Lilani</w:t>
      </w:r>
      <w:proofErr w:type="spellEnd"/>
    </w:p>
    <w:p w14:paraId="50D09A74" w14:textId="3458E46B" w:rsidR="004C5D17" w:rsidRPr="004C5D17" w:rsidRDefault="006E7CB1" w:rsidP="004C5D17">
      <w:pPr>
        <w:jc w:val="center"/>
        <w:rPr>
          <w:rFonts w:ascii="Times New Roman" w:hAnsi="Times New Roman" w:cs="Times New Roman"/>
          <w:sz w:val="48"/>
          <w:szCs w:val="48"/>
        </w:rPr>
      </w:pPr>
      <w:proofErr w:type="spellStart"/>
      <w:r>
        <w:rPr>
          <w:rFonts w:ascii="Times New Roman" w:hAnsi="Times New Roman" w:cs="Times New Roman"/>
          <w:sz w:val="48"/>
          <w:szCs w:val="48"/>
        </w:rPr>
        <w:t>Rithvik</w:t>
      </w:r>
      <w:proofErr w:type="spellEnd"/>
      <w:r>
        <w:rPr>
          <w:rFonts w:ascii="Times New Roman" w:hAnsi="Times New Roman" w:cs="Times New Roman"/>
          <w:sz w:val="48"/>
          <w:szCs w:val="48"/>
        </w:rPr>
        <w:t xml:space="preserve"> Segu</w:t>
      </w:r>
    </w:p>
    <w:p w14:paraId="5D54933F" w14:textId="1DD6DDC7" w:rsidR="004C5D17" w:rsidRPr="004C5D17" w:rsidRDefault="006E7CB1" w:rsidP="004C5D17">
      <w:pPr>
        <w:jc w:val="center"/>
        <w:rPr>
          <w:rFonts w:ascii="Times New Roman" w:hAnsi="Times New Roman" w:cs="Times New Roman"/>
          <w:sz w:val="48"/>
          <w:szCs w:val="48"/>
        </w:rPr>
      </w:pPr>
      <w:r>
        <w:rPr>
          <w:rFonts w:ascii="Times New Roman" w:hAnsi="Times New Roman" w:cs="Times New Roman"/>
          <w:sz w:val="48"/>
          <w:szCs w:val="48"/>
        </w:rPr>
        <w:t>Kumar Reddy</w:t>
      </w:r>
    </w:p>
    <w:p w14:paraId="0EC269FD" w14:textId="77777777" w:rsidR="004C5D17" w:rsidRDefault="004C5D17" w:rsidP="00F35602">
      <w:pPr>
        <w:rPr>
          <w:rFonts w:ascii="Times New Roman" w:hAnsi="Times New Roman" w:cs="Times New Roman"/>
          <w:sz w:val="40"/>
          <w:szCs w:val="40"/>
        </w:rPr>
      </w:pPr>
    </w:p>
    <w:p w14:paraId="7ECEFF8A" w14:textId="77777777" w:rsidR="00B01A26" w:rsidRDefault="00B01A26" w:rsidP="00F35602">
      <w:pPr>
        <w:rPr>
          <w:rFonts w:ascii="Times New Roman" w:hAnsi="Times New Roman" w:cs="Times New Roman"/>
          <w:sz w:val="40"/>
          <w:szCs w:val="40"/>
        </w:rPr>
      </w:pPr>
    </w:p>
    <w:p w14:paraId="69C33EAA" w14:textId="77777777" w:rsidR="00B01A26" w:rsidRDefault="00B01A26" w:rsidP="00F35602">
      <w:pPr>
        <w:rPr>
          <w:rFonts w:ascii="Times New Roman" w:hAnsi="Times New Roman" w:cs="Times New Roman"/>
          <w:sz w:val="40"/>
          <w:szCs w:val="40"/>
        </w:rPr>
      </w:pPr>
    </w:p>
    <w:p w14:paraId="45D40A01" w14:textId="77777777" w:rsidR="006E396F" w:rsidRDefault="006E396F" w:rsidP="00B01A26">
      <w:pPr>
        <w:rPr>
          <w:rFonts w:ascii="Times New Roman" w:hAnsi="Times New Roman" w:cs="Times New Roman"/>
          <w:b/>
          <w:bCs/>
          <w:sz w:val="36"/>
          <w:szCs w:val="36"/>
        </w:rPr>
      </w:pPr>
    </w:p>
    <w:p w14:paraId="746E6635" w14:textId="6BEB882D" w:rsidR="00B01A26" w:rsidRDefault="00B01A26" w:rsidP="00B01A26">
      <w:pPr>
        <w:rPr>
          <w:rFonts w:ascii="Times New Roman" w:hAnsi="Times New Roman" w:cs="Times New Roman"/>
          <w:b/>
          <w:bCs/>
          <w:sz w:val="36"/>
          <w:szCs w:val="36"/>
        </w:rPr>
      </w:pPr>
      <w:r w:rsidRPr="00B01A26">
        <w:rPr>
          <w:rFonts w:ascii="Times New Roman" w:hAnsi="Times New Roman" w:cs="Times New Roman"/>
          <w:b/>
          <w:bCs/>
          <w:sz w:val="36"/>
          <w:szCs w:val="36"/>
        </w:rPr>
        <w:lastRenderedPageBreak/>
        <w:t>Project Overview</w:t>
      </w:r>
    </w:p>
    <w:p w14:paraId="2CAB50E6" w14:textId="77777777" w:rsidR="00B01A26" w:rsidRPr="00B01A26" w:rsidRDefault="00B01A26" w:rsidP="00B01A26">
      <w:pPr>
        <w:rPr>
          <w:rFonts w:ascii="Times New Roman" w:hAnsi="Times New Roman" w:cs="Times New Roman"/>
          <w:b/>
          <w:bCs/>
          <w:sz w:val="36"/>
          <w:szCs w:val="36"/>
        </w:rPr>
      </w:pPr>
    </w:p>
    <w:p w14:paraId="4A53EA40" w14:textId="77777777" w:rsidR="00B01A26" w:rsidRDefault="00B01A26" w:rsidP="00B01A26">
      <w:pPr>
        <w:rPr>
          <w:rFonts w:ascii="Times New Roman" w:hAnsi="Times New Roman" w:cs="Times New Roman"/>
          <w:b/>
          <w:bCs/>
        </w:rPr>
      </w:pPr>
      <w:r w:rsidRPr="00B01A26">
        <w:rPr>
          <w:rFonts w:ascii="Times New Roman" w:hAnsi="Times New Roman" w:cs="Times New Roman"/>
          <w:b/>
          <w:bCs/>
        </w:rPr>
        <w:t>Introduction</w:t>
      </w:r>
    </w:p>
    <w:p w14:paraId="39C260F5" w14:textId="77777777" w:rsidR="00B01A26" w:rsidRPr="00B01A26" w:rsidRDefault="00B01A26" w:rsidP="00B01A26">
      <w:pPr>
        <w:rPr>
          <w:rFonts w:ascii="Times New Roman" w:hAnsi="Times New Roman" w:cs="Times New Roman"/>
          <w:b/>
          <w:bCs/>
        </w:rPr>
      </w:pPr>
    </w:p>
    <w:p w14:paraId="365CC790" w14:textId="77777777" w:rsidR="006E7CB1" w:rsidRDefault="006E7CB1" w:rsidP="006E7CB1">
      <w:pPr>
        <w:rPr>
          <w:rFonts w:ascii="Times New Roman" w:hAnsi="Times New Roman" w:cs="Times New Roman"/>
        </w:rPr>
      </w:pPr>
      <w:r w:rsidRPr="006E7CB1">
        <w:rPr>
          <w:rFonts w:ascii="Times New Roman" w:hAnsi="Times New Roman" w:cs="Times New Roman"/>
        </w:rPr>
        <w:t>The "pubs" dataset is designed to manage and analyze the operations of a publishing company. It consists of several related tables:</w:t>
      </w:r>
    </w:p>
    <w:p w14:paraId="4E20AFB4" w14:textId="77777777" w:rsidR="006E7CB1" w:rsidRPr="006E7CB1" w:rsidRDefault="006E7CB1" w:rsidP="006E7CB1">
      <w:pPr>
        <w:rPr>
          <w:rFonts w:ascii="Times New Roman" w:hAnsi="Times New Roman" w:cs="Times New Roman"/>
        </w:rPr>
      </w:pPr>
    </w:p>
    <w:p w14:paraId="2060A17A" w14:textId="77777777" w:rsidR="006E7CB1" w:rsidRPr="006E7CB1" w:rsidRDefault="006E7CB1" w:rsidP="006E7CB1">
      <w:pPr>
        <w:numPr>
          <w:ilvl w:val="0"/>
          <w:numId w:val="3"/>
        </w:numPr>
        <w:rPr>
          <w:rFonts w:ascii="Times New Roman" w:hAnsi="Times New Roman" w:cs="Times New Roman"/>
        </w:rPr>
      </w:pPr>
      <w:r w:rsidRPr="006E7CB1">
        <w:rPr>
          <w:rFonts w:ascii="Times New Roman" w:hAnsi="Times New Roman" w:cs="Times New Roman"/>
          <w:b/>
          <w:bCs/>
        </w:rPr>
        <w:t>Authors</w:t>
      </w:r>
      <w:r w:rsidRPr="006E7CB1">
        <w:rPr>
          <w:rFonts w:ascii="Times New Roman" w:hAnsi="Times New Roman" w:cs="Times New Roman"/>
        </w:rPr>
        <w:t>: Contains personal details about the authors, including their unique identifier, name, and contact information, along with contractual data.</w:t>
      </w:r>
    </w:p>
    <w:p w14:paraId="361F87B5" w14:textId="77777777" w:rsidR="006E7CB1" w:rsidRPr="006E7CB1" w:rsidRDefault="006E7CB1" w:rsidP="006E7CB1">
      <w:pPr>
        <w:numPr>
          <w:ilvl w:val="0"/>
          <w:numId w:val="3"/>
        </w:numPr>
        <w:rPr>
          <w:rFonts w:ascii="Times New Roman" w:hAnsi="Times New Roman" w:cs="Times New Roman"/>
        </w:rPr>
      </w:pPr>
      <w:r w:rsidRPr="006E7CB1">
        <w:rPr>
          <w:rFonts w:ascii="Times New Roman" w:hAnsi="Times New Roman" w:cs="Times New Roman"/>
          <w:b/>
          <w:bCs/>
        </w:rPr>
        <w:t>Titles</w:t>
      </w:r>
      <w:r w:rsidRPr="006E7CB1">
        <w:rPr>
          <w:rFonts w:ascii="Times New Roman" w:hAnsi="Times New Roman" w:cs="Times New Roman"/>
        </w:rPr>
        <w:t>: Lists the books published, including title identifiers, names, the publisher associated, and financial details such as advances, royalties, and sales.</w:t>
      </w:r>
    </w:p>
    <w:p w14:paraId="72A6020B" w14:textId="77777777" w:rsidR="006E7CB1" w:rsidRPr="006E7CB1" w:rsidRDefault="006E7CB1" w:rsidP="006E7CB1">
      <w:pPr>
        <w:numPr>
          <w:ilvl w:val="0"/>
          <w:numId w:val="3"/>
        </w:numPr>
        <w:rPr>
          <w:rFonts w:ascii="Times New Roman" w:hAnsi="Times New Roman" w:cs="Times New Roman"/>
        </w:rPr>
      </w:pPr>
      <w:r w:rsidRPr="006E7CB1">
        <w:rPr>
          <w:rFonts w:ascii="Times New Roman" w:hAnsi="Times New Roman" w:cs="Times New Roman"/>
          <w:b/>
          <w:bCs/>
        </w:rPr>
        <w:t>Publishers</w:t>
      </w:r>
      <w:r w:rsidRPr="006E7CB1">
        <w:rPr>
          <w:rFonts w:ascii="Times New Roman" w:hAnsi="Times New Roman" w:cs="Times New Roman"/>
        </w:rPr>
        <w:t>: Details information about the publishers, like their identifier, name, and location.</w:t>
      </w:r>
    </w:p>
    <w:p w14:paraId="65A95149" w14:textId="77777777" w:rsidR="006E7CB1" w:rsidRPr="006E7CB1" w:rsidRDefault="006E7CB1" w:rsidP="006E7CB1">
      <w:pPr>
        <w:numPr>
          <w:ilvl w:val="0"/>
          <w:numId w:val="3"/>
        </w:numPr>
        <w:rPr>
          <w:rFonts w:ascii="Times New Roman" w:hAnsi="Times New Roman" w:cs="Times New Roman"/>
        </w:rPr>
      </w:pPr>
      <w:r w:rsidRPr="006E7CB1">
        <w:rPr>
          <w:rFonts w:ascii="Times New Roman" w:hAnsi="Times New Roman" w:cs="Times New Roman"/>
          <w:b/>
          <w:bCs/>
        </w:rPr>
        <w:t>Sales</w:t>
      </w:r>
      <w:r w:rsidRPr="006E7CB1">
        <w:rPr>
          <w:rFonts w:ascii="Times New Roman" w:hAnsi="Times New Roman" w:cs="Times New Roman"/>
        </w:rPr>
        <w:t>: Tracks the sales transactions, detailing which store sold which title, the quantity, and the order information.</w:t>
      </w:r>
    </w:p>
    <w:p w14:paraId="2BA04FF0" w14:textId="77777777" w:rsidR="006E7CB1" w:rsidRPr="006E7CB1" w:rsidRDefault="006E7CB1" w:rsidP="006E7CB1">
      <w:pPr>
        <w:numPr>
          <w:ilvl w:val="0"/>
          <w:numId w:val="3"/>
        </w:numPr>
        <w:rPr>
          <w:rFonts w:ascii="Times New Roman" w:hAnsi="Times New Roman" w:cs="Times New Roman"/>
        </w:rPr>
      </w:pPr>
      <w:r w:rsidRPr="006E7CB1">
        <w:rPr>
          <w:rFonts w:ascii="Times New Roman" w:hAnsi="Times New Roman" w:cs="Times New Roman"/>
          <w:b/>
          <w:bCs/>
        </w:rPr>
        <w:t>Stores</w:t>
      </w:r>
      <w:r w:rsidRPr="006E7CB1">
        <w:rPr>
          <w:rFonts w:ascii="Times New Roman" w:hAnsi="Times New Roman" w:cs="Times New Roman"/>
        </w:rPr>
        <w:t>: Stores information regarding the retail outlets, including their identifiers and addresses.</w:t>
      </w:r>
    </w:p>
    <w:p w14:paraId="40276BAD" w14:textId="77777777" w:rsidR="006E7CB1" w:rsidRPr="006E7CB1" w:rsidRDefault="006E7CB1" w:rsidP="006E7CB1">
      <w:pPr>
        <w:numPr>
          <w:ilvl w:val="0"/>
          <w:numId w:val="3"/>
        </w:numPr>
        <w:rPr>
          <w:rFonts w:ascii="Times New Roman" w:hAnsi="Times New Roman" w:cs="Times New Roman"/>
        </w:rPr>
      </w:pPr>
      <w:r w:rsidRPr="006E7CB1">
        <w:rPr>
          <w:rFonts w:ascii="Times New Roman" w:hAnsi="Times New Roman" w:cs="Times New Roman"/>
          <w:b/>
          <w:bCs/>
        </w:rPr>
        <w:t>Discounts</w:t>
      </w:r>
      <w:r w:rsidRPr="006E7CB1">
        <w:rPr>
          <w:rFonts w:ascii="Times New Roman" w:hAnsi="Times New Roman" w:cs="Times New Roman"/>
        </w:rPr>
        <w:t>: Provides information on the discount schemes applicable to the stores based on the quantity of the purchase.</w:t>
      </w:r>
    </w:p>
    <w:p w14:paraId="435A9C3F" w14:textId="77777777" w:rsidR="006E7CB1" w:rsidRPr="006E7CB1" w:rsidRDefault="006E7CB1" w:rsidP="006E7CB1">
      <w:pPr>
        <w:numPr>
          <w:ilvl w:val="0"/>
          <w:numId w:val="3"/>
        </w:numPr>
        <w:rPr>
          <w:rFonts w:ascii="Times New Roman" w:hAnsi="Times New Roman" w:cs="Times New Roman"/>
        </w:rPr>
      </w:pPr>
      <w:r w:rsidRPr="006E7CB1">
        <w:rPr>
          <w:rFonts w:ascii="Times New Roman" w:hAnsi="Times New Roman" w:cs="Times New Roman"/>
          <w:b/>
          <w:bCs/>
        </w:rPr>
        <w:t>Royalties Schedule (</w:t>
      </w:r>
      <w:proofErr w:type="spellStart"/>
      <w:r w:rsidRPr="006E7CB1">
        <w:rPr>
          <w:rFonts w:ascii="Times New Roman" w:hAnsi="Times New Roman" w:cs="Times New Roman"/>
          <w:b/>
          <w:bCs/>
        </w:rPr>
        <w:t>roysched</w:t>
      </w:r>
      <w:proofErr w:type="spellEnd"/>
      <w:r w:rsidRPr="006E7CB1">
        <w:rPr>
          <w:rFonts w:ascii="Times New Roman" w:hAnsi="Times New Roman" w:cs="Times New Roman"/>
          <w:b/>
          <w:bCs/>
        </w:rPr>
        <w:t>)</w:t>
      </w:r>
      <w:r w:rsidRPr="006E7CB1">
        <w:rPr>
          <w:rFonts w:ascii="Times New Roman" w:hAnsi="Times New Roman" w:cs="Times New Roman"/>
        </w:rPr>
        <w:t>: Outlines the royalty percentage that authors receive based on the sales range of their titles.</w:t>
      </w:r>
    </w:p>
    <w:p w14:paraId="0628F2E9" w14:textId="77777777" w:rsidR="006E7CB1" w:rsidRPr="006E7CB1" w:rsidRDefault="006E7CB1" w:rsidP="006E7CB1">
      <w:pPr>
        <w:numPr>
          <w:ilvl w:val="0"/>
          <w:numId w:val="3"/>
        </w:numPr>
        <w:rPr>
          <w:rFonts w:ascii="Times New Roman" w:hAnsi="Times New Roman" w:cs="Times New Roman"/>
        </w:rPr>
      </w:pPr>
      <w:r w:rsidRPr="006E7CB1">
        <w:rPr>
          <w:rFonts w:ascii="Times New Roman" w:hAnsi="Times New Roman" w:cs="Times New Roman"/>
          <w:b/>
          <w:bCs/>
        </w:rPr>
        <w:t>Title Author</w:t>
      </w:r>
      <w:r w:rsidRPr="006E7CB1">
        <w:rPr>
          <w:rFonts w:ascii="Times New Roman" w:hAnsi="Times New Roman" w:cs="Times New Roman"/>
        </w:rPr>
        <w:t>: Links authors to their titles and specifies their royalty agreements.</w:t>
      </w:r>
    </w:p>
    <w:p w14:paraId="6BFB75D6" w14:textId="77777777" w:rsidR="006E7CB1" w:rsidRPr="006E7CB1" w:rsidRDefault="006E7CB1" w:rsidP="006E7CB1">
      <w:pPr>
        <w:numPr>
          <w:ilvl w:val="0"/>
          <w:numId w:val="3"/>
        </w:numPr>
        <w:rPr>
          <w:rFonts w:ascii="Times New Roman" w:hAnsi="Times New Roman" w:cs="Times New Roman"/>
        </w:rPr>
      </w:pPr>
      <w:r w:rsidRPr="006E7CB1">
        <w:rPr>
          <w:rFonts w:ascii="Times New Roman" w:hAnsi="Times New Roman" w:cs="Times New Roman"/>
          <w:b/>
          <w:bCs/>
        </w:rPr>
        <w:t>Publisher Information (</w:t>
      </w:r>
      <w:proofErr w:type="spellStart"/>
      <w:r w:rsidRPr="006E7CB1">
        <w:rPr>
          <w:rFonts w:ascii="Times New Roman" w:hAnsi="Times New Roman" w:cs="Times New Roman"/>
          <w:b/>
          <w:bCs/>
        </w:rPr>
        <w:t>pub_info</w:t>
      </w:r>
      <w:proofErr w:type="spellEnd"/>
      <w:r w:rsidRPr="006E7CB1">
        <w:rPr>
          <w:rFonts w:ascii="Times New Roman" w:hAnsi="Times New Roman" w:cs="Times New Roman"/>
          <w:b/>
          <w:bCs/>
        </w:rPr>
        <w:t>)</w:t>
      </w:r>
      <w:r w:rsidRPr="006E7CB1">
        <w:rPr>
          <w:rFonts w:ascii="Times New Roman" w:hAnsi="Times New Roman" w:cs="Times New Roman"/>
        </w:rPr>
        <w:t>: Contains additional details about publishers, potentially including logos and promotional information.</w:t>
      </w:r>
    </w:p>
    <w:p w14:paraId="28E47E7E" w14:textId="77777777" w:rsidR="006E7CB1" w:rsidRDefault="006E7CB1" w:rsidP="006E7CB1">
      <w:pPr>
        <w:numPr>
          <w:ilvl w:val="0"/>
          <w:numId w:val="3"/>
        </w:numPr>
        <w:rPr>
          <w:rFonts w:ascii="Times New Roman" w:hAnsi="Times New Roman" w:cs="Times New Roman"/>
        </w:rPr>
      </w:pPr>
      <w:r w:rsidRPr="006E7CB1">
        <w:rPr>
          <w:rFonts w:ascii="Times New Roman" w:hAnsi="Times New Roman" w:cs="Times New Roman"/>
          <w:b/>
          <w:bCs/>
        </w:rPr>
        <w:t>Employees and Jobs</w:t>
      </w:r>
      <w:r w:rsidRPr="006E7CB1">
        <w:rPr>
          <w:rFonts w:ascii="Times New Roman" w:hAnsi="Times New Roman" w:cs="Times New Roman"/>
        </w:rPr>
        <w:t>: These entities manage information about the company's employees and their job roles, which are linked to the publishers and titles.</w:t>
      </w:r>
    </w:p>
    <w:p w14:paraId="1C2C1485" w14:textId="77777777" w:rsidR="006E7CB1" w:rsidRPr="006E7CB1" w:rsidRDefault="006E7CB1" w:rsidP="006E7CB1">
      <w:pPr>
        <w:ind w:left="720"/>
        <w:rPr>
          <w:rFonts w:ascii="Times New Roman" w:hAnsi="Times New Roman" w:cs="Times New Roman"/>
        </w:rPr>
      </w:pPr>
    </w:p>
    <w:p w14:paraId="60D562E4" w14:textId="77777777" w:rsidR="006E7CB1" w:rsidRPr="006E7CB1" w:rsidRDefault="006E7CB1" w:rsidP="006E7CB1">
      <w:pPr>
        <w:rPr>
          <w:rFonts w:ascii="Times New Roman" w:hAnsi="Times New Roman" w:cs="Times New Roman"/>
        </w:rPr>
      </w:pPr>
      <w:r w:rsidRPr="006E7CB1">
        <w:rPr>
          <w:rFonts w:ascii="Times New Roman" w:hAnsi="Times New Roman" w:cs="Times New Roman"/>
        </w:rPr>
        <w:t>This dataset facilitates a comprehensive analysis of the publishing process, from tracking title sales and managing author contracts to handling publisher information and employee details.</w:t>
      </w:r>
    </w:p>
    <w:p w14:paraId="6EE00F63" w14:textId="77777777" w:rsidR="00B01A26" w:rsidRPr="00B01A26" w:rsidRDefault="00B01A26" w:rsidP="00B01A26">
      <w:pPr>
        <w:rPr>
          <w:rFonts w:ascii="Times New Roman" w:hAnsi="Times New Roman" w:cs="Times New Roman"/>
        </w:rPr>
      </w:pPr>
    </w:p>
    <w:p w14:paraId="68331AAC" w14:textId="77777777" w:rsidR="006E7CB1" w:rsidRDefault="006E7CB1" w:rsidP="006E7CB1">
      <w:pPr>
        <w:rPr>
          <w:rFonts w:ascii="Times New Roman" w:hAnsi="Times New Roman" w:cs="Times New Roman"/>
          <w:b/>
          <w:bCs/>
        </w:rPr>
      </w:pPr>
      <w:r w:rsidRPr="006E7CB1">
        <w:rPr>
          <w:rFonts w:ascii="Times New Roman" w:hAnsi="Times New Roman" w:cs="Times New Roman"/>
          <w:b/>
          <w:bCs/>
        </w:rPr>
        <w:t>High-Level Dimensional Modeling</w:t>
      </w:r>
    </w:p>
    <w:p w14:paraId="66F4F3E4" w14:textId="77777777" w:rsidR="006E7CB1" w:rsidRPr="006E7CB1" w:rsidRDefault="006E7CB1" w:rsidP="006E7CB1">
      <w:pPr>
        <w:rPr>
          <w:rFonts w:ascii="Times New Roman" w:hAnsi="Times New Roman" w:cs="Times New Roman"/>
          <w:b/>
          <w:bCs/>
        </w:rPr>
      </w:pPr>
    </w:p>
    <w:p w14:paraId="0B932180" w14:textId="4E9B96D4" w:rsidR="006E7CB1" w:rsidRPr="006E7CB1" w:rsidRDefault="006E7CB1" w:rsidP="006E7CB1">
      <w:pPr>
        <w:rPr>
          <w:rFonts w:ascii="Times New Roman" w:hAnsi="Times New Roman" w:cs="Times New Roman"/>
        </w:rPr>
      </w:pPr>
      <w:r w:rsidRPr="006E7CB1">
        <w:rPr>
          <w:rFonts w:ascii="Times New Roman" w:hAnsi="Times New Roman" w:cs="Times New Roman"/>
        </w:rPr>
        <w:t xml:space="preserve">The bus matrix for the "pubs" dataset has been meticulously developed to capture the essential elements of the publishing business process. The matrix identifies </w:t>
      </w:r>
      <w:r w:rsidR="006655CC">
        <w:rPr>
          <w:rFonts w:ascii="Times New Roman" w:hAnsi="Times New Roman" w:cs="Times New Roman"/>
        </w:rPr>
        <w:t>three</w:t>
      </w:r>
      <w:r w:rsidRPr="006E7CB1">
        <w:rPr>
          <w:rFonts w:ascii="Times New Roman" w:hAnsi="Times New Roman" w:cs="Times New Roman"/>
        </w:rPr>
        <w:t xml:space="preserve"> core business processes: Title Sales, Store </w:t>
      </w:r>
      <w:proofErr w:type="gramStart"/>
      <w:r w:rsidRPr="006E7CB1">
        <w:rPr>
          <w:rFonts w:ascii="Times New Roman" w:hAnsi="Times New Roman" w:cs="Times New Roman"/>
        </w:rPr>
        <w:t>Sales</w:t>
      </w:r>
      <w:proofErr w:type="gramEnd"/>
      <w:r w:rsidR="006655CC">
        <w:rPr>
          <w:rFonts w:ascii="Times New Roman" w:hAnsi="Times New Roman" w:cs="Times New Roman"/>
        </w:rPr>
        <w:t xml:space="preserve"> and</w:t>
      </w:r>
      <w:r w:rsidRPr="006E7CB1">
        <w:rPr>
          <w:rFonts w:ascii="Times New Roman" w:hAnsi="Times New Roman" w:cs="Times New Roman"/>
        </w:rPr>
        <w:t xml:space="preserve"> Publisher Owned Titles. Each process is associated with a fact table, which is detailed further in the matrix.</w:t>
      </w:r>
    </w:p>
    <w:p w14:paraId="2678E1AD" w14:textId="77777777" w:rsidR="006E7CB1" w:rsidRPr="006E7CB1" w:rsidRDefault="006E7CB1" w:rsidP="006E7CB1">
      <w:pPr>
        <w:numPr>
          <w:ilvl w:val="0"/>
          <w:numId w:val="4"/>
        </w:numPr>
        <w:rPr>
          <w:rFonts w:ascii="Times New Roman" w:hAnsi="Times New Roman" w:cs="Times New Roman"/>
        </w:rPr>
      </w:pPr>
      <w:r w:rsidRPr="006E7CB1">
        <w:rPr>
          <w:rFonts w:ascii="Times New Roman" w:hAnsi="Times New Roman" w:cs="Times New Roman"/>
          <w:b/>
          <w:bCs/>
        </w:rPr>
        <w:t>Title Sales (</w:t>
      </w:r>
      <w:proofErr w:type="spellStart"/>
      <w:r w:rsidRPr="006E7CB1">
        <w:rPr>
          <w:rFonts w:ascii="Times New Roman" w:hAnsi="Times New Roman" w:cs="Times New Roman"/>
          <w:b/>
          <w:bCs/>
        </w:rPr>
        <w:t>fact_sales</w:t>
      </w:r>
      <w:proofErr w:type="spellEnd"/>
      <w:r w:rsidRPr="006E7CB1">
        <w:rPr>
          <w:rFonts w:ascii="Times New Roman" w:hAnsi="Times New Roman" w:cs="Times New Roman"/>
          <w:b/>
          <w:bCs/>
        </w:rPr>
        <w:t>)</w:t>
      </w:r>
      <w:r w:rsidRPr="006E7CB1">
        <w:rPr>
          <w:rFonts w:ascii="Times New Roman" w:hAnsi="Times New Roman" w:cs="Times New Roman"/>
        </w:rPr>
        <w:t>: This process captures transactional data with each row representing a sale of a particular title. The granularity is well-defined, and the associated facts include quantity, discount amount, and revenue per title.</w:t>
      </w:r>
    </w:p>
    <w:p w14:paraId="067669D7" w14:textId="77777777" w:rsidR="006E7CB1" w:rsidRPr="006E7CB1" w:rsidRDefault="006E7CB1" w:rsidP="006E7CB1">
      <w:pPr>
        <w:numPr>
          <w:ilvl w:val="0"/>
          <w:numId w:val="4"/>
        </w:numPr>
        <w:rPr>
          <w:rFonts w:ascii="Times New Roman" w:hAnsi="Times New Roman" w:cs="Times New Roman"/>
        </w:rPr>
      </w:pPr>
      <w:r w:rsidRPr="006E7CB1">
        <w:rPr>
          <w:rFonts w:ascii="Times New Roman" w:hAnsi="Times New Roman" w:cs="Times New Roman"/>
          <w:b/>
          <w:bCs/>
        </w:rPr>
        <w:t>Store Sales (</w:t>
      </w:r>
      <w:proofErr w:type="spellStart"/>
      <w:r w:rsidRPr="006E7CB1">
        <w:rPr>
          <w:rFonts w:ascii="Times New Roman" w:hAnsi="Times New Roman" w:cs="Times New Roman"/>
          <w:b/>
          <w:bCs/>
        </w:rPr>
        <w:t>fact_store_sales</w:t>
      </w:r>
      <w:proofErr w:type="spellEnd"/>
      <w:r w:rsidRPr="006E7CB1">
        <w:rPr>
          <w:rFonts w:ascii="Times New Roman" w:hAnsi="Times New Roman" w:cs="Times New Roman"/>
          <w:b/>
          <w:bCs/>
        </w:rPr>
        <w:t>)</w:t>
      </w:r>
      <w:r w:rsidRPr="006E7CB1">
        <w:rPr>
          <w:rFonts w:ascii="Times New Roman" w:hAnsi="Times New Roman" w:cs="Times New Roman"/>
        </w:rPr>
        <w:t xml:space="preserve">: Representing a periodic snapshot, this fact table holds data at the granularity of one row per book sold in a store </w:t>
      </w:r>
      <w:proofErr w:type="gramStart"/>
      <w:r w:rsidRPr="006E7CB1">
        <w:rPr>
          <w:rFonts w:ascii="Times New Roman" w:hAnsi="Times New Roman" w:cs="Times New Roman"/>
        </w:rPr>
        <w:t>on a daily basis</w:t>
      </w:r>
      <w:proofErr w:type="gramEnd"/>
      <w:r w:rsidRPr="006E7CB1">
        <w:rPr>
          <w:rFonts w:ascii="Times New Roman" w:hAnsi="Times New Roman" w:cs="Times New Roman"/>
        </w:rPr>
        <w:t>. It includes facts such as quantity, discount amount, and revenue per store.</w:t>
      </w:r>
    </w:p>
    <w:p w14:paraId="7B862DC7" w14:textId="68CB4826" w:rsidR="006E7CB1" w:rsidRDefault="006E7CB1" w:rsidP="006E7CB1">
      <w:pPr>
        <w:numPr>
          <w:ilvl w:val="0"/>
          <w:numId w:val="4"/>
        </w:numPr>
        <w:rPr>
          <w:rFonts w:ascii="Times New Roman" w:hAnsi="Times New Roman" w:cs="Times New Roman"/>
        </w:rPr>
      </w:pPr>
      <w:r w:rsidRPr="006E7CB1">
        <w:rPr>
          <w:rFonts w:ascii="Times New Roman" w:hAnsi="Times New Roman" w:cs="Times New Roman"/>
          <w:b/>
          <w:bCs/>
        </w:rPr>
        <w:t>Publisher Owned Titles (</w:t>
      </w:r>
      <w:proofErr w:type="spellStart"/>
      <w:r w:rsidRPr="006E7CB1">
        <w:rPr>
          <w:rFonts w:ascii="Times New Roman" w:hAnsi="Times New Roman" w:cs="Times New Roman"/>
          <w:b/>
          <w:bCs/>
        </w:rPr>
        <w:t>fact_publisher</w:t>
      </w:r>
      <w:proofErr w:type="spellEnd"/>
      <w:r w:rsidRPr="006E7CB1">
        <w:rPr>
          <w:rFonts w:ascii="Times New Roman" w:hAnsi="Times New Roman" w:cs="Times New Roman"/>
          <w:b/>
          <w:bCs/>
        </w:rPr>
        <w:t>)</w:t>
      </w:r>
      <w:r w:rsidRPr="006E7CB1">
        <w:rPr>
          <w:rFonts w:ascii="Times New Roman" w:hAnsi="Times New Roman" w:cs="Times New Roman"/>
        </w:rPr>
        <w:t xml:space="preserve">: </w:t>
      </w:r>
      <w:proofErr w:type="gramStart"/>
      <w:r w:rsidRPr="006E7CB1">
        <w:rPr>
          <w:rFonts w:ascii="Times New Roman" w:hAnsi="Times New Roman" w:cs="Times New Roman"/>
        </w:rPr>
        <w:t>Also</w:t>
      </w:r>
      <w:proofErr w:type="gramEnd"/>
      <w:r w:rsidRPr="006E7CB1">
        <w:rPr>
          <w:rFonts w:ascii="Times New Roman" w:hAnsi="Times New Roman" w:cs="Times New Roman"/>
        </w:rPr>
        <w:t xml:space="preserve"> a</w:t>
      </w:r>
      <w:r w:rsidR="006655CC">
        <w:rPr>
          <w:rFonts w:ascii="Times New Roman" w:hAnsi="Times New Roman" w:cs="Times New Roman"/>
        </w:rPr>
        <w:t xml:space="preserve"> transaction</w:t>
      </w:r>
      <w:r w:rsidRPr="006E7CB1">
        <w:rPr>
          <w:rFonts w:ascii="Times New Roman" w:hAnsi="Times New Roman" w:cs="Times New Roman"/>
        </w:rPr>
        <w:t>, this table details publisher ownership per author with a granularity of one row per publisher per author. The fact is the participation of the publisher.</w:t>
      </w:r>
    </w:p>
    <w:p w14:paraId="75411A9A" w14:textId="77777777" w:rsidR="006E7CB1" w:rsidRPr="006E7CB1" w:rsidRDefault="006E7CB1" w:rsidP="006E7CB1">
      <w:pPr>
        <w:ind w:left="720"/>
        <w:rPr>
          <w:rFonts w:ascii="Times New Roman" w:hAnsi="Times New Roman" w:cs="Times New Roman"/>
        </w:rPr>
      </w:pPr>
    </w:p>
    <w:p w14:paraId="65973815" w14:textId="77777777" w:rsidR="006E7CB1" w:rsidRPr="006E7CB1" w:rsidRDefault="006E7CB1" w:rsidP="006E7CB1">
      <w:pPr>
        <w:rPr>
          <w:rFonts w:ascii="Times New Roman" w:hAnsi="Times New Roman" w:cs="Times New Roman"/>
          <w:b/>
          <w:bCs/>
        </w:rPr>
      </w:pPr>
      <w:r w:rsidRPr="006E7CB1">
        <w:rPr>
          <w:rFonts w:ascii="Times New Roman" w:hAnsi="Times New Roman" w:cs="Times New Roman"/>
          <w:b/>
          <w:bCs/>
        </w:rPr>
        <w:t>Detail-Level Dimensional Modeling</w:t>
      </w:r>
    </w:p>
    <w:p w14:paraId="754F6327" w14:textId="77777777" w:rsidR="006E7CB1" w:rsidRDefault="006E7CB1" w:rsidP="006E7CB1">
      <w:pPr>
        <w:rPr>
          <w:rFonts w:ascii="Times New Roman" w:hAnsi="Times New Roman" w:cs="Times New Roman"/>
        </w:rPr>
      </w:pPr>
      <w:r w:rsidRPr="006E7CB1">
        <w:rPr>
          <w:rFonts w:ascii="Times New Roman" w:hAnsi="Times New Roman" w:cs="Times New Roman"/>
        </w:rPr>
        <w:t>The dimension tables identified in the bus matrix play a critical role in contextualizing the facts. These dimensions include:</w:t>
      </w:r>
    </w:p>
    <w:p w14:paraId="7846181C" w14:textId="77777777" w:rsidR="006E7CB1" w:rsidRPr="006E7CB1" w:rsidRDefault="006E7CB1" w:rsidP="006E7CB1">
      <w:pPr>
        <w:rPr>
          <w:rFonts w:ascii="Times New Roman" w:hAnsi="Times New Roman" w:cs="Times New Roman"/>
        </w:rPr>
      </w:pPr>
    </w:p>
    <w:p w14:paraId="019BD418" w14:textId="77777777" w:rsidR="006E7CB1" w:rsidRPr="006E7CB1" w:rsidRDefault="006E7CB1" w:rsidP="006E7CB1">
      <w:pPr>
        <w:numPr>
          <w:ilvl w:val="0"/>
          <w:numId w:val="5"/>
        </w:numPr>
        <w:rPr>
          <w:rFonts w:ascii="Times New Roman" w:hAnsi="Times New Roman" w:cs="Times New Roman"/>
        </w:rPr>
      </w:pPr>
      <w:proofErr w:type="spellStart"/>
      <w:r w:rsidRPr="006E7CB1">
        <w:rPr>
          <w:rFonts w:ascii="Times New Roman" w:hAnsi="Times New Roman" w:cs="Times New Roman"/>
          <w:b/>
          <w:bCs/>
        </w:rPr>
        <w:t>dim_title</w:t>
      </w:r>
      <w:proofErr w:type="spellEnd"/>
      <w:r w:rsidRPr="006E7CB1">
        <w:rPr>
          <w:rFonts w:ascii="Times New Roman" w:hAnsi="Times New Roman" w:cs="Times New Roman"/>
        </w:rPr>
        <w:t>: Provides details on each book or title.</w:t>
      </w:r>
    </w:p>
    <w:p w14:paraId="57789093" w14:textId="77777777" w:rsidR="006E7CB1" w:rsidRPr="006E7CB1" w:rsidRDefault="006E7CB1" w:rsidP="006E7CB1">
      <w:pPr>
        <w:numPr>
          <w:ilvl w:val="0"/>
          <w:numId w:val="5"/>
        </w:numPr>
        <w:rPr>
          <w:rFonts w:ascii="Times New Roman" w:hAnsi="Times New Roman" w:cs="Times New Roman"/>
        </w:rPr>
      </w:pPr>
      <w:proofErr w:type="spellStart"/>
      <w:r w:rsidRPr="006E7CB1">
        <w:rPr>
          <w:rFonts w:ascii="Times New Roman" w:hAnsi="Times New Roman" w:cs="Times New Roman"/>
          <w:b/>
          <w:bCs/>
        </w:rPr>
        <w:t>dim_store</w:t>
      </w:r>
      <w:proofErr w:type="spellEnd"/>
      <w:r w:rsidRPr="006E7CB1">
        <w:rPr>
          <w:rFonts w:ascii="Times New Roman" w:hAnsi="Times New Roman" w:cs="Times New Roman"/>
        </w:rPr>
        <w:t>: Contains details about the stores where books are sold.</w:t>
      </w:r>
    </w:p>
    <w:p w14:paraId="474F48B2" w14:textId="77777777" w:rsidR="006E7CB1" w:rsidRPr="006E7CB1" w:rsidRDefault="006E7CB1" w:rsidP="006E7CB1">
      <w:pPr>
        <w:numPr>
          <w:ilvl w:val="0"/>
          <w:numId w:val="5"/>
        </w:numPr>
        <w:rPr>
          <w:rFonts w:ascii="Times New Roman" w:hAnsi="Times New Roman" w:cs="Times New Roman"/>
        </w:rPr>
      </w:pPr>
      <w:proofErr w:type="spellStart"/>
      <w:r w:rsidRPr="006E7CB1">
        <w:rPr>
          <w:rFonts w:ascii="Times New Roman" w:hAnsi="Times New Roman" w:cs="Times New Roman"/>
          <w:b/>
          <w:bCs/>
        </w:rPr>
        <w:t>dim_discount</w:t>
      </w:r>
      <w:proofErr w:type="spellEnd"/>
      <w:r w:rsidRPr="006E7CB1">
        <w:rPr>
          <w:rFonts w:ascii="Times New Roman" w:hAnsi="Times New Roman" w:cs="Times New Roman"/>
        </w:rPr>
        <w:t>: Describes the discount structures applied to sales.</w:t>
      </w:r>
    </w:p>
    <w:p w14:paraId="1F99B147" w14:textId="77777777" w:rsidR="006E7CB1" w:rsidRDefault="006E7CB1" w:rsidP="006E7CB1">
      <w:pPr>
        <w:numPr>
          <w:ilvl w:val="0"/>
          <w:numId w:val="5"/>
        </w:numPr>
        <w:rPr>
          <w:rFonts w:ascii="Times New Roman" w:hAnsi="Times New Roman" w:cs="Times New Roman"/>
        </w:rPr>
      </w:pPr>
      <w:proofErr w:type="spellStart"/>
      <w:r w:rsidRPr="006E7CB1">
        <w:rPr>
          <w:rFonts w:ascii="Times New Roman" w:hAnsi="Times New Roman" w:cs="Times New Roman"/>
          <w:b/>
          <w:bCs/>
        </w:rPr>
        <w:t>dim_publisher</w:t>
      </w:r>
      <w:proofErr w:type="spellEnd"/>
      <w:r w:rsidRPr="006E7CB1">
        <w:rPr>
          <w:rFonts w:ascii="Times New Roman" w:hAnsi="Times New Roman" w:cs="Times New Roman"/>
        </w:rPr>
        <w:t>: Details publisher information.</w:t>
      </w:r>
    </w:p>
    <w:p w14:paraId="12792E37" w14:textId="77777777" w:rsidR="006E7CB1" w:rsidRPr="006E7CB1" w:rsidRDefault="006E7CB1" w:rsidP="006E7CB1">
      <w:pPr>
        <w:ind w:left="720"/>
        <w:rPr>
          <w:rFonts w:ascii="Times New Roman" w:hAnsi="Times New Roman" w:cs="Times New Roman"/>
        </w:rPr>
      </w:pPr>
    </w:p>
    <w:p w14:paraId="4261E639" w14:textId="77777777" w:rsidR="00B01A26" w:rsidRPr="00B01A26" w:rsidRDefault="00B01A26" w:rsidP="00B01A26">
      <w:pPr>
        <w:rPr>
          <w:rFonts w:ascii="Times New Roman" w:hAnsi="Times New Roman" w:cs="Times New Roman"/>
        </w:rPr>
      </w:pPr>
    </w:p>
    <w:p w14:paraId="0F47BC17" w14:textId="433FD3B0" w:rsidR="00B01A26" w:rsidRPr="00B01A26" w:rsidRDefault="00B01A26" w:rsidP="00B01A26">
      <w:pPr>
        <w:rPr>
          <w:rFonts w:ascii="Times New Roman" w:hAnsi="Times New Roman" w:cs="Times New Roman"/>
        </w:rPr>
      </w:pPr>
      <w:r w:rsidRPr="006E396F">
        <w:rPr>
          <w:rFonts w:ascii="Times New Roman" w:hAnsi="Times New Roman" w:cs="Times New Roman"/>
          <w:b/>
          <w:bCs/>
        </w:rPr>
        <w:t>Data Warehouse Implementation</w:t>
      </w:r>
    </w:p>
    <w:p w14:paraId="6DB28BCE" w14:textId="77777777" w:rsidR="00B01A26" w:rsidRDefault="00B01A26" w:rsidP="00B01A26">
      <w:pPr>
        <w:rPr>
          <w:rFonts w:ascii="Times New Roman" w:hAnsi="Times New Roman" w:cs="Times New Roman"/>
        </w:rPr>
      </w:pPr>
    </w:p>
    <w:p w14:paraId="337D1FC6" w14:textId="77777777" w:rsidR="006E7CB1" w:rsidRDefault="006E7CB1" w:rsidP="006E7CB1">
      <w:pPr>
        <w:rPr>
          <w:rFonts w:ascii="Times New Roman" w:hAnsi="Times New Roman" w:cs="Times New Roman"/>
        </w:rPr>
      </w:pPr>
      <w:r w:rsidRPr="006E7CB1">
        <w:rPr>
          <w:rFonts w:ascii="Times New Roman" w:hAnsi="Times New Roman" w:cs="Times New Roman"/>
        </w:rPr>
        <w:t xml:space="preserve">The "pubs" dataset, when leveraged for data warehousing using Snowflake, </w:t>
      </w:r>
      <w:proofErr w:type="spellStart"/>
      <w:r w:rsidRPr="006E7CB1">
        <w:rPr>
          <w:rFonts w:ascii="Times New Roman" w:hAnsi="Times New Roman" w:cs="Times New Roman"/>
        </w:rPr>
        <w:t>dbt</w:t>
      </w:r>
      <w:proofErr w:type="spellEnd"/>
      <w:r w:rsidRPr="006E7CB1">
        <w:rPr>
          <w:rFonts w:ascii="Times New Roman" w:hAnsi="Times New Roman" w:cs="Times New Roman"/>
        </w:rPr>
        <w:t xml:space="preserve"> (data build tool), and Power BI, creates a robust and scalable analytics ecosystem. Here's how each component fits into the data warehousing solution:</w:t>
      </w:r>
    </w:p>
    <w:p w14:paraId="07B09526" w14:textId="77777777" w:rsidR="006E7CB1" w:rsidRDefault="006E7CB1" w:rsidP="006E7CB1">
      <w:pPr>
        <w:rPr>
          <w:rFonts w:ascii="Times New Roman" w:hAnsi="Times New Roman" w:cs="Times New Roman"/>
        </w:rPr>
      </w:pPr>
    </w:p>
    <w:p w14:paraId="56213A2D" w14:textId="5FE56A6B" w:rsidR="008050D3" w:rsidRDefault="008050D3" w:rsidP="008050D3">
      <w:pPr>
        <w:pStyle w:val="ListParagraph"/>
        <w:numPr>
          <w:ilvl w:val="0"/>
          <w:numId w:val="11"/>
        </w:numPr>
        <w:rPr>
          <w:rFonts w:ascii="Times New Roman" w:hAnsi="Times New Roman" w:cs="Times New Roman"/>
        </w:rPr>
      </w:pPr>
      <w:r>
        <w:rPr>
          <w:rFonts w:ascii="Times New Roman" w:hAnsi="Times New Roman" w:cs="Times New Roman"/>
        </w:rPr>
        <w:t xml:space="preserve">Initially we had our data in azure data studio and </w:t>
      </w:r>
      <w:proofErr w:type="spellStart"/>
      <w:r>
        <w:rPr>
          <w:rFonts w:ascii="Times New Roman" w:hAnsi="Times New Roman" w:cs="Times New Roman"/>
        </w:rPr>
        <w:t>minio</w:t>
      </w:r>
      <w:proofErr w:type="spellEnd"/>
      <w:r>
        <w:rPr>
          <w:rFonts w:ascii="Times New Roman" w:hAnsi="Times New Roman" w:cs="Times New Roman"/>
        </w:rPr>
        <w:t xml:space="preserve"> S3, we chose snowflake as our data warehousing platform. Snowflake provided a streamlined Extraction and loading process, all the data was </w:t>
      </w:r>
      <w:proofErr w:type="spellStart"/>
      <w:r>
        <w:rPr>
          <w:rFonts w:ascii="Times New Roman" w:hAnsi="Times New Roman" w:cs="Times New Roman"/>
        </w:rPr>
        <w:t>stagged</w:t>
      </w:r>
      <w:proofErr w:type="spellEnd"/>
      <w:r>
        <w:rPr>
          <w:rFonts w:ascii="Times New Roman" w:hAnsi="Times New Roman" w:cs="Times New Roman"/>
        </w:rPr>
        <w:t xml:space="preserve"> in snowflake for further process.</w:t>
      </w:r>
    </w:p>
    <w:p w14:paraId="02B35C55" w14:textId="58F5474A" w:rsidR="008050D3" w:rsidRDefault="008050D3" w:rsidP="008050D3">
      <w:pPr>
        <w:pStyle w:val="ListParagraph"/>
        <w:numPr>
          <w:ilvl w:val="0"/>
          <w:numId w:val="11"/>
        </w:numPr>
        <w:rPr>
          <w:rFonts w:ascii="Times New Roman" w:hAnsi="Times New Roman" w:cs="Times New Roman"/>
        </w:rPr>
      </w:pPr>
      <w:r>
        <w:rPr>
          <w:rFonts w:ascii="Times New Roman" w:hAnsi="Times New Roman" w:cs="Times New Roman"/>
        </w:rPr>
        <w:t>In the next step we used DBT cloud for transforming the data according to our business process by calculating the sales of each title, revenue generated by each store per day and the number of titles owned by each publisher by using SQL queries. The transformed data was migrated to analytics database.</w:t>
      </w:r>
    </w:p>
    <w:p w14:paraId="1E0718AA" w14:textId="57C07F57" w:rsidR="008050D3" w:rsidRPr="008050D3" w:rsidRDefault="008050D3" w:rsidP="008050D3">
      <w:pPr>
        <w:pStyle w:val="ListParagraph"/>
        <w:numPr>
          <w:ilvl w:val="0"/>
          <w:numId w:val="11"/>
        </w:numPr>
        <w:rPr>
          <w:rFonts w:ascii="Times New Roman" w:hAnsi="Times New Roman" w:cs="Times New Roman"/>
        </w:rPr>
      </w:pPr>
      <w:r>
        <w:rPr>
          <w:rFonts w:ascii="Times New Roman" w:hAnsi="Times New Roman" w:cs="Times New Roman"/>
        </w:rPr>
        <w:t>Then we integrated the transformed data to Power BI, to perform visualizations on our data. These visualizations provide a deep and meaningful insights to our data.</w:t>
      </w:r>
      <w:r w:rsidR="00F82DFB">
        <w:rPr>
          <w:rFonts w:ascii="Times New Roman" w:hAnsi="Times New Roman" w:cs="Times New Roman"/>
        </w:rPr>
        <w:t xml:space="preserve"> We created a dashboard for each business process</w:t>
      </w:r>
    </w:p>
    <w:p w14:paraId="13C49C01" w14:textId="77777777" w:rsidR="006E7CB1" w:rsidRPr="00B01A26" w:rsidRDefault="006E7CB1" w:rsidP="00B01A26">
      <w:pPr>
        <w:rPr>
          <w:rFonts w:ascii="Times New Roman" w:hAnsi="Times New Roman" w:cs="Times New Roman"/>
        </w:rPr>
      </w:pPr>
    </w:p>
    <w:p w14:paraId="0139770F" w14:textId="2665EC86" w:rsidR="006E396F" w:rsidRDefault="006E7CB1" w:rsidP="00B01A26">
      <w:pPr>
        <w:rPr>
          <w:rFonts w:ascii="Times New Roman" w:hAnsi="Times New Roman" w:cs="Times New Roman"/>
          <w:b/>
          <w:bCs/>
        </w:rPr>
      </w:pPr>
      <w:r>
        <w:rPr>
          <w:rFonts w:ascii="Times New Roman" w:hAnsi="Times New Roman" w:cs="Times New Roman"/>
          <w:b/>
          <w:bCs/>
        </w:rPr>
        <w:t xml:space="preserve">Changes Made </w:t>
      </w:r>
      <w:proofErr w:type="gramStart"/>
      <w:r>
        <w:rPr>
          <w:rFonts w:ascii="Times New Roman" w:hAnsi="Times New Roman" w:cs="Times New Roman"/>
          <w:b/>
          <w:bCs/>
        </w:rPr>
        <w:t>To</w:t>
      </w:r>
      <w:proofErr w:type="gramEnd"/>
      <w:r>
        <w:rPr>
          <w:rFonts w:ascii="Times New Roman" w:hAnsi="Times New Roman" w:cs="Times New Roman"/>
          <w:b/>
          <w:bCs/>
        </w:rPr>
        <w:t xml:space="preserve"> BI According to Feedback</w:t>
      </w:r>
      <w:r w:rsidR="00F82DFB">
        <w:rPr>
          <w:rFonts w:ascii="Times New Roman" w:hAnsi="Times New Roman" w:cs="Times New Roman"/>
          <w:b/>
          <w:bCs/>
        </w:rPr>
        <w:t>:</w:t>
      </w:r>
    </w:p>
    <w:p w14:paraId="5E73EFDB" w14:textId="5075782B" w:rsidR="006E7CB1" w:rsidRPr="00F82DFB" w:rsidRDefault="006E7CB1" w:rsidP="00F82DFB">
      <w:pPr>
        <w:pStyle w:val="ListParagraph"/>
        <w:numPr>
          <w:ilvl w:val="0"/>
          <w:numId w:val="12"/>
        </w:numPr>
        <w:rPr>
          <w:rFonts w:ascii="Times New Roman" w:hAnsi="Times New Roman" w:cs="Times New Roman"/>
          <w:b/>
          <w:bCs/>
        </w:rPr>
      </w:pPr>
      <w:r w:rsidRPr="00F82DFB">
        <w:rPr>
          <w:rFonts w:ascii="Times New Roman" w:hAnsi="Times New Roman" w:cs="Times New Roman"/>
          <w:b/>
          <w:bCs/>
        </w:rPr>
        <w:t xml:space="preserve">Hierarchy added to </w:t>
      </w:r>
      <w:proofErr w:type="spellStart"/>
      <w:r w:rsidR="006655CC" w:rsidRPr="00F82DFB">
        <w:rPr>
          <w:rFonts w:ascii="Times New Roman" w:hAnsi="Times New Roman" w:cs="Times New Roman"/>
          <w:b/>
          <w:bCs/>
        </w:rPr>
        <w:t>pubdate</w:t>
      </w:r>
      <w:proofErr w:type="spellEnd"/>
      <w:r w:rsidR="006655CC" w:rsidRPr="00F82DFB">
        <w:rPr>
          <w:rFonts w:ascii="Times New Roman" w:hAnsi="Times New Roman" w:cs="Times New Roman"/>
          <w:b/>
          <w:bCs/>
        </w:rPr>
        <w:t xml:space="preserve"> column</w:t>
      </w:r>
      <w:r w:rsidR="00F82DFB">
        <w:rPr>
          <w:rFonts w:ascii="Times New Roman" w:hAnsi="Times New Roman" w:cs="Times New Roman"/>
          <w:b/>
          <w:bCs/>
        </w:rPr>
        <w:t xml:space="preserve"> in our third </w:t>
      </w:r>
      <w:proofErr w:type="gramStart"/>
      <w:r w:rsidR="00F82DFB">
        <w:rPr>
          <w:rFonts w:ascii="Times New Roman" w:hAnsi="Times New Roman" w:cs="Times New Roman"/>
          <w:b/>
          <w:bCs/>
        </w:rPr>
        <w:t>dashboard</w:t>
      </w:r>
      <w:proofErr w:type="gramEnd"/>
    </w:p>
    <w:p w14:paraId="69CE1037" w14:textId="77318884" w:rsidR="006E7CB1" w:rsidRPr="00F82DFB" w:rsidRDefault="00F82DFB" w:rsidP="00F82DFB">
      <w:pPr>
        <w:pStyle w:val="ListParagraph"/>
        <w:numPr>
          <w:ilvl w:val="0"/>
          <w:numId w:val="12"/>
        </w:numPr>
        <w:rPr>
          <w:rFonts w:ascii="Times New Roman" w:hAnsi="Times New Roman" w:cs="Times New Roman"/>
          <w:b/>
          <w:bCs/>
        </w:rPr>
      </w:pPr>
      <w:r>
        <w:rPr>
          <w:rFonts w:ascii="Times New Roman" w:hAnsi="Times New Roman" w:cs="Times New Roman"/>
          <w:b/>
          <w:bCs/>
        </w:rPr>
        <w:t xml:space="preserve">In our first dashboard, we changed </w:t>
      </w:r>
      <w:proofErr w:type="spellStart"/>
      <w:r>
        <w:rPr>
          <w:rFonts w:ascii="Times New Roman" w:hAnsi="Times New Roman" w:cs="Times New Roman"/>
          <w:b/>
          <w:bCs/>
        </w:rPr>
        <w:t>title_id</w:t>
      </w:r>
      <w:proofErr w:type="spellEnd"/>
      <w:r>
        <w:rPr>
          <w:rFonts w:ascii="Times New Roman" w:hAnsi="Times New Roman" w:cs="Times New Roman"/>
          <w:b/>
          <w:bCs/>
        </w:rPr>
        <w:t xml:space="preserve"> to </w:t>
      </w:r>
      <w:proofErr w:type="spellStart"/>
      <w:r>
        <w:rPr>
          <w:rFonts w:ascii="Times New Roman" w:hAnsi="Times New Roman" w:cs="Times New Roman"/>
          <w:b/>
          <w:bCs/>
        </w:rPr>
        <w:t>title_name</w:t>
      </w:r>
      <w:proofErr w:type="spellEnd"/>
      <w:r>
        <w:rPr>
          <w:rFonts w:ascii="Times New Roman" w:hAnsi="Times New Roman" w:cs="Times New Roman"/>
          <w:b/>
          <w:bCs/>
        </w:rPr>
        <w:t xml:space="preserve"> for better understanding to </w:t>
      </w:r>
      <w:proofErr w:type="gramStart"/>
      <w:r>
        <w:rPr>
          <w:rFonts w:ascii="Times New Roman" w:hAnsi="Times New Roman" w:cs="Times New Roman"/>
          <w:b/>
          <w:bCs/>
        </w:rPr>
        <w:t>users</w:t>
      </w:r>
      <w:proofErr w:type="gramEnd"/>
    </w:p>
    <w:p w14:paraId="65FFE3EC" w14:textId="77777777" w:rsidR="00B01A26" w:rsidRDefault="00B01A26" w:rsidP="00B01A26">
      <w:pPr>
        <w:rPr>
          <w:rFonts w:ascii="Times New Roman" w:hAnsi="Times New Roman" w:cs="Times New Roman"/>
        </w:rPr>
      </w:pPr>
    </w:p>
    <w:p w14:paraId="2420581B" w14:textId="6A851CE6" w:rsidR="00B01A26" w:rsidRPr="00B01A26" w:rsidRDefault="00B01A26" w:rsidP="00B01A26">
      <w:pPr>
        <w:rPr>
          <w:rFonts w:ascii="Times New Roman" w:hAnsi="Times New Roman" w:cs="Times New Roman"/>
          <w:b/>
          <w:bCs/>
        </w:rPr>
      </w:pPr>
      <w:r w:rsidRPr="00B01A26">
        <w:rPr>
          <w:rFonts w:ascii="Times New Roman" w:hAnsi="Times New Roman" w:cs="Times New Roman"/>
          <w:b/>
          <w:bCs/>
        </w:rPr>
        <w:t>Challenges</w:t>
      </w:r>
    </w:p>
    <w:p w14:paraId="50D15736" w14:textId="77777777" w:rsidR="00B01A26" w:rsidRDefault="00B01A26" w:rsidP="00B01A26">
      <w:pPr>
        <w:rPr>
          <w:rFonts w:ascii="Times New Roman" w:hAnsi="Times New Roman" w:cs="Times New Roman"/>
        </w:rPr>
      </w:pPr>
    </w:p>
    <w:p w14:paraId="16E9B281" w14:textId="77777777" w:rsidR="001367D1" w:rsidRDefault="001367D1" w:rsidP="001367D1">
      <w:pPr>
        <w:rPr>
          <w:rFonts w:ascii="Times New Roman" w:hAnsi="Times New Roman" w:cs="Times New Roman"/>
        </w:rPr>
      </w:pPr>
      <w:r w:rsidRPr="001367D1">
        <w:rPr>
          <w:rFonts w:ascii="Times New Roman" w:hAnsi="Times New Roman" w:cs="Times New Roman"/>
        </w:rPr>
        <w:t>During the implementation of our data warehousing solution for the "pubs" dataset, we encountered several challenges:</w:t>
      </w:r>
    </w:p>
    <w:p w14:paraId="4B4DAA2D" w14:textId="77777777" w:rsidR="001367D1" w:rsidRPr="001367D1" w:rsidRDefault="001367D1" w:rsidP="001367D1">
      <w:pPr>
        <w:rPr>
          <w:rFonts w:ascii="Times New Roman" w:hAnsi="Times New Roman" w:cs="Times New Roman"/>
        </w:rPr>
      </w:pPr>
    </w:p>
    <w:p w14:paraId="1E71AA2D" w14:textId="19CCC45B" w:rsidR="001367D1" w:rsidRPr="001367D1" w:rsidRDefault="001367D1" w:rsidP="001367D1">
      <w:pPr>
        <w:numPr>
          <w:ilvl w:val="0"/>
          <w:numId w:val="8"/>
        </w:numPr>
        <w:rPr>
          <w:rFonts w:ascii="Times New Roman" w:hAnsi="Times New Roman" w:cs="Times New Roman"/>
        </w:rPr>
      </w:pPr>
      <w:r w:rsidRPr="001367D1">
        <w:rPr>
          <w:rFonts w:ascii="Times New Roman" w:hAnsi="Times New Roman" w:cs="Times New Roman"/>
          <w:b/>
          <w:bCs/>
        </w:rPr>
        <w:t>Limited Data Volume</w:t>
      </w:r>
      <w:r w:rsidRPr="001367D1">
        <w:rPr>
          <w:rFonts w:ascii="Times New Roman" w:hAnsi="Times New Roman" w:cs="Times New Roman"/>
        </w:rPr>
        <w:t>: The tables within the dataset contained a relatively small number of rows. This restricted the depth of analysis and the robustness of the insights we could derive, as the data did not represent a wide variety of scenarios and outcomes typically used to fine-tune analytics models.</w:t>
      </w:r>
      <w:r w:rsidR="009F09F4">
        <w:rPr>
          <w:rFonts w:ascii="Times New Roman" w:hAnsi="Times New Roman" w:cs="Times New Roman"/>
        </w:rPr>
        <w:t xml:space="preserve"> </w:t>
      </w:r>
      <w:r w:rsidR="005875F0">
        <w:rPr>
          <w:rFonts w:ascii="Times New Roman" w:hAnsi="Times New Roman" w:cs="Times New Roman"/>
        </w:rPr>
        <w:t>We faced a huge challenge while creating the third business process, initially we thought to calculates the revenue received by each author from royalties but we couldn’t get it done so we moved to calculate the number of titles owned by each publisher(</w:t>
      </w:r>
      <w:proofErr w:type="spellStart"/>
      <w:r w:rsidR="005875F0">
        <w:rPr>
          <w:rFonts w:ascii="Times New Roman" w:hAnsi="Times New Roman" w:cs="Times New Roman"/>
        </w:rPr>
        <w:t>factless</w:t>
      </w:r>
      <w:proofErr w:type="spellEnd"/>
      <w:r w:rsidR="005875F0">
        <w:rPr>
          <w:rFonts w:ascii="Times New Roman" w:hAnsi="Times New Roman" w:cs="Times New Roman"/>
        </w:rPr>
        <w:t xml:space="preserve"> fact), we did not have a lot of data to play with this, we </w:t>
      </w:r>
      <w:r w:rsidR="005875F0">
        <w:rPr>
          <w:rFonts w:ascii="Times New Roman" w:hAnsi="Times New Roman" w:cs="Times New Roman"/>
        </w:rPr>
        <w:lastRenderedPageBreak/>
        <w:t>only had 8 publishers, and only three of them owned titles(16 in total) and those three were from same country.</w:t>
      </w:r>
    </w:p>
    <w:p w14:paraId="099A3361" w14:textId="4DF17D49" w:rsidR="001367D1" w:rsidRDefault="001367D1" w:rsidP="001367D1">
      <w:pPr>
        <w:numPr>
          <w:ilvl w:val="0"/>
          <w:numId w:val="8"/>
        </w:numPr>
        <w:rPr>
          <w:rFonts w:ascii="Times New Roman" w:hAnsi="Times New Roman" w:cs="Times New Roman"/>
        </w:rPr>
      </w:pPr>
      <w:r w:rsidRPr="001367D1">
        <w:rPr>
          <w:rFonts w:ascii="Times New Roman" w:hAnsi="Times New Roman" w:cs="Times New Roman"/>
          <w:b/>
          <w:bCs/>
        </w:rPr>
        <w:t>Data Loading into Snowflake</w:t>
      </w:r>
      <w:r w:rsidRPr="001367D1">
        <w:rPr>
          <w:rFonts w:ascii="Times New Roman" w:hAnsi="Times New Roman" w:cs="Times New Roman"/>
        </w:rPr>
        <w:t xml:space="preserve">: </w:t>
      </w:r>
      <w:r w:rsidR="009F09F4">
        <w:rPr>
          <w:rFonts w:ascii="Times New Roman" w:hAnsi="Times New Roman" w:cs="Times New Roman"/>
        </w:rPr>
        <w:t xml:space="preserve">We faced difficulties, while loading columns which contained dates in it, tried various methods and finally figured out to initially load it in varchar and then change to date function by using </w:t>
      </w:r>
      <w:proofErr w:type="spellStart"/>
      <w:r w:rsidR="009F09F4">
        <w:rPr>
          <w:rFonts w:ascii="Times New Roman" w:hAnsi="Times New Roman" w:cs="Times New Roman"/>
        </w:rPr>
        <w:t>to_date</w:t>
      </w:r>
      <w:proofErr w:type="spellEnd"/>
      <w:r w:rsidR="009F09F4">
        <w:rPr>
          <w:rFonts w:ascii="Times New Roman" w:hAnsi="Times New Roman" w:cs="Times New Roman"/>
        </w:rPr>
        <w:t>.</w:t>
      </w:r>
    </w:p>
    <w:p w14:paraId="38ECEA1D" w14:textId="1AFBD70F" w:rsidR="009F09F4" w:rsidRPr="001367D1" w:rsidRDefault="009F09F4" w:rsidP="001367D1">
      <w:pPr>
        <w:numPr>
          <w:ilvl w:val="0"/>
          <w:numId w:val="8"/>
        </w:numPr>
        <w:rPr>
          <w:rFonts w:ascii="Times New Roman" w:hAnsi="Times New Roman" w:cs="Times New Roman"/>
        </w:rPr>
      </w:pPr>
      <w:r>
        <w:rPr>
          <w:rFonts w:ascii="Times New Roman" w:hAnsi="Times New Roman" w:cs="Times New Roman"/>
          <w:b/>
          <w:bCs/>
        </w:rPr>
        <w:t>Fact Tables in DBT</w:t>
      </w:r>
      <w:r w:rsidRPr="009F09F4">
        <w:rPr>
          <w:rFonts w:ascii="Times New Roman" w:hAnsi="Times New Roman" w:cs="Times New Roman"/>
        </w:rPr>
        <w:t>:</w:t>
      </w:r>
      <w:r>
        <w:rPr>
          <w:rFonts w:ascii="Times New Roman" w:hAnsi="Times New Roman" w:cs="Times New Roman"/>
        </w:rPr>
        <w:t xml:space="preserve"> While creating facts in DBT we faced many issues, went back to dimensional </w:t>
      </w:r>
      <w:proofErr w:type="gramStart"/>
      <w:r>
        <w:rPr>
          <w:rFonts w:ascii="Times New Roman" w:hAnsi="Times New Roman" w:cs="Times New Roman"/>
        </w:rPr>
        <w:t>modelling(</w:t>
      </w:r>
      <w:proofErr w:type="gramEnd"/>
      <w:r>
        <w:rPr>
          <w:rFonts w:ascii="Times New Roman" w:hAnsi="Times New Roman" w:cs="Times New Roman"/>
        </w:rPr>
        <w:t>Excel Sheet) made few changes in it, removed the unnecessary dimension tables, added/edited columns in the fact table.</w:t>
      </w:r>
      <w:r w:rsidR="00F82DFB">
        <w:rPr>
          <w:rFonts w:ascii="Times New Roman" w:hAnsi="Times New Roman" w:cs="Times New Roman"/>
        </w:rPr>
        <w:t xml:space="preserve"> We initially loaded the date dimension table into snowflake, but after performing transformations in DBT, we got to know that the date columns in our data was enough, so we did not use this date dimension separately.</w:t>
      </w:r>
    </w:p>
    <w:p w14:paraId="7BB1B819" w14:textId="2FAAA153" w:rsidR="001367D1" w:rsidRPr="001367D1" w:rsidRDefault="001367D1" w:rsidP="001367D1">
      <w:pPr>
        <w:numPr>
          <w:ilvl w:val="0"/>
          <w:numId w:val="8"/>
        </w:numPr>
        <w:rPr>
          <w:rFonts w:ascii="Times New Roman" w:hAnsi="Times New Roman" w:cs="Times New Roman"/>
        </w:rPr>
      </w:pPr>
      <w:r w:rsidRPr="001367D1">
        <w:rPr>
          <w:rFonts w:ascii="Times New Roman" w:hAnsi="Times New Roman" w:cs="Times New Roman"/>
          <w:b/>
          <w:bCs/>
        </w:rPr>
        <w:t>Integration with Power BI</w:t>
      </w:r>
      <w:r w:rsidRPr="001367D1">
        <w:rPr>
          <w:rFonts w:ascii="Times New Roman" w:hAnsi="Times New Roman" w:cs="Times New Roman"/>
        </w:rPr>
        <w:t xml:space="preserve">: Establishing a connection between </w:t>
      </w:r>
      <w:r w:rsidR="009F09F4">
        <w:rPr>
          <w:rFonts w:ascii="Times New Roman" w:hAnsi="Times New Roman" w:cs="Times New Roman"/>
        </w:rPr>
        <w:t xml:space="preserve">DBT </w:t>
      </w:r>
      <w:r w:rsidR="009F09F4" w:rsidRPr="001367D1">
        <w:rPr>
          <w:rFonts w:ascii="Times New Roman" w:hAnsi="Times New Roman" w:cs="Times New Roman"/>
        </w:rPr>
        <w:t>and</w:t>
      </w:r>
      <w:r w:rsidRPr="001367D1">
        <w:rPr>
          <w:rFonts w:ascii="Times New Roman" w:hAnsi="Times New Roman" w:cs="Times New Roman"/>
        </w:rPr>
        <w:t xml:space="preserve"> Power BI presented its own set of issues. </w:t>
      </w:r>
      <w:r w:rsidR="009F09F4">
        <w:rPr>
          <w:rFonts w:ascii="Times New Roman" w:hAnsi="Times New Roman" w:cs="Times New Roman"/>
        </w:rPr>
        <w:t xml:space="preserve">We missed few relations between the dimension tables and fact tables, we had to connect the key’s from dimension table to fact </w:t>
      </w:r>
      <w:proofErr w:type="gramStart"/>
      <w:r w:rsidR="009F09F4">
        <w:rPr>
          <w:rFonts w:ascii="Times New Roman" w:hAnsi="Times New Roman" w:cs="Times New Roman"/>
        </w:rPr>
        <w:t>tables(</w:t>
      </w:r>
      <w:proofErr w:type="gramEnd"/>
      <w:r w:rsidR="009F09F4">
        <w:rPr>
          <w:rFonts w:ascii="Times New Roman" w:hAnsi="Times New Roman" w:cs="Times New Roman"/>
        </w:rPr>
        <w:t>one to many relationship),</w:t>
      </w:r>
      <w:r w:rsidR="005875F0">
        <w:rPr>
          <w:rFonts w:ascii="Times New Roman" w:hAnsi="Times New Roman" w:cs="Times New Roman"/>
        </w:rPr>
        <w:t xml:space="preserve"> which we got to know while performing drill across.</w:t>
      </w:r>
      <w:r w:rsidR="009F09F4">
        <w:rPr>
          <w:rFonts w:ascii="Times New Roman" w:hAnsi="Times New Roman" w:cs="Times New Roman"/>
        </w:rPr>
        <w:t xml:space="preserve"> We missed a key either in dimension or fact table in couple of instances, but we corrected it by going back to DBT.</w:t>
      </w:r>
      <w:r w:rsidR="005875F0">
        <w:rPr>
          <w:rFonts w:ascii="Times New Roman" w:hAnsi="Times New Roman" w:cs="Times New Roman"/>
        </w:rPr>
        <w:t xml:space="preserve"> In our third business process dashboard we did not have a lot of data to play with as mentioned above, so </w:t>
      </w:r>
      <w:proofErr w:type="gramStart"/>
      <w:r w:rsidR="005875F0">
        <w:rPr>
          <w:rFonts w:ascii="Times New Roman" w:hAnsi="Times New Roman" w:cs="Times New Roman"/>
        </w:rPr>
        <w:t>we</w:t>
      </w:r>
      <w:proofErr w:type="gramEnd"/>
      <w:r w:rsidR="005875F0">
        <w:rPr>
          <w:rFonts w:ascii="Times New Roman" w:hAnsi="Times New Roman" w:cs="Times New Roman"/>
        </w:rPr>
        <w:t xml:space="preserve"> very simple visualization in it, but we made sure to use drill-across in that dashboard as well.</w:t>
      </w:r>
      <w:r w:rsidR="00F82DFB">
        <w:rPr>
          <w:rFonts w:ascii="Times New Roman" w:hAnsi="Times New Roman" w:cs="Times New Roman"/>
        </w:rPr>
        <w:t xml:space="preserve"> For creating date hierarchy in our </w:t>
      </w:r>
      <w:proofErr w:type="spellStart"/>
      <w:r w:rsidR="00F82DFB">
        <w:rPr>
          <w:rFonts w:ascii="Times New Roman" w:hAnsi="Times New Roman" w:cs="Times New Roman"/>
        </w:rPr>
        <w:t>pub_</w:t>
      </w:r>
      <w:proofErr w:type="gramStart"/>
      <w:r w:rsidR="00F82DFB">
        <w:rPr>
          <w:rFonts w:ascii="Times New Roman" w:hAnsi="Times New Roman" w:cs="Times New Roman"/>
        </w:rPr>
        <w:t>date</w:t>
      </w:r>
      <w:proofErr w:type="spellEnd"/>
      <w:r w:rsidR="00F82DFB">
        <w:rPr>
          <w:rFonts w:ascii="Times New Roman" w:hAnsi="Times New Roman" w:cs="Times New Roman"/>
        </w:rPr>
        <w:t xml:space="preserve"> ,</w:t>
      </w:r>
      <w:proofErr w:type="gramEnd"/>
      <w:r w:rsidR="00F82DFB">
        <w:rPr>
          <w:rFonts w:ascii="Times New Roman" w:hAnsi="Times New Roman" w:cs="Times New Roman"/>
        </w:rPr>
        <w:t xml:space="preserve"> we created a calculated column using DAX, were we calculated the year, month and date. Which we later added to our filters in our third dashboard. </w:t>
      </w:r>
    </w:p>
    <w:p w14:paraId="6BF08932" w14:textId="77777777" w:rsidR="001367D1" w:rsidRPr="001367D1" w:rsidRDefault="001367D1" w:rsidP="001367D1">
      <w:pPr>
        <w:rPr>
          <w:rFonts w:ascii="Times New Roman" w:hAnsi="Times New Roman" w:cs="Times New Roman"/>
        </w:rPr>
      </w:pPr>
      <w:r w:rsidRPr="001367D1">
        <w:rPr>
          <w:rFonts w:ascii="Times New Roman" w:hAnsi="Times New Roman" w:cs="Times New Roman"/>
        </w:rPr>
        <w:t>These challenges were significant but also provided valuable learning experiences. They underscored the importance of meticulous data preparation and the need for flexible problem-solving approaches when integrating diverse tools within a data warehousing ecosystem.</w:t>
      </w:r>
    </w:p>
    <w:p w14:paraId="17B4AC2F" w14:textId="77777777" w:rsidR="00B01A26" w:rsidRDefault="00B01A26" w:rsidP="00B01A26">
      <w:pPr>
        <w:rPr>
          <w:rFonts w:ascii="Times New Roman" w:hAnsi="Times New Roman" w:cs="Times New Roman"/>
        </w:rPr>
      </w:pPr>
    </w:p>
    <w:p w14:paraId="321FB2FE" w14:textId="338EF337" w:rsidR="00B01A26" w:rsidRPr="00B01A26" w:rsidRDefault="00B01A26" w:rsidP="00B01A26">
      <w:pPr>
        <w:rPr>
          <w:rFonts w:ascii="Times New Roman" w:hAnsi="Times New Roman" w:cs="Times New Roman"/>
          <w:b/>
          <w:bCs/>
        </w:rPr>
      </w:pPr>
      <w:r w:rsidRPr="00B01A26">
        <w:rPr>
          <w:rFonts w:ascii="Times New Roman" w:hAnsi="Times New Roman" w:cs="Times New Roman"/>
          <w:b/>
          <w:bCs/>
        </w:rPr>
        <w:t>Key Learning/Reflection</w:t>
      </w:r>
    </w:p>
    <w:p w14:paraId="627F2B81" w14:textId="77777777" w:rsidR="00B01A26" w:rsidRDefault="00B01A26" w:rsidP="00B01A26">
      <w:pPr>
        <w:rPr>
          <w:rFonts w:ascii="Times New Roman" w:hAnsi="Times New Roman" w:cs="Times New Roman"/>
        </w:rPr>
      </w:pPr>
    </w:p>
    <w:p w14:paraId="6271C471" w14:textId="1B4539DA" w:rsidR="001367D1" w:rsidRPr="001367D1" w:rsidRDefault="001367D1" w:rsidP="001367D1">
      <w:pPr>
        <w:pStyle w:val="ListParagraph"/>
        <w:numPr>
          <w:ilvl w:val="0"/>
          <w:numId w:val="10"/>
        </w:numPr>
        <w:tabs>
          <w:tab w:val="num" w:pos="720"/>
        </w:tabs>
        <w:rPr>
          <w:rFonts w:ascii="Times New Roman" w:hAnsi="Times New Roman" w:cs="Times New Roman"/>
        </w:rPr>
      </w:pPr>
      <w:r w:rsidRPr="001367D1">
        <w:rPr>
          <w:rFonts w:ascii="Times New Roman" w:hAnsi="Times New Roman" w:cs="Times New Roman"/>
        </w:rPr>
        <w:t>We obtained substantial knowledge about the intricacies of data warehousing, particularly the practicalities of loading and extracting data within the Snowflake environment. This deep dive into operational aspects provided us with hands-on experience that is invaluable for understanding the lifecycle of data within a warehouse.</w:t>
      </w:r>
    </w:p>
    <w:p w14:paraId="418A1E3C" w14:textId="49C91791" w:rsidR="001367D1" w:rsidRPr="001367D1" w:rsidRDefault="001367D1" w:rsidP="001367D1">
      <w:pPr>
        <w:pStyle w:val="ListParagraph"/>
        <w:numPr>
          <w:ilvl w:val="0"/>
          <w:numId w:val="10"/>
        </w:numPr>
        <w:tabs>
          <w:tab w:val="num" w:pos="720"/>
        </w:tabs>
        <w:rPr>
          <w:rFonts w:ascii="Times New Roman" w:hAnsi="Times New Roman" w:cs="Times New Roman"/>
        </w:rPr>
      </w:pPr>
      <w:r w:rsidRPr="001367D1">
        <w:rPr>
          <w:rFonts w:ascii="Times New Roman" w:hAnsi="Times New Roman" w:cs="Times New Roman"/>
        </w:rPr>
        <w:t>Our engagement with the Kimball methodology offered a comprehensive perspective on data warehousing. We learned to appreciate the full spectrum of the process, from understanding the business needs and conceptualizing the data architecture to the actual implementation and data usage for decision-making.</w:t>
      </w:r>
    </w:p>
    <w:p w14:paraId="6AB6AEF3" w14:textId="4299F86E" w:rsidR="001367D1" w:rsidRPr="001367D1" w:rsidRDefault="001367D1" w:rsidP="001367D1">
      <w:pPr>
        <w:pStyle w:val="ListParagraph"/>
        <w:numPr>
          <w:ilvl w:val="0"/>
          <w:numId w:val="10"/>
        </w:numPr>
        <w:tabs>
          <w:tab w:val="num" w:pos="720"/>
        </w:tabs>
        <w:rPr>
          <w:rFonts w:ascii="Times New Roman" w:hAnsi="Times New Roman" w:cs="Times New Roman"/>
        </w:rPr>
      </w:pPr>
      <w:r w:rsidRPr="001367D1">
        <w:rPr>
          <w:rFonts w:ascii="Times New Roman" w:hAnsi="Times New Roman" w:cs="Times New Roman"/>
        </w:rPr>
        <w:t xml:space="preserve">A pivotal aspect of our learning was mastering the Extract, Load, Transform (ELT) process. We focused on the practical application of </w:t>
      </w:r>
      <w:proofErr w:type="spellStart"/>
      <w:r w:rsidRPr="001367D1">
        <w:rPr>
          <w:rFonts w:ascii="Times New Roman" w:hAnsi="Times New Roman" w:cs="Times New Roman"/>
        </w:rPr>
        <w:t>dbt</w:t>
      </w:r>
      <w:proofErr w:type="spellEnd"/>
      <w:r w:rsidRPr="001367D1">
        <w:rPr>
          <w:rFonts w:ascii="Times New Roman" w:hAnsi="Times New Roman" w:cs="Times New Roman"/>
        </w:rPr>
        <w:t xml:space="preserve"> to conduct these transformations efficiently. This tool enabled us to manipulate large datasets within the warehouse directly, optimizing performance and scalability.</w:t>
      </w:r>
    </w:p>
    <w:p w14:paraId="7D62813B" w14:textId="27DC7D3D" w:rsidR="001367D1" w:rsidRPr="001367D1" w:rsidRDefault="001367D1" w:rsidP="001367D1">
      <w:pPr>
        <w:pStyle w:val="ListParagraph"/>
        <w:numPr>
          <w:ilvl w:val="0"/>
          <w:numId w:val="10"/>
        </w:numPr>
        <w:tabs>
          <w:tab w:val="num" w:pos="720"/>
        </w:tabs>
        <w:rPr>
          <w:rFonts w:ascii="Times New Roman" w:hAnsi="Times New Roman" w:cs="Times New Roman"/>
        </w:rPr>
      </w:pPr>
      <w:r w:rsidRPr="001367D1">
        <w:rPr>
          <w:rFonts w:ascii="Times New Roman" w:hAnsi="Times New Roman" w:cs="Times New Roman"/>
        </w:rPr>
        <w:t xml:space="preserve">The project moved us beyond theoretical knowledge to practical application, particularly in utilizing </w:t>
      </w:r>
      <w:proofErr w:type="spellStart"/>
      <w:r w:rsidRPr="001367D1">
        <w:rPr>
          <w:rFonts w:ascii="Times New Roman" w:hAnsi="Times New Roman" w:cs="Times New Roman"/>
        </w:rPr>
        <w:t>dbt</w:t>
      </w:r>
      <w:proofErr w:type="spellEnd"/>
      <w:r w:rsidRPr="001367D1">
        <w:rPr>
          <w:rFonts w:ascii="Times New Roman" w:hAnsi="Times New Roman" w:cs="Times New Roman"/>
        </w:rPr>
        <w:t>. We were able to apply the concepts learned in real-world scenarios, enhancing our skills in data transformation and manipulation.</w:t>
      </w:r>
    </w:p>
    <w:p w14:paraId="4704B649" w14:textId="0CBEA886" w:rsidR="001367D1" w:rsidRPr="001367D1" w:rsidRDefault="001367D1" w:rsidP="001367D1">
      <w:pPr>
        <w:pStyle w:val="ListParagraph"/>
        <w:numPr>
          <w:ilvl w:val="0"/>
          <w:numId w:val="10"/>
        </w:numPr>
        <w:tabs>
          <w:tab w:val="num" w:pos="720"/>
        </w:tabs>
        <w:rPr>
          <w:rFonts w:ascii="Times New Roman" w:hAnsi="Times New Roman" w:cs="Times New Roman"/>
        </w:rPr>
      </w:pPr>
      <w:r w:rsidRPr="001367D1">
        <w:rPr>
          <w:rFonts w:ascii="Times New Roman" w:hAnsi="Times New Roman" w:cs="Times New Roman"/>
        </w:rPr>
        <w:t xml:space="preserve">Through the process of connecting </w:t>
      </w:r>
      <w:proofErr w:type="spellStart"/>
      <w:r w:rsidR="009F09F4">
        <w:rPr>
          <w:rFonts w:ascii="Times New Roman" w:hAnsi="Times New Roman" w:cs="Times New Roman"/>
        </w:rPr>
        <w:t>dbt</w:t>
      </w:r>
      <w:proofErr w:type="spellEnd"/>
      <w:r w:rsidR="009F09F4">
        <w:rPr>
          <w:rFonts w:ascii="Times New Roman" w:hAnsi="Times New Roman" w:cs="Times New Roman"/>
        </w:rPr>
        <w:t xml:space="preserve"> cloud</w:t>
      </w:r>
      <w:r w:rsidRPr="001367D1">
        <w:rPr>
          <w:rFonts w:ascii="Times New Roman" w:hAnsi="Times New Roman" w:cs="Times New Roman"/>
        </w:rPr>
        <w:t xml:space="preserve"> with Power BI, we gained a nuanced understanding of the end-to-end business intelligence process. This included not only the technical aspects of data handling but also the presentation and visualization of data to derive actionable insights.</w:t>
      </w:r>
    </w:p>
    <w:p w14:paraId="1AD1E01E" w14:textId="08935150" w:rsidR="001367D1" w:rsidRPr="001367D1" w:rsidRDefault="001367D1" w:rsidP="001367D1">
      <w:pPr>
        <w:pStyle w:val="ListParagraph"/>
        <w:numPr>
          <w:ilvl w:val="0"/>
          <w:numId w:val="10"/>
        </w:numPr>
        <w:tabs>
          <w:tab w:val="num" w:pos="720"/>
        </w:tabs>
        <w:rPr>
          <w:rFonts w:ascii="Times New Roman" w:hAnsi="Times New Roman" w:cs="Times New Roman"/>
        </w:rPr>
      </w:pPr>
      <w:r w:rsidRPr="001367D1">
        <w:rPr>
          <w:rFonts w:ascii="Times New Roman" w:hAnsi="Times New Roman" w:cs="Times New Roman"/>
        </w:rPr>
        <w:lastRenderedPageBreak/>
        <w:t>The experience has significantly improved our comprehension of data flows and warehousing dynamics. We now better understand how data moves through systems, how it can be transformed to add value, and the importance of data integrity and quality.</w:t>
      </w:r>
    </w:p>
    <w:p w14:paraId="008FB153" w14:textId="16A31260" w:rsidR="001367D1" w:rsidRPr="001367D1" w:rsidRDefault="001367D1" w:rsidP="001367D1">
      <w:pPr>
        <w:pStyle w:val="ListParagraph"/>
        <w:numPr>
          <w:ilvl w:val="0"/>
          <w:numId w:val="10"/>
        </w:numPr>
        <w:tabs>
          <w:tab w:val="num" w:pos="720"/>
        </w:tabs>
        <w:rPr>
          <w:rFonts w:ascii="Times New Roman" w:hAnsi="Times New Roman" w:cs="Times New Roman"/>
        </w:rPr>
      </w:pPr>
      <w:r w:rsidRPr="001367D1">
        <w:rPr>
          <w:rFonts w:ascii="Times New Roman" w:hAnsi="Times New Roman" w:cs="Times New Roman"/>
        </w:rPr>
        <w:t>The project taught us the importance of integrating various tools and technologies to build a cohesive data warehousing and business intelligence solution. We learned to navigate and resolve the challenges that arise from such integrations.</w:t>
      </w:r>
    </w:p>
    <w:p w14:paraId="23926923" w14:textId="0904BC14" w:rsidR="001367D1" w:rsidRPr="001367D1" w:rsidRDefault="001367D1" w:rsidP="001367D1">
      <w:pPr>
        <w:pStyle w:val="ListParagraph"/>
        <w:numPr>
          <w:ilvl w:val="0"/>
          <w:numId w:val="10"/>
        </w:numPr>
        <w:rPr>
          <w:rFonts w:ascii="Times New Roman" w:hAnsi="Times New Roman" w:cs="Times New Roman"/>
        </w:rPr>
      </w:pPr>
      <w:r w:rsidRPr="001367D1">
        <w:rPr>
          <w:rFonts w:ascii="Times New Roman" w:hAnsi="Times New Roman" w:cs="Times New Roman"/>
        </w:rPr>
        <w:t>We learned to adapt to the limitations posed by data volume and the necessity of meticulous data preparation. This adaptability has become a key asset in our approach to data warehousing projects.</w:t>
      </w:r>
    </w:p>
    <w:p w14:paraId="1BC3F116" w14:textId="77777777" w:rsidR="001367D1" w:rsidRPr="001367D1" w:rsidRDefault="001367D1" w:rsidP="001367D1">
      <w:pPr>
        <w:rPr>
          <w:rFonts w:ascii="Times New Roman" w:hAnsi="Times New Roman" w:cs="Times New Roman"/>
        </w:rPr>
      </w:pPr>
    </w:p>
    <w:p w14:paraId="42D82F18" w14:textId="278FE66D" w:rsidR="001367D1" w:rsidRDefault="001367D1" w:rsidP="006F51A9">
      <w:pPr>
        <w:rPr>
          <w:rFonts w:ascii="Times New Roman" w:hAnsi="Times New Roman" w:cs="Times New Roman"/>
        </w:rPr>
      </w:pPr>
      <w:r w:rsidRPr="006F51A9">
        <w:rPr>
          <w:rFonts w:ascii="Times New Roman" w:hAnsi="Times New Roman" w:cs="Times New Roman"/>
        </w:rPr>
        <w:t>These learnings contribute to a robust foundation for future projects, ensuring that we are equipped to manage data warehousing endeavors with greater expertise and confidence.</w:t>
      </w:r>
      <w:r w:rsidR="00660EDC">
        <w:rPr>
          <w:rFonts w:ascii="Times New Roman" w:hAnsi="Times New Roman" w:cs="Times New Roman"/>
        </w:rPr>
        <w:br/>
      </w:r>
    </w:p>
    <w:p w14:paraId="4966DD0F" w14:textId="77777777" w:rsidR="00660EDC" w:rsidRDefault="00660EDC" w:rsidP="006F51A9">
      <w:pPr>
        <w:rPr>
          <w:rFonts w:ascii="Times New Roman" w:hAnsi="Times New Roman" w:cs="Times New Roman"/>
        </w:rPr>
      </w:pPr>
    </w:p>
    <w:p w14:paraId="245035E2" w14:textId="37F2008A" w:rsidR="00660EDC" w:rsidRDefault="00660EDC" w:rsidP="006F51A9">
      <w:pPr>
        <w:rPr>
          <w:rFonts w:ascii="Times New Roman" w:hAnsi="Times New Roman" w:cs="Times New Roman"/>
        </w:rPr>
      </w:pPr>
      <w:r>
        <w:rPr>
          <w:rFonts w:ascii="Times New Roman" w:hAnsi="Times New Roman" w:cs="Times New Roman"/>
        </w:rPr>
        <w:t>INCASE IF YOU FACE ANY ERROR IN OPENING UP THE GITHUB LINK, THESE ARE OUR DBT CLOUD CREDENTIALS:</w:t>
      </w:r>
    </w:p>
    <w:p w14:paraId="7E62DEDC" w14:textId="77777777" w:rsidR="00660EDC" w:rsidRPr="00660EDC" w:rsidRDefault="00660EDC" w:rsidP="00660EDC">
      <w:pPr>
        <w:rPr>
          <w:rFonts w:ascii="Times New Roman" w:hAnsi="Times New Roman" w:cs="Times New Roman"/>
        </w:rPr>
      </w:pPr>
      <w:r w:rsidRPr="00660EDC">
        <w:rPr>
          <w:rFonts w:ascii="Times New Roman" w:hAnsi="Times New Roman" w:cs="Times New Roman"/>
        </w:rPr>
        <w:t>Email- datadockers722@gmail.com</w:t>
      </w:r>
    </w:p>
    <w:p w14:paraId="320CAB2A" w14:textId="77777777" w:rsidR="00660EDC" w:rsidRPr="00660EDC" w:rsidRDefault="00660EDC" w:rsidP="00660EDC">
      <w:pPr>
        <w:rPr>
          <w:rFonts w:ascii="Times New Roman" w:hAnsi="Times New Roman" w:cs="Times New Roman"/>
        </w:rPr>
      </w:pPr>
    </w:p>
    <w:p w14:paraId="075DCDC7" w14:textId="68D13E52" w:rsidR="00660EDC" w:rsidRPr="006F51A9" w:rsidRDefault="00660EDC" w:rsidP="00660EDC">
      <w:pPr>
        <w:rPr>
          <w:rFonts w:ascii="Times New Roman" w:hAnsi="Times New Roman" w:cs="Times New Roman"/>
        </w:rPr>
      </w:pPr>
      <w:r w:rsidRPr="00660EDC">
        <w:rPr>
          <w:rFonts w:ascii="Times New Roman" w:hAnsi="Times New Roman" w:cs="Times New Roman"/>
        </w:rPr>
        <w:t>Password- DataWarehouse#722</w:t>
      </w:r>
      <w:r>
        <w:rPr>
          <w:rFonts w:ascii="Times New Roman" w:hAnsi="Times New Roman" w:cs="Times New Roman"/>
        </w:rPr>
        <w:br/>
      </w:r>
      <w:r>
        <w:rPr>
          <w:rFonts w:ascii="Times New Roman" w:hAnsi="Times New Roman" w:cs="Times New Roman"/>
        </w:rPr>
        <w:br/>
      </w:r>
      <w:r w:rsidRPr="00660EDC">
        <w:rPr>
          <w:rFonts w:ascii="Times New Roman" w:hAnsi="Times New Roman" w:cs="Times New Roman"/>
        </w:rPr>
        <w:t>https://cloud.getdbt.com/develop/216373/projects/311465</w:t>
      </w:r>
    </w:p>
    <w:p w14:paraId="25FB8361" w14:textId="77777777" w:rsidR="004C5D17" w:rsidRPr="004C5D17" w:rsidRDefault="004C5D17" w:rsidP="00C330EC">
      <w:pPr>
        <w:rPr>
          <w:rFonts w:ascii="Times New Roman" w:hAnsi="Times New Roman" w:cs="Times New Roman"/>
          <w:b/>
          <w:bCs/>
        </w:rPr>
      </w:pPr>
    </w:p>
    <w:sectPr w:rsidR="004C5D17" w:rsidRPr="004C5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EB2"/>
    <w:multiLevelType w:val="hybridMultilevel"/>
    <w:tmpl w:val="1C24E7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871A2E"/>
    <w:multiLevelType w:val="multilevel"/>
    <w:tmpl w:val="1848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7019C"/>
    <w:multiLevelType w:val="multilevel"/>
    <w:tmpl w:val="EFE2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5815A3"/>
    <w:multiLevelType w:val="multilevel"/>
    <w:tmpl w:val="AACE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867583"/>
    <w:multiLevelType w:val="multilevel"/>
    <w:tmpl w:val="C59E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820E79"/>
    <w:multiLevelType w:val="hybridMultilevel"/>
    <w:tmpl w:val="F95E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A7C09"/>
    <w:multiLevelType w:val="hybridMultilevel"/>
    <w:tmpl w:val="8A30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236F3"/>
    <w:multiLevelType w:val="hybridMultilevel"/>
    <w:tmpl w:val="6CE05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CD17D8"/>
    <w:multiLevelType w:val="multilevel"/>
    <w:tmpl w:val="F3E6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762604"/>
    <w:multiLevelType w:val="hybridMultilevel"/>
    <w:tmpl w:val="1C24E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735F45"/>
    <w:multiLevelType w:val="multilevel"/>
    <w:tmpl w:val="2CDE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4523ED"/>
    <w:multiLevelType w:val="multilevel"/>
    <w:tmpl w:val="DFE2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545569">
    <w:abstractNumId w:val="9"/>
  </w:num>
  <w:num w:numId="2" w16cid:durableId="1169784458">
    <w:abstractNumId w:val="0"/>
  </w:num>
  <w:num w:numId="3" w16cid:durableId="137192905">
    <w:abstractNumId w:val="10"/>
  </w:num>
  <w:num w:numId="4" w16cid:durableId="1638728299">
    <w:abstractNumId w:val="1"/>
  </w:num>
  <w:num w:numId="5" w16cid:durableId="1253927167">
    <w:abstractNumId w:val="11"/>
  </w:num>
  <w:num w:numId="6" w16cid:durableId="2145191863">
    <w:abstractNumId w:val="2"/>
  </w:num>
  <w:num w:numId="7" w16cid:durableId="442770385">
    <w:abstractNumId w:val="3"/>
  </w:num>
  <w:num w:numId="8" w16cid:durableId="1473281116">
    <w:abstractNumId w:val="4"/>
  </w:num>
  <w:num w:numId="9" w16cid:durableId="2040887157">
    <w:abstractNumId w:val="8"/>
  </w:num>
  <w:num w:numId="10" w16cid:durableId="975531544">
    <w:abstractNumId w:val="6"/>
  </w:num>
  <w:num w:numId="11" w16cid:durableId="663630579">
    <w:abstractNumId w:val="5"/>
  </w:num>
  <w:num w:numId="12" w16cid:durableId="1398088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602"/>
    <w:rsid w:val="001367D1"/>
    <w:rsid w:val="00394BE9"/>
    <w:rsid w:val="004C5D17"/>
    <w:rsid w:val="005875F0"/>
    <w:rsid w:val="00660EDC"/>
    <w:rsid w:val="006655CC"/>
    <w:rsid w:val="006D1AB0"/>
    <w:rsid w:val="006E396F"/>
    <w:rsid w:val="006E7CB1"/>
    <w:rsid w:val="006F51A9"/>
    <w:rsid w:val="008050D3"/>
    <w:rsid w:val="009534AA"/>
    <w:rsid w:val="009F09F4"/>
    <w:rsid w:val="00B01A26"/>
    <w:rsid w:val="00C330EC"/>
    <w:rsid w:val="00D37BE4"/>
    <w:rsid w:val="00EA7CBA"/>
    <w:rsid w:val="00F35602"/>
    <w:rsid w:val="00F82DFB"/>
    <w:rsid w:val="00FB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B1A3"/>
  <w15:chartTrackingRefBased/>
  <w15:docId w15:val="{972696A3-7064-E245-BE5D-6EB36154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602"/>
    <w:pPr>
      <w:ind w:left="720"/>
      <w:contextualSpacing/>
    </w:pPr>
  </w:style>
  <w:style w:type="paragraph" w:styleId="Title">
    <w:name w:val="Title"/>
    <w:basedOn w:val="Normal"/>
    <w:next w:val="Normal"/>
    <w:link w:val="TitleChar"/>
    <w:uiPriority w:val="10"/>
    <w:qFormat/>
    <w:rsid w:val="00C330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0E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C5D17"/>
    <w:rPr>
      <w:color w:val="0563C1" w:themeColor="hyperlink"/>
      <w:u w:val="single"/>
    </w:rPr>
  </w:style>
  <w:style w:type="character" w:styleId="UnresolvedMention">
    <w:name w:val="Unresolved Mention"/>
    <w:basedOn w:val="DefaultParagraphFont"/>
    <w:uiPriority w:val="99"/>
    <w:semiHidden/>
    <w:unhideWhenUsed/>
    <w:rsid w:val="004C5D17"/>
    <w:rPr>
      <w:color w:val="605E5C"/>
      <w:shd w:val="clear" w:color="auto" w:fill="E1DFDD"/>
    </w:rPr>
  </w:style>
  <w:style w:type="paragraph" w:styleId="Caption">
    <w:name w:val="caption"/>
    <w:basedOn w:val="Normal"/>
    <w:next w:val="Normal"/>
    <w:uiPriority w:val="35"/>
    <w:unhideWhenUsed/>
    <w:qFormat/>
    <w:rsid w:val="004C5D1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51573">
      <w:bodyDiv w:val="1"/>
      <w:marLeft w:val="0"/>
      <w:marRight w:val="0"/>
      <w:marTop w:val="0"/>
      <w:marBottom w:val="0"/>
      <w:divBdr>
        <w:top w:val="none" w:sz="0" w:space="0" w:color="auto"/>
        <w:left w:val="none" w:sz="0" w:space="0" w:color="auto"/>
        <w:bottom w:val="none" w:sz="0" w:space="0" w:color="auto"/>
        <w:right w:val="none" w:sz="0" w:space="0" w:color="auto"/>
      </w:divBdr>
    </w:div>
    <w:div w:id="342244228">
      <w:bodyDiv w:val="1"/>
      <w:marLeft w:val="0"/>
      <w:marRight w:val="0"/>
      <w:marTop w:val="0"/>
      <w:marBottom w:val="0"/>
      <w:divBdr>
        <w:top w:val="none" w:sz="0" w:space="0" w:color="auto"/>
        <w:left w:val="none" w:sz="0" w:space="0" w:color="auto"/>
        <w:bottom w:val="none" w:sz="0" w:space="0" w:color="auto"/>
        <w:right w:val="none" w:sz="0" w:space="0" w:color="auto"/>
      </w:divBdr>
      <w:divsChild>
        <w:div w:id="1201480359">
          <w:marLeft w:val="0"/>
          <w:marRight w:val="0"/>
          <w:marTop w:val="0"/>
          <w:marBottom w:val="0"/>
          <w:divBdr>
            <w:top w:val="single" w:sz="2" w:space="0" w:color="D9D9E3"/>
            <w:left w:val="single" w:sz="2" w:space="0" w:color="D9D9E3"/>
            <w:bottom w:val="single" w:sz="2" w:space="0" w:color="D9D9E3"/>
            <w:right w:val="single" w:sz="2" w:space="0" w:color="D9D9E3"/>
          </w:divBdr>
          <w:divsChild>
            <w:div w:id="828062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198301">
                  <w:marLeft w:val="0"/>
                  <w:marRight w:val="0"/>
                  <w:marTop w:val="0"/>
                  <w:marBottom w:val="0"/>
                  <w:divBdr>
                    <w:top w:val="single" w:sz="2" w:space="0" w:color="D9D9E3"/>
                    <w:left w:val="single" w:sz="2" w:space="0" w:color="D9D9E3"/>
                    <w:bottom w:val="single" w:sz="2" w:space="0" w:color="D9D9E3"/>
                    <w:right w:val="single" w:sz="2" w:space="0" w:color="D9D9E3"/>
                  </w:divBdr>
                  <w:divsChild>
                    <w:div w:id="798184679">
                      <w:marLeft w:val="0"/>
                      <w:marRight w:val="0"/>
                      <w:marTop w:val="0"/>
                      <w:marBottom w:val="0"/>
                      <w:divBdr>
                        <w:top w:val="single" w:sz="2" w:space="0" w:color="D9D9E3"/>
                        <w:left w:val="single" w:sz="2" w:space="0" w:color="D9D9E3"/>
                        <w:bottom w:val="single" w:sz="2" w:space="0" w:color="D9D9E3"/>
                        <w:right w:val="single" w:sz="2" w:space="0" w:color="D9D9E3"/>
                      </w:divBdr>
                      <w:divsChild>
                        <w:div w:id="1589195757">
                          <w:marLeft w:val="0"/>
                          <w:marRight w:val="0"/>
                          <w:marTop w:val="0"/>
                          <w:marBottom w:val="0"/>
                          <w:divBdr>
                            <w:top w:val="single" w:sz="2" w:space="0" w:color="D9D9E3"/>
                            <w:left w:val="single" w:sz="2" w:space="0" w:color="D9D9E3"/>
                            <w:bottom w:val="single" w:sz="2" w:space="0" w:color="D9D9E3"/>
                            <w:right w:val="single" w:sz="2" w:space="0" w:color="D9D9E3"/>
                          </w:divBdr>
                          <w:divsChild>
                            <w:div w:id="789855409">
                              <w:marLeft w:val="0"/>
                              <w:marRight w:val="0"/>
                              <w:marTop w:val="0"/>
                              <w:marBottom w:val="0"/>
                              <w:divBdr>
                                <w:top w:val="single" w:sz="2" w:space="0" w:color="D9D9E3"/>
                                <w:left w:val="single" w:sz="2" w:space="0" w:color="D9D9E3"/>
                                <w:bottom w:val="single" w:sz="2" w:space="0" w:color="D9D9E3"/>
                                <w:right w:val="single" w:sz="2" w:space="0" w:color="D9D9E3"/>
                              </w:divBdr>
                              <w:divsChild>
                                <w:div w:id="1317303002">
                                  <w:marLeft w:val="0"/>
                                  <w:marRight w:val="0"/>
                                  <w:marTop w:val="0"/>
                                  <w:marBottom w:val="0"/>
                                  <w:divBdr>
                                    <w:top w:val="single" w:sz="2" w:space="0" w:color="D9D9E3"/>
                                    <w:left w:val="single" w:sz="2" w:space="0" w:color="D9D9E3"/>
                                    <w:bottom w:val="single" w:sz="2" w:space="0" w:color="D9D9E3"/>
                                    <w:right w:val="single" w:sz="2" w:space="0" w:color="D9D9E3"/>
                                  </w:divBdr>
                                  <w:divsChild>
                                    <w:div w:id="410003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0338077">
          <w:marLeft w:val="0"/>
          <w:marRight w:val="0"/>
          <w:marTop w:val="0"/>
          <w:marBottom w:val="0"/>
          <w:divBdr>
            <w:top w:val="single" w:sz="2" w:space="0" w:color="D9D9E3"/>
            <w:left w:val="single" w:sz="2" w:space="0" w:color="D9D9E3"/>
            <w:bottom w:val="single" w:sz="2" w:space="0" w:color="D9D9E3"/>
            <w:right w:val="single" w:sz="2" w:space="0" w:color="D9D9E3"/>
          </w:divBdr>
          <w:divsChild>
            <w:div w:id="2120299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306140">
                  <w:marLeft w:val="0"/>
                  <w:marRight w:val="0"/>
                  <w:marTop w:val="0"/>
                  <w:marBottom w:val="0"/>
                  <w:divBdr>
                    <w:top w:val="single" w:sz="2" w:space="0" w:color="D9D9E3"/>
                    <w:left w:val="single" w:sz="2" w:space="0" w:color="D9D9E3"/>
                    <w:bottom w:val="single" w:sz="2" w:space="0" w:color="D9D9E3"/>
                    <w:right w:val="single" w:sz="2" w:space="0" w:color="D9D9E3"/>
                  </w:divBdr>
                  <w:divsChild>
                    <w:div w:id="15926955">
                      <w:marLeft w:val="0"/>
                      <w:marRight w:val="0"/>
                      <w:marTop w:val="0"/>
                      <w:marBottom w:val="0"/>
                      <w:divBdr>
                        <w:top w:val="single" w:sz="2" w:space="0" w:color="D9D9E3"/>
                        <w:left w:val="single" w:sz="2" w:space="0" w:color="D9D9E3"/>
                        <w:bottom w:val="single" w:sz="2" w:space="0" w:color="D9D9E3"/>
                        <w:right w:val="single" w:sz="2" w:space="0" w:color="D9D9E3"/>
                      </w:divBdr>
                      <w:divsChild>
                        <w:div w:id="624847252">
                          <w:marLeft w:val="0"/>
                          <w:marRight w:val="0"/>
                          <w:marTop w:val="0"/>
                          <w:marBottom w:val="0"/>
                          <w:divBdr>
                            <w:top w:val="single" w:sz="2" w:space="0" w:color="D9D9E3"/>
                            <w:left w:val="single" w:sz="2" w:space="0" w:color="D9D9E3"/>
                            <w:bottom w:val="single" w:sz="2" w:space="0" w:color="D9D9E3"/>
                            <w:right w:val="single" w:sz="2" w:space="0" w:color="D9D9E3"/>
                          </w:divBdr>
                          <w:divsChild>
                            <w:div w:id="1087458257">
                              <w:marLeft w:val="0"/>
                              <w:marRight w:val="0"/>
                              <w:marTop w:val="0"/>
                              <w:marBottom w:val="0"/>
                              <w:divBdr>
                                <w:top w:val="single" w:sz="2" w:space="0" w:color="D9D9E3"/>
                                <w:left w:val="single" w:sz="2" w:space="0" w:color="D9D9E3"/>
                                <w:bottom w:val="single" w:sz="2" w:space="0" w:color="D9D9E3"/>
                                <w:right w:val="single" w:sz="2" w:space="0" w:color="D9D9E3"/>
                              </w:divBdr>
                              <w:divsChild>
                                <w:div w:id="22750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9553637">
      <w:bodyDiv w:val="1"/>
      <w:marLeft w:val="0"/>
      <w:marRight w:val="0"/>
      <w:marTop w:val="0"/>
      <w:marBottom w:val="0"/>
      <w:divBdr>
        <w:top w:val="none" w:sz="0" w:space="0" w:color="auto"/>
        <w:left w:val="none" w:sz="0" w:space="0" w:color="auto"/>
        <w:bottom w:val="none" w:sz="0" w:space="0" w:color="auto"/>
        <w:right w:val="none" w:sz="0" w:space="0" w:color="auto"/>
      </w:divBdr>
      <w:divsChild>
        <w:div w:id="1909533498">
          <w:marLeft w:val="0"/>
          <w:marRight w:val="0"/>
          <w:marTop w:val="0"/>
          <w:marBottom w:val="0"/>
          <w:divBdr>
            <w:top w:val="single" w:sz="2" w:space="0" w:color="D9D9E3"/>
            <w:left w:val="single" w:sz="2" w:space="0" w:color="D9D9E3"/>
            <w:bottom w:val="single" w:sz="2" w:space="0" w:color="D9D9E3"/>
            <w:right w:val="single" w:sz="2" w:space="0" w:color="D9D9E3"/>
          </w:divBdr>
          <w:divsChild>
            <w:div w:id="853424945">
              <w:marLeft w:val="0"/>
              <w:marRight w:val="0"/>
              <w:marTop w:val="0"/>
              <w:marBottom w:val="0"/>
              <w:divBdr>
                <w:top w:val="single" w:sz="2" w:space="0" w:color="D9D9E3"/>
                <w:left w:val="single" w:sz="2" w:space="0" w:color="D9D9E3"/>
                <w:bottom w:val="single" w:sz="2" w:space="0" w:color="D9D9E3"/>
                <w:right w:val="single" w:sz="2" w:space="0" w:color="D9D9E3"/>
              </w:divBdr>
              <w:divsChild>
                <w:div w:id="1529946286">
                  <w:marLeft w:val="0"/>
                  <w:marRight w:val="0"/>
                  <w:marTop w:val="0"/>
                  <w:marBottom w:val="0"/>
                  <w:divBdr>
                    <w:top w:val="single" w:sz="2" w:space="0" w:color="D9D9E3"/>
                    <w:left w:val="single" w:sz="2" w:space="0" w:color="D9D9E3"/>
                    <w:bottom w:val="single" w:sz="2" w:space="0" w:color="D9D9E3"/>
                    <w:right w:val="single" w:sz="2" w:space="0" w:color="D9D9E3"/>
                  </w:divBdr>
                  <w:divsChild>
                    <w:div w:id="1461076078">
                      <w:marLeft w:val="0"/>
                      <w:marRight w:val="0"/>
                      <w:marTop w:val="0"/>
                      <w:marBottom w:val="0"/>
                      <w:divBdr>
                        <w:top w:val="single" w:sz="2" w:space="0" w:color="D9D9E3"/>
                        <w:left w:val="single" w:sz="2" w:space="0" w:color="D9D9E3"/>
                        <w:bottom w:val="single" w:sz="2" w:space="0" w:color="D9D9E3"/>
                        <w:right w:val="single" w:sz="2" w:space="0" w:color="D9D9E3"/>
                      </w:divBdr>
                      <w:divsChild>
                        <w:div w:id="1281376970">
                          <w:marLeft w:val="0"/>
                          <w:marRight w:val="0"/>
                          <w:marTop w:val="0"/>
                          <w:marBottom w:val="0"/>
                          <w:divBdr>
                            <w:top w:val="single" w:sz="2" w:space="0" w:color="D9D9E3"/>
                            <w:left w:val="single" w:sz="2" w:space="0" w:color="D9D9E3"/>
                            <w:bottom w:val="single" w:sz="2" w:space="0" w:color="D9D9E3"/>
                            <w:right w:val="single" w:sz="2" w:space="0" w:color="D9D9E3"/>
                          </w:divBdr>
                          <w:divsChild>
                            <w:div w:id="585312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086782">
                                  <w:marLeft w:val="0"/>
                                  <w:marRight w:val="0"/>
                                  <w:marTop w:val="0"/>
                                  <w:marBottom w:val="0"/>
                                  <w:divBdr>
                                    <w:top w:val="single" w:sz="2" w:space="0" w:color="D9D9E3"/>
                                    <w:left w:val="single" w:sz="2" w:space="0" w:color="D9D9E3"/>
                                    <w:bottom w:val="single" w:sz="2" w:space="0" w:color="D9D9E3"/>
                                    <w:right w:val="single" w:sz="2" w:space="0" w:color="D9D9E3"/>
                                  </w:divBdr>
                                  <w:divsChild>
                                    <w:div w:id="456991474">
                                      <w:marLeft w:val="0"/>
                                      <w:marRight w:val="0"/>
                                      <w:marTop w:val="0"/>
                                      <w:marBottom w:val="0"/>
                                      <w:divBdr>
                                        <w:top w:val="single" w:sz="2" w:space="0" w:color="D9D9E3"/>
                                        <w:left w:val="single" w:sz="2" w:space="0" w:color="D9D9E3"/>
                                        <w:bottom w:val="single" w:sz="2" w:space="0" w:color="D9D9E3"/>
                                        <w:right w:val="single" w:sz="2" w:space="0" w:color="D9D9E3"/>
                                      </w:divBdr>
                                      <w:divsChild>
                                        <w:div w:id="1158422070">
                                          <w:marLeft w:val="0"/>
                                          <w:marRight w:val="0"/>
                                          <w:marTop w:val="0"/>
                                          <w:marBottom w:val="0"/>
                                          <w:divBdr>
                                            <w:top w:val="single" w:sz="2" w:space="0" w:color="D9D9E3"/>
                                            <w:left w:val="single" w:sz="2" w:space="0" w:color="D9D9E3"/>
                                            <w:bottom w:val="single" w:sz="2" w:space="0" w:color="D9D9E3"/>
                                            <w:right w:val="single" w:sz="2" w:space="0" w:color="D9D9E3"/>
                                          </w:divBdr>
                                          <w:divsChild>
                                            <w:div w:id="1419207138">
                                              <w:marLeft w:val="0"/>
                                              <w:marRight w:val="0"/>
                                              <w:marTop w:val="0"/>
                                              <w:marBottom w:val="0"/>
                                              <w:divBdr>
                                                <w:top w:val="single" w:sz="2" w:space="0" w:color="D9D9E3"/>
                                                <w:left w:val="single" w:sz="2" w:space="0" w:color="D9D9E3"/>
                                                <w:bottom w:val="single" w:sz="2" w:space="0" w:color="D9D9E3"/>
                                                <w:right w:val="single" w:sz="2" w:space="0" w:color="D9D9E3"/>
                                              </w:divBdr>
                                              <w:divsChild>
                                                <w:div w:id="189758204">
                                                  <w:marLeft w:val="0"/>
                                                  <w:marRight w:val="0"/>
                                                  <w:marTop w:val="0"/>
                                                  <w:marBottom w:val="0"/>
                                                  <w:divBdr>
                                                    <w:top w:val="single" w:sz="2" w:space="0" w:color="D9D9E3"/>
                                                    <w:left w:val="single" w:sz="2" w:space="0" w:color="D9D9E3"/>
                                                    <w:bottom w:val="single" w:sz="2" w:space="0" w:color="D9D9E3"/>
                                                    <w:right w:val="single" w:sz="2" w:space="0" w:color="D9D9E3"/>
                                                  </w:divBdr>
                                                  <w:divsChild>
                                                    <w:div w:id="730153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1383114">
          <w:marLeft w:val="0"/>
          <w:marRight w:val="0"/>
          <w:marTop w:val="0"/>
          <w:marBottom w:val="0"/>
          <w:divBdr>
            <w:top w:val="none" w:sz="0" w:space="0" w:color="auto"/>
            <w:left w:val="none" w:sz="0" w:space="0" w:color="auto"/>
            <w:bottom w:val="none" w:sz="0" w:space="0" w:color="auto"/>
            <w:right w:val="none" w:sz="0" w:space="0" w:color="auto"/>
          </w:divBdr>
          <w:divsChild>
            <w:div w:id="1926986257">
              <w:marLeft w:val="0"/>
              <w:marRight w:val="0"/>
              <w:marTop w:val="0"/>
              <w:marBottom w:val="0"/>
              <w:divBdr>
                <w:top w:val="single" w:sz="2" w:space="0" w:color="D9D9E3"/>
                <w:left w:val="single" w:sz="2" w:space="0" w:color="D9D9E3"/>
                <w:bottom w:val="single" w:sz="2" w:space="0" w:color="D9D9E3"/>
                <w:right w:val="single" w:sz="2" w:space="0" w:color="D9D9E3"/>
              </w:divBdr>
              <w:divsChild>
                <w:div w:id="374277837">
                  <w:marLeft w:val="0"/>
                  <w:marRight w:val="0"/>
                  <w:marTop w:val="0"/>
                  <w:marBottom w:val="0"/>
                  <w:divBdr>
                    <w:top w:val="single" w:sz="2" w:space="0" w:color="D9D9E3"/>
                    <w:left w:val="single" w:sz="2" w:space="0" w:color="D9D9E3"/>
                    <w:bottom w:val="single" w:sz="2" w:space="0" w:color="D9D9E3"/>
                    <w:right w:val="single" w:sz="2" w:space="0" w:color="D9D9E3"/>
                  </w:divBdr>
                  <w:divsChild>
                    <w:div w:id="1378771585">
                      <w:marLeft w:val="0"/>
                      <w:marRight w:val="0"/>
                      <w:marTop w:val="0"/>
                      <w:marBottom w:val="0"/>
                      <w:divBdr>
                        <w:top w:val="single" w:sz="6" w:space="0" w:color="auto"/>
                        <w:left w:val="single" w:sz="6" w:space="0" w:color="auto"/>
                        <w:bottom w:val="single" w:sz="6" w:space="0" w:color="auto"/>
                        <w:right w:val="single" w:sz="6" w:space="0" w:color="auto"/>
                      </w:divBdr>
                      <w:divsChild>
                        <w:div w:id="808129216">
                          <w:marLeft w:val="0"/>
                          <w:marRight w:val="0"/>
                          <w:marTop w:val="0"/>
                          <w:marBottom w:val="0"/>
                          <w:divBdr>
                            <w:top w:val="none" w:sz="0" w:space="0" w:color="auto"/>
                            <w:left w:val="none" w:sz="0" w:space="0" w:color="auto"/>
                            <w:bottom w:val="none" w:sz="0" w:space="0" w:color="auto"/>
                            <w:right w:val="none" w:sz="0" w:space="0" w:color="auto"/>
                          </w:divBdr>
                          <w:divsChild>
                            <w:div w:id="991525828">
                              <w:marLeft w:val="0"/>
                              <w:marRight w:val="0"/>
                              <w:marTop w:val="0"/>
                              <w:marBottom w:val="0"/>
                              <w:divBdr>
                                <w:top w:val="none" w:sz="0" w:space="0" w:color="auto"/>
                                <w:left w:val="none" w:sz="0" w:space="0" w:color="auto"/>
                                <w:bottom w:val="none" w:sz="0" w:space="0" w:color="auto"/>
                                <w:right w:val="none" w:sz="0" w:space="0" w:color="auto"/>
                              </w:divBdr>
                              <w:divsChild>
                                <w:div w:id="1005010483">
                                  <w:marLeft w:val="0"/>
                                  <w:marRight w:val="0"/>
                                  <w:marTop w:val="0"/>
                                  <w:marBottom w:val="0"/>
                                  <w:divBdr>
                                    <w:top w:val="none" w:sz="0" w:space="0" w:color="auto"/>
                                    <w:left w:val="none" w:sz="0" w:space="0" w:color="auto"/>
                                    <w:bottom w:val="none" w:sz="0" w:space="0" w:color="auto"/>
                                    <w:right w:val="none" w:sz="0" w:space="0" w:color="auto"/>
                                  </w:divBdr>
                                  <w:divsChild>
                                    <w:div w:id="168909692">
                                      <w:marLeft w:val="0"/>
                                      <w:marRight w:val="0"/>
                                      <w:marTop w:val="0"/>
                                      <w:marBottom w:val="0"/>
                                      <w:divBdr>
                                        <w:top w:val="none" w:sz="0" w:space="0" w:color="auto"/>
                                        <w:left w:val="none" w:sz="0" w:space="0" w:color="auto"/>
                                        <w:bottom w:val="none" w:sz="0" w:space="0" w:color="auto"/>
                                        <w:right w:val="none" w:sz="0" w:space="0" w:color="auto"/>
                                      </w:divBdr>
                                      <w:divsChild>
                                        <w:div w:id="1191185829">
                                          <w:marLeft w:val="0"/>
                                          <w:marRight w:val="0"/>
                                          <w:marTop w:val="0"/>
                                          <w:marBottom w:val="0"/>
                                          <w:divBdr>
                                            <w:top w:val="none" w:sz="0" w:space="0" w:color="auto"/>
                                            <w:left w:val="none" w:sz="0" w:space="0" w:color="auto"/>
                                            <w:bottom w:val="none" w:sz="0" w:space="0" w:color="auto"/>
                                            <w:right w:val="none" w:sz="0" w:space="0" w:color="auto"/>
                                          </w:divBdr>
                                          <w:divsChild>
                                            <w:div w:id="15585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5338769">
      <w:bodyDiv w:val="1"/>
      <w:marLeft w:val="0"/>
      <w:marRight w:val="0"/>
      <w:marTop w:val="0"/>
      <w:marBottom w:val="0"/>
      <w:divBdr>
        <w:top w:val="none" w:sz="0" w:space="0" w:color="auto"/>
        <w:left w:val="none" w:sz="0" w:space="0" w:color="auto"/>
        <w:bottom w:val="none" w:sz="0" w:space="0" w:color="auto"/>
        <w:right w:val="none" w:sz="0" w:space="0" w:color="auto"/>
      </w:divBdr>
    </w:div>
    <w:div w:id="518466957">
      <w:bodyDiv w:val="1"/>
      <w:marLeft w:val="0"/>
      <w:marRight w:val="0"/>
      <w:marTop w:val="0"/>
      <w:marBottom w:val="0"/>
      <w:divBdr>
        <w:top w:val="none" w:sz="0" w:space="0" w:color="auto"/>
        <w:left w:val="none" w:sz="0" w:space="0" w:color="auto"/>
        <w:bottom w:val="none" w:sz="0" w:space="0" w:color="auto"/>
        <w:right w:val="none" w:sz="0" w:space="0" w:color="auto"/>
      </w:divBdr>
    </w:div>
    <w:div w:id="556669630">
      <w:bodyDiv w:val="1"/>
      <w:marLeft w:val="0"/>
      <w:marRight w:val="0"/>
      <w:marTop w:val="0"/>
      <w:marBottom w:val="0"/>
      <w:divBdr>
        <w:top w:val="none" w:sz="0" w:space="0" w:color="auto"/>
        <w:left w:val="none" w:sz="0" w:space="0" w:color="auto"/>
        <w:bottom w:val="none" w:sz="0" w:space="0" w:color="auto"/>
        <w:right w:val="none" w:sz="0" w:space="0" w:color="auto"/>
      </w:divBdr>
    </w:div>
    <w:div w:id="669792752">
      <w:bodyDiv w:val="1"/>
      <w:marLeft w:val="0"/>
      <w:marRight w:val="0"/>
      <w:marTop w:val="0"/>
      <w:marBottom w:val="0"/>
      <w:divBdr>
        <w:top w:val="none" w:sz="0" w:space="0" w:color="auto"/>
        <w:left w:val="none" w:sz="0" w:space="0" w:color="auto"/>
        <w:bottom w:val="none" w:sz="0" w:space="0" w:color="auto"/>
        <w:right w:val="none" w:sz="0" w:space="0" w:color="auto"/>
      </w:divBdr>
    </w:div>
    <w:div w:id="829096446">
      <w:bodyDiv w:val="1"/>
      <w:marLeft w:val="0"/>
      <w:marRight w:val="0"/>
      <w:marTop w:val="0"/>
      <w:marBottom w:val="0"/>
      <w:divBdr>
        <w:top w:val="none" w:sz="0" w:space="0" w:color="auto"/>
        <w:left w:val="none" w:sz="0" w:space="0" w:color="auto"/>
        <w:bottom w:val="none" w:sz="0" w:space="0" w:color="auto"/>
        <w:right w:val="none" w:sz="0" w:space="0" w:color="auto"/>
      </w:divBdr>
    </w:div>
    <w:div w:id="889922648">
      <w:bodyDiv w:val="1"/>
      <w:marLeft w:val="0"/>
      <w:marRight w:val="0"/>
      <w:marTop w:val="0"/>
      <w:marBottom w:val="0"/>
      <w:divBdr>
        <w:top w:val="none" w:sz="0" w:space="0" w:color="auto"/>
        <w:left w:val="none" w:sz="0" w:space="0" w:color="auto"/>
        <w:bottom w:val="none" w:sz="0" w:space="0" w:color="auto"/>
        <w:right w:val="none" w:sz="0" w:space="0" w:color="auto"/>
      </w:divBdr>
    </w:div>
    <w:div w:id="975599084">
      <w:bodyDiv w:val="1"/>
      <w:marLeft w:val="0"/>
      <w:marRight w:val="0"/>
      <w:marTop w:val="0"/>
      <w:marBottom w:val="0"/>
      <w:divBdr>
        <w:top w:val="none" w:sz="0" w:space="0" w:color="auto"/>
        <w:left w:val="none" w:sz="0" w:space="0" w:color="auto"/>
        <w:bottom w:val="none" w:sz="0" w:space="0" w:color="auto"/>
        <w:right w:val="none" w:sz="0" w:space="0" w:color="auto"/>
      </w:divBdr>
    </w:div>
    <w:div w:id="1011180335">
      <w:bodyDiv w:val="1"/>
      <w:marLeft w:val="0"/>
      <w:marRight w:val="0"/>
      <w:marTop w:val="0"/>
      <w:marBottom w:val="0"/>
      <w:divBdr>
        <w:top w:val="none" w:sz="0" w:space="0" w:color="auto"/>
        <w:left w:val="none" w:sz="0" w:space="0" w:color="auto"/>
        <w:bottom w:val="none" w:sz="0" w:space="0" w:color="auto"/>
        <w:right w:val="none" w:sz="0" w:space="0" w:color="auto"/>
      </w:divBdr>
    </w:div>
    <w:div w:id="1064916603">
      <w:bodyDiv w:val="1"/>
      <w:marLeft w:val="0"/>
      <w:marRight w:val="0"/>
      <w:marTop w:val="0"/>
      <w:marBottom w:val="0"/>
      <w:divBdr>
        <w:top w:val="none" w:sz="0" w:space="0" w:color="auto"/>
        <w:left w:val="none" w:sz="0" w:space="0" w:color="auto"/>
        <w:bottom w:val="none" w:sz="0" w:space="0" w:color="auto"/>
        <w:right w:val="none" w:sz="0" w:space="0" w:color="auto"/>
      </w:divBdr>
    </w:div>
    <w:div w:id="1160656576">
      <w:bodyDiv w:val="1"/>
      <w:marLeft w:val="0"/>
      <w:marRight w:val="0"/>
      <w:marTop w:val="0"/>
      <w:marBottom w:val="0"/>
      <w:divBdr>
        <w:top w:val="none" w:sz="0" w:space="0" w:color="auto"/>
        <w:left w:val="none" w:sz="0" w:space="0" w:color="auto"/>
        <w:bottom w:val="none" w:sz="0" w:space="0" w:color="auto"/>
        <w:right w:val="none" w:sz="0" w:space="0" w:color="auto"/>
      </w:divBdr>
    </w:div>
    <w:div w:id="1195266617">
      <w:bodyDiv w:val="1"/>
      <w:marLeft w:val="0"/>
      <w:marRight w:val="0"/>
      <w:marTop w:val="0"/>
      <w:marBottom w:val="0"/>
      <w:divBdr>
        <w:top w:val="none" w:sz="0" w:space="0" w:color="auto"/>
        <w:left w:val="none" w:sz="0" w:space="0" w:color="auto"/>
        <w:bottom w:val="none" w:sz="0" w:space="0" w:color="auto"/>
        <w:right w:val="none" w:sz="0" w:space="0" w:color="auto"/>
      </w:divBdr>
    </w:div>
    <w:div w:id="1210609386">
      <w:bodyDiv w:val="1"/>
      <w:marLeft w:val="0"/>
      <w:marRight w:val="0"/>
      <w:marTop w:val="0"/>
      <w:marBottom w:val="0"/>
      <w:divBdr>
        <w:top w:val="none" w:sz="0" w:space="0" w:color="auto"/>
        <w:left w:val="none" w:sz="0" w:space="0" w:color="auto"/>
        <w:bottom w:val="none" w:sz="0" w:space="0" w:color="auto"/>
        <w:right w:val="none" w:sz="0" w:space="0" w:color="auto"/>
      </w:divBdr>
    </w:div>
    <w:div w:id="1229422150">
      <w:bodyDiv w:val="1"/>
      <w:marLeft w:val="0"/>
      <w:marRight w:val="0"/>
      <w:marTop w:val="0"/>
      <w:marBottom w:val="0"/>
      <w:divBdr>
        <w:top w:val="none" w:sz="0" w:space="0" w:color="auto"/>
        <w:left w:val="none" w:sz="0" w:space="0" w:color="auto"/>
        <w:bottom w:val="none" w:sz="0" w:space="0" w:color="auto"/>
        <w:right w:val="none" w:sz="0" w:space="0" w:color="auto"/>
      </w:divBdr>
    </w:div>
    <w:div w:id="1237208425">
      <w:bodyDiv w:val="1"/>
      <w:marLeft w:val="0"/>
      <w:marRight w:val="0"/>
      <w:marTop w:val="0"/>
      <w:marBottom w:val="0"/>
      <w:divBdr>
        <w:top w:val="none" w:sz="0" w:space="0" w:color="auto"/>
        <w:left w:val="none" w:sz="0" w:space="0" w:color="auto"/>
        <w:bottom w:val="none" w:sz="0" w:space="0" w:color="auto"/>
        <w:right w:val="none" w:sz="0" w:space="0" w:color="auto"/>
      </w:divBdr>
    </w:div>
    <w:div w:id="1267350042">
      <w:bodyDiv w:val="1"/>
      <w:marLeft w:val="0"/>
      <w:marRight w:val="0"/>
      <w:marTop w:val="0"/>
      <w:marBottom w:val="0"/>
      <w:divBdr>
        <w:top w:val="none" w:sz="0" w:space="0" w:color="auto"/>
        <w:left w:val="none" w:sz="0" w:space="0" w:color="auto"/>
        <w:bottom w:val="none" w:sz="0" w:space="0" w:color="auto"/>
        <w:right w:val="none" w:sz="0" w:space="0" w:color="auto"/>
      </w:divBdr>
    </w:div>
    <w:div w:id="1614282789">
      <w:bodyDiv w:val="1"/>
      <w:marLeft w:val="0"/>
      <w:marRight w:val="0"/>
      <w:marTop w:val="0"/>
      <w:marBottom w:val="0"/>
      <w:divBdr>
        <w:top w:val="none" w:sz="0" w:space="0" w:color="auto"/>
        <w:left w:val="none" w:sz="0" w:space="0" w:color="auto"/>
        <w:bottom w:val="none" w:sz="0" w:space="0" w:color="auto"/>
        <w:right w:val="none" w:sz="0" w:space="0" w:color="auto"/>
      </w:divBdr>
    </w:div>
    <w:div w:id="1719472538">
      <w:bodyDiv w:val="1"/>
      <w:marLeft w:val="0"/>
      <w:marRight w:val="0"/>
      <w:marTop w:val="0"/>
      <w:marBottom w:val="0"/>
      <w:divBdr>
        <w:top w:val="none" w:sz="0" w:space="0" w:color="auto"/>
        <w:left w:val="none" w:sz="0" w:space="0" w:color="auto"/>
        <w:bottom w:val="none" w:sz="0" w:space="0" w:color="auto"/>
        <w:right w:val="none" w:sz="0" w:space="0" w:color="auto"/>
      </w:divBdr>
    </w:div>
    <w:div w:id="1872766325">
      <w:bodyDiv w:val="1"/>
      <w:marLeft w:val="0"/>
      <w:marRight w:val="0"/>
      <w:marTop w:val="0"/>
      <w:marBottom w:val="0"/>
      <w:divBdr>
        <w:top w:val="none" w:sz="0" w:space="0" w:color="auto"/>
        <w:left w:val="none" w:sz="0" w:space="0" w:color="auto"/>
        <w:bottom w:val="none" w:sz="0" w:space="0" w:color="auto"/>
        <w:right w:val="none" w:sz="0" w:space="0" w:color="auto"/>
      </w:divBdr>
    </w:div>
    <w:div w:id="1873687450">
      <w:bodyDiv w:val="1"/>
      <w:marLeft w:val="0"/>
      <w:marRight w:val="0"/>
      <w:marTop w:val="0"/>
      <w:marBottom w:val="0"/>
      <w:divBdr>
        <w:top w:val="none" w:sz="0" w:space="0" w:color="auto"/>
        <w:left w:val="none" w:sz="0" w:space="0" w:color="auto"/>
        <w:bottom w:val="none" w:sz="0" w:space="0" w:color="auto"/>
        <w:right w:val="none" w:sz="0" w:space="0" w:color="auto"/>
      </w:divBdr>
    </w:div>
    <w:div w:id="1996831155">
      <w:bodyDiv w:val="1"/>
      <w:marLeft w:val="0"/>
      <w:marRight w:val="0"/>
      <w:marTop w:val="0"/>
      <w:marBottom w:val="0"/>
      <w:divBdr>
        <w:top w:val="none" w:sz="0" w:space="0" w:color="auto"/>
        <w:left w:val="none" w:sz="0" w:space="0" w:color="auto"/>
        <w:bottom w:val="none" w:sz="0" w:space="0" w:color="auto"/>
        <w:right w:val="none" w:sz="0" w:space="0" w:color="auto"/>
      </w:divBdr>
    </w:div>
    <w:div w:id="2024939249">
      <w:bodyDiv w:val="1"/>
      <w:marLeft w:val="0"/>
      <w:marRight w:val="0"/>
      <w:marTop w:val="0"/>
      <w:marBottom w:val="0"/>
      <w:divBdr>
        <w:top w:val="none" w:sz="0" w:space="0" w:color="auto"/>
        <w:left w:val="none" w:sz="0" w:space="0" w:color="auto"/>
        <w:bottom w:val="none" w:sz="0" w:space="0" w:color="auto"/>
        <w:right w:val="none" w:sz="0" w:space="0" w:color="auto"/>
      </w:divBdr>
      <w:divsChild>
        <w:div w:id="906380808">
          <w:marLeft w:val="0"/>
          <w:marRight w:val="0"/>
          <w:marTop w:val="0"/>
          <w:marBottom w:val="0"/>
          <w:divBdr>
            <w:top w:val="single" w:sz="2" w:space="0" w:color="D9D9E3"/>
            <w:left w:val="single" w:sz="2" w:space="0" w:color="D9D9E3"/>
            <w:bottom w:val="single" w:sz="2" w:space="0" w:color="D9D9E3"/>
            <w:right w:val="single" w:sz="2" w:space="0" w:color="D9D9E3"/>
          </w:divBdr>
          <w:divsChild>
            <w:div w:id="146288865">
              <w:marLeft w:val="0"/>
              <w:marRight w:val="0"/>
              <w:marTop w:val="0"/>
              <w:marBottom w:val="0"/>
              <w:divBdr>
                <w:top w:val="single" w:sz="2" w:space="0" w:color="D9D9E3"/>
                <w:left w:val="single" w:sz="2" w:space="0" w:color="D9D9E3"/>
                <w:bottom w:val="single" w:sz="2" w:space="0" w:color="D9D9E3"/>
                <w:right w:val="single" w:sz="2" w:space="0" w:color="D9D9E3"/>
              </w:divBdr>
              <w:divsChild>
                <w:div w:id="376586378">
                  <w:marLeft w:val="0"/>
                  <w:marRight w:val="0"/>
                  <w:marTop w:val="0"/>
                  <w:marBottom w:val="0"/>
                  <w:divBdr>
                    <w:top w:val="single" w:sz="2" w:space="0" w:color="D9D9E3"/>
                    <w:left w:val="single" w:sz="2" w:space="0" w:color="D9D9E3"/>
                    <w:bottom w:val="single" w:sz="2" w:space="0" w:color="D9D9E3"/>
                    <w:right w:val="single" w:sz="2" w:space="0" w:color="D9D9E3"/>
                  </w:divBdr>
                  <w:divsChild>
                    <w:div w:id="1701737484">
                      <w:marLeft w:val="0"/>
                      <w:marRight w:val="0"/>
                      <w:marTop w:val="0"/>
                      <w:marBottom w:val="0"/>
                      <w:divBdr>
                        <w:top w:val="single" w:sz="2" w:space="0" w:color="D9D9E3"/>
                        <w:left w:val="single" w:sz="2" w:space="0" w:color="D9D9E3"/>
                        <w:bottom w:val="single" w:sz="2" w:space="0" w:color="D9D9E3"/>
                        <w:right w:val="single" w:sz="2" w:space="0" w:color="D9D9E3"/>
                      </w:divBdr>
                      <w:divsChild>
                        <w:div w:id="1522472711">
                          <w:marLeft w:val="0"/>
                          <w:marRight w:val="0"/>
                          <w:marTop w:val="0"/>
                          <w:marBottom w:val="0"/>
                          <w:divBdr>
                            <w:top w:val="single" w:sz="2" w:space="0" w:color="D9D9E3"/>
                            <w:left w:val="single" w:sz="2" w:space="0" w:color="D9D9E3"/>
                            <w:bottom w:val="single" w:sz="2" w:space="0" w:color="D9D9E3"/>
                            <w:right w:val="single" w:sz="2" w:space="0" w:color="D9D9E3"/>
                          </w:divBdr>
                          <w:divsChild>
                            <w:div w:id="89512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423199">
                                  <w:marLeft w:val="0"/>
                                  <w:marRight w:val="0"/>
                                  <w:marTop w:val="0"/>
                                  <w:marBottom w:val="0"/>
                                  <w:divBdr>
                                    <w:top w:val="single" w:sz="2" w:space="0" w:color="D9D9E3"/>
                                    <w:left w:val="single" w:sz="2" w:space="0" w:color="D9D9E3"/>
                                    <w:bottom w:val="single" w:sz="2" w:space="0" w:color="D9D9E3"/>
                                    <w:right w:val="single" w:sz="2" w:space="0" w:color="D9D9E3"/>
                                  </w:divBdr>
                                  <w:divsChild>
                                    <w:div w:id="173349422">
                                      <w:marLeft w:val="0"/>
                                      <w:marRight w:val="0"/>
                                      <w:marTop w:val="0"/>
                                      <w:marBottom w:val="0"/>
                                      <w:divBdr>
                                        <w:top w:val="single" w:sz="2" w:space="0" w:color="D9D9E3"/>
                                        <w:left w:val="single" w:sz="2" w:space="0" w:color="D9D9E3"/>
                                        <w:bottom w:val="single" w:sz="2" w:space="0" w:color="D9D9E3"/>
                                        <w:right w:val="single" w:sz="2" w:space="0" w:color="D9D9E3"/>
                                      </w:divBdr>
                                      <w:divsChild>
                                        <w:div w:id="1700742045">
                                          <w:marLeft w:val="0"/>
                                          <w:marRight w:val="0"/>
                                          <w:marTop w:val="0"/>
                                          <w:marBottom w:val="0"/>
                                          <w:divBdr>
                                            <w:top w:val="single" w:sz="2" w:space="0" w:color="D9D9E3"/>
                                            <w:left w:val="single" w:sz="2" w:space="0" w:color="D9D9E3"/>
                                            <w:bottom w:val="single" w:sz="2" w:space="0" w:color="D9D9E3"/>
                                            <w:right w:val="single" w:sz="2" w:space="0" w:color="D9D9E3"/>
                                          </w:divBdr>
                                          <w:divsChild>
                                            <w:div w:id="1683241050">
                                              <w:marLeft w:val="0"/>
                                              <w:marRight w:val="0"/>
                                              <w:marTop w:val="0"/>
                                              <w:marBottom w:val="0"/>
                                              <w:divBdr>
                                                <w:top w:val="single" w:sz="2" w:space="0" w:color="D9D9E3"/>
                                                <w:left w:val="single" w:sz="2" w:space="0" w:color="D9D9E3"/>
                                                <w:bottom w:val="single" w:sz="2" w:space="0" w:color="D9D9E3"/>
                                                <w:right w:val="single" w:sz="2" w:space="0" w:color="D9D9E3"/>
                                              </w:divBdr>
                                              <w:divsChild>
                                                <w:div w:id="1326014650">
                                                  <w:marLeft w:val="0"/>
                                                  <w:marRight w:val="0"/>
                                                  <w:marTop w:val="0"/>
                                                  <w:marBottom w:val="0"/>
                                                  <w:divBdr>
                                                    <w:top w:val="single" w:sz="2" w:space="0" w:color="D9D9E3"/>
                                                    <w:left w:val="single" w:sz="2" w:space="0" w:color="D9D9E3"/>
                                                    <w:bottom w:val="single" w:sz="2" w:space="0" w:color="D9D9E3"/>
                                                    <w:right w:val="single" w:sz="2" w:space="0" w:color="D9D9E3"/>
                                                  </w:divBdr>
                                                  <w:divsChild>
                                                    <w:div w:id="73709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3530106">
          <w:marLeft w:val="0"/>
          <w:marRight w:val="0"/>
          <w:marTop w:val="0"/>
          <w:marBottom w:val="0"/>
          <w:divBdr>
            <w:top w:val="none" w:sz="0" w:space="0" w:color="auto"/>
            <w:left w:val="none" w:sz="0" w:space="0" w:color="auto"/>
            <w:bottom w:val="none" w:sz="0" w:space="0" w:color="auto"/>
            <w:right w:val="none" w:sz="0" w:space="0" w:color="auto"/>
          </w:divBdr>
          <w:divsChild>
            <w:div w:id="850025049">
              <w:marLeft w:val="0"/>
              <w:marRight w:val="0"/>
              <w:marTop w:val="0"/>
              <w:marBottom w:val="0"/>
              <w:divBdr>
                <w:top w:val="single" w:sz="2" w:space="0" w:color="D9D9E3"/>
                <w:left w:val="single" w:sz="2" w:space="0" w:color="D9D9E3"/>
                <w:bottom w:val="single" w:sz="2" w:space="0" w:color="D9D9E3"/>
                <w:right w:val="single" w:sz="2" w:space="0" w:color="D9D9E3"/>
              </w:divBdr>
              <w:divsChild>
                <w:div w:id="305083917">
                  <w:marLeft w:val="0"/>
                  <w:marRight w:val="0"/>
                  <w:marTop w:val="0"/>
                  <w:marBottom w:val="0"/>
                  <w:divBdr>
                    <w:top w:val="single" w:sz="2" w:space="0" w:color="D9D9E3"/>
                    <w:left w:val="single" w:sz="2" w:space="0" w:color="D9D9E3"/>
                    <w:bottom w:val="single" w:sz="2" w:space="0" w:color="D9D9E3"/>
                    <w:right w:val="single" w:sz="2" w:space="0" w:color="D9D9E3"/>
                  </w:divBdr>
                  <w:divsChild>
                    <w:div w:id="461076505">
                      <w:marLeft w:val="0"/>
                      <w:marRight w:val="0"/>
                      <w:marTop w:val="0"/>
                      <w:marBottom w:val="0"/>
                      <w:divBdr>
                        <w:top w:val="single" w:sz="6" w:space="0" w:color="auto"/>
                        <w:left w:val="single" w:sz="6" w:space="0" w:color="auto"/>
                        <w:bottom w:val="single" w:sz="6" w:space="0" w:color="auto"/>
                        <w:right w:val="single" w:sz="6" w:space="0" w:color="auto"/>
                      </w:divBdr>
                      <w:divsChild>
                        <w:div w:id="1143038556">
                          <w:marLeft w:val="0"/>
                          <w:marRight w:val="0"/>
                          <w:marTop w:val="0"/>
                          <w:marBottom w:val="0"/>
                          <w:divBdr>
                            <w:top w:val="none" w:sz="0" w:space="0" w:color="auto"/>
                            <w:left w:val="none" w:sz="0" w:space="0" w:color="auto"/>
                            <w:bottom w:val="none" w:sz="0" w:space="0" w:color="auto"/>
                            <w:right w:val="none" w:sz="0" w:space="0" w:color="auto"/>
                          </w:divBdr>
                          <w:divsChild>
                            <w:div w:id="1494294498">
                              <w:marLeft w:val="0"/>
                              <w:marRight w:val="0"/>
                              <w:marTop w:val="0"/>
                              <w:marBottom w:val="0"/>
                              <w:divBdr>
                                <w:top w:val="none" w:sz="0" w:space="0" w:color="auto"/>
                                <w:left w:val="none" w:sz="0" w:space="0" w:color="auto"/>
                                <w:bottom w:val="none" w:sz="0" w:space="0" w:color="auto"/>
                                <w:right w:val="none" w:sz="0" w:space="0" w:color="auto"/>
                              </w:divBdr>
                              <w:divsChild>
                                <w:div w:id="1406296967">
                                  <w:marLeft w:val="0"/>
                                  <w:marRight w:val="0"/>
                                  <w:marTop w:val="0"/>
                                  <w:marBottom w:val="0"/>
                                  <w:divBdr>
                                    <w:top w:val="none" w:sz="0" w:space="0" w:color="auto"/>
                                    <w:left w:val="none" w:sz="0" w:space="0" w:color="auto"/>
                                    <w:bottom w:val="none" w:sz="0" w:space="0" w:color="auto"/>
                                    <w:right w:val="none" w:sz="0" w:space="0" w:color="auto"/>
                                  </w:divBdr>
                                  <w:divsChild>
                                    <w:div w:id="1732146763">
                                      <w:marLeft w:val="0"/>
                                      <w:marRight w:val="0"/>
                                      <w:marTop w:val="0"/>
                                      <w:marBottom w:val="0"/>
                                      <w:divBdr>
                                        <w:top w:val="none" w:sz="0" w:space="0" w:color="auto"/>
                                        <w:left w:val="none" w:sz="0" w:space="0" w:color="auto"/>
                                        <w:bottom w:val="none" w:sz="0" w:space="0" w:color="auto"/>
                                        <w:right w:val="none" w:sz="0" w:space="0" w:color="auto"/>
                                      </w:divBdr>
                                      <w:divsChild>
                                        <w:div w:id="1583102022">
                                          <w:marLeft w:val="0"/>
                                          <w:marRight w:val="0"/>
                                          <w:marTop w:val="0"/>
                                          <w:marBottom w:val="0"/>
                                          <w:divBdr>
                                            <w:top w:val="none" w:sz="0" w:space="0" w:color="auto"/>
                                            <w:left w:val="none" w:sz="0" w:space="0" w:color="auto"/>
                                            <w:bottom w:val="none" w:sz="0" w:space="0" w:color="auto"/>
                                            <w:right w:val="none" w:sz="0" w:space="0" w:color="auto"/>
                                          </w:divBdr>
                                          <w:divsChild>
                                            <w:div w:id="10347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869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Sabhapati Verma</dc:creator>
  <cp:keywords/>
  <dc:description/>
  <cp:lastModifiedBy>Rithvik Segu</cp:lastModifiedBy>
  <cp:revision>2</cp:revision>
  <dcterms:created xsi:type="dcterms:W3CDTF">2023-12-14T23:02:00Z</dcterms:created>
  <dcterms:modified xsi:type="dcterms:W3CDTF">2023-12-14T23:02:00Z</dcterms:modified>
</cp:coreProperties>
</file>