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28" w:rsidRPr="00BD4BEB" w:rsidRDefault="00A81E31" w:rsidP="00A81E31">
      <w:pPr>
        <w:spacing w:after="0"/>
        <w:jc w:val="center"/>
        <w:rPr>
          <w:b/>
        </w:rPr>
      </w:pPr>
      <w:r w:rsidRPr="00BD4BEB">
        <w:rPr>
          <w:b/>
        </w:rPr>
        <w:t>D.A.V. Centenary Public School, Chander Nagar</w:t>
      </w:r>
    </w:p>
    <w:p w:rsidR="00A81E31" w:rsidRDefault="00A81E31" w:rsidP="00A81E31">
      <w:pPr>
        <w:spacing w:after="0"/>
        <w:jc w:val="center"/>
      </w:pPr>
      <w:r>
        <w:t>Unit Test -</w:t>
      </w:r>
      <w:r w:rsidR="00BD4BEB">
        <w:t xml:space="preserve"> </w:t>
      </w:r>
      <w:r>
        <w:t>1</w:t>
      </w:r>
    </w:p>
    <w:p w:rsidR="00A81E31" w:rsidRDefault="00A81E31" w:rsidP="00A81E31">
      <w:pPr>
        <w:spacing w:after="0"/>
      </w:pPr>
      <w:r w:rsidRPr="00BD4BEB">
        <w:rPr>
          <w:b/>
        </w:rPr>
        <w:t>Class</w:t>
      </w:r>
      <w:r>
        <w:t xml:space="preserve"> : XII </w:t>
      </w:r>
      <w:r>
        <w:tab/>
      </w:r>
      <w:r>
        <w:tab/>
      </w:r>
      <w:r>
        <w:tab/>
      </w:r>
      <w:r>
        <w:tab/>
      </w:r>
      <w:r w:rsidRPr="00BD4BEB">
        <w:rPr>
          <w:b/>
        </w:rPr>
        <w:t>Subject</w:t>
      </w:r>
      <w:r>
        <w:t xml:space="preserve"> : Computer Science</w:t>
      </w:r>
      <w:r>
        <w:tab/>
      </w:r>
      <w:r>
        <w:tab/>
      </w:r>
      <w:r>
        <w:tab/>
      </w:r>
      <w:r>
        <w:tab/>
        <w:t xml:space="preserve">             </w:t>
      </w:r>
      <w:r w:rsidRPr="00BD4BEB">
        <w:rPr>
          <w:b/>
        </w:rPr>
        <w:t>M.Marks</w:t>
      </w:r>
      <w:r>
        <w:t>: 30</w:t>
      </w:r>
    </w:p>
    <w:p w:rsidR="00A81E31" w:rsidRDefault="00A81E31" w:rsidP="00A81E31">
      <w:pPr>
        <w:spacing w:after="0"/>
      </w:pPr>
    </w:p>
    <w:tbl>
      <w:tblPr>
        <w:tblStyle w:val="TableGrid"/>
        <w:tblW w:w="10937" w:type="dxa"/>
        <w:tblLook w:val="04A0"/>
      </w:tblPr>
      <w:tblGrid>
        <w:gridCol w:w="476"/>
        <w:gridCol w:w="447"/>
        <w:gridCol w:w="9536"/>
        <w:gridCol w:w="478"/>
      </w:tblGrid>
      <w:tr w:rsidR="00A81E31" w:rsidTr="00A81E31">
        <w:tc>
          <w:tcPr>
            <w:tcW w:w="378" w:type="dxa"/>
          </w:tcPr>
          <w:p w:rsidR="00A81E31" w:rsidRDefault="00A81E31" w:rsidP="00A81E31">
            <w:r>
              <w:t>Q1</w:t>
            </w:r>
          </w:p>
        </w:tc>
        <w:tc>
          <w:tcPr>
            <w:tcW w:w="450" w:type="dxa"/>
          </w:tcPr>
          <w:p w:rsidR="00A81E31" w:rsidRDefault="00A81E31" w:rsidP="00A81E31">
            <w:r>
              <w:t>A</w:t>
            </w:r>
          </w:p>
        </w:tc>
        <w:tc>
          <w:tcPr>
            <w:tcW w:w="9630" w:type="dxa"/>
          </w:tcPr>
          <w:p w:rsidR="00A81E31" w:rsidRDefault="00A81E31" w:rsidP="00A81E31">
            <w:r>
              <w:t xml:space="preserve">Define Cartesian Product with some suitable example </w:t>
            </w:r>
          </w:p>
        </w:tc>
        <w:tc>
          <w:tcPr>
            <w:tcW w:w="479" w:type="dxa"/>
          </w:tcPr>
          <w:p w:rsidR="00A81E31" w:rsidRDefault="00A81E31" w:rsidP="00A81E31">
            <w:r>
              <w:t>2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/>
        </w:tc>
        <w:tc>
          <w:tcPr>
            <w:tcW w:w="450" w:type="dxa"/>
          </w:tcPr>
          <w:p w:rsidR="00137ED1" w:rsidRDefault="00137ED1" w:rsidP="00A81E31">
            <w:r>
              <w:t>B</w:t>
            </w:r>
          </w:p>
        </w:tc>
        <w:tc>
          <w:tcPr>
            <w:tcW w:w="9630" w:type="dxa"/>
          </w:tcPr>
          <w:p w:rsidR="00137ED1" w:rsidRDefault="00137ED1" w:rsidP="00A81E31">
            <w:r>
              <w:t>Differentiate between DDL and DML commands with some suitable examples</w:t>
            </w:r>
          </w:p>
        </w:tc>
        <w:tc>
          <w:tcPr>
            <w:tcW w:w="479" w:type="dxa"/>
          </w:tcPr>
          <w:p w:rsidR="00137ED1" w:rsidRDefault="00137ED1" w:rsidP="00A81E31">
            <w:r>
              <w:t>2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/>
        </w:tc>
        <w:tc>
          <w:tcPr>
            <w:tcW w:w="450" w:type="dxa"/>
          </w:tcPr>
          <w:p w:rsidR="00137ED1" w:rsidRDefault="00137ED1" w:rsidP="00A81E31">
            <w:r>
              <w:t>C</w:t>
            </w:r>
          </w:p>
        </w:tc>
        <w:tc>
          <w:tcPr>
            <w:tcW w:w="9630" w:type="dxa"/>
          </w:tcPr>
          <w:p w:rsidR="00137ED1" w:rsidRDefault="00137ED1" w:rsidP="00A81E31">
            <w:r>
              <w:t>“Is NULL is equal to NULL?” Justify your answer</w:t>
            </w:r>
          </w:p>
        </w:tc>
        <w:tc>
          <w:tcPr>
            <w:tcW w:w="479" w:type="dxa"/>
          </w:tcPr>
          <w:p w:rsidR="00137ED1" w:rsidRDefault="00137ED1" w:rsidP="00A81E31">
            <w:r>
              <w:t>2</w:t>
            </w:r>
          </w:p>
        </w:tc>
      </w:tr>
      <w:tr w:rsidR="00A81E31" w:rsidTr="00A81E31">
        <w:tc>
          <w:tcPr>
            <w:tcW w:w="378" w:type="dxa"/>
          </w:tcPr>
          <w:p w:rsidR="00A81E31" w:rsidRDefault="00A81E31" w:rsidP="00A81E31"/>
        </w:tc>
        <w:tc>
          <w:tcPr>
            <w:tcW w:w="450" w:type="dxa"/>
          </w:tcPr>
          <w:p w:rsidR="00A81E31" w:rsidRDefault="00A81E31" w:rsidP="00A81E31">
            <w:r>
              <w:t>B</w:t>
            </w:r>
          </w:p>
        </w:tc>
        <w:tc>
          <w:tcPr>
            <w:tcW w:w="9630" w:type="dxa"/>
          </w:tcPr>
          <w:p w:rsidR="00A81E31" w:rsidRDefault="00A81E31" w:rsidP="00A81E31">
            <w:r>
              <w:t>Write SQL Command for  i) to   viii )  and write output for   ix  to xiii</w:t>
            </w:r>
          </w:p>
          <w:p w:rsidR="00A81E31" w:rsidRDefault="00A81E31" w:rsidP="00A81E31">
            <w:r>
              <w:t>Table : Student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69"/>
              <w:gridCol w:w="1118"/>
              <w:gridCol w:w="882"/>
              <w:gridCol w:w="1445"/>
              <w:gridCol w:w="1478"/>
              <w:gridCol w:w="1472"/>
              <w:gridCol w:w="1446"/>
            </w:tblGrid>
            <w:tr w:rsidR="00540158" w:rsidTr="00540158">
              <w:tc>
                <w:tcPr>
                  <w:tcW w:w="1550" w:type="dxa"/>
                </w:tcPr>
                <w:p w:rsidR="00540158" w:rsidRDefault="00540158" w:rsidP="00A81E31">
                  <w:r>
                    <w:t>Admno</w:t>
                  </w:r>
                </w:p>
              </w:tc>
              <w:tc>
                <w:tcPr>
                  <w:tcW w:w="1042" w:type="dxa"/>
                  <w:tcBorders>
                    <w:right w:val="single" w:sz="4" w:space="0" w:color="auto"/>
                  </w:tcBorders>
                </w:tcPr>
                <w:p w:rsidR="00540158" w:rsidRDefault="00540158" w:rsidP="00A81E31">
                  <w:r>
                    <w:t>Name</w:t>
                  </w:r>
                </w:p>
              </w:tc>
              <w:tc>
                <w:tcPr>
                  <w:tcW w:w="508" w:type="dxa"/>
                  <w:tcBorders>
                    <w:left w:val="single" w:sz="4" w:space="0" w:color="auto"/>
                  </w:tcBorders>
                </w:tcPr>
                <w:p w:rsidR="00540158" w:rsidRDefault="00540158" w:rsidP="00540158">
                  <w:r>
                    <w:t>Gender</w:t>
                  </w:r>
                </w:p>
              </w:tc>
              <w:tc>
                <w:tcPr>
                  <w:tcW w:w="1550" w:type="dxa"/>
                </w:tcPr>
                <w:p w:rsidR="00540158" w:rsidRDefault="00540158" w:rsidP="00A81E31">
                  <w:r>
                    <w:t>Class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GameID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Stream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Fees</w:t>
                  </w:r>
                </w:p>
              </w:tc>
            </w:tr>
            <w:tr w:rsidR="00540158" w:rsidTr="00540158">
              <w:tc>
                <w:tcPr>
                  <w:tcW w:w="1550" w:type="dxa"/>
                </w:tcPr>
                <w:p w:rsidR="00540158" w:rsidRDefault="00540158" w:rsidP="00A81E31">
                  <w:r>
                    <w:t>101</w:t>
                  </w:r>
                </w:p>
              </w:tc>
              <w:tc>
                <w:tcPr>
                  <w:tcW w:w="1042" w:type="dxa"/>
                  <w:tcBorders>
                    <w:right w:val="single" w:sz="4" w:space="0" w:color="auto"/>
                  </w:tcBorders>
                </w:tcPr>
                <w:p w:rsidR="00540158" w:rsidRDefault="00540158" w:rsidP="00A81E31">
                  <w:r>
                    <w:t xml:space="preserve">Chetan </w:t>
                  </w:r>
                </w:p>
              </w:tc>
              <w:tc>
                <w:tcPr>
                  <w:tcW w:w="508" w:type="dxa"/>
                  <w:tcBorders>
                    <w:left w:val="single" w:sz="4" w:space="0" w:color="auto"/>
                  </w:tcBorders>
                </w:tcPr>
                <w:p w:rsidR="00540158" w:rsidRDefault="00540158" w:rsidP="00540158">
                  <w:r>
                    <w:t>M</w:t>
                  </w:r>
                </w:p>
              </w:tc>
              <w:tc>
                <w:tcPr>
                  <w:tcW w:w="1550" w:type="dxa"/>
                </w:tcPr>
                <w:p w:rsidR="00540158" w:rsidRDefault="00540158" w:rsidP="00A81E31">
                  <w:r>
                    <w:t>12A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10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Science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1540</w:t>
                  </w:r>
                </w:p>
              </w:tc>
            </w:tr>
            <w:tr w:rsidR="00540158" w:rsidTr="00540158">
              <w:tc>
                <w:tcPr>
                  <w:tcW w:w="1550" w:type="dxa"/>
                </w:tcPr>
                <w:p w:rsidR="00540158" w:rsidRDefault="00540158" w:rsidP="00A81E31">
                  <w:r>
                    <w:t>102</w:t>
                  </w:r>
                </w:p>
              </w:tc>
              <w:tc>
                <w:tcPr>
                  <w:tcW w:w="1042" w:type="dxa"/>
                  <w:tcBorders>
                    <w:right w:val="single" w:sz="4" w:space="0" w:color="auto"/>
                  </w:tcBorders>
                </w:tcPr>
                <w:p w:rsidR="00540158" w:rsidRDefault="00540158" w:rsidP="00A81E31">
                  <w:r>
                    <w:t>Sarthak</w:t>
                  </w:r>
                </w:p>
              </w:tc>
              <w:tc>
                <w:tcPr>
                  <w:tcW w:w="508" w:type="dxa"/>
                  <w:tcBorders>
                    <w:left w:val="single" w:sz="4" w:space="0" w:color="auto"/>
                  </w:tcBorders>
                </w:tcPr>
                <w:p w:rsidR="00540158" w:rsidRDefault="00540158" w:rsidP="00540158">
                  <w:r>
                    <w:t>M</w:t>
                  </w:r>
                </w:p>
              </w:tc>
              <w:tc>
                <w:tcPr>
                  <w:tcW w:w="1550" w:type="dxa"/>
                </w:tcPr>
                <w:p w:rsidR="00540158" w:rsidRDefault="00540158" w:rsidP="00A81E31">
                  <w:r>
                    <w:t>12A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20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Comm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2230</w:t>
                  </w:r>
                </w:p>
              </w:tc>
            </w:tr>
            <w:tr w:rsidR="00540158" w:rsidTr="00540158">
              <w:tc>
                <w:tcPr>
                  <w:tcW w:w="1550" w:type="dxa"/>
                </w:tcPr>
                <w:p w:rsidR="00540158" w:rsidRDefault="00540158" w:rsidP="00A81E31">
                  <w:r>
                    <w:t>103</w:t>
                  </w:r>
                </w:p>
              </w:tc>
              <w:tc>
                <w:tcPr>
                  <w:tcW w:w="1042" w:type="dxa"/>
                  <w:tcBorders>
                    <w:right w:val="single" w:sz="4" w:space="0" w:color="auto"/>
                  </w:tcBorders>
                </w:tcPr>
                <w:p w:rsidR="00540158" w:rsidRDefault="00540158" w:rsidP="00A81E31">
                  <w:r>
                    <w:t>Prateek</w:t>
                  </w:r>
                </w:p>
              </w:tc>
              <w:tc>
                <w:tcPr>
                  <w:tcW w:w="508" w:type="dxa"/>
                  <w:tcBorders>
                    <w:left w:val="single" w:sz="4" w:space="0" w:color="auto"/>
                  </w:tcBorders>
                </w:tcPr>
                <w:p w:rsidR="00540158" w:rsidRDefault="00540158" w:rsidP="00540158">
                  <w:r>
                    <w:t>M</w:t>
                  </w:r>
                </w:p>
              </w:tc>
              <w:tc>
                <w:tcPr>
                  <w:tcW w:w="1550" w:type="dxa"/>
                </w:tcPr>
                <w:p w:rsidR="00540158" w:rsidRDefault="00540158" w:rsidP="00A81E31">
                  <w:r>
                    <w:t>11B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30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Human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1230</w:t>
                  </w:r>
                </w:p>
              </w:tc>
            </w:tr>
            <w:tr w:rsidR="00540158" w:rsidTr="00540158">
              <w:tc>
                <w:tcPr>
                  <w:tcW w:w="1550" w:type="dxa"/>
                </w:tcPr>
                <w:p w:rsidR="00540158" w:rsidRDefault="00540158" w:rsidP="00A81E31">
                  <w:r>
                    <w:t>104</w:t>
                  </w:r>
                </w:p>
              </w:tc>
              <w:tc>
                <w:tcPr>
                  <w:tcW w:w="1042" w:type="dxa"/>
                  <w:tcBorders>
                    <w:right w:val="single" w:sz="4" w:space="0" w:color="auto"/>
                  </w:tcBorders>
                </w:tcPr>
                <w:p w:rsidR="00540158" w:rsidRDefault="00540158" w:rsidP="00A81E31">
                  <w:r>
                    <w:t>Anushka</w:t>
                  </w:r>
                </w:p>
              </w:tc>
              <w:tc>
                <w:tcPr>
                  <w:tcW w:w="508" w:type="dxa"/>
                  <w:tcBorders>
                    <w:left w:val="single" w:sz="4" w:space="0" w:color="auto"/>
                  </w:tcBorders>
                </w:tcPr>
                <w:p w:rsidR="00540158" w:rsidRDefault="00540158" w:rsidP="00540158">
                  <w:r>
                    <w:t>F</w:t>
                  </w:r>
                </w:p>
              </w:tc>
              <w:tc>
                <w:tcPr>
                  <w:tcW w:w="1550" w:type="dxa"/>
                </w:tcPr>
                <w:p w:rsidR="00540158" w:rsidRDefault="00540158" w:rsidP="00A81E31">
                  <w:r>
                    <w:t>11A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10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Science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1450</w:t>
                  </w:r>
                </w:p>
              </w:tc>
            </w:tr>
            <w:tr w:rsidR="00540158" w:rsidTr="00540158">
              <w:tc>
                <w:tcPr>
                  <w:tcW w:w="1550" w:type="dxa"/>
                </w:tcPr>
                <w:p w:rsidR="00540158" w:rsidRDefault="00540158" w:rsidP="00A81E31">
                  <w:r>
                    <w:t>105</w:t>
                  </w:r>
                </w:p>
              </w:tc>
              <w:tc>
                <w:tcPr>
                  <w:tcW w:w="1042" w:type="dxa"/>
                  <w:tcBorders>
                    <w:right w:val="single" w:sz="4" w:space="0" w:color="auto"/>
                  </w:tcBorders>
                </w:tcPr>
                <w:p w:rsidR="00540158" w:rsidRDefault="00540158" w:rsidP="00A81E31">
                  <w:r>
                    <w:t>Himanshu</w:t>
                  </w:r>
                </w:p>
              </w:tc>
              <w:tc>
                <w:tcPr>
                  <w:tcW w:w="508" w:type="dxa"/>
                  <w:tcBorders>
                    <w:left w:val="single" w:sz="4" w:space="0" w:color="auto"/>
                  </w:tcBorders>
                </w:tcPr>
                <w:p w:rsidR="00540158" w:rsidRDefault="00540158" w:rsidP="00540158">
                  <w:r>
                    <w:t>M</w:t>
                  </w:r>
                </w:p>
              </w:tc>
              <w:tc>
                <w:tcPr>
                  <w:tcW w:w="1550" w:type="dxa"/>
                </w:tcPr>
                <w:p w:rsidR="00540158" w:rsidRDefault="00540158" w:rsidP="00A81E31">
                  <w:r>
                    <w:t>12B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10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Human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1690</w:t>
                  </w:r>
                </w:p>
              </w:tc>
            </w:tr>
            <w:tr w:rsidR="00540158" w:rsidTr="00540158">
              <w:tc>
                <w:tcPr>
                  <w:tcW w:w="1550" w:type="dxa"/>
                </w:tcPr>
                <w:p w:rsidR="00540158" w:rsidRDefault="00540158" w:rsidP="00A81E31">
                  <w:r>
                    <w:t>106</w:t>
                  </w:r>
                </w:p>
              </w:tc>
              <w:tc>
                <w:tcPr>
                  <w:tcW w:w="1042" w:type="dxa"/>
                  <w:tcBorders>
                    <w:right w:val="single" w:sz="4" w:space="0" w:color="auto"/>
                  </w:tcBorders>
                </w:tcPr>
                <w:p w:rsidR="00540158" w:rsidRDefault="00540158" w:rsidP="00A81E31">
                  <w:r>
                    <w:t>Atulya</w:t>
                  </w:r>
                </w:p>
              </w:tc>
              <w:tc>
                <w:tcPr>
                  <w:tcW w:w="508" w:type="dxa"/>
                  <w:tcBorders>
                    <w:left w:val="single" w:sz="4" w:space="0" w:color="auto"/>
                  </w:tcBorders>
                </w:tcPr>
                <w:p w:rsidR="00540158" w:rsidRDefault="00540158" w:rsidP="00540158">
                  <w:r>
                    <w:t>F</w:t>
                  </w:r>
                </w:p>
              </w:tc>
              <w:tc>
                <w:tcPr>
                  <w:tcW w:w="1550" w:type="dxa"/>
                </w:tcPr>
                <w:p w:rsidR="00540158" w:rsidRDefault="00540158" w:rsidP="00A81E31">
                  <w:r>
                    <w:t>11C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20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Comm.</w:t>
                  </w:r>
                </w:p>
              </w:tc>
              <w:tc>
                <w:tcPr>
                  <w:tcW w:w="1551" w:type="dxa"/>
                </w:tcPr>
                <w:p w:rsidR="00540158" w:rsidRDefault="00540158" w:rsidP="00A81E31">
                  <w:r>
                    <w:t>2000</w:t>
                  </w:r>
                </w:p>
              </w:tc>
            </w:tr>
          </w:tbl>
          <w:p w:rsidR="00A81E31" w:rsidRDefault="00A81E31" w:rsidP="00A81E31"/>
          <w:p w:rsidR="00A81E31" w:rsidRDefault="00A81E31" w:rsidP="00A81E31">
            <w:r>
              <w:t>Table: Coach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326"/>
              <w:gridCol w:w="2326"/>
              <w:gridCol w:w="2326"/>
              <w:gridCol w:w="2326"/>
            </w:tblGrid>
            <w:tr w:rsidR="00A81E31" w:rsidTr="00A81E31">
              <w:tc>
                <w:tcPr>
                  <w:tcW w:w="2326" w:type="dxa"/>
                </w:tcPr>
                <w:p w:rsidR="00A81E31" w:rsidRDefault="00A81E31" w:rsidP="00A81E31">
                  <w:r>
                    <w:t>GameID</w:t>
                  </w:r>
                </w:p>
              </w:tc>
              <w:tc>
                <w:tcPr>
                  <w:tcW w:w="2326" w:type="dxa"/>
                </w:tcPr>
                <w:p w:rsidR="00A81E31" w:rsidRDefault="00A81E31" w:rsidP="00A81E31">
                  <w:r>
                    <w:t>Game Name</w:t>
                  </w:r>
                </w:p>
              </w:tc>
              <w:tc>
                <w:tcPr>
                  <w:tcW w:w="2326" w:type="dxa"/>
                </w:tcPr>
                <w:p w:rsidR="00A81E31" w:rsidRDefault="00A81E31" w:rsidP="00A81E31">
                  <w:r>
                    <w:t>Coach Name</w:t>
                  </w:r>
                </w:p>
              </w:tc>
              <w:tc>
                <w:tcPr>
                  <w:tcW w:w="2326" w:type="dxa"/>
                </w:tcPr>
                <w:p w:rsidR="00A81E31" w:rsidRDefault="00A81E31" w:rsidP="00A81E31">
                  <w:r>
                    <w:t>Coaching Fee</w:t>
                  </w:r>
                </w:p>
              </w:tc>
            </w:tr>
            <w:tr w:rsidR="00A81E31" w:rsidTr="00A81E31">
              <w:tc>
                <w:tcPr>
                  <w:tcW w:w="2326" w:type="dxa"/>
                </w:tcPr>
                <w:p w:rsidR="00A81E31" w:rsidRDefault="00A81E31" w:rsidP="00A81E31">
                  <w:r>
                    <w:t>10</w:t>
                  </w:r>
                </w:p>
              </w:tc>
              <w:tc>
                <w:tcPr>
                  <w:tcW w:w="2326" w:type="dxa"/>
                </w:tcPr>
                <w:p w:rsidR="00A81E31" w:rsidRDefault="00A81E31" w:rsidP="00A81E31">
                  <w:r>
                    <w:t>BasketBall</w:t>
                  </w:r>
                </w:p>
              </w:tc>
              <w:tc>
                <w:tcPr>
                  <w:tcW w:w="2326" w:type="dxa"/>
                </w:tcPr>
                <w:p w:rsidR="00A81E31" w:rsidRDefault="00540158" w:rsidP="00A81E31">
                  <w:r>
                    <w:t>Deepak</w:t>
                  </w:r>
                </w:p>
              </w:tc>
              <w:tc>
                <w:tcPr>
                  <w:tcW w:w="2326" w:type="dxa"/>
                </w:tcPr>
                <w:p w:rsidR="00A81E31" w:rsidRDefault="00540158" w:rsidP="00A81E31">
                  <w:r>
                    <w:t>1850</w:t>
                  </w:r>
                </w:p>
              </w:tc>
            </w:tr>
            <w:tr w:rsidR="00540158" w:rsidTr="00A81E31">
              <w:tc>
                <w:tcPr>
                  <w:tcW w:w="2326" w:type="dxa"/>
                </w:tcPr>
                <w:p w:rsidR="00540158" w:rsidRDefault="00540158" w:rsidP="00A81E31">
                  <w:r>
                    <w:t>20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Sketing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Abhishek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1640</w:t>
                  </w:r>
                </w:p>
              </w:tc>
            </w:tr>
            <w:tr w:rsidR="00540158" w:rsidTr="00A81E31">
              <w:tc>
                <w:tcPr>
                  <w:tcW w:w="2326" w:type="dxa"/>
                </w:tcPr>
                <w:p w:rsidR="00540158" w:rsidRDefault="00540158" w:rsidP="00A81E31">
                  <w:r>
                    <w:t>30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Vollyball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Rimuraj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1350</w:t>
                  </w:r>
                </w:p>
              </w:tc>
            </w:tr>
            <w:tr w:rsidR="00540158" w:rsidTr="00A81E31">
              <w:tc>
                <w:tcPr>
                  <w:tcW w:w="2326" w:type="dxa"/>
                </w:tcPr>
                <w:p w:rsidR="00540158" w:rsidRDefault="00540158" w:rsidP="00A81E31">
                  <w:r>
                    <w:t>40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Boxing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Ravi Kiran</w:t>
                  </w:r>
                </w:p>
              </w:tc>
              <w:tc>
                <w:tcPr>
                  <w:tcW w:w="2326" w:type="dxa"/>
                </w:tcPr>
                <w:p w:rsidR="00540158" w:rsidRDefault="00540158" w:rsidP="00A81E31">
                  <w:r>
                    <w:t>1560</w:t>
                  </w:r>
                </w:p>
              </w:tc>
            </w:tr>
          </w:tbl>
          <w:p w:rsidR="00A81E31" w:rsidRDefault="00A81E31" w:rsidP="00A81E31">
            <w:pPr>
              <w:pStyle w:val="ListParagraph"/>
              <w:numPr>
                <w:ilvl w:val="0"/>
                <w:numId w:val="1"/>
              </w:numPr>
            </w:pPr>
            <w:r>
              <w:t>Display all the details of student whose class is 12</w:t>
            </w:r>
          </w:p>
          <w:p w:rsidR="00A81E31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Count stream wise students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Display Admno, Name , class of all female students  from commerce stream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Display students details whose fees is between 1200 and 2000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Create a report showing admno, name, class and annual fees paid the student. ( suppose fee is at taken on monthly basis )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Display all students details who’s Game is Boxing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Game wise total fees collection. 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Insert  a new record in student table with some suitable details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SELECT  distinct (stream) from student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 xml:space="preserve">SELECT MAX(FEES) FROM STUDENT WHERE CLASS LIKE ‘11%’ 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SELECT  SUM(FEES) FROM STUDENT WHERE GENDER =’F’ AND CLASS=”12A”</w:t>
            </w:r>
          </w:p>
          <w:p w:rsidR="00540158" w:rsidRDefault="00540158" w:rsidP="00A81E31">
            <w:pPr>
              <w:pStyle w:val="ListParagraph"/>
              <w:numPr>
                <w:ilvl w:val="0"/>
                <w:numId w:val="1"/>
              </w:numPr>
            </w:pPr>
            <w:r>
              <w:t>SELECT ADMNO, NAME, CLASS FROM STUDENT S, COACH C WHERE  S.GAMEID = C.GAMEID</w:t>
            </w:r>
          </w:p>
        </w:tc>
        <w:tc>
          <w:tcPr>
            <w:tcW w:w="479" w:type="dxa"/>
          </w:tcPr>
          <w:p w:rsidR="00A81E31" w:rsidRDefault="00A81E31" w:rsidP="00A81E31">
            <w:r>
              <w:t>12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>
            <w:r>
              <w:t>Q2</w:t>
            </w:r>
          </w:p>
        </w:tc>
        <w:tc>
          <w:tcPr>
            <w:tcW w:w="450" w:type="dxa"/>
          </w:tcPr>
          <w:p w:rsidR="00137ED1" w:rsidRDefault="00137ED1" w:rsidP="00A81E31">
            <w:r>
              <w:t>A</w:t>
            </w:r>
          </w:p>
        </w:tc>
        <w:tc>
          <w:tcPr>
            <w:tcW w:w="9630" w:type="dxa"/>
          </w:tcPr>
          <w:p w:rsidR="00137ED1" w:rsidRDefault="00137ED1" w:rsidP="00A81E31">
            <w:r>
              <w:t>Mr. Rakesh Shared few music files with his friend  Ankit Gupta using blutooth. Which type of network he established with him.</w:t>
            </w:r>
          </w:p>
        </w:tc>
        <w:tc>
          <w:tcPr>
            <w:tcW w:w="479" w:type="dxa"/>
          </w:tcPr>
          <w:p w:rsidR="00137ED1" w:rsidRDefault="00137ED1" w:rsidP="00A81E31">
            <w:r>
              <w:t>1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/>
        </w:tc>
        <w:tc>
          <w:tcPr>
            <w:tcW w:w="450" w:type="dxa"/>
          </w:tcPr>
          <w:p w:rsidR="00137ED1" w:rsidRDefault="00137ED1" w:rsidP="00A81E31">
            <w:r>
              <w:t>B</w:t>
            </w:r>
          </w:p>
        </w:tc>
        <w:tc>
          <w:tcPr>
            <w:tcW w:w="9630" w:type="dxa"/>
          </w:tcPr>
          <w:p w:rsidR="00137ED1" w:rsidRDefault="00195262" w:rsidP="00A81E31">
            <w:r>
              <w:t>Expand the following terms</w:t>
            </w:r>
          </w:p>
          <w:p w:rsidR="00195262" w:rsidRDefault="00195262" w:rsidP="00195262">
            <w:pPr>
              <w:pStyle w:val="ListParagraph"/>
              <w:numPr>
                <w:ilvl w:val="0"/>
                <w:numId w:val="2"/>
              </w:numPr>
            </w:pPr>
            <w:r>
              <w:t>GSM      ii)    SMTP       iii)  MBPS      iv)  MODEM</w:t>
            </w:r>
          </w:p>
        </w:tc>
        <w:tc>
          <w:tcPr>
            <w:tcW w:w="479" w:type="dxa"/>
          </w:tcPr>
          <w:p w:rsidR="00137ED1" w:rsidRDefault="00195262" w:rsidP="00A81E31">
            <w:r>
              <w:t>2</w:t>
            </w:r>
          </w:p>
        </w:tc>
      </w:tr>
      <w:tr w:rsidR="00195262" w:rsidTr="00A81E31">
        <w:tc>
          <w:tcPr>
            <w:tcW w:w="378" w:type="dxa"/>
          </w:tcPr>
          <w:p w:rsidR="00195262" w:rsidRDefault="00195262" w:rsidP="00A81E31"/>
        </w:tc>
        <w:tc>
          <w:tcPr>
            <w:tcW w:w="450" w:type="dxa"/>
          </w:tcPr>
          <w:p w:rsidR="00195262" w:rsidRDefault="00195262" w:rsidP="00A81E31">
            <w:r>
              <w:t>C</w:t>
            </w:r>
          </w:p>
        </w:tc>
        <w:tc>
          <w:tcPr>
            <w:tcW w:w="9630" w:type="dxa"/>
          </w:tcPr>
          <w:p w:rsidR="00195262" w:rsidRDefault="00B73EC0" w:rsidP="00A81E31">
            <w:r>
              <w:t>Differentiate between FreeWare and Free Software</w:t>
            </w:r>
          </w:p>
        </w:tc>
        <w:tc>
          <w:tcPr>
            <w:tcW w:w="479" w:type="dxa"/>
          </w:tcPr>
          <w:p w:rsidR="00195262" w:rsidRDefault="00B73EC0" w:rsidP="00A81E31">
            <w:r>
              <w:t>2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D</w:t>
            </w:r>
          </w:p>
        </w:tc>
        <w:tc>
          <w:tcPr>
            <w:tcW w:w="9630" w:type="dxa"/>
          </w:tcPr>
          <w:p w:rsidR="00B73EC0" w:rsidRDefault="00B73EC0" w:rsidP="00A81E31">
            <w:r>
              <w:t>Differentiate between HACKER and CRACKER</w:t>
            </w:r>
          </w:p>
        </w:tc>
        <w:tc>
          <w:tcPr>
            <w:tcW w:w="479" w:type="dxa"/>
          </w:tcPr>
          <w:p w:rsidR="00B73EC0" w:rsidRDefault="00B73EC0" w:rsidP="00A81E31">
            <w:r>
              <w:t>2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E</w:t>
            </w:r>
          </w:p>
        </w:tc>
        <w:tc>
          <w:tcPr>
            <w:tcW w:w="9630" w:type="dxa"/>
          </w:tcPr>
          <w:p w:rsidR="00B73EC0" w:rsidRDefault="00B73EC0" w:rsidP="00A81E31">
            <w:r>
              <w:t>List two advantage and two disadvantage of STAR topology</w:t>
            </w:r>
          </w:p>
        </w:tc>
        <w:tc>
          <w:tcPr>
            <w:tcW w:w="479" w:type="dxa"/>
          </w:tcPr>
          <w:p w:rsidR="00B73EC0" w:rsidRDefault="00B73EC0" w:rsidP="00A81E31">
            <w:r>
              <w:t>2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F</w:t>
            </w:r>
          </w:p>
        </w:tc>
        <w:tc>
          <w:tcPr>
            <w:tcW w:w="9630" w:type="dxa"/>
          </w:tcPr>
          <w:p w:rsidR="00B73EC0" w:rsidRDefault="00B73EC0" w:rsidP="00A81E31">
            <w:r>
              <w:t>What is Cloud Computing ?</w:t>
            </w:r>
          </w:p>
        </w:tc>
        <w:tc>
          <w:tcPr>
            <w:tcW w:w="479" w:type="dxa"/>
          </w:tcPr>
          <w:p w:rsidR="00B73EC0" w:rsidRDefault="00B73EC0" w:rsidP="00A81E31">
            <w:r>
              <w:t>1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G</w:t>
            </w:r>
          </w:p>
        </w:tc>
        <w:tc>
          <w:tcPr>
            <w:tcW w:w="9630" w:type="dxa"/>
          </w:tcPr>
          <w:p w:rsidR="00B73EC0" w:rsidRDefault="00B73EC0" w:rsidP="00A81E31">
            <w:r>
              <w:t>What is Domain Name? How it is Different with URL ? Explain with some suitable example</w:t>
            </w:r>
          </w:p>
        </w:tc>
        <w:tc>
          <w:tcPr>
            <w:tcW w:w="479" w:type="dxa"/>
          </w:tcPr>
          <w:p w:rsidR="00B73EC0" w:rsidRDefault="00B73EC0" w:rsidP="00A81E31">
            <w:r>
              <w:t>2</w:t>
            </w:r>
          </w:p>
        </w:tc>
      </w:tr>
    </w:tbl>
    <w:p w:rsidR="00A81E31" w:rsidRDefault="00A81E31" w:rsidP="00A81E31">
      <w:pPr>
        <w:spacing w:after="0"/>
      </w:pPr>
    </w:p>
    <w:sectPr w:rsidR="00A81E31" w:rsidSect="00A81E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313C"/>
    <w:multiLevelType w:val="hybridMultilevel"/>
    <w:tmpl w:val="E6DE8352"/>
    <w:lvl w:ilvl="0" w:tplc="AECE8C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E5C25"/>
    <w:multiLevelType w:val="hybridMultilevel"/>
    <w:tmpl w:val="5FE8C0D2"/>
    <w:lvl w:ilvl="0" w:tplc="099AD6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A81E31"/>
    <w:rsid w:val="00137ED1"/>
    <w:rsid w:val="00192B28"/>
    <w:rsid w:val="00195262"/>
    <w:rsid w:val="00540158"/>
    <w:rsid w:val="00A81E31"/>
    <w:rsid w:val="00B73EC0"/>
    <w:rsid w:val="00BD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E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5</cp:revision>
  <dcterms:created xsi:type="dcterms:W3CDTF">2019-05-12T14:55:00Z</dcterms:created>
  <dcterms:modified xsi:type="dcterms:W3CDTF">2019-05-12T15:23:00Z</dcterms:modified>
</cp:coreProperties>
</file>