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434A7" w14:textId="77777777" w:rsidR="00C56685" w:rsidRDefault="00C56685" w:rsidP="00C56685">
      <w:pPr>
        <w:pStyle w:val="Heading1"/>
      </w:pPr>
      <w:r w:rsidRPr="00C56685">
        <w:t>Dave Taylor, Curriculum Vitae</w:t>
      </w:r>
    </w:p>
    <w:p w14:paraId="10A4E687" w14:textId="77777777" w:rsidR="00C56685" w:rsidRPr="00C56685" w:rsidRDefault="00C56685" w:rsidP="00C56685"/>
    <w:p w14:paraId="212C8630" w14:textId="77777777" w:rsidR="00C56685" w:rsidRPr="00C56685" w:rsidRDefault="00C56685" w:rsidP="00C56685">
      <w:r w:rsidRPr="00C56685">
        <w:rPr>
          <w:b/>
          <w:bCs/>
        </w:rPr>
        <w:t>Tel</w:t>
      </w:r>
      <w:r>
        <w:rPr>
          <w:b/>
          <w:bCs/>
        </w:rPr>
        <w:t xml:space="preserve">ephone: </w:t>
      </w:r>
      <w:r w:rsidRPr="00C56685">
        <w:t>0754 081 7008</w:t>
      </w:r>
    </w:p>
    <w:p w14:paraId="44249B4E" w14:textId="77777777" w:rsidR="00C56685" w:rsidRPr="00C56685" w:rsidRDefault="00C56685" w:rsidP="00C56685">
      <w:r>
        <w:rPr>
          <w:b/>
          <w:bCs/>
        </w:rPr>
        <w:t>A</w:t>
      </w:r>
      <w:r w:rsidRPr="00C56685">
        <w:rPr>
          <w:b/>
          <w:bCs/>
        </w:rPr>
        <w:t>ddress</w:t>
      </w:r>
      <w:r>
        <w:rPr>
          <w:b/>
          <w:bCs/>
        </w:rPr>
        <w:t xml:space="preserve">: </w:t>
      </w:r>
      <w:r w:rsidRPr="00C56685">
        <w:t>63 Downs View, Bradford-on-Avon, Wiltshire, BA15 1PW</w:t>
      </w:r>
    </w:p>
    <w:p w14:paraId="4B66DE32" w14:textId="77777777" w:rsidR="00C56685" w:rsidRPr="00C56685" w:rsidRDefault="00C56685" w:rsidP="00C56685">
      <w:r>
        <w:rPr>
          <w:b/>
          <w:bCs/>
        </w:rPr>
        <w:t>W</w:t>
      </w:r>
      <w:r w:rsidRPr="00C56685">
        <w:rPr>
          <w:b/>
          <w:bCs/>
        </w:rPr>
        <w:t>eb</w:t>
      </w:r>
      <w:r>
        <w:rPr>
          <w:b/>
          <w:bCs/>
        </w:rPr>
        <w:t xml:space="preserve">: </w:t>
      </w:r>
      <w:hyperlink r:id="rId5" w:history="1">
        <w:r w:rsidRPr="00C56685">
          <w:rPr>
            <w:rStyle w:val="Hyperlink"/>
          </w:rPr>
          <w:t>http://davetayls.me</w:t>
        </w:r>
      </w:hyperlink>
    </w:p>
    <w:p w14:paraId="4466FC5B" w14:textId="77777777" w:rsidR="00C56685" w:rsidRPr="00C56685" w:rsidRDefault="00C56685" w:rsidP="00C56685">
      <w:r>
        <w:rPr>
          <w:b/>
          <w:bCs/>
        </w:rPr>
        <w:t>L</w:t>
      </w:r>
      <w:r w:rsidRPr="00C56685">
        <w:rPr>
          <w:b/>
          <w:bCs/>
        </w:rPr>
        <w:t>inkedIn</w:t>
      </w:r>
      <w:r>
        <w:rPr>
          <w:b/>
          <w:bCs/>
        </w:rPr>
        <w:t xml:space="preserve">: </w:t>
      </w:r>
      <w:hyperlink r:id="rId6" w:history="1">
        <w:r w:rsidRPr="00C56685">
          <w:rPr>
            <w:rStyle w:val="Hyperlink"/>
          </w:rPr>
          <w:t>http://uk.linkedin.com/in/davetayls</w:t>
        </w:r>
      </w:hyperlink>
    </w:p>
    <w:p w14:paraId="3DEC00E1" w14:textId="77777777" w:rsidR="00C56685" w:rsidRPr="00C56685" w:rsidRDefault="00C56685" w:rsidP="00C56685">
      <w:pPr>
        <w:rPr>
          <w:b/>
          <w:bCs/>
        </w:rPr>
      </w:pPr>
      <w:r>
        <w:rPr>
          <w:b/>
          <w:bCs/>
        </w:rPr>
        <w:t>T</w:t>
      </w:r>
      <w:r w:rsidRPr="00C56685">
        <w:rPr>
          <w:b/>
          <w:bCs/>
        </w:rPr>
        <w:t>witter</w:t>
      </w:r>
      <w:r>
        <w:rPr>
          <w:b/>
          <w:bCs/>
        </w:rPr>
        <w:t xml:space="preserve">: </w:t>
      </w:r>
      <w:hyperlink r:id="rId7" w:history="1">
        <w:r w:rsidRPr="00C56685">
          <w:rPr>
            <w:rStyle w:val="Hyperlink"/>
          </w:rPr>
          <w:t>http://twitter.com/davetayls</w:t>
        </w:r>
      </w:hyperlink>
    </w:p>
    <w:p w14:paraId="21EA9F11" w14:textId="77777777" w:rsidR="00C56685" w:rsidRPr="00C56685" w:rsidRDefault="00C56685" w:rsidP="00C56685">
      <w:proofErr w:type="spellStart"/>
      <w:r w:rsidRPr="00C56685">
        <w:rPr>
          <w:b/>
          <w:bCs/>
        </w:rPr>
        <w:t>Github</w:t>
      </w:r>
      <w:proofErr w:type="spellEnd"/>
      <w:r>
        <w:rPr>
          <w:b/>
          <w:bCs/>
        </w:rPr>
        <w:t xml:space="preserve">: </w:t>
      </w:r>
      <w:hyperlink r:id="rId8" w:history="1">
        <w:r w:rsidRPr="00C56685">
          <w:rPr>
            <w:rStyle w:val="Hyperlink"/>
          </w:rPr>
          <w:t>http://github.com/davetayls</w:t>
        </w:r>
      </w:hyperlink>
    </w:p>
    <w:p w14:paraId="40E51529" w14:textId="77777777" w:rsidR="00C56685" w:rsidRDefault="00C56685" w:rsidP="00C56685"/>
    <w:p w14:paraId="2F699266" w14:textId="77777777" w:rsidR="00C56685" w:rsidRPr="00C56685" w:rsidRDefault="00C56685" w:rsidP="00C56685">
      <w:r w:rsidRPr="00C56685">
        <w:t xml:space="preserve">After 15 </w:t>
      </w:r>
      <w:proofErr w:type="gramStart"/>
      <w:r w:rsidRPr="00C56685">
        <w:t>years</w:t>
      </w:r>
      <w:proofErr w:type="gramEnd"/>
      <w:r w:rsidRPr="00C56685">
        <w:t xml:space="preserve"> my passion for our industry has not stopped growing. I thrive in teams who are pushing the boundaries of HTML5 and Node.js in their many forms. Taking my leadership skills as far as I can, when I lead I look to inspire my team to do the same.</w:t>
      </w:r>
    </w:p>
    <w:p w14:paraId="002217FE" w14:textId="77777777" w:rsidR="00C56685" w:rsidRDefault="00C56685" w:rsidP="00C56685">
      <w:pPr>
        <w:rPr>
          <w:i/>
          <w:iCs/>
        </w:rPr>
      </w:pPr>
    </w:p>
    <w:p w14:paraId="36FF22F2" w14:textId="77777777" w:rsidR="00C56685" w:rsidRPr="00C56685" w:rsidRDefault="00C56685" w:rsidP="00C56685">
      <w:pPr>
        <w:pStyle w:val="Heading2"/>
      </w:pPr>
      <w:r w:rsidRPr="00C56685">
        <w:t>Technical Skills</w:t>
      </w:r>
    </w:p>
    <w:p w14:paraId="74EC762E" w14:textId="77777777" w:rsidR="00C56685" w:rsidRPr="00C56685" w:rsidRDefault="00C56685" w:rsidP="00C56685">
      <w:r w:rsidRPr="00C56685">
        <w:t>I have gained a large body of experience across many web technologies both client and server side. I also am experienced in testing and continuous integration setup and practices.</w:t>
      </w:r>
    </w:p>
    <w:p w14:paraId="2E7EA9E3" w14:textId="77777777" w:rsidR="00C56685" w:rsidRDefault="00C56685" w:rsidP="00C56685"/>
    <w:p w14:paraId="4C4847F3" w14:textId="77777777" w:rsidR="00C56685" w:rsidRPr="00C56685" w:rsidRDefault="00C56685" w:rsidP="00C56685">
      <w:pPr>
        <w:pStyle w:val="Heading3"/>
      </w:pPr>
      <w:r w:rsidRPr="00C56685">
        <w:t>JavaScript Client-side</w:t>
      </w:r>
    </w:p>
    <w:p w14:paraId="0BFD10FE" w14:textId="77777777" w:rsidR="00C56685" w:rsidRPr="00C56685" w:rsidRDefault="00C56685" w:rsidP="00C56685">
      <w:pPr>
        <w:numPr>
          <w:ilvl w:val="0"/>
          <w:numId w:val="1"/>
        </w:numPr>
      </w:pPr>
      <w:r w:rsidRPr="00C56685">
        <w:t xml:space="preserve">Hand coded and </w:t>
      </w:r>
      <w:proofErr w:type="spellStart"/>
      <w:r w:rsidRPr="00C56685">
        <w:t>linted</w:t>
      </w:r>
      <w:proofErr w:type="spellEnd"/>
    </w:p>
    <w:p w14:paraId="0681A057" w14:textId="77777777" w:rsidR="00C56685" w:rsidRPr="00C56685" w:rsidRDefault="00C56685" w:rsidP="00C56685">
      <w:pPr>
        <w:numPr>
          <w:ilvl w:val="0"/>
          <w:numId w:val="1"/>
        </w:numPr>
      </w:pPr>
      <w:r w:rsidRPr="00C56685">
        <w:t xml:space="preserve">Unit tested (Jasmine, </w:t>
      </w:r>
      <w:proofErr w:type="spellStart"/>
      <w:r w:rsidRPr="00C56685">
        <w:t>QUnit</w:t>
      </w:r>
      <w:proofErr w:type="spellEnd"/>
      <w:r w:rsidRPr="00C56685">
        <w:t>, Mocha, Karma, Chai)</w:t>
      </w:r>
    </w:p>
    <w:p w14:paraId="35F0E8B2" w14:textId="77777777" w:rsidR="00C56685" w:rsidRPr="00C56685" w:rsidRDefault="00C56685" w:rsidP="00C56685">
      <w:pPr>
        <w:numPr>
          <w:ilvl w:val="0"/>
          <w:numId w:val="1"/>
        </w:numPr>
      </w:pPr>
      <w:r w:rsidRPr="00C56685">
        <w:t>Object Oriented</w:t>
      </w:r>
    </w:p>
    <w:p w14:paraId="761BCC41" w14:textId="77777777" w:rsidR="00C56685" w:rsidRPr="00C56685" w:rsidRDefault="00C56685" w:rsidP="00C56685">
      <w:pPr>
        <w:numPr>
          <w:ilvl w:val="0"/>
          <w:numId w:val="1"/>
        </w:numPr>
      </w:pPr>
      <w:r w:rsidRPr="00C56685">
        <w:t>Backbone.js, Marionette, React and Angular frameworks</w:t>
      </w:r>
    </w:p>
    <w:p w14:paraId="2377C06B" w14:textId="77777777" w:rsidR="00C56685" w:rsidRPr="00C56685" w:rsidRDefault="00C56685" w:rsidP="00C56685">
      <w:pPr>
        <w:numPr>
          <w:ilvl w:val="0"/>
          <w:numId w:val="1"/>
        </w:numPr>
      </w:pPr>
      <w:r w:rsidRPr="00C56685">
        <w:t xml:space="preserve">Cordova and </w:t>
      </w:r>
      <w:proofErr w:type="spellStart"/>
      <w:r w:rsidRPr="00C56685">
        <w:t>PhoneGap</w:t>
      </w:r>
      <w:proofErr w:type="spellEnd"/>
      <w:r w:rsidRPr="00C56685">
        <w:t xml:space="preserve"> hybrid apps</w:t>
      </w:r>
    </w:p>
    <w:p w14:paraId="441D8470" w14:textId="77777777" w:rsidR="00C56685" w:rsidRPr="00C56685" w:rsidRDefault="00C56685" w:rsidP="00C56685">
      <w:pPr>
        <w:numPr>
          <w:ilvl w:val="0"/>
          <w:numId w:val="1"/>
        </w:numPr>
      </w:pPr>
      <w:r w:rsidRPr="00C56685">
        <w:t xml:space="preserve">ES2015+, </w:t>
      </w:r>
      <w:proofErr w:type="spellStart"/>
      <w:r w:rsidRPr="00C56685">
        <w:t>CommonJs</w:t>
      </w:r>
      <w:proofErr w:type="spellEnd"/>
      <w:r w:rsidRPr="00C56685">
        <w:t xml:space="preserve"> and AMD modules - </w:t>
      </w:r>
      <w:proofErr w:type="spellStart"/>
      <w:r w:rsidRPr="00C56685">
        <w:t>RequireJs</w:t>
      </w:r>
      <w:proofErr w:type="spellEnd"/>
      <w:r w:rsidRPr="00C56685">
        <w:t>/Node.js</w:t>
      </w:r>
    </w:p>
    <w:p w14:paraId="3B6EA60A" w14:textId="77777777" w:rsidR="00C56685" w:rsidRPr="00C56685" w:rsidRDefault="00C56685" w:rsidP="00C56685">
      <w:pPr>
        <w:pStyle w:val="Heading3"/>
      </w:pPr>
      <w:r w:rsidRPr="00C56685">
        <w:t>JavaScript and Server-side</w:t>
      </w:r>
    </w:p>
    <w:p w14:paraId="1EE48FF2" w14:textId="77777777" w:rsidR="00C56685" w:rsidRPr="00C56685" w:rsidRDefault="00C56685" w:rsidP="00C56685">
      <w:pPr>
        <w:numPr>
          <w:ilvl w:val="0"/>
          <w:numId w:val="2"/>
        </w:numPr>
      </w:pPr>
      <w:r w:rsidRPr="00C56685">
        <w:rPr>
          <w:b/>
          <w:bCs/>
        </w:rPr>
        <w:t>Node.js</w:t>
      </w:r>
      <w:r w:rsidRPr="00C56685">
        <w:t> cloud applications and APIs (</w:t>
      </w:r>
      <w:proofErr w:type="spellStart"/>
      <w:r w:rsidRPr="00C56685">
        <w:t>Heroku</w:t>
      </w:r>
      <w:proofErr w:type="spellEnd"/>
      <w:r w:rsidRPr="00C56685">
        <w:t>/</w:t>
      </w:r>
      <w:proofErr w:type="spellStart"/>
      <w:r w:rsidRPr="00C56685">
        <w:t>AppFog</w:t>
      </w:r>
      <w:proofErr w:type="spellEnd"/>
      <w:r w:rsidRPr="00C56685">
        <w:t>/Azure)</w:t>
      </w:r>
    </w:p>
    <w:p w14:paraId="4173073D" w14:textId="77777777" w:rsidR="00C56685" w:rsidRPr="00C56685" w:rsidRDefault="00C56685" w:rsidP="00C56685">
      <w:pPr>
        <w:numPr>
          <w:ilvl w:val="0"/>
          <w:numId w:val="2"/>
        </w:numPr>
      </w:pPr>
      <w:r w:rsidRPr="00C56685">
        <w:t xml:space="preserve">Grunt, </w:t>
      </w:r>
      <w:proofErr w:type="spellStart"/>
      <w:r w:rsidRPr="00C56685">
        <w:t>ExpressJS</w:t>
      </w:r>
      <w:proofErr w:type="spellEnd"/>
      <w:r w:rsidRPr="00C56685">
        <w:t xml:space="preserve">, </w:t>
      </w:r>
      <w:proofErr w:type="spellStart"/>
      <w:r w:rsidRPr="00C56685">
        <w:t>MongoDb</w:t>
      </w:r>
      <w:proofErr w:type="spellEnd"/>
    </w:p>
    <w:p w14:paraId="74E97E35" w14:textId="77777777" w:rsidR="00C56685" w:rsidRPr="00C56685" w:rsidRDefault="00C56685" w:rsidP="00C56685">
      <w:pPr>
        <w:numPr>
          <w:ilvl w:val="0"/>
          <w:numId w:val="2"/>
        </w:numPr>
      </w:pPr>
      <w:proofErr w:type="spellStart"/>
      <w:r w:rsidRPr="00C56685">
        <w:t>TypeScript</w:t>
      </w:r>
      <w:proofErr w:type="spellEnd"/>
      <w:r w:rsidRPr="00C56685">
        <w:t xml:space="preserve">, </w:t>
      </w:r>
      <w:proofErr w:type="spellStart"/>
      <w:r w:rsidRPr="00C56685">
        <w:t>CoffeeScript</w:t>
      </w:r>
      <w:proofErr w:type="spellEnd"/>
    </w:p>
    <w:p w14:paraId="3C9BA94C" w14:textId="77777777" w:rsidR="00C56685" w:rsidRPr="00C56685" w:rsidRDefault="00C56685" w:rsidP="00C56685">
      <w:pPr>
        <w:pStyle w:val="Heading3"/>
      </w:pPr>
      <w:r w:rsidRPr="00C56685">
        <w:t>HTML</w:t>
      </w:r>
    </w:p>
    <w:p w14:paraId="3ABA8DC5" w14:textId="77777777" w:rsidR="00C56685" w:rsidRPr="00C56685" w:rsidRDefault="00C56685" w:rsidP="00C56685">
      <w:pPr>
        <w:numPr>
          <w:ilvl w:val="0"/>
          <w:numId w:val="3"/>
        </w:numPr>
      </w:pPr>
      <w:r w:rsidRPr="00C56685">
        <w:t>HTML5, written by hand using well thought out semantics</w:t>
      </w:r>
    </w:p>
    <w:p w14:paraId="21DD8B25" w14:textId="77777777" w:rsidR="00C56685" w:rsidRPr="00C56685" w:rsidRDefault="00C56685" w:rsidP="00C56685">
      <w:pPr>
        <w:pStyle w:val="Heading3"/>
      </w:pPr>
      <w:r w:rsidRPr="00C56685">
        <w:t>CSS</w:t>
      </w:r>
    </w:p>
    <w:p w14:paraId="4B2FD658" w14:textId="77777777" w:rsidR="00C56685" w:rsidRPr="00C56685" w:rsidRDefault="00C56685" w:rsidP="00C56685">
      <w:pPr>
        <w:numPr>
          <w:ilvl w:val="0"/>
          <w:numId w:val="4"/>
        </w:numPr>
      </w:pPr>
      <w:r w:rsidRPr="00C56685">
        <w:t>Written by hand, built for responsive layouts, mobile devices, screen and print</w:t>
      </w:r>
    </w:p>
    <w:p w14:paraId="053EC7E3" w14:textId="77777777" w:rsidR="00C56685" w:rsidRPr="00C56685" w:rsidRDefault="00C56685" w:rsidP="00C56685">
      <w:pPr>
        <w:numPr>
          <w:ilvl w:val="0"/>
          <w:numId w:val="4"/>
        </w:numPr>
      </w:pPr>
      <w:r w:rsidRPr="00C56685">
        <w:t>Stylus, Sass, Less, Rework</w:t>
      </w:r>
    </w:p>
    <w:p w14:paraId="548701BE" w14:textId="77777777" w:rsidR="00C56685" w:rsidRPr="00C56685" w:rsidRDefault="00C56685" w:rsidP="00C56685">
      <w:pPr>
        <w:pStyle w:val="Heading3"/>
      </w:pPr>
      <w:r w:rsidRPr="00C56685">
        <w:t>Other</w:t>
      </w:r>
    </w:p>
    <w:p w14:paraId="5A5AAB4A" w14:textId="77777777" w:rsidR="00C56685" w:rsidRPr="00C56685" w:rsidRDefault="00C56685" w:rsidP="00C56685">
      <w:pPr>
        <w:numPr>
          <w:ilvl w:val="0"/>
          <w:numId w:val="5"/>
        </w:numPr>
      </w:pPr>
      <w:r w:rsidRPr="00C56685">
        <w:t>Methodologies: Agile: Scrum, Kanban</w:t>
      </w:r>
    </w:p>
    <w:p w14:paraId="636A2AD8" w14:textId="77777777" w:rsidR="00C56685" w:rsidRPr="00C56685" w:rsidRDefault="00C56685" w:rsidP="00C56685">
      <w:pPr>
        <w:numPr>
          <w:ilvl w:val="0"/>
          <w:numId w:val="5"/>
        </w:numPr>
      </w:pPr>
      <w:r w:rsidRPr="00C56685">
        <w:t>Source Control: Git, Subversion, Mercurial</w:t>
      </w:r>
    </w:p>
    <w:p w14:paraId="7AFA8F0F" w14:textId="77777777" w:rsidR="00C56685" w:rsidRDefault="00C56685" w:rsidP="00C56685">
      <w:pPr>
        <w:pStyle w:val="Heading2"/>
      </w:pPr>
    </w:p>
    <w:p w14:paraId="794F368B" w14:textId="77777777" w:rsidR="00C56685" w:rsidRPr="00C56685" w:rsidRDefault="00C56685" w:rsidP="00C56685">
      <w:pPr>
        <w:pStyle w:val="Heading2"/>
      </w:pPr>
      <w:r w:rsidRPr="00C56685">
        <w:t>Recommendations</w:t>
      </w:r>
    </w:p>
    <w:p w14:paraId="6EEC7BB0" w14:textId="77777777" w:rsidR="00C56685" w:rsidRDefault="00C56685" w:rsidP="00C56685">
      <w:pPr>
        <w:pStyle w:val="Heading3"/>
      </w:pPr>
    </w:p>
    <w:p w14:paraId="0151FF42" w14:textId="77777777" w:rsidR="00C56685" w:rsidRDefault="00C56685" w:rsidP="00C56685">
      <w:pPr>
        <w:pStyle w:val="Heading3"/>
      </w:pPr>
      <w:r w:rsidRPr="00C56685">
        <w:t xml:space="preserve">Ian </w:t>
      </w:r>
      <w:proofErr w:type="spellStart"/>
      <w:r w:rsidRPr="00C56685">
        <w:t>Causton</w:t>
      </w:r>
      <w:proofErr w:type="spellEnd"/>
      <w:r w:rsidRPr="00C56685">
        <w:t>: Freelance .Net CMS &amp; CRO Expert</w:t>
      </w:r>
    </w:p>
    <w:p w14:paraId="41BA453E" w14:textId="77777777" w:rsidR="00C56685" w:rsidRPr="00C56685" w:rsidRDefault="00C56685" w:rsidP="00C56685">
      <w:r w:rsidRPr="00C56685">
        <w:t>“In my experience, it’s rare to work with an individual as talented as Dave.</w:t>
      </w:r>
    </w:p>
    <w:p w14:paraId="21FF3331" w14:textId="77777777" w:rsidR="00C56685" w:rsidRPr="00C56685" w:rsidRDefault="00C56685" w:rsidP="00C56685">
      <w:r w:rsidRPr="00C56685">
        <w:t>I had the pleasure of working with him at the BIO Agency on the Arrow Electronics account.</w:t>
      </w:r>
    </w:p>
    <w:p w14:paraId="565BB1AC" w14:textId="77777777" w:rsidR="00C56685" w:rsidRPr="00C56685" w:rsidRDefault="00C56685" w:rsidP="00C56685">
      <w:r w:rsidRPr="00C56685">
        <w:t xml:space="preserve">Although Dave’s knowledge of front end development was second to none, what </w:t>
      </w:r>
      <w:proofErr w:type="gramStart"/>
      <w:r w:rsidRPr="00C56685">
        <w:t>really impressed</w:t>
      </w:r>
      <w:proofErr w:type="gramEnd"/>
      <w:r w:rsidRPr="00C56685">
        <w:t xml:space="preserve"> me was his ability to transfer this knowledge to more junior members of the </w:t>
      </w:r>
      <w:r w:rsidRPr="00C56685">
        <w:lastRenderedPageBreak/>
        <w:t>team in his role as mentor. His ceaseless drive and enthusiasm in doing this contributed hugely to a successful project and a fantastic relationship with the client and their team.</w:t>
      </w:r>
    </w:p>
    <w:p w14:paraId="16BBE948" w14:textId="77777777" w:rsidR="00C56685" w:rsidRPr="00C56685" w:rsidRDefault="00C56685" w:rsidP="00C56685">
      <w:r w:rsidRPr="00C56685">
        <w:t>He would be a great asset for any team and I hope I will get the opportunity to work with him again in the future”</w:t>
      </w:r>
    </w:p>
    <w:p w14:paraId="41F121CF" w14:textId="77777777" w:rsidR="00C56685" w:rsidRPr="00C56685" w:rsidRDefault="00C56685" w:rsidP="00C56685">
      <w:r w:rsidRPr="00C56685">
        <w:t>November 2, 2016</w:t>
      </w:r>
    </w:p>
    <w:p w14:paraId="5AAAD3F2" w14:textId="77777777" w:rsidR="00C56685" w:rsidRDefault="00C56685" w:rsidP="00C56685">
      <w:pPr>
        <w:pStyle w:val="Heading3"/>
      </w:pPr>
    </w:p>
    <w:p w14:paraId="6691CB45" w14:textId="77777777" w:rsidR="00C56685" w:rsidRPr="00C56685" w:rsidRDefault="00C56685" w:rsidP="00C56685">
      <w:pPr>
        <w:pStyle w:val="Heading3"/>
      </w:pPr>
      <w:r w:rsidRPr="00C56685">
        <w:t xml:space="preserve">Tim </w:t>
      </w:r>
      <w:proofErr w:type="spellStart"/>
      <w:r w:rsidRPr="00C56685">
        <w:t>Ellert</w:t>
      </w:r>
      <w:proofErr w:type="spellEnd"/>
      <w:r w:rsidRPr="00C56685">
        <w:t>: Founder, ESZ Consulting Ltd</w:t>
      </w:r>
    </w:p>
    <w:p w14:paraId="0230068A" w14:textId="77777777" w:rsidR="00C56685" w:rsidRPr="00C56685" w:rsidRDefault="00C56685" w:rsidP="00C56685">
      <w:r w:rsidRPr="00C56685">
        <w:t>“Having worked with Dave on various projects for both small and multinational clients I / we can highly recommend him. Dave has excellent technical / development skills and is very much at the cutting edge of new languages and methodologies. During his time working with ESZ Consulting he has successfully completed highly technical projects spanning from a few months to a few years! He is a valuable front end developer and an asset to any development team. Look forward to working with him again soon on the next project!”</w:t>
      </w:r>
    </w:p>
    <w:p w14:paraId="077781E7" w14:textId="77777777" w:rsidR="00C56685" w:rsidRPr="00C56685" w:rsidRDefault="00C56685" w:rsidP="00C56685">
      <w:r w:rsidRPr="00C56685">
        <w:t>February 24, 2015</w:t>
      </w:r>
    </w:p>
    <w:p w14:paraId="0EBF1D04" w14:textId="77777777" w:rsidR="00C56685" w:rsidRDefault="00C56685" w:rsidP="00C56685">
      <w:pPr>
        <w:pStyle w:val="Heading3"/>
      </w:pPr>
    </w:p>
    <w:p w14:paraId="54C8DF5C" w14:textId="77777777" w:rsidR="00C56685" w:rsidRPr="00C56685" w:rsidRDefault="00C56685" w:rsidP="00C56685">
      <w:pPr>
        <w:pStyle w:val="Heading3"/>
      </w:pPr>
      <w:r w:rsidRPr="00C56685">
        <w:t xml:space="preserve">Guillaume </w:t>
      </w:r>
      <w:proofErr w:type="spellStart"/>
      <w:r w:rsidRPr="00C56685">
        <w:t>Buat-Ménard</w:t>
      </w:r>
      <w:proofErr w:type="spellEnd"/>
      <w:r w:rsidRPr="00C56685">
        <w:t>: Technical Director, Aqueduct</w:t>
      </w:r>
    </w:p>
    <w:p w14:paraId="392DB0DD" w14:textId="77777777" w:rsidR="00C56685" w:rsidRPr="00C56685" w:rsidRDefault="00C56685" w:rsidP="00C56685">
      <w:r w:rsidRPr="00C56685">
        <w:t xml:space="preserve">“David is an outstanding developer combining great coding skills, broad knowledge, agency </w:t>
      </w:r>
      <w:proofErr w:type="spellStart"/>
      <w:r w:rsidRPr="00C56685">
        <w:t>mindset</w:t>
      </w:r>
      <w:proofErr w:type="spellEnd"/>
      <w:r w:rsidRPr="00C56685">
        <w:t xml:space="preserve"> for delivery and wisdom. Dave is passionate about his craft and constantly improving frameworks, standards and is very active in the open source community, he is one of the very best developers I have worked with over the last 15 years.”</w:t>
      </w:r>
    </w:p>
    <w:p w14:paraId="28E6E7C0" w14:textId="77777777" w:rsidR="00C56685" w:rsidRPr="00C56685" w:rsidRDefault="00C56685" w:rsidP="00C56685">
      <w:r w:rsidRPr="00C56685">
        <w:t>February 24, 2012</w:t>
      </w:r>
    </w:p>
    <w:p w14:paraId="3D5585F2" w14:textId="77777777" w:rsidR="00C56685" w:rsidRDefault="00C56685" w:rsidP="00C56685">
      <w:pPr>
        <w:rPr>
          <w:i/>
          <w:iCs/>
        </w:rPr>
      </w:pPr>
      <w:bookmarkStart w:id="0" w:name="_GoBack"/>
      <w:bookmarkEnd w:id="0"/>
    </w:p>
    <w:p w14:paraId="15005C8C" w14:textId="77777777" w:rsidR="00C56685" w:rsidRPr="00C56685" w:rsidRDefault="00C56685" w:rsidP="00C56685">
      <w:pPr>
        <w:pStyle w:val="Heading2"/>
      </w:pPr>
      <w:r w:rsidRPr="00C56685">
        <w:t>Experience</w:t>
      </w:r>
    </w:p>
    <w:p w14:paraId="49EB3336" w14:textId="77777777" w:rsidR="00C56685" w:rsidRPr="00C56685" w:rsidRDefault="00C56685" w:rsidP="00C56685">
      <w:pPr>
        <w:pStyle w:val="Heading3"/>
      </w:pPr>
      <w:r w:rsidRPr="00C56685">
        <w:t>Frontend Consultant and Mentor (Contract) - </w:t>
      </w:r>
      <w:r w:rsidRPr="00C56685">
        <w:rPr>
          <w:i/>
          <w:iCs/>
        </w:rPr>
        <w:t>The BIO Agency &amp; Arrow Electronics</w:t>
      </w:r>
      <w:r w:rsidRPr="00C56685">
        <w:t> </w:t>
      </w:r>
      <w:hyperlink r:id="rId9" w:history="1">
        <w:r w:rsidRPr="00C56685">
          <w:rPr>
            <w:rStyle w:val="Hyperlink"/>
          </w:rPr>
          <w:t>http://www.thebioagency.com</w:t>
        </w:r>
      </w:hyperlink>
      <w:r w:rsidRPr="00C56685">
        <w:t> </w:t>
      </w:r>
      <w:hyperlink r:id="rId10" w:history="1">
        <w:r w:rsidRPr="00C56685">
          <w:rPr>
            <w:rStyle w:val="Hyperlink"/>
          </w:rPr>
          <w:t>https://www.arrow.com</w:t>
        </w:r>
      </w:hyperlink>
    </w:p>
    <w:p w14:paraId="5F187BFA" w14:textId="77777777" w:rsidR="00C56685" w:rsidRPr="00C56685" w:rsidRDefault="00C56685" w:rsidP="00C56685">
      <w:pPr>
        <w:rPr>
          <w:i/>
          <w:iCs/>
        </w:rPr>
      </w:pPr>
      <w:r w:rsidRPr="00C56685">
        <w:rPr>
          <w:i/>
          <w:iCs/>
        </w:rPr>
        <w:t>May 2016</w:t>
      </w:r>
    </w:p>
    <w:p w14:paraId="49590C19" w14:textId="77777777" w:rsidR="00C56685" w:rsidRDefault="00C56685" w:rsidP="00C56685"/>
    <w:p w14:paraId="7831F298" w14:textId="77777777" w:rsidR="00C56685" w:rsidRPr="00C56685" w:rsidRDefault="00C56685" w:rsidP="00C56685">
      <w:r w:rsidRPr="00C56685">
        <w:t>Mentor and UI Technical lead for the Arrow (arrow.com) global e-commerce platform with teams in Denver, Portland and London.</w:t>
      </w:r>
    </w:p>
    <w:p w14:paraId="2F34B76B" w14:textId="77777777" w:rsidR="00C56685" w:rsidRDefault="00C56685" w:rsidP="00C56685"/>
    <w:p w14:paraId="146D43A3" w14:textId="77777777" w:rsidR="00C56685" w:rsidRPr="00C56685" w:rsidRDefault="00C56685" w:rsidP="00C56685">
      <w:r w:rsidRPr="00C56685">
        <w:t>Arrow Electronics is a global provider of products, services and solutions to industrial and commercial users of electronic components and enterprise computing solutions. Arrow (a Fortune 500 company) serves as a supply channel partner for over 100,000 original equipment manufacturers, contract manufacturers and commercial customers through a global network of more than 460 locations in 56 countries.</w:t>
      </w:r>
    </w:p>
    <w:p w14:paraId="3EC88DCB" w14:textId="77777777" w:rsidR="00C56685" w:rsidRDefault="00C56685" w:rsidP="00C56685"/>
    <w:p w14:paraId="2EF48CD3" w14:textId="77777777" w:rsidR="00C56685" w:rsidRPr="00C56685" w:rsidRDefault="00C56685" w:rsidP="00C56685">
      <w:pPr>
        <w:pStyle w:val="Heading3"/>
      </w:pPr>
      <w:r w:rsidRPr="00C56685">
        <w:t>Senior Cordova Hybrid App Developer (Contract) - </w:t>
      </w:r>
      <w:r w:rsidRPr="00C56685">
        <w:rPr>
          <w:i/>
          <w:iCs/>
        </w:rPr>
        <w:t>ESZ</w:t>
      </w:r>
      <w:r w:rsidRPr="00C56685">
        <w:t> </w:t>
      </w:r>
      <w:hyperlink r:id="rId11" w:history="1">
        <w:r w:rsidRPr="00C56685">
          <w:rPr>
            <w:rStyle w:val="Hyperlink"/>
          </w:rPr>
          <w:t>http://eszconsulting.com</w:t>
        </w:r>
      </w:hyperlink>
    </w:p>
    <w:p w14:paraId="76CB3997" w14:textId="77777777" w:rsidR="00C56685" w:rsidRPr="00C56685" w:rsidRDefault="00C56685" w:rsidP="00C56685">
      <w:pPr>
        <w:rPr>
          <w:i/>
          <w:iCs/>
        </w:rPr>
      </w:pPr>
      <w:r w:rsidRPr="00C56685">
        <w:rPr>
          <w:i/>
          <w:iCs/>
        </w:rPr>
        <w:t>January 2016</w:t>
      </w:r>
    </w:p>
    <w:p w14:paraId="6D6D45DF" w14:textId="77777777" w:rsidR="00C56685" w:rsidRDefault="00C56685" w:rsidP="00C56685"/>
    <w:p w14:paraId="141E6B22" w14:textId="77777777" w:rsidR="00C56685" w:rsidRPr="00C56685" w:rsidRDefault="00C56685" w:rsidP="00C56685">
      <w:r w:rsidRPr="00C56685">
        <w:t>Cordova hybrid phone app build as part of a team for Jaguar / Land Rover using Backbone, Flux Architecture</w:t>
      </w:r>
    </w:p>
    <w:p w14:paraId="6E00B936" w14:textId="77777777" w:rsidR="00C56685" w:rsidRDefault="00C56685" w:rsidP="00C56685"/>
    <w:p w14:paraId="2CCE3FDC" w14:textId="77777777" w:rsidR="00C56685" w:rsidRPr="00C56685" w:rsidRDefault="00C56685" w:rsidP="00C56685">
      <w:pPr>
        <w:pStyle w:val="Heading3"/>
      </w:pPr>
      <w:r w:rsidRPr="00C56685">
        <w:t>Lead Frontend Developer (Contract) - </w:t>
      </w:r>
      <w:r w:rsidRPr="00C56685">
        <w:rPr>
          <w:i/>
          <w:iCs/>
        </w:rPr>
        <w:t>The BIO Agency</w:t>
      </w:r>
      <w:r w:rsidRPr="00C56685">
        <w:t> </w:t>
      </w:r>
      <w:hyperlink r:id="rId12" w:history="1">
        <w:r w:rsidRPr="00C56685">
          <w:rPr>
            <w:rStyle w:val="Hyperlink"/>
          </w:rPr>
          <w:t>http://thebioagency.com</w:t>
        </w:r>
      </w:hyperlink>
    </w:p>
    <w:p w14:paraId="7F749C7B" w14:textId="77777777" w:rsidR="00C56685" w:rsidRPr="00C56685" w:rsidRDefault="00C56685" w:rsidP="00C56685">
      <w:pPr>
        <w:rPr>
          <w:i/>
          <w:iCs/>
        </w:rPr>
      </w:pPr>
      <w:r w:rsidRPr="00C56685">
        <w:rPr>
          <w:i/>
          <w:iCs/>
        </w:rPr>
        <w:t xml:space="preserve">July 2015 </w:t>
      </w:r>
    </w:p>
    <w:p w14:paraId="37A4186A" w14:textId="77777777" w:rsidR="00C56685" w:rsidRPr="00C56685" w:rsidRDefault="00C56685" w:rsidP="00C56685">
      <w:r w:rsidRPr="00C56685">
        <w:t xml:space="preserve">Interface Lead for a team of 8 Frontend developers on a multinational </w:t>
      </w:r>
      <w:proofErr w:type="spellStart"/>
      <w:r w:rsidRPr="00C56685">
        <w:t>eCommerce</w:t>
      </w:r>
      <w:proofErr w:type="spellEnd"/>
      <w:r w:rsidRPr="00C56685">
        <w:t xml:space="preserve"> build for the client based in Denver US (arrow.com). Consolidating numerous sites in to a single point for the user built on </w:t>
      </w:r>
      <w:proofErr w:type="spellStart"/>
      <w:r w:rsidRPr="00C56685">
        <w:t>Sitecore</w:t>
      </w:r>
      <w:proofErr w:type="spellEnd"/>
      <w:r w:rsidRPr="00C56685">
        <w:t xml:space="preserve"> CMS which connected to multiple external APIs.</w:t>
      </w:r>
    </w:p>
    <w:p w14:paraId="2D496C8E" w14:textId="77777777" w:rsidR="00C56685" w:rsidRDefault="00C56685" w:rsidP="00C56685">
      <w:pPr>
        <w:pStyle w:val="Heading3"/>
      </w:pPr>
    </w:p>
    <w:p w14:paraId="74D65973" w14:textId="77777777" w:rsidR="00C56685" w:rsidRPr="00C56685" w:rsidRDefault="00C56685" w:rsidP="00C56685">
      <w:pPr>
        <w:pStyle w:val="Heading3"/>
      </w:pPr>
      <w:r w:rsidRPr="00C56685">
        <w:t>Senior Cordova Hybrid App Developer (Contract) - </w:t>
      </w:r>
      <w:r w:rsidRPr="00C56685">
        <w:rPr>
          <w:i/>
          <w:iCs/>
        </w:rPr>
        <w:t>ESZ</w:t>
      </w:r>
      <w:r w:rsidRPr="00C56685">
        <w:t> </w:t>
      </w:r>
      <w:hyperlink r:id="rId13" w:history="1">
        <w:r w:rsidRPr="00C56685">
          <w:rPr>
            <w:rStyle w:val="Hyperlink"/>
          </w:rPr>
          <w:t>http://eszconsulting.com</w:t>
        </w:r>
      </w:hyperlink>
    </w:p>
    <w:p w14:paraId="5E32971F" w14:textId="77777777" w:rsidR="00C56685" w:rsidRPr="00C56685" w:rsidRDefault="00C56685" w:rsidP="00C56685">
      <w:pPr>
        <w:rPr>
          <w:i/>
          <w:iCs/>
        </w:rPr>
      </w:pPr>
      <w:r w:rsidRPr="00C56685">
        <w:rPr>
          <w:i/>
          <w:iCs/>
        </w:rPr>
        <w:t>March 2015</w:t>
      </w:r>
    </w:p>
    <w:p w14:paraId="55DC7453" w14:textId="77777777" w:rsidR="00C56685" w:rsidRPr="00C56685" w:rsidRDefault="00C56685" w:rsidP="00C56685">
      <w:r w:rsidRPr="00C56685">
        <w:t>Cordova hybrid phone app using Backbone, Marionette, Flux Architecture, Loopback Node.js API</w:t>
      </w:r>
    </w:p>
    <w:p w14:paraId="05677BDB" w14:textId="77777777" w:rsidR="00C56685" w:rsidRDefault="00C56685" w:rsidP="00C56685">
      <w:pPr>
        <w:pStyle w:val="Heading3"/>
      </w:pPr>
    </w:p>
    <w:p w14:paraId="6E074304" w14:textId="77777777" w:rsidR="00C56685" w:rsidRPr="00C56685" w:rsidRDefault="00C56685" w:rsidP="00C56685">
      <w:pPr>
        <w:pStyle w:val="Heading3"/>
      </w:pPr>
      <w:r w:rsidRPr="00C56685">
        <w:t>Node.js and Backbone Developer (Contract) - </w:t>
      </w:r>
      <w:r w:rsidRPr="00C56685">
        <w:rPr>
          <w:i/>
          <w:iCs/>
        </w:rPr>
        <w:t>ESZ</w:t>
      </w:r>
      <w:r w:rsidRPr="00C56685">
        <w:t> </w:t>
      </w:r>
      <w:hyperlink r:id="rId14" w:history="1">
        <w:r w:rsidRPr="00C56685">
          <w:rPr>
            <w:rStyle w:val="Hyperlink"/>
          </w:rPr>
          <w:t>http://eszconsulting.com</w:t>
        </w:r>
      </w:hyperlink>
    </w:p>
    <w:p w14:paraId="27A2F514" w14:textId="77777777" w:rsidR="00C56685" w:rsidRPr="00C56685" w:rsidRDefault="00C56685" w:rsidP="00C56685">
      <w:pPr>
        <w:rPr>
          <w:i/>
          <w:iCs/>
        </w:rPr>
      </w:pPr>
      <w:r w:rsidRPr="00C56685">
        <w:rPr>
          <w:i/>
          <w:iCs/>
        </w:rPr>
        <w:t>November 2014</w:t>
      </w:r>
    </w:p>
    <w:p w14:paraId="31A0C739" w14:textId="77777777" w:rsidR="00C56685" w:rsidRPr="00C56685" w:rsidRDefault="00C56685" w:rsidP="00C56685">
      <w:r w:rsidRPr="00C56685">
        <w:t xml:space="preserve">Desktop app for new </w:t>
      </w:r>
      <w:proofErr w:type="spellStart"/>
      <w:r w:rsidRPr="00C56685">
        <w:t>startup</w:t>
      </w:r>
      <w:proofErr w:type="spellEnd"/>
      <w:r w:rsidRPr="00C56685">
        <w:t xml:space="preserve"> using Backbone, Marionette, Node.js, </w:t>
      </w:r>
      <w:proofErr w:type="spellStart"/>
      <w:r w:rsidRPr="00C56685">
        <w:t>CoffeeScript</w:t>
      </w:r>
      <w:proofErr w:type="spellEnd"/>
      <w:r w:rsidRPr="00C56685">
        <w:t>, Grunt, Express, Mocha, Karma Runner</w:t>
      </w:r>
    </w:p>
    <w:p w14:paraId="0007B013" w14:textId="77777777" w:rsidR="00C56685" w:rsidRDefault="00C56685" w:rsidP="00C56685"/>
    <w:p w14:paraId="41FA7EA0" w14:textId="77777777" w:rsidR="00C56685" w:rsidRPr="00C56685" w:rsidRDefault="00C56685" w:rsidP="00C56685">
      <w:pPr>
        <w:pStyle w:val="Heading3"/>
      </w:pPr>
      <w:r w:rsidRPr="00C56685">
        <w:t>Lead UI architect and developer (Contract) - </w:t>
      </w:r>
      <w:r w:rsidRPr="00C56685">
        <w:rPr>
          <w:i/>
          <w:iCs/>
        </w:rPr>
        <w:t>Sainsbury’s Digital Experience Lab</w:t>
      </w:r>
      <w:r w:rsidRPr="00C56685">
        <w:t> </w:t>
      </w:r>
      <w:hyperlink r:id="rId15" w:history="1">
        <w:r w:rsidRPr="00C56685">
          <w:rPr>
            <w:rStyle w:val="Hyperlink"/>
          </w:rPr>
          <w:t>http://www.sainsburys.co.uk</w:t>
        </w:r>
      </w:hyperlink>
    </w:p>
    <w:p w14:paraId="41D8A308" w14:textId="77777777" w:rsidR="00C56685" w:rsidRPr="00C56685" w:rsidRDefault="00C56685" w:rsidP="00C56685">
      <w:pPr>
        <w:rPr>
          <w:i/>
          <w:iCs/>
        </w:rPr>
      </w:pPr>
      <w:r w:rsidRPr="00C56685">
        <w:rPr>
          <w:i/>
          <w:iCs/>
        </w:rPr>
        <w:t>September 2014</w:t>
      </w:r>
    </w:p>
    <w:p w14:paraId="2EF34864" w14:textId="77777777" w:rsidR="00C56685" w:rsidRPr="00C56685" w:rsidRDefault="00C56685" w:rsidP="00C56685">
      <w:r w:rsidRPr="00C56685">
        <w:t>Researching and working on a tech-stack for the Sainsbury’s interface team.</w:t>
      </w:r>
    </w:p>
    <w:p w14:paraId="462D000A" w14:textId="77777777" w:rsidR="00C56685" w:rsidRDefault="00C56685" w:rsidP="00C56685">
      <w:pPr>
        <w:rPr>
          <w:i/>
          <w:iCs/>
        </w:rPr>
      </w:pPr>
    </w:p>
    <w:p w14:paraId="4767660F" w14:textId="77777777" w:rsidR="00C56685" w:rsidRPr="00C56685" w:rsidRDefault="00C56685" w:rsidP="00C56685">
      <w:pPr>
        <w:pStyle w:val="Heading2"/>
      </w:pPr>
      <w:r w:rsidRPr="00C56685">
        <w:t>Industry Recognition</w:t>
      </w:r>
    </w:p>
    <w:p w14:paraId="64C332E6" w14:textId="77777777" w:rsidR="00C56685" w:rsidRPr="00C56685" w:rsidRDefault="00C56685" w:rsidP="00C56685">
      <w:pPr>
        <w:numPr>
          <w:ilvl w:val="0"/>
          <w:numId w:val="6"/>
        </w:numPr>
      </w:pPr>
      <w:r w:rsidRPr="00C56685">
        <w:t>.net Online Magazine “Five key principles for better web development” (</w:t>
      </w:r>
      <w:hyperlink r:id="rId16" w:history="1">
        <w:r w:rsidRPr="00C56685">
          <w:rPr>
            <w:rStyle w:val="Hyperlink"/>
          </w:rPr>
          <w:t>http://davetayls.me/blog/2013/08/13/five-key-principles-netmagazine/</w:t>
        </w:r>
      </w:hyperlink>
      <w:r w:rsidRPr="00C56685">
        <w:t>)</w:t>
      </w:r>
    </w:p>
    <w:p w14:paraId="2F849F83" w14:textId="77777777" w:rsidR="00C56685" w:rsidRPr="00C56685" w:rsidRDefault="00C56685" w:rsidP="00C56685">
      <w:pPr>
        <w:numPr>
          <w:ilvl w:val="0"/>
          <w:numId w:val="6"/>
        </w:numPr>
      </w:pPr>
      <w:r w:rsidRPr="00C56685">
        <w:t>National Theatre iPad App wins Educational Multimedia Award (</w:t>
      </w:r>
      <w:hyperlink r:id="rId17" w:history="1">
        <w:r w:rsidRPr="00C56685">
          <w:rPr>
            <w:rStyle w:val="Hyperlink"/>
          </w:rPr>
          <w:t>http://davetayls.me/blog/2014/05/09/national-theatre-app-wins-educational-multimedia-award/</w:t>
        </w:r>
      </w:hyperlink>
      <w:r w:rsidRPr="00C56685">
        <w:t>)</w:t>
      </w:r>
    </w:p>
    <w:p w14:paraId="0DE82508" w14:textId="77777777" w:rsidR="00C56685" w:rsidRPr="00C56685" w:rsidRDefault="00C56685" w:rsidP="00C56685">
      <w:pPr>
        <w:numPr>
          <w:ilvl w:val="0"/>
          <w:numId w:val="6"/>
        </w:numPr>
      </w:pPr>
      <w:proofErr w:type="spellStart"/>
      <w:r w:rsidRPr="00C56685">
        <w:t>Sitecore</w:t>
      </w:r>
      <w:proofErr w:type="spellEnd"/>
      <w:r w:rsidRPr="00C56685">
        <w:t xml:space="preserve">, Site of the Year Award for </w:t>
      </w:r>
      <w:proofErr w:type="gramStart"/>
      <w:r w:rsidRPr="00C56685">
        <w:t>The</w:t>
      </w:r>
      <w:proofErr w:type="gramEnd"/>
      <w:r w:rsidRPr="00C56685">
        <w:t xml:space="preserve"> FA, Just Play. (</w:t>
      </w:r>
      <w:hyperlink r:id="rId18" w:history="1">
        <w:r w:rsidRPr="00C56685">
          <w:rPr>
            <w:rStyle w:val="Hyperlink"/>
          </w:rPr>
          <w:t>Blog post</w:t>
        </w:r>
      </w:hyperlink>
      <w:r w:rsidRPr="00C56685">
        <w:t>)</w:t>
      </w:r>
    </w:p>
    <w:p w14:paraId="1DE15F7A" w14:textId="77777777" w:rsidR="00C56685" w:rsidRPr="00C56685" w:rsidRDefault="00C56685" w:rsidP="00C56685">
      <w:pPr>
        <w:numPr>
          <w:ilvl w:val="0"/>
          <w:numId w:val="6"/>
        </w:numPr>
      </w:pPr>
      <w:r w:rsidRPr="00C56685">
        <w:t xml:space="preserve">My work has been featured and used in on-line magazines: Daily </w:t>
      </w:r>
      <w:proofErr w:type="spellStart"/>
      <w:r w:rsidRPr="00C56685">
        <w:t>Js</w:t>
      </w:r>
      <w:proofErr w:type="spellEnd"/>
      <w:r w:rsidRPr="00C56685">
        <w:t xml:space="preserve"> (</w:t>
      </w:r>
      <w:hyperlink r:id="rId19" w:history="1">
        <w:proofErr w:type="spellStart"/>
        <w:r w:rsidRPr="00C56685">
          <w:rPr>
            <w:rStyle w:val="Hyperlink"/>
          </w:rPr>
          <w:t>jQuery.kinetic</w:t>
        </w:r>
        <w:proofErr w:type="spellEnd"/>
      </w:hyperlink>
      <w:r w:rsidRPr="00C56685">
        <w:t>, </w:t>
      </w:r>
      <w:hyperlink r:id="rId20" w:history="1">
        <w:proofErr w:type="spellStart"/>
        <w:r w:rsidRPr="00C56685">
          <w:rPr>
            <w:rStyle w:val="Hyperlink"/>
          </w:rPr>
          <w:t>jQuery.lazyLoader</w:t>
        </w:r>
        <w:proofErr w:type="spellEnd"/>
      </w:hyperlink>
      <w:r w:rsidRPr="00C56685">
        <w:t xml:space="preserve">), </w:t>
      </w:r>
      <w:proofErr w:type="spellStart"/>
      <w:r w:rsidRPr="00C56685">
        <w:t>Codrops</w:t>
      </w:r>
      <w:proofErr w:type="spellEnd"/>
      <w:r w:rsidRPr="00C56685">
        <w:t xml:space="preserve"> (</w:t>
      </w:r>
      <w:hyperlink r:id="rId21" w:history="1">
        <w:proofErr w:type="spellStart"/>
        <w:r w:rsidRPr="00C56685">
          <w:rPr>
            <w:rStyle w:val="Hyperlink"/>
          </w:rPr>
          <w:t>jQuery.kinetic</w:t>
        </w:r>
        <w:proofErr w:type="spellEnd"/>
      </w:hyperlink>
      <w:r w:rsidRPr="00C56685">
        <w:t>)</w:t>
      </w:r>
    </w:p>
    <w:p w14:paraId="6A188E4E" w14:textId="77777777" w:rsidR="00C56685" w:rsidRDefault="00C56685" w:rsidP="00C56685">
      <w:pPr>
        <w:rPr>
          <w:i/>
          <w:iCs/>
        </w:rPr>
      </w:pPr>
    </w:p>
    <w:p w14:paraId="4B182F03" w14:textId="77777777" w:rsidR="00C56685" w:rsidRPr="00C56685" w:rsidRDefault="00C56685" w:rsidP="00C56685">
      <w:pPr>
        <w:pStyle w:val="Heading2"/>
      </w:pPr>
      <w:r w:rsidRPr="00C56685">
        <w:t>Clients I have produced work for</w:t>
      </w:r>
    </w:p>
    <w:p w14:paraId="79D05669" w14:textId="77777777" w:rsidR="00C56685" w:rsidRPr="00C56685" w:rsidRDefault="00C56685" w:rsidP="00C56685">
      <w:r w:rsidRPr="00C56685">
        <w:t>You can take a look at my </w:t>
      </w:r>
      <w:hyperlink r:id="rId22" w:history="1">
        <w:proofErr w:type="spellStart"/>
        <w:r w:rsidRPr="00C56685">
          <w:rPr>
            <w:rStyle w:val="Hyperlink"/>
          </w:rPr>
          <w:t>showreels</w:t>
        </w:r>
        <w:proofErr w:type="spellEnd"/>
      </w:hyperlink>
      <w:r w:rsidRPr="00C56685">
        <w:t> or the </w:t>
      </w:r>
      <w:hyperlink r:id="rId23" w:history="1">
        <w:r w:rsidRPr="00C56685">
          <w:rPr>
            <w:rStyle w:val="Hyperlink"/>
          </w:rPr>
          <w:t>projects category</w:t>
        </w:r>
      </w:hyperlink>
      <w:r w:rsidRPr="00C56685">
        <w:t> to see a few examples of the work I have the ability to show.</w:t>
      </w:r>
    </w:p>
    <w:p w14:paraId="488FEF8F" w14:textId="77777777" w:rsidR="00C56685" w:rsidRPr="00C56685" w:rsidRDefault="00C56685" w:rsidP="00C56685">
      <w:pPr>
        <w:numPr>
          <w:ilvl w:val="0"/>
          <w:numId w:val="7"/>
        </w:numPr>
      </w:pPr>
      <w:r w:rsidRPr="00C56685">
        <w:t>Jaguar (</w:t>
      </w:r>
      <w:hyperlink r:id="rId24" w:history="1">
        <w:r w:rsidRPr="00C56685">
          <w:rPr>
            <w:rStyle w:val="Hyperlink"/>
          </w:rPr>
          <w:t>https://www.jaguar.com</w:t>
        </w:r>
      </w:hyperlink>
      <w:r w:rsidRPr="00C56685">
        <w:t>)</w:t>
      </w:r>
    </w:p>
    <w:p w14:paraId="54E60CB3" w14:textId="77777777" w:rsidR="00C56685" w:rsidRPr="00C56685" w:rsidRDefault="00C56685" w:rsidP="00C56685">
      <w:pPr>
        <w:numPr>
          <w:ilvl w:val="0"/>
          <w:numId w:val="7"/>
        </w:numPr>
      </w:pPr>
      <w:r w:rsidRPr="00C56685">
        <w:t>Land Rover (</w:t>
      </w:r>
      <w:hyperlink r:id="rId25" w:history="1">
        <w:r w:rsidRPr="00C56685">
          <w:rPr>
            <w:rStyle w:val="Hyperlink"/>
          </w:rPr>
          <w:t>https://www.landrover.com</w:t>
        </w:r>
      </w:hyperlink>
      <w:r w:rsidRPr="00C56685">
        <w:t>)</w:t>
      </w:r>
    </w:p>
    <w:p w14:paraId="1882215F" w14:textId="77777777" w:rsidR="00C56685" w:rsidRPr="00C56685" w:rsidRDefault="00C56685" w:rsidP="00C56685">
      <w:pPr>
        <w:numPr>
          <w:ilvl w:val="0"/>
          <w:numId w:val="7"/>
        </w:numPr>
      </w:pPr>
      <w:r w:rsidRPr="00C56685">
        <w:t>Ford (</w:t>
      </w:r>
      <w:hyperlink r:id="rId26" w:history="1">
        <w:r w:rsidRPr="00C56685">
          <w:rPr>
            <w:rStyle w:val="Hyperlink"/>
          </w:rPr>
          <w:t>https://www.ford.co.uk</w:t>
        </w:r>
      </w:hyperlink>
      <w:r w:rsidRPr="00C56685">
        <w:t>)</w:t>
      </w:r>
    </w:p>
    <w:p w14:paraId="5346F408" w14:textId="77777777" w:rsidR="00C56685" w:rsidRPr="00C56685" w:rsidRDefault="00C56685" w:rsidP="00C56685">
      <w:pPr>
        <w:numPr>
          <w:ilvl w:val="0"/>
          <w:numId w:val="7"/>
        </w:numPr>
      </w:pPr>
      <w:r w:rsidRPr="00C56685">
        <w:t>The FA (</w:t>
      </w:r>
      <w:hyperlink r:id="rId27" w:history="1">
        <w:r w:rsidRPr="00C56685">
          <w:rPr>
            <w:rStyle w:val="Hyperlink"/>
          </w:rPr>
          <w:t>http://www.thefa.com</w:t>
        </w:r>
      </w:hyperlink>
      <w:r w:rsidRPr="00C56685">
        <w:t>), </w:t>
      </w:r>
      <w:r w:rsidRPr="00C56685">
        <w:rPr>
          <w:i/>
          <w:iCs/>
        </w:rPr>
        <w:t>The English Football Association</w:t>
      </w:r>
    </w:p>
    <w:p w14:paraId="640CAB6C" w14:textId="77777777" w:rsidR="00C56685" w:rsidRPr="00C56685" w:rsidRDefault="00C56685" w:rsidP="00C56685">
      <w:pPr>
        <w:numPr>
          <w:ilvl w:val="0"/>
          <w:numId w:val="7"/>
        </w:numPr>
      </w:pPr>
      <w:r w:rsidRPr="00C56685">
        <w:t>The RFU (</w:t>
      </w:r>
      <w:hyperlink r:id="rId28" w:history="1">
        <w:r w:rsidRPr="00C56685">
          <w:rPr>
            <w:rStyle w:val="Hyperlink"/>
          </w:rPr>
          <w:t>http://www.rfu.com</w:t>
        </w:r>
      </w:hyperlink>
      <w:r w:rsidRPr="00C56685">
        <w:t>), </w:t>
      </w:r>
      <w:r w:rsidRPr="00C56685">
        <w:rPr>
          <w:i/>
          <w:iCs/>
        </w:rPr>
        <w:t>The English Rugby Football Union</w:t>
      </w:r>
    </w:p>
    <w:p w14:paraId="55194A3D" w14:textId="77777777" w:rsidR="00C56685" w:rsidRPr="00C56685" w:rsidRDefault="00C56685" w:rsidP="00C56685">
      <w:pPr>
        <w:numPr>
          <w:ilvl w:val="0"/>
          <w:numId w:val="7"/>
        </w:numPr>
      </w:pPr>
      <w:r w:rsidRPr="00C56685">
        <w:t>Manchester City Football Club (</w:t>
      </w:r>
      <w:hyperlink r:id="rId29" w:history="1">
        <w:r w:rsidRPr="00C56685">
          <w:rPr>
            <w:rStyle w:val="Hyperlink"/>
          </w:rPr>
          <w:t>http://www.mcfc.co.uk</w:t>
        </w:r>
      </w:hyperlink>
      <w:r w:rsidRPr="00C56685">
        <w:t>)</w:t>
      </w:r>
    </w:p>
    <w:p w14:paraId="4641F79A" w14:textId="77777777" w:rsidR="00C56685" w:rsidRPr="00C56685" w:rsidRDefault="00C56685" w:rsidP="00C56685">
      <w:pPr>
        <w:numPr>
          <w:ilvl w:val="0"/>
          <w:numId w:val="7"/>
        </w:numPr>
      </w:pPr>
      <w:r w:rsidRPr="00C56685">
        <w:t>National Theatre (</w:t>
      </w:r>
      <w:hyperlink r:id="rId30" w:history="1">
        <w:r w:rsidRPr="00C56685">
          <w:rPr>
            <w:rStyle w:val="Hyperlink"/>
          </w:rPr>
          <w:t>http://www.nationaltheatre.org.uk</w:t>
        </w:r>
      </w:hyperlink>
      <w:r w:rsidRPr="00C56685">
        <w:t>)</w:t>
      </w:r>
    </w:p>
    <w:p w14:paraId="6BC4A8EF" w14:textId="77777777" w:rsidR="00C56685" w:rsidRPr="00C56685" w:rsidRDefault="00C56685" w:rsidP="00C56685">
      <w:pPr>
        <w:numPr>
          <w:ilvl w:val="0"/>
          <w:numId w:val="7"/>
        </w:numPr>
      </w:pPr>
      <w:r w:rsidRPr="00C56685">
        <w:t>Lloyd’s of London (</w:t>
      </w:r>
      <w:hyperlink r:id="rId31" w:history="1">
        <w:r w:rsidRPr="00C56685">
          <w:rPr>
            <w:rStyle w:val="Hyperlink"/>
          </w:rPr>
          <w:t>http://www.lloyds.com</w:t>
        </w:r>
      </w:hyperlink>
      <w:r w:rsidRPr="00C56685">
        <w:t>)</w:t>
      </w:r>
    </w:p>
    <w:p w14:paraId="7291B86E" w14:textId="77777777" w:rsidR="00C56685" w:rsidRPr="00C56685" w:rsidRDefault="00C56685" w:rsidP="00C56685">
      <w:pPr>
        <w:numPr>
          <w:ilvl w:val="0"/>
          <w:numId w:val="7"/>
        </w:numPr>
      </w:pPr>
      <w:r w:rsidRPr="00C56685">
        <w:t>Network Rail (</w:t>
      </w:r>
      <w:hyperlink r:id="rId32" w:history="1">
        <w:r w:rsidRPr="00C56685">
          <w:rPr>
            <w:rStyle w:val="Hyperlink"/>
          </w:rPr>
          <w:t>http://www.networkrail.co.uk</w:t>
        </w:r>
      </w:hyperlink>
      <w:r w:rsidRPr="00C56685">
        <w:t>), </w:t>
      </w:r>
      <w:r w:rsidRPr="00C56685">
        <w:rPr>
          <w:i/>
          <w:iCs/>
        </w:rPr>
        <w:t>National Rail Infrastructure Provider</w:t>
      </w:r>
    </w:p>
    <w:p w14:paraId="5B5D4B78" w14:textId="77777777" w:rsidR="00C56685" w:rsidRPr="00C56685" w:rsidRDefault="00C56685" w:rsidP="00C56685">
      <w:pPr>
        <w:numPr>
          <w:ilvl w:val="0"/>
          <w:numId w:val="7"/>
        </w:numPr>
      </w:pPr>
      <w:r w:rsidRPr="00C56685">
        <w:t>Sainsbury’s (</w:t>
      </w:r>
      <w:hyperlink r:id="rId33" w:history="1">
        <w:r w:rsidRPr="00C56685">
          <w:rPr>
            <w:rStyle w:val="Hyperlink"/>
          </w:rPr>
          <w:t>http://www.sainsburys.co.uk</w:t>
        </w:r>
      </w:hyperlink>
      <w:r w:rsidRPr="00C56685">
        <w:t>)</w:t>
      </w:r>
    </w:p>
    <w:p w14:paraId="25253002" w14:textId="77777777" w:rsidR="00C56685" w:rsidRPr="00C56685" w:rsidRDefault="00C56685" w:rsidP="00C56685">
      <w:pPr>
        <w:numPr>
          <w:ilvl w:val="0"/>
          <w:numId w:val="7"/>
        </w:numPr>
      </w:pPr>
      <w:r w:rsidRPr="00C56685">
        <w:t>Premier Inn (</w:t>
      </w:r>
      <w:hyperlink r:id="rId34" w:history="1">
        <w:r w:rsidRPr="00C56685">
          <w:rPr>
            <w:rStyle w:val="Hyperlink"/>
          </w:rPr>
          <w:t>http://www.premierinn.com</w:t>
        </w:r>
      </w:hyperlink>
      <w:r w:rsidRPr="00C56685">
        <w:t>) </w:t>
      </w:r>
      <w:r w:rsidRPr="00C56685">
        <w:rPr>
          <w:i/>
          <w:iCs/>
        </w:rPr>
        <w:t>National Hotel Chain</w:t>
      </w:r>
    </w:p>
    <w:p w14:paraId="1EAF8868" w14:textId="77777777" w:rsidR="00C56685" w:rsidRPr="00C56685" w:rsidRDefault="00C56685" w:rsidP="00C56685">
      <w:pPr>
        <w:numPr>
          <w:ilvl w:val="0"/>
          <w:numId w:val="7"/>
        </w:numPr>
      </w:pPr>
      <w:r w:rsidRPr="00C56685">
        <w:t>The Football League (</w:t>
      </w:r>
      <w:hyperlink r:id="rId35" w:history="1">
        <w:r w:rsidRPr="00C56685">
          <w:rPr>
            <w:rStyle w:val="Hyperlink"/>
          </w:rPr>
          <w:t>http://www.football-league.co.uk/</w:t>
        </w:r>
      </w:hyperlink>
      <w:r w:rsidRPr="00C56685">
        <w:t>)</w:t>
      </w:r>
    </w:p>
    <w:p w14:paraId="4F10C2CA" w14:textId="77777777" w:rsidR="00C56685" w:rsidRPr="00C56685" w:rsidRDefault="00C56685" w:rsidP="00C56685">
      <w:pPr>
        <w:numPr>
          <w:ilvl w:val="0"/>
          <w:numId w:val="7"/>
        </w:numPr>
      </w:pPr>
      <w:r w:rsidRPr="00C56685">
        <w:t>Colgate (</w:t>
      </w:r>
      <w:hyperlink r:id="rId36" w:history="1">
        <w:r w:rsidRPr="00C56685">
          <w:rPr>
            <w:rStyle w:val="Hyperlink"/>
          </w:rPr>
          <w:t>http://www.colgate.co.uk</w:t>
        </w:r>
      </w:hyperlink>
      <w:r w:rsidRPr="00C56685">
        <w:t>)</w:t>
      </w:r>
    </w:p>
    <w:p w14:paraId="510DA463" w14:textId="77777777" w:rsidR="00C56685" w:rsidRPr="00C56685" w:rsidRDefault="00C56685" w:rsidP="00C56685">
      <w:pPr>
        <w:numPr>
          <w:ilvl w:val="0"/>
          <w:numId w:val="7"/>
        </w:numPr>
      </w:pPr>
      <w:r w:rsidRPr="00C56685">
        <w:t>Arrow Electronics (</w:t>
      </w:r>
      <w:hyperlink r:id="rId37" w:history="1">
        <w:r w:rsidRPr="00C56685">
          <w:rPr>
            <w:rStyle w:val="Hyperlink"/>
          </w:rPr>
          <w:t>https://www.arrow.com</w:t>
        </w:r>
      </w:hyperlink>
      <w:r w:rsidRPr="00C56685">
        <w:t>) </w:t>
      </w:r>
      <w:hyperlink r:id="rId38" w:history="1">
        <w:r w:rsidRPr="00C56685">
          <w:rPr>
            <w:rStyle w:val="Hyperlink"/>
            <w:i/>
            <w:iCs/>
          </w:rPr>
          <w:t>Blog post</w:t>
        </w:r>
      </w:hyperlink>
    </w:p>
    <w:p w14:paraId="13683E1D" w14:textId="77777777" w:rsidR="00C56685" w:rsidRPr="00C56685" w:rsidRDefault="00C56685" w:rsidP="00C56685">
      <w:pPr>
        <w:numPr>
          <w:ilvl w:val="0"/>
          <w:numId w:val="7"/>
        </w:numPr>
      </w:pPr>
      <w:r w:rsidRPr="00C56685">
        <w:t>Freud Communications (</w:t>
      </w:r>
      <w:hyperlink r:id="rId39" w:history="1">
        <w:r w:rsidRPr="00C56685">
          <w:rPr>
            <w:rStyle w:val="Hyperlink"/>
          </w:rPr>
          <w:t>http://www.freud.com</w:t>
        </w:r>
      </w:hyperlink>
      <w:r w:rsidRPr="00C56685">
        <w:t>), </w:t>
      </w:r>
      <w:r w:rsidRPr="00C56685">
        <w:rPr>
          <w:i/>
          <w:iCs/>
        </w:rPr>
        <w:t>International Communications Company</w:t>
      </w:r>
    </w:p>
    <w:p w14:paraId="21239157" w14:textId="77777777" w:rsidR="00C56685" w:rsidRPr="00C56685" w:rsidRDefault="00C56685" w:rsidP="00C56685">
      <w:pPr>
        <w:numPr>
          <w:ilvl w:val="0"/>
          <w:numId w:val="7"/>
        </w:numPr>
      </w:pPr>
      <w:r w:rsidRPr="00C56685">
        <w:t>Argus Media (</w:t>
      </w:r>
      <w:hyperlink r:id="rId40" w:history="1">
        <w:r w:rsidRPr="00C56685">
          <w:rPr>
            <w:rStyle w:val="Hyperlink"/>
          </w:rPr>
          <w:t>http://www.argusmedia.com</w:t>
        </w:r>
      </w:hyperlink>
      <w:r w:rsidRPr="00C56685">
        <w:t>)</w:t>
      </w:r>
    </w:p>
    <w:p w14:paraId="6C8B6FEC" w14:textId="77777777" w:rsidR="00C56685" w:rsidRPr="00C56685" w:rsidRDefault="00C56685" w:rsidP="00C56685">
      <w:pPr>
        <w:rPr>
          <w:i/>
          <w:iCs/>
        </w:rPr>
      </w:pPr>
      <w:r w:rsidRPr="00C56685">
        <w:rPr>
          <w:i/>
          <w:iCs/>
        </w:rPr>
        <w:t>Qualifications</w:t>
      </w:r>
    </w:p>
    <w:p w14:paraId="3C51AF37" w14:textId="77777777" w:rsidR="00C56685" w:rsidRPr="00C56685" w:rsidRDefault="00C56685" w:rsidP="00C56685">
      <w:pPr>
        <w:numPr>
          <w:ilvl w:val="0"/>
          <w:numId w:val="8"/>
        </w:numPr>
      </w:pPr>
      <w:r w:rsidRPr="00C56685">
        <w:t>Master CIW Designer (2006). CIW Certified Internet Web Professional Program. www.ciwcertified.com</w:t>
      </w:r>
    </w:p>
    <w:p w14:paraId="24BB9BD6" w14:textId="77777777" w:rsidR="00C56685" w:rsidRPr="00C56685" w:rsidRDefault="00C56685" w:rsidP="00C56685">
      <w:pPr>
        <w:numPr>
          <w:ilvl w:val="0"/>
          <w:numId w:val="8"/>
        </w:numPr>
      </w:pPr>
      <w:r w:rsidRPr="00C56685">
        <w:t>BTEC Diploma, Foundation Studies in Art and Design (2001). London College of Printing (School of Graphic Design)</w:t>
      </w:r>
    </w:p>
    <w:p w14:paraId="4C5625D3" w14:textId="77777777" w:rsidR="00C56685" w:rsidRPr="00C56685" w:rsidRDefault="00C56685" w:rsidP="00C56685">
      <w:pPr>
        <w:numPr>
          <w:ilvl w:val="0"/>
          <w:numId w:val="8"/>
        </w:numPr>
      </w:pPr>
      <w:r w:rsidRPr="00C56685">
        <w:t>A Levels in Computing (A), Electronics (A), Art (C) (2000). John Ruskin College</w:t>
      </w:r>
    </w:p>
    <w:p w14:paraId="1FF5FBA0" w14:textId="77777777" w:rsidR="00C56685" w:rsidRDefault="00C56685" w:rsidP="00C56685">
      <w:pPr>
        <w:rPr>
          <w:b/>
          <w:bCs/>
        </w:rPr>
      </w:pPr>
    </w:p>
    <w:p w14:paraId="3AC2F926" w14:textId="77777777" w:rsidR="00C56685" w:rsidRDefault="00C56685" w:rsidP="00C56685">
      <w:pPr>
        <w:rPr>
          <w:b/>
          <w:bCs/>
        </w:rPr>
      </w:pPr>
    </w:p>
    <w:p w14:paraId="64DD0058" w14:textId="77777777" w:rsidR="00C56685" w:rsidRDefault="00C56685" w:rsidP="00C56685">
      <w:pPr>
        <w:rPr>
          <w:b/>
          <w:bCs/>
        </w:rPr>
      </w:pPr>
    </w:p>
    <w:p w14:paraId="0D630C22" w14:textId="77777777" w:rsidR="00C56685" w:rsidRDefault="00C56685"/>
    <w:sectPr w:rsidR="00C56685" w:rsidSect="00623D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5DB6"/>
    <w:multiLevelType w:val="multilevel"/>
    <w:tmpl w:val="D2B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D13F06"/>
    <w:multiLevelType w:val="multilevel"/>
    <w:tmpl w:val="FA0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794A59"/>
    <w:multiLevelType w:val="multilevel"/>
    <w:tmpl w:val="F80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390B43"/>
    <w:multiLevelType w:val="multilevel"/>
    <w:tmpl w:val="5CC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C06E34"/>
    <w:multiLevelType w:val="multilevel"/>
    <w:tmpl w:val="4236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4F5735"/>
    <w:multiLevelType w:val="multilevel"/>
    <w:tmpl w:val="8C1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960250"/>
    <w:multiLevelType w:val="multilevel"/>
    <w:tmpl w:val="F22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FD3539"/>
    <w:multiLevelType w:val="multilevel"/>
    <w:tmpl w:val="2E6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4119D8"/>
    <w:multiLevelType w:val="multilevel"/>
    <w:tmpl w:val="657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6B5BA7"/>
    <w:multiLevelType w:val="multilevel"/>
    <w:tmpl w:val="CAE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0F4F14"/>
    <w:multiLevelType w:val="multilevel"/>
    <w:tmpl w:val="EBD4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9074CF"/>
    <w:multiLevelType w:val="multilevel"/>
    <w:tmpl w:val="FBEA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7154CB"/>
    <w:multiLevelType w:val="multilevel"/>
    <w:tmpl w:val="507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5537FC"/>
    <w:multiLevelType w:val="multilevel"/>
    <w:tmpl w:val="E54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12"/>
  </w:num>
  <w:num w:numId="4">
    <w:abstractNumId w:val="6"/>
  </w:num>
  <w:num w:numId="5">
    <w:abstractNumId w:val="3"/>
  </w:num>
  <w:num w:numId="6">
    <w:abstractNumId w:val="11"/>
  </w:num>
  <w:num w:numId="7">
    <w:abstractNumId w:val="1"/>
  </w:num>
  <w:num w:numId="8">
    <w:abstractNumId w:val="0"/>
  </w:num>
  <w:num w:numId="9">
    <w:abstractNumId w:val="8"/>
  </w:num>
  <w:num w:numId="10">
    <w:abstractNumId w:val="5"/>
  </w:num>
  <w:num w:numId="11">
    <w:abstractNumId w:val="4"/>
  </w:num>
  <w:num w:numId="12">
    <w:abstractNumId w:val="7"/>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85"/>
    <w:rsid w:val="00623D42"/>
    <w:rsid w:val="00C5668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8C52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6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6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6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685"/>
    <w:rPr>
      <w:color w:val="0563C1" w:themeColor="hyperlink"/>
      <w:u w:val="single"/>
    </w:rPr>
  </w:style>
  <w:style w:type="character" w:customStyle="1" w:styleId="Heading1Char">
    <w:name w:val="Heading 1 Char"/>
    <w:basedOn w:val="DefaultParagraphFont"/>
    <w:link w:val="Heading1"/>
    <w:uiPriority w:val="9"/>
    <w:rsid w:val="00C566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66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668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242792">
      <w:bodyDiv w:val="1"/>
      <w:marLeft w:val="0"/>
      <w:marRight w:val="0"/>
      <w:marTop w:val="0"/>
      <w:marBottom w:val="0"/>
      <w:divBdr>
        <w:top w:val="none" w:sz="0" w:space="0" w:color="auto"/>
        <w:left w:val="none" w:sz="0" w:space="0" w:color="auto"/>
        <w:bottom w:val="none" w:sz="0" w:space="0" w:color="auto"/>
        <w:right w:val="none" w:sz="0" w:space="0" w:color="auto"/>
      </w:divBdr>
      <w:divsChild>
        <w:div w:id="527570810">
          <w:marLeft w:val="0"/>
          <w:marRight w:val="0"/>
          <w:marTop w:val="0"/>
          <w:marBottom w:val="0"/>
          <w:divBdr>
            <w:top w:val="none" w:sz="0" w:space="0" w:color="auto"/>
            <w:left w:val="none" w:sz="0" w:space="0" w:color="auto"/>
            <w:bottom w:val="none" w:sz="0" w:space="0" w:color="auto"/>
            <w:right w:val="none" w:sz="0" w:space="0" w:color="auto"/>
          </w:divBdr>
        </w:div>
      </w:divsChild>
    </w:div>
    <w:div w:id="1353646275">
      <w:bodyDiv w:val="1"/>
      <w:marLeft w:val="0"/>
      <w:marRight w:val="0"/>
      <w:marTop w:val="0"/>
      <w:marBottom w:val="0"/>
      <w:divBdr>
        <w:top w:val="none" w:sz="0" w:space="0" w:color="auto"/>
        <w:left w:val="none" w:sz="0" w:space="0" w:color="auto"/>
        <w:bottom w:val="none" w:sz="0" w:space="0" w:color="auto"/>
        <w:right w:val="none" w:sz="0" w:space="0" w:color="auto"/>
      </w:divBdr>
      <w:divsChild>
        <w:div w:id="1913929427">
          <w:marLeft w:val="0"/>
          <w:marRight w:val="0"/>
          <w:marTop w:val="0"/>
          <w:marBottom w:val="0"/>
          <w:divBdr>
            <w:top w:val="none" w:sz="0" w:space="0" w:color="auto"/>
            <w:left w:val="none" w:sz="0" w:space="0" w:color="auto"/>
            <w:bottom w:val="none" w:sz="0" w:space="0" w:color="auto"/>
            <w:right w:val="none" w:sz="0" w:space="0" w:color="auto"/>
          </w:divBdr>
        </w:div>
      </w:divsChild>
    </w:div>
    <w:div w:id="2105684967">
      <w:bodyDiv w:val="1"/>
      <w:marLeft w:val="0"/>
      <w:marRight w:val="0"/>
      <w:marTop w:val="0"/>
      <w:marBottom w:val="0"/>
      <w:divBdr>
        <w:top w:val="none" w:sz="0" w:space="0" w:color="auto"/>
        <w:left w:val="none" w:sz="0" w:space="0" w:color="auto"/>
        <w:bottom w:val="none" w:sz="0" w:space="0" w:color="auto"/>
        <w:right w:val="none" w:sz="0" w:space="0" w:color="auto"/>
      </w:divBdr>
      <w:divsChild>
        <w:div w:id="1120192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dailyjs.com/2012/01/31/jquery-roundup/" TargetMode="External"/><Relationship Id="rId21" Type="http://schemas.openxmlformats.org/officeDocument/2006/relationships/hyperlink" Target="http://tympanus.net/codrops/2011/10/07/draggable-image-boxes-grid/" TargetMode="External"/><Relationship Id="rId22" Type="http://schemas.openxmlformats.org/officeDocument/2006/relationships/hyperlink" Target="http://localhost:4000/blog/category/showreel/" TargetMode="External"/><Relationship Id="rId23" Type="http://schemas.openxmlformats.org/officeDocument/2006/relationships/hyperlink" Target="http://localhost:4000/blog/category/project/" TargetMode="External"/><Relationship Id="rId24" Type="http://schemas.openxmlformats.org/officeDocument/2006/relationships/hyperlink" Target="https://www.jaguar.com/" TargetMode="External"/><Relationship Id="rId25" Type="http://schemas.openxmlformats.org/officeDocument/2006/relationships/hyperlink" Target="https://www.landrover.com/" TargetMode="External"/><Relationship Id="rId26" Type="http://schemas.openxmlformats.org/officeDocument/2006/relationships/hyperlink" Target="https://www.ford.co.uk/" TargetMode="External"/><Relationship Id="rId27" Type="http://schemas.openxmlformats.org/officeDocument/2006/relationships/hyperlink" Target="http://www.thefa.com/" TargetMode="External"/><Relationship Id="rId28" Type="http://schemas.openxmlformats.org/officeDocument/2006/relationships/hyperlink" Target="http://www.rfu.com/" TargetMode="External"/><Relationship Id="rId29" Type="http://schemas.openxmlformats.org/officeDocument/2006/relationships/hyperlink" Target="http://www.mcfc.co.uk/"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vetayls.me/" TargetMode="External"/><Relationship Id="rId30" Type="http://schemas.openxmlformats.org/officeDocument/2006/relationships/hyperlink" Target="http://www.nationaltheatre.org.uk/" TargetMode="External"/><Relationship Id="rId31" Type="http://schemas.openxmlformats.org/officeDocument/2006/relationships/hyperlink" Target="http://www.lloyds.com/" TargetMode="External"/><Relationship Id="rId32" Type="http://schemas.openxmlformats.org/officeDocument/2006/relationships/hyperlink" Target="http://www.networkrail.co.uk/" TargetMode="External"/><Relationship Id="rId9" Type="http://schemas.openxmlformats.org/officeDocument/2006/relationships/hyperlink" Target="http://www.thebioagency.com/" TargetMode="External"/><Relationship Id="rId6" Type="http://schemas.openxmlformats.org/officeDocument/2006/relationships/hyperlink" Target="http://uk.linkedin.com/in/davetayls" TargetMode="External"/><Relationship Id="rId7" Type="http://schemas.openxmlformats.org/officeDocument/2006/relationships/hyperlink" Target="http://twitter.com/davetayls" TargetMode="External"/><Relationship Id="rId8" Type="http://schemas.openxmlformats.org/officeDocument/2006/relationships/hyperlink" Target="http://github.com/davetayls" TargetMode="External"/><Relationship Id="rId33" Type="http://schemas.openxmlformats.org/officeDocument/2006/relationships/hyperlink" Target="http://www.sainsburys.co.uk/" TargetMode="External"/><Relationship Id="rId34" Type="http://schemas.openxmlformats.org/officeDocument/2006/relationships/hyperlink" Target="http://www.premierinn.com/" TargetMode="External"/><Relationship Id="rId35" Type="http://schemas.openxmlformats.org/officeDocument/2006/relationships/hyperlink" Target="http://www.football-league.co.uk/" TargetMode="External"/><Relationship Id="rId36" Type="http://schemas.openxmlformats.org/officeDocument/2006/relationships/hyperlink" Target="http://www.colgate.co.uk/" TargetMode="External"/><Relationship Id="rId10" Type="http://schemas.openxmlformats.org/officeDocument/2006/relationships/hyperlink" Target="https://www.arrow.com/" TargetMode="External"/><Relationship Id="rId11" Type="http://schemas.openxmlformats.org/officeDocument/2006/relationships/hyperlink" Target="http://eszconsulting.com/" TargetMode="External"/><Relationship Id="rId12" Type="http://schemas.openxmlformats.org/officeDocument/2006/relationships/hyperlink" Target="http://thebioagency.com/" TargetMode="External"/><Relationship Id="rId13" Type="http://schemas.openxmlformats.org/officeDocument/2006/relationships/hyperlink" Target="http://eszconsulting.com/" TargetMode="External"/><Relationship Id="rId14" Type="http://schemas.openxmlformats.org/officeDocument/2006/relationships/hyperlink" Target="http://eszconsulting.com/" TargetMode="External"/><Relationship Id="rId15" Type="http://schemas.openxmlformats.org/officeDocument/2006/relationships/hyperlink" Target="http://www.sainsburys.co.uk/" TargetMode="External"/><Relationship Id="rId16" Type="http://schemas.openxmlformats.org/officeDocument/2006/relationships/hyperlink" Target="http://davetayls.me/blog/2013/08/13/five-key-principles-netmagazine/" TargetMode="External"/><Relationship Id="rId17" Type="http://schemas.openxmlformats.org/officeDocument/2006/relationships/hyperlink" Target="http://davetayls.me/blog/2014/05/09/national-theatre-app-wins-educational-multimedia-award/" TargetMode="External"/><Relationship Id="rId18" Type="http://schemas.openxmlformats.org/officeDocument/2006/relationships/hyperlink" Target="http://localhost:4000/blog/2011/11/24/fa-just-play-wins-category-sitecore-site-of-year/" TargetMode="External"/><Relationship Id="rId19" Type="http://schemas.openxmlformats.org/officeDocument/2006/relationships/hyperlink" Target="http://dailyjs.com/2011/08/09/jquery-roundup/" TargetMode="External"/><Relationship Id="rId37" Type="http://schemas.openxmlformats.org/officeDocument/2006/relationships/hyperlink" Target="https://www.arrow.com/" TargetMode="External"/><Relationship Id="rId38" Type="http://schemas.openxmlformats.org/officeDocument/2006/relationships/hyperlink" Target="http://localhost:4000/blog/2016/01/08/arrow-electronics-the-global-component-provider/" TargetMode="External"/><Relationship Id="rId39" Type="http://schemas.openxmlformats.org/officeDocument/2006/relationships/hyperlink" Target="http://www.freud.com/" TargetMode="External"/><Relationship Id="rId40" Type="http://schemas.openxmlformats.org/officeDocument/2006/relationships/hyperlink" Target="http://www.argusmedia.com/"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1284</Words>
  <Characters>7322</Characters>
  <Application>Microsoft Macintosh Word</Application>
  <DocSecurity>0</DocSecurity>
  <Lines>61</Lines>
  <Paragraphs>17</Paragraphs>
  <ScaleCrop>false</ScaleCrop>
  <LinksUpToDate>false</LinksUpToDate>
  <CharactersWithSpaces>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Taylor</dc:creator>
  <cp:keywords/>
  <dc:description/>
  <cp:lastModifiedBy>Dave Taylor</cp:lastModifiedBy>
  <cp:revision>1</cp:revision>
  <dcterms:created xsi:type="dcterms:W3CDTF">2017-01-24T15:33:00Z</dcterms:created>
  <dcterms:modified xsi:type="dcterms:W3CDTF">2017-01-24T15:41:00Z</dcterms:modified>
</cp:coreProperties>
</file>