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0B022B" w:rsidTr="00DC505A">
        <w:trPr>
          <w:cantSplit/>
          <w:trHeight w:val="1198"/>
        </w:trPr>
        <w:tc>
          <w:tcPr>
            <w:tcW w:w="86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  <w:p w:rsidR="00DC505A" w:rsidRDefault="00DC505A" w:rsidP="000B022B">
            <w:pPr>
              <w:rPr>
                <w:rFonts w:ascii="Arial" w:hAnsi="Arial" w:cs="Arial"/>
                <w:sz w:val="22"/>
              </w:rPr>
            </w:pPr>
          </w:p>
          <w:p w:rsidR="00DC505A" w:rsidRDefault="00DC505A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Proyecto Formativo. 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</w:t>
            </w: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Perilla.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jueves, 23 de marzo de 2017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Administrador.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que el Actor pueda Crear, modificar, eliminar, visualizar el proyecto formativo.</w:t>
            </w: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</w:tc>
      </w:tr>
      <w:tr w:rsidR="000B022B" w:rsidRPr="00DC505A" w:rsidTr="000B022B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Include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:CU001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lang w:val="en-US"/>
              </w:rPr>
              <w:br/>
              <w:t>Extend: CU022</w:t>
            </w:r>
            <w:r>
              <w:rPr>
                <w:rFonts w:ascii="Arial" w:hAnsi="Arial" w:cs="Arial"/>
                <w:sz w:val="22"/>
                <w:lang w:val="en-US"/>
              </w:rPr>
              <w:br/>
              <w:t>Extend: CU023</w:t>
            </w:r>
          </w:p>
        </w:tc>
      </w:tr>
      <w:tr w:rsidR="000B022B" w:rsidTr="000B022B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22B" w:rsidRPr="00D95390" w:rsidRDefault="000B022B" w:rsidP="000B022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Us013. </w:t>
            </w:r>
          </w:p>
        </w:tc>
      </w:tr>
      <w:tr w:rsidR="000B022B" w:rsidTr="000B022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Iniciar Sesión. </w:t>
            </w:r>
          </w:p>
        </w:tc>
      </w:tr>
      <w:tr w:rsidR="000B022B" w:rsidTr="000B022B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0B022B" w:rsidTr="000B022B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1.1-</w:t>
            </w:r>
            <w:r>
              <w:rPr>
                <w:rFonts w:ascii="Arial" w:hAnsi="Arial" w:cs="Arial"/>
                <w:bCs/>
                <w:sz w:val="22"/>
              </w:rPr>
              <w:t>Ingresar menú- crear proyecto formativo.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1.3 El actor selecciona y llena el formulario y presiona el botón crear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2-Escenario modificar.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2.1 Ingresar menú- Modificar Proyecto Formativo.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2.3 Modifica los datos y le da en el botón guardar.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3 Escenario eliminar.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3.1 Ingresa menú. Eliminar Proyecto Formativo.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3.3 Elimina los datos y le da en el botón guardar.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4 Escenario Consultar.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B022B" w:rsidRPr="007A33BD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 w:rsidRPr="007A33BD">
              <w:rPr>
                <w:rFonts w:ascii="Arial" w:hAnsi="Arial" w:cs="Arial"/>
                <w:bCs/>
                <w:sz w:val="22"/>
              </w:rPr>
              <w:t xml:space="preserve">4.1 Ingresar menú- Consultar Proyecto Formativo. </w:t>
            </w: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</w:p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4.3 </w:t>
            </w:r>
            <w:r>
              <w:rPr>
                <w:rFonts w:ascii="Arial" w:hAnsi="Arial" w:cs="Arial"/>
                <w:bCs/>
                <w:sz w:val="22"/>
              </w:rPr>
              <w:t xml:space="preserve">- Consulta los datos del Proyecto Formativo.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1.2- 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a)Nombre del proyecto*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del proyecto formativo*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Estado del proyecto: Activo e in-activo*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1.4-  El sistema valida el nombre, código, y estado del proyecto formativo, si no hay ningún problema crea los datos del proyecto formativo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2.1 El sistema muestra un formulario donde solicita: </w:t>
            </w:r>
            <w:r>
              <w:rPr>
                <w:rFonts w:ascii="Arial" w:hAnsi="Arial" w:cs="Arial"/>
                <w:bCs/>
                <w:sz w:val="22"/>
              </w:rPr>
              <w:br/>
              <w:t>a)Nombre del proyecto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del proyecto formativo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Estado del proyecto: Activo e in-activo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2.4- El sistema valida el nombre, código, y estado del proyecto formativo, y si no hay ningún problema cambia los datos del proyecto formativo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3.2El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a)Nombre del proyecto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del proyecto formativo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Estado del proyecto: Activo e in-activo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3.4- El sistema validad el nombre, código, y estado del proyecto formativo, y si no hay ningún problema elimina los datos del proyecto formativo.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4.</w:t>
            </w:r>
            <w:r>
              <w:rPr>
                <w:rFonts w:ascii="Arial" w:hAnsi="Arial" w:cs="Arial"/>
                <w:b/>
                <w:bCs/>
                <w:sz w:val="22"/>
              </w:rPr>
              <w:t>2El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a)Nombre del proyecto*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del proyecto formativo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Estado del proyecto: Activo e in-activo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Y se muestra los datos actuales del proyecto formativo que podrá consultar.  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4.4 - El sistema valida el nombre, código, y estado del proyecto formativo, y si no hay ningún problema podrá consultar los datos del proyecto formativo. </w:t>
            </w:r>
          </w:p>
          <w:p w:rsidR="000B022B" w:rsidRDefault="000B022B" w:rsidP="000B02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0B022B" w:rsidRPr="007A33BD" w:rsidTr="000B022B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r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B022B" w:rsidRDefault="000B022B" w:rsidP="000B022B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B022B" w:rsidRDefault="000B022B" w:rsidP="000B022B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0B022B" w:rsidRPr="007A33BD" w:rsidRDefault="000B022B" w:rsidP="000B022B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</w:tc>
      </w:tr>
      <w:tr w:rsidR="000B022B" w:rsidTr="000B022B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pStyle w:val="Ttulo1"/>
            </w:pPr>
            <w:r>
              <w:t xml:space="preserve">Excepciones  </w:t>
            </w:r>
          </w:p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0B022B" w:rsidTr="000B022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2B" w:rsidRDefault="000B022B" w:rsidP="000B02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20/DIA</w:t>
            </w:r>
          </w:p>
        </w:tc>
      </w:tr>
      <w:tr w:rsidR="000B022B" w:rsidTr="000B022B">
        <w:trPr>
          <w:cantSplit/>
          <w:trHeight w:val="480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2B" w:rsidRDefault="000B022B" w:rsidP="000B022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2B" w:rsidRDefault="000B022B" w:rsidP="000B022B">
            <w:pPr>
              <w:tabs>
                <w:tab w:val="left" w:pos="3667"/>
              </w:tabs>
              <w:rPr>
                <w:rFonts w:ascii="Arial" w:hAnsi="Arial" w:cs="Arial"/>
                <w:sz w:val="22"/>
              </w:rPr>
            </w:pPr>
            <w:r>
              <w:t xml:space="preserve">La opción marcada con * es obligatoria </w:t>
            </w:r>
          </w:p>
          <w:p w:rsidR="000B022B" w:rsidRDefault="000B022B" w:rsidP="000B022B">
            <w:pPr>
              <w:tabs>
                <w:tab w:val="left" w:pos="3667"/>
              </w:tabs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2B"/>
    <w:rsid w:val="000B022B"/>
    <w:rsid w:val="00791A02"/>
    <w:rsid w:val="007D26AE"/>
    <w:rsid w:val="00D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7C230B-9EBC-4456-A9A0-AB923D07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B022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022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2017-03-30T02:52:00Z</dcterms:created>
  <dcterms:modified xsi:type="dcterms:W3CDTF">2017-04-02T23:27:00Z</dcterms:modified>
</cp:coreProperties>
</file>