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2000" w:type="dxa"/>
        <w:tblCellSpacing w:w="0" w:type="dxa"/>
        <w:tblCellMar>
          <w:left w:w="0" w:type="dxa"/>
          <w:right w:w="0" w:type="dxa"/>
        </w:tblCellMar>
        <w:tblLook w:val="04A0" w:firstRow="1" w:lastRow="0" w:firstColumn="1" w:lastColumn="0" w:noHBand="0" w:noVBand="1"/>
      </w:tblPr>
      <w:tblGrid>
        <w:gridCol w:w="180"/>
        <w:gridCol w:w="2617"/>
        <w:gridCol w:w="2617"/>
        <w:gridCol w:w="6586"/>
      </w:tblGrid>
      <w:tr w:rsidR="000846B7" w:rsidRPr="000846B7" w:rsidTr="000846B7">
        <w:trPr>
          <w:tblCellSpacing w:w="0" w:type="dxa"/>
        </w:trPr>
        <w:tc>
          <w:tcPr>
            <w:tcW w:w="375" w:type="dxa"/>
            <w:gridSpan w:val="3"/>
            <w:hideMark/>
          </w:tcPr>
          <w:p w:rsidR="000846B7" w:rsidRPr="000846B7" w:rsidRDefault="000846B7" w:rsidP="000846B7">
            <w:pPr>
              <w:spacing w:after="0" w:line="240" w:lineRule="auto"/>
              <w:rPr>
                <w:rFonts w:ascii="Arial" w:eastAsia="Times New Roman" w:hAnsi="Arial" w:cs="Arial"/>
                <w:color w:val="666666"/>
                <w:sz w:val="27"/>
                <w:szCs w:val="27"/>
                <w:lang w:eastAsia="es-ES"/>
              </w:rPr>
            </w:pPr>
            <w:r w:rsidRPr="000846B7">
              <w:rPr>
                <w:rFonts w:ascii="Arial" w:eastAsia="Times New Roman" w:hAnsi="Arial" w:cs="Arial"/>
                <w:color w:val="666666"/>
                <w:sz w:val="27"/>
                <w:szCs w:val="27"/>
                <w:lang w:eastAsia="es-ES"/>
              </w:rPr>
              <w:t>2</w:t>
            </w:r>
          </w:p>
        </w:tc>
        <w:tc>
          <w:tcPr>
            <w:tcW w:w="11145" w:type="dxa"/>
            <w:hideMark/>
          </w:tcPr>
          <w:p w:rsidR="000846B7" w:rsidRPr="000846B7" w:rsidRDefault="000846B7" w:rsidP="000846B7">
            <w:pPr>
              <w:pBdr>
                <w:bottom w:val="single" w:sz="6" w:space="1" w:color="auto"/>
              </w:pBdr>
              <w:spacing w:after="0" w:line="240" w:lineRule="auto"/>
              <w:jc w:val="center"/>
              <w:rPr>
                <w:rFonts w:ascii="Arial" w:eastAsia="Times New Roman" w:hAnsi="Arial" w:cs="Arial"/>
                <w:vanish/>
                <w:sz w:val="16"/>
                <w:szCs w:val="16"/>
                <w:lang w:eastAsia="es-ES"/>
              </w:rPr>
            </w:pPr>
            <w:r w:rsidRPr="000846B7">
              <w:rPr>
                <w:rFonts w:ascii="Arial" w:eastAsia="Times New Roman" w:hAnsi="Arial" w:cs="Arial"/>
                <w:vanish/>
                <w:sz w:val="16"/>
                <w:szCs w:val="16"/>
                <w:lang w:eastAsia="es-ES"/>
              </w:rPr>
              <w:t>Principio del formulario</w:t>
            </w:r>
          </w:p>
          <w:tbl>
            <w:tblPr>
              <w:tblW w:w="5000" w:type="pct"/>
              <w:tblCellSpacing w:w="0" w:type="dxa"/>
              <w:tblCellMar>
                <w:left w:w="0" w:type="dxa"/>
                <w:right w:w="0" w:type="dxa"/>
              </w:tblCellMar>
              <w:tblLook w:val="04A0" w:firstRow="1" w:lastRow="0" w:firstColumn="1" w:lastColumn="0" w:noHBand="0" w:noVBand="1"/>
            </w:tblPr>
            <w:tblGrid>
              <w:gridCol w:w="1141"/>
              <w:gridCol w:w="5445"/>
            </w:tblGrid>
            <w:tr w:rsidR="000846B7" w:rsidRPr="000846B7">
              <w:trPr>
                <w:tblCellSpacing w:w="0" w:type="dxa"/>
              </w:trPr>
              <w:tc>
                <w:tcPr>
                  <w:tcW w:w="0" w:type="auto"/>
                  <w:gridSpan w:val="2"/>
                  <w:hideMark/>
                </w:tcPr>
                <w:p w:rsidR="000846B7" w:rsidRPr="000846B7" w:rsidRDefault="000846B7" w:rsidP="000846B7">
                  <w:pPr>
                    <w:spacing w:after="150" w:line="240" w:lineRule="auto"/>
                    <w:rPr>
                      <w:rFonts w:ascii="Arial" w:eastAsia="Times New Roman" w:hAnsi="Arial" w:cs="Arial"/>
                      <w:color w:val="666666"/>
                      <w:sz w:val="27"/>
                      <w:szCs w:val="27"/>
                      <w:lang w:eastAsia="es-ES"/>
                    </w:rPr>
                  </w:pPr>
                  <w:r w:rsidRPr="000846B7">
                    <w:rPr>
                      <w:rFonts w:ascii="Arial" w:eastAsia="Times New Roman" w:hAnsi="Arial" w:cs="Arial"/>
                      <w:color w:val="666666"/>
                      <w:sz w:val="27"/>
                      <w:szCs w:val="27"/>
                      <w:lang w:eastAsia="es-ES"/>
                    </w:rPr>
                    <w:t>¿Cuál de las siguientes es una característica de un método de acceso por contienda?</w:t>
                  </w:r>
                </w:p>
              </w:tc>
            </w:tr>
            <w:tr w:rsidR="000846B7" w:rsidRPr="000846B7">
              <w:trPr>
                <w:tblCellSpacing w:w="0" w:type="dxa"/>
              </w:trPr>
              <w:tc>
                <w:tcPr>
                  <w:tcW w:w="0" w:type="auto"/>
                  <w:noWrap/>
                  <w:tcMar>
                    <w:top w:w="0" w:type="dxa"/>
                    <w:left w:w="0" w:type="dxa"/>
                    <w:bottom w:w="0" w:type="dxa"/>
                    <w:right w:w="240" w:type="dxa"/>
                  </w:tcMar>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b/>
                      <w:bCs/>
                      <w:sz w:val="18"/>
                      <w:szCs w:val="18"/>
                      <w:lang w:eastAsia="es-ES"/>
                    </w:rPr>
                    <w:t>Corrija</w:t>
                  </w:r>
                  <w:r w:rsidRPr="000846B7">
                    <w:rPr>
                      <w:rFonts w:ascii="Arial" w:eastAsia="Times New Roman" w:hAnsi="Arial" w:cs="Arial"/>
                      <w:sz w:val="18"/>
                      <w:szCs w:val="18"/>
                      <w:lang w:eastAsia="es-ES"/>
                    </w:rPr>
                    <w:t> </w:t>
                  </w:r>
                  <w:r w:rsidRPr="000846B7">
                    <w:rPr>
                      <w:rFonts w:ascii="Arial" w:eastAsia="Times New Roman" w:hAnsi="Arial" w:cs="Arial"/>
                      <w:sz w:val="18"/>
                      <w:szCs w:val="18"/>
                      <w:lang w:eastAsia="es-ES"/>
                    </w:rPr>
                    <w:br/>
                  </w:r>
                  <w:r w:rsidRPr="000846B7">
                    <w:rPr>
                      <w:rFonts w:ascii="Arial" w:eastAsia="Times New Roman" w:hAnsi="Arial" w:cs="Arial"/>
                      <w:b/>
                      <w:bCs/>
                      <w:sz w:val="18"/>
                      <w:szCs w:val="18"/>
                      <w:lang w:eastAsia="es-ES"/>
                    </w:rPr>
                    <w:t>respuesta</w:t>
                  </w:r>
                  <w:r w:rsidRPr="000846B7">
                    <w:rPr>
                      <w:rFonts w:ascii="Arial" w:eastAsia="Times New Roman" w:hAnsi="Arial" w:cs="Arial"/>
                      <w:sz w:val="18"/>
                      <w:szCs w:val="18"/>
                      <w:lang w:eastAsia="es-ES"/>
                    </w:rPr>
                    <w:t> </w:t>
                  </w:r>
                </w:p>
              </w:tc>
              <w:tc>
                <w:tcPr>
                  <w:tcW w:w="21600" w:type="dxa"/>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b/>
                      <w:bCs/>
                      <w:sz w:val="18"/>
                      <w:szCs w:val="18"/>
                      <w:lang w:eastAsia="es-ES"/>
                    </w:rPr>
                    <w:t>su</w:t>
                  </w:r>
                  <w:r w:rsidRPr="000846B7">
                    <w:rPr>
                      <w:rFonts w:ascii="Arial" w:eastAsia="Times New Roman" w:hAnsi="Arial" w:cs="Arial"/>
                      <w:sz w:val="18"/>
                      <w:szCs w:val="18"/>
                      <w:lang w:eastAsia="es-ES"/>
                    </w:rPr>
                    <w:t> </w:t>
                  </w:r>
                  <w:r w:rsidRPr="000846B7">
                    <w:rPr>
                      <w:rFonts w:ascii="Arial" w:eastAsia="Times New Roman" w:hAnsi="Arial" w:cs="Arial"/>
                      <w:sz w:val="18"/>
                      <w:szCs w:val="18"/>
                      <w:lang w:eastAsia="es-ES"/>
                    </w:rPr>
                    <w:br/>
                  </w:r>
                  <w:r w:rsidRPr="000846B7">
                    <w:rPr>
                      <w:rFonts w:ascii="Arial" w:eastAsia="Times New Roman" w:hAnsi="Arial" w:cs="Arial"/>
                      <w:b/>
                      <w:bCs/>
                      <w:sz w:val="18"/>
                      <w:szCs w:val="18"/>
                      <w:lang w:eastAsia="es-ES"/>
                    </w:rPr>
                    <w:t>respuesta</w:t>
                  </w:r>
                  <w:r w:rsidRPr="000846B7">
                    <w:rPr>
                      <w:rFonts w:ascii="Arial" w:eastAsia="Times New Roman" w:hAnsi="Arial" w:cs="Arial"/>
                      <w:sz w:val="18"/>
                      <w:szCs w:val="18"/>
                      <w:lang w:eastAsia="es-ES"/>
                    </w:rPr>
                    <w:t> </w:t>
                  </w:r>
                </w:p>
              </w:tc>
            </w:tr>
            <w:tr w:rsidR="000846B7" w:rsidRPr="000846B7">
              <w:trPr>
                <w:tblCellSpacing w:w="0" w:type="dxa"/>
              </w:trPr>
              <w:tc>
                <w:tcPr>
                  <w:tcW w:w="0" w:type="auto"/>
                  <w:tcMar>
                    <w:top w:w="0" w:type="dxa"/>
                    <w:left w:w="0" w:type="dxa"/>
                    <w:bottom w:w="0" w:type="dxa"/>
                    <w:right w:w="240" w:type="dxa"/>
                  </w:tcMar>
                  <w:hideMark/>
                </w:tcPr>
                <w:p w:rsidR="000846B7" w:rsidRPr="000846B7" w:rsidRDefault="000846B7" w:rsidP="000846B7">
                  <w:pPr>
                    <w:spacing w:after="0" w:line="240" w:lineRule="auto"/>
                    <w:jc w:val="center"/>
                    <w:rPr>
                      <w:rFonts w:ascii="Arial" w:eastAsia="Times New Roman" w:hAnsi="Arial" w:cs="Arial"/>
                      <w:sz w:val="18"/>
                      <w:szCs w:val="18"/>
                      <w:lang w:eastAsia="es-ES"/>
                    </w:rPr>
                  </w:pPr>
                </w:p>
              </w:tc>
              <w:tc>
                <w:tcPr>
                  <w:tcW w:w="0" w:type="auto"/>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2" type="#_x0000_t75" style="width:20.25pt;height:18pt" o:ole="">
                        <v:imagedata r:id="rId6" o:title=""/>
                      </v:shape>
                      <w:control r:id="rId7" w:name="DefaultOcxName" w:shapeid="_x0000_i1162"/>
                    </w:object>
                  </w:r>
                  <w:r w:rsidRPr="000846B7">
                    <w:rPr>
                      <w:rFonts w:ascii="Arial" w:eastAsia="Times New Roman" w:hAnsi="Arial" w:cs="Arial"/>
                      <w:sz w:val="18"/>
                      <w:szCs w:val="18"/>
                      <w:lang w:eastAsia="es-ES"/>
                    </w:rPr>
                    <w:t>Procesa más sobrecarga que los métodos de acceso controlado.</w:t>
                  </w:r>
                </w:p>
              </w:tc>
            </w:tr>
            <w:tr w:rsidR="000846B7" w:rsidRPr="000846B7">
              <w:trPr>
                <w:tblCellSpacing w:w="0" w:type="dxa"/>
              </w:trPr>
              <w:tc>
                <w:tcPr>
                  <w:tcW w:w="0" w:type="auto"/>
                  <w:tcMar>
                    <w:top w:w="0" w:type="dxa"/>
                    <w:left w:w="0" w:type="dxa"/>
                    <w:bottom w:w="0" w:type="dxa"/>
                    <w:right w:w="240" w:type="dxa"/>
                  </w:tcMar>
                  <w:hideMark/>
                </w:tcPr>
                <w:p w:rsidR="000846B7" w:rsidRPr="000846B7" w:rsidRDefault="000846B7" w:rsidP="000846B7">
                  <w:pPr>
                    <w:spacing w:after="0" w:line="240" w:lineRule="auto"/>
                    <w:jc w:val="center"/>
                    <w:rPr>
                      <w:rFonts w:ascii="Arial" w:eastAsia="Times New Roman" w:hAnsi="Arial" w:cs="Arial"/>
                      <w:sz w:val="18"/>
                      <w:szCs w:val="18"/>
                      <w:lang w:eastAsia="es-ES"/>
                    </w:rPr>
                  </w:pPr>
                </w:p>
              </w:tc>
              <w:tc>
                <w:tcPr>
                  <w:tcW w:w="0" w:type="auto"/>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object w:dxaOrig="1440" w:dyaOrig="1440">
                      <v:shape id="_x0000_i1161" type="#_x0000_t75" style="width:20.25pt;height:18pt" o:ole="">
                        <v:imagedata r:id="rId6" o:title=""/>
                      </v:shape>
                      <w:control r:id="rId8" w:name="DefaultOcxName1" w:shapeid="_x0000_i1161"/>
                    </w:object>
                  </w:r>
                  <w:r w:rsidRPr="000846B7">
                    <w:rPr>
                      <w:rFonts w:ascii="Arial" w:eastAsia="Times New Roman" w:hAnsi="Arial" w:cs="Arial"/>
                      <w:sz w:val="18"/>
                      <w:szCs w:val="18"/>
                      <w:lang w:eastAsia="es-ES"/>
                    </w:rPr>
                    <w:t>Tiene mecanismos para realizar un seguimiento de los turnos para acceder a los medios.</w:t>
                  </w:r>
                </w:p>
              </w:tc>
            </w:tr>
            <w:tr w:rsidR="000846B7" w:rsidRPr="000846B7">
              <w:trPr>
                <w:tblCellSpacing w:w="0" w:type="dxa"/>
              </w:trPr>
              <w:tc>
                <w:tcPr>
                  <w:tcW w:w="0" w:type="auto"/>
                  <w:tcMar>
                    <w:top w:w="0" w:type="dxa"/>
                    <w:left w:w="0" w:type="dxa"/>
                    <w:bottom w:w="0" w:type="dxa"/>
                    <w:right w:w="240" w:type="dxa"/>
                  </w:tcMar>
                  <w:hideMark/>
                </w:tcPr>
                <w:p w:rsidR="000846B7" w:rsidRPr="000846B7" w:rsidRDefault="000846B7" w:rsidP="000846B7">
                  <w:pPr>
                    <w:spacing w:after="0" w:line="240" w:lineRule="auto"/>
                    <w:jc w:val="center"/>
                    <w:rPr>
                      <w:rFonts w:ascii="Arial" w:eastAsia="Times New Roman" w:hAnsi="Arial" w:cs="Arial"/>
                      <w:sz w:val="18"/>
                      <w:szCs w:val="18"/>
                      <w:lang w:eastAsia="es-ES"/>
                    </w:rPr>
                  </w:pPr>
                  <w:r w:rsidRPr="000846B7">
                    <w:rPr>
                      <w:rFonts w:ascii="Arial" w:eastAsia="Times New Roman" w:hAnsi="Arial" w:cs="Arial"/>
                      <w:noProof/>
                      <w:sz w:val="18"/>
                      <w:szCs w:val="18"/>
                      <w:lang w:eastAsia="es-ES"/>
                    </w:rPr>
                    <w:drawing>
                      <wp:inline distT="0" distB="0" distL="0" distR="0" wp14:anchorId="1489C2C3" wp14:editId="0401633F">
                        <wp:extent cx="142875" cy="142875"/>
                        <wp:effectExtent l="0" t="0" r="9525" b="9525"/>
                        <wp:docPr id="1" name="Imagen 1" descr="https://assessment.netacad.net/static/rapport/base/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ssment.netacad.net/static/rapport/base/images/ti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object w:dxaOrig="1440" w:dyaOrig="1440">
                      <v:shape id="_x0000_i1160" type="#_x0000_t75" style="width:20.25pt;height:18pt" o:ole="">
                        <v:imagedata r:id="rId6" o:title=""/>
                      </v:shape>
                      <w:control r:id="rId10" w:name="DefaultOcxName2" w:shapeid="_x0000_i1160"/>
                    </w:object>
                  </w:r>
                  <w:r w:rsidRPr="000846B7">
                    <w:rPr>
                      <w:rFonts w:ascii="Arial" w:eastAsia="Times New Roman" w:hAnsi="Arial" w:cs="Arial"/>
                      <w:sz w:val="18"/>
                      <w:szCs w:val="18"/>
                      <w:lang w:eastAsia="es-ES"/>
                    </w:rPr>
                    <w:t>Es un método no determinista.</w:t>
                  </w:r>
                </w:p>
              </w:tc>
            </w:tr>
            <w:tr w:rsidR="000846B7" w:rsidRPr="000846B7">
              <w:trPr>
                <w:tblCellSpacing w:w="0" w:type="dxa"/>
              </w:trPr>
              <w:tc>
                <w:tcPr>
                  <w:tcW w:w="0" w:type="auto"/>
                  <w:tcMar>
                    <w:top w:w="0" w:type="dxa"/>
                    <w:left w:w="0" w:type="dxa"/>
                    <w:bottom w:w="0" w:type="dxa"/>
                    <w:right w:w="240" w:type="dxa"/>
                  </w:tcMar>
                  <w:hideMark/>
                </w:tcPr>
                <w:p w:rsidR="000846B7" w:rsidRPr="000846B7" w:rsidRDefault="000846B7" w:rsidP="000846B7">
                  <w:pPr>
                    <w:spacing w:after="0" w:line="240" w:lineRule="auto"/>
                    <w:jc w:val="center"/>
                    <w:rPr>
                      <w:rFonts w:ascii="Arial" w:eastAsia="Times New Roman" w:hAnsi="Arial" w:cs="Arial"/>
                      <w:sz w:val="18"/>
                      <w:szCs w:val="18"/>
                      <w:lang w:eastAsia="es-ES"/>
                    </w:rPr>
                  </w:pPr>
                </w:p>
              </w:tc>
              <w:tc>
                <w:tcPr>
                  <w:tcW w:w="0" w:type="auto"/>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object w:dxaOrig="1440" w:dyaOrig="1440">
                      <v:shape id="_x0000_i1159" type="#_x0000_t75" style="width:20.25pt;height:18pt" o:ole="">
                        <v:imagedata r:id="rId6" o:title=""/>
                      </v:shape>
                      <w:control r:id="rId11" w:name="DefaultOcxName3" w:shapeid="_x0000_i1159"/>
                    </w:object>
                  </w:r>
                  <w:r w:rsidRPr="000846B7">
                    <w:rPr>
                      <w:rFonts w:ascii="Arial" w:eastAsia="Times New Roman" w:hAnsi="Arial" w:cs="Arial"/>
                      <w:sz w:val="18"/>
                      <w:szCs w:val="18"/>
                      <w:lang w:eastAsia="es-ES"/>
                    </w:rPr>
                    <w:t>Tiene muy buen escalamiento en condiciones de uso intensivo de los medios.</w:t>
                  </w:r>
                </w:p>
              </w:tc>
            </w:tr>
            <w:tr w:rsidR="000846B7" w:rsidRPr="000846B7">
              <w:trPr>
                <w:tblCellSpacing w:w="0" w:type="dxa"/>
              </w:trPr>
              <w:tc>
                <w:tcPr>
                  <w:tcW w:w="0" w:type="auto"/>
                  <w:gridSpan w:val="2"/>
                  <w:hideMark/>
                </w:tcPr>
                <w:p w:rsidR="000846B7" w:rsidRPr="000846B7" w:rsidRDefault="000846B7" w:rsidP="000846B7">
                  <w:pPr>
                    <w:shd w:val="clear" w:color="auto" w:fill="F8F8F8"/>
                    <w:spacing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t>Los métodos de contienda son no deterministas y no tienen la sobrecarga que se encuentra en los métodos de acceso controlado. No realizan un seguimiento de los turnos, porque los dispositivos no se turnan para acceder a los medios. Los métodos de contienda no escalan bien en condiciones de uso intensivo.</w:t>
                  </w:r>
                </w:p>
              </w:tc>
            </w:tr>
          </w:tbl>
          <w:p w:rsidR="000846B7" w:rsidRPr="000846B7" w:rsidRDefault="000846B7" w:rsidP="000846B7">
            <w:pPr>
              <w:pBdr>
                <w:top w:val="single" w:sz="6" w:space="1" w:color="auto"/>
              </w:pBdr>
              <w:spacing w:after="0" w:line="240" w:lineRule="auto"/>
              <w:jc w:val="center"/>
              <w:rPr>
                <w:rFonts w:ascii="Arial" w:eastAsia="Times New Roman" w:hAnsi="Arial" w:cs="Arial"/>
                <w:vanish/>
                <w:sz w:val="16"/>
                <w:szCs w:val="16"/>
                <w:lang w:eastAsia="es-ES"/>
              </w:rPr>
            </w:pPr>
            <w:r w:rsidRPr="000846B7">
              <w:rPr>
                <w:rFonts w:ascii="Arial" w:eastAsia="Times New Roman" w:hAnsi="Arial" w:cs="Arial"/>
                <w:vanish/>
                <w:sz w:val="16"/>
                <w:szCs w:val="16"/>
                <w:lang w:eastAsia="es-ES"/>
              </w:rPr>
              <w:t>Final del formulario</w:t>
            </w:r>
          </w:p>
        </w:tc>
      </w:tr>
      <w:tr w:rsidR="000846B7" w:rsidRPr="000846B7" w:rsidTr="000846B7">
        <w:trPr>
          <w:tblCellSpacing w:w="0" w:type="dxa"/>
        </w:trPr>
        <w:tc>
          <w:tcPr>
            <w:tcW w:w="0" w:type="auto"/>
            <w:gridSpan w:val="3"/>
            <w:hideMark/>
          </w:tcPr>
          <w:p w:rsidR="000846B7" w:rsidRPr="000846B7" w:rsidRDefault="000846B7" w:rsidP="000846B7">
            <w:pPr>
              <w:spacing w:after="0" w:line="240" w:lineRule="auto"/>
              <w:rPr>
                <w:rFonts w:ascii="Arial" w:eastAsia="Times New Roman" w:hAnsi="Arial" w:cs="Arial"/>
                <w:sz w:val="18"/>
                <w:szCs w:val="18"/>
                <w:lang w:eastAsia="es-ES"/>
              </w:rPr>
            </w:pPr>
          </w:p>
        </w:tc>
        <w:tc>
          <w:tcPr>
            <w:tcW w:w="0" w:type="auto"/>
            <w:vAlign w:val="center"/>
            <w:hideMark/>
          </w:tcPr>
          <w:p w:rsidR="000846B7" w:rsidRPr="000846B7" w:rsidRDefault="000846B7" w:rsidP="000846B7">
            <w:pPr>
              <w:spacing w:after="0" w:line="240" w:lineRule="auto"/>
              <w:rPr>
                <w:rFonts w:ascii="Times New Roman" w:eastAsia="Times New Roman" w:hAnsi="Times New Roman" w:cs="Times New Roman"/>
                <w:sz w:val="20"/>
                <w:szCs w:val="20"/>
                <w:lang w:eastAsia="es-ES"/>
              </w:rPr>
            </w:pPr>
          </w:p>
        </w:tc>
      </w:tr>
      <w:tr w:rsidR="000846B7" w:rsidRPr="000846B7" w:rsidTr="000846B7">
        <w:tblPrEx>
          <w:tblCellSpacing w:w="15" w:type="dxa"/>
          <w:tblCellMar>
            <w:top w:w="15" w:type="dxa"/>
            <w:left w:w="15" w:type="dxa"/>
            <w:bottom w:w="15" w:type="dxa"/>
            <w:right w:w="15" w:type="dxa"/>
          </w:tblCellMar>
        </w:tblPrEx>
        <w:trPr>
          <w:gridAfter w:val="1"/>
          <w:wAfter w:w="6539" w:type="dxa"/>
          <w:tblCellSpacing w:w="15" w:type="dxa"/>
        </w:trPr>
        <w:tc>
          <w:tcPr>
            <w:tcW w:w="0" w:type="auto"/>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noProof/>
                <w:sz w:val="18"/>
                <w:szCs w:val="18"/>
                <w:lang w:eastAsia="es-ES"/>
              </w:rPr>
              <w:drawing>
                <wp:inline distT="0" distB="0" distL="0" distR="0" wp14:anchorId="29E55F06" wp14:editId="5F7B2E30">
                  <wp:extent cx="95250" cy="9525"/>
                  <wp:effectExtent l="0" t="0" r="0" b="0"/>
                  <wp:docPr id="2" name="Imagen 2" descr="https://assessment.netacad.net/static/rapport/bas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ssment.netacad.net/static/rapport/base/images/spac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c>
          <w:tcPr>
            <w:tcW w:w="0" w:type="auto"/>
            <w:gridSpan w:val="2"/>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9"/>
            </w:tblGrid>
            <w:tr w:rsidR="000846B7" w:rsidRPr="000846B7">
              <w:trPr>
                <w:tblCellSpacing w:w="15" w:type="dxa"/>
              </w:trPr>
              <w:tc>
                <w:tcPr>
                  <w:tcW w:w="0" w:type="auto"/>
                  <w:noWrap/>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t>Este punto hace referencia al contenido de las siguientes áreas:</w:t>
                  </w:r>
                </w:p>
                <w:p w:rsidR="000846B7" w:rsidRPr="000846B7" w:rsidRDefault="000846B7" w:rsidP="000846B7">
                  <w:pPr>
                    <w:spacing w:after="0" w:line="240" w:lineRule="auto"/>
                    <w:rPr>
                      <w:rFonts w:ascii="Arial" w:eastAsia="Times New Roman" w:hAnsi="Arial" w:cs="Arial"/>
                      <w:sz w:val="18"/>
                      <w:szCs w:val="18"/>
                      <w:lang w:val="en-US" w:eastAsia="es-ES"/>
                    </w:rPr>
                  </w:pPr>
                  <w:r w:rsidRPr="000846B7">
                    <w:rPr>
                      <w:rFonts w:ascii="Arial" w:eastAsia="Times New Roman" w:hAnsi="Arial" w:cs="Arial"/>
                      <w:sz w:val="18"/>
                      <w:szCs w:val="18"/>
                      <w:lang w:val="en-US" w:eastAsia="es-ES"/>
                    </w:rPr>
                    <w:t>IT Essentials: PC Hardware and Software</w:t>
                  </w:r>
                </w:p>
                <w:p w:rsidR="000846B7" w:rsidRPr="000846B7" w:rsidRDefault="000846B7" w:rsidP="000846B7">
                  <w:pPr>
                    <w:numPr>
                      <w:ilvl w:val="0"/>
                      <w:numId w:val="1"/>
                    </w:numPr>
                    <w:spacing w:before="100" w:beforeAutospacing="1" w:after="100" w:afterAutospacing="1"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t>5.1.1 Funcionamiento de Ethernet</w:t>
                  </w:r>
                </w:p>
              </w:tc>
            </w:tr>
          </w:tbl>
          <w:p w:rsidR="000846B7" w:rsidRPr="000846B7" w:rsidRDefault="000846B7" w:rsidP="000846B7">
            <w:pPr>
              <w:spacing w:after="0" w:line="240" w:lineRule="auto"/>
              <w:rPr>
                <w:rFonts w:ascii="Arial" w:eastAsia="Times New Roman" w:hAnsi="Arial" w:cs="Arial"/>
                <w:sz w:val="18"/>
                <w:szCs w:val="18"/>
                <w:lang w:eastAsia="es-ES"/>
              </w:rPr>
            </w:pPr>
          </w:p>
        </w:tc>
      </w:tr>
      <w:tr w:rsidR="000846B7" w:rsidRPr="000846B7" w:rsidTr="000846B7">
        <w:trPr>
          <w:tblCellSpacing w:w="0" w:type="dxa"/>
        </w:trPr>
        <w:tc>
          <w:tcPr>
            <w:tcW w:w="375" w:type="dxa"/>
            <w:gridSpan w:val="2"/>
            <w:hideMark/>
          </w:tcPr>
          <w:p w:rsidR="000846B7" w:rsidRPr="000846B7" w:rsidRDefault="000846B7" w:rsidP="000846B7">
            <w:pPr>
              <w:spacing w:after="0" w:line="240" w:lineRule="auto"/>
              <w:rPr>
                <w:rFonts w:ascii="Arial" w:eastAsia="Times New Roman" w:hAnsi="Arial" w:cs="Arial"/>
                <w:color w:val="666666"/>
                <w:sz w:val="27"/>
                <w:szCs w:val="27"/>
                <w:lang w:eastAsia="es-ES"/>
              </w:rPr>
            </w:pPr>
            <w:r w:rsidRPr="000846B7">
              <w:rPr>
                <w:rFonts w:ascii="Arial" w:eastAsia="Times New Roman" w:hAnsi="Arial" w:cs="Arial"/>
                <w:color w:val="666666"/>
                <w:sz w:val="27"/>
                <w:szCs w:val="27"/>
                <w:lang w:eastAsia="es-ES"/>
              </w:rPr>
              <w:t>3</w:t>
            </w:r>
          </w:p>
        </w:tc>
        <w:tc>
          <w:tcPr>
            <w:tcW w:w="11145" w:type="dxa"/>
            <w:gridSpan w:val="2"/>
            <w:hideMark/>
          </w:tcPr>
          <w:p w:rsidR="000846B7" w:rsidRPr="000846B7" w:rsidRDefault="000846B7" w:rsidP="000846B7">
            <w:pPr>
              <w:pBdr>
                <w:bottom w:val="single" w:sz="6" w:space="1" w:color="auto"/>
              </w:pBdr>
              <w:spacing w:after="0" w:line="240" w:lineRule="auto"/>
              <w:jc w:val="center"/>
              <w:rPr>
                <w:rFonts w:ascii="Arial" w:eastAsia="Times New Roman" w:hAnsi="Arial" w:cs="Arial"/>
                <w:vanish/>
                <w:sz w:val="16"/>
                <w:szCs w:val="16"/>
                <w:lang w:eastAsia="es-ES"/>
              </w:rPr>
            </w:pPr>
            <w:r w:rsidRPr="000846B7">
              <w:rPr>
                <w:rFonts w:ascii="Arial" w:eastAsia="Times New Roman" w:hAnsi="Arial" w:cs="Arial"/>
                <w:vanish/>
                <w:sz w:val="16"/>
                <w:szCs w:val="16"/>
                <w:lang w:eastAsia="es-ES"/>
              </w:rPr>
              <w:t>Principio del formulario</w:t>
            </w:r>
          </w:p>
          <w:tbl>
            <w:tblPr>
              <w:tblW w:w="5000" w:type="pct"/>
              <w:tblCellSpacing w:w="0" w:type="dxa"/>
              <w:tblCellMar>
                <w:left w:w="0" w:type="dxa"/>
                <w:right w:w="0" w:type="dxa"/>
              </w:tblCellMar>
              <w:tblLook w:val="04A0" w:firstRow="1" w:lastRow="0" w:firstColumn="1" w:lastColumn="0" w:noHBand="0" w:noVBand="1"/>
            </w:tblPr>
            <w:tblGrid>
              <w:gridCol w:w="1141"/>
              <w:gridCol w:w="8062"/>
            </w:tblGrid>
            <w:tr w:rsidR="000846B7" w:rsidRPr="000846B7">
              <w:trPr>
                <w:tblCellSpacing w:w="0" w:type="dxa"/>
              </w:trPr>
              <w:tc>
                <w:tcPr>
                  <w:tcW w:w="0" w:type="auto"/>
                  <w:gridSpan w:val="2"/>
                  <w:hideMark/>
                </w:tcPr>
                <w:p w:rsidR="000846B7" w:rsidRPr="000846B7" w:rsidRDefault="000846B7" w:rsidP="000846B7">
                  <w:pPr>
                    <w:spacing w:after="150" w:line="240" w:lineRule="auto"/>
                    <w:rPr>
                      <w:rFonts w:ascii="Arial" w:eastAsia="Times New Roman" w:hAnsi="Arial" w:cs="Arial"/>
                      <w:color w:val="666666"/>
                      <w:sz w:val="27"/>
                      <w:szCs w:val="27"/>
                      <w:lang w:eastAsia="es-ES"/>
                    </w:rPr>
                  </w:pPr>
                  <w:r w:rsidRPr="000846B7">
                    <w:rPr>
                      <w:rFonts w:ascii="Arial" w:eastAsia="Times New Roman" w:hAnsi="Arial" w:cs="Arial"/>
                      <w:color w:val="666666"/>
                      <w:sz w:val="27"/>
                      <w:szCs w:val="27"/>
                      <w:lang w:eastAsia="es-ES"/>
                    </w:rPr>
                    <w:t>¿Cuáles son las dos afirmaciones que describen las funciones o características de la subcapa de control de enlace lógico en los estándares de Ethernet? (Elija dos).</w:t>
                  </w:r>
                </w:p>
              </w:tc>
            </w:tr>
            <w:tr w:rsidR="000846B7" w:rsidRPr="000846B7">
              <w:trPr>
                <w:tblCellSpacing w:w="0" w:type="dxa"/>
              </w:trPr>
              <w:tc>
                <w:tcPr>
                  <w:tcW w:w="0" w:type="auto"/>
                  <w:noWrap/>
                  <w:tcMar>
                    <w:top w:w="0" w:type="dxa"/>
                    <w:left w:w="0" w:type="dxa"/>
                    <w:bottom w:w="0" w:type="dxa"/>
                    <w:right w:w="240" w:type="dxa"/>
                  </w:tcMar>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b/>
                      <w:bCs/>
                      <w:sz w:val="18"/>
                      <w:szCs w:val="18"/>
                      <w:lang w:eastAsia="es-ES"/>
                    </w:rPr>
                    <w:t>Corrija</w:t>
                  </w:r>
                  <w:r w:rsidRPr="000846B7">
                    <w:rPr>
                      <w:rFonts w:ascii="Arial" w:eastAsia="Times New Roman" w:hAnsi="Arial" w:cs="Arial"/>
                      <w:sz w:val="18"/>
                      <w:szCs w:val="18"/>
                      <w:lang w:eastAsia="es-ES"/>
                    </w:rPr>
                    <w:t> </w:t>
                  </w:r>
                  <w:r w:rsidRPr="000846B7">
                    <w:rPr>
                      <w:rFonts w:ascii="Arial" w:eastAsia="Times New Roman" w:hAnsi="Arial" w:cs="Arial"/>
                      <w:sz w:val="18"/>
                      <w:szCs w:val="18"/>
                      <w:lang w:eastAsia="es-ES"/>
                    </w:rPr>
                    <w:br/>
                  </w:r>
                  <w:r w:rsidRPr="000846B7">
                    <w:rPr>
                      <w:rFonts w:ascii="Arial" w:eastAsia="Times New Roman" w:hAnsi="Arial" w:cs="Arial"/>
                      <w:b/>
                      <w:bCs/>
                      <w:sz w:val="18"/>
                      <w:szCs w:val="18"/>
                      <w:lang w:eastAsia="es-ES"/>
                    </w:rPr>
                    <w:t>respuesta</w:t>
                  </w:r>
                  <w:r w:rsidRPr="000846B7">
                    <w:rPr>
                      <w:rFonts w:ascii="Arial" w:eastAsia="Times New Roman" w:hAnsi="Arial" w:cs="Arial"/>
                      <w:sz w:val="18"/>
                      <w:szCs w:val="18"/>
                      <w:lang w:eastAsia="es-ES"/>
                    </w:rPr>
                    <w:t> </w:t>
                  </w:r>
                </w:p>
              </w:tc>
              <w:tc>
                <w:tcPr>
                  <w:tcW w:w="21600" w:type="dxa"/>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b/>
                      <w:bCs/>
                      <w:sz w:val="18"/>
                      <w:szCs w:val="18"/>
                      <w:lang w:eastAsia="es-ES"/>
                    </w:rPr>
                    <w:t>su</w:t>
                  </w:r>
                  <w:r w:rsidRPr="000846B7">
                    <w:rPr>
                      <w:rFonts w:ascii="Arial" w:eastAsia="Times New Roman" w:hAnsi="Arial" w:cs="Arial"/>
                      <w:sz w:val="18"/>
                      <w:szCs w:val="18"/>
                      <w:lang w:eastAsia="es-ES"/>
                    </w:rPr>
                    <w:t> </w:t>
                  </w:r>
                  <w:r w:rsidRPr="000846B7">
                    <w:rPr>
                      <w:rFonts w:ascii="Arial" w:eastAsia="Times New Roman" w:hAnsi="Arial" w:cs="Arial"/>
                      <w:sz w:val="18"/>
                      <w:szCs w:val="18"/>
                      <w:lang w:eastAsia="es-ES"/>
                    </w:rPr>
                    <w:br/>
                  </w:r>
                  <w:r w:rsidRPr="000846B7">
                    <w:rPr>
                      <w:rFonts w:ascii="Arial" w:eastAsia="Times New Roman" w:hAnsi="Arial" w:cs="Arial"/>
                      <w:b/>
                      <w:bCs/>
                      <w:sz w:val="18"/>
                      <w:szCs w:val="18"/>
                      <w:lang w:eastAsia="es-ES"/>
                    </w:rPr>
                    <w:t>respuesta</w:t>
                  </w:r>
                  <w:r w:rsidRPr="000846B7">
                    <w:rPr>
                      <w:rFonts w:ascii="Arial" w:eastAsia="Times New Roman" w:hAnsi="Arial" w:cs="Arial"/>
                      <w:sz w:val="18"/>
                      <w:szCs w:val="18"/>
                      <w:lang w:eastAsia="es-ES"/>
                    </w:rPr>
                    <w:t> </w:t>
                  </w:r>
                </w:p>
              </w:tc>
            </w:tr>
            <w:tr w:rsidR="000846B7" w:rsidRPr="000846B7">
              <w:trPr>
                <w:tblCellSpacing w:w="0" w:type="dxa"/>
              </w:trPr>
              <w:tc>
                <w:tcPr>
                  <w:tcW w:w="0" w:type="auto"/>
                  <w:tcMar>
                    <w:top w:w="0" w:type="dxa"/>
                    <w:left w:w="0" w:type="dxa"/>
                    <w:bottom w:w="0" w:type="dxa"/>
                    <w:right w:w="240" w:type="dxa"/>
                  </w:tcMar>
                  <w:hideMark/>
                </w:tcPr>
                <w:p w:rsidR="000846B7" w:rsidRPr="000846B7" w:rsidRDefault="000846B7" w:rsidP="000846B7">
                  <w:pPr>
                    <w:spacing w:after="0" w:line="240" w:lineRule="auto"/>
                    <w:jc w:val="center"/>
                    <w:rPr>
                      <w:rFonts w:ascii="Arial" w:eastAsia="Times New Roman" w:hAnsi="Arial" w:cs="Arial"/>
                      <w:sz w:val="18"/>
                      <w:szCs w:val="18"/>
                      <w:lang w:eastAsia="es-ES"/>
                    </w:rPr>
                  </w:pPr>
                  <w:r w:rsidRPr="000846B7">
                    <w:rPr>
                      <w:rFonts w:ascii="Arial" w:eastAsia="Times New Roman" w:hAnsi="Arial" w:cs="Arial"/>
                      <w:noProof/>
                      <w:sz w:val="18"/>
                      <w:szCs w:val="18"/>
                      <w:lang w:eastAsia="es-ES"/>
                    </w:rPr>
                    <w:drawing>
                      <wp:inline distT="0" distB="0" distL="0" distR="0" wp14:anchorId="2CC14AF5" wp14:editId="0E655746">
                        <wp:extent cx="142875" cy="142875"/>
                        <wp:effectExtent l="0" t="0" r="9525" b="9525"/>
                        <wp:docPr id="3" name="Imagen 3" descr="https://assessment.netacad.net/static/rapport/base/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ssment.netacad.net/static/rapport/base/images/ti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object w:dxaOrig="1440" w:dyaOrig="1440">
                      <v:shape id="_x0000_i1158" type="#_x0000_t75" style="width:20.25pt;height:18pt" o:ole="">
                        <v:imagedata r:id="rId13" o:title=""/>
                      </v:shape>
                      <w:control r:id="rId14" w:name="DefaultOcxName4" w:shapeid="_x0000_i1158"/>
                    </w:object>
                  </w:r>
                  <w:r w:rsidRPr="000846B7">
                    <w:rPr>
                      <w:rFonts w:ascii="Arial" w:eastAsia="Times New Roman" w:hAnsi="Arial" w:cs="Arial"/>
                      <w:sz w:val="18"/>
                      <w:szCs w:val="18"/>
                      <w:lang w:eastAsia="es-ES"/>
                    </w:rPr>
                    <w:t>El control de enlace lógico se implementa mediante software.</w:t>
                  </w:r>
                </w:p>
              </w:tc>
            </w:tr>
            <w:tr w:rsidR="000846B7" w:rsidRPr="000846B7">
              <w:trPr>
                <w:tblCellSpacing w:w="0" w:type="dxa"/>
              </w:trPr>
              <w:tc>
                <w:tcPr>
                  <w:tcW w:w="0" w:type="auto"/>
                  <w:tcMar>
                    <w:top w:w="0" w:type="dxa"/>
                    <w:left w:w="0" w:type="dxa"/>
                    <w:bottom w:w="0" w:type="dxa"/>
                    <w:right w:w="240" w:type="dxa"/>
                  </w:tcMar>
                  <w:hideMark/>
                </w:tcPr>
                <w:p w:rsidR="000846B7" w:rsidRPr="000846B7" w:rsidRDefault="000846B7" w:rsidP="000846B7">
                  <w:pPr>
                    <w:spacing w:after="0" w:line="240" w:lineRule="auto"/>
                    <w:jc w:val="center"/>
                    <w:rPr>
                      <w:rFonts w:ascii="Arial" w:eastAsia="Times New Roman" w:hAnsi="Arial" w:cs="Arial"/>
                      <w:sz w:val="18"/>
                      <w:szCs w:val="18"/>
                      <w:lang w:eastAsia="es-ES"/>
                    </w:rPr>
                  </w:pPr>
                </w:p>
              </w:tc>
              <w:tc>
                <w:tcPr>
                  <w:tcW w:w="0" w:type="auto"/>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object w:dxaOrig="1440" w:dyaOrig="1440">
                      <v:shape id="_x0000_i1157" type="#_x0000_t75" style="width:20.25pt;height:18pt" o:ole="">
                        <v:imagedata r:id="rId13" o:title=""/>
                      </v:shape>
                      <w:control r:id="rId15" w:name="DefaultOcxName5" w:shapeid="_x0000_i1157"/>
                    </w:object>
                  </w:r>
                  <w:r w:rsidRPr="000846B7">
                    <w:rPr>
                      <w:rFonts w:ascii="Arial" w:eastAsia="Times New Roman" w:hAnsi="Arial" w:cs="Arial"/>
                      <w:sz w:val="18"/>
                      <w:szCs w:val="18"/>
                      <w:lang w:eastAsia="es-ES"/>
                    </w:rPr>
                    <w:t>El control de enlace lógico está especificado en el estándar IEEE 802.3.</w:t>
                  </w:r>
                </w:p>
              </w:tc>
            </w:tr>
            <w:tr w:rsidR="000846B7" w:rsidRPr="000846B7">
              <w:trPr>
                <w:tblCellSpacing w:w="0" w:type="dxa"/>
              </w:trPr>
              <w:tc>
                <w:tcPr>
                  <w:tcW w:w="0" w:type="auto"/>
                  <w:tcMar>
                    <w:top w:w="0" w:type="dxa"/>
                    <w:left w:w="0" w:type="dxa"/>
                    <w:bottom w:w="0" w:type="dxa"/>
                    <w:right w:w="240" w:type="dxa"/>
                  </w:tcMar>
                  <w:hideMark/>
                </w:tcPr>
                <w:p w:rsidR="000846B7" w:rsidRPr="000846B7" w:rsidRDefault="000846B7" w:rsidP="000846B7">
                  <w:pPr>
                    <w:spacing w:after="0" w:line="240" w:lineRule="auto"/>
                    <w:jc w:val="center"/>
                    <w:rPr>
                      <w:rFonts w:ascii="Arial" w:eastAsia="Times New Roman" w:hAnsi="Arial" w:cs="Arial"/>
                      <w:sz w:val="18"/>
                      <w:szCs w:val="18"/>
                      <w:lang w:eastAsia="es-ES"/>
                    </w:rPr>
                  </w:pPr>
                </w:p>
              </w:tc>
              <w:tc>
                <w:tcPr>
                  <w:tcW w:w="0" w:type="auto"/>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object w:dxaOrig="1440" w:dyaOrig="1440">
                      <v:shape id="_x0000_i1156" type="#_x0000_t75" style="width:20.25pt;height:18pt" o:ole="">
                        <v:imagedata r:id="rId13" o:title=""/>
                      </v:shape>
                      <w:control r:id="rId16" w:name="DefaultOcxName6" w:shapeid="_x0000_i1156"/>
                    </w:object>
                  </w:r>
                  <w:r w:rsidRPr="000846B7">
                    <w:rPr>
                      <w:rFonts w:ascii="Arial" w:eastAsia="Times New Roman" w:hAnsi="Arial" w:cs="Arial"/>
                      <w:sz w:val="18"/>
                      <w:szCs w:val="18"/>
                      <w:lang w:eastAsia="es-ES"/>
                    </w:rPr>
                    <w:t>La subcapa LLC interactúa directamente con el controlador de la NIC.</w:t>
                  </w:r>
                </w:p>
              </w:tc>
            </w:tr>
            <w:tr w:rsidR="000846B7" w:rsidRPr="000846B7">
              <w:trPr>
                <w:tblCellSpacing w:w="0" w:type="dxa"/>
              </w:trPr>
              <w:tc>
                <w:tcPr>
                  <w:tcW w:w="0" w:type="auto"/>
                  <w:tcMar>
                    <w:top w:w="0" w:type="dxa"/>
                    <w:left w:w="0" w:type="dxa"/>
                    <w:bottom w:w="0" w:type="dxa"/>
                    <w:right w:w="240" w:type="dxa"/>
                  </w:tcMar>
                  <w:hideMark/>
                </w:tcPr>
                <w:p w:rsidR="000846B7" w:rsidRPr="000846B7" w:rsidRDefault="000846B7" w:rsidP="000846B7">
                  <w:pPr>
                    <w:spacing w:after="0" w:line="240" w:lineRule="auto"/>
                    <w:jc w:val="center"/>
                    <w:rPr>
                      <w:rFonts w:ascii="Arial" w:eastAsia="Times New Roman" w:hAnsi="Arial" w:cs="Arial"/>
                      <w:sz w:val="18"/>
                      <w:szCs w:val="18"/>
                      <w:lang w:eastAsia="es-ES"/>
                    </w:rPr>
                  </w:pPr>
                  <w:r w:rsidRPr="000846B7">
                    <w:rPr>
                      <w:rFonts w:ascii="Arial" w:eastAsia="Times New Roman" w:hAnsi="Arial" w:cs="Arial"/>
                      <w:noProof/>
                      <w:sz w:val="18"/>
                      <w:szCs w:val="18"/>
                      <w:lang w:eastAsia="es-ES"/>
                    </w:rPr>
                    <w:drawing>
                      <wp:inline distT="0" distB="0" distL="0" distR="0" wp14:anchorId="4EB55B0A" wp14:editId="1E7279B5">
                        <wp:extent cx="142875" cy="142875"/>
                        <wp:effectExtent l="0" t="0" r="9525" b="9525"/>
                        <wp:docPr id="4" name="Imagen 4" descr="https://assessment.netacad.net/static/rapport/base/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ssessment.netacad.net/static/rapport/base/images/ti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object w:dxaOrig="1440" w:dyaOrig="1440">
                      <v:shape id="_x0000_i1155" type="#_x0000_t75" style="width:20.25pt;height:18pt" o:ole="">
                        <v:imagedata r:id="rId13" o:title=""/>
                      </v:shape>
                      <w:control r:id="rId17" w:name="DefaultOcxName7" w:shapeid="_x0000_i1155"/>
                    </w:object>
                  </w:r>
                  <w:r w:rsidRPr="000846B7">
                    <w:rPr>
                      <w:rFonts w:ascii="Arial" w:eastAsia="Times New Roman" w:hAnsi="Arial" w:cs="Arial"/>
                      <w:sz w:val="18"/>
                      <w:szCs w:val="18"/>
                      <w:lang w:eastAsia="es-ES"/>
                    </w:rPr>
                    <w:t>La capa de enlace de datos utiliza LLC para comunicarse con las capas superiores de la suite de protocolos.</w:t>
                  </w:r>
                </w:p>
              </w:tc>
            </w:tr>
            <w:tr w:rsidR="000846B7" w:rsidRPr="000846B7">
              <w:trPr>
                <w:tblCellSpacing w:w="0" w:type="dxa"/>
              </w:trPr>
              <w:tc>
                <w:tcPr>
                  <w:tcW w:w="0" w:type="auto"/>
                  <w:tcMar>
                    <w:top w:w="0" w:type="dxa"/>
                    <w:left w:w="0" w:type="dxa"/>
                    <w:bottom w:w="0" w:type="dxa"/>
                    <w:right w:w="240" w:type="dxa"/>
                  </w:tcMar>
                  <w:hideMark/>
                </w:tcPr>
                <w:p w:rsidR="000846B7" w:rsidRPr="000846B7" w:rsidRDefault="000846B7" w:rsidP="000846B7">
                  <w:pPr>
                    <w:spacing w:after="0" w:line="240" w:lineRule="auto"/>
                    <w:jc w:val="center"/>
                    <w:rPr>
                      <w:rFonts w:ascii="Arial" w:eastAsia="Times New Roman" w:hAnsi="Arial" w:cs="Arial"/>
                      <w:sz w:val="18"/>
                      <w:szCs w:val="18"/>
                      <w:lang w:eastAsia="es-ES"/>
                    </w:rPr>
                  </w:pPr>
                </w:p>
              </w:tc>
              <w:tc>
                <w:tcPr>
                  <w:tcW w:w="0" w:type="auto"/>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object w:dxaOrig="1440" w:dyaOrig="1440">
                      <v:shape id="_x0000_i1154" type="#_x0000_t75" style="width:20.25pt;height:18pt" o:ole="">
                        <v:imagedata r:id="rId13" o:title=""/>
                      </v:shape>
                      <w:control r:id="rId18" w:name="DefaultOcxName8" w:shapeid="_x0000_i1154"/>
                    </w:object>
                  </w:r>
                  <w:r w:rsidRPr="000846B7">
                    <w:rPr>
                      <w:rFonts w:ascii="Arial" w:eastAsia="Times New Roman" w:hAnsi="Arial" w:cs="Arial"/>
                      <w:sz w:val="18"/>
                      <w:szCs w:val="18"/>
                      <w:lang w:eastAsia="es-ES"/>
                    </w:rPr>
                    <w:t>La subcapa LLC es responsable de la ubicación y la recuperación de tramas en los medios.</w:t>
                  </w:r>
                </w:p>
              </w:tc>
            </w:tr>
            <w:tr w:rsidR="000846B7" w:rsidRPr="000846B7">
              <w:trPr>
                <w:tblCellSpacing w:w="0" w:type="dxa"/>
              </w:trPr>
              <w:tc>
                <w:tcPr>
                  <w:tcW w:w="0" w:type="auto"/>
                  <w:gridSpan w:val="2"/>
                  <w:hideMark/>
                </w:tcPr>
                <w:p w:rsidR="000846B7" w:rsidRPr="000846B7" w:rsidRDefault="000846B7" w:rsidP="000846B7">
                  <w:pPr>
                    <w:shd w:val="clear" w:color="auto" w:fill="F8F8F8"/>
                    <w:spacing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t>El control de enlace lógico se implementa en el software y habilita la comunicación de la capa de enlace de datos con las capas superiores de la suite de protocolos. El controlador de la NIC interactúa directamente con el hardware de la NIC para transmitir los datos entre la subcapa MAC y los medios físicos. El control de enlace lógico se especifica en el estándar IEEE 802.2. IEEE 802.3 es un conjunto de estándares que definen los distintos tipos de Ethernet. La subcapa de control de acceso al medio (MAC, Media Access Control) es responsable de la ubicación y la recuperación de tramas en los medios.</w:t>
                  </w:r>
                </w:p>
              </w:tc>
            </w:tr>
          </w:tbl>
          <w:p w:rsidR="000846B7" w:rsidRPr="000846B7" w:rsidRDefault="000846B7" w:rsidP="000846B7">
            <w:pPr>
              <w:pBdr>
                <w:top w:val="single" w:sz="6" w:space="1" w:color="auto"/>
              </w:pBdr>
              <w:spacing w:after="0" w:line="240" w:lineRule="auto"/>
              <w:jc w:val="center"/>
              <w:rPr>
                <w:rFonts w:ascii="Arial" w:eastAsia="Times New Roman" w:hAnsi="Arial" w:cs="Arial"/>
                <w:vanish/>
                <w:sz w:val="16"/>
                <w:szCs w:val="16"/>
                <w:lang w:eastAsia="es-ES"/>
              </w:rPr>
            </w:pPr>
            <w:r w:rsidRPr="000846B7">
              <w:rPr>
                <w:rFonts w:ascii="Arial" w:eastAsia="Times New Roman" w:hAnsi="Arial" w:cs="Arial"/>
                <w:vanish/>
                <w:sz w:val="16"/>
                <w:szCs w:val="16"/>
                <w:lang w:eastAsia="es-ES"/>
              </w:rPr>
              <w:t>Final del formulario</w:t>
            </w:r>
          </w:p>
        </w:tc>
      </w:tr>
      <w:tr w:rsidR="000846B7" w:rsidRPr="000846B7" w:rsidTr="000846B7">
        <w:trPr>
          <w:tblCellSpacing w:w="0" w:type="dxa"/>
        </w:trPr>
        <w:tc>
          <w:tcPr>
            <w:tcW w:w="0" w:type="auto"/>
            <w:gridSpan w:val="2"/>
            <w:hideMark/>
          </w:tcPr>
          <w:p w:rsidR="000846B7" w:rsidRPr="000846B7" w:rsidRDefault="000846B7" w:rsidP="000846B7">
            <w:pPr>
              <w:spacing w:after="0" w:line="240" w:lineRule="auto"/>
              <w:rPr>
                <w:rFonts w:ascii="Arial" w:eastAsia="Times New Roman" w:hAnsi="Arial" w:cs="Arial"/>
                <w:sz w:val="18"/>
                <w:szCs w:val="18"/>
                <w:lang w:eastAsia="es-ES"/>
              </w:rPr>
            </w:pPr>
          </w:p>
        </w:tc>
        <w:tc>
          <w:tcPr>
            <w:tcW w:w="0" w:type="auto"/>
            <w:gridSpan w:val="2"/>
            <w:vAlign w:val="center"/>
            <w:hideMark/>
          </w:tcPr>
          <w:p w:rsidR="000846B7" w:rsidRPr="000846B7" w:rsidRDefault="000846B7" w:rsidP="000846B7">
            <w:pPr>
              <w:spacing w:after="0" w:line="240" w:lineRule="auto"/>
              <w:rPr>
                <w:rFonts w:ascii="Times New Roman" w:eastAsia="Times New Roman" w:hAnsi="Times New Roman" w:cs="Times New Roman"/>
                <w:sz w:val="20"/>
                <w:szCs w:val="20"/>
                <w:lang w:eastAsia="es-ES"/>
              </w:rPr>
            </w:pPr>
          </w:p>
        </w:tc>
      </w:tr>
    </w:tbl>
    <w:p w:rsidR="000846B7" w:rsidRPr="000846B7" w:rsidRDefault="000846B7" w:rsidP="000846B7">
      <w:pPr>
        <w:spacing w:after="0" w:line="240" w:lineRule="auto"/>
        <w:rPr>
          <w:rFonts w:ascii="Arial" w:eastAsia="Times New Roman" w:hAnsi="Arial" w:cs="Arial"/>
          <w:vanish/>
          <w:color w:val="707070"/>
          <w:sz w:val="18"/>
          <w:szCs w:val="18"/>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
        <w:gridCol w:w="105"/>
        <w:gridCol w:w="2632"/>
        <w:gridCol w:w="2632"/>
        <w:gridCol w:w="3105"/>
      </w:tblGrid>
      <w:tr w:rsidR="000846B7" w:rsidRPr="000846B7" w:rsidTr="000846B7">
        <w:trPr>
          <w:gridAfter w:val="1"/>
          <w:wAfter w:w="6494" w:type="dxa"/>
          <w:tblCellSpacing w:w="15" w:type="dxa"/>
        </w:trPr>
        <w:tc>
          <w:tcPr>
            <w:tcW w:w="0" w:type="auto"/>
            <w:gridSpan w:val="2"/>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noProof/>
                <w:sz w:val="18"/>
                <w:szCs w:val="18"/>
                <w:lang w:eastAsia="es-ES"/>
              </w:rPr>
              <w:drawing>
                <wp:inline distT="0" distB="0" distL="0" distR="0" wp14:anchorId="06B9DBBA" wp14:editId="232F1FE0">
                  <wp:extent cx="95250" cy="9525"/>
                  <wp:effectExtent l="0" t="0" r="0" b="0"/>
                  <wp:docPr id="5" name="Imagen 5" descr="https://assessment.netacad.net/static/rapport/bas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sessment.netacad.net/static/rapport/base/images/spac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c>
          <w:tcPr>
            <w:tcW w:w="0" w:type="auto"/>
            <w:gridSpan w:val="2"/>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89"/>
            </w:tblGrid>
            <w:tr w:rsidR="000846B7" w:rsidRPr="000846B7">
              <w:trPr>
                <w:tblCellSpacing w:w="15" w:type="dxa"/>
              </w:trPr>
              <w:tc>
                <w:tcPr>
                  <w:tcW w:w="0" w:type="auto"/>
                  <w:noWrap/>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t>Este punto hace referencia al contenido de las siguientes áreas:</w:t>
                  </w:r>
                </w:p>
                <w:p w:rsidR="000846B7" w:rsidRPr="000846B7" w:rsidRDefault="000846B7" w:rsidP="000846B7">
                  <w:pPr>
                    <w:spacing w:after="0" w:line="240" w:lineRule="auto"/>
                    <w:rPr>
                      <w:rFonts w:ascii="Arial" w:eastAsia="Times New Roman" w:hAnsi="Arial" w:cs="Arial"/>
                      <w:sz w:val="18"/>
                      <w:szCs w:val="18"/>
                      <w:lang w:val="en-US" w:eastAsia="es-ES"/>
                    </w:rPr>
                  </w:pPr>
                  <w:r w:rsidRPr="000846B7">
                    <w:rPr>
                      <w:rFonts w:ascii="Arial" w:eastAsia="Times New Roman" w:hAnsi="Arial" w:cs="Arial"/>
                      <w:sz w:val="18"/>
                      <w:szCs w:val="18"/>
                      <w:lang w:val="en-US" w:eastAsia="es-ES"/>
                    </w:rPr>
                    <w:t>IT Essentials: PC Hardware and Software</w:t>
                  </w:r>
                </w:p>
                <w:p w:rsidR="000846B7" w:rsidRPr="000846B7" w:rsidRDefault="000846B7" w:rsidP="000846B7">
                  <w:pPr>
                    <w:numPr>
                      <w:ilvl w:val="0"/>
                      <w:numId w:val="2"/>
                    </w:numPr>
                    <w:spacing w:before="100" w:beforeAutospacing="1" w:after="100" w:afterAutospacing="1"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t>5.1.1 Funcionamiento de Ethernet</w:t>
                  </w:r>
                </w:p>
              </w:tc>
            </w:tr>
          </w:tbl>
          <w:p w:rsidR="000846B7" w:rsidRPr="000846B7" w:rsidRDefault="000846B7" w:rsidP="000846B7">
            <w:pPr>
              <w:spacing w:after="0" w:line="240" w:lineRule="auto"/>
              <w:rPr>
                <w:rFonts w:ascii="Arial" w:eastAsia="Times New Roman" w:hAnsi="Arial" w:cs="Arial"/>
                <w:sz w:val="18"/>
                <w:szCs w:val="18"/>
                <w:lang w:eastAsia="es-ES"/>
              </w:rPr>
            </w:pPr>
          </w:p>
        </w:tc>
      </w:tr>
      <w:tr w:rsidR="000846B7" w:rsidRPr="000846B7" w:rsidTr="000846B7">
        <w:tblPrEx>
          <w:tblCellSpacing w:w="0" w:type="dxa"/>
          <w:tblCellMar>
            <w:top w:w="0" w:type="dxa"/>
            <w:left w:w="0" w:type="dxa"/>
            <w:bottom w:w="0" w:type="dxa"/>
            <w:right w:w="0" w:type="dxa"/>
          </w:tblCellMar>
        </w:tblPrEx>
        <w:trPr>
          <w:gridBefore w:val="1"/>
          <w:tblCellSpacing w:w="0" w:type="dxa"/>
        </w:trPr>
        <w:tc>
          <w:tcPr>
            <w:tcW w:w="375" w:type="dxa"/>
            <w:gridSpan w:val="2"/>
            <w:hideMark/>
          </w:tcPr>
          <w:p w:rsidR="000846B7" w:rsidRPr="000846B7" w:rsidRDefault="000846B7" w:rsidP="000846B7">
            <w:pPr>
              <w:spacing w:after="0" w:line="240" w:lineRule="auto"/>
              <w:rPr>
                <w:rFonts w:ascii="Arial" w:eastAsia="Times New Roman" w:hAnsi="Arial" w:cs="Arial"/>
                <w:color w:val="666666"/>
                <w:sz w:val="27"/>
                <w:szCs w:val="27"/>
                <w:lang w:eastAsia="es-ES"/>
              </w:rPr>
            </w:pPr>
            <w:r w:rsidRPr="000846B7">
              <w:rPr>
                <w:rFonts w:ascii="Arial" w:eastAsia="Times New Roman" w:hAnsi="Arial" w:cs="Arial"/>
                <w:color w:val="666666"/>
                <w:sz w:val="27"/>
                <w:szCs w:val="27"/>
                <w:lang w:eastAsia="es-ES"/>
              </w:rPr>
              <w:t>6</w:t>
            </w:r>
          </w:p>
        </w:tc>
        <w:tc>
          <w:tcPr>
            <w:tcW w:w="11145" w:type="dxa"/>
            <w:gridSpan w:val="2"/>
            <w:hideMark/>
          </w:tcPr>
          <w:p w:rsidR="000846B7" w:rsidRPr="000846B7" w:rsidRDefault="000846B7" w:rsidP="000846B7">
            <w:pPr>
              <w:pBdr>
                <w:bottom w:val="single" w:sz="6" w:space="1" w:color="auto"/>
              </w:pBdr>
              <w:spacing w:after="0" w:line="240" w:lineRule="auto"/>
              <w:jc w:val="center"/>
              <w:rPr>
                <w:rFonts w:ascii="Arial" w:eastAsia="Times New Roman" w:hAnsi="Arial" w:cs="Arial"/>
                <w:vanish/>
                <w:sz w:val="16"/>
                <w:szCs w:val="16"/>
                <w:lang w:eastAsia="es-ES"/>
              </w:rPr>
            </w:pPr>
            <w:r w:rsidRPr="000846B7">
              <w:rPr>
                <w:rFonts w:ascii="Arial" w:eastAsia="Times New Roman" w:hAnsi="Arial" w:cs="Arial"/>
                <w:vanish/>
                <w:sz w:val="16"/>
                <w:szCs w:val="16"/>
                <w:lang w:eastAsia="es-ES"/>
              </w:rPr>
              <w:t>Principio del formulario</w:t>
            </w:r>
          </w:p>
          <w:tbl>
            <w:tblPr>
              <w:tblW w:w="5000" w:type="pct"/>
              <w:tblCellSpacing w:w="0" w:type="dxa"/>
              <w:tblCellMar>
                <w:left w:w="0" w:type="dxa"/>
                <w:right w:w="0" w:type="dxa"/>
              </w:tblCellMar>
              <w:tblLook w:val="04A0" w:firstRow="1" w:lastRow="0" w:firstColumn="1" w:lastColumn="0" w:noHBand="0" w:noVBand="1"/>
            </w:tblPr>
            <w:tblGrid>
              <w:gridCol w:w="1141"/>
              <w:gridCol w:w="4596"/>
            </w:tblGrid>
            <w:tr w:rsidR="000846B7" w:rsidRPr="000846B7">
              <w:trPr>
                <w:tblCellSpacing w:w="0" w:type="dxa"/>
              </w:trPr>
              <w:tc>
                <w:tcPr>
                  <w:tcW w:w="0" w:type="auto"/>
                  <w:gridSpan w:val="2"/>
                  <w:hideMark/>
                </w:tcPr>
                <w:p w:rsidR="000846B7" w:rsidRPr="000846B7" w:rsidRDefault="000846B7" w:rsidP="000846B7">
                  <w:pPr>
                    <w:spacing w:after="150" w:line="240" w:lineRule="auto"/>
                    <w:rPr>
                      <w:rFonts w:ascii="Arial" w:eastAsia="Times New Roman" w:hAnsi="Arial" w:cs="Arial"/>
                      <w:color w:val="666666"/>
                      <w:sz w:val="27"/>
                      <w:szCs w:val="27"/>
                      <w:lang w:eastAsia="es-ES"/>
                    </w:rPr>
                  </w:pPr>
                  <w:r w:rsidRPr="000846B7">
                    <w:rPr>
                      <w:rFonts w:ascii="Arial" w:eastAsia="Times New Roman" w:hAnsi="Arial" w:cs="Arial"/>
                      <w:color w:val="666666"/>
                      <w:sz w:val="27"/>
                      <w:szCs w:val="27"/>
                      <w:lang w:eastAsia="es-ES"/>
                    </w:rPr>
                    <w:t xml:space="preserve">¿Cuáles son las dos afirmaciones correctas sobre direcciones MAC e IP durante la </w:t>
                  </w:r>
                  <w:r w:rsidRPr="000846B7">
                    <w:rPr>
                      <w:rFonts w:ascii="Arial" w:eastAsia="Times New Roman" w:hAnsi="Arial" w:cs="Arial"/>
                      <w:color w:val="666666"/>
                      <w:sz w:val="27"/>
                      <w:szCs w:val="27"/>
                      <w:lang w:eastAsia="es-ES"/>
                    </w:rPr>
                    <w:lastRenderedPageBreak/>
                    <w:t>transmisión de datos si no hay NAT? (Elija dos).</w:t>
                  </w:r>
                </w:p>
              </w:tc>
            </w:tr>
            <w:tr w:rsidR="000846B7" w:rsidRPr="000846B7">
              <w:trPr>
                <w:tblCellSpacing w:w="0" w:type="dxa"/>
              </w:trPr>
              <w:tc>
                <w:tcPr>
                  <w:tcW w:w="0" w:type="auto"/>
                  <w:noWrap/>
                  <w:tcMar>
                    <w:top w:w="0" w:type="dxa"/>
                    <w:left w:w="0" w:type="dxa"/>
                    <w:bottom w:w="0" w:type="dxa"/>
                    <w:right w:w="240" w:type="dxa"/>
                  </w:tcMar>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b/>
                      <w:bCs/>
                      <w:sz w:val="18"/>
                      <w:szCs w:val="18"/>
                      <w:lang w:eastAsia="es-ES"/>
                    </w:rPr>
                    <w:lastRenderedPageBreak/>
                    <w:t>Corrija</w:t>
                  </w:r>
                  <w:r w:rsidRPr="000846B7">
                    <w:rPr>
                      <w:rFonts w:ascii="Arial" w:eastAsia="Times New Roman" w:hAnsi="Arial" w:cs="Arial"/>
                      <w:sz w:val="18"/>
                      <w:szCs w:val="18"/>
                      <w:lang w:eastAsia="es-ES"/>
                    </w:rPr>
                    <w:t> </w:t>
                  </w:r>
                  <w:r w:rsidRPr="000846B7">
                    <w:rPr>
                      <w:rFonts w:ascii="Arial" w:eastAsia="Times New Roman" w:hAnsi="Arial" w:cs="Arial"/>
                      <w:sz w:val="18"/>
                      <w:szCs w:val="18"/>
                      <w:lang w:eastAsia="es-ES"/>
                    </w:rPr>
                    <w:br/>
                  </w:r>
                  <w:r w:rsidRPr="000846B7">
                    <w:rPr>
                      <w:rFonts w:ascii="Arial" w:eastAsia="Times New Roman" w:hAnsi="Arial" w:cs="Arial"/>
                      <w:b/>
                      <w:bCs/>
                      <w:sz w:val="18"/>
                      <w:szCs w:val="18"/>
                      <w:lang w:eastAsia="es-ES"/>
                    </w:rPr>
                    <w:t>respuesta</w:t>
                  </w:r>
                  <w:r w:rsidRPr="000846B7">
                    <w:rPr>
                      <w:rFonts w:ascii="Arial" w:eastAsia="Times New Roman" w:hAnsi="Arial" w:cs="Arial"/>
                      <w:sz w:val="18"/>
                      <w:szCs w:val="18"/>
                      <w:lang w:eastAsia="es-ES"/>
                    </w:rPr>
                    <w:t> </w:t>
                  </w:r>
                </w:p>
              </w:tc>
              <w:tc>
                <w:tcPr>
                  <w:tcW w:w="21600" w:type="dxa"/>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b/>
                      <w:bCs/>
                      <w:sz w:val="18"/>
                      <w:szCs w:val="18"/>
                      <w:lang w:eastAsia="es-ES"/>
                    </w:rPr>
                    <w:t>su</w:t>
                  </w:r>
                  <w:r w:rsidRPr="000846B7">
                    <w:rPr>
                      <w:rFonts w:ascii="Arial" w:eastAsia="Times New Roman" w:hAnsi="Arial" w:cs="Arial"/>
                      <w:sz w:val="18"/>
                      <w:szCs w:val="18"/>
                      <w:lang w:eastAsia="es-ES"/>
                    </w:rPr>
                    <w:t> </w:t>
                  </w:r>
                  <w:r w:rsidRPr="000846B7">
                    <w:rPr>
                      <w:rFonts w:ascii="Arial" w:eastAsia="Times New Roman" w:hAnsi="Arial" w:cs="Arial"/>
                      <w:sz w:val="18"/>
                      <w:szCs w:val="18"/>
                      <w:lang w:eastAsia="es-ES"/>
                    </w:rPr>
                    <w:br/>
                  </w:r>
                  <w:r w:rsidRPr="000846B7">
                    <w:rPr>
                      <w:rFonts w:ascii="Arial" w:eastAsia="Times New Roman" w:hAnsi="Arial" w:cs="Arial"/>
                      <w:b/>
                      <w:bCs/>
                      <w:sz w:val="18"/>
                      <w:szCs w:val="18"/>
                      <w:lang w:eastAsia="es-ES"/>
                    </w:rPr>
                    <w:t>respuesta</w:t>
                  </w:r>
                  <w:r w:rsidRPr="000846B7">
                    <w:rPr>
                      <w:rFonts w:ascii="Arial" w:eastAsia="Times New Roman" w:hAnsi="Arial" w:cs="Arial"/>
                      <w:sz w:val="18"/>
                      <w:szCs w:val="18"/>
                      <w:lang w:eastAsia="es-ES"/>
                    </w:rPr>
                    <w:t> </w:t>
                  </w:r>
                </w:p>
              </w:tc>
            </w:tr>
            <w:tr w:rsidR="000846B7" w:rsidRPr="000846B7">
              <w:trPr>
                <w:tblCellSpacing w:w="0" w:type="dxa"/>
              </w:trPr>
              <w:tc>
                <w:tcPr>
                  <w:tcW w:w="0" w:type="auto"/>
                  <w:tcMar>
                    <w:top w:w="0" w:type="dxa"/>
                    <w:left w:w="0" w:type="dxa"/>
                    <w:bottom w:w="0" w:type="dxa"/>
                    <w:right w:w="240" w:type="dxa"/>
                  </w:tcMar>
                  <w:hideMark/>
                </w:tcPr>
                <w:p w:rsidR="000846B7" w:rsidRPr="000846B7" w:rsidRDefault="000846B7" w:rsidP="000846B7">
                  <w:pPr>
                    <w:spacing w:after="0" w:line="240" w:lineRule="auto"/>
                    <w:jc w:val="center"/>
                    <w:rPr>
                      <w:rFonts w:ascii="Arial" w:eastAsia="Times New Roman" w:hAnsi="Arial" w:cs="Arial"/>
                      <w:sz w:val="18"/>
                      <w:szCs w:val="18"/>
                      <w:lang w:eastAsia="es-ES"/>
                    </w:rPr>
                  </w:pPr>
                </w:p>
              </w:tc>
              <w:tc>
                <w:tcPr>
                  <w:tcW w:w="0" w:type="auto"/>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object w:dxaOrig="1440" w:dyaOrig="1440">
                      <v:shape id="_x0000_i1153" type="#_x0000_t75" style="width:20.25pt;height:18pt" o:ole="">
                        <v:imagedata r:id="rId13" o:title=""/>
                      </v:shape>
                      <w:control r:id="rId19" w:name="DefaultOcxName9" w:shapeid="_x0000_i1153"/>
                    </w:object>
                  </w:r>
                  <w:r w:rsidRPr="000846B7">
                    <w:rPr>
                      <w:rFonts w:ascii="Arial" w:eastAsia="Times New Roman" w:hAnsi="Arial" w:cs="Arial"/>
                      <w:sz w:val="18"/>
                      <w:szCs w:val="18"/>
                      <w:lang w:eastAsia="es-ES"/>
                    </w:rPr>
                    <w:t xml:space="preserve">Un paquete que cruzó cuatro </w:t>
                  </w:r>
                  <w:proofErr w:type="spellStart"/>
                  <w:r w:rsidRPr="000846B7">
                    <w:rPr>
                      <w:rFonts w:ascii="Arial" w:eastAsia="Times New Roman" w:hAnsi="Arial" w:cs="Arial"/>
                      <w:sz w:val="18"/>
                      <w:szCs w:val="18"/>
                      <w:lang w:eastAsia="es-ES"/>
                    </w:rPr>
                    <w:t>routers</w:t>
                  </w:r>
                  <w:proofErr w:type="spellEnd"/>
                  <w:r w:rsidRPr="000846B7">
                    <w:rPr>
                      <w:rFonts w:ascii="Arial" w:eastAsia="Times New Roman" w:hAnsi="Arial" w:cs="Arial"/>
                      <w:sz w:val="18"/>
                      <w:szCs w:val="18"/>
                      <w:lang w:eastAsia="es-ES"/>
                    </w:rPr>
                    <w:t xml:space="preserve"> cambió la dirección IP de destino cuatro veces.</w:t>
                  </w:r>
                </w:p>
              </w:tc>
            </w:tr>
            <w:tr w:rsidR="000846B7" w:rsidRPr="000846B7">
              <w:trPr>
                <w:tblCellSpacing w:w="0" w:type="dxa"/>
              </w:trPr>
              <w:tc>
                <w:tcPr>
                  <w:tcW w:w="0" w:type="auto"/>
                  <w:tcMar>
                    <w:top w:w="0" w:type="dxa"/>
                    <w:left w:w="0" w:type="dxa"/>
                    <w:bottom w:w="0" w:type="dxa"/>
                    <w:right w:w="240" w:type="dxa"/>
                  </w:tcMar>
                  <w:hideMark/>
                </w:tcPr>
                <w:p w:rsidR="000846B7" w:rsidRPr="000846B7" w:rsidRDefault="000846B7" w:rsidP="000846B7">
                  <w:pPr>
                    <w:spacing w:after="0" w:line="240" w:lineRule="auto"/>
                    <w:jc w:val="center"/>
                    <w:rPr>
                      <w:rFonts w:ascii="Arial" w:eastAsia="Times New Roman" w:hAnsi="Arial" w:cs="Arial"/>
                      <w:sz w:val="18"/>
                      <w:szCs w:val="18"/>
                      <w:lang w:eastAsia="es-ES"/>
                    </w:rPr>
                  </w:pPr>
                </w:p>
              </w:tc>
              <w:tc>
                <w:tcPr>
                  <w:tcW w:w="0" w:type="auto"/>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object w:dxaOrig="1440" w:dyaOrig="1440">
                      <v:shape id="_x0000_i1152" type="#_x0000_t75" style="width:20.25pt;height:18pt" o:ole="">
                        <v:imagedata r:id="rId13" o:title=""/>
                      </v:shape>
                      <w:control r:id="rId20" w:name="DefaultOcxName10" w:shapeid="_x0000_i1152"/>
                    </w:object>
                  </w:r>
                  <w:r w:rsidRPr="000846B7">
                    <w:rPr>
                      <w:rFonts w:ascii="Arial" w:eastAsia="Times New Roman" w:hAnsi="Arial" w:cs="Arial"/>
                      <w:sz w:val="18"/>
                      <w:szCs w:val="18"/>
                      <w:lang w:eastAsia="es-ES"/>
                    </w:rPr>
                    <w:t xml:space="preserve">Las direcciones MAC de destino nunca cambian en una trama que atraviesa siete </w:t>
                  </w:r>
                  <w:proofErr w:type="spellStart"/>
                  <w:r w:rsidRPr="000846B7">
                    <w:rPr>
                      <w:rFonts w:ascii="Arial" w:eastAsia="Times New Roman" w:hAnsi="Arial" w:cs="Arial"/>
                      <w:sz w:val="18"/>
                      <w:szCs w:val="18"/>
                      <w:lang w:eastAsia="es-ES"/>
                    </w:rPr>
                    <w:t>routers</w:t>
                  </w:r>
                  <w:proofErr w:type="spellEnd"/>
                  <w:r w:rsidRPr="000846B7">
                    <w:rPr>
                      <w:rFonts w:ascii="Arial" w:eastAsia="Times New Roman" w:hAnsi="Arial" w:cs="Arial"/>
                      <w:sz w:val="18"/>
                      <w:szCs w:val="18"/>
                      <w:lang w:eastAsia="es-ES"/>
                    </w:rPr>
                    <w:t>.</w:t>
                  </w:r>
                </w:p>
              </w:tc>
            </w:tr>
            <w:tr w:rsidR="000846B7" w:rsidRPr="000846B7">
              <w:trPr>
                <w:tblCellSpacing w:w="0" w:type="dxa"/>
              </w:trPr>
              <w:tc>
                <w:tcPr>
                  <w:tcW w:w="0" w:type="auto"/>
                  <w:tcMar>
                    <w:top w:w="0" w:type="dxa"/>
                    <w:left w:w="0" w:type="dxa"/>
                    <w:bottom w:w="0" w:type="dxa"/>
                    <w:right w:w="240" w:type="dxa"/>
                  </w:tcMar>
                  <w:hideMark/>
                </w:tcPr>
                <w:p w:rsidR="000846B7" w:rsidRPr="000846B7" w:rsidRDefault="000846B7" w:rsidP="000846B7">
                  <w:pPr>
                    <w:spacing w:after="0" w:line="240" w:lineRule="auto"/>
                    <w:jc w:val="center"/>
                    <w:rPr>
                      <w:rFonts w:ascii="Arial" w:eastAsia="Times New Roman" w:hAnsi="Arial" w:cs="Arial"/>
                      <w:sz w:val="18"/>
                      <w:szCs w:val="18"/>
                      <w:lang w:eastAsia="es-ES"/>
                    </w:rPr>
                  </w:pPr>
                  <w:r w:rsidRPr="000846B7">
                    <w:rPr>
                      <w:rFonts w:ascii="Arial" w:eastAsia="Times New Roman" w:hAnsi="Arial" w:cs="Arial"/>
                      <w:noProof/>
                      <w:sz w:val="18"/>
                      <w:szCs w:val="18"/>
                      <w:lang w:eastAsia="es-ES"/>
                    </w:rPr>
                    <w:drawing>
                      <wp:inline distT="0" distB="0" distL="0" distR="0" wp14:anchorId="32D5F213" wp14:editId="54B49F40">
                        <wp:extent cx="142875" cy="142875"/>
                        <wp:effectExtent l="0" t="0" r="9525" b="9525"/>
                        <wp:docPr id="6" name="Imagen 6" descr="https://assessment.netacad.net/static/rapport/base/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ssment.netacad.net/static/rapport/base/images/ti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object w:dxaOrig="1440" w:dyaOrig="1440">
                      <v:shape id="_x0000_i1151" type="#_x0000_t75" style="width:20.25pt;height:18pt" o:ole="">
                        <v:imagedata r:id="rId13" o:title=""/>
                      </v:shape>
                      <w:control r:id="rId21" w:name="DefaultOcxName11" w:shapeid="_x0000_i1151"/>
                    </w:object>
                  </w:r>
                  <w:r w:rsidRPr="000846B7">
                    <w:rPr>
                      <w:rFonts w:ascii="Arial" w:eastAsia="Times New Roman" w:hAnsi="Arial" w:cs="Arial"/>
                      <w:sz w:val="18"/>
                      <w:szCs w:val="18"/>
                      <w:lang w:eastAsia="es-ES"/>
                    </w:rPr>
                    <w:t>Las direcciones MAC de destino y de origen tienen importancia local y cambian cada vez que una trama va de una LAN a otra.</w:t>
                  </w:r>
                </w:p>
              </w:tc>
            </w:tr>
            <w:tr w:rsidR="000846B7" w:rsidRPr="000846B7">
              <w:trPr>
                <w:tblCellSpacing w:w="0" w:type="dxa"/>
              </w:trPr>
              <w:tc>
                <w:tcPr>
                  <w:tcW w:w="0" w:type="auto"/>
                  <w:tcMar>
                    <w:top w:w="0" w:type="dxa"/>
                    <w:left w:w="0" w:type="dxa"/>
                    <w:bottom w:w="0" w:type="dxa"/>
                    <w:right w:w="240" w:type="dxa"/>
                  </w:tcMar>
                  <w:hideMark/>
                </w:tcPr>
                <w:p w:rsidR="000846B7" w:rsidRPr="000846B7" w:rsidRDefault="000846B7" w:rsidP="000846B7">
                  <w:pPr>
                    <w:spacing w:after="0" w:line="240" w:lineRule="auto"/>
                    <w:jc w:val="center"/>
                    <w:rPr>
                      <w:rFonts w:ascii="Arial" w:eastAsia="Times New Roman" w:hAnsi="Arial" w:cs="Arial"/>
                      <w:sz w:val="18"/>
                      <w:szCs w:val="18"/>
                      <w:lang w:eastAsia="es-ES"/>
                    </w:rPr>
                  </w:pPr>
                  <w:r w:rsidRPr="000846B7">
                    <w:rPr>
                      <w:rFonts w:ascii="Arial" w:eastAsia="Times New Roman" w:hAnsi="Arial" w:cs="Arial"/>
                      <w:noProof/>
                      <w:sz w:val="18"/>
                      <w:szCs w:val="18"/>
                      <w:lang w:eastAsia="es-ES"/>
                    </w:rPr>
                    <w:drawing>
                      <wp:inline distT="0" distB="0" distL="0" distR="0" wp14:anchorId="4EC81B9F" wp14:editId="6DD8825E">
                        <wp:extent cx="142875" cy="142875"/>
                        <wp:effectExtent l="0" t="0" r="9525" b="9525"/>
                        <wp:docPr id="7" name="Imagen 7" descr="https://assessment.netacad.net/static/rapport/base/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sessment.netacad.net/static/rapport/base/images/ti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object w:dxaOrig="1440" w:dyaOrig="1440">
                      <v:shape id="_x0000_i1150" type="#_x0000_t75" style="width:20.25pt;height:18pt" o:ole="">
                        <v:imagedata r:id="rId13" o:title=""/>
                      </v:shape>
                      <w:control r:id="rId22" w:name="DefaultOcxName12" w:shapeid="_x0000_i1150"/>
                    </w:object>
                  </w:r>
                  <w:r w:rsidRPr="000846B7">
                    <w:rPr>
                      <w:rFonts w:ascii="Arial" w:eastAsia="Times New Roman" w:hAnsi="Arial" w:cs="Arial"/>
                      <w:sz w:val="18"/>
                      <w:szCs w:val="18"/>
                      <w:lang w:eastAsia="es-ES"/>
                    </w:rPr>
                    <w:t>Las direcciones IP de destino en un encabezado del paquete se mantienen constantes a lo largo de toda la ruta a un host de destino.</w:t>
                  </w:r>
                </w:p>
              </w:tc>
            </w:tr>
            <w:tr w:rsidR="000846B7" w:rsidRPr="000846B7">
              <w:trPr>
                <w:tblCellSpacing w:w="0" w:type="dxa"/>
              </w:trPr>
              <w:tc>
                <w:tcPr>
                  <w:tcW w:w="0" w:type="auto"/>
                  <w:tcMar>
                    <w:top w:w="0" w:type="dxa"/>
                    <w:left w:w="0" w:type="dxa"/>
                    <w:bottom w:w="0" w:type="dxa"/>
                    <w:right w:w="240" w:type="dxa"/>
                  </w:tcMar>
                  <w:hideMark/>
                </w:tcPr>
                <w:p w:rsidR="000846B7" w:rsidRPr="000846B7" w:rsidRDefault="000846B7" w:rsidP="000846B7">
                  <w:pPr>
                    <w:spacing w:after="0" w:line="240" w:lineRule="auto"/>
                    <w:jc w:val="center"/>
                    <w:rPr>
                      <w:rFonts w:ascii="Arial" w:eastAsia="Times New Roman" w:hAnsi="Arial" w:cs="Arial"/>
                      <w:sz w:val="18"/>
                      <w:szCs w:val="18"/>
                      <w:lang w:eastAsia="es-ES"/>
                    </w:rPr>
                  </w:pPr>
                </w:p>
              </w:tc>
              <w:tc>
                <w:tcPr>
                  <w:tcW w:w="0" w:type="auto"/>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object w:dxaOrig="1440" w:dyaOrig="1440">
                      <v:shape id="_x0000_i1149" type="#_x0000_t75" style="width:20.25pt;height:18pt" o:ole="">
                        <v:imagedata r:id="rId13" o:title=""/>
                      </v:shape>
                      <w:control r:id="rId23" w:name="DefaultOcxName13" w:shapeid="_x0000_i1149"/>
                    </w:object>
                  </w:r>
                  <w:r w:rsidRPr="000846B7">
                    <w:rPr>
                      <w:rFonts w:ascii="Arial" w:eastAsia="Times New Roman" w:hAnsi="Arial" w:cs="Arial"/>
                      <w:sz w:val="18"/>
                      <w:szCs w:val="18"/>
                      <w:lang w:eastAsia="es-ES"/>
                    </w:rPr>
                    <w:t>Cada vez que una trama se encapsula con una nueva dirección MAC de destino, se necesita una nueva dirección IP de destino.</w:t>
                  </w:r>
                </w:p>
              </w:tc>
            </w:tr>
            <w:tr w:rsidR="000846B7" w:rsidRPr="000846B7">
              <w:trPr>
                <w:tblCellSpacing w:w="0" w:type="dxa"/>
              </w:trPr>
              <w:tc>
                <w:tcPr>
                  <w:tcW w:w="0" w:type="auto"/>
                  <w:gridSpan w:val="2"/>
                  <w:hideMark/>
                </w:tcPr>
                <w:p w:rsidR="000846B7" w:rsidRPr="000846B7" w:rsidRDefault="000846B7" w:rsidP="000846B7">
                  <w:pPr>
                    <w:shd w:val="clear" w:color="auto" w:fill="F8F8F8"/>
                    <w:spacing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t xml:space="preserve">Si toda la ruta es Ethernet, las direcciones MAC de origen y de destino cambian en cada salto de </w:t>
                  </w:r>
                  <w:proofErr w:type="spellStart"/>
                  <w:r w:rsidRPr="000846B7">
                    <w:rPr>
                      <w:rFonts w:ascii="Arial" w:eastAsia="Times New Roman" w:hAnsi="Arial" w:cs="Arial"/>
                      <w:sz w:val="18"/>
                      <w:szCs w:val="18"/>
                      <w:lang w:eastAsia="es-ES"/>
                    </w:rPr>
                    <w:t>router</w:t>
                  </w:r>
                  <w:proofErr w:type="spellEnd"/>
                  <w:r w:rsidRPr="000846B7">
                    <w:rPr>
                      <w:rFonts w:ascii="Arial" w:eastAsia="Times New Roman" w:hAnsi="Arial" w:cs="Arial"/>
                      <w:sz w:val="18"/>
                      <w:szCs w:val="18"/>
                      <w:lang w:eastAsia="es-ES"/>
                    </w:rPr>
                    <w:t>. La dirección IP de destino no se modifica a lo largo de la trayectoria, a menos que la traducción de direcciones de red esté activa.</w:t>
                  </w:r>
                </w:p>
              </w:tc>
            </w:tr>
          </w:tbl>
          <w:p w:rsidR="000846B7" w:rsidRPr="000846B7" w:rsidRDefault="000846B7" w:rsidP="000846B7">
            <w:pPr>
              <w:pBdr>
                <w:top w:val="single" w:sz="6" w:space="1" w:color="auto"/>
              </w:pBdr>
              <w:spacing w:after="0" w:line="240" w:lineRule="auto"/>
              <w:jc w:val="center"/>
              <w:rPr>
                <w:rFonts w:ascii="Arial" w:eastAsia="Times New Roman" w:hAnsi="Arial" w:cs="Arial"/>
                <w:vanish/>
                <w:sz w:val="16"/>
                <w:szCs w:val="16"/>
                <w:lang w:eastAsia="es-ES"/>
              </w:rPr>
            </w:pPr>
            <w:r w:rsidRPr="000846B7">
              <w:rPr>
                <w:rFonts w:ascii="Arial" w:eastAsia="Times New Roman" w:hAnsi="Arial" w:cs="Arial"/>
                <w:vanish/>
                <w:sz w:val="16"/>
                <w:szCs w:val="16"/>
                <w:lang w:eastAsia="es-ES"/>
              </w:rPr>
              <w:t>Final del formulario</w:t>
            </w:r>
          </w:p>
        </w:tc>
      </w:tr>
      <w:tr w:rsidR="000846B7" w:rsidRPr="000846B7" w:rsidTr="000846B7">
        <w:tblPrEx>
          <w:tblCellSpacing w:w="0" w:type="dxa"/>
          <w:tblCellMar>
            <w:top w:w="0" w:type="dxa"/>
            <w:left w:w="0" w:type="dxa"/>
            <w:bottom w:w="0" w:type="dxa"/>
            <w:right w:w="0" w:type="dxa"/>
          </w:tblCellMar>
        </w:tblPrEx>
        <w:trPr>
          <w:gridBefore w:val="1"/>
          <w:tblCellSpacing w:w="0" w:type="dxa"/>
        </w:trPr>
        <w:tc>
          <w:tcPr>
            <w:tcW w:w="0" w:type="auto"/>
            <w:gridSpan w:val="2"/>
            <w:hideMark/>
          </w:tcPr>
          <w:p w:rsidR="000846B7" w:rsidRPr="000846B7" w:rsidRDefault="000846B7" w:rsidP="000846B7">
            <w:pPr>
              <w:spacing w:after="0" w:line="240" w:lineRule="auto"/>
              <w:rPr>
                <w:rFonts w:ascii="Arial" w:eastAsia="Times New Roman" w:hAnsi="Arial" w:cs="Arial"/>
                <w:sz w:val="18"/>
                <w:szCs w:val="18"/>
                <w:lang w:eastAsia="es-ES"/>
              </w:rPr>
            </w:pPr>
          </w:p>
        </w:tc>
        <w:tc>
          <w:tcPr>
            <w:tcW w:w="0" w:type="auto"/>
            <w:gridSpan w:val="2"/>
            <w:vAlign w:val="center"/>
            <w:hideMark/>
          </w:tcPr>
          <w:p w:rsidR="000846B7" w:rsidRPr="000846B7" w:rsidRDefault="000846B7" w:rsidP="000846B7">
            <w:pPr>
              <w:spacing w:after="0" w:line="240" w:lineRule="auto"/>
              <w:rPr>
                <w:rFonts w:ascii="Times New Roman" w:eastAsia="Times New Roman" w:hAnsi="Times New Roman" w:cs="Times New Roman"/>
                <w:sz w:val="20"/>
                <w:szCs w:val="20"/>
                <w:lang w:eastAsia="es-ES"/>
              </w:rPr>
            </w:pPr>
          </w:p>
        </w:tc>
      </w:tr>
    </w:tbl>
    <w:p w:rsidR="000846B7" w:rsidRPr="000846B7" w:rsidRDefault="000846B7" w:rsidP="000846B7">
      <w:pPr>
        <w:spacing w:after="0" w:line="240" w:lineRule="auto"/>
        <w:rPr>
          <w:rFonts w:ascii="Arial" w:eastAsia="Times New Roman" w:hAnsi="Arial" w:cs="Arial"/>
          <w:vanish/>
          <w:color w:val="707070"/>
          <w:sz w:val="18"/>
          <w:szCs w:val="18"/>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
        <w:gridCol w:w="105"/>
        <w:gridCol w:w="2632"/>
        <w:gridCol w:w="2632"/>
        <w:gridCol w:w="3105"/>
      </w:tblGrid>
      <w:tr w:rsidR="000846B7" w:rsidRPr="000846B7" w:rsidTr="000846B7">
        <w:trPr>
          <w:gridAfter w:val="1"/>
          <w:wAfter w:w="6494" w:type="dxa"/>
          <w:tblCellSpacing w:w="15" w:type="dxa"/>
        </w:trPr>
        <w:tc>
          <w:tcPr>
            <w:tcW w:w="0" w:type="auto"/>
            <w:gridSpan w:val="2"/>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noProof/>
                <w:sz w:val="18"/>
                <w:szCs w:val="18"/>
                <w:lang w:eastAsia="es-ES"/>
              </w:rPr>
              <w:drawing>
                <wp:inline distT="0" distB="0" distL="0" distR="0" wp14:anchorId="3E869DE1" wp14:editId="4D639AE0">
                  <wp:extent cx="95250" cy="9525"/>
                  <wp:effectExtent l="0" t="0" r="0" b="0"/>
                  <wp:docPr id="8" name="Imagen 8" descr="https://assessment.netacad.net/static/rapport/bas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ssessment.netacad.net/static/rapport/base/images/spac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c>
          <w:tcPr>
            <w:tcW w:w="0" w:type="auto"/>
            <w:gridSpan w:val="2"/>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89"/>
            </w:tblGrid>
            <w:tr w:rsidR="000846B7" w:rsidRPr="000846B7">
              <w:trPr>
                <w:tblCellSpacing w:w="15" w:type="dxa"/>
              </w:trPr>
              <w:tc>
                <w:tcPr>
                  <w:tcW w:w="0" w:type="auto"/>
                  <w:noWrap/>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t>Este punto hace referencia al contenido de las siguientes áreas:</w:t>
                  </w:r>
                </w:p>
                <w:p w:rsidR="000846B7" w:rsidRPr="000846B7" w:rsidRDefault="000846B7" w:rsidP="000846B7">
                  <w:pPr>
                    <w:spacing w:after="0" w:line="240" w:lineRule="auto"/>
                    <w:rPr>
                      <w:rFonts w:ascii="Arial" w:eastAsia="Times New Roman" w:hAnsi="Arial" w:cs="Arial"/>
                      <w:sz w:val="18"/>
                      <w:szCs w:val="18"/>
                      <w:lang w:val="en-US" w:eastAsia="es-ES"/>
                    </w:rPr>
                  </w:pPr>
                  <w:r w:rsidRPr="000846B7">
                    <w:rPr>
                      <w:rFonts w:ascii="Arial" w:eastAsia="Times New Roman" w:hAnsi="Arial" w:cs="Arial"/>
                      <w:sz w:val="18"/>
                      <w:szCs w:val="18"/>
                      <w:lang w:val="en-US" w:eastAsia="es-ES"/>
                    </w:rPr>
                    <w:t>IT Essentials: PC Hardware and Software</w:t>
                  </w:r>
                </w:p>
                <w:p w:rsidR="000846B7" w:rsidRPr="000846B7" w:rsidRDefault="000846B7" w:rsidP="000846B7">
                  <w:pPr>
                    <w:numPr>
                      <w:ilvl w:val="0"/>
                      <w:numId w:val="3"/>
                    </w:numPr>
                    <w:spacing w:before="100" w:beforeAutospacing="1" w:after="100" w:afterAutospacing="1"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t>5.1.4 MAC e IP</w:t>
                  </w:r>
                </w:p>
              </w:tc>
            </w:tr>
          </w:tbl>
          <w:p w:rsidR="000846B7" w:rsidRPr="000846B7" w:rsidRDefault="000846B7" w:rsidP="000846B7">
            <w:pPr>
              <w:spacing w:after="0" w:line="240" w:lineRule="auto"/>
              <w:rPr>
                <w:rFonts w:ascii="Arial" w:eastAsia="Times New Roman" w:hAnsi="Arial" w:cs="Arial"/>
                <w:sz w:val="18"/>
                <w:szCs w:val="18"/>
                <w:lang w:eastAsia="es-ES"/>
              </w:rPr>
            </w:pPr>
          </w:p>
        </w:tc>
      </w:tr>
      <w:tr w:rsidR="000846B7" w:rsidRPr="000846B7" w:rsidTr="000846B7">
        <w:tblPrEx>
          <w:tblCellSpacing w:w="0" w:type="dxa"/>
          <w:tblCellMar>
            <w:top w:w="0" w:type="dxa"/>
            <w:left w:w="0" w:type="dxa"/>
            <w:bottom w:w="0" w:type="dxa"/>
            <w:right w:w="0" w:type="dxa"/>
          </w:tblCellMar>
        </w:tblPrEx>
        <w:trPr>
          <w:gridBefore w:val="1"/>
          <w:tblCellSpacing w:w="0" w:type="dxa"/>
        </w:trPr>
        <w:tc>
          <w:tcPr>
            <w:tcW w:w="375" w:type="dxa"/>
            <w:gridSpan w:val="2"/>
            <w:hideMark/>
          </w:tcPr>
          <w:p w:rsidR="000846B7" w:rsidRPr="000846B7" w:rsidRDefault="000846B7" w:rsidP="000846B7">
            <w:pPr>
              <w:spacing w:after="0" w:line="240" w:lineRule="auto"/>
              <w:rPr>
                <w:rFonts w:ascii="Arial" w:eastAsia="Times New Roman" w:hAnsi="Arial" w:cs="Arial"/>
                <w:color w:val="666666"/>
                <w:sz w:val="27"/>
                <w:szCs w:val="27"/>
                <w:lang w:eastAsia="es-ES"/>
              </w:rPr>
            </w:pPr>
            <w:r w:rsidRPr="000846B7">
              <w:rPr>
                <w:rFonts w:ascii="Arial" w:eastAsia="Times New Roman" w:hAnsi="Arial" w:cs="Arial"/>
                <w:color w:val="666666"/>
                <w:sz w:val="27"/>
                <w:szCs w:val="27"/>
                <w:lang w:eastAsia="es-ES"/>
              </w:rPr>
              <w:t>7</w:t>
            </w:r>
          </w:p>
        </w:tc>
        <w:tc>
          <w:tcPr>
            <w:tcW w:w="11145" w:type="dxa"/>
            <w:gridSpan w:val="2"/>
            <w:hideMark/>
          </w:tcPr>
          <w:p w:rsidR="000846B7" w:rsidRPr="000846B7" w:rsidRDefault="000846B7" w:rsidP="000846B7">
            <w:pPr>
              <w:pBdr>
                <w:bottom w:val="single" w:sz="6" w:space="1" w:color="auto"/>
              </w:pBdr>
              <w:spacing w:after="0" w:line="240" w:lineRule="auto"/>
              <w:jc w:val="center"/>
              <w:rPr>
                <w:rFonts w:ascii="Arial" w:eastAsia="Times New Roman" w:hAnsi="Arial" w:cs="Arial"/>
                <w:vanish/>
                <w:sz w:val="16"/>
                <w:szCs w:val="16"/>
                <w:lang w:eastAsia="es-ES"/>
              </w:rPr>
            </w:pPr>
            <w:r w:rsidRPr="000846B7">
              <w:rPr>
                <w:rFonts w:ascii="Arial" w:eastAsia="Times New Roman" w:hAnsi="Arial" w:cs="Arial"/>
                <w:vanish/>
                <w:sz w:val="16"/>
                <w:szCs w:val="16"/>
                <w:lang w:eastAsia="es-ES"/>
              </w:rPr>
              <w:t>Principio del formulario</w:t>
            </w:r>
          </w:p>
          <w:tbl>
            <w:tblPr>
              <w:tblW w:w="5000" w:type="pct"/>
              <w:tblCellSpacing w:w="0" w:type="dxa"/>
              <w:tblCellMar>
                <w:left w:w="0" w:type="dxa"/>
                <w:right w:w="0" w:type="dxa"/>
              </w:tblCellMar>
              <w:tblLook w:val="04A0" w:firstRow="1" w:lastRow="0" w:firstColumn="1" w:lastColumn="0" w:noHBand="0" w:noVBand="1"/>
            </w:tblPr>
            <w:tblGrid>
              <w:gridCol w:w="1141"/>
              <w:gridCol w:w="4596"/>
            </w:tblGrid>
            <w:tr w:rsidR="000846B7" w:rsidRPr="000846B7">
              <w:trPr>
                <w:tblCellSpacing w:w="0" w:type="dxa"/>
              </w:trPr>
              <w:tc>
                <w:tcPr>
                  <w:tcW w:w="0" w:type="auto"/>
                  <w:gridSpan w:val="2"/>
                  <w:hideMark/>
                </w:tcPr>
                <w:p w:rsidR="000846B7" w:rsidRPr="000846B7" w:rsidRDefault="000846B7" w:rsidP="000846B7">
                  <w:pPr>
                    <w:spacing w:after="150" w:line="240" w:lineRule="auto"/>
                    <w:rPr>
                      <w:rFonts w:ascii="Arial" w:eastAsia="Times New Roman" w:hAnsi="Arial" w:cs="Arial"/>
                      <w:color w:val="666666"/>
                      <w:sz w:val="27"/>
                      <w:szCs w:val="27"/>
                      <w:lang w:eastAsia="es-ES"/>
                    </w:rPr>
                  </w:pPr>
                  <w:r w:rsidRPr="000846B7">
                    <w:rPr>
                      <w:rFonts w:ascii="Arial" w:eastAsia="Times New Roman" w:hAnsi="Arial" w:cs="Arial"/>
                      <w:color w:val="666666"/>
                      <w:sz w:val="27"/>
                      <w:szCs w:val="27"/>
                      <w:lang w:eastAsia="es-ES"/>
                    </w:rPr>
                    <w:t>¿Cuáles de las siguientes son dos características de ARP? (Elija dos).</w:t>
                  </w:r>
                </w:p>
              </w:tc>
            </w:tr>
            <w:tr w:rsidR="000846B7" w:rsidRPr="000846B7">
              <w:trPr>
                <w:tblCellSpacing w:w="0" w:type="dxa"/>
              </w:trPr>
              <w:tc>
                <w:tcPr>
                  <w:tcW w:w="0" w:type="auto"/>
                  <w:noWrap/>
                  <w:tcMar>
                    <w:top w:w="0" w:type="dxa"/>
                    <w:left w:w="0" w:type="dxa"/>
                    <w:bottom w:w="0" w:type="dxa"/>
                    <w:right w:w="240" w:type="dxa"/>
                  </w:tcMar>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b/>
                      <w:bCs/>
                      <w:sz w:val="18"/>
                      <w:szCs w:val="18"/>
                      <w:lang w:eastAsia="es-ES"/>
                    </w:rPr>
                    <w:t>Corrija</w:t>
                  </w:r>
                  <w:r w:rsidRPr="000846B7">
                    <w:rPr>
                      <w:rFonts w:ascii="Arial" w:eastAsia="Times New Roman" w:hAnsi="Arial" w:cs="Arial"/>
                      <w:sz w:val="18"/>
                      <w:szCs w:val="18"/>
                      <w:lang w:eastAsia="es-ES"/>
                    </w:rPr>
                    <w:t> </w:t>
                  </w:r>
                  <w:r w:rsidRPr="000846B7">
                    <w:rPr>
                      <w:rFonts w:ascii="Arial" w:eastAsia="Times New Roman" w:hAnsi="Arial" w:cs="Arial"/>
                      <w:sz w:val="18"/>
                      <w:szCs w:val="18"/>
                      <w:lang w:eastAsia="es-ES"/>
                    </w:rPr>
                    <w:br/>
                  </w:r>
                  <w:r w:rsidRPr="000846B7">
                    <w:rPr>
                      <w:rFonts w:ascii="Arial" w:eastAsia="Times New Roman" w:hAnsi="Arial" w:cs="Arial"/>
                      <w:b/>
                      <w:bCs/>
                      <w:sz w:val="18"/>
                      <w:szCs w:val="18"/>
                      <w:lang w:eastAsia="es-ES"/>
                    </w:rPr>
                    <w:t>respuesta</w:t>
                  </w:r>
                  <w:r w:rsidRPr="000846B7">
                    <w:rPr>
                      <w:rFonts w:ascii="Arial" w:eastAsia="Times New Roman" w:hAnsi="Arial" w:cs="Arial"/>
                      <w:sz w:val="18"/>
                      <w:szCs w:val="18"/>
                      <w:lang w:eastAsia="es-ES"/>
                    </w:rPr>
                    <w:t> </w:t>
                  </w:r>
                </w:p>
              </w:tc>
              <w:tc>
                <w:tcPr>
                  <w:tcW w:w="21600" w:type="dxa"/>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b/>
                      <w:bCs/>
                      <w:sz w:val="18"/>
                      <w:szCs w:val="18"/>
                      <w:lang w:eastAsia="es-ES"/>
                    </w:rPr>
                    <w:t>su</w:t>
                  </w:r>
                  <w:r w:rsidRPr="000846B7">
                    <w:rPr>
                      <w:rFonts w:ascii="Arial" w:eastAsia="Times New Roman" w:hAnsi="Arial" w:cs="Arial"/>
                      <w:sz w:val="18"/>
                      <w:szCs w:val="18"/>
                      <w:lang w:eastAsia="es-ES"/>
                    </w:rPr>
                    <w:t> </w:t>
                  </w:r>
                  <w:r w:rsidRPr="000846B7">
                    <w:rPr>
                      <w:rFonts w:ascii="Arial" w:eastAsia="Times New Roman" w:hAnsi="Arial" w:cs="Arial"/>
                      <w:sz w:val="18"/>
                      <w:szCs w:val="18"/>
                      <w:lang w:eastAsia="es-ES"/>
                    </w:rPr>
                    <w:br/>
                  </w:r>
                  <w:r w:rsidRPr="000846B7">
                    <w:rPr>
                      <w:rFonts w:ascii="Arial" w:eastAsia="Times New Roman" w:hAnsi="Arial" w:cs="Arial"/>
                      <w:b/>
                      <w:bCs/>
                      <w:sz w:val="18"/>
                      <w:szCs w:val="18"/>
                      <w:lang w:eastAsia="es-ES"/>
                    </w:rPr>
                    <w:t>respuesta</w:t>
                  </w:r>
                  <w:r w:rsidRPr="000846B7">
                    <w:rPr>
                      <w:rFonts w:ascii="Arial" w:eastAsia="Times New Roman" w:hAnsi="Arial" w:cs="Arial"/>
                      <w:sz w:val="18"/>
                      <w:szCs w:val="18"/>
                      <w:lang w:eastAsia="es-ES"/>
                    </w:rPr>
                    <w:t> </w:t>
                  </w:r>
                </w:p>
              </w:tc>
            </w:tr>
            <w:tr w:rsidR="000846B7" w:rsidRPr="000846B7">
              <w:trPr>
                <w:tblCellSpacing w:w="0" w:type="dxa"/>
              </w:trPr>
              <w:tc>
                <w:tcPr>
                  <w:tcW w:w="0" w:type="auto"/>
                  <w:tcMar>
                    <w:top w:w="0" w:type="dxa"/>
                    <w:left w:w="0" w:type="dxa"/>
                    <w:bottom w:w="0" w:type="dxa"/>
                    <w:right w:w="240" w:type="dxa"/>
                  </w:tcMar>
                  <w:hideMark/>
                </w:tcPr>
                <w:p w:rsidR="000846B7" w:rsidRPr="000846B7" w:rsidRDefault="000846B7" w:rsidP="000846B7">
                  <w:pPr>
                    <w:spacing w:after="0" w:line="240" w:lineRule="auto"/>
                    <w:jc w:val="center"/>
                    <w:rPr>
                      <w:rFonts w:ascii="Arial" w:eastAsia="Times New Roman" w:hAnsi="Arial" w:cs="Arial"/>
                      <w:sz w:val="18"/>
                      <w:szCs w:val="18"/>
                      <w:lang w:eastAsia="es-ES"/>
                    </w:rPr>
                  </w:pPr>
                  <w:r w:rsidRPr="000846B7">
                    <w:rPr>
                      <w:rFonts w:ascii="Arial" w:eastAsia="Times New Roman" w:hAnsi="Arial" w:cs="Arial"/>
                      <w:noProof/>
                      <w:sz w:val="18"/>
                      <w:szCs w:val="18"/>
                      <w:lang w:eastAsia="es-ES"/>
                    </w:rPr>
                    <w:drawing>
                      <wp:inline distT="0" distB="0" distL="0" distR="0" wp14:anchorId="30B78FB9" wp14:editId="0D1175DD">
                        <wp:extent cx="142875" cy="142875"/>
                        <wp:effectExtent l="0" t="0" r="9525" b="9525"/>
                        <wp:docPr id="9" name="Imagen 9" descr="https://assessment.netacad.net/static/rapport/base/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ssment.netacad.net/static/rapport/base/images/ti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object w:dxaOrig="1440" w:dyaOrig="1440">
                      <v:shape id="_x0000_i1148" type="#_x0000_t75" style="width:20.25pt;height:18pt" o:ole="">
                        <v:imagedata r:id="rId13" o:title=""/>
                      </v:shape>
                      <w:control r:id="rId24" w:name="DefaultOcxName14" w:shapeid="_x0000_i1148"/>
                    </w:object>
                  </w:r>
                  <w:r w:rsidRPr="000846B7">
                    <w:rPr>
                      <w:rFonts w:ascii="Arial" w:eastAsia="Times New Roman" w:hAnsi="Arial" w:cs="Arial"/>
                      <w:sz w:val="18"/>
                      <w:szCs w:val="18"/>
                      <w:lang w:eastAsia="es-ES"/>
                    </w:rPr>
                    <w:t xml:space="preserve">Si un host está listo para enviar un paquete a un dispositivo de destino local y tiene la dirección IP pero no la dirección MAC de destino, este genera un </w:t>
                  </w:r>
                  <w:proofErr w:type="spellStart"/>
                  <w:r w:rsidRPr="000846B7">
                    <w:rPr>
                      <w:rFonts w:ascii="Arial" w:eastAsia="Times New Roman" w:hAnsi="Arial" w:cs="Arial"/>
                      <w:sz w:val="18"/>
                      <w:szCs w:val="18"/>
                      <w:lang w:eastAsia="es-ES"/>
                    </w:rPr>
                    <w:t>broadcast</w:t>
                  </w:r>
                  <w:proofErr w:type="spellEnd"/>
                  <w:r w:rsidRPr="000846B7">
                    <w:rPr>
                      <w:rFonts w:ascii="Arial" w:eastAsia="Times New Roman" w:hAnsi="Arial" w:cs="Arial"/>
                      <w:sz w:val="18"/>
                      <w:szCs w:val="18"/>
                      <w:lang w:eastAsia="es-ES"/>
                    </w:rPr>
                    <w:t xml:space="preserve"> de ARP.</w:t>
                  </w:r>
                </w:p>
              </w:tc>
            </w:tr>
            <w:tr w:rsidR="000846B7" w:rsidRPr="000846B7">
              <w:trPr>
                <w:tblCellSpacing w:w="0" w:type="dxa"/>
              </w:trPr>
              <w:tc>
                <w:tcPr>
                  <w:tcW w:w="0" w:type="auto"/>
                  <w:tcMar>
                    <w:top w:w="0" w:type="dxa"/>
                    <w:left w:w="0" w:type="dxa"/>
                    <w:bottom w:w="0" w:type="dxa"/>
                    <w:right w:w="240" w:type="dxa"/>
                  </w:tcMar>
                  <w:hideMark/>
                </w:tcPr>
                <w:p w:rsidR="000846B7" w:rsidRPr="000846B7" w:rsidRDefault="000846B7" w:rsidP="000846B7">
                  <w:pPr>
                    <w:spacing w:after="0" w:line="240" w:lineRule="auto"/>
                    <w:jc w:val="center"/>
                    <w:rPr>
                      <w:rFonts w:ascii="Arial" w:eastAsia="Times New Roman" w:hAnsi="Arial" w:cs="Arial"/>
                      <w:sz w:val="18"/>
                      <w:szCs w:val="18"/>
                      <w:lang w:eastAsia="es-ES"/>
                    </w:rPr>
                  </w:pPr>
                </w:p>
              </w:tc>
              <w:tc>
                <w:tcPr>
                  <w:tcW w:w="0" w:type="auto"/>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object w:dxaOrig="1440" w:dyaOrig="1440">
                      <v:shape id="_x0000_i1147" type="#_x0000_t75" style="width:20.25pt;height:18pt" o:ole="">
                        <v:imagedata r:id="rId13" o:title=""/>
                      </v:shape>
                      <w:control r:id="rId25" w:name="DefaultOcxName15" w:shapeid="_x0000_i1147"/>
                    </w:object>
                  </w:r>
                  <w:r w:rsidRPr="000846B7">
                    <w:rPr>
                      <w:rFonts w:ascii="Arial" w:eastAsia="Times New Roman" w:hAnsi="Arial" w:cs="Arial"/>
                      <w:sz w:val="18"/>
                      <w:szCs w:val="18"/>
                      <w:lang w:eastAsia="es-ES"/>
                    </w:rPr>
                    <w:t xml:space="preserve">Se envía una solicitud de ARP a todos los dispositivos en la LAN Ethernet que contiene la dirección IP del host de destino y su dirección MAC </w:t>
                  </w:r>
                  <w:proofErr w:type="spellStart"/>
                  <w:r w:rsidRPr="000846B7">
                    <w:rPr>
                      <w:rFonts w:ascii="Arial" w:eastAsia="Times New Roman" w:hAnsi="Arial" w:cs="Arial"/>
                      <w:sz w:val="18"/>
                      <w:szCs w:val="18"/>
                      <w:lang w:eastAsia="es-ES"/>
                    </w:rPr>
                    <w:t>multicast</w:t>
                  </w:r>
                  <w:proofErr w:type="spellEnd"/>
                  <w:r w:rsidRPr="000846B7">
                    <w:rPr>
                      <w:rFonts w:ascii="Arial" w:eastAsia="Times New Roman" w:hAnsi="Arial" w:cs="Arial"/>
                      <w:sz w:val="18"/>
                      <w:szCs w:val="18"/>
                      <w:lang w:eastAsia="es-ES"/>
                    </w:rPr>
                    <w:t>.</w:t>
                  </w:r>
                </w:p>
              </w:tc>
            </w:tr>
            <w:tr w:rsidR="000846B7" w:rsidRPr="000846B7">
              <w:trPr>
                <w:tblCellSpacing w:w="0" w:type="dxa"/>
              </w:trPr>
              <w:tc>
                <w:tcPr>
                  <w:tcW w:w="0" w:type="auto"/>
                  <w:tcMar>
                    <w:top w:w="0" w:type="dxa"/>
                    <w:left w:w="0" w:type="dxa"/>
                    <w:bottom w:w="0" w:type="dxa"/>
                    <w:right w:w="240" w:type="dxa"/>
                  </w:tcMar>
                  <w:hideMark/>
                </w:tcPr>
                <w:p w:rsidR="000846B7" w:rsidRPr="000846B7" w:rsidRDefault="000846B7" w:rsidP="000846B7">
                  <w:pPr>
                    <w:spacing w:after="0" w:line="240" w:lineRule="auto"/>
                    <w:jc w:val="center"/>
                    <w:rPr>
                      <w:rFonts w:ascii="Arial" w:eastAsia="Times New Roman" w:hAnsi="Arial" w:cs="Arial"/>
                      <w:sz w:val="18"/>
                      <w:szCs w:val="18"/>
                      <w:lang w:eastAsia="es-ES"/>
                    </w:rPr>
                  </w:pPr>
                </w:p>
              </w:tc>
              <w:tc>
                <w:tcPr>
                  <w:tcW w:w="0" w:type="auto"/>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object w:dxaOrig="1440" w:dyaOrig="1440">
                      <v:shape id="_x0000_i1146" type="#_x0000_t75" style="width:20.25pt;height:18pt" o:ole="">
                        <v:imagedata r:id="rId13" o:title=""/>
                      </v:shape>
                      <w:control r:id="rId26" w:name="DefaultOcxName16" w:shapeid="_x0000_i1146"/>
                    </w:object>
                  </w:r>
                  <w:r w:rsidRPr="000846B7">
                    <w:rPr>
                      <w:rFonts w:ascii="Arial" w:eastAsia="Times New Roman" w:hAnsi="Arial" w:cs="Arial"/>
                      <w:sz w:val="18"/>
                      <w:szCs w:val="18"/>
                      <w:lang w:eastAsia="es-ES"/>
                    </w:rPr>
                    <w:t>Cuando un host encapsula un paquete en una trama, consulta la tabla de direcciones MAC para determinar la asignación de direcciones IP a direcciones MAC.</w:t>
                  </w:r>
                </w:p>
              </w:tc>
            </w:tr>
            <w:tr w:rsidR="000846B7" w:rsidRPr="000846B7">
              <w:trPr>
                <w:tblCellSpacing w:w="0" w:type="dxa"/>
              </w:trPr>
              <w:tc>
                <w:tcPr>
                  <w:tcW w:w="0" w:type="auto"/>
                  <w:tcMar>
                    <w:top w:w="0" w:type="dxa"/>
                    <w:left w:w="0" w:type="dxa"/>
                    <w:bottom w:w="0" w:type="dxa"/>
                    <w:right w:w="240" w:type="dxa"/>
                  </w:tcMar>
                  <w:hideMark/>
                </w:tcPr>
                <w:p w:rsidR="000846B7" w:rsidRPr="000846B7" w:rsidRDefault="000846B7" w:rsidP="000846B7">
                  <w:pPr>
                    <w:spacing w:after="0" w:line="240" w:lineRule="auto"/>
                    <w:jc w:val="center"/>
                    <w:rPr>
                      <w:rFonts w:ascii="Arial" w:eastAsia="Times New Roman" w:hAnsi="Arial" w:cs="Arial"/>
                      <w:sz w:val="18"/>
                      <w:szCs w:val="18"/>
                      <w:lang w:eastAsia="es-ES"/>
                    </w:rPr>
                  </w:pPr>
                </w:p>
              </w:tc>
              <w:tc>
                <w:tcPr>
                  <w:tcW w:w="0" w:type="auto"/>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object w:dxaOrig="1440" w:dyaOrig="1440">
                      <v:shape id="_x0000_i1145" type="#_x0000_t75" style="width:20.25pt;height:18pt" o:ole="">
                        <v:imagedata r:id="rId13" o:title=""/>
                      </v:shape>
                      <w:control r:id="rId27" w:name="DefaultOcxName17" w:shapeid="_x0000_i1145"/>
                    </w:object>
                  </w:r>
                  <w:r w:rsidRPr="000846B7">
                    <w:rPr>
                      <w:rFonts w:ascii="Arial" w:eastAsia="Times New Roman" w:hAnsi="Arial" w:cs="Arial"/>
                      <w:sz w:val="18"/>
                      <w:szCs w:val="18"/>
                      <w:lang w:eastAsia="es-ES"/>
                    </w:rPr>
                    <w:t>Si ningún dispositivo responde a la solicitud de ARP, entonces el nodo de origen transmite el paquete de datos a todos los dispositivos en el segmento de red.</w:t>
                  </w:r>
                </w:p>
              </w:tc>
            </w:tr>
            <w:tr w:rsidR="000846B7" w:rsidRPr="000846B7">
              <w:trPr>
                <w:tblCellSpacing w:w="0" w:type="dxa"/>
              </w:trPr>
              <w:tc>
                <w:tcPr>
                  <w:tcW w:w="0" w:type="auto"/>
                  <w:tcMar>
                    <w:top w:w="0" w:type="dxa"/>
                    <w:left w:w="0" w:type="dxa"/>
                    <w:bottom w:w="0" w:type="dxa"/>
                    <w:right w:w="240" w:type="dxa"/>
                  </w:tcMar>
                  <w:hideMark/>
                </w:tcPr>
                <w:p w:rsidR="000846B7" w:rsidRPr="000846B7" w:rsidRDefault="000846B7" w:rsidP="000846B7">
                  <w:pPr>
                    <w:spacing w:after="0" w:line="240" w:lineRule="auto"/>
                    <w:jc w:val="center"/>
                    <w:rPr>
                      <w:rFonts w:ascii="Arial" w:eastAsia="Times New Roman" w:hAnsi="Arial" w:cs="Arial"/>
                      <w:sz w:val="18"/>
                      <w:szCs w:val="18"/>
                      <w:lang w:eastAsia="es-ES"/>
                    </w:rPr>
                  </w:pPr>
                  <w:r w:rsidRPr="000846B7">
                    <w:rPr>
                      <w:rFonts w:ascii="Arial" w:eastAsia="Times New Roman" w:hAnsi="Arial" w:cs="Arial"/>
                      <w:noProof/>
                      <w:sz w:val="18"/>
                      <w:szCs w:val="18"/>
                      <w:lang w:eastAsia="es-ES"/>
                    </w:rPr>
                    <w:drawing>
                      <wp:inline distT="0" distB="0" distL="0" distR="0" wp14:anchorId="4D60008D" wp14:editId="7701FA16">
                        <wp:extent cx="142875" cy="142875"/>
                        <wp:effectExtent l="0" t="0" r="9525" b="9525"/>
                        <wp:docPr id="10" name="Imagen 10" descr="https://assessment.netacad.net/static/rapport/base/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ssessment.netacad.net/static/rapport/base/images/ti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object w:dxaOrig="1440" w:dyaOrig="1440">
                      <v:shape id="_x0000_i1144" type="#_x0000_t75" style="width:20.25pt;height:18pt" o:ole="">
                        <v:imagedata r:id="rId13" o:title=""/>
                      </v:shape>
                      <w:control r:id="rId28" w:name="DefaultOcxName18" w:shapeid="_x0000_i1144"/>
                    </w:object>
                  </w:r>
                  <w:r w:rsidRPr="000846B7">
                    <w:rPr>
                      <w:rFonts w:ascii="Arial" w:eastAsia="Times New Roman" w:hAnsi="Arial" w:cs="Arial"/>
                      <w:sz w:val="18"/>
                      <w:szCs w:val="18"/>
                      <w:lang w:eastAsia="es-ES"/>
                    </w:rPr>
                    <w:t>Si hay un dispositivo que recibe una solicitud de ARP y tiene la dirección IPv4 de destino, responde con una respuesta de ARP.</w:t>
                  </w:r>
                </w:p>
              </w:tc>
            </w:tr>
            <w:tr w:rsidR="000846B7" w:rsidRPr="000846B7">
              <w:trPr>
                <w:tblCellSpacing w:w="0" w:type="dxa"/>
              </w:trPr>
              <w:tc>
                <w:tcPr>
                  <w:tcW w:w="0" w:type="auto"/>
                  <w:gridSpan w:val="2"/>
                  <w:hideMark/>
                </w:tcPr>
                <w:p w:rsidR="000846B7" w:rsidRPr="000846B7" w:rsidRDefault="000846B7" w:rsidP="000846B7">
                  <w:pPr>
                    <w:shd w:val="clear" w:color="auto" w:fill="F8F8F8"/>
                    <w:spacing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t xml:space="preserve">Cuando un nodo encapsula un paquete de datos en una trama, necesita la dirección MAC de destino. Primero determina si el dispositivo de destino está en la red local o en una red remota. Luego, </w:t>
                  </w:r>
                  <w:r w:rsidRPr="000846B7">
                    <w:rPr>
                      <w:rFonts w:ascii="Arial" w:eastAsia="Times New Roman" w:hAnsi="Arial" w:cs="Arial"/>
                      <w:sz w:val="18"/>
                      <w:szCs w:val="18"/>
                      <w:lang w:eastAsia="es-ES"/>
                    </w:rPr>
                    <w:lastRenderedPageBreak/>
                    <w:t xml:space="preserve">verifica la tabla ARP (no la tabla MAC) para ver si existe un par de direcciones IP y MAC para la dirección IP de destino (si el host de destino está en la red local) o para la dirección IP del </w:t>
                  </w:r>
                  <w:proofErr w:type="spellStart"/>
                  <w:r w:rsidRPr="000846B7">
                    <w:rPr>
                      <w:rFonts w:ascii="Arial" w:eastAsia="Times New Roman" w:hAnsi="Arial" w:cs="Arial"/>
                      <w:sz w:val="18"/>
                      <w:szCs w:val="18"/>
                      <w:lang w:eastAsia="es-ES"/>
                    </w:rPr>
                    <w:t>gateway</w:t>
                  </w:r>
                  <w:proofErr w:type="spellEnd"/>
                  <w:r w:rsidRPr="000846B7">
                    <w:rPr>
                      <w:rFonts w:ascii="Arial" w:eastAsia="Times New Roman" w:hAnsi="Arial" w:cs="Arial"/>
                      <w:sz w:val="18"/>
                      <w:szCs w:val="18"/>
                      <w:lang w:eastAsia="es-ES"/>
                    </w:rPr>
                    <w:t xml:space="preserve"> predeterminado (si el host de destino está en una red remota). Si no encuentra la coincidencia, genera un </w:t>
                  </w:r>
                  <w:proofErr w:type="spellStart"/>
                  <w:r w:rsidRPr="000846B7">
                    <w:rPr>
                      <w:rFonts w:ascii="Arial" w:eastAsia="Times New Roman" w:hAnsi="Arial" w:cs="Arial"/>
                      <w:sz w:val="18"/>
                      <w:szCs w:val="18"/>
                      <w:lang w:eastAsia="es-ES"/>
                    </w:rPr>
                    <w:t>broadcast</w:t>
                  </w:r>
                  <w:proofErr w:type="spellEnd"/>
                  <w:r w:rsidRPr="000846B7">
                    <w:rPr>
                      <w:rFonts w:ascii="Arial" w:eastAsia="Times New Roman" w:hAnsi="Arial" w:cs="Arial"/>
                      <w:sz w:val="18"/>
                      <w:szCs w:val="18"/>
                      <w:lang w:eastAsia="es-ES"/>
                    </w:rPr>
                    <w:t xml:space="preserve"> de ARP para buscar la resolución de la dirección IP a dirección MAC. Debido a que se desconoce la dirección MAC de destino, la solicitud de ARP se transmite con la dirección MAC FFFF.FFFF.FFFF. El dispositivo de destino o el </w:t>
                  </w:r>
                  <w:proofErr w:type="spellStart"/>
                  <w:r w:rsidRPr="000846B7">
                    <w:rPr>
                      <w:rFonts w:ascii="Arial" w:eastAsia="Times New Roman" w:hAnsi="Arial" w:cs="Arial"/>
                      <w:sz w:val="18"/>
                      <w:szCs w:val="18"/>
                      <w:lang w:eastAsia="es-ES"/>
                    </w:rPr>
                    <w:t>gateway</w:t>
                  </w:r>
                  <w:proofErr w:type="spellEnd"/>
                  <w:r w:rsidRPr="000846B7">
                    <w:rPr>
                      <w:rFonts w:ascii="Arial" w:eastAsia="Times New Roman" w:hAnsi="Arial" w:cs="Arial"/>
                      <w:sz w:val="18"/>
                      <w:szCs w:val="18"/>
                      <w:lang w:eastAsia="es-ES"/>
                    </w:rPr>
                    <w:t xml:space="preserve"> predeterminado responden con su dirección MAC, lo que le permite al nodo de envío montar la trama. Si ningún dispositivo responde a la solicitud de ARP, el nodo de origen descarta el paquete, dado que no se puede crear la trama.</w:t>
                  </w:r>
                </w:p>
              </w:tc>
            </w:tr>
          </w:tbl>
          <w:p w:rsidR="000846B7" w:rsidRPr="000846B7" w:rsidRDefault="000846B7" w:rsidP="000846B7">
            <w:pPr>
              <w:pBdr>
                <w:top w:val="single" w:sz="6" w:space="1" w:color="auto"/>
              </w:pBdr>
              <w:spacing w:after="0" w:line="240" w:lineRule="auto"/>
              <w:jc w:val="center"/>
              <w:rPr>
                <w:rFonts w:ascii="Arial" w:eastAsia="Times New Roman" w:hAnsi="Arial" w:cs="Arial"/>
                <w:vanish/>
                <w:sz w:val="16"/>
                <w:szCs w:val="16"/>
                <w:lang w:eastAsia="es-ES"/>
              </w:rPr>
            </w:pPr>
            <w:r w:rsidRPr="000846B7">
              <w:rPr>
                <w:rFonts w:ascii="Arial" w:eastAsia="Times New Roman" w:hAnsi="Arial" w:cs="Arial"/>
                <w:vanish/>
                <w:sz w:val="16"/>
                <w:szCs w:val="16"/>
                <w:lang w:eastAsia="es-ES"/>
              </w:rPr>
              <w:lastRenderedPageBreak/>
              <w:t>Final del formulario</w:t>
            </w:r>
          </w:p>
        </w:tc>
      </w:tr>
      <w:tr w:rsidR="000846B7" w:rsidRPr="000846B7" w:rsidTr="000846B7">
        <w:tblPrEx>
          <w:tblCellSpacing w:w="0" w:type="dxa"/>
          <w:tblCellMar>
            <w:top w:w="0" w:type="dxa"/>
            <w:left w:w="0" w:type="dxa"/>
            <w:bottom w:w="0" w:type="dxa"/>
            <w:right w:w="0" w:type="dxa"/>
          </w:tblCellMar>
        </w:tblPrEx>
        <w:trPr>
          <w:gridBefore w:val="1"/>
          <w:tblCellSpacing w:w="0" w:type="dxa"/>
        </w:trPr>
        <w:tc>
          <w:tcPr>
            <w:tcW w:w="0" w:type="auto"/>
            <w:gridSpan w:val="2"/>
            <w:hideMark/>
          </w:tcPr>
          <w:p w:rsidR="000846B7" w:rsidRPr="000846B7" w:rsidRDefault="000846B7" w:rsidP="000846B7">
            <w:pPr>
              <w:spacing w:after="0" w:line="240" w:lineRule="auto"/>
              <w:rPr>
                <w:rFonts w:ascii="Arial" w:eastAsia="Times New Roman" w:hAnsi="Arial" w:cs="Arial"/>
                <w:sz w:val="18"/>
                <w:szCs w:val="18"/>
                <w:lang w:eastAsia="es-ES"/>
              </w:rPr>
            </w:pPr>
          </w:p>
        </w:tc>
        <w:tc>
          <w:tcPr>
            <w:tcW w:w="0" w:type="auto"/>
            <w:gridSpan w:val="2"/>
            <w:vAlign w:val="center"/>
            <w:hideMark/>
          </w:tcPr>
          <w:p w:rsidR="000846B7" w:rsidRPr="000846B7" w:rsidRDefault="000846B7" w:rsidP="000846B7">
            <w:pPr>
              <w:spacing w:after="0" w:line="240" w:lineRule="auto"/>
              <w:rPr>
                <w:rFonts w:ascii="Times New Roman" w:eastAsia="Times New Roman" w:hAnsi="Times New Roman" w:cs="Times New Roman"/>
                <w:sz w:val="20"/>
                <w:szCs w:val="20"/>
                <w:lang w:eastAsia="es-ES"/>
              </w:rPr>
            </w:pPr>
          </w:p>
        </w:tc>
      </w:tr>
    </w:tbl>
    <w:p w:rsidR="000846B7" w:rsidRPr="000846B7" w:rsidRDefault="000846B7" w:rsidP="000846B7">
      <w:pPr>
        <w:spacing w:after="0" w:line="240" w:lineRule="auto"/>
        <w:rPr>
          <w:rFonts w:ascii="Arial" w:eastAsia="Times New Roman" w:hAnsi="Arial" w:cs="Arial"/>
          <w:vanish/>
          <w:color w:val="707070"/>
          <w:sz w:val="18"/>
          <w:szCs w:val="18"/>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
        <w:gridCol w:w="105"/>
        <w:gridCol w:w="2632"/>
        <w:gridCol w:w="2632"/>
        <w:gridCol w:w="3105"/>
      </w:tblGrid>
      <w:tr w:rsidR="000846B7" w:rsidRPr="000846B7" w:rsidTr="000846B7">
        <w:trPr>
          <w:gridAfter w:val="1"/>
          <w:wAfter w:w="6494" w:type="dxa"/>
          <w:tblCellSpacing w:w="15" w:type="dxa"/>
        </w:trPr>
        <w:tc>
          <w:tcPr>
            <w:tcW w:w="0" w:type="auto"/>
            <w:gridSpan w:val="2"/>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noProof/>
                <w:sz w:val="18"/>
                <w:szCs w:val="18"/>
                <w:lang w:eastAsia="es-ES"/>
              </w:rPr>
              <w:drawing>
                <wp:inline distT="0" distB="0" distL="0" distR="0" wp14:anchorId="7D503C4E" wp14:editId="0A2667C9">
                  <wp:extent cx="95250" cy="9525"/>
                  <wp:effectExtent l="0" t="0" r="0" b="0"/>
                  <wp:docPr id="11" name="Imagen 11" descr="https://assessment.netacad.net/static/rapport/bas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ssessment.netacad.net/static/rapport/base/images/spac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c>
          <w:tcPr>
            <w:tcW w:w="0" w:type="auto"/>
            <w:gridSpan w:val="2"/>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89"/>
            </w:tblGrid>
            <w:tr w:rsidR="000846B7" w:rsidRPr="000846B7">
              <w:trPr>
                <w:tblCellSpacing w:w="15" w:type="dxa"/>
              </w:trPr>
              <w:tc>
                <w:tcPr>
                  <w:tcW w:w="0" w:type="auto"/>
                  <w:noWrap/>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t>Este punto hace referencia al contenido de las siguientes áreas:</w:t>
                  </w:r>
                </w:p>
                <w:p w:rsidR="000846B7" w:rsidRPr="000846B7" w:rsidRDefault="000846B7" w:rsidP="000846B7">
                  <w:pPr>
                    <w:spacing w:after="0" w:line="240" w:lineRule="auto"/>
                    <w:rPr>
                      <w:rFonts w:ascii="Arial" w:eastAsia="Times New Roman" w:hAnsi="Arial" w:cs="Arial"/>
                      <w:sz w:val="18"/>
                      <w:szCs w:val="18"/>
                      <w:lang w:val="en-US" w:eastAsia="es-ES"/>
                    </w:rPr>
                  </w:pPr>
                  <w:r w:rsidRPr="000846B7">
                    <w:rPr>
                      <w:rFonts w:ascii="Arial" w:eastAsia="Times New Roman" w:hAnsi="Arial" w:cs="Arial"/>
                      <w:sz w:val="18"/>
                      <w:szCs w:val="18"/>
                      <w:lang w:val="en-US" w:eastAsia="es-ES"/>
                    </w:rPr>
                    <w:t>IT Essentials: PC Hardware and Software</w:t>
                  </w:r>
                </w:p>
                <w:p w:rsidR="000846B7" w:rsidRPr="000846B7" w:rsidRDefault="000846B7" w:rsidP="000846B7">
                  <w:pPr>
                    <w:numPr>
                      <w:ilvl w:val="0"/>
                      <w:numId w:val="4"/>
                    </w:numPr>
                    <w:spacing w:before="100" w:beforeAutospacing="1" w:after="100" w:afterAutospacing="1"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t>5.2.1 ARP</w:t>
                  </w:r>
                </w:p>
              </w:tc>
            </w:tr>
          </w:tbl>
          <w:p w:rsidR="000846B7" w:rsidRPr="000846B7" w:rsidRDefault="000846B7" w:rsidP="000846B7">
            <w:pPr>
              <w:spacing w:after="0" w:line="240" w:lineRule="auto"/>
              <w:rPr>
                <w:rFonts w:ascii="Arial" w:eastAsia="Times New Roman" w:hAnsi="Arial" w:cs="Arial"/>
                <w:sz w:val="18"/>
                <w:szCs w:val="18"/>
                <w:lang w:eastAsia="es-ES"/>
              </w:rPr>
            </w:pPr>
          </w:p>
        </w:tc>
      </w:tr>
      <w:tr w:rsidR="000846B7" w:rsidRPr="000846B7" w:rsidTr="000846B7">
        <w:tblPrEx>
          <w:tblCellSpacing w:w="0" w:type="dxa"/>
          <w:tblCellMar>
            <w:top w:w="0" w:type="dxa"/>
            <w:left w:w="0" w:type="dxa"/>
            <w:bottom w:w="0" w:type="dxa"/>
            <w:right w:w="0" w:type="dxa"/>
          </w:tblCellMar>
        </w:tblPrEx>
        <w:trPr>
          <w:gridBefore w:val="1"/>
          <w:tblCellSpacing w:w="0" w:type="dxa"/>
        </w:trPr>
        <w:tc>
          <w:tcPr>
            <w:tcW w:w="375" w:type="dxa"/>
            <w:gridSpan w:val="2"/>
            <w:hideMark/>
          </w:tcPr>
          <w:p w:rsidR="000846B7" w:rsidRPr="000846B7" w:rsidRDefault="000846B7" w:rsidP="000846B7">
            <w:pPr>
              <w:spacing w:after="0" w:line="240" w:lineRule="auto"/>
              <w:rPr>
                <w:rFonts w:ascii="Arial" w:eastAsia="Times New Roman" w:hAnsi="Arial" w:cs="Arial"/>
                <w:color w:val="666666"/>
                <w:sz w:val="27"/>
                <w:szCs w:val="27"/>
                <w:lang w:eastAsia="es-ES"/>
              </w:rPr>
            </w:pPr>
            <w:r w:rsidRPr="000846B7">
              <w:rPr>
                <w:rFonts w:ascii="Arial" w:eastAsia="Times New Roman" w:hAnsi="Arial" w:cs="Arial"/>
                <w:color w:val="666666"/>
                <w:sz w:val="27"/>
                <w:szCs w:val="27"/>
                <w:lang w:eastAsia="es-ES"/>
              </w:rPr>
              <w:t>10</w:t>
            </w:r>
          </w:p>
        </w:tc>
        <w:tc>
          <w:tcPr>
            <w:tcW w:w="11145" w:type="dxa"/>
            <w:gridSpan w:val="2"/>
            <w:hideMark/>
          </w:tcPr>
          <w:p w:rsidR="000846B7" w:rsidRPr="000846B7" w:rsidRDefault="000846B7" w:rsidP="000846B7">
            <w:pPr>
              <w:pBdr>
                <w:bottom w:val="single" w:sz="6" w:space="1" w:color="auto"/>
              </w:pBdr>
              <w:spacing w:after="0" w:line="240" w:lineRule="auto"/>
              <w:jc w:val="center"/>
              <w:rPr>
                <w:rFonts w:ascii="Arial" w:eastAsia="Times New Roman" w:hAnsi="Arial" w:cs="Arial"/>
                <w:vanish/>
                <w:sz w:val="16"/>
                <w:szCs w:val="16"/>
                <w:lang w:eastAsia="es-ES"/>
              </w:rPr>
            </w:pPr>
            <w:r w:rsidRPr="000846B7">
              <w:rPr>
                <w:rFonts w:ascii="Arial" w:eastAsia="Times New Roman" w:hAnsi="Arial" w:cs="Arial"/>
                <w:vanish/>
                <w:sz w:val="16"/>
                <w:szCs w:val="16"/>
                <w:lang w:eastAsia="es-ES"/>
              </w:rPr>
              <w:t>Principio del formulario</w:t>
            </w:r>
          </w:p>
          <w:tbl>
            <w:tblPr>
              <w:tblW w:w="5000" w:type="pct"/>
              <w:tblCellSpacing w:w="0" w:type="dxa"/>
              <w:tblCellMar>
                <w:left w:w="0" w:type="dxa"/>
                <w:right w:w="0" w:type="dxa"/>
              </w:tblCellMar>
              <w:tblLook w:val="04A0" w:firstRow="1" w:lastRow="0" w:firstColumn="1" w:lastColumn="0" w:noHBand="0" w:noVBand="1"/>
            </w:tblPr>
            <w:tblGrid>
              <w:gridCol w:w="1141"/>
              <w:gridCol w:w="4596"/>
            </w:tblGrid>
            <w:tr w:rsidR="000846B7" w:rsidRPr="000846B7">
              <w:trPr>
                <w:tblCellSpacing w:w="0" w:type="dxa"/>
              </w:trPr>
              <w:tc>
                <w:tcPr>
                  <w:tcW w:w="0" w:type="auto"/>
                  <w:gridSpan w:val="2"/>
                  <w:hideMark/>
                </w:tcPr>
                <w:p w:rsidR="000846B7" w:rsidRPr="000846B7" w:rsidRDefault="000846B7" w:rsidP="000846B7">
                  <w:pPr>
                    <w:spacing w:after="150" w:line="240" w:lineRule="auto"/>
                    <w:rPr>
                      <w:rFonts w:ascii="Arial" w:eastAsia="Times New Roman" w:hAnsi="Arial" w:cs="Arial"/>
                      <w:color w:val="666666"/>
                      <w:sz w:val="27"/>
                      <w:szCs w:val="27"/>
                      <w:lang w:eastAsia="es-ES"/>
                    </w:rPr>
                  </w:pPr>
                  <w:r w:rsidRPr="000846B7">
                    <w:rPr>
                      <w:rFonts w:ascii="Arial" w:eastAsia="Times New Roman" w:hAnsi="Arial" w:cs="Arial"/>
                      <w:color w:val="666666"/>
                      <w:sz w:val="27"/>
                      <w:szCs w:val="27"/>
                      <w:lang w:eastAsia="es-ES"/>
                    </w:rPr>
                    <w:t>¿Cuáles de los siguientes son dos problemas de red potenciales que pueden surgir del funcionamiento del protocolo ARP? (Elija dos).</w:t>
                  </w:r>
                </w:p>
              </w:tc>
            </w:tr>
            <w:tr w:rsidR="000846B7" w:rsidRPr="000846B7">
              <w:trPr>
                <w:tblCellSpacing w:w="0" w:type="dxa"/>
              </w:trPr>
              <w:tc>
                <w:tcPr>
                  <w:tcW w:w="0" w:type="auto"/>
                  <w:noWrap/>
                  <w:tcMar>
                    <w:top w:w="0" w:type="dxa"/>
                    <w:left w:w="0" w:type="dxa"/>
                    <w:bottom w:w="0" w:type="dxa"/>
                    <w:right w:w="240" w:type="dxa"/>
                  </w:tcMar>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b/>
                      <w:bCs/>
                      <w:sz w:val="18"/>
                      <w:szCs w:val="18"/>
                      <w:lang w:eastAsia="es-ES"/>
                    </w:rPr>
                    <w:t>Corrija</w:t>
                  </w:r>
                  <w:r w:rsidRPr="000846B7">
                    <w:rPr>
                      <w:rFonts w:ascii="Arial" w:eastAsia="Times New Roman" w:hAnsi="Arial" w:cs="Arial"/>
                      <w:sz w:val="18"/>
                      <w:szCs w:val="18"/>
                      <w:lang w:eastAsia="es-ES"/>
                    </w:rPr>
                    <w:t> </w:t>
                  </w:r>
                  <w:r w:rsidRPr="000846B7">
                    <w:rPr>
                      <w:rFonts w:ascii="Arial" w:eastAsia="Times New Roman" w:hAnsi="Arial" w:cs="Arial"/>
                      <w:sz w:val="18"/>
                      <w:szCs w:val="18"/>
                      <w:lang w:eastAsia="es-ES"/>
                    </w:rPr>
                    <w:br/>
                  </w:r>
                  <w:r w:rsidRPr="000846B7">
                    <w:rPr>
                      <w:rFonts w:ascii="Arial" w:eastAsia="Times New Roman" w:hAnsi="Arial" w:cs="Arial"/>
                      <w:b/>
                      <w:bCs/>
                      <w:sz w:val="18"/>
                      <w:szCs w:val="18"/>
                      <w:lang w:eastAsia="es-ES"/>
                    </w:rPr>
                    <w:t>respuesta</w:t>
                  </w:r>
                  <w:r w:rsidRPr="000846B7">
                    <w:rPr>
                      <w:rFonts w:ascii="Arial" w:eastAsia="Times New Roman" w:hAnsi="Arial" w:cs="Arial"/>
                      <w:sz w:val="18"/>
                      <w:szCs w:val="18"/>
                      <w:lang w:eastAsia="es-ES"/>
                    </w:rPr>
                    <w:t> </w:t>
                  </w:r>
                </w:p>
              </w:tc>
              <w:tc>
                <w:tcPr>
                  <w:tcW w:w="21600" w:type="dxa"/>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b/>
                      <w:bCs/>
                      <w:sz w:val="18"/>
                      <w:szCs w:val="18"/>
                      <w:lang w:eastAsia="es-ES"/>
                    </w:rPr>
                    <w:t>su</w:t>
                  </w:r>
                  <w:r w:rsidRPr="000846B7">
                    <w:rPr>
                      <w:rFonts w:ascii="Arial" w:eastAsia="Times New Roman" w:hAnsi="Arial" w:cs="Arial"/>
                      <w:sz w:val="18"/>
                      <w:szCs w:val="18"/>
                      <w:lang w:eastAsia="es-ES"/>
                    </w:rPr>
                    <w:t> </w:t>
                  </w:r>
                  <w:r w:rsidRPr="000846B7">
                    <w:rPr>
                      <w:rFonts w:ascii="Arial" w:eastAsia="Times New Roman" w:hAnsi="Arial" w:cs="Arial"/>
                      <w:sz w:val="18"/>
                      <w:szCs w:val="18"/>
                      <w:lang w:eastAsia="es-ES"/>
                    </w:rPr>
                    <w:br/>
                  </w:r>
                  <w:r w:rsidRPr="000846B7">
                    <w:rPr>
                      <w:rFonts w:ascii="Arial" w:eastAsia="Times New Roman" w:hAnsi="Arial" w:cs="Arial"/>
                      <w:b/>
                      <w:bCs/>
                      <w:sz w:val="18"/>
                      <w:szCs w:val="18"/>
                      <w:lang w:eastAsia="es-ES"/>
                    </w:rPr>
                    <w:t>respuesta</w:t>
                  </w:r>
                  <w:r w:rsidRPr="000846B7">
                    <w:rPr>
                      <w:rFonts w:ascii="Arial" w:eastAsia="Times New Roman" w:hAnsi="Arial" w:cs="Arial"/>
                      <w:sz w:val="18"/>
                      <w:szCs w:val="18"/>
                      <w:lang w:eastAsia="es-ES"/>
                    </w:rPr>
                    <w:t> </w:t>
                  </w:r>
                </w:p>
              </w:tc>
            </w:tr>
            <w:tr w:rsidR="000846B7" w:rsidRPr="000846B7">
              <w:trPr>
                <w:tblCellSpacing w:w="0" w:type="dxa"/>
              </w:trPr>
              <w:tc>
                <w:tcPr>
                  <w:tcW w:w="0" w:type="auto"/>
                  <w:tcMar>
                    <w:top w:w="0" w:type="dxa"/>
                    <w:left w:w="0" w:type="dxa"/>
                    <w:bottom w:w="0" w:type="dxa"/>
                    <w:right w:w="240" w:type="dxa"/>
                  </w:tcMar>
                  <w:hideMark/>
                </w:tcPr>
                <w:p w:rsidR="000846B7" w:rsidRPr="000846B7" w:rsidRDefault="000846B7" w:rsidP="000846B7">
                  <w:pPr>
                    <w:spacing w:after="0" w:line="240" w:lineRule="auto"/>
                    <w:jc w:val="center"/>
                    <w:rPr>
                      <w:rFonts w:ascii="Arial" w:eastAsia="Times New Roman" w:hAnsi="Arial" w:cs="Arial"/>
                      <w:sz w:val="18"/>
                      <w:szCs w:val="18"/>
                      <w:lang w:eastAsia="es-ES"/>
                    </w:rPr>
                  </w:pPr>
                </w:p>
              </w:tc>
              <w:tc>
                <w:tcPr>
                  <w:tcW w:w="0" w:type="auto"/>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object w:dxaOrig="1440" w:dyaOrig="1440">
                      <v:shape id="_x0000_i1143" type="#_x0000_t75" style="width:20.25pt;height:18pt" o:ole="">
                        <v:imagedata r:id="rId13" o:title=""/>
                      </v:shape>
                      <w:control r:id="rId29" w:name="DefaultOcxName19" w:shapeid="_x0000_i1143"/>
                    </w:object>
                  </w:r>
                  <w:r w:rsidRPr="000846B7">
                    <w:rPr>
                      <w:rFonts w:ascii="Arial" w:eastAsia="Times New Roman" w:hAnsi="Arial" w:cs="Arial"/>
                      <w:sz w:val="18"/>
                      <w:szCs w:val="18"/>
                      <w:lang w:eastAsia="es-ES"/>
                    </w:rPr>
                    <w:t>La configuración manual de asociaciones ARP estáticas puede facilitar el envenenamiento ARP o la suplantación de direcciones MAC.</w:t>
                  </w:r>
                </w:p>
              </w:tc>
            </w:tr>
            <w:tr w:rsidR="000846B7" w:rsidRPr="000846B7">
              <w:trPr>
                <w:tblCellSpacing w:w="0" w:type="dxa"/>
              </w:trPr>
              <w:tc>
                <w:tcPr>
                  <w:tcW w:w="0" w:type="auto"/>
                  <w:tcMar>
                    <w:top w:w="0" w:type="dxa"/>
                    <w:left w:w="0" w:type="dxa"/>
                    <w:bottom w:w="0" w:type="dxa"/>
                    <w:right w:w="240" w:type="dxa"/>
                  </w:tcMar>
                  <w:hideMark/>
                </w:tcPr>
                <w:p w:rsidR="000846B7" w:rsidRPr="000846B7" w:rsidRDefault="000846B7" w:rsidP="000846B7">
                  <w:pPr>
                    <w:spacing w:after="0" w:line="240" w:lineRule="auto"/>
                    <w:jc w:val="center"/>
                    <w:rPr>
                      <w:rFonts w:ascii="Arial" w:eastAsia="Times New Roman" w:hAnsi="Arial" w:cs="Arial"/>
                      <w:sz w:val="18"/>
                      <w:szCs w:val="18"/>
                      <w:lang w:eastAsia="es-ES"/>
                    </w:rPr>
                  </w:pPr>
                  <w:r w:rsidRPr="000846B7">
                    <w:rPr>
                      <w:rFonts w:ascii="Arial" w:eastAsia="Times New Roman" w:hAnsi="Arial" w:cs="Arial"/>
                      <w:noProof/>
                      <w:sz w:val="18"/>
                      <w:szCs w:val="18"/>
                      <w:lang w:eastAsia="es-ES"/>
                    </w:rPr>
                    <w:drawing>
                      <wp:inline distT="0" distB="0" distL="0" distR="0" wp14:anchorId="0C8BB09F" wp14:editId="66037A15">
                        <wp:extent cx="142875" cy="142875"/>
                        <wp:effectExtent l="0" t="0" r="9525" b="9525"/>
                        <wp:docPr id="12" name="Imagen 12" descr="https://assessment.netacad.net/static/rapport/base/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assessment.netacad.net/static/rapport/base/images/ti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object w:dxaOrig="1440" w:dyaOrig="1440">
                      <v:shape id="_x0000_i1142" type="#_x0000_t75" style="width:20.25pt;height:18pt" o:ole="">
                        <v:imagedata r:id="rId13" o:title=""/>
                      </v:shape>
                      <w:control r:id="rId30" w:name="DefaultOcxName20" w:shapeid="_x0000_i1142"/>
                    </w:object>
                  </w:r>
                  <w:r w:rsidRPr="000846B7">
                    <w:rPr>
                      <w:rFonts w:ascii="Arial" w:eastAsia="Times New Roman" w:hAnsi="Arial" w:cs="Arial"/>
                      <w:sz w:val="18"/>
                      <w:szCs w:val="18"/>
                      <w:lang w:eastAsia="es-ES"/>
                    </w:rPr>
                    <w:t xml:space="preserve">En redes grandes que tienen un ancho de banda bajo, varios </w:t>
                  </w:r>
                  <w:proofErr w:type="spellStart"/>
                  <w:r w:rsidRPr="000846B7">
                    <w:rPr>
                      <w:rFonts w:ascii="Arial" w:eastAsia="Times New Roman" w:hAnsi="Arial" w:cs="Arial"/>
                      <w:sz w:val="18"/>
                      <w:szCs w:val="18"/>
                      <w:lang w:eastAsia="es-ES"/>
                    </w:rPr>
                    <w:t>broadcasts</w:t>
                  </w:r>
                  <w:proofErr w:type="spellEnd"/>
                  <w:r w:rsidRPr="000846B7">
                    <w:rPr>
                      <w:rFonts w:ascii="Arial" w:eastAsia="Times New Roman" w:hAnsi="Arial" w:cs="Arial"/>
                      <w:sz w:val="18"/>
                      <w:szCs w:val="18"/>
                      <w:lang w:eastAsia="es-ES"/>
                    </w:rPr>
                    <w:t xml:space="preserve"> de ARP pueden causar retrasos en la comunicación de datos.</w:t>
                  </w:r>
                </w:p>
              </w:tc>
            </w:tr>
            <w:tr w:rsidR="000846B7" w:rsidRPr="000846B7">
              <w:trPr>
                <w:tblCellSpacing w:w="0" w:type="dxa"/>
              </w:trPr>
              <w:tc>
                <w:tcPr>
                  <w:tcW w:w="0" w:type="auto"/>
                  <w:tcMar>
                    <w:top w:w="0" w:type="dxa"/>
                    <w:left w:w="0" w:type="dxa"/>
                    <w:bottom w:w="0" w:type="dxa"/>
                    <w:right w:w="240" w:type="dxa"/>
                  </w:tcMar>
                  <w:hideMark/>
                </w:tcPr>
                <w:p w:rsidR="000846B7" w:rsidRPr="000846B7" w:rsidRDefault="000846B7" w:rsidP="000846B7">
                  <w:pPr>
                    <w:spacing w:after="0" w:line="240" w:lineRule="auto"/>
                    <w:jc w:val="center"/>
                    <w:rPr>
                      <w:rFonts w:ascii="Arial" w:eastAsia="Times New Roman" w:hAnsi="Arial" w:cs="Arial"/>
                      <w:sz w:val="18"/>
                      <w:szCs w:val="18"/>
                      <w:lang w:eastAsia="es-ES"/>
                    </w:rPr>
                  </w:pPr>
                  <w:r w:rsidRPr="000846B7">
                    <w:rPr>
                      <w:rFonts w:ascii="Arial" w:eastAsia="Times New Roman" w:hAnsi="Arial" w:cs="Arial"/>
                      <w:noProof/>
                      <w:sz w:val="18"/>
                      <w:szCs w:val="18"/>
                      <w:lang w:eastAsia="es-ES"/>
                    </w:rPr>
                    <w:drawing>
                      <wp:inline distT="0" distB="0" distL="0" distR="0" wp14:anchorId="08222A86" wp14:editId="21C612ED">
                        <wp:extent cx="142875" cy="142875"/>
                        <wp:effectExtent l="0" t="0" r="9525" b="9525"/>
                        <wp:docPr id="13" name="Imagen 13" descr="https://assessment.netacad.net/static/rapport/base/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ssessment.netacad.net/static/rapport/base/images/ti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object w:dxaOrig="1440" w:dyaOrig="1440">
                      <v:shape id="_x0000_i1141" type="#_x0000_t75" style="width:20.25pt;height:18pt" o:ole="">
                        <v:imagedata r:id="rId13" o:title=""/>
                      </v:shape>
                      <w:control r:id="rId31" w:name="DefaultOcxName21" w:shapeid="_x0000_i1141"/>
                    </w:object>
                  </w:r>
                  <w:r w:rsidRPr="000846B7">
                    <w:rPr>
                      <w:rFonts w:ascii="Arial" w:eastAsia="Times New Roman" w:hAnsi="Arial" w:cs="Arial"/>
                      <w:sz w:val="18"/>
                      <w:szCs w:val="18"/>
                      <w:lang w:eastAsia="es-ES"/>
                    </w:rPr>
                    <w:t>Los atacantes de la red podrían manipular las asignaciones de direcciones MAC e IP en mensajes ARP con el objetivo de interceptar el tráfico de la red.</w:t>
                  </w:r>
                </w:p>
              </w:tc>
            </w:tr>
            <w:tr w:rsidR="000846B7" w:rsidRPr="000846B7">
              <w:trPr>
                <w:tblCellSpacing w:w="0" w:type="dxa"/>
              </w:trPr>
              <w:tc>
                <w:tcPr>
                  <w:tcW w:w="0" w:type="auto"/>
                  <w:tcMar>
                    <w:top w:w="0" w:type="dxa"/>
                    <w:left w:w="0" w:type="dxa"/>
                    <w:bottom w:w="0" w:type="dxa"/>
                    <w:right w:w="240" w:type="dxa"/>
                  </w:tcMar>
                  <w:hideMark/>
                </w:tcPr>
                <w:p w:rsidR="000846B7" w:rsidRPr="000846B7" w:rsidRDefault="000846B7" w:rsidP="000846B7">
                  <w:pPr>
                    <w:spacing w:after="0" w:line="240" w:lineRule="auto"/>
                    <w:jc w:val="center"/>
                    <w:rPr>
                      <w:rFonts w:ascii="Arial" w:eastAsia="Times New Roman" w:hAnsi="Arial" w:cs="Arial"/>
                      <w:sz w:val="18"/>
                      <w:szCs w:val="18"/>
                      <w:lang w:eastAsia="es-ES"/>
                    </w:rPr>
                  </w:pPr>
                </w:p>
              </w:tc>
              <w:tc>
                <w:tcPr>
                  <w:tcW w:w="0" w:type="auto"/>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object w:dxaOrig="1440" w:dyaOrig="1440">
                      <v:shape id="_x0000_i1140" type="#_x0000_t75" style="width:20.25pt;height:18pt" o:ole="">
                        <v:imagedata r:id="rId13" o:title=""/>
                      </v:shape>
                      <w:control r:id="rId32" w:name="DefaultOcxName22" w:shapeid="_x0000_i1140"/>
                    </w:object>
                  </w:r>
                  <w:r w:rsidRPr="000846B7">
                    <w:rPr>
                      <w:rFonts w:ascii="Arial" w:eastAsia="Times New Roman" w:hAnsi="Arial" w:cs="Arial"/>
                      <w:sz w:val="18"/>
                      <w:szCs w:val="18"/>
                      <w:lang w:eastAsia="es-ES"/>
                    </w:rPr>
                    <w:t>Una gran cantidad de transmisiones de solicitud de ARP pueden provocar que la tabla de direcciones MAC del host se desborde e impedir que el host se comunique dentro de la red.</w:t>
                  </w:r>
                </w:p>
              </w:tc>
            </w:tr>
            <w:tr w:rsidR="000846B7" w:rsidRPr="000846B7">
              <w:trPr>
                <w:tblCellSpacing w:w="0" w:type="dxa"/>
              </w:trPr>
              <w:tc>
                <w:tcPr>
                  <w:tcW w:w="0" w:type="auto"/>
                  <w:tcMar>
                    <w:top w:w="0" w:type="dxa"/>
                    <w:left w:w="0" w:type="dxa"/>
                    <w:bottom w:w="0" w:type="dxa"/>
                    <w:right w:w="240" w:type="dxa"/>
                  </w:tcMar>
                  <w:hideMark/>
                </w:tcPr>
                <w:p w:rsidR="000846B7" w:rsidRPr="000846B7" w:rsidRDefault="000846B7" w:rsidP="000846B7">
                  <w:pPr>
                    <w:spacing w:after="0" w:line="240" w:lineRule="auto"/>
                    <w:jc w:val="center"/>
                    <w:rPr>
                      <w:rFonts w:ascii="Arial" w:eastAsia="Times New Roman" w:hAnsi="Arial" w:cs="Arial"/>
                      <w:sz w:val="18"/>
                      <w:szCs w:val="18"/>
                      <w:lang w:eastAsia="es-ES"/>
                    </w:rPr>
                  </w:pPr>
                </w:p>
              </w:tc>
              <w:tc>
                <w:tcPr>
                  <w:tcW w:w="0" w:type="auto"/>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object w:dxaOrig="1440" w:dyaOrig="1440">
                      <v:shape id="_x0000_i1139" type="#_x0000_t75" style="width:20.25pt;height:18pt" o:ole="">
                        <v:imagedata r:id="rId13" o:title=""/>
                      </v:shape>
                      <w:control r:id="rId33" w:name="DefaultOcxName23" w:shapeid="_x0000_i1139"/>
                    </w:object>
                  </w:r>
                  <w:r w:rsidRPr="000846B7">
                    <w:rPr>
                      <w:rFonts w:ascii="Arial" w:eastAsia="Times New Roman" w:hAnsi="Arial" w:cs="Arial"/>
                      <w:sz w:val="18"/>
                      <w:szCs w:val="18"/>
                      <w:lang w:eastAsia="es-ES"/>
                    </w:rPr>
                    <w:t xml:space="preserve">Varias respuestas ARP provocan que la tabla de direcciones MAC del </w:t>
                  </w:r>
                  <w:proofErr w:type="spellStart"/>
                  <w:r w:rsidRPr="000846B7">
                    <w:rPr>
                      <w:rFonts w:ascii="Arial" w:eastAsia="Times New Roman" w:hAnsi="Arial" w:cs="Arial"/>
                      <w:sz w:val="18"/>
                      <w:szCs w:val="18"/>
                      <w:lang w:eastAsia="es-ES"/>
                    </w:rPr>
                    <w:t>switch</w:t>
                  </w:r>
                  <w:proofErr w:type="spellEnd"/>
                  <w:r w:rsidRPr="000846B7">
                    <w:rPr>
                      <w:rFonts w:ascii="Arial" w:eastAsia="Times New Roman" w:hAnsi="Arial" w:cs="Arial"/>
                      <w:sz w:val="18"/>
                      <w:szCs w:val="18"/>
                      <w:lang w:eastAsia="es-ES"/>
                    </w:rPr>
                    <w:t xml:space="preserve"> incluya entradas que coinciden con las direcciones MAC de los hosts que están conectados al puerto del </w:t>
                  </w:r>
                  <w:proofErr w:type="spellStart"/>
                  <w:r w:rsidRPr="000846B7">
                    <w:rPr>
                      <w:rFonts w:ascii="Arial" w:eastAsia="Times New Roman" w:hAnsi="Arial" w:cs="Arial"/>
                      <w:sz w:val="18"/>
                      <w:szCs w:val="18"/>
                      <w:lang w:eastAsia="es-ES"/>
                    </w:rPr>
                    <w:t>switch</w:t>
                  </w:r>
                  <w:proofErr w:type="spellEnd"/>
                  <w:r w:rsidRPr="000846B7">
                    <w:rPr>
                      <w:rFonts w:ascii="Arial" w:eastAsia="Times New Roman" w:hAnsi="Arial" w:cs="Arial"/>
                      <w:sz w:val="18"/>
                      <w:szCs w:val="18"/>
                      <w:lang w:eastAsia="es-ES"/>
                    </w:rPr>
                    <w:t xml:space="preserve"> pertinente.</w:t>
                  </w:r>
                </w:p>
              </w:tc>
            </w:tr>
            <w:tr w:rsidR="000846B7" w:rsidRPr="000846B7">
              <w:trPr>
                <w:tblCellSpacing w:w="0" w:type="dxa"/>
              </w:trPr>
              <w:tc>
                <w:tcPr>
                  <w:tcW w:w="0" w:type="auto"/>
                  <w:gridSpan w:val="2"/>
                  <w:hideMark/>
                </w:tcPr>
                <w:p w:rsidR="000846B7" w:rsidRPr="000846B7" w:rsidRDefault="000846B7" w:rsidP="000846B7">
                  <w:pPr>
                    <w:shd w:val="clear" w:color="auto" w:fill="F8F8F8"/>
                    <w:spacing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t xml:space="preserve">Un gran número de mensajes de </w:t>
                  </w:r>
                  <w:proofErr w:type="spellStart"/>
                  <w:r w:rsidRPr="000846B7">
                    <w:rPr>
                      <w:rFonts w:ascii="Arial" w:eastAsia="Times New Roman" w:hAnsi="Arial" w:cs="Arial"/>
                      <w:sz w:val="18"/>
                      <w:szCs w:val="18"/>
                      <w:lang w:eastAsia="es-ES"/>
                    </w:rPr>
                    <w:t>broadcast</w:t>
                  </w:r>
                  <w:proofErr w:type="spellEnd"/>
                  <w:r w:rsidRPr="000846B7">
                    <w:rPr>
                      <w:rFonts w:ascii="Arial" w:eastAsia="Times New Roman" w:hAnsi="Arial" w:cs="Arial"/>
                      <w:sz w:val="18"/>
                      <w:szCs w:val="18"/>
                      <w:lang w:eastAsia="es-ES"/>
                    </w:rPr>
                    <w:t xml:space="preserve"> de ARP podría generar retrasos momentáneos en las comunicaciones de datos. Los atacantes de la red podrían manipular las asignaciones de direcciones MAC e IP en mensajes ARP con el objetivo de interceptar el tráfico de la red. Las solicitudes de ARP y las respuestas hacen que se creen entradas en la tabla ARP, no en la tabla de direcciones MAC. Los desbordamientos de la tabla ARP son muy poco probables. Configurar manualmente asociaciones ARP estáticas es una manera de impedir el envenenamiento ARP y la suplantación de direcciones MAC, no de facilitarlos. Las diversas respuestas ARP, cuyo resultado es la tabla de direcciones MAC del </w:t>
                  </w:r>
                  <w:proofErr w:type="spellStart"/>
                  <w:r w:rsidRPr="000846B7">
                    <w:rPr>
                      <w:rFonts w:ascii="Arial" w:eastAsia="Times New Roman" w:hAnsi="Arial" w:cs="Arial"/>
                      <w:sz w:val="18"/>
                      <w:szCs w:val="18"/>
                      <w:lang w:eastAsia="es-ES"/>
                    </w:rPr>
                    <w:t>switch</w:t>
                  </w:r>
                  <w:proofErr w:type="spellEnd"/>
                  <w:r w:rsidRPr="000846B7">
                    <w:rPr>
                      <w:rFonts w:ascii="Arial" w:eastAsia="Times New Roman" w:hAnsi="Arial" w:cs="Arial"/>
                      <w:sz w:val="18"/>
                      <w:szCs w:val="18"/>
                      <w:lang w:eastAsia="es-ES"/>
                    </w:rPr>
                    <w:t xml:space="preserve"> que contiene entradas que coinciden con las direcciones MAC de los nodos conectados y están asociadas al puerto del </w:t>
                  </w:r>
                  <w:proofErr w:type="spellStart"/>
                  <w:r w:rsidRPr="000846B7">
                    <w:rPr>
                      <w:rFonts w:ascii="Arial" w:eastAsia="Times New Roman" w:hAnsi="Arial" w:cs="Arial"/>
                      <w:sz w:val="18"/>
                      <w:szCs w:val="18"/>
                      <w:lang w:eastAsia="es-ES"/>
                    </w:rPr>
                    <w:t>switch</w:t>
                  </w:r>
                  <w:proofErr w:type="spellEnd"/>
                  <w:r w:rsidRPr="000846B7">
                    <w:rPr>
                      <w:rFonts w:ascii="Arial" w:eastAsia="Times New Roman" w:hAnsi="Arial" w:cs="Arial"/>
                      <w:sz w:val="18"/>
                      <w:szCs w:val="18"/>
                      <w:lang w:eastAsia="es-ES"/>
                    </w:rPr>
                    <w:t xml:space="preserve"> pertinente, son necesarias para las operaciones normales de </w:t>
                  </w:r>
                  <w:proofErr w:type="spellStart"/>
                  <w:r w:rsidRPr="000846B7">
                    <w:rPr>
                      <w:rFonts w:ascii="Arial" w:eastAsia="Times New Roman" w:hAnsi="Arial" w:cs="Arial"/>
                      <w:sz w:val="18"/>
                      <w:szCs w:val="18"/>
                      <w:lang w:eastAsia="es-ES"/>
                    </w:rPr>
                    <w:t>reenvío</w:t>
                  </w:r>
                  <w:proofErr w:type="spellEnd"/>
                  <w:r w:rsidRPr="000846B7">
                    <w:rPr>
                      <w:rFonts w:ascii="Arial" w:eastAsia="Times New Roman" w:hAnsi="Arial" w:cs="Arial"/>
                      <w:sz w:val="18"/>
                      <w:szCs w:val="18"/>
                      <w:lang w:eastAsia="es-ES"/>
                    </w:rPr>
                    <w:t xml:space="preserve"> de tramas del </w:t>
                  </w:r>
                  <w:proofErr w:type="spellStart"/>
                  <w:r w:rsidRPr="000846B7">
                    <w:rPr>
                      <w:rFonts w:ascii="Arial" w:eastAsia="Times New Roman" w:hAnsi="Arial" w:cs="Arial"/>
                      <w:sz w:val="18"/>
                      <w:szCs w:val="18"/>
                      <w:lang w:eastAsia="es-ES"/>
                    </w:rPr>
                    <w:t>switch</w:t>
                  </w:r>
                  <w:proofErr w:type="spellEnd"/>
                  <w:r w:rsidRPr="000846B7">
                    <w:rPr>
                      <w:rFonts w:ascii="Arial" w:eastAsia="Times New Roman" w:hAnsi="Arial" w:cs="Arial"/>
                      <w:sz w:val="18"/>
                      <w:szCs w:val="18"/>
                      <w:lang w:eastAsia="es-ES"/>
                    </w:rPr>
                    <w:t>. No se trata de un problema de red causado por ARP.</w:t>
                  </w:r>
                </w:p>
              </w:tc>
            </w:tr>
          </w:tbl>
          <w:p w:rsidR="000846B7" w:rsidRPr="000846B7" w:rsidRDefault="000846B7" w:rsidP="000846B7">
            <w:pPr>
              <w:pBdr>
                <w:top w:val="single" w:sz="6" w:space="1" w:color="auto"/>
              </w:pBdr>
              <w:spacing w:after="0" w:line="240" w:lineRule="auto"/>
              <w:jc w:val="center"/>
              <w:rPr>
                <w:rFonts w:ascii="Arial" w:eastAsia="Times New Roman" w:hAnsi="Arial" w:cs="Arial"/>
                <w:vanish/>
                <w:sz w:val="16"/>
                <w:szCs w:val="16"/>
                <w:lang w:eastAsia="es-ES"/>
              </w:rPr>
            </w:pPr>
            <w:r w:rsidRPr="000846B7">
              <w:rPr>
                <w:rFonts w:ascii="Arial" w:eastAsia="Times New Roman" w:hAnsi="Arial" w:cs="Arial"/>
                <w:vanish/>
                <w:sz w:val="16"/>
                <w:szCs w:val="16"/>
                <w:lang w:eastAsia="es-ES"/>
              </w:rPr>
              <w:t>Final del formulario</w:t>
            </w:r>
          </w:p>
        </w:tc>
      </w:tr>
      <w:tr w:rsidR="000846B7" w:rsidRPr="000846B7" w:rsidTr="000846B7">
        <w:tblPrEx>
          <w:tblCellSpacing w:w="0" w:type="dxa"/>
          <w:tblCellMar>
            <w:top w:w="0" w:type="dxa"/>
            <w:left w:w="0" w:type="dxa"/>
            <w:bottom w:w="0" w:type="dxa"/>
            <w:right w:w="0" w:type="dxa"/>
          </w:tblCellMar>
        </w:tblPrEx>
        <w:trPr>
          <w:gridBefore w:val="1"/>
          <w:tblCellSpacing w:w="0" w:type="dxa"/>
        </w:trPr>
        <w:tc>
          <w:tcPr>
            <w:tcW w:w="0" w:type="auto"/>
            <w:gridSpan w:val="2"/>
            <w:hideMark/>
          </w:tcPr>
          <w:p w:rsidR="000846B7" w:rsidRPr="000846B7" w:rsidRDefault="000846B7" w:rsidP="000846B7">
            <w:pPr>
              <w:spacing w:after="0" w:line="240" w:lineRule="auto"/>
              <w:rPr>
                <w:rFonts w:ascii="Arial" w:eastAsia="Times New Roman" w:hAnsi="Arial" w:cs="Arial"/>
                <w:sz w:val="18"/>
                <w:szCs w:val="18"/>
                <w:lang w:eastAsia="es-ES"/>
              </w:rPr>
            </w:pPr>
          </w:p>
        </w:tc>
        <w:tc>
          <w:tcPr>
            <w:tcW w:w="0" w:type="auto"/>
            <w:gridSpan w:val="2"/>
            <w:vAlign w:val="center"/>
            <w:hideMark/>
          </w:tcPr>
          <w:p w:rsidR="000846B7" w:rsidRPr="000846B7" w:rsidRDefault="000846B7" w:rsidP="000846B7">
            <w:pPr>
              <w:spacing w:after="0" w:line="240" w:lineRule="auto"/>
              <w:rPr>
                <w:rFonts w:ascii="Times New Roman" w:eastAsia="Times New Roman" w:hAnsi="Times New Roman" w:cs="Times New Roman"/>
                <w:sz w:val="20"/>
                <w:szCs w:val="20"/>
                <w:lang w:eastAsia="es-ES"/>
              </w:rPr>
            </w:pPr>
          </w:p>
        </w:tc>
      </w:tr>
    </w:tbl>
    <w:p w:rsidR="000846B7" w:rsidRPr="000846B7" w:rsidRDefault="000846B7" w:rsidP="000846B7">
      <w:pPr>
        <w:spacing w:after="0" w:line="240" w:lineRule="auto"/>
        <w:rPr>
          <w:rFonts w:ascii="Arial" w:eastAsia="Times New Roman" w:hAnsi="Arial" w:cs="Arial"/>
          <w:vanish/>
          <w:color w:val="707070"/>
          <w:sz w:val="18"/>
          <w:szCs w:val="18"/>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
        <w:gridCol w:w="105"/>
        <w:gridCol w:w="2632"/>
        <w:gridCol w:w="2632"/>
        <w:gridCol w:w="3105"/>
      </w:tblGrid>
      <w:tr w:rsidR="000846B7" w:rsidRPr="000846B7" w:rsidTr="000846B7">
        <w:trPr>
          <w:gridAfter w:val="1"/>
          <w:wAfter w:w="6494" w:type="dxa"/>
          <w:tblCellSpacing w:w="15" w:type="dxa"/>
        </w:trPr>
        <w:tc>
          <w:tcPr>
            <w:tcW w:w="0" w:type="auto"/>
            <w:gridSpan w:val="2"/>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noProof/>
                <w:sz w:val="18"/>
                <w:szCs w:val="18"/>
                <w:lang w:eastAsia="es-ES"/>
              </w:rPr>
              <w:lastRenderedPageBreak/>
              <w:drawing>
                <wp:inline distT="0" distB="0" distL="0" distR="0" wp14:anchorId="5C03AC8F" wp14:editId="13FFDFD0">
                  <wp:extent cx="95250" cy="9525"/>
                  <wp:effectExtent l="0" t="0" r="0" b="0"/>
                  <wp:docPr id="14" name="Imagen 14" descr="https://assessment.netacad.net/static/rapport/bas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assessment.netacad.net/static/rapport/base/images/spac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c>
          <w:tcPr>
            <w:tcW w:w="0" w:type="auto"/>
            <w:gridSpan w:val="2"/>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89"/>
            </w:tblGrid>
            <w:tr w:rsidR="000846B7" w:rsidRPr="000846B7">
              <w:trPr>
                <w:tblCellSpacing w:w="15" w:type="dxa"/>
              </w:trPr>
              <w:tc>
                <w:tcPr>
                  <w:tcW w:w="0" w:type="auto"/>
                  <w:noWrap/>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t>Este punto hace referencia al contenido de las siguientes áreas:</w:t>
                  </w:r>
                </w:p>
                <w:p w:rsidR="000846B7" w:rsidRPr="000846B7" w:rsidRDefault="000846B7" w:rsidP="000846B7">
                  <w:pPr>
                    <w:spacing w:after="0" w:line="240" w:lineRule="auto"/>
                    <w:rPr>
                      <w:rFonts w:ascii="Arial" w:eastAsia="Times New Roman" w:hAnsi="Arial" w:cs="Arial"/>
                      <w:sz w:val="18"/>
                      <w:szCs w:val="18"/>
                      <w:lang w:val="en-US" w:eastAsia="es-ES"/>
                    </w:rPr>
                  </w:pPr>
                  <w:r w:rsidRPr="000846B7">
                    <w:rPr>
                      <w:rFonts w:ascii="Arial" w:eastAsia="Times New Roman" w:hAnsi="Arial" w:cs="Arial"/>
                      <w:sz w:val="18"/>
                      <w:szCs w:val="18"/>
                      <w:lang w:val="en-US" w:eastAsia="es-ES"/>
                    </w:rPr>
                    <w:t>IT Essentials: PC Hardware and Software</w:t>
                  </w:r>
                </w:p>
                <w:p w:rsidR="000846B7" w:rsidRPr="000846B7" w:rsidRDefault="000846B7" w:rsidP="000846B7">
                  <w:pPr>
                    <w:numPr>
                      <w:ilvl w:val="0"/>
                      <w:numId w:val="5"/>
                    </w:numPr>
                    <w:spacing w:before="100" w:beforeAutospacing="1" w:after="100" w:afterAutospacing="1"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t>5.2.2 Problemas de ARP</w:t>
                  </w:r>
                </w:p>
              </w:tc>
            </w:tr>
          </w:tbl>
          <w:p w:rsidR="000846B7" w:rsidRPr="000846B7" w:rsidRDefault="000846B7" w:rsidP="000846B7">
            <w:pPr>
              <w:spacing w:after="0" w:line="240" w:lineRule="auto"/>
              <w:rPr>
                <w:rFonts w:ascii="Arial" w:eastAsia="Times New Roman" w:hAnsi="Arial" w:cs="Arial"/>
                <w:sz w:val="18"/>
                <w:szCs w:val="18"/>
                <w:lang w:eastAsia="es-ES"/>
              </w:rPr>
            </w:pPr>
          </w:p>
        </w:tc>
      </w:tr>
      <w:tr w:rsidR="000846B7" w:rsidRPr="000846B7" w:rsidTr="000846B7">
        <w:tblPrEx>
          <w:tblCellSpacing w:w="0" w:type="dxa"/>
          <w:tblCellMar>
            <w:top w:w="0" w:type="dxa"/>
            <w:left w:w="0" w:type="dxa"/>
            <w:bottom w:w="0" w:type="dxa"/>
            <w:right w:w="0" w:type="dxa"/>
          </w:tblCellMar>
        </w:tblPrEx>
        <w:trPr>
          <w:gridBefore w:val="1"/>
          <w:tblCellSpacing w:w="0" w:type="dxa"/>
        </w:trPr>
        <w:tc>
          <w:tcPr>
            <w:tcW w:w="375" w:type="dxa"/>
            <w:gridSpan w:val="2"/>
            <w:hideMark/>
          </w:tcPr>
          <w:p w:rsidR="000846B7" w:rsidRPr="000846B7" w:rsidRDefault="000846B7" w:rsidP="000846B7">
            <w:pPr>
              <w:spacing w:after="0" w:line="240" w:lineRule="auto"/>
              <w:rPr>
                <w:rFonts w:ascii="Arial" w:eastAsia="Times New Roman" w:hAnsi="Arial" w:cs="Arial"/>
                <w:color w:val="666666"/>
                <w:sz w:val="27"/>
                <w:szCs w:val="27"/>
                <w:lang w:eastAsia="es-ES"/>
              </w:rPr>
            </w:pPr>
            <w:r w:rsidRPr="000846B7">
              <w:rPr>
                <w:rFonts w:ascii="Arial" w:eastAsia="Times New Roman" w:hAnsi="Arial" w:cs="Arial"/>
                <w:color w:val="666666"/>
                <w:sz w:val="27"/>
                <w:szCs w:val="27"/>
                <w:lang w:eastAsia="es-ES"/>
              </w:rPr>
              <w:t>12</w:t>
            </w:r>
          </w:p>
        </w:tc>
        <w:tc>
          <w:tcPr>
            <w:tcW w:w="11145" w:type="dxa"/>
            <w:gridSpan w:val="2"/>
            <w:hideMark/>
          </w:tcPr>
          <w:p w:rsidR="000846B7" w:rsidRPr="000846B7" w:rsidRDefault="000846B7" w:rsidP="000846B7">
            <w:pPr>
              <w:pBdr>
                <w:bottom w:val="single" w:sz="6" w:space="1" w:color="auto"/>
              </w:pBdr>
              <w:spacing w:after="0" w:line="240" w:lineRule="auto"/>
              <w:jc w:val="center"/>
              <w:rPr>
                <w:rFonts w:ascii="Arial" w:eastAsia="Times New Roman" w:hAnsi="Arial" w:cs="Arial"/>
                <w:vanish/>
                <w:sz w:val="16"/>
                <w:szCs w:val="16"/>
                <w:lang w:eastAsia="es-ES"/>
              </w:rPr>
            </w:pPr>
            <w:r w:rsidRPr="000846B7">
              <w:rPr>
                <w:rFonts w:ascii="Arial" w:eastAsia="Times New Roman" w:hAnsi="Arial" w:cs="Arial"/>
                <w:vanish/>
                <w:sz w:val="16"/>
                <w:szCs w:val="16"/>
                <w:lang w:eastAsia="es-ES"/>
              </w:rPr>
              <w:t>Principio del formulario</w:t>
            </w:r>
          </w:p>
          <w:tbl>
            <w:tblPr>
              <w:tblW w:w="5000" w:type="pct"/>
              <w:tblCellSpacing w:w="0" w:type="dxa"/>
              <w:tblCellMar>
                <w:left w:w="0" w:type="dxa"/>
                <w:right w:w="0" w:type="dxa"/>
              </w:tblCellMar>
              <w:tblLook w:val="04A0" w:firstRow="1" w:lastRow="0" w:firstColumn="1" w:lastColumn="0" w:noHBand="0" w:noVBand="1"/>
            </w:tblPr>
            <w:tblGrid>
              <w:gridCol w:w="1141"/>
              <w:gridCol w:w="4596"/>
            </w:tblGrid>
            <w:tr w:rsidR="000846B7" w:rsidRPr="000846B7">
              <w:trPr>
                <w:tblCellSpacing w:w="0" w:type="dxa"/>
              </w:trPr>
              <w:tc>
                <w:tcPr>
                  <w:tcW w:w="0" w:type="auto"/>
                  <w:gridSpan w:val="2"/>
                  <w:hideMark/>
                </w:tcPr>
                <w:p w:rsidR="000846B7" w:rsidRPr="000846B7" w:rsidRDefault="000846B7" w:rsidP="000846B7">
                  <w:pPr>
                    <w:spacing w:after="150" w:line="240" w:lineRule="auto"/>
                    <w:rPr>
                      <w:rFonts w:ascii="Arial" w:eastAsia="Times New Roman" w:hAnsi="Arial" w:cs="Arial"/>
                      <w:color w:val="666666"/>
                      <w:sz w:val="27"/>
                      <w:szCs w:val="27"/>
                      <w:lang w:eastAsia="es-ES"/>
                    </w:rPr>
                  </w:pPr>
                  <w:r w:rsidRPr="000846B7">
                    <w:rPr>
                      <w:rFonts w:ascii="Arial" w:eastAsia="Times New Roman" w:hAnsi="Arial" w:cs="Arial"/>
                      <w:color w:val="666666"/>
                      <w:sz w:val="27"/>
                      <w:szCs w:val="27"/>
                      <w:lang w:eastAsia="es-ES"/>
                    </w:rPr>
                    <w:t xml:space="preserve">Un </w:t>
                  </w:r>
                  <w:proofErr w:type="spellStart"/>
                  <w:r w:rsidRPr="000846B7">
                    <w:rPr>
                      <w:rFonts w:ascii="Arial" w:eastAsia="Times New Roman" w:hAnsi="Arial" w:cs="Arial"/>
                      <w:color w:val="666666"/>
                      <w:sz w:val="27"/>
                      <w:szCs w:val="27"/>
                      <w:lang w:eastAsia="es-ES"/>
                    </w:rPr>
                    <w:t>switch</w:t>
                  </w:r>
                  <w:proofErr w:type="spellEnd"/>
                  <w:r w:rsidRPr="000846B7">
                    <w:rPr>
                      <w:rFonts w:ascii="Arial" w:eastAsia="Times New Roman" w:hAnsi="Arial" w:cs="Arial"/>
                      <w:color w:val="666666"/>
                      <w:sz w:val="27"/>
                      <w:szCs w:val="27"/>
                      <w:lang w:eastAsia="es-ES"/>
                    </w:rPr>
                    <w:t xml:space="preserve"> de capa 2 se utiliza para conmutar las tramas entrantes desde un puerto 1000BASE-T a un puerto conectado a una red 100Base-T. ¿Qué método de almacenamiento en búfer de memoria sería el más adecuado para esta tarea?</w:t>
                  </w:r>
                </w:p>
              </w:tc>
            </w:tr>
            <w:tr w:rsidR="000846B7" w:rsidRPr="000846B7">
              <w:trPr>
                <w:tblCellSpacing w:w="0" w:type="dxa"/>
              </w:trPr>
              <w:tc>
                <w:tcPr>
                  <w:tcW w:w="0" w:type="auto"/>
                  <w:noWrap/>
                  <w:tcMar>
                    <w:top w:w="0" w:type="dxa"/>
                    <w:left w:w="0" w:type="dxa"/>
                    <w:bottom w:w="0" w:type="dxa"/>
                    <w:right w:w="240" w:type="dxa"/>
                  </w:tcMar>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b/>
                      <w:bCs/>
                      <w:sz w:val="18"/>
                      <w:szCs w:val="18"/>
                      <w:lang w:eastAsia="es-ES"/>
                    </w:rPr>
                    <w:t>Corrija</w:t>
                  </w:r>
                  <w:r w:rsidRPr="000846B7">
                    <w:rPr>
                      <w:rFonts w:ascii="Arial" w:eastAsia="Times New Roman" w:hAnsi="Arial" w:cs="Arial"/>
                      <w:sz w:val="18"/>
                      <w:szCs w:val="18"/>
                      <w:lang w:eastAsia="es-ES"/>
                    </w:rPr>
                    <w:t> </w:t>
                  </w:r>
                  <w:r w:rsidRPr="000846B7">
                    <w:rPr>
                      <w:rFonts w:ascii="Arial" w:eastAsia="Times New Roman" w:hAnsi="Arial" w:cs="Arial"/>
                      <w:sz w:val="18"/>
                      <w:szCs w:val="18"/>
                      <w:lang w:eastAsia="es-ES"/>
                    </w:rPr>
                    <w:br/>
                  </w:r>
                  <w:r w:rsidRPr="000846B7">
                    <w:rPr>
                      <w:rFonts w:ascii="Arial" w:eastAsia="Times New Roman" w:hAnsi="Arial" w:cs="Arial"/>
                      <w:b/>
                      <w:bCs/>
                      <w:sz w:val="18"/>
                      <w:szCs w:val="18"/>
                      <w:lang w:eastAsia="es-ES"/>
                    </w:rPr>
                    <w:t>respuesta</w:t>
                  </w:r>
                  <w:r w:rsidRPr="000846B7">
                    <w:rPr>
                      <w:rFonts w:ascii="Arial" w:eastAsia="Times New Roman" w:hAnsi="Arial" w:cs="Arial"/>
                      <w:sz w:val="18"/>
                      <w:szCs w:val="18"/>
                      <w:lang w:eastAsia="es-ES"/>
                    </w:rPr>
                    <w:t> </w:t>
                  </w:r>
                </w:p>
              </w:tc>
              <w:tc>
                <w:tcPr>
                  <w:tcW w:w="21600" w:type="dxa"/>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b/>
                      <w:bCs/>
                      <w:sz w:val="18"/>
                      <w:szCs w:val="18"/>
                      <w:lang w:eastAsia="es-ES"/>
                    </w:rPr>
                    <w:t>su</w:t>
                  </w:r>
                  <w:r w:rsidRPr="000846B7">
                    <w:rPr>
                      <w:rFonts w:ascii="Arial" w:eastAsia="Times New Roman" w:hAnsi="Arial" w:cs="Arial"/>
                      <w:sz w:val="18"/>
                      <w:szCs w:val="18"/>
                      <w:lang w:eastAsia="es-ES"/>
                    </w:rPr>
                    <w:t> </w:t>
                  </w:r>
                  <w:r w:rsidRPr="000846B7">
                    <w:rPr>
                      <w:rFonts w:ascii="Arial" w:eastAsia="Times New Roman" w:hAnsi="Arial" w:cs="Arial"/>
                      <w:sz w:val="18"/>
                      <w:szCs w:val="18"/>
                      <w:lang w:eastAsia="es-ES"/>
                    </w:rPr>
                    <w:br/>
                  </w:r>
                  <w:r w:rsidRPr="000846B7">
                    <w:rPr>
                      <w:rFonts w:ascii="Arial" w:eastAsia="Times New Roman" w:hAnsi="Arial" w:cs="Arial"/>
                      <w:b/>
                      <w:bCs/>
                      <w:sz w:val="18"/>
                      <w:szCs w:val="18"/>
                      <w:lang w:eastAsia="es-ES"/>
                    </w:rPr>
                    <w:t>respuesta</w:t>
                  </w:r>
                  <w:r w:rsidRPr="000846B7">
                    <w:rPr>
                      <w:rFonts w:ascii="Arial" w:eastAsia="Times New Roman" w:hAnsi="Arial" w:cs="Arial"/>
                      <w:sz w:val="18"/>
                      <w:szCs w:val="18"/>
                      <w:lang w:eastAsia="es-ES"/>
                    </w:rPr>
                    <w:t> </w:t>
                  </w:r>
                </w:p>
              </w:tc>
            </w:tr>
            <w:tr w:rsidR="000846B7" w:rsidRPr="000846B7">
              <w:trPr>
                <w:tblCellSpacing w:w="0" w:type="dxa"/>
              </w:trPr>
              <w:tc>
                <w:tcPr>
                  <w:tcW w:w="0" w:type="auto"/>
                  <w:tcMar>
                    <w:top w:w="0" w:type="dxa"/>
                    <w:left w:w="0" w:type="dxa"/>
                    <w:bottom w:w="0" w:type="dxa"/>
                    <w:right w:w="240" w:type="dxa"/>
                  </w:tcMar>
                  <w:hideMark/>
                </w:tcPr>
                <w:p w:rsidR="000846B7" w:rsidRPr="000846B7" w:rsidRDefault="000846B7" w:rsidP="000846B7">
                  <w:pPr>
                    <w:spacing w:after="0" w:line="240" w:lineRule="auto"/>
                    <w:jc w:val="center"/>
                    <w:rPr>
                      <w:rFonts w:ascii="Arial" w:eastAsia="Times New Roman" w:hAnsi="Arial" w:cs="Arial"/>
                      <w:sz w:val="18"/>
                      <w:szCs w:val="18"/>
                      <w:lang w:eastAsia="es-ES"/>
                    </w:rPr>
                  </w:pPr>
                </w:p>
              </w:tc>
              <w:tc>
                <w:tcPr>
                  <w:tcW w:w="0" w:type="auto"/>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object w:dxaOrig="1440" w:dyaOrig="1440">
                      <v:shape id="_x0000_i1138" type="#_x0000_t75" style="width:20.25pt;height:18pt" o:ole="">
                        <v:imagedata r:id="rId6" o:title=""/>
                      </v:shape>
                      <w:control r:id="rId34" w:name="DefaultOcxName24" w:shapeid="_x0000_i1138"/>
                    </w:object>
                  </w:r>
                  <w:r w:rsidRPr="000846B7">
                    <w:rPr>
                      <w:rFonts w:ascii="Arial" w:eastAsia="Times New Roman" w:hAnsi="Arial" w:cs="Arial"/>
                      <w:sz w:val="18"/>
                      <w:szCs w:val="18"/>
                      <w:lang w:eastAsia="es-ES"/>
                    </w:rPr>
                    <w:t>Almacenamiento en búfer basado en puerto</w:t>
                  </w:r>
                </w:p>
              </w:tc>
            </w:tr>
            <w:tr w:rsidR="000846B7" w:rsidRPr="000846B7">
              <w:trPr>
                <w:tblCellSpacing w:w="0" w:type="dxa"/>
              </w:trPr>
              <w:tc>
                <w:tcPr>
                  <w:tcW w:w="0" w:type="auto"/>
                  <w:tcMar>
                    <w:top w:w="0" w:type="dxa"/>
                    <w:left w:w="0" w:type="dxa"/>
                    <w:bottom w:w="0" w:type="dxa"/>
                    <w:right w:w="240" w:type="dxa"/>
                  </w:tcMar>
                  <w:hideMark/>
                </w:tcPr>
                <w:p w:rsidR="000846B7" w:rsidRPr="000846B7" w:rsidRDefault="000846B7" w:rsidP="000846B7">
                  <w:pPr>
                    <w:spacing w:after="0" w:line="240" w:lineRule="auto"/>
                    <w:jc w:val="center"/>
                    <w:rPr>
                      <w:rFonts w:ascii="Arial" w:eastAsia="Times New Roman" w:hAnsi="Arial" w:cs="Arial"/>
                      <w:sz w:val="18"/>
                      <w:szCs w:val="18"/>
                      <w:lang w:eastAsia="es-ES"/>
                    </w:rPr>
                  </w:pPr>
                </w:p>
              </w:tc>
              <w:tc>
                <w:tcPr>
                  <w:tcW w:w="0" w:type="auto"/>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object w:dxaOrig="1440" w:dyaOrig="1440">
                      <v:shape id="_x0000_i1137" type="#_x0000_t75" style="width:20.25pt;height:18pt" o:ole="">
                        <v:imagedata r:id="rId6" o:title=""/>
                      </v:shape>
                      <w:control r:id="rId35" w:name="DefaultOcxName25" w:shapeid="_x0000_i1137"/>
                    </w:object>
                  </w:r>
                  <w:r w:rsidRPr="000846B7">
                    <w:rPr>
                      <w:rFonts w:ascii="Arial" w:eastAsia="Times New Roman" w:hAnsi="Arial" w:cs="Arial"/>
                      <w:sz w:val="18"/>
                      <w:szCs w:val="18"/>
                      <w:lang w:eastAsia="es-ES"/>
                    </w:rPr>
                    <w:t>Almacenamiento en búfer de caché de nivel 1</w:t>
                  </w:r>
                </w:p>
              </w:tc>
            </w:tr>
            <w:tr w:rsidR="000846B7" w:rsidRPr="000846B7">
              <w:trPr>
                <w:tblCellSpacing w:w="0" w:type="dxa"/>
              </w:trPr>
              <w:tc>
                <w:tcPr>
                  <w:tcW w:w="0" w:type="auto"/>
                  <w:tcMar>
                    <w:top w:w="0" w:type="dxa"/>
                    <w:left w:w="0" w:type="dxa"/>
                    <w:bottom w:w="0" w:type="dxa"/>
                    <w:right w:w="240" w:type="dxa"/>
                  </w:tcMar>
                  <w:hideMark/>
                </w:tcPr>
                <w:p w:rsidR="000846B7" w:rsidRPr="000846B7" w:rsidRDefault="000846B7" w:rsidP="000846B7">
                  <w:pPr>
                    <w:spacing w:after="0" w:line="240" w:lineRule="auto"/>
                    <w:jc w:val="center"/>
                    <w:rPr>
                      <w:rFonts w:ascii="Arial" w:eastAsia="Times New Roman" w:hAnsi="Arial" w:cs="Arial"/>
                      <w:sz w:val="18"/>
                      <w:szCs w:val="18"/>
                      <w:lang w:eastAsia="es-ES"/>
                    </w:rPr>
                  </w:pPr>
                  <w:r w:rsidRPr="000846B7">
                    <w:rPr>
                      <w:rFonts w:ascii="Arial" w:eastAsia="Times New Roman" w:hAnsi="Arial" w:cs="Arial"/>
                      <w:noProof/>
                      <w:sz w:val="18"/>
                      <w:szCs w:val="18"/>
                      <w:lang w:eastAsia="es-ES"/>
                    </w:rPr>
                    <w:drawing>
                      <wp:inline distT="0" distB="0" distL="0" distR="0" wp14:anchorId="56C16402" wp14:editId="542689DA">
                        <wp:extent cx="142875" cy="142875"/>
                        <wp:effectExtent l="0" t="0" r="9525" b="9525"/>
                        <wp:docPr id="15" name="Imagen 15" descr="https://assessment.netacad.net/static/rapport/base/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assessment.netacad.net/static/rapport/base/images/ti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object w:dxaOrig="1440" w:dyaOrig="1440">
                      <v:shape id="_x0000_i1136" type="#_x0000_t75" style="width:20.25pt;height:18pt" o:ole="">
                        <v:imagedata r:id="rId6" o:title=""/>
                      </v:shape>
                      <w:control r:id="rId36" w:name="DefaultOcxName26" w:shapeid="_x0000_i1136"/>
                    </w:object>
                  </w:r>
                  <w:r w:rsidRPr="000846B7">
                    <w:rPr>
                      <w:rFonts w:ascii="Arial" w:eastAsia="Times New Roman" w:hAnsi="Arial" w:cs="Arial"/>
                      <w:sz w:val="18"/>
                      <w:szCs w:val="18"/>
                      <w:lang w:eastAsia="es-ES"/>
                    </w:rPr>
                    <w:t>Almacenamiento en búfer de memoria compartida</w:t>
                  </w:r>
                </w:p>
              </w:tc>
            </w:tr>
            <w:tr w:rsidR="000846B7" w:rsidRPr="000846B7">
              <w:trPr>
                <w:tblCellSpacing w:w="0" w:type="dxa"/>
              </w:trPr>
              <w:tc>
                <w:tcPr>
                  <w:tcW w:w="0" w:type="auto"/>
                  <w:tcMar>
                    <w:top w:w="0" w:type="dxa"/>
                    <w:left w:w="0" w:type="dxa"/>
                    <w:bottom w:w="0" w:type="dxa"/>
                    <w:right w:w="240" w:type="dxa"/>
                  </w:tcMar>
                  <w:hideMark/>
                </w:tcPr>
                <w:p w:rsidR="000846B7" w:rsidRPr="000846B7" w:rsidRDefault="000846B7" w:rsidP="000846B7">
                  <w:pPr>
                    <w:spacing w:after="0" w:line="240" w:lineRule="auto"/>
                    <w:jc w:val="center"/>
                    <w:rPr>
                      <w:rFonts w:ascii="Arial" w:eastAsia="Times New Roman" w:hAnsi="Arial" w:cs="Arial"/>
                      <w:sz w:val="18"/>
                      <w:szCs w:val="18"/>
                      <w:lang w:eastAsia="es-ES"/>
                    </w:rPr>
                  </w:pPr>
                </w:p>
              </w:tc>
              <w:tc>
                <w:tcPr>
                  <w:tcW w:w="0" w:type="auto"/>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object w:dxaOrig="1440" w:dyaOrig="1440">
                      <v:shape id="_x0000_i1135" type="#_x0000_t75" style="width:20.25pt;height:18pt" o:ole="">
                        <v:imagedata r:id="rId6" o:title=""/>
                      </v:shape>
                      <w:control r:id="rId37" w:name="DefaultOcxName27" w:shapeid="_x0000_i1135"/>
                    </w:object>
                  </w:r>
                  <w:r w:rsidRPr="000846B7">
                    <w:rPr>
                      <w:rFonts w:ascii="Arial" w:eastAsia="Times New Roman" w:hAnsi="Arial" w:cs="Arial"/>
                      <w:sz w:val="18"/>
                      <w:szCs w:val="18"/>
                      <w:lang w:eastAsia="es-ES"/>
                    </w:rPr>
                    <w:t>Almacenamiento en búfer de configuración fija</w:t>
                  </w:r>
                </w:p>
              </w:tc>
            </w:tr>
            <w:tr w:rsidR="000846B7" w:rsidRPr="000846B7">
              <w:trPr>
                <w:tblCellSpacing w:w="0" w:type="dxa"/>
              </w:trPr>
              <w:tc>
                <w:tcPr>
                  <w:tcW w:w="0" w:type="auto"/>
                  <w:gridSpan w:val="2"/>
                  <w:hideMark/>
                </w:tcPr>
                <w:p w:rsidR="000846B7" w:rsidRPr="000846B7" w:rsidRDefault="000846B7" w:rsidP="000846B7">
                  <w:pPr>
                    <w:shd w:val="clear" w:color="auto" w:fill="F8F8F8"/>
                    <w:spacing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t xml:space="preserve">Mediante el almacenamiento en búfer de memoria compartida, la cantidad de tramas almacenadas en el búfer solo se encuentra limitada por el tamaño del búfer de memoria en su totalidad y no se limita al búfer de un solo puerto. Esto permite la transmisión de tramas más amplias y que se descarte una menor cantidad de ellas. Esto es importante para la conmutación asimétrica, la cual se aplica a esta situación, donde las tramas se intercambian entre puertos con distintas velocidades. Con el almacenamiento en búfer de memoria basado en puerto, las tramas se almacenan en colas vinculadas a puertos de entrada y de salida específicos, lo que permite que una única trama retrase la transmisión de todas las tramas en la memoria debido a un puerto de destino ocupado. La memoria caché de nivel 1 es la que se utiliza en las CPU. La configuración fija se refiere a la disposición de los puertos en el hardware del </w:t>
                  </w:r>
                  <w:proofErr w:type="spellStart"/>
                  <w:r w:rsidRPr="000846B7">
                    <w:rPr>
                      <w:rFonts w:ascii="Arial" w:eastAsia="Times New Roman" w:hAnsi="Arial" w:cs="Arial"/>
                      <w:sz w:val="18"/>
                      <w:szCs w:val="18"/>
                      <w:lang w:eastAsia="es-ES"/>
                    </w:rPr>
                    <w:t>switch</w:t>
                  </w:r>
                  <w:proofErr w:type="spellEnd"/>
                  <w:r w:rsidRPr="000846B7">
                    <w:rPr>
                      <w:rFonts w:ascii="Arial" w:eastAsia="Times New Roman" w:hAnsi="Arial" w:cs="Arial"/>
                      <w:sz w:val="18"/>
                      <w:szCs w:val="18"/>
                      <w:lang w:eastAsia="es-ES"/>
                    </w:rPr>
                    <w:t>.</w:t>
                  </w:r>
                </w:p>
              </w:tc>
            </w:tr>
          </w:tbl>
          <w:p w:rsidR="000846B7" w:rsidRPr="000846B7" w:rsidRDefault="000846B7" w:rsidP="000846B7">
            <w:pPr>
              <w:pBdr>
                <w:top w:val="single" w:sz="6" w:space="1" w:color="auto"/>
              </w:pBdr>
              <w:spacing w:after="0" w:line="240" w:lineRule="auto"/>
              <w:jc w:val="center"/>
              <w:rPr>
                <w:rFonts w:ascii="Arial" w:eastAsia="Times New Roman" w:hAnsi="Arial" w:cs="Arial"/>
                <w:vanish/>
                <w:sz w:val="16"/>
                <w:szCs w:val="16"/>
                <w:lang w:eastAsia="es-ES"/>
              </w:rPr>
            </w:pPr>
            <w:r w:rsidRPr="000846B7">
              <w:rPr>
                <w:rFonts w:ascii="Arial" w:eastAsia="Times New Roman" w:hAnsi="Arial" w:cs="Arial"/>
                <w:vanish/>
                <w:sz w:val="16"/>
                <w:szCs w:val="16"/>
                <w:lang w:eastAsia="es-ES"/>
              </w:rPr>
              <w:t>Final del formulario</w:t>
            </w:r>
          </w:p>
        </w:tc>
      </w:tr>
      <w:tr w:rsidR="000846B7" w:rsidRPr="000846B7" w:rsidTr="000846B7">
        <w:tblPrEx>
          <w:tblCellSpacing w:w="0" w:type="dxa"/>
          <w:tblCellMar>
            <w:top w:w="0" w:type="dxa"/>
            <w:left w:w="0" w:type="dxa"/>
            <w:bottom w:w="0" w:type="dxa"/>
            <w:right w:w="0" w:type="dxa"/>
          </w:tblCellMar>
        </w:tblPrEx>
        <w:trPr>
          <w:gridBefore w:val="1"/>
          <w:tblCellSpacing w:w="0" w:type="dxa"/>
        </w:trPr>
        <w:tc>
          <w:tcPr>
            <w:tcW w:w="0" w:type="auto"/>
            <w:gridSpan w:val="2"/>
            <w:hideMark/>
          </w:tcPr>
          <w:p w:rsidR="000846B7" w:rsidRPr="000846B7" w:rsidRDefault="000846B7" w:rsidP="000846B7">
            <w:pPr>
              <w:spacing w:after="0" w:line="240" w:lineRule="auto"/>
              <w:rPr>
                <w:rFonts w:ascii="Arial" w:eastAsia="Times New Roman" w:hAnsi="Arial" w:cs="Arial"/>
                <w:sz w:val="18"/>
                <w:szCs w:val="18"/>
                <w:lang w:eastAsia="es-ES"/>
              </w:rPr>
            </w:pPr>
          </w:p>
        </w:tc>
        <w:tc>
          <w:tcPr>
            <w:tcW w:w="0" w:type="auto"/>
            <w:gridSpan w:val="2"/>
            <w:vAlign w:val="center"/>
            <w:hideMark/>
          </w:tcPr>
          <w:p w:rsidR="000846B7" w:rsidRPr="000846B7" w:rsidRDefault="000846B7" w:rsidP="000846B7">
            <w:pPr>
              <w:spacing w:after="0" w:line="240" w:lineRule="auto"/>
              <w:rPr>
                <w:rFonts w:ascii="Times New Roman" w:eastAsia="Times New Roman" w:hAnsi="Times New Roman" w:cs="Times New Roman"/>
                <w:sz w:val="20"/>
                <w:szCs w:val="20"/>
                <w:lang w:eastAsia="es-ES"/>
              </w:rPr>
            </w:pPr>
          </w:p>
        </w:tc>
      </w:tr>
    </w:tbl>
    <w:p w:rsidR="000846B7" w:rsidRPr="000846B7" w:rsidRDefault="000846B7" w:rsidP="000846B7">
      <w:pPr>
        <w:spacing w:after="0" w:line="240" w:lineRule="auto"/>
        <w:rPr>
          <w:rFonts w:ascii="Arial" w:eastAsia="Times New Roman" w:hAnsi="Arial" w:cs="Arial"/>
          <w:vanish/>
          <w:color w:val="707070"/>
          <w:sz w:val="18"/>
          <w:szCs w:val="18"/>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
        <w:gridCol w:w="105"/>
        <w:gridCol w:w="2632"/>
        <w:gridCol w:w="2632"/>
        <w:gridCol w:w="3105"/>
      </w:tblGrid>
      <w:tr w:rsidR="000846B7" w:rsidRPr="000846B7" w:rsidTr="000846B7">
        <w:trPr>
          <w:gridAfter w:val="1"/>
          <w:wAfter w:w="6494" w:type="dxa"/>
          <w:tblCellSpacing w:w="15" w:type="dxa"/>
        </w:trPr>
        <w:tc>
          <w:tcPr>
            <w:tcW w:w="0" w:type="auto"/>
            <w:gridSpan w:val="2"/>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noProof/>
                <w:sz w:val="18"/>
                <w:szCs w:val="18"/>
                <w:lang w:eastAsia="es-ES"/>
              </w:rPr>
              <w:drawing>
                <wp:inline distT="0" distB="0" distL="0" distR="0" wp14:anchorId="6EC24E2B" wp14:editId="2F3DCA5F">
                  <wp:extent cx="95250" cy="9525"/>
                  <wp:effectExtent l="0" t="0" r="0" b="0"/>
                  <wp:docPr id="16" name="Imagen 16" descr="https://assessment.netacad.net/static/rapport/bas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assessment.netacad.net/static/rapport/base/images/spac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c>
          <w:tcPr>
            <w:tcW w:w="0" w:type="auto"/>
            <w:gridSpan w:val="2"/>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89"/>
            </w:tblGrid>
            <w:tr w:rsidR="000846B7" w:rsidRPr="000846B7">
              <w:trPr>
                <w:tblCellSpacing w:w="15" w:type="dxa"/>
              </w:trPr>
              <w:tc>
                <w:tcPr>
                  <w:tcW w:w="0" w:type="auto"/>
                  <w:noWrap/>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t>Este punto hace referencia al contenido de las siguientes áreas:</w:t>
                  </w:r>
                </w:p>
                <w:p w:rsidR="000846B7" w:rsidRPr="000846B7" w:rsidRDefault="000846B7" w:rsidP="000846B7">
                  <w:pPr>
                    <w:spacing w:after="0" w:line="240" w:lineRule="auto"/>
                    <w:rPr>
                      <w:rFonts w:ascii="Arial" w:eastAsia="Times New Roman" w:hAnsi="Arial" w:cs="Arial"/>
                      <w:sz w:val="18"/>
                      <w:szCs w:val="18"/>
                      <w:lang w:val="en-US" w:eastAsia="es-ES"/>
                    </w:rPr>
                  </w:pPr>
                  <w:r w:rsidRPr="000846B7">
                    <w:rPr>
                      <w:rFonts w:ascii="Arial" w:eastAsia="Times New Roman" w:hAnsi="Arial" w:cs="Arial"/>
                      <w:sz w:val="18"/>
                      <w:szCs w:val="18"/>
                      <w:lang w:val="en-US" w:eastAsia="es-ES"/>
                    </w:rPr>
                    <w:t>IT Essentials: PC Hardware and Software</w:t>
                  </w:r>
                </w:p>
                <w:p w:rsidR="000846B7" w:rsidRPr="000846B7" w:rsidRDefault="000846B7" w:rsidP="000846B7">
                  <w:pPr>
                    <w:numPr>
                      <w:ilvl w:val="0"/>
                      <w:numId w:val="6"/>
                    </w:numPr>
                    <w:spacing w:before="100" w:beforeAutospacing="1" w:after="100" w:afterAutospacing="1"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t>5.3.1 Conmutación</w:t>
                  </w:r>
                </w:p>
              </w:tc>
            </w:tr>
          </w:tbl>
          <w:p w:rsidR="000846B7" w:rsidRPr="000846B7" w:rsidRDefault="000846B7" w:rsidP="000846B7">
            <w:pPr>
              <w:spacing w:after="0" w:line="240" w:lineRule="auto"/>
              <w:rPr>
                <w:rFonts w:ascii="Arial" w:eastAsia="Times New Roman" w:hAnsi="Arial" w:cs="Arial"/>
                <w:sz w:val="18"/>
                <w:szCs w:val="18"/>
                <w:lang w:eastAsia="es-ES"/>
              </w:rPr>
            </w:pPr>
          </w:p>
        </w:tc>
      </w:tr>
      <w:tr w:rsidR="000846B7" w:rsidRPr="000846B7" w:rsidTr="000846B7">
        <w:tblPrEx>
          <w:tblCellSpacing w:w="0" w:type="dxa"/>
          <w:tblCellMar>
            <w:top w:w="0" w:type="dxa"/>
            <w:left w:w="0" w:type="dxa"/>
            <w:bottom w:w="0" w:type="dxa"/>
            <w:right w:w="0" w:type="dxa"/>
          </w:tblCellMar>
        </w:tblPrEx>
        <w:trPr>
          <w:gridBefore w:val="1"/>
          <w:tblCellSpacing w:w="0" w:type="dxa"/>
        </w:trPr>
        <w:tc>
          <w:tcPr>
            <w:tcW w:w="375" w:type="dxa"/>
            <w:gridSpan w:val="2"/>
            <w:hideMark/>
          </w:tcPr>
          <w:p w:rsidR="000846B7" w:rsidRPr="000846B7" w:rsidRDefault="000846B7" w:rsidP="000846B7">
            <w:pPr>
              <w:spacing w:after="0" w:line="240" w:lineRule="auto"/>
              <w:rPr>
                <w:rFonts w:ascii="Arial" w:eastAsia="Times New Roman" w:hAnsi="Arial" w:cs="Arial"/>
                <w:color w:val="666666"/>
                <w:sz w:val="27"/>
                <w:szCs w:val="27"/>
                <w:lang w:eastAsia="es-ES"/>
              </w:rPr>
            </w:pPr>
            <w:r w:rsidRPr="000846B7">
              <w:rPr>
                <w:rFonts w:ascii="Arial" w:eastAsia="Times New Roman" w:hAnsi="Arial" w:cs="Arial"/>
                <w:color w:val="666666"/>
                <w:sz w:val="27"/>
                <w:szCs w:val="27"/>
                <w:lang w:eastAsia="es-ES"/>
              </w:rPr>
              <w:t>13</w:t>
            </w:r>
          </w:p>
        </w:tc>
        <w:tc>
          <w:tcPr>
            <w:tcW w:w="11145" w:type="dxa"/>
            <w:gridSpan w:val="2"/>
            <w:hideMark/>
          </w:tcPr>
          <w:p w:rsidR="000846B7" w:rsidRPr="000846B7" w:rsidRDefault="000846B7" w:rsidP="000846B7">
            <w:pPr>
              <w:pBdr>
                <w:bottom w:val="single" w:sz="6" w:space="1" w:color="auto"/>
              </w:pBdr>
              <w:spacing w:after="0" w:line="240" w:lineRule="auto"/>
              <w:jc w:val="center"/>
              <w:rPr>
                <w:rFonts w:ascii="Arial" w:eastAsia="Times New Roman" w:hAnsi="Arial" w:cs="Arial"/>
                <w:vanish/>
                <w:sz w:val="16"/>
                <w:szCs w:val="16"/>
                <w:lang w:eastAsia="es-ES"/>
              </w:rPr>
            </w:pPr>
            <w:r w:rsidRPr="000846B7">
              <w:rPr>
                <w:rFonts w:ascii="Arial" w:eastAsia="Times New Roman" w:hAnsi="Arial" w:cs="Arial"/>
                <w:vanish/>
                <w:sz w:val="16"/>
                <w:szCs w:val="16"/>
                <w:lang w:eastAsia="es-ES"/>
              </w:rPr>
              <w:t>Principio del formulario</w:t>
            </w:r>
          </w:p>
          <w:tbl>
            <w:tblPr>
              <w:tblW w:w="5000" w:type="pct"/>
              <w:tblCellSpacing w:w="0" w:type="dxa"/>
              <w:tblCellMar>
                <w:left w:w="0" w:type="dxa"/>
                <w:right w:w="0" w:type="dxa"/>
              </w:tblCellMar>
              <w:tblLook w:val="04A0" w:firstRow="1" w:lastRow="0" w:firstColumn="1" w:lastColumn="0" w:noHBand="0" w:noVBand="1"/>
            </w:tblPr>
            <w:tblGrid>
              <w:gridCol w:w="1141"/>
              <w:gridCol w:w="4596"/>
            </w:tblGrid>
            <w:tr w:rsidR="000846B7" w:rsidRPr="000846B7">
              <w:trPr>
                <w:tblCellSpacing w:w="0" w:type="dxa"/>
              </w:trPr>
              <w:tc>
                <w:tcPr>
                  <w:tcW w:w="0" w:type="auto"/>
                  <w:gridSpan w:val="2"/>
                  <w:hideMark/>
                </w:tcPr>
                <w:p w:rsidR="000846B7" w:rsidRPr="000846B7" w:rsidRDefault="000846B7" w:rsidP="000846B7">
                  <w:pPr>
                    <w:spacing w:after="150" w:line="240" w:lineRule="auto"/>
                    <w:rPr>
                      <w:rFonts w:ascii="Arial" w:eastAsia="Times New Roman" w:hAnsi="Arial" w:cs="Arial"/>
                      <w:color w:val="666666"/>
                      <w:sz w:val="27"/>
                      <w:szCs w:val="27"/>
                      <w:lang w:eastAsia="es-ES"/>
                    </w:rPr>
                  </w:pPr>
                  <w:r w:rsidRPr="000846B7">
                    <w:rPr>
                      <w:rFonts w:ascii="Arial" w:eastAsia="Times New Roman" w:hAnsi="Arial" w:cs="Arial"/>
                      <w:color w:val="666666"/>
                      <w:sz w:val="27"/>
                      <w:szCs w:val="27"/>
                      <w:lang w:eastAsia="es-ES"/>
                    </w:rPr>
                    <w:t xml:space="preserve">¿En qué situación registraría un </w:t>
                  </w:r>
                  <w:proofErr w:type="spellStart"/>
                  <w:r w:rsidRPr="000846B7">
                    <w:rPr>
                      <w:rFonts w:ascii="Arial" w:eastAsia="Times New Roman" w:hAnsi="Arial" w:cs="Arial"/>
                      <w:color w:val="666666"/>
                      <w:sz w:val="27"/>
                      <w:szCs w:val="27"/>
                      <w:lang w:eastAsia="es-ES"/>
                    </w:rPr>
                    <w:t>switch</w:t>
                  </w:r>
                  <w:proofErr w:type="spellEnd"/>
                  <w:r w:rsidRPr="000846B7">
                    <w:rPr>
                      <w:rFonts w:ascii="Arial" w:eastAsia="Times New Roman" w:hAnsi="Arial" w:cs="Arial"/>
                      <w:color w:val="666666"/>
                      <w:sz w:val="27"/>
                      <w:szCs w:val="27"/>
                      <w:lang w:eastAsia="es-ES"/>
                    </w:rPr>
                    <w:t xml:space="preserve"> varias entradas para un único puerto de </w:t>
                  </w:r>
                  <w:proofErr w:type="spellStart"/>
                  <w:r w:rsidRPr="000846B7">
                    <w:rPr>
                      <w:rFonts w:ascii="Arial" w:eastAsia="Times New Roman" w:hAnsi="Arial" w:cs="Arial"/>
                      <w:color w:val="666666"/>
                      <w:sz w:val="27"/>
                      <w:szCs w:val="27"/>
                      <w:lang w:eastAsia="es-ES"/>
                    </w:rPr>
                    <w:t>switch</w:t>
                  </w:r>
                  <w:proofErr w:type="spellEnd"/>
                  <w:r w:rsidRPr="000846B7">
                    <w:rPr>
                      <w:rFonts w:ascii="Arial" w:eastAsia="Times New Roman" w:hAnsi="Arial" w:cs="Arial"/>
                      <w:color w:val="666666"/>
                      <w:sz w:val="27"/>
                      <w:szCs w:val="27"/>
                      <w:lang w:eastAsia="es-ES"/>
                    </w:rPr>
                    <w:t xml:space="preserve"> en su tabla de direcciones MAC?</w:t>
                  </w:r>
                </w:p>
              </w:tc>
            </w:tr>
            <w:tr w:rsidR="000846B7" w:rsidRPr="000846B7">
              <w:trPr>
                <w:tblCellSpacing w:w="0" w:type="dxa"/>
              </w:trPr>
              <w:tc>
                <w:tcPr>
                  <w:tcW w:w="0" w:type="auto"/>
                  <w:noWrap/>
                  <w:tcMar>
                    <w:top w:w="0" w:type="dxa"/>
                    <w:left w:w="0" w:type="dxa"/>
                    <w:bottom w:w="0" w:type="dxa"/>
                    <w:right w:w="240" w:type="dxa"/>
                  </w:tcMar>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b/>
                      <w:bCs/>
                      <w:sz w:val="18"/>
                      <w:szCs w:val="18"/>
                      <w:lang w:eastAsia="es-ES"/>
                    </w:rPr>
                    <w:t>Corrija</w:t>
                  </w:r>
                  <w:r w:rsidRPr="000846B7">
                    <w:rPr>
                      <w:rFonts w:ascii="Arial" w:eastAsia="Times New Roman" w:hAnsi="Arial" w:cs="Arial"/>
                      <w:sz w:val="18"/>
                      <w:szCs w:val="18"/>
                      <w:lang w:eastAsia="es-ES"/>
                    </w:rPr>
                    <w:t> </w:t>
                  </w:r>
                  <w:r w:rsidRPr="000846B7">
                    <w:rPr>
                      <w:rFonts w:ascii="Arial" w:eastAsia="Times New Roman" w:hAnsi="Arial" w:cs="Arial"/>
                      <w:sz w:val="18"/>
                      <w:szCs w:val="18"/>
                      <w:lang w:eastAsia="es-ES"/>
                    </w:rPr>
                    <w:br/>
                  </w:r>
                  <w:r w:rsidRPr="000846B7">
                    <w:rPr>
                      <w:rFonts w:ascii="Arial" w:eastAsia="Times New Roman" w:hAnsi="Arial" w:cs="Arial"/>
                      <w:b/>
                      <w:bCs/>
                      <w:sz w:val="18"/>
                      <w:szCs w:val="18"/>
                      <w:lang w:eastAsia="es-ES"/>
                    </w:rPr>
                    <w:t>respuesta</w:t>
                  </w:r>
                  <w:r w:rsidRPr="000846B7">
                    <w:rPr>
                      <w:rFonts w:ascii="Arial" w:eastAsia="Times New Roman" w:hAnsi="Arial" w:cs="Arial"/>
                      <w:sz w:val="18"/>
                      <w:szCs w:val="18"/>
                      <w:lang w:eastAsia="es-ES"/>
                    </w:rPr>
                    <w:t> </w:t>
                  </w:r>
                </w:p>
              </w:tc>
              <w:tc>
                <w:tcPr>
                  <w:tcW w:w="21600" w:type="dxa"/>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b/>
                      <w:bCs/>
                      <w:sz w:val="18"/>
                      <w:szCs w:val="18"/>
                      <w:lang w:eastAsia="es-ES"/>
                    </w:rPr>
                    <w:t>su</w:t>
                  </w:r>
                  <w:r w:rsidRPr="000846B7">
                    <w:rPr>
                      <w:rFonts w:ascii="Arial" w:eastAsia="Times New Roman" w:hAnsi="Arial" w:cs="Arial"/>
                      <w:sz w:val="18"/>
                      <w:szCs w:val="18"/>
                      <w:lang w:eastAsia="es-ES"/>
                    </w:rPr>
                    <w:t> </w:t>
                  </w:r>
                  <w:r w:rsidRPr="000846B7">
                    <w:rPr>
                      <w:rFonts w:ascii="Arial" w:eastAsia="Times New Roman" w:hAnsi="Arial" w:cs="Arial"/>
                      <w:sz w:val="18"/>
                      <w:szCs w:val="18"/>
                      <w:lang w:eastAsia="es-ES"/>
                    </w:rPr>
                    <w:br/>
                  </w:r>
                  <w:r w:rsidRPr="000846B7">
                    <w:rPr>
                      <w:rFonts w:ascii="Arial" w:eastAsia="Times New Roman" w:hAnsi="Arial" w:cs="Arial"/>
                      <w:b/>
                      <w:bCs/>
                      <w:sz w:val="18"/>
                      <w:szCs w:val="18"/>
                      <w:lang w:eastAsia="es-ES"/>
                    </w:rPr>
                    <w:t>respuesta</w:t>
                  </w:r>
                  <w:r w:rsidRPr="000846B7">
                    <w:rPr>
                      <w:rFonts w:ascii="Arial" w:eastAsia="Times New Roman" w:hAnsi="Arial" w:cs="Arial"/>
                      <w:sz w:val="18"/>
                      <w:szCs w:val="18"/>
                      <w:lang w:eastAsia="es-ES"/>
                    </w:rPr>
                    <w:t> </w:t>
                  </w:r>
                </w:p>
              </w:tc>
            </w:tr>
            <w:tr w:rsidR="000846B7" w:rsidRPr="000846B7">
              <w:trPr>
                <w:tblCellSpacing w:w="0" w:type="dxa"/>
              </w:trPr>
              <w:tc>
                <w:tcPr>
                  <w:tcW w:w="0" w:type="auto"/>
                  <w:tcMar>
                    <w:top w:w="0" w:type="dxa"/>
                    <w:left w:w="0" w:type="dxa"/>
                    <w:bottom w:w="0" w:type="dxa"/>
                    <w:right w:w="240" w:type="dxa"/>
                  </w:tcMar>
                  <w:hideMark/>
                </w:tcPr>
                <w:p w:rsidR="000846B7" w:rsidRPr="000846B7" w:rsidRDefault="000846B7" w:rsidP="000846B7">
                  <w:pPr>
                    <w:spacing w:after="0" w:line="240" w:lineRule="auto"/>
                    <w:jc w:val="center"/>
                    <w:rPr>
                      <w:rFonts w:ascii="Arial" w:eastAsia="Times New Roman" w:hAnsi="Arial" w:cs="Arial"/>
                      <w:sz w:val="18"/>
                      <w:szCs w:val="18"/>
                      <w:lang w:eastAsia="es-ES"/>
                    </w:rPr>
                  </w:pPr>
                </w:p>
              </w:tc>
              <w:tc>
                <w:tcPr>
                  <w:tcW w:w="0" w:type="auto"/>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object w:dxaOrig="1440" w:dyaOrig="1440">
                      <v:shape id="_x0000_i1134" type="#_x0000_t75" style="width:20.25pt;height:18pt" o:ole="">
                        <v:imagedata r:id="rId6" o:title=""/>
                      </v:shape>
                      <w:control r:id="rId38" w:name="DefaultOcxName28" w:shapeid="_x0000_i1134"/>
                    </w:object>
                  </w:r>
                  <w:r w:rsidRPr="000846B7">
                    <w:rPr>
                      <w:rFonts w:ascii="Arial" w:eastAsia="Times New Roman" w:hAnsi="Arial" w:cs="Arial"/>
                      <w:sz w:val="18"/>
                      <w:szCs w:val="18"/>
                      <w:lang w:eastAsia="es-ES"/>
                    </w:rPr>
                    <w:t xml:space="preserve">Cuando hay un </w:t>
                  </w:r>
                  <w:proofErr w:type="spellStart"/>
                  <w:r w:rsidRPr="000846B7">
                    <w:rPr>
                      <w:rFonts w:ascii="Arial" w:eastAsia="Times New Roman" w:hAnsi="Arial" w:cs="Arial"/>
                      <w:sz w:val="18"/>
                      <w:szCs w:val="18"/>
                      <w:lang w:eastAsia="es-ES"/>
                    </w:rPr>
                    <w:t>router</w:t>
                  </w:r>
                  <w:proofErr w:type="spellEnd"/>
                  <w:r w:rsidRPr="000846B7">
                    <w:rPr>
                      <w:rFonts w:ascii="Arial" w:eastAsia="Times New Roman" w:hAnsi="Arial" w:cs="Arial"/>
                      <w:sz w:val="18"/>
                      <w:szCs w:val="18"/>
                      <w:lang w:eastAsia="es-ES"/>
                    </w:rPr>
                    <w:t xml:space="preserve"> conectado al puerto del </w:t>
                  </w:r>
                  <w:proofErr w:type="spellStart"/>
                  <w:r w:rsidRPr="000846B7">
                    <w:rPr>
                      <w:rFonts w:ascii="Arial" w:eastAsia="Times New Roman" w:hAnsi="Arial" w:cs="Arial"/>
                      <w:sz w:val="18"/>
                      <w:szCs w:val="18"/>
                      <w:lang w:eastAsia="es-ES"/>
                    </w:rPr>
                    <w:t>switch</w:t>
                  </w:r>
                  <w:proofErr w:type="spellEnd"/>
                </w:p>
              </w:tc>
            </w:tr>
            <w:tr w:rsidR="000846B7" w:rsidRPr="000846B7">
              <w:trPr>
                <w:tblCellSpacing w:w="0" w:type="dxa"/>
              </w:trPr>
              <w:tc>
                <w:tcPr>
                  <w:tcW w:w="0" w:type="auto"/>
                  <w:tcMar>
                    <w:top w:w="0" w:type="dxa"/>
                    <w:left w:w="0" w:type="dxa"/>
                    <w:bottom w:w="0" w:type="dxa"/>
                    <w:right w:w="240" w:type="dxa"/>
                  </w:tcMar>
                  <w:hideMark/>
                </w:tcPr>
                <w:p w:rsidR="000846B7" w:rsidRPr="000846B7" w:rsidRDefault="000846B7" w:rsidP="000846B7">
                  <w:pPr>
                    <w:spacing w:after="0" w:line="240" w:lineRule="auto"/>
                    <w:jc w:val="center"/>
                    <w:rPr>
                      <w:rFonts w:ascii="Arial" w:eastAsia="Times New Roman" w:hAnsi="Arial" w:cs="Arial"/>
                      <w:sz w:val="18"/>
                      <w:szCs w:val="18"/>
                      <w:lang w:eastAsia="es-ES"/>
                    </w:rPr>
                  </w:pPr>
                </w:p>
              </w:tc>
              <w:tc>
                <w:tcPr>
                  <w:tcW w:w="0" w:type="auto"/>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object w:dxaOrig="1440" w:dyaOrig="1440">
                      <v:shape id="_x0000_i1133" type="#_x0000_t75" style="width:20.25pt;height:18pt" o:ole="">
                        <v:imagedata r:id="rId6" o:title=""/>
                      </v:shape>
                      <w:control r:id="rId39" w:name="DefaultOcxName29" w:shapeid="_x0000_i1133"/>
                    </w:object>
                  </w:r>
                  <w:r w:rsidRPr="000846B7">
                    <w:rPr>
                      <w:rFonts w:ascii="Arial" w:eastAsia="Times New Roman" w:hAnsi="Arial" w:cs="Arial"/>
                      <w:sz w:val="18"/>
                      <w:szCs w:val="18"/>
                      <w:lang w:eastAsia="es-ES"/>
                    </w:rPr>
                    <w:t xml:space="preserve">Cuando se </w:t>
                  </w:r>
                  <w:proofErr w:type="spellStart"/>
                  <w:r w:rsidRPr="000846B7">
                    <w:rPr>
                      <w:rFonts w:ascii="Arial" w:eastAsia="Times New Roman" w:hAnsi="Arial" w:cs="Arial"/>
                      <w:sz w:val="18"/>
                      <w:szCs w:val="18"/>
                      <w:lang w:eastAsia="es-ES"/>
                    </w:rPr>
                    <w:t>reenviaron</w:t>
                  </w:r>
                  <w:proofErr w:type="spellEnd"/>
                  <w:r w:rsidRPr="000846B7">
                    <w:rPr>
                      <w:rFonts w:ascii="Arial" w:eastAsia="Times New Roman" w:hAnsi="Arial" w:cs="Arial"/>
                      <w:sz w:val="18"/>
                      <w:szCs w:val="18"/>
                      <w:lang w:eastAsia="es-ES"/>
                    </w:rPr>
                    <w:t xml:space="preserve"> varios </w:t>
                  </w:r>
                  <w:proofErr w:type="spellStart"/>
                  <w:r w:rsidRPr="000846B7">
                    <w:rPr>
                      <w:rFonts w:ascii="Arial" w:eastAsia="Times New Roman" w:hAnsi="Arial" w:cs="Arial"/>
                      <w:sz w:val="18"/>
                      <w:szCs w:val="18"/>
                      <w:lang w:eastAsia="es-ES"/>
                    </w:rPr>
                    <w:t>broadcasts</w:t>
                  </w:r>
                  <w:proofErr w:type="spellEnd"/>
                  <w:r w:rsidRPr="000846B7">
                    <w:rPr>
                      <w:rFonts w:ascii="Arial" w:eastAsia="Times New Roman" w:hAnsi="Arial" w:cs="Arial"/>
                      <w:sz w:val="18"/>
                      <w:szCs w:val="18"/>
                      <w:lang w:eastAsia="es-ES"/>
                    </w:rPr>
                    <w:t xml:space="preserve"> de ARP</w:t>
                  </w:r>
                </w:p>
              </w:tc>
            </w:tr>
            <w:tr w:rsidR="000846B7" w:rsidRPr="000846B7">
              <w:trPr>
                <w:tblCellSpacing w:w="0" w:type="dxa"/>
              </w:trPr>
              <w:tc>
                <w:tcPr>
                  <w:tcW w:w="0" w:type="auto"/>
                  <w:tcMar>
                    <w:top w:w="0" w:type="dxa"/>
                    <w:left w:w="0" w:type="dxa"/>
                    <w:bottom w:w="0" w:type="dxa"/>
                    <w:right w:w="240" w:type="dxa"/>
                  </w:tcMar>
                  <w:hideMark/>
                </w:tcPr>
                <w:p w:rsidR="000846B7" w:rsidRPr="000846B7" w:rsidRDefault="000846B7" w:rsidP="000846B7">
                  <w:pPr>
                    <w:spacing w:after="0" w:line="240" w:lineRule="auto"/>
                    <w:jc w:val="center"/>
                    <w:rPr>
                      <w:rFonts w:ascii="Arial" w:eastAsia="Times New Roman" w:hAnsi="Arial" w:cs="Arial"/>
                      <w:sz w:val="18"/>
                      <w:szCs w:val="18"/>
                      <w:lang w:eastAsia="es-ES"/>
                    </w:rPr>
                  </w:pPr>
                  <w:r w:rsidRPr="000846B7">
                    <w:rPr>
                      <w:rFonts w:ascii="Arial" w:eastAsia="Times New Roman" w:hAnsi="Arial" w:cs="Arial"/>
                      <w:noProof/>
                      <w:sz w:val="18"/>
                      <w:szCs w:val="18"/>
                      <w:lang w:eastAsia="es-ES"/>
                    </w:rPr>
                    <w:drawing>
                      <wp:inline distT="0" distB="0" distL="0" distR="0" wp14:anchorId="666878C7" wp14:editId="50EE5E95">
                        <wp:extent cx="142875" cy="142875"/>
                        <wp:effectExtent l="0" t="0" r="9525" b="9525"/>
                        <wp:docPr id="17" name="Imagen 17" descr="https://assessment.netacad.net/static/rapport/base/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assessment.netacad.net/static/rapport/base/images/ti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object w:dxaOrig="1440" w:dyaOrig="1440">
                      <v:shape id="_x0000_i1132" type="#_x0000_t75" style="width:20.25pt;height:18pt" o:ole="">
                        <v:imagedata r:id="rId6" o:title=""/>
                      </v:shape>
                      <w:control r:id="rId40" w:name="DefaultOcxName30" w:shapeid="_x0000_i1132"/>
                    </w:object>
                  </w:r>
                  <w:r w:rsidRPr="000846B7">
                    <w:rPr>
                      <w:rFonts w:ascii="Arial" w:eastAsia="Times New Roman" w:hAnsi="Arial" w:cs="Arial"/>
                      <w:sz w:val="18"/>
                      <w:szCs w:val="18"/>
                      <w:lang w:eastAsia="es-ES"/>
                    </w:rPr>
                    <w:t xml:space="preserve">Cuando hay otro </w:t>
                  </w:r>
                  <w:proofErr w:type="spellStart"/>
                  <w:r w:rsidRPr="000846B7">
                    <w:rPr>
                      <w:rFonts w:ascii="Arial" w:eastAsia="Times New Roman" w:hAnsi="Arial" w:cs="Arial"/>
                      <w:sz w:val="18"/>
                      <w:szCs w:val="18"/>
                      <w:lang w:eastAsia="es-ES"/>
                    </w:rPr>
                    <w:t>switch</w:t>
                  </w:r>
                  <w:proofErr w:type="spellEnd"/>
                  <w:r w:rsidRPr="000846B7">
                    <w:rPr>
                      <w:rFonts w:ascii="Arial" w:eastAsia="Times New Roman" w:hAnsi="Arial" w:cs="Arial"/>
                      <w:sz w:val="18"/>
                      <w:szCs w:val="18"/>
                      <w:lang w:eastAsia="es-ES"/>
                    </w:rPr>
                    <w:t xml:space="preserve"> conectado al puerto del </w:t>
                  </w:r>
                  <w:proofErr w:type="spellStart"/>
                  <w:r w:rsidRPr="000846B7">
                    <w:rPr>
                      <w:rFonts w:ascii="Arial" w:eastAsia="Times New Roman" w:hAnsi="Arial" w:cs="Arial"/>
                      <w:sz w:val="18"/>
                      <w:szCs w:val="18"/>
                      <w:lang w:eastAsia="es-ES"/>
                    </w:rPr>
                    <w:t>switch</w:t>
                  </w:r>
                  <w:proofErr w:type="spellEnd"/>
                </w:p>
              </w:tc>
            </w:tr>
            <w:tr w:rsidR="000846B7" w:rsidRPr="000846B7">
              <w:trPr>
                <w:tblCellSpacing w:w="0" w:type="dxa"/>
              </w:trPr>
              <w:tc>
                <w:tcPr>
                  <w:tcW w:w="0" w:type="auto"/>
                  <w:tcMar>
                    <w:top w:w="0" w:type="dxa"/>
                    <w:left w:w="0" w:type="dxa"/>
                    <w:bottom w:w="0" w:type="dxa"/>
                    <w:right w:w="240" w:type="dxa"/>
                  </w:tcMar>
                  <w:hideMark/>
                </w:tcPr>
                <w:p w:rsidR="000846B7" w:rsidRPr="000846B7" w:rsidRDefault="000846B7" w:rsidP="000846B7">
                  <w:pPr>
                    <w:spacing w:after="0" w:line="240" w:lineRule="auto"/>
                    <w:jc w:val="center"/>
                    <w:rPr>
                      <w:rFonts w:ascii="Arial" w:eastAsia="Times New Roman" w:hAnsi="Arial" w:cs="Arial"/>
                      <w:sz w:val="18"/>
                      <w:szCs w:val="18"/>
                      <w:lang w:eastAsia="es-ES"/>
                    </w:rPr>
                  </w:pPr>
                </w:p>
              </w:tc>
              <w:tc>
                <w:tcPr>
                  <w:tcW w:w="0" w:type="auto"/>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object w:dxaOrig="1440" w:dyaOrig="1440">
                      <v:shape id="_x0000_i1131" type="#_x0000_t75" style="width:20.25pt;height:18pt" o:ole="">
                        <v:imagedata r:id="rId6" o:title=""/>
                      </v:shape>
                      <w:control r:id="rId41" w:name="DefaultOcxName31" w:shapeid="_x0000_i1131"/>
                    </w:object>
                  </w:r>
                  <w:r w:rsidRPr="000846B7">
                    <w:rPr>
                      <w:rFonts w:ascii="Arial" w:eastAsia="Times New Roman" w:hAnsi="Arial" w:cs="Arial"/>
                      <w:sz w:val="18"/>
                      <w:szCs w:val="18"/>
                      <w:lang w:eastAsia="es-ES"/>
                    </w:rPr>
                    <w:t xml:space="preserve">Cuando el </w:t>
                  </w:r>
                  <w:proofErr w:type="spellStart"/>
                  <w:r w:rsidRPr="000846B7">
                    <w:rPr>
                      <w:rFonts w:ascii="Arial" w:eastAsia="Times New Roman" w:hAnsi="Arial" w:cs="Arial"/>
                      <w:sz w:val="18"/>
                      <w:szCs w:val="18"/>
                      <w:lang w:eastAsia="es-ES"/>
                    </w:rPr>
                    <w:t>switch</w:t>
                  </w:r>
                  <w:proofErr w:type="spellEnd"/>
                  <w:r w:rsidRPr="000846B7">
                    <w:rPr>
                      <w:rFonts w:ascii="Arial" w:eastAsia="Times New Roman" w:hAnsi="Arial" w:cs="Arial"/>
                      <w:sz w:val="18"/>
                      <w:szCs w:val="18"/>
                      <w:lang w:eastAsia="es-ES"/>
                    </w:rPr>
                    <w:t xml:space="preserve"> se configura para conmutación de capa 3</w:t>
                  </w:r>
                </w:p>
              </w:tc>
            </w:tr>
            <w:tr w:rsidR="000846B7" w:rsidRPr="000846B7">
              <w:trPr>
                <w:tblCellSpacing w:w="0" w:type="dxa"/>
              </w:trPr>
              <w:tc>
                <w:tcPr>
                  <w:tcW w:w="0" w:type="auto"/>
                  <w:gridSpan w:val="2"/>
                  <w:hideMark/>
                </w:tcPr>
                <w:p w:rsidR="000846B7" w:rsidRPr="000846B7" w:rsidRDefault="000846B7" w:rsidP="000846B7">
                  <w:pPr>
                    <w:shd w:val="clear" w:color="auto" w:fill="F8F8F8"/>
                    <w:spacing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t xml:space="preserve">Cuando se conecta otro </w:t>
                  </w:r>
                  <w:proofErr w:type="spellStart"/>
                  <w:r w:rsidRPr="000846B7">
                    <w:rPr>
                      <w:rFonts w:ascii="Arial" w:eastAsia="Times New Roman" w:hAnsi="Arial" w:cs="Arial"/>
                      <w:sz w:val="18"/>
                      <w:szCs w:val="18"/>
                      <w:lang w:eastAsia="es-ES"/>
                    </w:rPr>
                    <w:t>switch</w:t>
                  </w:r>
                  <w:proofErr w:type="spellEnd"/>
                  <w:r w:rsidRPr="000846B7">
                    <w:rPr>
                      <w:rFonts w:ascii="Arial" w:eastAsia="Times New Roman" w:hAnsi="Arial" w:cs="Arial"/>
                      <w:sz w:val="18"/>
                      <w:szCs w:val="18"/>
                      <w:lang w:eastAsia="es-ES"/>
                    </w:rPr>
                    <w:t xml:space="preserve"> o un </w:t>
                  </w:r>
                  <w:proofErr w:type="spellStart"/>
                  <w:r w:rsidRPr="000846B7">
                    <w:rPr>
                      <w:rFonts w:ascii="Arial" w:eastAsia="Times New Roman" w:hAnsi="Arial" w:cs="Arial"/>
                      <w:sz w:val="18"/>
                      <w:szCs w:val="18"/>
                      <w:lang w:eastAsia="es-ES"/>
                    </w:rPr>
                    <w:t>hub</w:t>
                  </w:r>
                  <w:proofErr w:type="spellEnd"/>
                  <w:r w:rsidRPr="000846B7">
                    <w:rPr>
                      <w:rFonts w:ascii="Arial" w:eastAsia="Times New Roman" w:hAnsi="Arial" w:cs="Arial"/>
                      <w:sz w:val="18"/>
                      <w:szCs w:val="18"/>
                      <w:lang w:eastAsia="es-ES"/>
                    </w:rPr>
                    <w:t xml:space="preserve"> a un puerto de </w:t>
                  </w:r>
                  <w:proofErr w:type="spellStart"/>
                  <w:r w:rsidRPr="000846B7">
                    <w:rPr>
                      <w:rFonts w:ascii="Arial" w:eastAsia="Times New Roman" w:hAnsi="Arial" w:cs="Arial"/>
                      <w:sz w:val="18"/>
                      <w:szCs w:val="18"/>
                      <w:lang w:eastAsia="es-ES"/>
                    </w:rPr>
                    <w:t>switch</w:t>
                  </w:r>
                  <w:proofErr w:type="spellEnd"/>
                  <w:r w:rsidRPr="000846B7">
                    <w:rPr>
                      <w:rFonts w:ascii="Arial" w:eastAsia="Times New Roman" w:hAnsi="Arial" w:cs="Arial"/>
                      <w:sz w:val="18"/>
                      <w:szCs w:val="18"/>
                      <w:lang w:eastAsia="es-ES"/>
                    </w:rPr>
                    <w:t xml:space="preserve">, se pueden recibir tramas de varios nodos conectados al otro </w:t>
                  </w:r>
                  <w:proofErr w:type="spellStart"/>
                  <w:r w:rsidRPr="000846B7">
                    <w:rPr>
                      <w:rFonts w:ascii="Arial" w:eastAsia="Times New Roman" w:hAnsi="Arial" w:cs="Arial"/>
                      <w:sz w:val="18"/>
                      <w:szCs w:val="18"/>
                      <w:lang w:eastAsia="es-ES"/>
                    </w:rPr>
                    <w:t>switch</w:t>
                  </w:r>
                  <w:proofErr w:type="spellEnd"/>
                  <w:r w:rsidRPr="000846B7">
                    <w:rPr>
                      <w:rFonts w:ascii="Arial" w:eastAsia="Times New Roman" w:hAnsi="Arial" w:cs="Arial"/>
                      <w:sz w:val="18"/>
                      <w:szCs w:val="18"/>
                      <w:lang w:eastAsia="es-ES"/>
                    </w:rPr>
                    <w:t xml:space="preserve"> o al </w:t>
                  </w:r>
                  <w:proofErr w:type="spellStart"/>
                  <w:r w:rsidRPr="000846B7">
                    <w:rPr>
                      <w:rFonts w:ascii="Arial" w:eastAsia="Times New Roman" w:hAnsi="Arial" w:cs="Arial"/>
                      <w:sz w:val="18"/>
                      <w:szCs w:val="18"/>
                      <w:lang w:eastAsia="es-ES"/>
                    </w:rPr>
                    <w:t>hub</w:t>
                  </w:r>
                  <w:proofErr w:type="spellEnd"/>
                  <w:r w:rsidRPr="000846B7">
                    <w:rPr>
                      <w:rFonts w:ascii="Arial" w:eastAsia="Times New Roman" w:hAnsi="Arial" w:cs="Arial"/>
                      <w:sz w:val="18"/>
                      <w:szCs w:val="18"/>
                      <w:lang w:eastAsia="es-ES"/>
                    </w:rPr>
                    <w:t xml:space="preserve">. Esto hace que la dirección MAC de cada uno de esos nodos se registre en la tabla de direcciones MAC con ese puerto. Cuando se conecta un </w:t>
                  </w:r>
                  <w:proofErr w:type="spellStart"/>
                  <w:r w:rsidRPr="000846B7">
                    <w:rPr>
                      <w:rFonts w:ascii="Arial" w:eastAsia="Times New Roman" w:hAnsi="Arial" w:cs="Arial"/>
                      <w:sz w:val="18"/>
                      <w:szCs w:val="18"/>
                      <w:lang w:eastAsia="es-ES"/>
                    </w:rPr>
                    <w:t>router</w:t>
                  </w:r>
                  <w:proofErr w:type="spellEnd"/>
                  <w:r w:rsidRPr="000846B7">
                    <w:rPr>
                      <w:rFonts w:ascii="Arial" w:eastAsia="Times New Roman" w:hAnsi="Arial" w:cs="Arial"/>
                      <w:sz w:val="18"/>
                      <w:szCs w:val="18"/>
                      <w:lang w:eastAsia="es-ES"/>
                    </w:rPr>
                    <w:t xml:space="preserve"> a un puerto de </w:t>
                  </w:r>
                  <w:proofErr w:type="spellStart"/>
                  <w:r w:rsidRPr="000846B7">
                    <w:rPr>
                      <w:rFonts w:ascii="Arial" w:eastAsia="Times New Roman" w:hAnsi="Arial" w:cs="Arial"/>
                      <w:sz w:val="18"/>
                      <w:szCs w:val="18"/>
                      <w:lang w:eastAsia="es-ES"/>
                    </w:rPr>
                    <w:t>switch</w:t>
                  </w:r>
                  <w:proofErr w:type="spellEnd"/>
                  <w:r w:rsidRPr="000846B7">
                    <w:rPr>
                      <w:rFonts w:ascii="Arial" w:eastAsia="Times New Roman" w:hAnsi="Arial" w:cs="Arial"/>
                      <w:sz w:val="18"/>
                      <w:szCs w:val="18"/>
                      <w:lang w:eastAsia="es-ES"/>
                    </w:rPr>
                    <w:t xml:space="preserve">, solo la dirección MAC de la interfaz del </w:t>
                  </w:r>
                  <w:proofErr w:type="spellStart"/>
                  <w:r w:rsidRPr="000846B7">
                    <w:rPr>
                      <w:rFonts w:ascii="Arial" w:eastAsia="Times New Roman" w:hAnsi="Arial" w:cs="Arial"/>
                      <w:sz w:val="18"/>
                      <w:szCs w:val="18"/>
                      <w:lang w:eastAsia="es-ES"/>
                    </w:rPr>
                    <w:t>router</w:t>
                  </w:r>
                  <w:proofErr w:type="spellEnd"/>
                  <w:r w:rsidRPr="000846B7">
                    <w:rPr>
                      <w:rFonts w:ascii="Arial" w:eastAsia="Times New Roman" w:hAnsi="Arial" w:cs="Arial"/>
                      <w:sz w:val="18"/>
                      <w:szCs w:val="18"/>
                      <w:lang w:eastAsia="es-ES"/>
                    </w:rPr>
                    <w:t xml:space="preserve"> se registra con el puerto de </w:t>
                  </w:r>
                  <w:proofErr w:type="spellStart"/>
                  <w:r w:rsidRPr="000846B7">
                    <w:rPr>
                      <w:rFonts w:ascii="Arial" w:eastAsia="Times New Roman" w:hAnsi="Arial" w:cs="Arial"/>
                      <w:sz w:val="18"/>
                      <w:szCs w:val="18"/>
                      <w:lang w:eastAsia="es-ES"/>
                    </w:rPr>
                    <w:t>switch</w:t>
                  </w:r>
                  <w:proofErr w:type="spellEnd"/>
                  <w:r w:rsidRPr="000846B7">
                    <w:rPr>
                      <w:rFonts w:ascii="Arial" w:eastAsia="Times New Roman" w:hAnsi="Arial" w:cs="Arial"/>
                      <w:sz w:val="18"/>
                      <w:szCs w:val="18"/>
                      <w:lang w:eastAsia="es-ES"/>
                    </w:rPr>
                    <w:t xml:space="preserve">. Los </w:t>
                  </w:r>
                  <w:proofErr w:type="spellStart"/>
                  <w:r w:rsidRPr="000846B7">
                    <w:rPr>
                      <w:rFonts w:ascii="Arial" w:eastAsia="Times New Roman" w:hAnsi="Arial" w:cs="Arial"/>
                      <w:sz w:val="18"/>
                      <w:szCs w:val="18"/>
                      <w:lang w:eastAsia="es-ES"/>
                    </w:rPr>
                    <w:t>broadcasts</w:t>
                  </w:r>
                  <w:proofErr w:type="spellEnd"/>
                  <w:r w:rsidRPr="000846B7">
                    <w:rPr>
                      <w:rFonts w:ascii="Arial" w:eastAsia="Times New Roman" w:hAnsi="Arial" w:cs="Arial"/>
                      <w:sz w:val="18"/>
                      <w:szCs w:val="18"/>
                      <w:lang w:eastAsia="es-ES"/>
                    </w:rPr>
                    <w:t xml:space="preserve"> de ARP se utilizan para asociar direcciones MAC a direcciones IP y no tienen como resultado directo el registro de varias direcciones MAC con un único puerto de </w:t>
                  </w:r>
                  <w:proofErr w:type="spellStart"/>
                  <w:r w:rsidRPr="000846B7">
                    <w:rPr>
                      <w:rFonts w:ascii="Arial" w:eastAsia="Times New Roman" w:hAnsi="Arial" w:cs="Arial"/>
                      <w:sz w:val="18"/>
                      <w:szCs w:val="18"/>
                      <w:lang w:eastAsia="es-ES"/>
                    </w:rPr>
                    <w:t>switch</w:t>
                  </w:r>
                  <w:proofErr w:type="spellEnd"/>
                  <w:r w:rsidRPr="000846B7">
                    <w:rPr>
                      <w:rFonts w:ascii="Arial" w:eastAsia="Times New Roman" w:hAnsi="Arial" w:cs="Arial"/>
                      <w:sz w:val="18"/>
                      <w:szCs w:val="18"/>
                      <w:lang w:eastAsia="es-ES"/>
                    </w:rPr>
                    <w:t xml:space="preserve">. Configurar el </w:t>
                  </w:r>
                  <w:proofErr w:type="spellStart"/>
                  <w:r w:rsidRPr="000846B7">
                    <w:rPr>
                      <w:rFonts w:ascii="Arial" w:eastAsia="Times New Roman" w:hAnsi="Arial" w:cs="Arial"/>
                      <w:sz w:val="18"/>
                      <w:szCs w:val="18"/>
                      <w:lang w:eastAsia="es-ES"/>
                    </w:rPr>
                    <w:t>switch</w:t>
                  </w:r>
                  <w:proofErr w:type="spellEnd"/>
                  <w:r w:rsidRPr="000846B7">
                    <w:rPr>
                      <w:rFonts w:ascii="Arial" w:eastAsia="Times New Roman" w:hAnsi="Arial" w:cs="Arial"/>
                      <w:sz w:val="18"/>
                      <w:szCs w:val="18"/>
                      <w:lang w:eastAsia="es-ES"/>
                    </w:rPr>
                    <w:t xml:space="preserve"> para que realice conmutación de capa 3 no tiene como resultado el registro de varias direcciones MAC con un único puerto de </w:t>
                  </w:r>
                  <w:proofErr w:type="spellStart"/>
                  <w:r w:rsidRPr="000846B7">
                    <w:rPr>
                      <w:rFonts w:ascii="Arial" w:eastAsia="Times New Roman" w:hAnsi="Arial" w:cs="Arial"/>
                      <w:sz w:val="18"/>
                      <w:szCs w:val="18"/>
                      <w:lang w:eastAsia="es-ES"/>
                    </w:rPr>
                    <w:t>switch</w:t>
                  </w:r>
                  <w:proofErr w:type="spellEnd"/>
                  <w:r w:rsidRPr="000846B7">
                    <w:rPr>
                      <w:rFonts w:ascii="Arial" w:eastAsia="Times New Roman" w:hAnsi="Arial" w:cs="Arial"/>
                      <w:sz w:val="18"/>
                      <w:szCs w:val="18"/>
                      <w:lang w:eastAsia="es-ES"/>
                    </w:rPr>
                    <w:t xml:space="preserve">. La tabla ARP asociada al puerto de </w:t>
                  </w:r>
                  <w:proofErr w:type="spellStart"/>
                  <w:r w:rsidRPr="000846B7">
                    <w:rPr>
                      <w:rFonts w:ascii="Arial" w:eastAsia="Times New Roman" w:hAnsi="Arial" w:cs="Arial"/>
                      <w:sz w:val="18"/>
                      <w:szCs w:val="18"/>
                      <w:lang w:eastAsia="es-ES"/>
                    </w:rPr>
                    <w:t>switch</w:t>
                  </w:r>
                  <w:proofErr w:type="spellEnd"/>
                  <w:r w:rsidRPr="000846B7">
                    <w:rPr>
                      <w:rFonts w:ascii="Arial" w:eastAsia="Times New Roman" w:hAnsi="Arial" w:cs="Arial"/>
                      <w:sz w:val="18"/>
                      <w:szCs w:val="18"/>
                      <w:lang w:eastAsia="es-ES"/>
                    </w:rPr>
                    <w:t xml:space="preserve"> de capa 3 puede contener varias asignaciones de direcciones IP a direcciones MAC, pero esto es para habilitar el entramado correcto de los paquetes de capa 3, no la función de conmutación de tramas de capa 2.</w:t>
                  </w:r>
                </w:p>
              </w:tc>
            </w:tr>
          </w:tbl>
          <w:p w:rsidR="000846B7" w:rsidRPr="000846B7" w:rsidRDefault="000846B7" w:rsidP="000846B7">
            <w:pPr>
              <w:pBdr>
                <w:top w:val="single" w:sz="6" w:space="1" w:color="auto"/>
              </w:pBdr>
              <w:spacing w:after="0" w:line="240" w:lineRule="auto"/>
              <w:jc w:val="center"/>
              <w:rPr>
                <w:rFonts w:ascii="Arial" w:eastAsia="Times New Roman" w:hAnsi="Arial" w:cs="Arial"/>
                <w:vanish/>
                <w:sz w:val="16"/>
                <w:szCs w:val="16"/>
                <w:lang w:eastAsia="es-ES"/>
              </w:rPr>
            </w:pPr>
            <w:r w:rsidRPr="000846B7">
              <w:rPr>
                <w:rFonts w:ascii="Arial" w:eastAsia="Times New Roman" w:hAnsi="Arial" w:cs="Arial"/>
                <w:vanish/>
                <w:sz w:val="16"/>
                <w:szCs w:val="16"/>
                <w:lang w:eastAsia="es-ES"/>
              </w:rPr>
              <w:t>Final del formulario</w:t>
            </w:r>
          </w:p>
        </w:tc>
      </w:tr>
      <w:tr w:rsidR="000846B7" w:rsidRPr="000846B7" w:rsidTr="000846B7">
        <w:tblPrEx>
          <w:tblCellSpacing w:w="0" w:type="dxa"/>
          <w:tblCellMar>
            <w:top w:w="0" w:type="dxa"/>
            <w:left w:w="0" w:type="dxa"/>
            <w:bottom w:w="0" w:type="dxa"/>
            <w:right w:w="0" w:type="dxa"/>
          </w:tblCellMar>
        </w:tblPrEx>
        <w:trPr>
          <w:gridBefore w:val="1"/>
          <w:tblCellSpacing w:w="0" w:type="dxa"/>
        </w:trPr>
        <w:tc>
          <w:tcPr>
            <w:tcW w:w="0" w:type="auto"/>
            <w:gridSpan w:val="2"/>
            <w:hideMark/>
          </w:tcPr>
          <w:p w:rsidR="000846B7" w:rsidRPr="000846B7" w:rsidRDefault="000846B7" w:rsidP="000846B7">
            <w:pPr>
              <w:spacing w:after="0" w:line="240" w:lineRule="auto"/>
              <w:rPr>
                <w:rFonts w:ascii="Arial" w:eastAsia="Times New Roman" w:hAnsi="Arial" w:cs="Arial"/>
                <w:sz w:val="18"/>
                <w:szCs w:val="18"/>
                <w:lang w:eastAsia="es-ES"/>
              </w:rPr>
            </w:pPr>
          </w:p>
        </w:tc>
        <w:tc>
          <w:tcPr>
            <w:tcW w:w="0" w:type="auto"/>
            <w:gridSpan w:val="2"/>
            <w:vAlign w:val="center"/>
            <w:hideMark/>
          </w:tcPr>
          <w:p w:rsidR="000846B7" w:rsidRPr="000846B7" w:rsidRDefault="000846B7" w:rsidP="000846B7">
            <w:pPr>
              <w:spacing w:after="0" w:line="240" w:lineRule="auto"/>
              <w:rPr>
                <w:rFonts w:ascii="Times New Roman" w:eastAsia="Times New Roman" w:hAnsi="Times New Roman" w:cs="Times New Roman"/>
                <w:sz w:val="20"/>
                <w:szCs w:val="20"/>
                <w:lang w:eastAsia="es-ES"/>
              </w:rPr>
            </w:pPr>
          </w:p>
        </w:tc>
      </w:tr>
    </w:tbl>
    <w:p w:rsidR="000846B7" w:rsidRPr="000846B7" w:rsidRDefault="000846B7" w:rsidP="000846B7">
      <w:pPr>
        <w:spacing w:after="0" w:line="240" w:lineRule="auto"/>
        <w:rPr>
          <w:rFonts w:ascii="Arial" w:eastAsia="Times New Roman" w:hAnsi="Arial" w:cs="Arial"/>
          <w:vanish/>
          <w:color w:val="707070"/>
          <w:sz w:val="18"/>
          <w:szCs w:val="18"/>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
        <w:gridCol w:w="84"/>
        <w:gridCol w:w="1945"/>
        <w:gridCol w:w="1979"/>
        <w:gridCol w:w="4478"/>
      </w:tblGrid>
      <w:tr w:rsidR="000846B7" w:rsidRPr="000846B7" w:rsidTr="000846B7">
        <w:trPr>
          <w:gridAfter w:val="1"/>
          <w:wAfter w:w="6494" w:type="dxa"/>
          <w:tblCellSpacing w:w="15" w:type="dxa"/>
        </w:trPr>
        <w:tc>
          <w:tcPr>
            <w:tcW w:w="0" w:type="auto"/>
            <w:gridSpan w:val="2"/>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noProof/>
                <w:sz w:val="18"/>
                <w:szCs w:val="18"/>
                <w:lang w:eastAsia="es-ES"/>
              </w:rPr>
              <w:drawing>
                <wp:inline distT="0" distB="0" distL="0" distR="0" wp14:anchorId="6E953EEC" wp14:editId="6E9BC91C">
                  <wp:extent cx="95250" cy="9525"/>
                  <wp:effectExtent l="0" t="0" r="0" b="0"/>
                  <wp:docPr id="18" name="Imagen 18" descr="https://assessment.netacad.net/static/rapport/bas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assessment.netacad.net/static/rapport/base/images/spac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c>
          <w:tcPr>
            <w:tcW w:w="0" w:type="auto"/>
            <w:gridSpan w:val="2"/>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49"/>
            </w:tblGrid>
            <w:tr w:rsidR="000846B7" w:rsidRPr="000846B7">
              <w:trPr>
                <w:tblCellSpacing w:w="15" w:type="dxa"/>
              </w:trPr>
              <w:tc>
                <w:tcPr>
                  <w:tcW w:w="0" w:type="auto"/>
                  <w:noWrap/>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t>Este punto hace referencia al contenido de las siguientes áreas:</w:t>
                  </w:r>
                </w:p>
                <w:p w:rsidR="000846B7" w:rsidRPr="000846B7" w:rsidRDefault="000846B7" w:rsidP="000846B7">
                  <w:pPr>
                    <w:spacing w:after="0" w:line="240" w:lineRule="auto"/>
                    <w:rPr>
                      <w:rFonts w:ascii="Arial" w:eastAsia="Times New Roman" w:hAnsi="Arial" w:cs="Arial"/>
                      <w:sz w:val="18"/>
                      <w:szCs w:val="18"/>
                      <w:lang w:val="en-US" w:eastAsia="es-ES"/>
                    </w:rPr>
                  </w:pPr>
                  <w:r w:rsidRPr="000846B7">
                    <w:rPr>
                      <w:rFonts w:ascii="Arial" w:eastAsia="Times New Roman" w:hAnsi="Arial" w:cs="Arial"/>
                      <w:sz w:val="18"/>
                      <w:szCs w:val="18"/>
                      <w:lang w:val="en-US" w:eastAsia="es-ES"/>
                    </w:rPr>
                    <w:t>IT Essentials: PC Hardware and Software</w:t>
                  </w:r>
                </w:p>
                <w:p w:rsidR="000846B7" w:rsidRPr="000846B7" w:rsidRDefault="000846B7" w:rsidP="000846B7">
                  <w:pPr>
                    <w:numPr>
                      <w:ilvl w:val="0"/>
                      <w:numId w:val="7"/>
                    </w:numPr>
                    <w:spacing w:before="100" w:beforeAutospacing="1" w:after="100" w:afterAutospacing="1"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t>5.3.1 Conmutación</w:t>
                  </w:r>
                </w:p>
              </w:tc>
            </w:tr>
          </w:tbl>
          <w:p w:rsidR="000846B7" w:rsidRPr="000846B7" w:rsidRDefault="000846B7" w:rsidP="000846B7">
            <w:pPr>
              <w:spacing w:after="0" w:line="240" w:lineRule="auto"/>
              <w:rPr>
                <w:rFonts w:ascii="Arial" w:eastAsia="Times New Roman" w:hAnsi="Arial" w:cs="Arial"/>
                <w:sz w:val="18"/>
                <w:szCs w:val="18"/>
                <w:lang w:eastAsia="es-ES"/>
              </w:rPr>
            </w:pPr>
          </w:p>
        </w:tc>
      </w:tr>
      <w:tr w:rsidR="000846B7" w:rsidRPr="000846B7" w:rsidTr="000846B7">
        <w:tblPrEx>
          <w:tblCellSpacing w:w="0" w:type="dxa"/>
          <w:tblCellMar>
            <w:top w:w="0" w:type="dxa"/>
            <w:left w:w="0" w:type="dxa"/>
            <w:bottom w:w="0" w:type="dxa"/>
            <w:right w:w="0" w:type="dxa"/>
          </w:tblCellMar>
        </w:tblPrEx>
        <w:trPr>
          <w:gridBefore w:val="1"/>
          <w:tblCellSpacing w:w="0" w:type="dxa"/>
        </w:trPr>
        <w:tc>
          <w:tcPr>
            <w:tcW w:w="375" w:type="dxa"/>
            <w:gridSpan w:val="2"/>
            <w:hideMark/>
          </w:tcPr>
          <w:p w:rsidR="000846B7" w:rsidRPr="000846B7" w:rsidRDefault="000846B7" w:rsidP="000846B7">
            <w:pPr>
              <w:spacing w:after="0" w:line="240" w:lineRule="auto"/>
              <w:rPr>
                <w:rFonts w:ascii="Arial" w:eastAsia="Times New Roman" w:hAnsi="Arial" w:cs="Arial"/>
                <w:color w:val="666666"/>
                <w:sz w:val="27"/>
                <w:szCs w:val="27"/>
                <w:lang w:eastAsia="es-ES"/>
              </w:rPr>
            </w:pPr>
            <w:r w:rsidRPr="000846B7">
              <w:rPr>
                <w:rFonts w:ascii="Arial" w:eastAsia="Times New Roman" w:hAnsi="Arial" w:cs="Arial"/>
                <w:color w:val="666666"/>
                <w:sz w:val="27"/>
                <w:szCs w:val="27"/>
                <w:lang w:eastAsia="es-ES"/>
              </w:rPr>
              <w:t>14</w:t>
            </w:r>
          </w:p>
        </w:tc>
        <w:tc>
          <w:tcPr>
            <w:tcW w:w="11145" w:type="dxa"/>
            <w:gridSpan w:val="2"/>
            <w:hideMark/>
          </w:tcPr>
          <w:p w:rsidR="000846B7" w:rsidRPr="000846B7" w:rsidRDefault="000846B7" w:rsidP="000846B7">
            <w:pPr>
              <w:pBdr>
                <w:bottom w:val="single" w:sz="6" w:space="1" w:color="auto"/>
              </w:pBdr>
              <w:spacing w:after="0" w:line="240" w:lineRule="auto"/>
              <w:jc w:val="center"/>
              <w:rPr>
                <w:rFonts w:ascii="Arial" w:eastAsia="Times New Roman" w:hAnsi="Arial" w:cs="Arial"/>
                <w:vanish/>
                <w:sz w:val="16"/>
                <w:szCs w:val="16"/>
                <w:lang w:eastAsia="es-ES"/>
              </w:rPr>
            </w:pPr>
            <w:r w:rsidRPr="000846B7">
              <w:rPr>
                <w:rFonts w:ascii="Arial" w:eastAsia="Times New Roman" w:hAnsi="Arial" w:cs="Arial"/>
                <w:vanish/>
                <w:sz w:val="16"/>
                <w:szCs w:val="16"/>
                <w:lang w:eastAsia="es-ES"/>
              </w:rPr>
              <w:t>Principio del formulario</w:t>
            </w:r>
          </w:p>
          <w:tbl>
            <w:tblPr>
              <w:tblW w:w="5000" w:type="pct"/>
              <w:tblCellSpacing w:w="0" w:type="dxa"/>
              <w:tblCellMar>
                <w:left w:w="0" w:type="dxa"/>
                <w:right w:w="0" w:type="dxa"/>
              </w:tblCellMar>
              <w:tblLook w:val="04A0" w:firstRow="1" w:lastRow="0" w:firstColumn="1" w:lastColumn="0" w:noHBand="0" w:noVBand="1"/>
            </w:tblPr>
            <w:tblGrid>
              <w:gridCol w:w="897"/>
              <w:gridCol w:w="5560"/>
            </w:tblGrid>
            <w:tr w:rsidR="000846B7" w:rsidRPr="000846B7">
              <w:trPr>
                <w:tblCellSpacing w:w="0" w:type="dxa"/>
              </w:trPr>
              <w:tc>
                <w:tcPr>
                  <w:tcW w:w="0" w:type="auto"/>
                  <w:gridSpan w:val="2"/>
                  <w:hideMark/>
                </w:tcPr>
                <w:p w:rsidR="000846B7" w:rsidRPr="000846B7" w:rsidRDefault="000846B7" w:rsidP="000846B7">
                  <w:pPr>
                    <w:spacing w:after="150" w:line="240" w:lineRule="auto"/>
                    <w:rPr>
                      <w:rFonts w:ascii="Arial" w:eastAsia="Times New Roman" w:hAnsi="Arial" w:cs="Arial"/>
                      <w:color w:val="666666"/>
                      <w:sz w:val="27"/>
                      <w:szCs w:val="27"/>
                      <w:lang w:eastAsia="es-ES"/>
                    </w:rPr>
                  </w:pPr>
                  <w:r w:rsidRPr="000846B7">
                    <w:rPr>
                      <w:rFonts w:ascii="Arial" w:eastAsia="Times New Roman" w:hAnsi="Arial" w:cs="Arial"/>
                      <w:noProof/>
                      <w:color w:val="666666"/>
                      <w:sz w:val="27"/>
                      <w:szCs w:val="27"/>
                      <w:lang w:eastAsia="es-ES"/>
                    </w:rPr>
                    <w:drawing>
                      <wp:inline distT="0" distB="0" distL="0" distR="0" wp14:anchorId="04DAD25A" wp14:editId="59C482F0">
                        <wp:extent cx="5553075" cy="3400425"/>
                        <wp:effectExtent l="0" t="0" r="9525" b="9525"/>
                        <wp:docPr id="19" name="Imagen 19" descr="https://assessment.netacad.net/assessment/images/i224676n1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assessment.netacad.net/assessment/images/i224676n1v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53075" cy="3400425"/>
                                </a:xfrm>
                                <a:prstGeom prst="rect">
                                  <a:avLst/>
                                </a:prstGeom>
                                <a:noFill/>
                                <a:ln>
                                  <a:noFill/>
                                </a:ln>
                              </pic:spPr>
                            </pic:pic>
                          </a:graphicData>
                        </a:graphic>
                      </wp:inline>
                    </w:drawing>
                  </w:r>
                  <w:r w:rsidRPr="000846B7">
                    <w:rPr>
                      <w:rFonts w:ascii="Arial" w:eastAsia="Times New Roman" w:hAnsi="Arial" w:cs="Arial"/>
                      <w:color w:val="666666"/>
                      <w:sz w:val="27"/>
                      <w:szCs w:val="27"/>
                      <w:lang w:eastAsia="es-ES"/>
                    </w:rPr>
                    <w:t xml:space="preserve">Consulte la ilustración. En la ilustración, se muestra una pequeña red conmutada y el contenido de la tabla de direcciones MAC del </w:t>
                  </w:r>
                  <w:proofErr w:type="spellStart"/>
                  <w:r w:rsidRPr="000846B7">
                    <w:rPr>
                      <w:rFonts w:ascii="Arial" w:eastAsia="Times New Roman" w:hAnsi="Arial" w:cs="Arial"/>
                      <w:color w:val="666666"/>
                      <w:sz w:val="27"/>
                      <w:szCs w:val="27"/>
                      <w:lang w:eastAsia="es-ES"/>
                    </w:rPr>
                    <w:t>switch</w:t>
                  </w:r>
                  <w:proofErr w:type="spellEnd"/>
                  <w:r w:rsidRPr="000846B7">
                    <w:rPr>
                      <w:rFonts w:ascii="Arial" w:eastAsia="Times New Roman" w:hAnsi="Arial" w:cs="Arial"/>
                      <w:color w:val="666666"/>
                      <w:sz w:val="27"/>
                      <w:szCs w:val="27"/>
                      <w:lang w:eastAsia="es-ES"/>
                    </w:rPr>
                    <w:t xml:space="preserve">. La PC1 envió una trama dirigida a la PC3. ¿Qué hará el </w:t>
                  </w:r>
                  <w:proofErr w:type="spellStart"/>
                  <w:r w:rsidRPr="000846B7">
                    <w:rPr>
                      <w:rFonts w:ascii="Arial" w:eastAsia="Times New Roman" w:hAnsi="Arial" w:cs="Arial"/>
                      <w:color w:val="666666"/>
                      <w:sz w:val="27"/>
                      <w:szCs w:val="27"/>
                      <w:lang w:eastAsia="es-ES"/>
                    </w:rPr>
                    <w:t>switch</w:t>
                  </w:r>
                  <w:proofErr w:type="spellEnd"/>
                  <w:r w:rsidRPr="000846B7">
                    <w:rPr>
                      <w:rFonts w:ascii="Arial" w:eastAsia="Times New Roman" w:hAnsi="Arial" w:cs="Arial"/>
                      <w:color w:val="666666"/>
                      <w:sz w:val="27"/>
                      <w:szCs w:val="27"/>
                      <w:lang w:eastAsia="es-ES"/>
                    </w:rPr>
                    <w:t xml:space="preserve"> con la trama?</w:t>
                  </w:r>
                </w:p>
              </w:tc>
            </w:tr>
            <w:tr w:rsidR="000846B7" w:rsidRPr="000846B7">
              <w:trPr>
                <w:tblCellSpacing w:w="0" w:type="dxa"/>
              </w:trPr>
              <w:tc>
                <w:tcPr>
                  <w:tcW w:w="0" w:type="auto"/>
                  <w:noWrap/>
                  <w:tcMar>
                    <w:top w:w="0" w:type="dxa"/>
                    <w:left w:w="0" w:type="dxa"/>
                    <w:bottom w:w="0" w:type="dxa"/>
                    <w:right w:w="240" w:type="dxa"/>
                  </w:tcMar>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b/>
                      <w:bCs/>
                      <w:sz w:val="18"/>
                      <w:szCs w:val="18"/>
                      <w:lang w:eastAsia="es-ES"/>
                    </w:rPr>
                    <w:t>Corrija</w:t>
                  </w:r>
                  <w:r w:rsidRPr="000846B7">
                    <w:rPr>
                      <w:rFonts w:ascii="Arial" w:eastAsia="Times New Roman" w:hAnsi="Arial" w:cs="Arial"/>
                      <w:sz w:val="18"/>
                      <w:szCs w:val="18"/>
                      <w:lang w:eastAsia="es-ES"/>
                    </w:rPr>
                    <w:t> </w:t>
                  </w:r>
                  <w:r w:rsidRPr="000846B7">
                    <w:rPr>
                      <w:rFonts w:ascii="Arial" w:eastAsia="Times New Roman" w:hAnsi="Arial" w:cs="Arial"/>
                      <w:sz w:val="18"/>
                      <w:szCs w:val="18"/>
                      <w:lang w:eastAsia="es-ES"/>
                    </w:rPr>
                    <w:br/>
                  </w:r>
                  <w:r w:rsidRPr="000846B7">
                    <w:rPr>
                      <w:rFonts w:ascii="Arial" w:eastAsia="Times New Roman" w:hAnsi="Arial" w:cs="Arial"/>
                      <w:b/>
                      <w:bCs/>
                      <w:sz w:val="18"/>
                      <w:szCs w:val="18"/>
                      <w:lang w:eastAsia="es-ES"/>
                    </w:rPr>
                    <w:t>respuesta</w:t>
                  </w:r>
                  <w:r w:rsidRPr="000846B7">
                    <w:rPr>
                      <w:rFonts w:ascii="Arial" w:eastAsia="Times New Roman" w:hAnsi="Arial" w:cs="Arial"/>
                      <w:sz w:val="18"/>
                      <w:szCs w:val="18"/>
                      <w:lang w:eastAsia="es-ES"/>
                    </w:rPr>
                    <w:t> </w:t>
                  </w:r>
                </w:p>
              </w:tc>
              <w:tc>
                <w:tcPr>
                  <w:tcW w:w="21600" w:type="dxa"/>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b/>
                      <w:bCs/>
                      <w:sz w:val="18"/>
                      <w:szCs w:val="18"/>
                      <w:lang w:eastAsia="es-ES"/>
                    </w:rPr>
                    <w:t>su</w:t>
                  </w:r>
                  <w:r w:rsidRPr="000846B7">
                    <w:rPr>
                      <w:rFonts w:ascii="Arial" w:eastAsia="Times New Roman" w:hAnsi="Arial" w:cs="Arial"/>
                      <w:sz w:val="18"/>
                      <w:szCs w:val="18"/>
                      <w:lang w:eastAsia="es-ES"/>
                    </w:rPr>
                    <w:t> </w:t>
                  </w:r>
                  <w:r w:rsidRPr="000846B7">
                    <w:rPr>
                      <w:rFonts w:ascii="Arial" w:eastAsia="Times New Roman" w:hAnsi="Arial" w:cs="Arial"/>
                      <w:sz w:val="18"/>
                      <w:szCs w:val="18"/>
                      <w:lang w:eastAsia="es-ES"/>
                    </w:rPr>
                    <w:br/>
                  </w:r>
                  <w:r w:rsidRPr="000846B7">
                    <w:rPr>
                      <w:rFonts w:ascii="Arial" w:eastAsia="Times New Roman" w:hAnsi="Arial" w:cs="Arial"/>
                      <w:b/>
                      <w:bCs/>
                      <w:sz w:val="18"/>
                      <w:szCs w:val="18"/>
                      <w:lang w:eastAsia="es-ES"/>
                    </w:rPr>
                    <w:t>respuesta</w:t>
                  </w:r>
                  <w:r w:rsidRPr="000846B7">
                    <w:rPr>
                      <w:rFonts w:ascii="Arial" w:eastAsia="Times New Roman" w:hAnsi="Arial" w:cs="Arial"/>
                      <w:sz w:val="18"/>
                      <w:szCs w:val="18"/>
                      <w:lang w:eastAsia="es-ES"/>
                    </w:rPr>
                    <w:t> </w:t>
                  </w:r>
                </w:p>
              </w:tc>
            </w:tr>
            <w:tr w:rsidR="000846B7" w:rsidRPr="000846B7">
              <w:trPr>
                <w:tblCellSpacing w:w="0" w:type="dxa"/>
              </w:trPr>
              <w:tc>
                <w:tcPr>
                  <w:tcW w:w="0" w:type="auto"/>
                  <w:tcMar>
                    <w:top w:w="0" w:type="dxa"/>
                    <w:left w:w="0" w:type="dxa"/>
                    <w:bottom w:w="0" w:type="dxa"/>
                    <w:right w:w="240" w:type="dxa"/>
                  </w:tcMar>
                  <w:hideMark/>
                </w:tcPr>
                <w:p w:rsidR="000846B7" w:rsidRPr="000846B7" w:rsidRDefault="000846B7" w:rsidP="000846B7">
                  <w:pPr>
                    <w:spacing w:after="0" w:line="240" w:lineRule="auto"/>
                    <w:jc w:val="center"/>
                    <w:rPr>
                      <w:rFonts w:ascii="Arial" w:eastAsia="Times New Roman" w:hAnsi="Arial" w:cs="Arial"/>
                      <w:sz w:val="18"/>
                      <w:szCs w:val="18"/>
                      <w:lang w:eastAsia="es-ES"/>
                    </w:rPr>
                  </w:pPr>
                </w:p>
              </w:tc>
              <w:tc>
                <w:tcPr>
                  <w:tcW w:w="0" w:type="auto"/>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object w:dxaOrig="1440" w:dyaOrig="1440">
                      <v:shape id="_x0000_i1130" type="#_x0000_t75" style="width:20.25pt;height:18pt" o:ole="">
                        <v:imagedata r:id="rId6" o:title=""/>
                      </v:shape>
                      <w:control r:id="rId43" w:name="DefaultOcxName32" w:shapeid="_x0000_i1130"/>
                    </w:object>
                  </w:r>
                  <w:r w:rsidRPr="000846B7">
                    <w:rPr>
                      <w:rFonts w:ascii="Arial" w:eastAsia="Times New Roman" w:hAnsi="Arial" w:cs="Arial"/>
                      <w:sz w:val="18"/>
                      <w:szCs w:val="18"/>
                      <w:lang w:eastAsia="es-ES"/>
                    </w:rPr>
                    <w:t xml:space="preserve">El </w:t>
                  </w:r>
                  <w:proofErr w:type="spellStart"/>
                  <w:r w:rsidRPr="000846B7">
                    <w:rPr>
                      <w:rFonts w:ascii="Arial" w:eastAsia="Times New Roman" w:hAnsi="Arial" w:cs="Arial"/>
                      <w:sz w:val="18"/>
                      <w:szCs w:val="18"/>
                      <w:lang w:eastAsia="es-ES"/>
                    </w:rPr>
                    <w:t>switch</w:t>
                  </w:r>
                  <w:proofErr w:type="spellEnd"/>
                  <w:r w:rsidRPr="000846B7">
                    <w:rPr>
                      <w:rFonts w:ascii="Arial" w:eastAsia="Times New Roman" w:hAnsi="Arial" w:cs="Arial"/>
                      <w:sz w:val="18"/>
                      <w:szCs w:val="18"/>
                      <w:lang w:eastAsia="es-ES"/>
                    </w:rPr>
                    <w:t xml:space="preserve"> descartará la trama.</w:t>
                  </w:r>
                </w:p>
              </w:tc>
            </w:tr>
            <w:tr w:rsidR="000846B7" w:rsidRPr="000846B7">
              <w:trPr>
                <w:tblCellSpacing w:w="0" w:type="dxa"/>
              </w:trPr>
              <w:tc>
                <w:tcPr>
                  <w:tcW w:w="0" w:type="auto"/>
                  <w:tcMar>
                    <w:top w:w="0" w:type="dxa"/>
                    <w:left w:w="0" w:type="dxa"/>
                    <w:bottom w:w="0" w:type="dxa"/>
                    <w:right w:w="240" w:type="dxa"/>
                  </w:tcMar>
                  <w:hideMark/>
                </w:tcPr>
                <w:p w:rsidR="000846B7" w:rsidRPr="000846B7" w:rsidRDefault="000846B7" w:rsidP="000846B7">
                  <w:pPr>
                    <w:spacing w:after="0" w:line="240" w:lineRule="auto"/>
                    <w:jc w:val="center"/>
                    <w:rPr>
                      <w:rFonts w:ascii="Arial" w:eastAsia="Times New Roman" w:hAnsi="Arial" w:cs="Arial"/>
                      <w:sz w:val="18"/>
                      <w:szCs w:val="18"/>
                      <w:lang w:eastAsia="es-ES"/>
                    </w:rPr>
                  </w:pPr>
                </w:p>
              </w:tc>
              <w:tc>
                <w:tcPr>
                  <w:tcW w:w="0" w:type="auto"/>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object w:dxaOrig="1440" w:dyaOrig="1440">
                      <v:shape id="_x0000_i1129" type="#_x0000_t75" style="width:20.25pt;height:18pt" o:ole="">
                        <v:imagedata r:id="rId6" o:title=""/>
                      </v:shape>
                      <w:control r:id="rId44" w:name="DefaultOcxName33" w:shapeid="_x0000_i1129"/>
                    </w:object>
                  </w:r>
                  <w:r w:rsidRPr="000846B7">
                    <w:rPr>
                      <w:rFonts w:ascii="Arial" w:eastAsia="Times New Roman" w:hAnsi="Arial" w:cs="Arial"/>
                      <w:sz w:val="18"/>
                      <w:szCs w:val="18"/>
                      <w:lang w:eastAsia="es-ES"/>
                    </w:rPr>
                    <w:t xml:space="preserve">El </w:t>
                  </w:r>
                  <w:proofErr w:type="spellStart"/>
                  <w:r w:rsidRPr="000846B7">
                    <w:rPr>
                      <w:rFonts w:ascii="Arial" w:eastAsia="Times New Roman" w:hAnsi="Arial" w:cs="Arial"/>
                      <w:sz w:val="18"/>
                      <w:szCs w:val="18"/>
                      <w:lang w:eastAsia="es-ES"/>
                    </w:rPr>
                    <w:t>switch</w:t>
                  </w:r>
                  <w:proofErr w:type="spellEnd"/>
                  <w:r w:rsidRPr="000846B7">
                    <w:rPr>
                      <w:rFonts w:ascii="Arial" w:eastAsia="Times New Roman" w:hAnsi="Arial" w:cs="Arial"/>
                      <w:sz w:val="18"/>
                      <w:szCs w:val="18"/>
                      <w:lang w:eastAsia="es-ES"/>
                    </w:rPr>
                    <w:t xml:space="preserve"> </w:t>
                  </w:r>
                  <w:proofErr w:type="spellStart"/>
                  <w:r w:rsidRPr="000846B7">
                    <w:rPr>
                      <w:rFonts w:ascii="Arial" w:eastAsia="Times New Roman" w:hAnsi="Arial" w:cs="Arial"/>
                      <w:sz w:val="18"/>
                      <w:szCs w:val="18"/>
                      <w:lang w:eastAsia="es-ES"/>
                    </w:rPr>
                    <w:t>reenviará</w:t>
                  </w:r>
                  <w:proofErr w:type="spellEnd"/>
                  <w:r w:rsidRPr="000846B7">
                    <w:rPr>
                      <w:rFonts w:ascii="Arial" w:eastAsia="Times New Roman" w:hAnsi="Arial" w:cs="Arial"/>
                      <w:sz w:val="18"/>
                      <w:szCs w:val="18"/>
                      <w:lang w:eastAsia="es-ES"/>
                    </w:rPr>
                    <w:t xml:space="preserve"> la trama solamente al puerto 2.</w:t>
                  </w:r>
                </w:p>
              </w:tc>
            </w:tr>
            <w:tr w:rsidR="000846B7" w:rsidRPr="000846B7">
              <w:trPr>
                <w:tblCellSpacing w:w="0" w:type="dxa"/>
              </w:trPr>
              <w:tc>
                <w:tcPr>
                  <w:tcW w:w="0" w:type="auto"/>
                  <w:tcMar>
                    <w:top w:w="0" w:type="dxa"/>
                    <w:left w:w="0" w:type="dxa"/>
                    <w:bottom w:w="0" w:type="dxa"/>
                    <w:right w:w="240" w:type="dxa"/>
                  </w:tcMar>
                  <w:hideMark/>
                </w:tcPr>
                <w:p w:rsidR="000846B7" w:rsidRPr="000846B7" w:rsidRDefault="000846B7" w:rsidP="000846B7">
                  <w:pPr>
                    <w:spacing w:after="0" w:line="240" w:lineRule="auto"/>
                    <w:jc w:val="center"/>
                    <w:rPr>
                      <w:rFonts w:ascii="Arial" w:eastAsia="Times New Roman" w:hAnsi="Arial" w:cs="Arial"/>
                      <w:sz w:val="18"/>
                      <w:szCs w:val="18"/>
                      <w:lang w:eastAsia="es-ES"/>
                    </w:rPr>
                  </w:pPr>
                  <w:r w:rsidRPr="000846B7">
                    <w:rPr>
                      <w:rFonts w:ascii="Arial" w:eastAsia="Times New Roman" w:hAnsi="Arial" w:cs="Arial"/>
                      <w:noProof/>
                      <w:sz w:val="18"/>
                      <w:szCs w:val="18"/>
                      <w:lang w:eastAsia="es-ES"/>
                    </w:rPr>
                    <w:drawing>
                      <wp:inline distT="0" distB="0" distL="0" distR="0" wp14:anchorId="1B3F9ADD" wp14:editId="7224DFC8">
                        <wp:extent cx="142875" cy="142875"/>
                        <wp:effectExtent l="0" t="0" r="9525" b="9525"/>
                        <wp:docPr id="20" name="Imagen 20" descr="https://assessment.netacad.net/static/rapport/base/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assessment.netacad.net/static/rapport/base/images/ti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object w:dxaOrig="1440" w:dyaOrig="1440">
                      <v:shape id="_x0000_i1128" type="#_x0000_t75" style="width:20.25pt;height:18pt" o:ole="">
                        <v:imagedata r:id="rId6" o:title=""/>
                      </v:shape>
                      <w:control r:id="rId45" w:name="DefaultOcxName34" w:shapeid="_x0000_i1128"/>
                    </w:object>
                  </w:r>
                  <w:r w:rsidRPr="000846B7">
                    <w:rPr>
                      <w:rFonts w:ascii="Arial" w:eastAsia="Times New Roman" w:hAnsi="Arial" w:cs="Arial"/>
                      <w:sz w:val="18"/>
                      <w:szCs w:val="18"/>
                      <w:lang w:eastAsia="es-ES"/>
                    </w:rPr>
                    <w:t xml:space="preserve">El </w:t>
                  </w:r>
                  <w:proofErr w:type="spellStart"/>
                  <w:r w:rsidRPr="000846B7">
                    <w:rPr>
                      <w:rFonts w:ascii="Arial" w:eastAsia="Times New Roman" w:hAnsi="Arial" w:cs="Arial"/>
                      <w:sz w:val="18"/>
                      <w:szCs w:val="18"/>
                      <w:lang w:eastAsia="es-ES"/>
                    </w:rPr>
                    <w:t>switch</w:t>
                  </w:r>
                  <w:proofErr w:type="spellEnd"/>
                  <w:r w:rsidRPr="000846B7">
                    <w:rPr>
                      <w:rFonts w:ascii="Arial" w:eastAsia="Times New Roman" w:hAnsi="Arial" w:cs="Arial"/>
                      <w:sz w:val="18"/>
                      <w:szCs w:val="18"/>
                      <w:lang w:eastAsia="es-ES"/>
                    </w:rPr>
                    <w:t xml:space="preserve"> </w:t>
                  </w:r>
                  <w:proofErr w:type="spellStart"/>
                  <w:r w:rsidRPr="000846B7">
                    <w:rPr>
                      <w:rFonts w:ascii="Arial" w:eastAsia="Times New Roman" w:hAnsi="Arial" w:cs="Arial"/>
                      <w:sz w:val="18"/>
                      <w:szCs w:val="18"/>
                      <w:lang w:eastAsia="es-ES"/>
                    </w:rPr>
                    <w:t>reenviará</w:t>
                  </w:r>
                  <w:proofErr w:type="spellEnd"/>
                  <w:r w:rsidRPr="000846B7">
                    <w:rPr>
                      <w:rFonts w:ascii="Arial" w:eastAsia="Times New Roman" w:hAnsi="Arial" w:cs="Arial"/>
                      <w:sz w:val="18"/>
                      <w:szCs w:val="18"/>
                      <w:lang w:eastAsia="es-ES"/>
                    </w:rPr>
                    <w:t xml:space="preserve"> la trama a todos los puertos, excepto al puerto 4.</w:t>
                  </w:r>
                </w:p>
              </w:tc>
            </w:tr>
            <w:tr w:rsidR="000846B7" w:rsidRPr="000846B7">
              <w:trPr>
                <w:tblCellSpacing w:w="0" w:type="dxa"/>
              </w:trPr>
              <w:tc>
                <w:tcPr>
                  <w:tcW w:w="0" w:type="auto"/>
                  <w:tcMar>
                    <w:top w:w="0" w:type="dxa"/>
                    <w:left w:w="0" w:type="dxa"/>
                    <w:bottom w:w="0" w:type="dxa"/>
                    <w:right w:w="240" w:type="dxa"/>
                  </w:tcMar>
                  <w:hideMark/>
                </w:tcPr>
                <w:p w:rsidR="000846B7" w:rsidRPr="000846B7" w:rsidRDefault="000846B7" w:rsidP="000846B7">
                  <w:pPr>
                    <w:spacing w:after="0" w:line="240" w:lineRule="auto"/>
                    <w:jc w:val="center"/>
                    <w:rPr>
                      <w:rFonts w:ascii="Arial" w:eastAsia="Times New Roman" w:hAnsi="Arial" w:cs="Arial"/>
                      <w:sz w:val="18"/>
                      <w:szCs w:val="18"/>
                      <w:lang w:eastAsia="es-ES"/>
                    </w:rPr>
                  </w:pPr>
                </w:p>
              </w:tc>
              <w:tc>
                <w:tcPr>
                  <w:tcW w:w="0" w:type="auto"/>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object w:dxaOrig="1440" w:dyaOrig="1440">
                      <v:shape id="_x0000_i1127" type="#_x0000_t75" style="width:20.25pt;height:18pt" o:ole="">
                        <v:imagedata r:id="rId6" o:title=""/>
                      </v:shape>
                      <w:control r:id="rId46" w:name="DefaultOcxName35" w:shapeid="_x0000_i1127"/>
                    </w:object>
                  </w:r>
                  <w:r w:rsidRPr="000846B7">
                    <w:rPr>
                      <w:rFonts w:ascii="Arial" w:eastAsia="Times New Roman" w:hAnsi="Arial" w:cs="Arial"/>
                      <w:sz w:val="18"/>
                      <w:szCs w:val="18"/>
                      <w:lang w:eastAsia="es-ES"/>
                    </w:rPr>
                    <w:t xml:space="preserve">El </w:t>
                  </w:r>
                  <w:proofErr w:type="spellStart"/>
                  <w:r w:rsidRPr="000846B7">
                    <w:rPr>
                      <w:rFonts w:ascii="Arial" w:eastAsia="Times New Roman" w:hAnsi="Arial" w:cs="Arial"/>
                      <w:sz w:val="18"/>
                      <w:szCs w:val="18"/>
                      <w:lang w:eastAsia="es-ES"/>
                    </w:rPr>
                    <w:t>switch</w:t>
                  </w:r>
                  <w:proofErr w:type="spellEnd"/>
                  <w:r w:rsidRPr="000846B7">
                    <w:rPr>
                      <w:rFonts w:ascii="Arial" w:eastAsia="Times New Roman" w:hAnsi="Arial" w:cs="Arial"/>
                      <w:sz w:val="18"/>
                      <w:szCs w:val="18"/>
                      <w:lang w:eastAsia="es-ES"/>
                    </w:rPr>
                    <w:t xml:space="preserve"> </w:t>
                  </w:r>
                  <w:proofErr w:type="spellStart"/>
                  <w:r w:rsidRPr="000846B7">
                    <w:rPr>
                      <w:rFonts w:ascii="Arial" w:eastAsia="Times New Roman" w:hAnsi="Arial" w:cs="Arial"/>
                      <w:sz w:val="18"/>
                      <w:szCs w:val="18"/>
                      <w:lang w:eastAsia="es-ES"/>
                    </w:rPr>
                    <w:t>reenviará</w:t>
                  </w:r>
                  <w:proofErr w:type="spellEnd"/>
                  <w:r w:rsidRPr="000846B7">
                    <w:rPr>
                      <w:rFonts w:ascii="Arial" w:eastAsia="Times New Roman" w:hAnsi="Arial" w:cs="Arial"/>
                      <w:sz w:val="18"/>
                      <w:szCs w:val="18"/>
                      <w:lang w:eastAsia="es-ES"/>
                    </w:rPr>
                    <w:t xml:space="preserve"> la trama a todos los puertos.</w:t>
                  </w:r>
                </w:p>
              </w:tc>
            </w:tr>
            <w:tr w:rsidR="000846B7" w:rsidRPr="000846B7">
              <w:trPr>
                <w:tblCellSpacing w:w="0" w:type="dxa"/>
              </w:trPr>
              <w:tc>
                <w:tcPr>
                  <w:tcW w:w="0" w:type="auto"/>
                  <w:tcMar>
                    <w:top w:w="0" w:type="dxa"/>
                    <w:left w:w="0" w:type="dxa"/>
                    <w:bottom w:w="0" w:type="dxa"/>
                    <w:right w:w="240" w:type="dxa"/>
                  </w:tcMar>
                  <w:hideMark/>
                </w:tcPr>
                <w:p w:rsidR="000846B7" w:rsidRPr="000846B7" w:rsidRDefault="000846B7" w:rsidP="000846B7">
                  <w:pPr>
                    <w:spacing w:after="0" w:line="240" w:lineRule="auto"/>
                    <w:jc w:val="center"/>
                    <w:rPr>
                      <w:rFonts w:ascii="Arial" w:eastAsia="Times New Roman" w:hAnsi="Arial" w:cs="Arial"/>
                      <w:sz w:val="18"/>
                      <w:szCs w:val="18"/>
                      <w:lang w:eastAsia="es-ES"/>
                    </w:rPr>
                  </w:pPr>
                </w:p>
              </w:tc>
              <w:tc>
                <w:tcPr>
                  <w:tcW w:w="0" w:type="auto"/>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object w:dxaOrig="1440" w:dyaOrig="1440">
                      <v:shape id="_x0000_i1126" type="#_x0000_t75" style="width:20.25pt;height:18pt" o:ole="">
                        <v:imagedata r:id="rId6" o:title=""/>
                      </v:shape>
                      <w:control r:id="rId47" w:name="DefaultOcxName36" w:shapeid="_x0000_i1126"/>
                    </w:object>
                  </w:r>
                  <w:r w:rsidRPr="000846B7">
                    <w:rPr>
                      <w:rFonts w:ascii="Arial" w:eastAsia="Times New Roman" w:hAnsi="Arial" w:cs="Arial"/>
                      <w:sz w:val="18"/>
                      <w:szCs w:val="18"/>
                      <w:lang w:eastAsia="es-ES"/>
                    </w:rPr>
                    <w:t xml:space="preserve">El </w:t>
                  </w:r>
                  <w:proofErr w:type="spellStart"/>
                  <w:r w:rsidRPr="000846B7">
                    <w:rPr>
                      <w:rFonts w:ascii="Arial" w:eastAsia="Times New Roman" w:hAnsi="Arial" w:cs="Arial"/>
                      <w:sz w:val="18"/>
                      <w:szCs w:val="18"/>
                      <w:lang w:eastAsia="es-ES"/>
                    </w:rPr>
                    <w:t>switch</w:t>
                  </w:r>
                  <w:proofErr w:type="spellEnd"/>
                  <w:r w:rsidRPr="000846B7">
                    <w:rPr>
                      <w:rFonts w:ascii="Arial" w:eastAsia="Times New Roman" w:hAnsi="Arial" w:cs="Arial"/>
                      <w:sz w:val="18"/>
                      <w:szCs w:val="18"/>
                      <w:lang w:eastAsia="es-ES"/>
                    </w:rPr>
                    <w:t xml:space="preserve"> </w:t>
                  </w:r>
                  <w:proofErr w:type="spellStart"/>
                  <w:r w:rsidRPr="000846B7">
                    <w:rPr>
                      <w:rFonts w:ascii="Arial" w:eastAsia="Times New Roman" w:hAnsi="Arial" w:cs="Arial"/>
                      <w:sz w:val="18"/>
                      <w:szCs w:val="18"/>
                      <w:lang w:eastAsia="es-ES"/>
                    </w:rPr>
                    <w:t>reenviará</w:t>
                  </w:r>
                  <w:proofErr w:type="spellEnd"/>
                  <w:r w:rsidRPr="000846B7">
                    <w:rPr>
                      <w:rFonts w:ascii="Arial" w:eastAsia="Times New Roman" w:hAnsi="Arial" w:cs="Arial"/>
                      <w:sz w:val="18"/>
                      <w:szCs w:val="18"/>
                      <w:lang w:eastAsia="es-ES"/>
                    </w:rPr>
                    <w:t xml:space="preserve"> la trama solo a los puertos 1 y 3.</w:t>
                  </w:r>
                </w:p>
              </w:tc>
            </w:tr>
            <w:tr w:rsidR="000846B7" w:rsidRPr="000846B7">
              <w:trPr>
                <w:tblCellSpacing w:w="0" w:type="dxa"/>
              </w:trPr>
              <w:tc>
                <w:tcPr>
                  <w:tcW w:w="0" w:type="auto"/>
                  <w:gridSpan w:val="2"/>
                  <w:hideMark/>
                </w:tcPr>
                <w:p w:rsidR="000846B7" w:rsidRPr="000846B7" w:rsidRDefault="000846B7" w:rsidP="000846B7">
                  <w:pPr>
                    <w:shd w:val="clear" w:color="auto" w:fill="F8F8F8"/>
                    <w:spacing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t xml:space="preserve">La dirección MAC de la PC3 no figura en la tabla MAC del </w:t>
                  </w:r>
                  <w:proofErr w:type="spellStart"/>
                  <w:r w:rsidRPr="000846B7">
                    <w:rPr>
                      <w:rFonts w:ascii="Arial" w:eastAsia="Times New Roman" w:hAnsi="Arial" w:cs="Arial"/>
                      <w:sz w:val="18"/>
                      <w:szCs w:val="18"/>
                      <w:lang w:eastAsia="es-ES"/>
                    </w:rPr>
                    <w:t>switch</w:t>
                  </w:r>
                  <w:proofErr w:type="spellEnd"/>
                  <w:r w:rsidRPr="000846B7">
                    <w:rPr>
                      <w:rFonts w:ascii="Arial" w:eastAsia="Times New Roman" w:hAnsi="Arial" w:cs="Arial"/>
                      <w:sz w:val="18"/>
                      <w:szCs w:val="18"/>
                      <w:lang w:eastAsia="es-ES"/>
                    </w:rPr>
                    <w:t xml:space="preserve">. Dado que el </w:t>
                  </w:r>
                  <w:proofErr w:type="spellStart"/>
                  <w:r w:rsidRPr="000846B7">
                    <w:rPr>
                      <w:rFonts w:ascii="Arial" w:eastAsia="Times New Roman" w:hAnsi="Arial" w:cs="Arial"/>
                      <w:sz w:val="18"/>
                      <w:szCs w:val="18"/>
                      <w:lang w:eastAsia="es-ES"/>
                    </w:rPr>
                    <w:t>switch</w:t>
                  </w:r>
                  <w:proofErr w:type="spellEnd"/>
                  <w:r w:rsidRPr="000846B7">
                    <w:rPr>
                      <w:rFonts w:ascii="Arial" w:eastAsia="Times New Roman" w:hAnsi="Arial" w:cs="Arial"/>
                      <w:sz w:val="18"/>
                      <w:szCs w:val="18"/>
                      <w:lang w:eastAsia="es-ES"/>
                    </w:rPr>
                    <w:t xml:space="preserve"> no sabe adónde enviar la trama dirigida a la PC3, </w:t>
                  </w:r>
                  <w:proofErr w:type="spellStart"/>
                  <w:r w:rsidRPr="000846B7">
                    <w:rPr>
                      <w:rFonts w:ascii="Arial" w:eastAsia="Times New Roman" w:hAnsi="Arial" w:cs="Arial"/>
                      <w:sz w:val="18"/>
                      <w:szCs w:val="18"/>
                      <w:lang w:eastAsia="es-ES"/>
                    </w:rPr>
                    <w:t>reenvía</w:t>
                  </w:r>
                  <w:proofErr w:type="spellEnd"/>
                  <w:r w:rsidRPr="000846B7">
                    <w:rPr>
                      <w:rFonts w:ascii="Arial" w:eastAsia="Times New Roman" w:hAnsi="Arial" w:cs="Arial"/>
                      <w:sz w:val="18"/>
                      <w:szCs w:val="18"/>
                      <w:lang w:eastAsia="es-ES"/>
                    </w:rPr>
                    <w:t xml:space="preserve"> la trama a todos los puertos del </w:t>
                  </w:r>
                  <w:proofErr w:type="spellStart"/>
                  <w:r w:rsidRPr="000846B7">
                    <w:rPr>
                      <w:rFonts w:ascii="Arial" w:eastAsia="Times New Roman" w:hAnsi="Arial" w:cs="Arial"/>
                      <w:sz w:val="18"/>
                      <w:szCs w:val="18"/>
                      <w:lang w:eastAsia="es-ES"/>
                    </w:rPr>
                    <w:t>switch</w:t>
                  </w:r>
                  <w:proofErr w:type="spellEnd"/>
                  <w:r w:rsidRPr="000846B7">
                    <w:rPr>
                      <w:rFonts w:ascii="Arial" w:eastAsia="Times New Roman" w:hAnsi="Arial" w:cs="Arial"/>
                      <w:sz w:val="18"/>
                      <w:szCs w:val="18"/>
                      <w:lang w:eastAsia="es-ES"/>
                    </w:rPr>
                    <w:t>, excepto el puerto 4, que es el puerto de entrada.</w:t>
                  </w:r>
                </w:p>
              </w:tc>
            </w:tr>
          </w:tbl>
          <w:p w:rsidR="000846B7" w:rsidRPr="000846B7" w:rsidRDefault="000846B7" w:rsidP="000846B7">
            <w:pPr>
              <w:pBdr>
                <w:top w:val="single" w:sz="6" w:space="1" w:color="auto"/>
              </w:pBdr>
              <w:spacing w:after="0" w:line="240" w:lineRule="auto"/>
              <w:jc w:val="center"/>
              <w:rPr>
                <w:rFonts w:ascii="Arial" w:eastAsia="Times New Roman" w:hAnsi="Arial" w:cs="Arial"/>
                <w:vanish/>
                <w:sz w:val="16"/>
                <w:szCs w:val="16"/>
                <w:lang w:eastAsia="es-ES"/>
              </w:rPr>
            </w:pPr>
            <w:r w:rsidRPr="000846B7">
              <w:rPr>
                <w:rFonts w:ascii="Arial" w:eastAsia="Times New Roman" w:hAnsi="Arial" w:cs="Arial"/>
                <w:vanish/>
                <w:sz w:val="16"/>
                <w:szCs w:val="16"/>
                <w:lang w:eastAsia="es-ES"/>
              </w:rPr>
              <w:t>Final del formulario</w:t>
            </w:r>
          </w:p>
        </w:tc>
      </w:tr>
      <w:tr w:rsidR="000846B7" w:rsidRPr="000846B7" w:rsidTr="000846B7">
        <w:tblPrEx>
          <w:tblCellSpacing w:w="0" w:type="dxa"/>
          <w:tblCellMar>
            <w:top w:w="0" w:type="dxa"/>
            <w:left w:w="0" w:type="dxa"/>
            <w:bottom w:w="0" w:type="dxa"/>
            <w:right w:w="0" w:type="dxa"/>
          </w:tblCellMar>
        </w:tblPrEx>
        <w:trPr>
          <w:gridBefore w:val="1"/>
          <w:tblCellSpacing w:w="0" w:type="dxa"/>
        </w:trPr>
        <w:tc>
          <w:tcPr>
            <w:tcW w:w="0" w:type="auto"/>
            <w:gridSpan w:val="2"/>
            <w:hideMark/>
          </w:tcPr>
          <w:p w:rsidR="000846B7" w:rsidRPr="000846B7" w:rsidRDefault="000846B7" w:rsidP="000846B7">
            <w:pPr>
              <w:spacing w:after="0" w:line="240" w:lineRule="auto"/>
              <w:rPr>
                <w:rFonts w:ascii="Arial" w:eastAsia="Times New Roman" w:hAnsi="Arial" w:cs="Arial"/>
                <w:sz w:val="18"/>
                <w:szCs w:val="18"/>
                <w:lang w:eastAsia="es-ES"/>
              </w:rPr>
            </w:pPr>
          </w:p>
        </w:tc>
        <w:tc>
          <w:tcPr>
            <w:tcW w:w="0" w:type="auto"/>
            <w:gridSpan w:val="2"/>
            <w:vAlign w:val="center"/>
            <w:hideMark/>
          </w:tcPr>
          <w:p w:rsidR="000846B7" w:rsidRPr="000846B7" w:rsidRDefault="000846B7" w:rsidP="000846B7">
            <w:pPr>
              <w:spacing w:after="0" w:line="240" w:lineRule="auto"/>
              <w:rPr>
                <w:rFonts w:ascii="Times New Roman" w:eastAsia="Times New Roman" w:hAnsi="Times New Roman" w:cs="Times New Roman"/>
                <w:sz w:val="20"/>
                <w:szCs w:val="20"/>
                <w:lang w:eastAsia="es-ES"/>
              </w:rPr>
            </w:pPr>
          </w:p>
        </w:tc>
      </w:tr>
    </w:tbl>
    <w:p w:rsidR="000846B7" w:rsidRPr="000846B7" w:rsidRDefault="000846B7" w:rsidP="000846B7">
      <w:pPr>
        <w:spacing w:after="0" w:line="240" w:lineRule="auto"/>
        <w:rPr>
          <w:rFonts w:ascii="Arial" w:eastAsia="Times New Roman" w:hAnsi="Arial" w:cs="Arial"/>
          <w:vanish/>
          <w:color w:val="707070"/>
          <w:sz w:val="18"/>
          <w:szCs w:val="18"/>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
        <w:gridCol w:w="105"/>
        <w:gridCol w:w="2632"/>
        <w:gridCol w:w="2632"/>
        <w:gridCol w:w="3105"/>
      </w:tblGrid>
      <w:tr w:rsidR="000846B7" w:rsidRPr="000846B7" w:rsidTr="000846B7">
        <w:trPr>
          <w:gridAfter w:val="1"/>
          <w:wAfter w:w="6494" w:type="dxa"/>
          <w:tblCellSpacing w:w="15" w:type="dxa"/>
        </w:trPr>
        <w:tc>
          <w:tcPr>
            <w:tcW w:w="0" w:type="auto"/>
            <w:gridSpan w:val="2"/>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noProof/>
                <w:sz w:val="18"/>
                <w:szCs w:val="18"/>
                <w:lang w:eastAsia="es-ES"/>
              </w:rPr>
              <w:drawing>
                <wp:inline distT="0" distB="0" distL="0" distR="0" wp14:anchorId="5FC77E48" wp14:editId="03447D68">
                  <wp:extent cx="95250" cy="9525"/>
                  <wp:effectExtent l="0" t="0" r="0" b="0"/>
                  <wp:docPr id="21" name="Imagen 21" descr="https://assessment.netacad.net/static/rapport/bas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assessment.netacad.net/static/rapport/base/images/spac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c>
          <w:tcPr>
            <w:tcW w:w="0" w:type="auto"/>
            <w:gridSpan w:val="2"/>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89"/>
            </w:tblGrid>
            <w:tr w:rsidR="000846B7" w:rsidRPr="000846B7">
              <w:trPr>
                <w:tblCellSpacing w:w="15" w:type="dxa"/>
              </w:trPr>
              <w:tc>
                <w:tcPr>
                  <w:tcW w:w="0" w:type="auto"/>
                  <w:noWrap/>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t>Este punto hace referencia al contenido de las siguientes áreas:</w:t>
                  </w:r>
                </w:p>
                <w:p w:rsidR="000846B7" w:rsidRPr="000846B7" w:rsidRDefault="000846B7" w:rsidP="000846B7">
                  <w:pPr>
                    <w:spacing w:after="0" w:line="240" w:lineRule="auto"/>
                    <w:rPr>
                      <w:rFonts w:ascii="Arial" w:eastAsia="Times New Roman" w:hAnsi="Arial" w:cs="Arial"/>
                      <w:sz w:val="18"/>
                      <w:szCs w:val="18"/>
                      <w:lang w:val="en-US" w:eastAsia="es-ES"/>
                    </w:rPr>
                  </w:pPr>
                  <w:r w:rsidRPr="000846B7">
                    <w:rPr>
                      <w:rFonts w:ascii="Arial" w:eastAsia="Times New Roman" w:hAnsi="Arial" w:cs="Arial"/>
                      <w:sz w:val="18"/>
                      <w:szCs w:val="18"/>
                      <w:lang w:val="en-US" w:eastAsia="es-ES"/>
                    </w:rPr>
                    <w:t>IT Essentials: PC Hardware and Software</w:t>
                  </w:r>
                </w:p>
                <w:p w:rsidR="000846B7" w:rsidRPr="000846B7" w:rsidRDefault="000846B7" w:rsidP="000846B7">
                  <w:pPr>
                    <w:numPr>
                      <w:ilvl w:val="0"/>
                      <w:numId w:val="8"/>
                    </w:numPr>
                    <w:spacing w:before="100" w:beforeAutospacing="1" w:after="100" w:afterAutospacing="1"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t>5.3.1 Conmutación</w:t>
                  </w:r>
                </w:p>
              </w:tc>
            </w:tr>
          </w:tbl>
          <w:p w:rsidR="000846B7" w:rsidRPr="000846B7" w:rsidRDefault="000846B7" w:rsidP="000846B7">
            <w:pPr>
              <w:spacing w:after="0" w:line="240" w:lineRule="auto"/>
              <w:rPr>
                <w:rFonts w:ascii="Arial" w:eastAsia="Times New Roman" w:hAnsi="Arial" w:cs="Arial"/>
                <w:sz w:val="18"/>
                <w:szCs w:val="18"/>
                <w:lang w:eastAsia="es-ES"/>
              </w:rPr>
            </w:pPr>
          </w:p>
        </w:tc>
      </w:tr>
      <w:tr w:rsidR="000846B7" w:rsidRPr="000846B7" w:rsidTr="000846B7">
        <w:tblPrEx>
          <w:tblCellSpacing w:w="0" w:type="dxa"/>
          <w:tblCellMar>
            <w:top w:w="0" w:type="dxa"/>
            <w:left w:w="0" w:type="dxa"/>
            <w:bottom w:w="0" w:type="dxa"/>
            <w:right w:w="0" w:type="dxa"/>
          </w:tblCellMar>
        </w:tblPrEx>
        <w:trPr>
          <w:gridBefore w:val="1"/>
          <w:tblCellSpacing w:w="0" w:type="dxa"/>
        </w:trPr>
        <w:tc>
          <w:tcPr>
            <w:tcW w:w="375" w:type="dxa"/>
            <w:gridSpan w:val="2"/>
            <w:hideMark/>
          </w:tcPr>
          <w:p w:rsidR="000846B7" w:rsidRPr="000846B7" w:rsidRDefault="000846B7" w:rsidP="000846B7">
            <w:pPr>
              <w:spacing w:after="0" w:line="240" w:lineRule="auto"/>
              <w:rPr>
                <w:rFonts w:ascii="Arial" w:eastAsia="Times New Roman" w:hAnsi="Arial" w:cs="Arial"/>
                <w:color w:val="666666"/>
                <w:sz w:val="27"/>
                <w:szCs w:val="27"/>
                <w:lang w:eastAsia="es-ES"/>
              </w:rPr>
            </w:pPr>
            <w:r w:rsidRPr="000846B7">
              <w:rPr>
                <w:rFonts w:ascii="Arial" w:eastAsia="Times New Roman" w:hAnsi="Arial" w:cs="Arial"/>
                <w:color w:val="666666"/>
                <w:sz w:val="27"/>
                <w:szCs w:val="27"/>
                <w:lang w:eastAsia="es-ES"/>
              </w:rPr>
              <w:t>19</w:t>
            </w:r>
          </w:p>
        </w:tc>
        <w:tc>
          <w:tcPr>
            <w:tcW w:w="11145" w:type="dxa"/>
            <w:gridSpan w:val="2"/>
            <w:hideMark/>
          </w:tcPr>
          <w:p w:rsidR="000846B7" w:rsidRPr="000846B7" w:rsidRDefault="000846B7" w:rsidP="000846B7">
            <w:pPr>
              <w:pBdr>
                <w:bottom w:val="single" w:sz="6" w:space="1" w:color="auto"/>
              </w:pBdr>
              <w:spacing w:after="0" w:line="240" w:lineRule="auto"/>
              <w:jc w:val="center"/>
              <w:rPr>
                <w:rFonts w:ascii="Arial" w:eastAsia="Times New Roman" w:hAnsi="Arial" w:cs="Arial"/>
                <w:vanish/>
                <w:sz w:val="16"/>
                <w:szCs w:val="16"/>
                <w:lang w:eastAsia="es-ES"/>
              </w:rPr>
            </w:pPr>
            <w:r w:rsidRPr="000846B7">
              <w:rPr>
                <w:rFonts w:ascii="Arial" w:eastAsia="Times New Roman" w:hAnsi="Arial" w:cs="Arial"/>
                <w:vanish/>
                <w:sz w:val="16"/>
                <w:szCs w:val="16"/>
                <w:lang w:eastAsia="es-ES"/>
              </w:rPr>
              <w:t>Principio del formulario</w:t>
            </w:r>
          </w:p>
          <w:tbl>
            <w:tblPr>
              <w:tblW w:w="5000" w:type="pct"/>
              <w:tblCellSpacing w:w="0" w:type="dxa"/>
              <w:tblCellMar>
                <w:left w:w="0" w:type="dxa"/>
                <w:right w:w="0" w:type="dxa"/>
              </w:tblCellMar>
              <w:tblLook w:val="04A0" w:firstRow="1" w:lastRow="0" w:firstColumn="1" w:lastColumn="0" w:noHBand="0" w:noVBand="1"/>
            </w:tblPr>
            <w:tblGrid>
              <w:gridCol w:w="1141"/>
              <w:gridCol w:w="4596"/>
            </w:tblGrid>
            <w:tr w:rsidR="000846B7" w:rsidRPr="000846B7">
              <w:trPr>
                <w:tblCellSpacing w:w="0" w:type="dxa"/>
              </w:trPr>
              <w:tc>
                <w:tcPr>
                  <w:tcW w:w="0" w:type="auto"/>
                  <w:gridSpan w:val="2"/>
                  <w:hideMark/>
                </w:tcPr>
                <w:p w:rsidR="000846B7" w:rsidRPr="000846B7" w:rsidRDefault="000846B7" w:rsidP="000846B7">
                  <w:pPr>
                    <w:spacing w:after="150" w:line="240" w:lineRule="auto"/>
                    <w:rPr>
                      <w:rFonts w:ascii="Arial" w:eastAsia="Times New Roman" w:hAnsi="Arial" w:cs="Arial"/>
                      <w:color w:val="666666"/>
                      <w:sz w:val="27"/>
                      <w:szCs w:val="27"/>
                      <w:lang w:eastAsia="es-ES"/>
                    </w:rPr>
                  </w:pPr>
                  <w:r w:rsidRPr="000846B7">
                    <w:rPr>
                      <w:rFonts w:ascii="Arial" w:eastAsia="Times New Roman" w:hAnsi="Arial" w:cs="Arial"/>
                      <w:color w:val="666666"/>
                      <w:sz w:val="27"/>
                      <w:szCs w:val="27"/>
                      <w:lang w:eastAsia="es-ES"/>
                    </w:rPr>
                    <w:t>¿Cuál de estas afirmaciones ilustra una desventaja del método de acceso CSMA/CD?</w:t>
                  </w:r>
                </w:p>
              </w:tc>
            </w:tr>
            <w:tr w:rsidR="000846B7" w:rsidRPr="000846B7">
              <w:trPr>
                <w:tblCellSpacing w:w="0" w:type="dxa"/>
              </w:trPr>
              <w:tc>
                <w:tcPr>
                  <w:tcW w:w="0" w:type="auto"/>
                  <w:noWrap/>
                  <w:tcMar>
                    <w:top w:w="0" w:type="dxa"/>
                    <w:left w:w="0" w:type="dxa"/>
                    <w:bottom w:w="0" w:type="dxa"/>
                    <w:right w:w="240" w:type="dxa"/>
                  </w:tcMar>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b/>
                      <w:bCs/>
                      <w:sz w:val="18"/>
                      <w:szCs w:val="18"/>
                      <w:lang w:eastAsia="es-ES"/>
                    </w:rPr>
                    <w:t>Corrija</w:t>
                  </w:r>
                  <w:r w:rsidRPr="000846B7">
                    <w:rPr>
                      <w:rFonts w:ascii="Arial" w:eastAsia="Times New Roman" w:hAnsi="Arial" w:cs="Arial"/>
                      <w:sz w:val="18"/>
                      <w:szCs w:val="18"/>
                      <w:lang w:eastAsia="es-ES"/>
                    </w:rPr>
                    <w:t> </w:t>
                  </w:r>
                  <w:r w:rsidRPr="000846B7">
                    <w:rPr>
                      <w:rFonts w:ascii="Arial" w:eastAsia="Times New Roman" w:hAnsi="Arial" w:cs="Arial"/>
                      <w:sz w:val="18"/>
                      <w:szCs w:val="18"/>
                      <w:lang w:eastAsia="es-ES"/>
                    </w:rPr>
                    <w:br/>
                  </w:r>
                  <w:r w:rsidRPr="000846B7">
                    <w:rPr>
                      <w:rFonts w:ascii="Arial" w:eastAsia="Times New Roman" w:hAnsi="Arial" w:cs="Arial"/>
                      <w:b/>
                      <w:bCs/>
                      <w:sz w:val="18"/>
                      <w:szCs w:val="18"/>
                      <w:lang w:eastAsia="es-ES"/>
                    </w:rPr>
                    <w:t>respuesta</w:t>
                  </w:r>
                  <w:r w:rsidRPr="000846B7">
                    <w:rPr>
                      <w:rFonts w:ascii="Arial" w:eastAsia="Times New Roman" w:hAnsi="Arial" w:cs="Arial"/>
                      <w:sz w:val="18"/>
                      <w:szCs w:val="18"/>
                      <w:lang w:eastAsia="es-ES"/>
                    </w:rPr>
                    <w:t> </w:t>
                  </w:r>
                </w:p>
              </w:tc>
              <w:tc>
                <w:tcPr>
                  <w:tcW w:w="21600" w:type="dxa"/>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b/>
                      <w:bCs/>
                      <w:sz w:val="18"/>
                      <w:szCs w:val="18"/>
                      <w:lang w:eastAsia="es-ES"/>
                    </w:rPr>
                    <w:t>su</w:t>
                  </w:r>
                  <w:r w:rsidRPr="000846B7">
                    <w:rPr>
                      <w:rFonts w:ascii="Arial" w:eastAsia="Times New Roman" w:hAnsi="Arial" w:cs="Arial"/>
                      <w:sz w:val="18"/>
                      <w:szCs w:val="18"/>
                      <w:lang w:eastAsia="es-ES"/>
                    </w:rPr>
                    <w:t> </w:t>
                  </w:r>
                  <w:r w:rsidRPr="000846B7">
                    <w:rPr>
                      <w:rFonts w:ascii="Arial" w:eastAsia="Times New Roman" w:hAnsi="Arial" w:cs="Arial"/>
                      <w:sz w:val="18"/>
                      <w:szCs w:val="18"/>
                      <w:lang w:eastAsia="es-ES"/>
                    </w:rPr>
                    <w:br/>
                  </w:r>
                  <w:r w:rsidRPr="000846B7">
                    <w:rPr>
                      <w:rFonts w:ascii="Arial" w:eastAsia="Times New Roman" w:hAnsi="Arial" w:cs="Arial"/>
                      <w:b/>
                      <w:bCs/>
                      <w:sz w:val="18"/>
                      <w:szCs w:val="18"/>
                      <w:lang w:eastAsia="es-ES"/>
                    </w:rPr>
                    <w:t>respuesta</w:t>
                  </w:r>
                  <w:r w:rsidRPr="000846B7">
                    <w:rPr>
                      <w:rFonts w:ascii="Arial" w:eastAsia="Times New Roman" w:hAnsi="Arial" w:cs="Arial"/>
                      <w:sz w:val="18"/>
                      <w:szCs w:val="18"/>
                      <w:lang w:eastAsia="es-ES"/>
                    </w:rPr>
                    <w:t> </w:t>
                  </w:r>
                </w:p>
              </w:tc>
            </w:tr>
            <w:tr w:rsidR="000846B7" w:rsidRPr="000846B7">
              <w:trPr>
                <w:tblCellSpacing w:w="0" w:type="dxa"/>
              </w:trPr>
              <w:tc>
                <w:tcPr>
                  <w:tcW w:w="0" w:type="auto"/>
                  <w:tcMar>
                    <w:top w:w="0" w:type="dxa"/>
                    <w:left w:w="0" w:type="dxa"/>
                    <w:bottom w:w="0" w:type="dxa"/>
                    <w:right w:w="240" w:type="dxa"/>
                  </w:tcMar>
                  <w:hideMark/>
                </w:tcPr>
                <w:p w:rsidR="000846B7" w:rsidRPr="000846B7" w:rsidRDefault="000846B7" w:rsidP="000846B7">
                  <w:pPr>
                    <w:spacing w:after="0" w:line="240" w:lineRule="auto"/>
                    <w:jc w:val="center"/>
                    <w:rPr>
                      <w:rFonts w:ascii="Arial" w:eastAsia="Times New Roman" w:hAnsi="Arial" w:cs="Arial"/>
                      <w:sz w:val="18"/>
                      <w:szCs w:val="18"/>
                      <w:lang w:eastAsia="es-ES"/>
                    </w:rPr>
                  </w:pPr>
                </w:p>
              </w:tc>
              <w:tc>
                <w:tcPr>
                  <w:tcW w:w="0" w:type="auto"/>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object w:dxaOrig="1440" w:dyaOrig="1440">
                      <v:shape id="_x0000_i1125" type="#_x0000_t75" style="width:20.25pt;height:18pt" o:ole="">
                        <v:imagedata r:id="rId6" o:title=""/>
                      </v:shape>
                      <w:control r:id="rId48" w:name="DefaultOcxName37" w:shapeid="_x0000_i1125"/>
                    </w:object>
                  </w:r>
                  <w:r w:rsidRPr="000846B7">
                    <w:rPr>
                      <w:rFonts w:ascii="Arial" w:eastAsia="Times New Roman" w:hAnsi="Arial" w:cs="Arial"/>
                      <w:sz w:val="18"/>
                      <w:szCs w:val="18"/>
                      <w:lang w:eastAsia="es-ES"/>
                    </w:rPr>
                    <w:t>Los protocolos deterministas de acceso a los medios provocan que el rendimiento de la red sea más lento.</w:t>
                  </w:r>
                </w:p>
              </w:tc>
            </w:tr>
            <w:tr w:rsidR="000846B7" w:rsidRPr="000846B7">
              <w:trPr>
                <w:tblCellSpacing w:w="0" w:type="dxa"/>
              </w:trPr>
              <w:tc>
                <w:tcPr>
                  <w:tcW w:w="0" w:type="auto"/>
                  <w:tcMar>
                    <w:top w:w="0" w:type="dxa"/>
                    <w:left w:w="0" w:type="dxa"/>
                    <w:bottom w:w="0" w:type="dxa"/>
                    <w:right w:w="240" w:type="dxa"/>
                  </w:tcMar>
                  <w:hideMark/>
                </w:tcPr>
                <w:p w:rsidR="000846B7" w:rsidRPr="000846B7" w:rsidRDefault="000846B7" w:rsidP="000846B7">
                  <w:pPr>
                    <w:spacing w:after="0" w:line="240" w:lineRule="auto"/>
                    <w:jc w:val="center"/>
                    <w:rPr>
                      <w:rFonts w:ascii="Arial" w:eastAsia="Times New Roman" w:hAnsi="Arial" w:cs="Arial"/>
                      <w:sz w:val="18"/>
                      <w:szCs w:val="18"/>
                      <w:lang w:eastAsia="es-ES"/>
                    </w:rPr>
                  </w:pPr>
                </w:p>
              </w:tc>
              <w:tc>
                <w:tcPr>
                  <w:tcW w:w="0" w:type="auto"/>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object w:dxaOrig="1440" w:dyaOrig="1440">
                      <v:shape id="_x0000_i1124" type="#_x0000_t75" style="width:20.25pt;height:18pt" o:ole="">
                        <v:imagedata r:id="rId6" o:title=""/>
                      </v:shape>
                      <w:control r:id="rId49" w:name="DefaultOcxName38" w:shapeid="_x0000_i1124"/>
                    </w:object>
                  </w:r>
                  <w:r w:rsidRPr="000846B7">
                    <w:rPr>
                      <w:rFonts w:ascii="Arial" w:eastAsia="Times New Roman" w:hAnsi="Arial" w:cs="Arial"/>
                      <w:sz w:val="18"/>
                      <w:szCs w:val="18"/>
                      <w:lang w:eastAsia="es-ES"/>
                    </w:rPr>
                    <w:t>Es más complejo que los protocolos no deterministas.</w:t>
                  </w:r>
                </w:p>
              </w:tc>
            </w:tr>
            <w:tr w:rsidR="000846B7" w:rsidRPr="000846B7">
              <w:trPr>
                <w:tblCellSpacing w:w="0" w:type="dxa"/>
              </w:trPr>
              <w:tc>
                <w:tcPr>
                  <w:tcW w:w="0" w:type="auto"/>
                  <w:tcMar>
                    <w:top w:w="0" w:type="dxa"/>
                    <w:left w:w="0" w:type="dxa"/>
                    <w:bottom w:w="0" w:type="dxa"/>
                    <w:right w:w="240" w:type="dxa"/>
                  </w:tcMar>
                  <w:hideMark/>
                </w:tcPr>
                <w:p w:rsidR="000846B7" w:rsidRPr="000846B7" w:rsidRDefault="000846B7" w:rsidP="000846B7">
                  <w:pPr>
                    <w:spacing w:after="0" w:line="240" w:lineRule="auto"/>
                    <w:jc w:val="center"/>
                    <w:rPr>
                      <w:rFonts w:ascii="Arial" w:eastAsia="Times New Roman" w:hAnsi="Arial" w:cs="Arial"/>
                      <w:sz w:val="18"/>
                      <w:szCs w:val="18"/>
                      <w:lang w:eastAsia="es-ES"/>
                    </w:rPr>
                  </w:pPr>
                  <w:r w:rsidRPr="000846B7">
                    <w:rPr>
                      <w:rFonts w:ascii="Arial" w:eastAsia="Times New Roman" w:hAnsi="Arial" w:cs="Arial"/>
                      <w:noProof/>
                      <w:sz w:val="18"/>
                      <w:szCs w:val="18"/>
                      <w:lang w:eastAsia="es-ES"/>
                    </w:rPr>
                    <w:drawing>
                      <wp:inline distT="0" distB="0" distL="0" distR="0" wp14:anchorId="0D1A2306" wp14:editId="3EBE4BB6">
                        <wp:extent cx="142875" cy="142875"/>
                        <wp:effectExtent l="0" t="0" r="9525" b="9525"/>
                        <wp:docPr id="22" name="Imagen 22" descr="https://assessment.netacad.net/static/rapport/base/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assessment.netacad.net/static/rapport/base/images/ti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object w:dxaOrig="1440" w:dyaOrig="1440">
                      <v:shape id="_x0000_i1123" type="#_x0000_t75" style="width:20.25pt;height:18pt" o:ole="">
                        <v:imagedata r:id="rId6" o:title=""/>
                      </v:shape>
                      <w:control r:id="rId50" w:name="DefaultOcxName39" w:shapeid="_x0000_i1123"/>
                    </w:object>
                  </w:r>
                  <w:r w:rsidRPr="000846B7">
                    <w:rPr>
                      <w:rFonts w:ascii="Arial" w:eastAsia="Times New Roman" w:hAnsi="Arial" w:cs="Arial"/>
                      <w:sz w:val="18"/>
                      <w:szCs w:val="18"/>
                      <w:lang w:eastAsia="es-ES"/>
                    </w:rPr>
                    <w:t>Las colisiones pueden perjudicar el rendimiento de la red.</w:t>
                  </w:r>
                </w:p>
              </w:tc>
            </w:tr>
            <w:tr w:rsidR="000846B7" w:rsidRPr="000846B7">
              <w:trPr>
                <w:tblCellSpacing w:w="0" w:type="dxa"/>
              </w:trPr>
              <w:tc>
                <w:tcPr>
                  <w:tcW w:w="0" w:type="auto"/>
                  <w:tcMar>
                    <w:top w:w="0" w:type="dxa"/>
                    <w:left w:w="0" w:type="dxa"/>
                    <w:bottom w:w="0" w:type="dxa"/>
                    <w:right w:w="240" w:type="dxa"/>
                  </w:tcMar>
                  <w:hideMark/>
                </w:tcPr>
                <w:p w:rsidR="000846B7" w:rsidRPr="000846B7" w:rsidRDefault="000846B7" w:rsidP="000846B7">
                  <w:pPr>
                    <w:spacing w:after="0" w:line="240" w:lineRule="auto"/>
                    <w:jc w:val="center"/>
                    <w:rPr>
                      <w:rFonts w:ascii="Arial" w:eastAsia="Times New Roman" w:hAnsi="Arial" w:cs="Arial"/>
                      <w:sz w:val="18"/>
                      <w:szCs w:val="18"/>
                      <w:lang w:eastAsia="es-ES"/>
                    </w:rPr>
                  </w:pPr>
                </w:p>
              </w:tc>
              <w:tc>
                <w:tcPr>
                  <w:tcW w:w="0" w:type="auto"/>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object w:dxaOrig="1440" w:dyaOrig="1440">
                      <v:shape id="_x0000_i1122" type="#_x0000_t75" style="width:20.25pt;height:18pt" o:ole="">
                        <v:imagedata r:id="rId6" o:title=""/>
                      </v:shape>
                      <w:control r:id="rId51" w:name="DefaultOcxName40" w:shapeid="_x0000_i1122"/>
                    </w:object>
                  </w:r>
                  <w:r w:rsidRPr="000846B7">
                    <w:rPr>
                      <w:rFonts w:ascii="Arial" w:eastAsia="Times New Roman" w:hAnsi="Arial" w:cs="Arial"/>
                      <w:sz w:val="18"/>
                      <w:szCs w:val="18"/>
                      <w:lang w:eastAsia="es-ES"/>
                    </w:rPr>
                    <w:t>Las tecnologías LAN CSMA/CD sólo están disponibles en velocidades menores en comparación con otras tecnologías LAN.</w:t>
                  </w:r>
                </w:p>
              </w:tc>
            </w:tr>
            <w:tr w:rsidR="000846B7" w:rsidRPr="000846B7">
              <w:trPr>
                <w:tblCellSpacing w:w="0" w:type="dxa"/>
              </w:trPr>
              <w:tc>
                <w:tcPr>
                  <w:tcW w:w="0" w:type="auto"/>
                  <w:gridSpan w:val="2"/>
                  <w:hideMark/>
                </w:tcPr>
                <w:p w:rsidR="000846B7" w:rsidRPr="000846B7" w:rsidRDefault="000846B7" w:rsidP="000846B7">
                  <w:pPr>
                    <w:shd w:val="clear" w:color="auto" w:fill="F8F8F8"/>
                    <w:spacing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t>El aumento del número de hosts en un segmento Ethernet aumenta la cantidad de colisiones. Esto finalmente reduce el nivel de rendimiento del segmento de red, dado que cada host ejecuta el algoritmo de postergación ante cada colisión y debe esperar para retransmitir.</w:t>
                  </w:r>
                </w:p>
              </w:tc>
            </w:tr>
          </w:tbl>
          <w:p w:rsidR="000846B7" w:rsidRPr="000846B7" w:rsidRDefault="000846B7" w:rsidP="000846B7">
            <w:pPr>
              <w:pBdr>
                <w:top w:val="single" w:sz="6" w:space="1" w:color="auto"/>
              </w:pBdr>
              <w:spacing w:after="0" w:line="240" w:lineRule="auto"/>
              <w:jc w:val="center"/>
              <w:rPr>
                <w:rFonts w:ascii="Arial" w:eastAsia="Times New Roman" w:hAnsi="Arial" w:cs="Arial"/>
                <w:vanish/>
                <w:sz w:val="16"/>
                <w:szCs w:val="16"/>
                <w:lang w:eastAsia="es-ES"/>
              </w:rPr>
            </w:pPr>
            <w:r w:rsidRPr="000846B7">
              <w:rPr>
                <w:rFonts w:ascii="Arial" w:eastAsia="Times New Roman" w:hAnsi="Arial" w:cs="Arial"/>
                <w:vanish/>
                <w:sz w:val="16"/>
                <w:szCs w:val="16"/>
                <w:lang w:eastAsia="es-ES"/>
              </w:rPr>
              <w:t>Final del formulario</w:t>
            </w:r>
          </w:p>
        </w:tc>
      </w:tr>
      <w:tr w:rsidR="000846B7" w:rsidRPr="000846B7" w:rsidTr="000846B7">
        <w:tblPrEx>
          <w:tblCellSpacing w:w="0" w:type="dxa"/>
          <w:tblCellMar>
            <w:top w:w="0" w:type="dxa"/>
            <w:left w:w="0" w:type="dxa"/>
            <w:bottom w:w="0" w:type="dxa"/>
            <w:right w:w="0" w:type="dxa"/>
          </w:tblCellMar>
        </w:tblPrEx>
        <w:trPr>
          <w:gridBefore w:val="1"/>
          <w:tblCellSpacing w:w="0" w:type="dxa"/>
        </w:trPr>
        <w:tc>
          <w:tcPr>
            <w:tcW w:w="0" w:type="auto"/>
            <w:gridSpan w:val="2"/>
            <w:hideMark/>
          </w:tcPr>
          <w:p w:rsidR="000846B7" w:rsidRPr="000846B7" w:rsidRDefault="000846B7" w:rsidP="000846B7">
            <w:pPr>
              <w:spacing w:after="0" w:line="240" w:lineRule="auto"/>
              <w:rPr>
                <w:rFonts w:ascii="Arial" w:eastAsia="Times New Roman" w:hAnsi="Arial" w:cs="Arial"/>
                <w:sz w:val="18"/>
                <w:szCs w:val="18"/>
                <w:lang w:eastAsia="es-ES"/>
              </w:rPr>
            </w:pPr>
          </w:p>
        </w:tc>
        <w:tc>
          <w:tcPr>
            <w:tcW w:w="0" w:type="auto"/>
            <w:gridSpan w:val="2"/>
            <w:vAlign w:val="center"/>
            <w:hideMark/>
          </w:tcPr>
          <w:p w:rsidR="000846B7" w:rsidRPr="000846B7" w:rsidRDefault="000846B7" w:rsidP="000846B7">
            <w:pPr>
              <w:spacing w:after="0" w:line="240" w:lineRule="auto"/>
              <w:rPr>
                <w:rFonts w:ascii="Times New Roman" w:eastAsia="Times New Roman" w:hAnsi="Times New Roman" w:cs="Times New Roman"/>
                <w:sz w:val="20"/>
                <w:szCs w:val="20"/>
                <w:lang w:eastAsia="es-ES"/>
              </w:rPr>
            </w:pPr>
          </w:p>
        </w:tc>
      </w:tr>
    </w:tbl>
    <w:p w:rsidR="000846B7" w:rsidRPr="000846B7" w:rsidRDefault="000846B7" w:rsidP="000846B7">
      <w:pPr>
        <w:spacing w:after="0" w:line="240" w:lineRule="auto"/>
        <w:rPr>
          <w:rFonts w:ascii="Arial" w:eastAsia="Times New Roman" w:hAnsi="Arial" w:cs="Arial"/>
          <w:vanish/>
          <w:color w:val="707070"/>
          <w:sz w:val="18"/>
          <w:szCs w:val="18"/>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
        <w:gridCol w:w="105"/>
        <w:gridCol w:w="2632"/>
        <w:gridCol w:w="2632"/>
        <w:gridCol w:w="3105"/>
      </w:tblGrid>
      <w:tr w:rsidR="000846B7" w:rsidRPr="000846B7" w:rsidTr="000846B7">
        <w:trPr>
          <w:gridAfter w:val="1"/>
          <w:wAfter w:w="6014" w:type="dxa"/>
          <w:tblCellSpacing w:w="15" w:type="dxa"/>
        </w:trPr>
        <w:tc>
          <w:tcPr>
            <w:tcW w:w="0" w:type="auto"/>
            <w:gridSpan w:val="2"/>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noProof/>
                <w:sz w:val="18"/>
                <w:szCs w:val="18"/>
                <w:lang w:eastAsia="es-ES"/>
              </w:rPr>
              <w:drawing>
                <wp:inline distT="0" distB="0" distL="0" distR="0" wp14:anchorId="7B26E508" wp14:editId="1E2D6E00">
                  <wp:extent cx="95250" cy="9525"/>
                  <wp:effectExtent l="0" t="0" r="0" b="0"/>
                  <wp:docPr id="23" name="Imagen 23" descr="https://assessment.netacad.net/static/rapport/bas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assessment.netacad.net/static/rapport/base/images/spac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c>
          <w:tcPr>
            <w:tcW w:w="0" w:type="auto"/>
            <w:gridSpan w:val="2"/>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89"/>
            </w:tblGrid>
            <w:tr w:rsidR="000846B7" w:rsidRPr="000846B7">
              <w:trPr>
                <w:tblCellSpacing w:w="15" w:type="dxa"/>
              </w:trPr>
              <w:tc>
                <w:tcPr>
                  <w:tcW w:w="0" w:type="auto"/>
                  <w:noWrap/>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t>Este punto hace referencia al contenido de las siguientes áreas:</w:t>
                  </w:r>
                </w:p>
                <w:p w:rsidR="000846B7" w:rsidRPr="000846B7" w:rsidRDefault="000846B7" w:rsidP="000846B7">
                  <w:pPr>
                    <w:spacing w:after="0" w:line="240" w:lineRule="auto"/>
                    <w:rPr>
                      <w:rFonts w:ascii="Arial" w:eastAsia="Times New Roman" w:hAnsi="Arial" w:cs="Arial"/>
                      <w:sz w:val="18"/>
                      <w:szCs w:val="18"/>
                      <w:lang w:val="en-US" w:eastAsia="es-ES"/>
                    </w:rPr>
                  </w:pPr>
                  <w:r w:rsidRPr="000846B7">
                    <w:rPr>
                      <w:rFonts w:ascii="Arial" w:eastAsia="Times New Roman" w:hAnsi="Arial" w:cs="Arial"/>
                      <w:sz w:val="18"/>
                      <w:szCs w:val="18"/>
                      <w:lang w:val="en-US" w:eastAsia="es-ES"/>
                    </w:rPr>
                    <w:t>IT Essentials: PC Hardware and Software</w:t>
                  </w:r>
                </w:p>
                <w:p w:rsidR="000846B7" w:rsidRPr="000846B7" w:rsidRDefault="000846B7" w:rsidP="000846B7">
                  <w:pPr>
                    <w:numPr>
                      <w:ilvl w:val="0"/>
                      <w:numId w:val="9"/>
                    </w:numPr>
                    <w:spacing w:before="100" w:beforeAutospacing="1" w:after="100" w:afterAutospacing="1"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t>5.1.1 Funcionamiento de Ethernet</w:t>
                  </w:r>
                </w:p>
              </w:tc>
            </w:tr>
          </w:tbl>
          <w:p w:rsidR="000846B7" w:rsidRPr="000846B7" w:rsidRDefault="000846B7" w:rsidP="000846B7">
            <w:pPr>
              <w:spacing w:after="0" w:line="240" w:lineRule="auto"/>
              <w:rPr>
                <w:rFonts w:ascii="Arial" w:eastAsia="Times New Roman" w:hAnsi="Arial" w:cs="Arial"/>
                <w:sz w:val="18"/>
                <w:szCs w:val="18"/>
                <w:lang w:eastAsia="es-ES"/>
              </w:rPr>
            </w:pPr>
          </w:p>
        </w:tc>
      </w:tr>
      <w:tr w:rsidR="000846B7" w:rsidRPr="000846B7" w:rsidTr="000846B7">
        <w:tblPrEx>
          <w:tblCellSpacing w:w="0" w:type="dxa"/>
          <w:tblCellMar>
            <w:top w:w="0" w:type="dxa"/>
            <w:left w:w="0" w:type="dxa"/>
            <w:bottom w:w="0" w:type="dxa"/>
            <w:right w:w="0" w:type="dxa"/>
          </w:tblCellMar>
        </w:tblPrEx>
        <w:trPr>
          <w:gridBefore w:val="1"/>
          <w:tblCellSpacing w:w="0" w:type="dxa"/>
        </w:trPr>
        <w:tc>
          <w:tcPr>
            <w:tcW w:w="375" w:type="dxa"/>
            <w:gridSpan w:val="2"/>
            <w:hideMark/>
          </w:tcPr>
          <w:p w:rsidR="000846B7" w:rsidRPr="000846B7" w:rsidRDefault="000846B7" w:rsidP="000846B7">
            <w:pPr>
              <w:spacing w:after="0" w:line="240" w:lineRule="auto"/>
              <w:rPr>
                <w:rFonts w:ascii="Arial" w:eastAsia="Times New Roman" w:hAnsi="Arial" w:cs="Arial"/>
                <w:color w:val="666666"/>
                <w:sz w:val="27"/>
                <w:szCs w:val="27"/>
                <w:lang w:eastAsia="es-ES"/>
              </w:rPr>
            </w:pPr>
            <w:r w:rsidRPr="000846B7">
              <w:rPr>
                <w:rFonts w:ascii="Arial" w:eastAsia="Times New Roman" w:hAnsi="Arial" w:cs="Arial"/>
                <w:color w:val="666666"/>
                <w:sz w:val="27"/>
                <w:szCs w:val="27"/>
                <w:lang w:eastAsia="es-ES"/>
              </w:rPr>
              <w:t>21</w:t>
            </w:r>
          </w:p>
        </w:tc>
        <w:tc>
          <w:tcPr>
            <w:tcW w:w="11145" w:type="dxa"/>
            <w:gridSpan w:val="2"/>
            <w:hideMark/>
          </w:tcPr>
          <w:p w:rsidR="000846B7" w:rsidRPr="000846B7" w:rsidRDefault="000846B7" w:rsidP="000846B7">
            <w:pPr>
              <w:pBdr>
                <w:bottom w:val="single" w:sz="6" w:space="1" w:color="auto"/>
              </w:pBdr>
              <w:spacing w:after="0" w:line="240" w:lineRule="auto"/>
              <w:jc w:val="center"/>
              <w:rPr>
                <w:rFonts w:ascii="Arial" w:eastAsia="Times New Roman" w:hAnsi="Arial" w:cs="Arial"/>
                <w:vanish/>
                <w:sz w:val="16"/>
                <w:szCs w:val="16"/>
                <w:lang w:eastAsia="es-ES"/>
              </w:rPr>
            </w:pPr>
            <w:r w:rsidRPr="000846B7">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firstRow="1" w:lastRow="0" w:firstColumn="1" w:lastColumn="0" w:noHBand="0" w:noVBand="1"/>
            </w:tblPr>
            <w:tblGrid>
              <w:gridCol w:w="5737"/>
            </w:tblGrid>
            <w:tr w:rsidR="000846B7" w:rsidRPr="000846B7">
              <w:trPr>
                <w:tblCellSpacing w:w="0" w:type="dxa"/>
              </w:trPr>
              <w:tc>
                <w:tcPr>
                  <w:tcW w:w="0" w:type="auto"/>
                  <w:hideMark/>
                </w:tcPr>
                <w:p w:rsidR="000846B7" w:rsidRPr="000846B7" w:rsidRDefault="000846B7" w:rsidP="000846B7">
                  <w:pPr>
                    <w:spacing w:after="0" w:line="240" w:lineRule="auto"/>
                    <w:rPr>
                      <w:rFonts w:ascii="Arial" w:eastAsia="Times New Roman" w:hAnsi="Arial" w:cs="Arial"/>
                      <w:color w:val="666666"/>
                      <w:sz w:val="27"/>
                      <w:szCs w:val="27"/>
                      <w:lang w:eastAsia="es-ES"/>
                    </w:rPr>
                  </w:pPr>
                </w:p>
                <w:p w:rsidR="000846B7" w:rsidRPr="000846B7" w:rsidRDefault="000846B7" w:rsidP="000846B7">
                  <w:pPr>
                    <w:spacing w:after="0" w:line="240" w:lineRule="auto"/>
                    <w:rPr>
                      <w:rFonts w:ascii="Arial" w:eastAsia="Times New Roman" w:hAnsi="Arial" w:cs="Arial"/>
                      <w:color w:val="666666"/>
                      <w:sz w:val="27"/>
                      <w:szCs w:val="27"/>
                      <w:lang w:eastAsia="es-ES"/>
                    </w:rPr>
                  </w:pPr>
                  <w:r w:rsidRPr="000846B7">
                    <w:rPr>
                      <w:rFonts w:ascii="Arial" w:eastAsia="Times New Roman" w:hAnsi="Arial" w:cs="Arial"/>
                      <w:b/>
                      <w:bCs/>
                      <w:color w:val="666666"/>
                      <w:sz w:val="27"/>
                      <w:szCs w:val="27"/>
                      <w:lang w:eastAsia="es-ES"/>
                    </w:rPr>
                    <w:t>Pregunta:</w:t>
                  </w:r>
                </w:p>
                <w:p w:rsidR="000846B7" w:rsidRPr="000846B7" w:rsidRDefault="000846B7" w:rsidP="000846B7">
                  <w:pPr>
                    <w:spacing w:after="150" w:line="240" w:lineRule="auto"/>
                    <w:rPr>
                      <w:rFonts w:ascii="Arial" w:eastAsia="Times New Roman" w:hAnsi="Arial" w:cs="Arial"/>
                      <w:color w:val="666666"/>
                      <w:sz w:val="27"/>
                      <w:szCs w:val="27"/>
                      <w:lang w:eastAsia="es-ES"/>
                    </w:rPr>
                  </w:pPr>
                </w:p>
              </w:tc>
            </w:tr>
            <w:tr w:rsidR="000846B7" w:rsidRPr="000846B7">
              <w:trPr>
                <w:tblCellSpacing w:w="0" w:type="dxa"/>
              </w:trPr>
              <w:tc>
                <w:tcPr>
                  <w:tcW w:w="0" w:type="auto"/>
                  <w:hideMark/>
                </w:tcPr>
                <w:p w:rsidR="000846B7" w:rsidRPr="000846B7" w:rsidRDefault="000846B7" w:rsidP="000846B7">
                  <w:pPr>
                    <w:shd w:val="clear" w:color="auto" w:fill="F8F8F8"/>
                    <w:spacing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t xml:space="preserve">Un </w:t>
                  </w:r>
                  <w:proofErr w:type="spellStart"/>
                  <w:r w:rsidRPr="000846B7">
                    <w:rPr>
                      <w:rFonts w:ascii="Arial" w:eastAsia="Times New Roman" w:hAnsi="Arial" w:cs="Arial"/>
                      <w:sz w:val="18"/>
                      <w:szCs w:val="18"/>
                      <w:lang w:eastAsia="es-ES"/>
                    </w:rPr>
                    <w:t>switch</w:t>
                  </w:r>
                  <w:proofErr w:type="spellEnd"/>
                  <w:r w:rsidRPr="000846B7">
                    <w:rPr>
                      <w:rFonts w:ascii="Arial" w:eastAsia="Times New Roman" w:hAnsi="Arial" w:cs="Arial"/>
                      <w:sz w:val="18"/>
                      <w:szCs w:val="18"/>
                      <w:lang w:eastAsia="es-ES"/>
                    </w:rPr>
                    <w:t xml:space="preserve"> de almacenamiento y envío siempre almacena la trama completa antes de hacer el </w:t>
                  </w:r>
                  <w:proofErr w:type="spellStart"/>
                  <w:r w:rsidRPr="000846B7">
                    <w:rPr>
                      <w:rFonts w:ascii="Arial" w:eastAsia="Times New Roman" w:hAnsi="Arial" w:cs="Arial"/>
                      <w:sz w:val="18"/>
                      <w:szCs w:val="18"/>
                      <w:lang w:eastAsia="es-ES"/>
                    </w:rPr>
                    <w:t>reenvío</w:t>
                  </w:r>
                  <w:proofErr w:type="spellEnd"/>
                  <w:r w:rsidRPr="000846B7">
                    <w:rPr>
                      <w:rFonts w:ascii="Arial" w:eastAsia="Times New Roman" w:hAnsi="Arial" w:cs="Arial"/>
                      <w:sz w:val="18"/>
                      <w:szCs w:val="18"/>
                      <w:lang w:eastAsia="es-ES"/>
                    </w:rPr>
                    <w:t xml:space="preserve"> y revisa su CRC y la longitud de la trama. Los </w:t>
                  </w:r>
                  <w:proofErr w:type="spellStart"/>
                  <w:r w:rsidRPr="000846B7">
                    <w:rPr>
                      <w:rFonts w:ascii="Arial" w:eastAsia="Times New Roman" w:hAnsi="Arial" w:cs="Arial"/>
                      <w:sz w:val="18"/>
                      <w:szCs w:val="18"/>
                      <w:lang w:eastAsia="es-ES"/>
                    </w:rPr>
                    <w:t>switches</w:t>
                  </w:r>
                  <w:proofErr w:type="spellEnd"/>
                  <w:r w:rsidRPr="000846B7">
                    <w:rPr>
                      <w:rFonts w:ascii="Arial" w:eastAsia="Times New Roman" w:hAnsi="Arial" w:cs="Arial"/>
                      <w:sz w:val="18"/>
                      <w:szCs w:val="18"/>
                      <w:lang w:eastAsia="es-ES"/>
                    </w:rPr>
                    <w:t xml:space="preserve"> que utilizan el método de corte pueden </w:t>
                  </w:r>
                  <w:proofErr w:type="spellStart"/>
                  <w:r w:rsidRPr="000846B7">
                    <w:rPr>
                      <w:rFonts w:ascii="Arial" w:eastAsia="Times New Roman" w:hAnsi="Arial" w:cs="Arial"/>
                      <w:sz w:val="18"/>
                      <w:szCs w:val="18"/>
                      <w:lang w:eastAsia="es-ES"/>
                    </w:rPr>
                    <w:t>reenviar</w:t>
                  </w:r>
                  <w:proofErr w:type="spellEnd"/>
                  <w:r w:rsidRPr="000846B7">
                    <w:rPr>
                      <w:rFonts w:ascii="Arial" w:eastAsia="Times New Roman" w:hAnsi="Arial" w:cs="Arial"/>
                      <w:sz w:val="18"/>
                      <w:szCs w:val="18"/>
                      <w:lang w:eastAsia="es-ES"/>
                    </w:rPr>
                    <w:t xml:space="preserve"> las tramas antes de recibir el campo de dirección de destino, por lo que presentan menor latencia que los que usan el modo de almacenamiento y envío. Debido a que la trama se puede comenzar a </w:t>
                  </w:r>
                  <w:proofErr w:type="spellStart"/>
                  <w:r w:rsidRPr="000846B7">
                    <w:rPr>
                      <w:rFonts w:ascii="Arial" w:eastAsia="Times New Roman" w:hAnsi="Arial" w:cs="Arial"/>
                      <w:sz w:val="18"/>
                      <w:szCs w:val="18"/>
                      <w:lang w:eastAsia="es-ES"/>
                    </w:rPr>
                    <w:t>reenviar</w:t>
                  </w:r>
                  <w:proofErr w:type="spellEnd"/>
                  <w:r w:rsidRPr="000846B7">
                    <w:rPr>
                      <w:rFonts w:ascii="Arial" w:eastAsia="Times New Roman" w:hAnsi="Arial" w:cs="Arial"/>
                      <w:sz w:val="18"/>
                      <w:szCs w:val="18"/>
                      <w:lang w:eastAsia="es-ES"/>
                    </w:rPr>
                    <w:t xml:space="preserve"> antes de que se la reciba totalmente, el </w:t>
                  </w:r>
                  <w:proofErr w:type="spellStart"/>
                  <w:r w:rsidRPr="000846B7">
                    <w:rPr>
                      <w:rFonts w:ascii="Arial" w:eastAsia="Times New Roman" w:hAnsi="Arial" w:cs="Arial"/>
                      <w:sz w:val="18"/>
                      <w:szCs w:val="18"/>
                      <w:lang w:eastAsia="es-ES"/>
                    </w:rPr>
                    <w:t>switch</w:t>
                  </w:r>
                  <w:proofErr w:type="spellEnd"/>
                  <w:r w:rsidRPr="000846B7">
                    <w:rPr>
                      <w:rFonts w:ascii="Arial" w:eastAsia="Times New Roman" w:hAnsi="Arial" w:cs="Arial"/>
                      <w:sz w:val="18"/>
                      <w:szCs w:val="18"/>
                      <w:lang w:eastAsia="es-ES"/>
                    </w:rPr>
                    <w:t xml:space="preserve"> puede transmitir </w:t>
                  </w:r>
                  <w:r w:rsidRPr="000846B7">
                    <w:rPr>
                      <w:rFonts w:ascii="Arial" w:eastAsia="Times New Roman" w:hAnsi="Arial" w:cs="Arial"/>
                      <w:sz w:val="18"/>
                      <w:szCs w:val="18"/>
                      <w:lang w:eastAsia="es-ES"/>
                    </w:rPr>
                    <w:lastRenderedPageBreak/>
                    <w:t xml:space="preserve">una trama dañada o </w:t>
                  </w:r>
                  <w:proofErr w:type="spellStart"/>
                  <w:r w:rsidRPr="000846B7">
                    <w:rPr>
                      <w:rFonts w:ascii="Arial" w:eastAsia="Times New Roman" w:hAnsi="Arial" w:cs="Arial"/>
                      <w:sz w:val="18"/>
                      <w:szCs w:val="18"/>
                      <w:lang w:eastAsia="es-ES"/>
                    </w:rPr>
                    <w:t>runt</w:t>
                  </w:r>
                  <w:proofErr w:type="spellEnd"/>
                  <w:r w:rsidRPr="000846B7">
                    <w:rPr>
                      <w:rFonts w:ascii="Arial" w:eastAsia="Times New Roman" w:hAnsi="Arial" w:cs="Arial"/>
                      <w:sz w:val="18"/>
                      <w:szCs w:val="18"/>
                      <w:lang w:eastAsia="es-ES"/>
                    </w:rPr>
                    <w:t xml:space="preserve"> </w:t>
                  </w:r>
                  <w:proofErr w:type="spellStart"/>
                  <w:r w:rsidRPr="000846B7">
                    <w:rPr>
                      <w:rFonts w:ascii="Arial" w:eastAsia="Times New Roman" w:hAnsi="Arial" w:cs="Arial"/>
                      <w:sz w:val="18"/>
                      <w:szCs w:val="18"/>
                      <w:lang w:eastAsia="es-ES"/>
                    </w:rPr>
                    <w:t>frame</w:t>
                  </w:r>
                  <w:proofErr w:type="spellEnd"/>
                  <w:r w:rsidRPr="000846B7">
                    <w:rPr>
                      <w:rFonts w:ascii="Arial" w:eastAsia="Times New Roman" w:hAnsi="Arial" w:cs="Arial"/>
                      <w:sz w:val="18"/>
                      <w:szCs w:val="18"/>
                      <w:lang w:eastAsia="es-ES"/>
                    </w:rPr>
                    <w:t xml:space="preserve">. Todos los métodos de </w:t>
                  </w:r>
                  <w:proofErr w:type="spellStart"/>
                  <w:r w:rsidRPr="000846B7">
                    <w:rPr>
                      <w:rFonts w:ascii="Arial" w:eastAsia="Times New Roman" w:hAnsi="Arial" w:cs="Arial"/>
                      <w:sz w:val="18"/>
                      <w:szCs w:val="18"/>
                      <w:lang w:eastAsia="es-ES"/>
                    </w:rPr>
                    <w:t>reenvío</w:t>
                  </w:r>
                  <w:proofErr w:type="spellEnd"/>
                  <w:r w:rsidRPr="000846B7">
                    <w:rPr>
                      <w:rFonts w:ascii="Arial" w:eastAsia="Times New Roman" w:hAnsi="Arial" w:cs="Arial"/>
                      <w:sz w:val="18"/>
                      <w:szCs w:val="18"/>
                      <w:lang w:eastAsia="es-ES"/>
                    </w:rPr>
                    <w:t xml:space="preserve"> requieren un </w:t>
                  </w:r>
                  <w:proofErr w:type="spellStart"/>
                  <w:r w:rsidRPr="000846B7">
                    <w:rPr>
                      <w:rFonts w:ascii="Arial" w:eastAsia="Times New Roman" w:hAnsi="Arial" w:cs="Arial"/>
                      <w:sz w:val="18"/>
                      <w:szCs w:val="18"/>
                      <w:lang w:eastAsia="es-ES"/>
                    </w:rPr>
                    <w:t>switch</w:t>
                  </w:r>
                  <w:proofErr w:type="spellEnd"/>
                  <w:r w:rsidRPr="000846B7">
                    <w:rPr>
                      <w:rFonts w:ascii="Arial" w:eastAsia="Times New Roman" w:hAnsi="Arial" w:cs="Arial"/>
                      <w:sz w:val="18"/>
                      <w:szCs w:val="18"/>
                      <w:lang w:eastAsia="es-ES"/>
                    </w:rPr>
                    <w:t xml:space="preserve"> de capa 2 para </w:t>
                  </w:r>
                  <w:proofErr w:type="spellStart"/>
                  <w:r w:rsidRPr="000846B7">
                    <w:rPr>
                      <w:rFonts w:ascii="Arial" w:eastAsia="Times New Roman" w:hAnsi="Arial" w:cs="Arial"/>
                      <w:sz w:val="18"/>
                      <w:szCs w:val="18"/>
                      <w:lang w:eastAsia="es-ES"/>
                    </w:rPr>
                    <w:t>reenviar</w:t>
                  </w:r>
                  <w:proofErr w:type="spellEnd"/>
                  <w:r w:rsidRPr="000846B7">
                    <w:rPr>
                      <w:rFonts w:ascii="Arial" w:eastAsia="Times New Roman" w:hAnsi="Arial" w:cs="Arial"/>
                      <w:sz w:val="18"/>
                      <w:szCs w:val="18"/>
                      <w:lang w:eastAsia="es-ES"/>
                    </w:rPr>
                    <w:t xml:space="preserve"> tramas de </w:t>
                  </w:r>
                  <w:proofErr w:type="spellStart"/>
                  <w:r w:rsidRPr="000846B7">
                    <w:rPr>
                      <w:rFonts w:ascii="Arial" w:eastAsia="Times New Roman" w:hAnsi="Arial" w:cs="Arial"/>
                      <w:sz w:val="18"/>
                      <w:szCs w:val="18"/>
                      <w:lang w:eastAsia="es-ES"/>
                    </w:rPr>
                    <w:t>broadcast</w:t>
                  </w:r>
                  <w:proofErr w:type="spellEnd"/>
                  <w:r w:rsidRPr="000846B7">
                    <w:rPr>
                      <w:rFonts w:ascii="Arial" w:eastAsia="Times New Roman" w:hAnsi="Arial" w:cs="Arial"/>
                      <w:sz w:val="18"/>
                      <w:szCs w:val="18"/>
                      <w:lang w:eastAsia="es-ES"/>
                    </w:rPr>
                    <w:t>.</w:t>
                  </w:r>
                </w:p>
              </w:tc>
            </w:tr>
          </w:tbl>
          <w:p w:rsidR="000846B7" w:rsidRPr="000846B7" w:rsidRDefault="000846B7" w:rsidP="000846B7">
            <w:pPr>
              <w:pBdr>
                <w:top w:val="single" w:sz="6" w:space="1" w:color="auto"/>
              </w:pBdr>
              <w:spacing w:after="0" w:line="240" w:lineRule="auto"/>
              <w:jc w:val="center"/>
              <w:rPr>
                <w:rFonts w:ascii="Arial" w:eastAsia="Times New Roman" w:hAnsi="Arial" w:cs="Arial"/>
                <w:vanish/>
                <w:sz w:val="16"/>
                <w:szCs w:val="16"/>
                <w:lang w:eastAsia="es-ES"/>
              </w:rPr>
            </w:pPr>
            <w:r w:rsidRPr="000846B7">
              <w:rPr>
                <w:rFonts w:ascii="Arial" w:eastAsia="Times New Roman" w:hAnsi="Arial" w:cs="Arial"/>
                <w:vanish/>
                <w:sz w:val="16"/>
                <w:szCs w:val="16"/>
                <w:lang w:eastAsia="es-ES"/>
              </w:rPr>
              <w:lastRenderedPageBreak/>
              <w:t>Final del formulario</w:t>
            </w:r>
          </w:p>
        </w:tc>
      </w:tr>
    </w:tbl>
    <w:p w:rsidR="000846B7" w:rsidRPr="000846B7" w:rsidRDefault="000846B7" w:rsidP="000846B7">
      <w:pPr>
        <w:spacing w:after="0" w:line="240" w:lineRule="auto"/>
        <w:rPr>
          <w:rFonts w:ascii="Arial" w:eastAsia="Times New Roman" w:hAnsi="Arial" w:cs="Arial"/>
          <w:vanish/>
          <w:color w:val="707070"/>
          <w:sz w:val="18"/>
          <w:szCs w:val="18"/>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
        <w:gridCol w:w="84"/>
        <w:gridCol w:w="4194"/>
        <w:gridCol w:w="4160"/>
        <w:gridCol w:w="49"/>
      </w:tblGrid>
      <w:tr w:rsidR="000846B7" w:rsidRPr="000846B7" w:rsidTr="000846B7">
        <w:trPr>
          <w:gridAfter w:val="1"/>
          <w:wAfter w:w="2926" w:type="dxa"/>
          <w:tblCellSpacing w:w="15" w:type="dxa"/>
        </w:trPr>
        <w:tc>
          <w:tcPr>
            <w:tcW w:w="0" w:type="auto"/>
            <w:gridSpan w:val="2"/>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noProof/>
                <w:sz w:val="18"/>
                <w:szCs w:val="18"/>
                <w:lang w:eastAsia="es-ES"/>
              </w:rPr>
              <w:drawing>
                <wp:inline distT="0" distB="0" distL="0" distR="0" wp14:anchorId="28C0565B" wp14:editId="75BDB427">
                  <wp:extent cx="95250" cy="9525"/>
                  <wp:effectExtent l="0" t="0" r="0" b="0"/>
                  <wp:docPr id="24" name="Imagen 24" descr="https://assessment.netacad.net/static/rapport/bas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assessment.netacad.net/static/rapport/base/images/spac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c>
          <w:tcPr>
            <w:tcW w:w="0" w:type="auto"/>
            <w:gridSpan w:val="2"/>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04"/>
            </w:tblGrid>
            <w:tr w:rsidR="000846B7" w:rsidRPr="000846B7">
              <w:trPr>
                <w:tblCellSpacing w:w="15" w:type="dxa"/>
              </w:trPr>
              <w:tc>
                <w:tcPr>
                  <w:tcW w:w="0" w:type="auto"/>
                  <w:noWrap/>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t>Este punto hace referencia al contenido de las siguientes áreas:</w:t>
                  </w:r>
                </w:p>
                <w:p w:rsidR="000846B7" w:rsidRPr="000846B7" w:rsidRDefault="000846B7" w:rsidP="000846B7">
                  <w:pPr>
                    <w:spacing w:after="0" w:line="240" w:lineRule="auto"/>
                    <w:rPr>
                      <w:rFonts w:ascii="Arial" w:eastAsia="Times New Roman" w:hAnsi="Arial" w:cs="Arial"/>
                      <w:sz w:val="18"/>
                      <w:szCs w:val="18"/>
                      <w:lang w:val="en-US" w:eastAsia="es-ES"/>
                    </w:rPr>
                  </w:pPr>
                  <w:r w:rsidRPr="000846B7">
                    <w:rPr>
                      <w:rFonts w:ascii="Arial" w:eastAsia="Times New Roman" w:hAnsi="Arial" w:cs="Arial"/>
                      <w:sz w:val="18"/>
                      <w:szCs w:val="18"/>
                      <w:lang w:val="en-US" w:eastAsia="es-ES"/>
                    </w:rPr>
                    <w:t>IT Essentials: PC Hardware and Software</w:t>
                  </w:r>
                </w:p>
                <w:p w:rsidR="000846B7" w:rsidRPr="000846B7" w:rsidRDefault="000846B7" w:rsidP="000846B7">
                  <w:pPr>
                    <w:numPr>
                      <w:ilvl w:val="0"/>
                      <w:numId w:val="10"/>
                    </w:numPr>
                    <w:spacing w:before="100" w:beforeAutospacing="1" w:after="100" w:afterAutospacing="1"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t>5.3.1 Conmutación</w:t>
                  </w:r>
                </w:p>
              </w:tc>
            </w:tr>
          </w:tbl>
          <w:p w:rsidR="000846B7" w:rsidRPr="000846B7" w:rsidRDefault="000846B7" w:rsidP="000846B7">
            <w:pPr>
              <w:spacing w:after="0" w:line="240" w:lineRule="auto"/>
              <w:rPr>
                <w:rFonts w:ascii="Arial" w:eastAsia="Times New Roman" w:hAnsi="Arial" w:cs="Arial"/>
                <w:sz w:val="18"/>
                <w:szCs w:val="18"/>
                <w:lang w:eastAsia="es-ES"/>
              </w:rPr>
            </w:pPr>
          </w:p>
          <w:tbl>
            <w:tblPr>
              <w:tblW w:w="11520" w:type="dxa"/>
              <w:tblCellSpacing w:w="0" w:type="dxa"/>
              <w:tblCellMar>
                <w:left w:w="0" w:type="dxa"/>
                <w:right w:w="0" w:type="dxa"/>
              </w:tblCellMar>
              <w:tblLook w:val="04A0" w:firstRow="1" w:lastRow="0" w:firstColumn="1" w:lastColumn="0" w:noHBand="0" w:noVBand="1"/>
            </w:tblPr>
            <w:tblGrid>
              <w:gridCol w:w="375"/>
              <w:gridCol w:w="11145"/>
            </w:tblGrid>
            <w:tr w:rsidR="000846B7" w:rsidRPr="000846B7" w:rsidTr="000846B7">
              <w:trPr>
                <w:tblCellSpacing w:w="0" w:type="dxa"/>
              </w:trPr>
              <w:tc>
                <w:tcPr>
                  <w:tcW w:w="375" w:type="dxa"/>
                  <w:hideMark/>
                </w:tcPr>
                <w:p w:rsidR="000846B7" w:rsidRPr="000846B7" w:rsidRDefault="000846B7" w:rsidP="000846B7">
                  <w:pPr>
                    <w:spacing w:after="0" w:line="240" w:lineRule="auto"/>
                    <w:rPr>
                      <w:rFonts w:ascii="Arial" w:eastAsia="Times New Roman" w:hAnsi="Arial" w:cs="Arial"/>
                      <w:color w:val="666666"/>
                      <w:sz w:val="27"/>
                      <w:szCs w:val="27"/>
                      <w:lang w:eastAsia="es-ES"/>
                    </w:rPr>
                  </w:pPr>
                </w:p>
              </w:tc>
              <w:tc>
                <w:tcPr>
                  <w:tcW w:w="11145" w:type="dxa"/>
                  <w:hideMark/>
                </w:tcPr>
                <w:tbl>
                  <w:tblPr>
                    <w:tblW w:w="0" w:type="auto"/>
                    <w:tblCellSpacing w:w="0" w:type="dxa"/>
                    <w:tblCellMar>
                      <w:left w:w="0" w:type="dxa"/>
                      <w:right w:w="0" w:type="dxa"/>
                    </w:tblCellMar>
                    <w:tblLook w:val="04A0" w:firstRow="1" w:lastRow="0" w:firstColumn="1" w:lastColumn="0" w:noHBand="0" w:noVBand="1"/>
                  </w:tblPr>
                  <w:tblGrid>
                    <w:gridCol w:w="1191"/>
                  </w:tblGrid>
                  <w:tr w:rsidR="000846B7" w:rsidRPr="000846B7">
                    <w:trPr>
                      <w:tblCellSpacing w:w="0" w:type="dxa"/>
                    </w:trPr>
                    <w:tc>
                      <w:tcPr>
                        <w:tcW w:w="0" w:type="auto"/>
                        <w:hideMark/>
                      </w:tcPr>
                      <w:p w:rsidR="000846B7" w:rsidRPr="000846B7" w:rsidRDefault="000846B7" w:rsidP="000846B7">
                        <w:pPr>
                          <w:spacing w:after="0" w:line="240" w:lineRule="auto"/>
                          <w:rPr>
                            <w:rFonts w:ascii="Arial" w:eastAsia="Times New Roman" w:hAnsi="Arial" w:cs="Arial"/>
                            <w:sz w:val="18"/>
                            <w:szCs w:val="18"/>
                            <w:lang w:eastAsia="es-ES"/>
                          </w:rPr>
                        </w:pPr>
                      </w:p>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b/>
                            <w:bCs/>
                            <w:sz w:val="18"/>
                            <w:szCs w:val="18"/>
                            <w:lang w:eastAsia="es-ES"/>
                          </w:rPr>
                          <w:t>Su respuesta:</w:t>
                        </w:r>
                      </w:p>
                      <w:p w:rsidR="000846B7" w:rsidRPr="000846B7" w:rsidRDefault="000846B7" w:rsidP="000846B7">
                        <w:pPr>
                          <w:spacing w:after="240" w:line="240" w:lineRule="auto"/>
                          <w:rPr>
                            <w:rFonts w:ascii="Arial" w:eastAsia="Times New Roman" w:hAnsi="Arial" w:cs="Arial"/>
                            <w:sz w:val="18"/>
                            <w:szCs w:val="18"/>
                            <w:lang w:eastAsia="es-ES"/>
                          </w:rPr>
                        </w:pPr>
                      </w:p>
                    </w:tc>
                  </w:tr>
                </w:tbl>
                <w:p w:rsidR="000846B7" w:rsidRPr="000846B7" w:rsidRDefault="000846B7" w:rsidP="000846B7">
                  <w:pPr>
                    <w:spacing w:after="0" w:line="240" w:lineRule="auto"/>
                    <w:rPr>
                      <w:rFonts w:ascii="Arial" w:eastAsia="Times New Roman" w:hAnsi="Arial" w:cs="Arial"/>
                      <w:sz w:val="18"/>
                      <w:szCs w:val="18"/>
                      <w:lang w:eastAsia="es-ES"/>
                    </w:rPr>
                  </w:pPr>
                </w:p>
              </w:tc>
            </w:tr>
          </w:tbl>
          <w:p w:rsidR="000846B7" w:rsidRPr="000846B7" w:rsidRDefault="000846B7" w:rsidP="000846B7">
            <w:pPr>
              <w:spacing w:after="0" w:line="240" w:lineRule="auto"/>
              <w:rPr>
                <w:rFonts w:ascii="Arial" w:eastAsia="Times New Roman" w:hAnsi="Arial" w:cs="Arial"/>
                <w:sz w:val="18"/>
                <w:szCs w:val="18"/>
                <w:lang w:eastAsia="es-ES"/>
              </w:rPr>
            </w:pPr>
          </w:p>
        </w:tc>
      </w:tr>
      <w:tr w:rsidR="000846B7" w:rsidRPr="000846B7" w:rsidTr="000846B7">
        <w:tblPrEx>
          <w:tblCellSpacing w:w="0" w:type="dxa"/>
          <w:tblCellMar>
            <w:top w:w="0" w:type="dxa"/>
            <w:left w:w="0" w:type="dxa"/>
            <w:bottom w:w="0" w:type="dxa"/>
            <w:right w:w="0" w:type="dxa"/>
          </w:tblCellMar>
        </w:tblPrEx>
        <w:trPr>
          <w:gridBefore w:val="1"/>
          <w:tblCellSpacing w:w="0" w:type="dxa"/>
        </w:trPr>
        <w:tc>
          <w:tcPr>
            <w:tcW w:w="375" w:type="dxa"/>
            <w:gridSpan w:val="2"/>
            <w:hideMark/>
          </w:tcPr>
          <w:p w:rsidR="000846B7" w:rsidRPr="000846B7" w:rsidRDefault="000846B7" w:rsidP="000846B7">
            <w:pPr>
              <w:spacing w:after="0" w:line="240" w:lineRule="auto"/>
              <w:rPr>
                <w:rFonts w:ascii="Arial" w:eastAsia="Times New Roman" w:hAnsi="Arial" w:cs="Arial"/>
                <w:color w:val="666666"/>
                <w:sz w:val="27"/>
                <w:szCs w:val="27"/>
                <w:lang w:eastAsia="es-ES"/>
              </w:rPr>
            </w:pPr>
            <w:r w:rsidRPr="000846B7">
              <w:rPr>
                <w:rFonts w:ascii="Arial" w:eastAsia="Times New Roman" w:hAnsi="Arial" w:cs="Arial"/>
                <w:color w:val="666666"/>
                <w:sz w:val="27"/>
                <w:szCs w:val="27"/>
                <w:lang w:eastAsia="es-ES"/>
              </w:rPr>
              <w:t>22</w:t>
            </w:r>
          </w:p>
        </w:tc>
        <w:tc>
          <w:tcPr>
            <w:tcW w:w="11145" w:type="dxa"/>
            <w:gridSpan w:val="2"/>
            <w:hideMark/>
          </w:tcPr>
          <w:p w:rsidR="000846B7" w:rsidRPr="000846B7" w:rsidRDefault="000846B7" w:rsidP="000846B7">
            <w:pPr>
              <w:pBdr>
                <w:bottom w:val="single" w:sz="6" w:space="1" w:color="auto"/>
              </w:pBdr>
              <w:spacing w:after="0" w:line="240" w:lineRule="auto"/>
              <w:jc w:val="center"/>
              <w:rPr>
                <w:rFonts w:ascii="Arial" w:eastAsia="Times New Roman" w:hAnsi="Arial" w:cs="Arial"/>
                <w:vanish/>
                <w:sz w:val="16"/>
                <w:szCs w:val="16"/>
                <w:lang w:eastAsia="es-ES"/>
              </w:rPr>
            </w:pPr>
            <w:r w:rsidRPr="000846B7">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firstRow="1" w:lastRow="0" w:firstColumn="1" w:lastColumn="0" w:noHBand="0" w:noVBand="1"/>
            </w:tblPr>
            <w:tblGrid>
              <w:gridCol w:w="1261"/>
            </w:tblGrid>
            <w:tr w:rsidR="000846B7" w:rsidRPr="000846B7">
              <w:trPr>
                <w:tblCellSpacing w:w="0" w:type="dxa"/>
              </w:trPr>
              <w:tc>
                <w:tcPr>
                  <w:tcW w:w="0" w:type="auto"/>
                  <w:hideMark/>
                </w:tcPr>
                <w:p w:rsidR="000846B7" w:rsidRPr="000846B7" w:rsidRDefault="000846B7" w:rsidP="000846B7">
                  <w:pPr>
                    <w:spacing w:after="0" w:line="240" w:lineRule="auto"/>
                    <w:rPr>
                      <w:rFonts w:ascii="Arial" w:eastAsia="Times New Roman" w:hAnsi="Arial" w:cs="Arial"/>
                      <w:color w:val="666666"/>
                      <w:sz w:val="27"/>
                      <w:szCs w:val="27"/>
                      <w:lang w:eastAsia="es-ES"/>
                    </w:rPr>
                  </w:pPr>
                </w:p>
                <w:p w:rsidR="000846B7" w:rsidRPr="000846B7" w:rsidRDefault="000846B7" w:rsidP="000846B7">
                  <w:pPr>
                    <w:spacing w:after="0" w:line="240" w:lineRule="auto"/>
                    <w:rPr>
                      <w:rFonts w:ascii="Arial" w:eastAsia="Times New Roman" w:hAnsi="Arial" w:cs="Arial"/>
                      <w:color w:val="666666"/>
                      <w:sz w:val="27"/>
                      <w:szCs w:val="27"/>
                      <w:lang w:eastAsia="es-ES"/>
                    </w:rPr>
                  </w:pPr>
                  <w:r w:rsidRPr="000846B7">
                    <w:rPr>
                      <w:rFonts w:ascii="Arial" w:eastAsia="Times New Roman" w:hAnsi="Arial" w:cs="Arial"/>
                      <w:b/>
                      <w:bCs/>
                      <w:color w:val="666666"/>
                      <w:sz w:val="27"/>
                      <w:szCs w:val="27"/>
                      <w:lang w:eastAsia="es-ES"/>
                    </w:rPr>
                    <w:t>Pregunta:</w:t>
                  </w:r>
                </w:p>
                <w:p w:rsidR="000846B7" w:rsidRPr="000846B7" w:rsidRDefault="000846B7" w:rsidP="000846B7">
                  <w:pPr>
                    <w:spacing w:after="150" w:line="240" w:lineRule="auto"/>
                    <w:rPr>
                      <w:rFonts w:ascii="Arial" w:eastAsia="Times New Roman" w:hAnsi="Arial" w:cs="Arial"/>
                      <w:color w:val="666666"/>
                      <w:sz w:val="27"/>
                      <w:szCs w:val="27"/>
                      <w:lang w:eastAsia="es-ES"/>
                    </w:rPr>
                  </w:pPr>
                </w:p>
              </w:tc>
            </w:tr>
            <w:tr w:rsidR="000846B7" w:rsidRPr="000846B7">
              <w:trPr>
                <w:tblCellSpacing w:w="0" w:type="dxa"/>
              </w:trPr>
              <w:tc>
                <w:tcPr>
                  <w:tcW w:w="0" w:type="auto"/>
                  <w:hideMark/>
                </w:tcPr>
                <w:p w:rsidR="000846B7" w:rsidRPr="000846B7" w:rsidRDefault="000846B7" w:rsidP="000846B7">
                  <w:pPr>
                    <w:spacing w:after="0" w:line="240" w:lineRule="auto"/>
                    <w:rPr>
                      <w:rFonts w:ascii="Arial" w:eastAsia="Times New Roman" w:hAnsi="Arial" w:cs="Arial"/>
                      <w:sz w:val="18"/>
                      <w:szCs w:val="18"/>
                      <w:lang w:eastAsia="es-ES"/>
                    </w:rPr>
                  </w:pPr>
                </w:p>
              </w:tc>
            </w:tr>
          </w:tbl>
          <w:p w:rsidR="000846B7" w:rsidRPr="000846B7" w:rsidRDefault="000846B7" w:rsidP="000846B7">
            <w:pPr>
              <w:pBdr>
                <w:top w:val="single" w:sz="6" w:space="1" w:color="auto"/>
              </w:pBdr>
              <w:spacing w:after="0" w:line="240" w:lineRule="auto"/>
              <w:jc w:val="center"/>
              <w:rPr>
                <w:rFonts w:ascii="Arial" w:eastAsia="Times New Roman" w:hAnsi="Arial" w:cs="Arial"/>
                <w:vanish/>
                <w:sz w:val="16"/>
                <w:szCs w:val="16"/>
                <w:lang w:eastAsia="es-ES"/>
              </w:rPr>
            </w:pPr>
            <w:r w:rsidRPr="000846B7">
              <w:rPr>
                <w:rFonts w:ascii="Arial" w:eastAsia="Times New Roman" w:hAnsi="Arial" w:cs="Arial"/>
                <w:vanish/>
                <w:sz w:val="16"/>
                <w:szCs w:val="16"/>
                <w:lang w:eastAsia="es-ES"/>
              </w:rPr>
              <w:t>Final del formulario</w:t>
            </w:r>
          </w:p>
        </w:tc>
      </w:tr>
    </w:tbl>
    <w:p w:rsidR="000846B7" w:rsidRPr="000846B7" w:rsidRDefault="000846B7" w:rsidP="000846B7">
      <w:pPr>
        <w:spacing w:after="0" w:line="240" w:lineRule="auto"/>
        <w:rPr>
          <w:rFonts w:ascii="Arial" w:eastAsia="Times New Roman" w:hAnsi="Arial" w:cs="Arial"/>
          <w:vanish/>
          <w:color w:val="707070"/>
          <w:sz w:val="18"/>
          <w:szCs w:val="18"/>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
        <w:gridCol w:w="83"/>
        <w:gridCol w:w="4160"/>
        <w:gridCol w:w="4195"/>
        <w:gridCol w:w="49"/>
      </w:tblGrid>
      <w:tr w:rsidR="000846B7" w:rsidRPr="000846B7" w:rsidTr="000846B7">
        <w:trPr>
          <w:gridAfter w:val="1"/>
          <w:wAfter w:w="3406" w:type="dxa"/>
          <w:tblCellSpacing w:w="15" w:type="dxa"/>
        </w:trPr>
        <w:tc>
          <w:tcPr>
            <w:tcW w:w="0" w:type="auto"/>
            <w:gridSpan w:val="2"/>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noProof/>
                <w:sz w:val="18"/>
                <w:szCs w:val="18"/>
                <w:lang w:eastAsia="es-ES"/>
              </w:rPr>
              <w:drawing>
                <wp:inline distT="0" distB="0" distL="0" distR="0" wp14:anchorId="6A86F333" wp14:editId="562CE450">
                  <wp:extent cx="95250" cy="9525"/>
                  <wp:effectExtent l="0" t="0" r="0" b="0"/>
                  <wp:docPr id="25" name="Imagen 25" descr="https://assessment.netacad.net/static/rapport/bas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assessment.netacad.net/static/rapport/base/images/spac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c>
          <w:tcPr>
            <w:tcW w:w="0" w:type="auto"/>
            <w:gridSpan w:val="2"/>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04"/>
            </w:tblGrid>
            <w:tr w:rsidR="000846B7" w:rsidRPr="000846B7">
              <w:trPr>
                <w:tblCellSpacing w:w="15" w:type="dxa"/>
              </w:trPr>
              <w:tc>
                <w:tcPr>
                  <w:tcW w:w="0" w:type="auto"/>
                  <w:noWrap/>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t>Este punto hace referencia al contenido de las siguientes áreas:</w:t>
                  </w:r>
                </w:p>
                <w:p w:rsidR="000846B7" w:rsidRPr="000846B7" w:rsidRDefault="000846B7" w:rsidP="000846B7">
                  <w:pPr>
                    <w:spacing w:after="0" w:line="240" w:lineRule="auto"/>
                    <w:rPr>
                      <w:rFonts w:ascii="Arial" w:eastAsia="Times New Roman" w:hAnsi="Arial" w:cs="Arial"/>
                      <w:sz w:val="18"/>
                      <w:szCs w:val="18"/>
                      <w:lang w:val="en-US" w:eastAsia="es-ES"/>
                    </w:rPr>
                  </w:pPr>
                  <w:r w:rsidRPr="000846B7">
                    <w:rPr>
                      <w:rFonts w:ascii="Arial" w:eastAsia="Times New Roman" w:hAnsi="Arial" w:cs="Arial"/>
                      <w:sz w:val="18"/>
                      <w:szCs w:val="18"/>
                      <w:lang w:val="en-US" w:eastAsia="es-ES"/>
                    </w:rPr>
                    <w:t>IT Essentials: PC Hardware and Software</w:t>
                  </w:r>
                </w:p>
                <w:p w:rsidR="000846B7" w:rsidRPr="000846B7" w:rsidRDefault="000846B7" w:rsidP="000846B7">
                  <w:pPr>
                    <w:numPr>
                      <w:ilvl w:val="0"/>
                      <w:numId w:val="11"/>
                    </w:numPr>
                    <w:spacing w:before="100" w:beforeAutospacing="1" w:after="100" w:afterAutospacing="1"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t>5.1.2 Atributos de la trama de Ethernet</w:t>
                  </w:r>
                </w:p>
              </w:tc>
            </w:tr>
          </w:tbl>
          <w:p w:rsidR="000846B7" w:rsidRPr="000846B7" w:rsidRDefault="000846B7" w:rsidP="000846B7">
            <w:pPr>
              <w:spacing w:after="0" w:line="240" w:lineRule="auto"/>
              <w:rPr>
                <w:rFonts w:ascii="Arial" w:eastAsia="Times New Roman" w:hAnsi="Arial" w:cs="Arial"/>
                <w:sz w:val="18"/>
                <w:szCs w:val="18"/>
                <w:lang w:eastAsia="es-ES"/>
              </w:rPr>
            </w:pPr>
          </w:p>
          <w:tbl>
            <w:tblPr>
              <w:tblW w:w="11520" w:type="dxa"/>
              <w:tblCellSpacing w:w="0" w:type="dxa"/>
              <w:tblCellMar>
                <w:left w:w="0" w:type="dxa"/>
                <w:right w:w="0" w:type="dxa"/>
              </w:tblCellMar>
              <w:tblLook w:val="04A0" w:firstRow="1" w:lastRow="0" w:firstColumn="1" w:lastColumn="0" w:noHBand="0" w:noVBand="1"/>
            </w:tblPr>
            <w:tblGrid>
              <w:gridCol w:w="375"/>
              <w:gridCol w:w="11145"/>
            </w:tblGrid>
            <w:tr w:rsidR="000846B7" w:rsidRPr="000846B7" w:rsidTr="000846B7">
              <w:trPr>
                <w:tblCellSpacing w:w="0" w:type="dxa"/>
              </w:trPr>
              <w:tc>
                <w:tcPr>
                  <w:tcW w:w="375" w:type="dxa"/>
                  <w:hideMark/>
                </w:tcPr>
                <w:p w:rsidR="000846B7" w:rsidRPr="000846B7" w:rsidRDefault="000846B7" w:rsidP="000846B7">
                  <w:pPr>
                    <w:spacing w:after="0" w:line="240" w:lineRule="auto"/>
                    <w:rPr>
                      <w:rFonts w:ascii="Arial" w:eastAsia="Times New Roman" w:hAnsi="Arial" w:cs="Arial"/>
                      <w:color w:val="666666"/>
                      <w:sz w:val="27"/>
                      <w:szCs w:val="27"/>
                      <w:lang w:eastAsia="es-ES"/>
                    </w:rPr>
                  </w:pPr>
                </w:p>
              </w:tc>
              <w:tc>
                <w:tcPr>
                  <w:tcW w:w="11145" w:type="dxa"/>
                  <w:hideMark/>
                </w:tcPr>
                <w:tbl>
                  <w:tblPr>
                    <w:tblW w:w="0" w:type="auto"/>
                    <w:tblCellSpacing w:w="0" w:type="dxa"/>
                    <w:tblCellMar>
                      <w:left w:w="0" w:type="dxa"/>
                      <w:right w:w="0" w:type="dxa"/>
                    </w:tblCellMar>
                    <w:tblLook w:val="04A0" w:firstRow="1" w:lastRow="0" w:firstColumn="1" w:lastColumn="0" w:noHBand="0" w:noVBand="1"/>
                  </w:tblPr>
                  <w:tblGrid>
                    <w:gridCol w:w="1191"/>
                  </w:tblGrid>
                  <w:tr w:rsidR="000846B7" w:rsidRPr="000846B7">
                    <w:trPr>
                      <w:tblCellSpacing w:w="0" w:type="dxa"/>
                    </w:trPr>
                    <w:tc>
                      <w:tcPr>
                        <w:tcW w:w="0" w:type="auto"/>
                        <w:hideMark/>
                      </w:tcPr>
                      <w:p w:rsidR="000846B7" w:rsidRPr="000846B7" w:rsidRDefault="000846B7" w:rsidP="000846B7">
                        <w:pPr>
                          <w:spacing w:after="0" w:line="240" w:lineRule="auto"/>
                          <w:rPr>
                            <w:rFonts w:ascii="Arial" w:eastAsia="Times New Roman" w:hAnsi="Arial" w:cs="Arial"/>
                            <w:sz w:val="18"/>
                            <w:szCs w:val="18"/>
                            <w:lang w:eastAsia="es-ES"/>
                          </w:rPr>
                        </w:pPr>
                      </w:p>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b/>
                            <w:bCs/>
                            <w:sz w:val="18"/>
                            <w:szCs w:val="18"/>
                            <w:lang w:eastAsia="es-ES"/>
                          </w:rPr>
                          <w:t>Su respuesta:</w:t>
                        </w:r>
                      </w:p>
                      <w:p w:rsidR="000846B7" w:rsidRPr="000846B7" w:rsidRDefault="000846B7" w:rsidP="000846B7">
                        <w:pPr>
                          <w:spacing w:after="240" w:line="240" w:lineRule="auto"/>
                          <w:rPr>
                            <w:rFonts w:ascii="Arial" w:eastAsia="Times New Roman" w:hAnsi="Arial" w:cs="Arial"/>
                            <w:sz w:val="18"/>
                            <w:szCs w:val="18"/>
                            <w:lang w:eastAsia="es-ES"/>
                          </w:rPr>
                        </w:pPr>
                      </w:p>
                    </w:tc>
                  </w:tr>
                </w:tbl>
                <w:p w:rsidR="000846B7" w:rsidRPr="000846B7" w:rsidRDefault="000846B7" w:rsidP="000846B7">
                  <w:pPr>
                    <w:spacing w:after="0" w:line="240" w:lineRule="auto"/>
                    <w:rPr>
                      <w:rFonts w:ascii="Arial" w:eastAsia="Times New Roman" w:hAnsi="Arial" w:cs="Arial"/>
                      <w:sz w:val="18"/>
                      <w:szCs w:val="18"/>
                      <w:lang w:eastAsia="es-ES"/>
                    </w:rPr>
                  </w:pPr>
                </w:p>
              </w:tc>
            </w:tr>
          </w:tbl>
          <w:p w:rsidR="000846B7" w:rsidRPr="000846B7" w:rsidRDefault="000846B7" w:rsidP="000846B7">
            <w:pPr>
              <w:spacing w:after="0" w:line="240" w:lineRule="auto"/>
              <w:rPr>
                <w:rFonts w:ascii="Arial" w:eastAsia="Times New Roman" w:hAnsi="Arial" w:cs="Arial"/>
                <w:sz w:val="18"/>
                <w:szCs w:val="18"/>
                <w:lang w:eastAsia="es-ES"/>
              </w:rPr>
            </w:pPr>
          </w:p>
        </w:tc>
      </w:tr>
      <w:tr w:rsidR="000846B7" w:rsidRPr="000846B7" w:rsidTr="000846B7">
        <w:tblPrEx>
          <w:tblCellSpacing w:w="0" w:type="dxa"/>
          <w:tblCellMar>
            <w:top w:w="0" w:type="dxa"/>
            <w:left w:w="0" w:type="dxa"/>
            <w:bottom w:w="0" w:type="dxa"/>
            <w:right w:w="0" w:type="dxa"/>
          </w:tblCellMar>
        </w:tblPrEx>
        <w:trPr>
          <w:gridBefore w:val="1"/>
          <w:tblCellSpacing w:w="0" w:type="dxa"/>
        </w:trPr>
        <w:tc>
          <w:tcPr>
            <w:tcW w:w="375" w:type="dxa"/>
            <w:gridSpan w:val="2"/>
            <w:hideMark/>
          </w:tcPr>
          <w:p w:rsidR="000846B7" w:rsidRPr="000846B7" w:rsidRDefault="000846B7" w:rsidP="000846B7">
            <w:pPr>
              <w:spacing w:after="0" w:line="240" w:lineRule="auto"/>
              <w:rPr>
                <w:rFonts w:ascii="Arial" w:eastAsia="Times New Roman" w:hAnsi="Arial" w:cs="Arial"/>
                <w:color w:val="666666"/>
                <w:sz w:val="27"/>
                <w:szCs w:val="27"/>
                <w:lang w:eastAsia="es-ES"/>
              </w:rPr>
            </w:pPr>
            <w:r w:rsidRPr="000846B7">
              <w:rPr>
                <w:rFonts w:ascii="Arial" w:eastAsia="Times New Roman" w:hAnsi="Arial" w:cs="Arial"/>
                <w:color w:val="666666"/>
                <w:sz w:val="27"/>
                <w:szCs w:val="27"/>
                <w:lang w:eastAsia="es-ES"/>
              </w:rPr>
              <w:t>23</w:t>
            </w:r>
          </w:p>
        </w:tc>
        <w:tc>
          <w:tcPr>
            <w:tcW w:w="11145" w:type="dxa"/>
            <w:gridSpan w:val="2"/>
            <w:hideMark/>
          </w:tcPr>
          <w:p w:rsidR="000846B7" w:rsidRPr="000846B7" w:rsidRDefault="000846B7" w:rsidP="000846B7">
            <w:pPr>
              <w:pBdr>
                <w:bottom w:val="single" w:sz="6" w:space="1" w:color="auto"/>
              </w:pBdr>
              <w:spacing w:after="0" w:line="240" w:lineRule="auto"/>
              <w:jc w:val="center"/>
              <w:rPr>
                <w:rFonts w:ascii="Arial" w:eastAsia="Times New Roman" w:hAnsi="Arial" w:cs="Arial"/>
                <w:vanish/>
                <w:sz w:val="16"/>
                <w:szCs w:val="16"/>
                <w:lang w:eastAsia="es-ES"/>
              </w:rPr>
            </w:pPr>
            <w:r w:rsidRPr="000846B7">
              <w:rPr>
                <w:rFonts w:ascii="Arial" w:eastAsia="Times New Roman" w:hAnsi="Arial" w:cs="Arial"/>
                <w:vanish/>
                <w:sz w:val="16"/>
                <w:szCs w:val="16"/>
                <w:lang w:eastAsia="es-ES"/>
              </w:rPr>
              <w:t>Principio del formulario</w:t>
            </w:r>
          </w:p>
          <w:tbl>
            <w:tblPr>
              <w:tblW w:w="5000" w:type="pct"/>
              <w:tblCellSpacing w:w="0" w:type="dxa"/>
              <w:tblCellMar>
                <w:left w:w="0" w:type="dxa"/>
                <w:right w:w="0" w:type="dxa"/>
              </w:tblCellMar>
              <w:tblLook w:val="04A0" w:firstRow="1" w:lastRow="0" w:firstColumn="1" w:lastColumn="0" w:noHBand="0" w:noVBand="1"/>
            </w:tblPr>
            <w:tblGrid>
              <w:gridCol w:w="1141"/>
              <w:gridCol w:w="3103"/>
            </w:tblGrid>
            <w:tr w:rsidR="000846B7" w:rsidRPr="000846B7">
              <w:trPr>
                <w:tblCellSpacing w:w="0" w:type="dxa"/>
              </w:trPr>
              <w:tc>
                <w:tcPr>
                  <w:tcW w:w="0" w:type="auto"/>
                  <w:gridSpan w:val="2"/>
                  <w:hideMark/>
                </w:tcPr>
                <w:p w:rsidR="000846B7" w:rsidRPr="000846B7" w:rsidRDefault="000846B7" w:rsidP="000846B7">
                  <w:pPr>
                    <w:spacing w:after="270" w:line="240" w:lineRule="auto"/>
                    <w:rPr>
                      <w:rFonts w:ascii="Arial" w:eastAsia="Times New Roman" w:hAnsi="Arial" w:cs="Arial"/>
                      <w:color w:val="666666"/>
                      <w:sz w:val="27"/>
                      <w:szCs w:val="27"/>
                      <w:lang w:eastAsia="es-ES"/>
                    </w:rPr>
                  </w:pPr>
                  <w:r w:rsidRPr="000846B7">
                    <w:rPr>
                      <w:rFonts w:ascii="Arial" w:eastAsia="Times New Roman" w:hAnsi="Arial" w:cs="Arial"/>
                      <w:color w:val="666666"/>
                      <w:sz w:val="27"/>
                      <w:szCs w:val="27"/>
                      <w:lang w:eastAsia="es-ES"/>
                    </w:rPr>
                    <w:t>Abra la actividad de PT. Realice las tareas detalladas en las instrucciones de la actividad y, a continuación, responda la pregunta.</w:t>
                  </w:r>
                  <w:r w:rsidRPr="000846B7">
                    <w:rPr>
                      <w:rFonts w:ascii="Arial" w:eastAsia="Times New Roman" w:hAnsi="Arial" w:cs="Arial"/>
                      <w:color w:val="666666"/>
                      <w:sz w:val="27"/>
                      <w:szCs w:val="27"/>
                      <w:lang w:eastAsia="es-ES"/>
                    </w:rPr>
                    <w:br/>
                  </w:r>
                  <w:r w:rsidRPr="000846B7">
                    <w:rPr>
                      <w:rFonts w:ascii="Arial" w:eastAsia="Times New Roman" w:hAnsi="Arial" w:cs="Arial"/>
                      <w:color w:val="666666"/>
                      <w:sz w:val="27"/>
                      <w:szCs w:val="27"/>
                      <w:lang w:eastAsia="es-ES"/>
                    </w:rPr>
                    <w:br/>
                    <w:t>¿Qué dirección de destino incluirá la PC1 en el campo de dirección de destino de la trama de Ethernet que envía a la PC2?</w:t>
                  </w:r>
                </w:p>
              </w:tc>
            </w:tr>
            <w:tr w:rsidR="000846B7" w:rsidRPr="000846B7">
              <w:trPr>
                <w:tblCellSpacing w:w="0" w:type="dxa"/>
              </w:trPr>
              <w:tc>
                <w:tcPr>
                  <w:tcW w:w="0" w:type="auto"/>
                  <w:noWrap/>
                  <w:tcMar>
                    <w:top w:w="0" w:type="dxa"/>
                    <w:left w:w="0" w:type="dxa"/>
                    <w:bottom w:w="0" w:type="dxa"/>
                    <w:right w:w="240" w:type="dxa"/>
                  </w:tcMar>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b/>
                      <w:bCs/>
                      <w:sz w:val="18"/>
                      <w:szCs w:val="18"/>
                      <w:lang w:eastAsia="es-ES"/>
                    </w:rPr>
                    <w:t>Corrija</w:t>
                  </w:r>
                  <w:r w:rsidRPr="000846B7">
                    <w:rPr>
                      <w:rFonts w:ascii="Arial" w:eastAsia="Times New Roman" w:hAnsi="Arial" w:cs="Arial"/>
                      <w:sz w:val="18"/>
                      <w:szCs w:val="18"/>
                      <w:lang w:eastAsia="es-ES"/>
                    </w:rPr>
                    <w:t> </w:t>
                  </w:r>
                  <w:r w:rsidRPr="000846B7">
                    <w:rPr>
                      <w:rFonts w:ascii="Arial" w:eastAsia="Times New Roman" w:hAnsi="Arial" w:cs="Arial"/>
                      <w:sz w:val="18"/>
                      <w:szCs w:val="18"/>
                      <w:lang w:eastAsia="es-ES"/>
                    </w:rPr>
                    <w:br/>
                  </w:r>
                  <w:r w:rsidRPr="000846B7">
                    <w:rPr>
                      <w:rFonts w:ascii="Arial" w:eastAsia="Times New Roman" w:hAnsi="Arial" w:cs="Arial"/>
                      <w:b/>
                      <w:bCs/>
                      <w:sz w:val="18"/>
                      <w:szCs w:val="18"/>
                      <w:lang w:eastAsia="es-ES"/>
                    </w:rPr>
                    <w:t>respuesta</w:t>
                  </w:r>
                  <w:r w:rsidRPr="000846B7">
                    <w:rPr>
                      <w:rFonts w:ascii="Arial" w:eastAsia="Times New Roman" w:hAnsi="Arial" w:cs="Arial"/>
                      <w:sz w:val="18"/>
                      <w:szCs w:val="18"/>
                      <w:lang w:eastAsia="es-ES"/>
                    </w:rPr>
                    <w:t> </w:t>
                  </w:r>
                </w:p>
              </w:tc>
              <w:tc>
                <w:tcPr>
                  <w:tcW w:w="21600" w:type="dxa"/>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b/>
                      <w:bCs/>
                      <w:sz w:val="18"/>
                      <w:szCs w:val="18"/>
                      <w:lang w:eastAsia="es-ES"/>
                    </w:rPr>
                    <w:t>su</w:t>
                  </w:r>
                  <w:r w:rsidRPr="000846B7">
                    <w:rPr>
                      <w:rFonts w:ascii="Arial" w:eastAsia="Times New Roman" w:hAnsi="Arial" w:cs="Arial"/>
                      <w:sz w:val="18"/>
                      <w:szCs w:val="18"/>
                      <w:lang w:eastAsia="es-ES"/>
                    </w:rPr>
                    <w:t> </w:t>
                  </w:r>
                  <w:r w:rsidRPr="000846B7">
                    <w:rPr>
                      <w:rFonts w:ascii="Arial" w:eastAsia="Times New Roman" w:hAnsi="Arial" w:cs="Arial"/>
                      <w:sz w:val="18"/>
                      <w:szCs w:val="18"/>
                      <w:lang w:eastAsia="es-ES"/>
                    </w:rPr>
                    <w:br/>
                  </w:r>
                  <w:r w:rsidRPr="000846B7">
                    <w:rPr>
                      <w:rFonts w:ascii="Arial" w:eastAsia="Times New Roman" w:hAnsi="Arial" w:cs="Arial"/>
                      <w:b/>
                      <w:bCs/>
                      <w:sz w:val="18"/>
                      <w:szCs w:val="18"/>
                      <w:lang w:eastAsia="es-ES"/>
                    </w:rPr>
                    <w:t>respuesta</w:t>
                  </w:r>
                  <w:r w:rsidRPr="000846B7">
                    <w:rPr>
                      <w:rFonts w:ascii="Arial" w:eastAsia="Times New Roman" w:hAnsi="Arial" w:cs="Arial"/>
                      <w:sz w:val="18"/>
                      <w:szCs w:val="18"/>
                      <w:lang w:eastAsia="es-ES"/>
                    </w:rPr>
                    <w:t> </w:t>
                  </w:r>
                </w:p>
              </w:tc>
            </w:tr>
            <w:tr w:rsidR="000846B7" w:rsidRPr="000846B7">
              <w:trPr>
                <w:tblCellSpacing w:w="0" w:type="dxa"/>
              </w:trPr>
              <w:tc>
                <w:tcPr>
                  <w:tcW w:w="0" w:type="auto"/>
                  <w:tcMar>
                    <w:top w:w="0" w:type="dxa"/>
                    <w:left w:w="0" w:type="dxa"/>
                    <w:bottom w:w="0" w:type="dxa"/>
                    <w:right w:w="240" w:type="dxa"/>
                  </w:tcMar>
                  <w:hideMark/>
                </w:tcPr>
                <w:p w:rsidR="000846B7" w:rsidRPr="000846B7" w:rsidRDefault="000846B7" w:rsidP="000846B7">
                  <w:pPr>
                    <w:spacing w:after="0" w:line="240" w:lineRule="auto"/>
                    <w:jc w:val="center"/>
                    <w:rPr>
                      <w:rFonts w:ascii="Arial" w:eastAsia="Times New Roman" w:hAnsi="Arial" w:cs="Arial"/>
                      <w:sz w:val="18"/>
                      <w:szCs w:val="18"/>
                      <w:lang w:eastAsia="es-ES"/>
                    </w:rPr>
                  </w:pPr>
                </w:p>
              </w:tc>
              <w:tc>
                <w:tcPr>
                  <w:tcW w:w="0" w:type="auto"/>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object w:dxaOrig="1440" w:dyaOrig="1440">
                      <v:shape id="_x0000_i1121" type="#_x0000_t75" style="width:20.25pt;height:18pt" o:ole="">
                        <v:imagedata r:id="rId6" o:title=""/>
                      </v:shape>
                      <w:control r:id="rId52" w:name="DefaultOcxName41" w:shapeid="_x0000_i1121"/>
                    </w:object>
                  </w:r>
                  <w:r w:rsidRPr="000846B7">
                    <w:rPr>
                      <w:rFonts w:ascii="Arial" w:eastAsia="Times New Roman" w:hAnsi="Arial" w:cs="Arial"/>
                      <w:sz w:val="18"/>
                      <w:szCs w:val="18"/>
                      <w:lang w:eastAsia="es-ES"/>
                    </w:rPr>
                    <w:t>192.168.0.17</w:t>
                  </w:r>
                </w:p>
              </w:tc>
            </w:tr>
            <w:tr w:rsidR="000846B7" w:rsidRPr="000846B7">
              <w:trPr>
                <w:tblCellSpacing w:w="0" w:type="dxa"/>
              </w:trPr>
              <w:tc>
                <w:tcPr>
                  <w:tcW w:w="0" w:type="auto"/>
                  <w:tcMar>
                    <w:top w:w="0" w:type="dxa"/>
                    <w:left w:w="0" w:type="dxa"/>
                    <w:bottom w:w="0" w:type="dxa"/>
                    <w:right w:w="240" w:type="dxa"/>
                  </w:tcMar>
                  <w:hideMark/>
                </w:tcPr>
                <w:p w:rsidR="000846B7" w:rsidRPr="000846B7" w:rsidRDefault="000846B7" w:rsidP="000846B7">
                  <w:pPr>
                    <w:spacing w:after="0" w:line="240" w:lineRule="auto"/>
                    <w:jc w:val="center"/>
                    <w:rPr>
                      <w:rFonts w:ascii="Arial" w:eastAsia="Times New Roman" w:hAnsi="Arial" w:cs="Arial"/>
                      <w:sz w:val="18"/>
                      <w:szCs w:val="18"/>
                      <w:lang w:eastAsia="es-ES"/>
                    </w:rPr>
                  </w:pPr>
                </w:p>
              </w:tc>
              <w:tc>
                <w:tcPr>
                  <w:tcW w:w="0" w:type="auto"/>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object w:dxaOrig="1440" w:dyaOrig="1440">
                      <v:shape id="_x0000_i1120" type="#_x0000_t75" style="width:20.25pt;height:18pt" o:ole="">
                        <v:imagedata r:id="rId6" o:title=""/>
                      </v:shape>
                      <w:control r:id="rId53" w:name="DefaultOcxName42" w:shapeid="_x0000_i1120"/>
                    </w:object>
                  </w:r>
                  <w:r w:rsidRPr="000846B7">
                    <w:rPr>
                      <w:rFonts w:ascii="Arial" w:eastAsia="Times New Roman" w:hAnsi="Arial" w:cs="Arial"/>
                      <w:sz w:val="18"/>
                      <w:szCs w:val="18"/>
                      <w:lang w:eastAsia="es-ES"/>
                    </w:rPr>
                    <w:t>192.168.0.34</w:t>
                  </w:r>
                </w:p>
              </w:tc>
            </w:tr>
            <w:tr w:rsidR="000846B7" w:rsidRPr="000846B7">
              <w:trPr>
                <w:tblCellSpacing w:w="0" w:type="dxa"/>
              </w:trPr>
              <w:tc>
                <w:tcPr>
                  <w:tcW w:w="0" w:type="auto"/>
                  <w:tcMar>
                    <w:top w:w="0" w:type="dxa"/>
                    <w:left w:w="0" w:type="dxa"/>
                    <w:bottom w:w="0" w:type="dxa"/>
                    <w:right w:w="240" w:type="dxa"/>
                  </w:tcMar>
                  <w:hideMark/>
                </w:tcPr>
                <w:p w:rsidR="000846B7" w:rsidRPr="000846B7" w:rsidRDefault="000846B7" w:rsidP="000846B7">
                  <w:pPr>
                    <w:spacing w:after="0" w:line="240" w:lineRule="auto"/>
                    <w:jc w:val="center"/>
                    <w:rPr>
                      <w:rFonts w:ascii="Arial" w:eastAsia="Times New Roman" w:hAnsi="Arial" w:cs="Arial"/>
                      <w:sz w:val="18"/>
                      <w:szCs w:val="18"/>
                      <w:lang w:eastAsia="es-ES"/>
                    </w:rPr>
                  </w:pPr>
                  <w:r w:rsidRPr="000846B7">
                    <w:rPr>
                      <w:rFonts w:ascii="Arial" w:eastAsia="Times New Roman" w:hAnsi="Arial" w:cs="Arial"/>
                      <w:noProof/>
                      <w:sz w:val="18"/>
                      <w:szCs w:val="18"/>
                      <w:lang w:eastAsia="es-ES"/>
                    </w:rPr>
                    <w:drawing>
                      <wp:inline distT="0" distB="0" distL="0" distR="0" wp14:anchorId="1F9905B7" wp14:editId="4C7CFD05">
                        <wp:extent cx="142875" cy="142875"/>
                        <wp:effectExtent l="0" t="0" r="9525" b="9525"/>
                        <wp:docPr id="26" name="Imagen 26" descr="https://assessment.netacad.net/static/rapport/base/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assessment.netacad.net/static/rapport/base/images/ti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object w:dxaOrig="1440" w:dyaOrig="1440">
                      <v:shape id="_x0000_i1119" type="#_x0000_t75" style="width:20.25pt;height:18pt" o:ole="">
                        <v:imagedata r:id="rId6" o:title=""/>
                      </v:shape>
                      <w:control r:id="rId54" w:name="DefaultOcxName43" w:shapeid="_x0000_i1119"/>
                    </w:object>
                  </w:r>
                  <w:r w:rsidRPr="000846B7">
                    <w:rPr>
                      <w:rFonts w:ascii="Arial" w:eastAsia="Times New Roman" w:hAnsi="Arial" w:cs="Arial"/>
                      <w:sz w:val="18"/>
                      <w:szCs w:val="18"/>
                      <w:lang w:eastAsia="es-ES"/>
                    </w:rPr>
                    <w:t>0030.a3e5.0401</w:t>
                  </w:r>
                </w:p>
              </w:tc>
            </w:tr>
            <w:tr w:rsidR="000846B7" w:rsidRPr="000846B7">
              <w:trPr>
                <w:tblCellSpacing w:w="0" w:type="dxa"/>
              </w:trPr>
              <w:tc>
                <w:tcPr>
                  <w:tcW w:w="0" w:type="auto"/>
                  <w:tcMar>
                    <w:top w:w="0" w:type="dxa"/>
                    <w:left w:w="0" w:type="dxa"/>
                    <w:bottom w:w="0" w:type="dxa"/>
                    <w:right w:w="240" w:type="dxa"/>
                  </w:tcMar>
                  <w:hideMark/>
                </w:tcPr>
                <w:p w:rsidR="000846B7" w:rsidRPr="000846B7" w:rsidRDefault="000846B7" w:rsidP="000846B7">
                  <w:pPr>
                    <w:spacing w:after="0" w:line="240" w:lineRule="auto"/>
                    <w:jc w:val="center"/>
                    <w:rPr>
                      <w:rFonts w:ascii="Arial" w:eastAsia="Times New Roman" w:hAnsi="Arial" w:cs="Arial"/>
                      <w:sz w:val="18"/>
                      <w:szCs w:val="18"/>
                      <w:lang w:eastAsia="es-ES"/>
                    </w:rPr>
                  </w:pPr>
                </w:p>
              </w:tc>
              <w:tc>
                <w:tcPr>
                  <w:tcW w:w="0" w:type="auto"/>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object w:dxaOrig="1440" w:dyaOrig="1440">
                      <v:shape id="_x0000_i1118" type="#_x0000_t75" style="width:20.25pt;height:18pt" o:ole="">
                        <v:imagedata r:id="rId6" o:title=""/>
                      </v:shape>
                      <w:control r:id="rId55" w:name="DefaultOcxName44" w:shapeid="_x0000_i1118"/>
                    </w:object>
                  </w:r>
                  <w:r w:rsidRPr="000846B7">
                    <w:rPr>
                      <w:rFonts w:ascii="Arial" w:eastAsia="Times New Roman" w:hAnsi="Arial" w:cs="Arial"/>
                      <w:sz w:val="18"/>
                      <w:szCs w:val="18"/>
                      <w:lang w:eastAsia="es-ES"/>
                    </w:rPr>
                    <w:t>00e0.b0be.8014</w:t>
                  </w:r>
                </w:p>
              </w:tc>
            </w:tr>
            <w:tr w:rsidR="000846B7" w:rsidRPr="000846B7">
              <w:trPr>
                <w:tblCellSpacing w:w="0" w:type="dxa"/>
              </w:trPr>
              <w:tc>
                <w:tcPr>
                  <w:tcW w:w="0" w:type="auto"/>
                  <w:tcMar>
                    <w:top w:w="0" w:type="dxa"/>
                    <w:left w:w="0" w:type="dxa"/>
                    <w:bottom w:w="0" w:type="dxa"/>
                    <w:right w:w="240" w:type="dxa"/>
                  </w:tcMar>
                  <w:hideMark/>
                </w:tcPr>
                <w:p w:rsidR="000846B7" w:rsidRPr="000846B7" w:rsidRDefault="000846B7" w:rsidP="000846B7">
                  <w:pPr>
                    <w:spacing w:after="0" w:line="240" w:lineRule="auto"/>
                    <w:jc w:val="center"/>
                    <w:rPr>
                      <w:rFonts w:ascii="Arial" w:eastAsia="Times New Roman" w:hAnsi="Arial" w:cs="Arial"/>
                      <w:sz w:val="18"/>
                      <w:szCs w:val="18"/>
                      <w:lang w:eastAsia="es-ES"/>
                    </w:rPr>
                  </w:pPr>
                </w:p>
              </w:tc>
              <w:tc>
                <w:tcPr>
                  <w:tcW w:w="0" w:type="auto"/>
                  <w:hideMark/>
                </w:tcPr>
                <w:p w:rsidR="000846B7" w:rsidRPr="000846B7" w:rsidRDefault="000846B7" w:rsidP="000846B7">
                  <w:pPr>
                    <w:spacing w:after="0" w:line="240" w:lineRule="auto"/>
                    <w:rPr>
                      <w:rFonts w:ascii="Arial" w:eastAsia="Times New Roman" w:hAnsi="Arial" w:cs="Arial"/>
                      <w:sz w:val="18"/>
                      <w:szCs w:val="18"/>
                      <w:lang w:eastAsia="es-ES"/>
                    </w:rPr>
                  </w:pPr>
                  <w:r w:rsidRPr="000846B7">
                    <w:rPr>
                      <w:rFonts w:ascii="Arial" w:eastAsia="Times New Roman" w:hAnsi="Arial" w:cs="Arial"/>
                      <w:sz w:val="18"/>
                      <w:szCs w:val="18"/>
                      <w:lang w:eastAsia="es-ES"/>
                    </w:rPr>
                    <w:object w:dxaOrig="1440" w:dyaOrig="1440">
                      <v:shape id="_x0000_i1117" type="#_x0000_t75" style="width:20.25pt;height:18pt" o:ole="">
                        <v:imagedata r:id="rId6" o:title=""/>
                      </v:shape>
                      <w:control r:id="rId56" w:name="DefaultOcxName45" w:shapeid="_x0000_i1117"/>
                    </w:object>
                  </w:r>
                  <w:r w:rsidRPr="000846B7">
                    <w:rPr>
                      <w:rFonts w:ascii="Arial" w:eastAsia="Times New Roman" w:hAnsi="Arial" w:cs="Arial"/>
                      <w:sz w:val="18"/>
                      <w:szCs w:val="18"/>
                      <w:lang w:eastAsia="es-ES"/>
                    </w:rPr>
                    <w:t>0007.ec35.a5c6</w:t>
                  </w:r>
                </w:p>
              </w:tc>
            </w:tr>
          </w:tbl>
          <w:p w:rsidR="000846B7" w:rsidRPr="000846B7" w:rsidRDefault="000846B7" w:rsidP="000846B7">
            <w:pPr>
              <w:pBdr>
                <w:top w:val="single" w:sz="6" w:space="1" w:color="auto"/>
              </w:pBdr>
              <w:spacing w:after="0" w:line="240" w:lineRule="auto"/>
              <w:jc w:val="center"/>
              <w:rPr>
                <w:rFonts w:ascii="Arial" w:eastAsia="Times New Roman" w:hAnsi="Arial" w:cs="Arial"/>
                <w:vanish/>
                <w:sz w:val="16"/>
                <w:szCs w:val="16"/>
                <w:lang w:eastAsia="es-ES"/>
              </w:rPr>
            </w:pPr>
            <w:r w:rsidRPr="000846B7">
              <w:rPr>
                <w:rFonts w:ascii="Arial" w:eastAsia="Times New Roman" w:hAnsi="Arial" w:cs="Arial"/>
                <w:vanish/>
                <w:sz w:val="16"/>
                <w:szCs w:val="16"/>
                <w:lang w:eastAsia="es-ES"/>
              </w:rPr>
              <w:t>Final del formulario</w:t>
            </w:r>
          </w:p>
        </w:tc>
      </w:tr>
    </w:tbl>
    <w:p w:rsidR="004A5005" w:rsidRDefault="004A5005">
      <w:bookmarkStart w:id="0" w:name="_GoBack"/>
      <w:bookmarkEnd w:id="0"/>
    </w:p>
    <w:sectPr w:rsidR="004A50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01054"/>
    <w:multiLevelType w:val="multilevel"/>
    <w:tmpl w:val="4B3E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B5411"/>
    <w:multiLevelType w:val="multilevel"/>
    <w:tmpl w:val="C71A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893799"/>
    <w:multiLevelType w:val="multilevel"/>
    <w:tmpl w:val="49387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E60843"/>
    <w:multiLevelType w:val="multilevel"/>
    <w:tmpl w:val="6220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DC3948"/>
    <w:multiLevelType w:val="multilevel"/>
    <w:tmpl w:val="7ACA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2F7C96"/>
    <w:multiLevelType w:val="multilevel"/>
    <w:tmpl w:val="B348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5C537B"/>
    <w:multiLevelType w:val="multilevel"/>
    <w:tmpl w:val="D5B6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7904CA"/>
    <w:multiLevelType w:val="multilevel"/>
    <w:tmpl w:val="CC9C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9C629F"/>
    <w:multiLevelType w:val="multilevel"/>
    <w:tmpl w:val="6814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000627"/>
    <w:multiLevelType w:val="multilevel"/>
    <w:tmpl w:val="4EEC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2A26AF"/>
    <w:multiLevelType w:val="multilevel"/>
    <w:tmpl w:val="9F04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10"/>
  </w:num>
  <w:num w:numId="5">
    <w:abstractNumId w:val="3"/>
  </w:num>
  <w:num w:numId="6">
    <w:abstractNumId w:val="6"/>
  </w:num>
  <w:num w:numId="7">
    <w:abstractNumId w:val="9"/>
  </w:num>
  <w:num w:numId="8">
    <w:abstractNumId w:val="2"/>
  </w:num>
  <w:num w:numId="9">
    <w:abstractNumId w:val="7"/>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6B7"/>
    <w:rsid w:val="000846B7"/>
    <w:rsid w:val="004A50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846B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46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846B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46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709987">
      <w:bodyDiv w:val="1"/>
      <w:marLeft w:val="0"/>
      <w:marRight w:val="0"/>
      <w:marTop w:val="0"/>
      <w:marBottom w:val="0"/>
      <w:divBdr>
        <w:top w:val="none" w:sz="0" w:space="0" w:color="auto"/>
        <w:left w:val="none" w:sz="0" w:space="0" w:color="auto"/>
        <w:bottom w:val="none" w:sz="0" w:space="0" w:color="auto"/>
        <w:right w:val="none" w:sz="0" w:space="0" w:color="auto"/>
      </w:divBdr>
      <w:divsChild>
        <w:div w:id="917519972">
          <w:marLeft w:val="0"/>
          <w:marRight w:val="0"/>
          <w:marTop w:val="0"/>
          <w:marBottom w:val="0"/>
          <w:divBdr>
            <w:top w:val="none" w:sz="0" w:space="0" w:color="auto"/>
            <w:left w:val="none" w:sz="0" w:space="0" w:color="auto"/>
            <w:bottom w:val="none" w:sz="0" w:space="0" w:color="auto"/>
            <w:right w:val="none" w:sz="0" w:space="0" w:color="auto"/>
          </w:divBdr>
          <w:divsChild>
            <w:div w:id="1361206609">
              <w:marLeft w:val="0"/>
              <w:marRight w:val="0"/>
              <w:marTop w:val="0"/>
              <w:marBottom w:val="0"/>
              <w:divBdr>
                <w:top w:val="none" w:sz="0" w:space="0" w:color="auto"/>
                <w:left w:val="none" w:sz="0" w:space="0" w:color="auto"/>
                <w:bottom w:val="none" w:sz="0" w:space="0" w:color="auto"/>
                <w:right w:val="none" w:sz="0" w:space="0" w:color="auto"/>
              </w:divBdr>
              <w:divsChild>
                <w:div w:id="60640411">
                  <w:marLeft w:val="0"/>
                  <w:marRight w:val="0"/>
                  <w:marTop w:val="0"/>
                  <w:marBottom w:val="150"/>
                  <w:divBdr>
                    <w:top w:val="none" w:sz="0" w:space="0" w:color="auto"/>
                    <w:left w:val="none" w:sz="0" w:space="0" w:color="auto"/>
                    <w:bottom w:val="single" w:sz="6" w:space="8" w:color="EDEDED"/>
                    <w:right w:val="none" w:sz="0" w:space="0" w:color="auto"/>
                  </w:divBdr>
                </w:div>
                <w:div w:id="26175815">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171377283">
          <w:marLeft w:val="0"/>
          <w:marRight w:val="0"/>
          <w:marTop w:val="0"/>
          <w:marBottom w:val="150"/>
          <w:divBdr>
            <w:top w:val="none" w:sz="0" w:space="0" w:color="auto"/>
            <w:left w:val="none" w:sz="0" w:space="0" w:color="auto"/>
            <w:bottom w:val="single" w:sz="6" w:space="8" w:color="EDEDED"/>
            <w:right w:val="none" w:sz="0" w:space="0" w:color="auto"/>
          </w:divBdr>
        </w:div>
        <w:div w:id="1513764631">
          <w:marLeft w:val="225"/>
          <w:marRight w:val="225"/>
          <w:marTop w:val="225"/>
          <w:marBottom w:val="225"/>
          <w:divBdr>
            <w:top w:val="none" w:sz="0" w:space="0" w:color="auto"/>
            <w:left w:val="none" w:sz="0" w:space="0" w:color="auto"/>
            <w:bottom w:val="none" w:sz="0" w:space="0" w:color="auto"/>
            <w:right w:val="none" w:sz="0" w:space="0" w:color="auto"/>
          </w:divBdr>
        </w:div>
        <w:div w:id="955676314">
          <w:marLeft w:val="0"/>
          <w:marRight w:val="0"/>
          <w:marTop w:val="240"/>
          <w:marBottom w:val="0"/>
          <w:divBdr>
            <w:top w:val="none" w:sz="0" w:space="0" w:color="auto"/>
            <w:left w:val="none" w:sz="0" w:space="0" w:color="auto"/>
            <w:bottom w:val="none" w:sz="0" w:space="0" w:color="auto"/>
            <w:right w:val="none" w:sz="0" w:space="0" w:color="auto"/>
          </w:divBdr>
        </w:div>
        <w:div w:id="1490050280">
          <w:marLeft w:val="0"/>
          <w:marRight w:val="0"/>
          <w:marTop w:val="0"/>
          <w:marBottom w:val="150"/>
          <w:divBdr>
            <w:top w:val="none" w:sz="0" w:space="0" w:color="auto"/>
            <w:left w:val="none" w:sz="0" w:space="0" w:color="auto"/>
            <w:bottom w:val="single" w:sz="6" w:space="8" w:color="EDEDED"/>
            <w:right w:val="none" w:sz="0" w:space="0" w:color="auto"/>
          </w:divBdr>
        </w:div>
        <w:div w:id="1109542810">
          <w:marLeft w:val="225"/>
          <w:marRight w:val="225"/>
          <w:marTop w:val="225"/>
          <w:marBottom w:val="225"/>
          <w:divBdr>
            <w:top w:val="none" w:sz="0" w:space="0" w:color="auto"/>
            <w:left w:val="none" w:sz="0" w:space="0" w:color="auto"/>
            <w:bottom w:val="none" w:sz="0" w:space="0" w:color="auto"/>
            <w:right w:val="none" w:sz="0" w:space="0" w:color="auto"/>
          </w:divBdr>
        </w:div>
        <w:div w:id="2095082000">
          <w:marLeft w:val="0"/>
          <w:marRight w:val="0"/>
          <w:marTop w:val="240"/>
          <w:marBottom w:val="0"/>
          <w:divBdr>
            <w:top w:val="none" w:sz="0" w:space="0" w:color="auto"/>
            <w:left w:val="none" w:sz="0" w:space="0" w:color="auto"/>
            <w:bottom w:val="none" w:sz="0" w:space="0" w:color="auto"/>
            <w:right w:val="none" w:sz="0" w:space="0" w:color="auto"/>
          </w:divBdr>
        </w:div>
        <w:div w:id="1491941585">
          <w:marLeft w:val="0"/>
          <w:marRight w:val="0"/>
          <w:marTop w:val="0"/>
          <w:marBottom w:val="150"/>
          <w:divBdr>
            <w:top w:val="none" w:sz="0" w:space="0" w:color="auto"/>
            <w:left w:val="none" w:sz="0" w:space="0" w:color="auto"/>
            <w:bottom w:val="single" w:sz="6" w:space="8" w:color="EDEDED"/>
            <w:right w:val="none" w:sz="0" w:space="0" w:color="auto"/>
          </w:divBdr>
        </w:div>
        <w:div w:id="1079794533">
          <w:marLeft w:val="225"/>
          <w:marRight w:val="225"/>
          <w:marTop w:val="225"/>
          <w:marBottom w:val="225"/>
          <w:divBdr>
            <w:top w:val="none" w:sz="0" w:space="0" w:color="auto"/>
            <w:left w:val="none" w:sz="0" w:space="0" w:color="auto"/>
            <w:bottom w:val="none" w:sz="0" w:space="0" w:color="auto"/>
            <w:right w:val="none" w:sz="0" w:space="0" w:color="auto"/>
          </w:divBdr>
        </w:div>
        <w:div w:id="731392714">
          <w:marLeft w:val="0"/>
          <w:marRight w:val="0"/>
          <w:marTop w:val="240"/>
          <w:marBottom w:val="0"/>
          <w:divBdr>
            <w:top w:val="none" w:sz="0" w:space="0" w:color="auto"/>
            <w:left w:val="none" w:sz="0" w:space="0" w:color="auto"/>
            <w:bottom w:val="none" w:sz="0" w:space="0" w:color="auto"/>
            <w:right w:val="none" w:sz="0" w:space="0" w:color="auto"/>
          </w:divBdr>
        </w:div>
        <w:div w:id="458576021">
          <w:marLeft w:val="0"/>
          <w:marRight w:val="0"/>
          <w:marTop w:val="0"/>
          <w:marBottom w:val="150"/>
          <w:divBdr>
            <w:top w:val="none" w:sz="0" w:space="0" w:color="auto"/>
            <w:left w:val="none" w:sz="0" w:space="0" w:color="auto"/>
            <w:bottom w:val="single" w:sz="6" w:space="8" w:color="EDEDED"/>
            <w:right w:val="none" w:sz="0" w:space="0" w:color="auto"/>
          </w:divBdr>
        </w:div>
        <w:div w:id="1970434734">
          <w:marLeft w:val="225"/>
          <w:marRight w:val="225"/>
          <w:marTop w:val="225"/>
          <w:marBottom w:val="225"/>
          <w:divBdr>
            <w:top w:val="none" w:sz="0" w:space="0" w:color="auto"/>
            <w:left w:val="none" w:sz="0" w:space="0" w:color="auto"/>
            <w:bottom w:val="none" w:sz="0" w:space="0" w:color="auto"/>
            <w:right w:val="none" w:sz="0" w:space="0" w:color="auto"/>
          </w:divBdr>
        </w:div>
        <w:div w:id="622229230">
          <w:marLeft w:val="0"/>
          <w:marRight w:val="0"/>
          <w:marTop w:val="240"/>
          <w:marBottom w:val="0"/>
          <w:divBdr>
            <w:top w:val="none" w:sz="0" w:space="0" w:color="auto"/>
            <w:left w:val="none" w:sz="0" w:space="0" w:color="auto"/>
            <w:bottom w:val="none" w:sz="0" w:space="0" w:color="auto"/>
            <w:right w:val="none" w:sz="0" w:space="0" w:color="auto"/>
          </w:divBdr>
        </w:div>
        <w:div w:id="1065223108">
          <w:marLeft w:val="0"/>
          <w:marRight w:val="0"/>
          <w:marTop w:val="0"/>
          <w:marBottom w:val="150"/>
          <w:divBdr>
            <w:top w:val="none" w:sz="0" w:space="0" w:color="auto"/>
            <w:left w:val="none" w:sz="0" w:space="0" w:color="auto"/>
            <w:bottom w:val="single" w:sz="6" w:space="8" w:color="EDEDED"/>
            <w:right w:val="none" w:sz="0" w:space="0" w:color="auto"/>
          </w:divBdr>
        </w:div>
        <w:div w:id="188612956">
          <w:marLeft w:val="225"/>
          <w:marRight w:val="225"/>
          <w:marTop w:val="225"/>
          <w:marBottom w:val="225"/>
          <w:divBdr>
            <w:top w:val="none" w:sz="0" w:space="0" w:color="auto"/>
            <w:left w:val="none" w:sz="0" w:space="0" w:color="auto"/>
            <w:bottom w:val="none" w:sz="0" w:space="0" w:color="auto"/>
            <w:right w:val="none" w:sz="0" w:space="0" w:color="auto"/>
          </w:divBdr>
        </w:div>
        <w:div w:id="1654288205">
          <w:marLeft w:val="0"/>
          <w:marRight w:val="0"/>
          <w:marTop w:val="240"/>
          <w:marBottom w:val="0"/>
          <w:divBdr>
            <w:top w:val="none" w:sz="0" w:space="0" w:color="auto"/>
            <w:left w:val="none" w:sz="0" w:space="0" w:color="auto"/>
            <w:bottom w:val="none" w:sz="0" w:space="0" w:color="auto"/>
            <w:right w:val="none" w:sz="0" w:space="0" w:color="auto"/>
          </w:divBdr>
        </w:div>
        <w:div w:id="1692409773">
          <w:marLeft w:val="0"/>
          <w:marRight w:val="0"/>
          <w:marTop w:val="0"/>
          <w:marBottom w:val="150"/>
          <w:divBdr>
            <w:top w:val="none" w:sz="0" w:space="0" w:color="auto"/>
            <w:left w:val="none" w:sz="0" w:space="0" w:color="auto"/>
            <w:bottom w:val="single" w:sz="6" w:space="8" w:color="EDEDED"/>
            <w:right w:val="none" w:sz="0" w:space="0" w:color="auto"/>
          </w:divBdr>
        </w:div>
        <w:div w:id="996153107">
          <w:marLeft w:val="225"/>
          <w:marRight w:val="225"/>
          <w:marTop w:val="225"/>
          <w:marBottom w:val="225"/>
          <w:divBdr>
            <w:top w:val="none" w:sz="0" w:space="0" w:color="auto"/>
            <w:left w:val="none" w:sz="0" w:space="0" w:color="auto"/>
            <w:bottom w:val="none" w:sz="0" w:space="0" w:color="auto"/>
            <w:right w:val="none" w:sz="0" w:space="0" w:color="auto"/>
          </w:divBdr>
        </w:div>
        <w:div w:id="1080907458">
          <w:marLeft w:val="0"/>
          <w:marRight w:val="0"/>
          <w:marTop w:val="240"/>
          <w:marBottom w:val="0"/>
          <w:divBdr>
            <w:top w:val="none" w:sz="0" w:space="0" w:color="auto"/>
            <w:left w:val="none" w:sz="0" w:space="0" w:color="auto"/>
            <w:bottom w:val="none" w:sz="0" w:space="0" w:color="auto"/>
            <w:right w:val="none" w:sz="0" w:space="0" w:color="auto"/>
          </w:divBdr>
        </w:div>
        <w:div w:id="880243420">
          <w:marLeft w:val="0"/>
          <w:marRight w:val="0"/>
          <w:marTop w:val="0"/>
          <w:marBottom w:val="150"/>
          <w:divBdr>
            <w:top w:val="none" w:sz="0" w:space="0" w:color="auto"/>
            <w:left w:val="none" w:sz="0" w:space="0" w:color="auto"/>
            <w:bottom w:val="single" w:sz="6" w:space="8" w:color="EDEDED"/>
            <w:right w:val="none" w:sz="0" w:space="0" w:color="auto"/>
          </w:divBdr>
        </w:div>
        <w:div w:id="466703434">
          <w:marLeft w:val="225"/>
          <w:marRight w:val="225"/>
          <w:marTop w:val="225"/>
          <w:marBottom w:val="225"/>
          <w:divBdr>
            <w:top w:val="none" w:sz="0" w:space="0" w:color="auto"/>
            <w:left w:val="none" w:sz="0" w:space="0" w:color="auto"/>
            <w:bottom w:val="none" w:sz="0" w:space="0" w:color="auto"/>
            <w:right w:val="none" w:sz="0" w:space="0" w:color="auto"/>
          </w:divBdr>
        </w:div>
        <w:div w:id="342362982">
          <w:marLeft w:val="0"/>
          <w:marRight w:val="0"/>
          <w:marTop w:val="240"/>
          <w:marBottom w:val="0"/>
          <w:divBdr>
            <w:top w:val="none" w:sz="0" w:space="0" w:color="auto"/>
            <w:left w:val="none" w:sz="0" w:space="0" w:color="auto"/>
            <w:bottom w:val="none" w:sz="0" w:space="0" w:color="auto"/>
            <w:right w:val="none" w:sz="0" w:space="0" w:color="auto"/>
          </w:divBdr>
        </w:div>
        <w:div w:id="264849273">
          <w:marLeft w:val="0"/>
          <w:marRight w:val="0"/>
          <w:marTop w:val="0"/>
          <w:marBottom w:val="150"/>
          <w:divBdr>
            <w:top w:val="none" w:sz="0" w:space="0" w:color="auto"/>
            <w:left w:val="none" w:sz="0" w:space="0" w:color="auto"/>
            <w:bottom w:val="single" w:sz="6" w:space="8" w:color="EDEDED"/>
            <w:right w:val="none" w:sz="0" w:space="0" w:color="auto"/>
          </w:divBdr>
        </w:div>
        <w:div w:id="2057002879">
          <w:marLeft w:val="225"/>
          <w:marRight w:val="225"/>
          <w:marTop w:val="225"/>
          <w:marBottom w:val="225"/>
          <w:divBdr>
            <w:top w:val="none" w:sz="0" w:space="0" w:color="auto"/>
            <w:left w:val="none" w:sz="0" w:space="0" w:color="auto"/>
            <w:bottom w:val="none" w:sz="0" w:space="0" w:color="auto"/>
            <w:right w:val="none" w:sz="0" w:space="0" w:color="auto"/>
          </w:divBdr>
        </w:div>
        <w:div w:id="1103843992">
          <w:marLeft w:val="0"/>
          <w:marRight w:val="0"/>
          <w:marTop w:val="240"/>
          <w:marBottom w:val="0"/>
          <w:divBdr>
            <w:top w:val="none" w:sz="0" w:space="0" w:color="auto"/>
            <w:left w:val="none" w:sz="0" w:space="0" w:color="auto"/>
            <w:bottom w:val="none" w:sz="0" w:space="0" w:color="auto"/>
            <w:right w:val="none" w:sz="0" w:space="0" w:color="auto"/>
          </w:divBdr>
        </w:div>
        <w:div w:id="508523228">
          <w:marLeft w:val="0"/>
          <w:marRight w:val="0"/>
          <w:marTop w:val="0"/>
          <w:marBottom w:val="150"/>
          <w:divBdr>
            <w:top w:val="none" w:sz="0" w:space="0" w:color="auto"/>
            <w:left w:val="none" w:sz="0" w:space="0" w:color="auto"/>
            <w:bottom w:val="single" w:sz="6" w:space="8" w:color="EDEDED"/>
            <w:right w:val="none" w:sz="0" w:space="0" w:color="auto"/>
          </w:divBdr>
          <w:divsChild>
            <w:div w:id="899824982">
              <w:marLeft w:val="0"/>
              <w:marRight w:val="0"/>
              <w:marTop w:val="0"/>
              <w:marBottom w:val="0"/>
              <w:divBdr>
                <w:top w:val="none" w:sz="0" w:space="0" w:color="auto"/>
                <w:left w:val="none" w:sz="0" w:space="0" w:color="auto"/>
                <w:bottom w:val="none" w:sz="0" w:space="0" w:color="auto"/>
                <w:right w:val="none" w:sz="0" w:space="0" w:color="auto"/>
              </w:divBdr>
            </w:div>
          </w:divsChild>
        </w:div>
        <w:div w:id="147021663">
          <w:marLeft w:val="225"/>
          <w:marRight w:val="225"/>
          <w:marTop w:val="225"/>
          <w:marBottom w:val="225"/>
          <w:divBdr>
            <w:top w:val="none" w:sz="0" w:space="0" w:color="auto"/>
            <w:left w:val="none" w:sz="0" w:space="0" w:color="auto"/>
            <w:bottom w:val="none" w:sz="0" w:space="0" w:color="auto"/>
            <w:right w:val="none" w:sz="0" w:space="0" w:color="auto"/>
          </w:divBdr>
        </w:div>
        <w:div w:id="820926499">
          <w:marLeft w:val="0"/>
          <w:marRight w:val="0"/>
          <w:marTop w:val="240"/>
          <w:marBottom w:val="0"/>
          <w:divBdr>
            <w:top w:val="none" w:sz="0" w:space="0" w:color="auto"/>
            <w:left w:val="none" w:sz="0" w:space="0" w:color="auto"/>
            <w:bottom w:val="none" w:sz="0" w:space="0" w:color="auto"/>
            <w:right w:val="none" w:sz="0" w:space="0" w:color="auto"/>
          </w:divBdr>
          <w:divsChild>
            <w:div w:id="1089160695">
              <w:marLeft w:val="0"/>
              <w:marRight w:val="0"/>
              <w:marTop w:val="0"/>
              <w:marBottom w:val="0"/>
              <w:divBdr>
                <w:top w:val="none" w:sz="0" w:space="0" w:color="auto"/>
                <w:left w:val="none" w:sz="0" w:space="0" w:color="auto"/>
                <w:bottom w:val="none" w:sz="0" w:space="0" w:color="auto"/>
                <w:right w:val="none" w:sz="0" w:space="0" w:color="auto"/>
              </w:divBdr>
              <w:divsChild>
                <w:div w:id="56361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75165">
          <w:marLeft w:val="0"/>
          <w:marRight w:val="0"/>
          <w:marTop w:val="0"/>
          <w:marBottom w:val="150"/>
          <w:divBdr>
            <w:top w:val="none" w:sz="0" w:space="0" w:color="auto"/>
            <w:left w:val="none" w:sz="0" w:space="0" w:color="auto"/>
            <w:bottom w:val="single" w:sz="6" w:space="8" w:color="EDEDED"/>
            <w:right w:val="none" w:sz="0" w:space="0" w:color="auto"/>
          </w:divBdr>
          <w:divsChild>
            <w:div w:id="1231037708">
              <w:marLeft w:val="0"/>
              <w:marRight w:val="0"/>
              <w:marTop w:val="0"/>
              <w:marBottom w:val="0"/>
              <w:divBdr>
                <w:top w:val="none" w:sz="0" w:space="0" w:color="auto"/>
                <w:left w:val="none" w:sz="0" w:space="0" w:color="auto"/>
                <w:bottom w:val="none" w:sz="0" w:space="0" w:color="auto"/>
                <w:right w:val="none" w:sz="0" w:space="0" w:color="auto"/>
              </w:divBdr>
            </w:div>
          </w:divsChild>
        </w:div>
        <w:div w:id="935753725">
          <w:marLeft w:val="0"/>
          <w:marRight w:val="0"/>
          <w:marTop w:val="240"/>
          <w:marBottom w:val="0"/>
          <w:divBdr>
            <w:top w:val="none" w:sz="0" w:space="0" w:color="auto"/>
            <w:left w:val="none" w:sz="0" w:space="0" w:color="auto"/>
            <w:bottom w:val="none" w:sz="0" w:space="0" w:color="auto"/>
            <w:right w:val="none" w:sz="0" w:space="0" w:color="auto"/>
          </w:divBdr>
          <w:divsChild>
            <w:div w:id="2074617432">
              <w:marLeft w:val="0"/>
              <w:marRight w:val="0"/>
              <w:marTop w:val="0"/>
              <w:marBottom w:val="0"/>
              <w:divBdr>
                <w:top w:val="none" w:sz="0" w:space="0" w:color="auto"/>
                <w:left w:val="none" w:sz="0" w:space="0" w:color="auto"/>
                <w:bottom w:val="none" w:sz="0" w:space="0" w:color="auto"/>
                <w:right w:val="none" w:sz="0" w:space="0" w:color="auto"/>
              </w:divBdr>
              <w:divsChild>
                <w:div w:id="156679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39197">
          <w:marLeft w:val="0"/>
          <w:marRight w:val="0"/>
          <w:marTop w:val="0"/>
          <w:marBottom w:val="150"/>
          <w:divBdr>
            <w:top w:val="none" w:sz="0" w:space="0" w:color="auto"/>
            <w:left w:val="none" w:sz="0" w:space="0" w:color="auto"/>
            <w:bottom w:val="single" w:sz="6" w:space="8" w:color="EDEDED"/>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control" Target="activeX/activeX9.xml"/><Relationship Id="rId26" Type="http://schemas.openxmlformats.org/officeDocument/2006/relationships/control" Target="activeX/activeX17.xml"/><Relationship Id="rId39" Type="http://schemas.openxmlformats.org/officeDocument/2006/relationships/control" Target="activeX/activeX30.xml"/><Relationship Id="rId21" Type="http://schemas.openxmlformats.org/officeDocument/2006/relationships/control" Target="activeX/activeX12.xml"/><Relationship Id="rId34" Type="http://schemas.openxmlformats.org/officeDocument/2006/relationships/control" Target="activeX/activeX25.xml"/><Relationship Id="rId42" Type="http://schemas.openxmlformats.org/officeDocument/2006/relationships/image" Target="media/image5.png"/><Relationship Id="rId47" Type="http://schemas.openxmlformats.org/officeDocument/2006/relationships/control" Target="activeX/activeX37.xml"/><Relationship Id="rId50" Type="http://schemas.openxmlformats.org/officeDocument/2006/relationships/control" Target="activeX/activeX40.xml"/><Relationship Id="rId55" Type="http://schemas.openxmlformats.org/officeDocument/2006/relationships/control" Target="activeX/activeX45.xml"/><Relationship Id="rId7" Type="http://schemas.openxmlformats.org/officeDocument/2006/relationships/control" Target="activeX/activeX1.xml"/><Relationship Id="rId12" Type="http://schemas.openxmlformats.org/officeDocument/2006/relationships/image" Target="media/image3.gif"/><Relationship Id="rId17" Type="http://schemas.openxmlformats.org/officeDocument/2006/relationships/control" Target="activeX/activeX8.xml"/><Relationship Id="rId25" Type="http://schemas.openxmlformats.org/officeDocument/2006/relationships/control" Target="activeX/activeX16.xml"/><Relationship Id="rId33" Type="http://schemas.openxmlformats.org/officeDocument/2006/relationships/control" Target="activeX/activeX24.xml"/><Relationship Id="rId38" Type="http://schemas.openxmlformats.org/officeDocument/2006/relationships/control" Target="activeX/activeX29.xml"/><Relationship Id="rId46" Type="http://schemas.openxmlformats.org/officeDocument/2006/relationships/control" Target="activeX/activeX36.xml"/><Relationship Id="rId2" Type="http://schemas.openxmlformats.org/officeDocument/2006/relationships/styles" Target="styles.xml"/><Relationship Id="rId16" Type="http://schemas.openxmlformats.org/officeDocument/2006/relationships/control" Target="activeX/activeX7.xml"/><Relationship Id="rId20" Type="http://schemas.openxmlformats.org/officeDocument/2006/relationships/control" Target="activeX/activeX11.xml"/><Relationship Id="rId29" Type="http://schemas.openxmlformats.org/officeDocument/2006/relationships/control" Target="activeX/activeX20.xml"/><Relationship Id="rId41" Type="http://schemas.openxmlformats.org/officeDocument/2006/relationships/control" Target="activeX/activeX32.xml"/><Relationship Id="rId54" Type="http://schemas.openxmlformats.org/officeDocument/2006/relationships/control" Target="activeX/activeX44.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4.xml"/><Relationship Id="rId24" Type="http://schemas.openxmlformats.org/officeDocument/2006/relationships/control" Target="activeX/activeX15.xml"/><Relationship Id="rId32" Type="http://schemas.openxmlformats.org/officeDocument/2006/relationships/control" Target="activeX/activeX23.xml"/><Relationship Id="rId37" Type="http://schemas.openxmlformats.org/officeDocument/2006/relationships/control" Target="activeX/activeX28.xml"/><Relationship Id="rId40" Type="http://schemas.openxmlformats.org/officeDocument/2006/relationships/control" Target="activeX/activeX31.xml"/><Relationship Id="rId45" Type="http://schemas.openxmlformats.org/officeDocument/2006/relationships/control" Target="activeX/activeX35.xml"/><Relationship Id="rId53" Type="http://schemas.openxmlformats.org/officeDocument/2006/relationships/control" Target="activeX/activeX43.xm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ntrol" Target="activeX/activeX6.xml"/><Relationship Id="rId23" Type="http://schemas.openxmlformats.org/officeDocument/2006/relationships/control" Target="activeX/activeX14.xml"/><Relationship Id="rId28" Type="http://schemas.openxmlformats.org/officeDocument/2006/relationships/control" Target="activeX/activeX19.xml"/><Relationship Id="rId36" Type="http://schemas.openxmlformats.org/officeDocument/2006/relationships/control" Target="activeX/activeX27.xml"/><Relationship Id="rId49" Type="http://schemas.openxmlformats.org/officeDocument/2006/relationships/control" Target="activeX/activeX39.xml"/><Relationship Id="rId57" Type="http://schemas.openxmlformats.org/officeDocument/2006/relationships/fontTable" Target="fontTable.xml"/><Relationship Id="rId10" Type="http://schemas.openxmlformats.org/officeDocument/2006/relationships/control" Target="activeX/activeX3.xml"/><Relationship Id="rId19" Type="http://schemas.openxmlformats.org/officeDocument/2006/relationships/control" Target="activeX/activeX10.xml"/><Relationship Id="rId31" Type="http://schemas.openxmlformats.org/officeDocument/2006/relationships/control" Target="activeX/activeX22.xml"/><Relationship Id="rId44" Type="http://schemas.openxmlformats.org/officeDocument/2006/relationships/control" Target="activeX/activeX34.xml"/><Relationship Id="rId52" Type="http://schemas.openxmlformats.org/officeDocument/2006/relationships/control" Target="activeX/activeX4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ontrol" Target="activeX/activeX5.xml"/><Relationship Id="rId22" Type="http://schemas.openxmlformats.org/officeDocument/2006/relationships/control" Target="activeX/activeX13.xml"/><Relationship Id="rId27" Type="http://schemas.openxmlformats.org/officeDocument/2006/relationships/control" Target="activeX/activeX18.xml"/><Relationship Id="rId30" Type="http://schemas.openxmlformats.org/officeDocument/2006/relationships/control" Target="activeX/activeX21.xml"/><Relationship Id="rId35" Type="http://schemas.openxmlformats.org/officeDocument/2006/relationships/control" Target="activeX/activeX26.xml"/><Relationship Id="rId43" Type="http://schemas.openxmlformats.org/officeDocument/2006/relationships/control" Target="activeX/activeX33.xml"/><Relationship Id="rId48" Type="http://schemas.openxmlformats.org/officeDocument/2006/relationships/control" Target="activeX/activeX38.xml"/><Relationship Id="rId56" Type="http://schemas.openxmlformats.org/officeDocument/2006/relationships/control" Target="activeX/activeX46.xml"/><Relationship Id="rId8" Type="http://schemas.openxmlformats.org/officeDocument/2006/relationships/control" Target="activeX/activeX2.xml"/><Relationship Id="rId51" Type="http://schemas.openxmlformats.org/officeDocument/2006/relationships/control" Target="activeX/activeX41.xml"/><Relationship Id="rId3" Type="http://schemas.microsoft.com/office/2007/relationships/stylesWithEffects" Target="stylesWithEffect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2422</Words>
  <Characters>13324</Characters>
  <Application>Microsoft Office Word</Application>
  <DocSecurity>0</DocSecurity>
  <Lines>111</Lines>
  <Paragraphs>31</Paragraphs>
  <ScaleCrop>false</ScaleCrop>
  <Company/>
  <LinksUpToDate>false</LinksUpToDate>
  <CharactersWithSpaces>15715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cp:revision>
  <dcterms:created xsi:type="dcterms:W3CDTF">2014-08-07T20:53:00Z</dcterms:created>
  <dcterms:modified xsi:type="dcterms:W3CDTF">2014-08-07T20:53:00Z</dcterms:modified>
</cp:coreProperties>
</file>