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24020" w14:textId="6C27F7CB" w:rsidR="00022547" w:rsidRPr="005E3633" w:rsidRDefault="00DD0660">
      <w:pPr>
        <w:rPr>
          <w:rFonts w:ascii="Calibri" w:hAnsi="Calibri" w:cs="Calibri"/>
        </w:rPr>
      </w:pPr>
      <w:r w:rsidRPr="005E3633">
        <w:rPr>
          <w:rFonts w:ascii="Calibri" w:hAnsi="Calibri" w:cs="Calibri"/>
        </w:rPr>
        <w:t>Dear</w:t>
      </w:r>
      <w:r w:rsidR="00022547" w:rsidRPr="005E3633">
        <w:rPr>
          <w:rFonts w:ascii="Calibri" w:hAnsi="Calibri" w:cs="Calibri"/>
        </w:rPr>
        <w:t>, sir or madam:</w:t>
      </w:r>
    </w:p>
    <w:p w14:paraId="6962F92B" w14:textId="77777777" w:rsidR="00022547" w:rsidRPr="005E3633" w:rsidRDefault="00022547">
      <w:pPr>
        <w:rPr>
          <w:rFonts w:ascii="Calibri" w:hAnsi="Calibri" w:cs="Calibri"/>
        </w:rPr>
      </w:pPr>
    </w:p>
    <w:p w14:paraId="14FDD5E4" w14:textId="66CA9957" w:rsidR="00100FDD" w:rsidRPr="005E3633" w:rsidRDefault="00022547">
      <w:pPr>
        <w:rPr>
          <w:rFonts w:ascii="Calibri" w:hAnsi="Calibri" w:cs="Calibri"/>
        </w:rPr>
      </w:pPr>
      <w:r w:rsidRPr="005E3633">
        <w:rPr>
          <w:rFonts w:ascii="Calibri" w:hAnsi="Calibri" w:cs="Calibri"/>
        </w:rPr>
        <w:t>I</w:t>
      </w:r>
      <w:r w:rsidR="00DD0660" w:rsidRPr="005E3633">
        <w:rPr>
          <w:rFonts w:ascii="Calibri" w:hAnsi="Calibri" w:cs="Calibri"/>
        </w:rPr>
        <w:t xml:space="preserve"> a</w:t>
      </w:r>
      <w:r w:rsidRPr="005E3633">
        <w:rPr>
          <w:rFonts w:ascii="Calibri" w:hAnsi="Calibri" w:cs="Calibri"/>
        </w:rPr>
        <w:t xml:space="preserve">m happy to hear </w:t>
      </w:r>
      <w:r w:rsidR="00264A2D" w:rsidRPr="005E3633">
        <w:rPr>
          <w:rFonts w:ascii="Calibri" w:hAnsi="Calibri" w:cs="Calibri"/>
        </w:rPr>
        <w:t xml:space="preserve">from </w:t>
      </w:r>
      <w:r w:rsidRPr="005E3633">
        <w:rPr>
          <w:rFonts w:ascii="Calibri" w:hAnsi="Calibri" w:cs="Calibri"/>
        </w:rPr>
        <w:t>you through Joy that after reviewing my cv, you may have some interest in my past experienced and my skillset. Thanks for attention. I</w:t>
      </w:r>
      <w:r w:rsidR="00100FDD" w:rsidRPr="005E3633">
        <w:rPr>
          <w:rFonts w:ascii="Calibri" w:hAnsi="Calibri" w:cs="Calibri"/>
        </w:rPr>
        <w:t xml:space="preserve"> am so honored and feel respected.</w:t>
      </w:r>
    </w:p>
    <w:p w14:paraId="3EA26C85" w14:textId="77777777" w:rsidR="00DD0660" w:rsidRPr="005E3633" w:rsidRDefault="00DD0660">
      <w:pPr>
        <w:rPr>
          <w:rFonts w:ascii="Calibri" w:hAnsi="Calibri" w:cs="Calibri"/>
        </w:rPr>
      </w:pPr>
    </w:p>
    <w:p w14:paraId="5601C7E5" w14:textId="4A75AA49" w:rsidR="00D73794" w:rsidRPr="005E3633" w:rsidRDefault="00100FDD">
      <w:pPr>
        <w:rPr>
          <w:rFonts w:ascii="Calibri" w:hAnsi="Calibri" w:cs="Calibri"/>
        </w:rPr>
      </w:pPr>
      <w:r w:rsidRPr="005E3633">
        <w:rPr>
          <w:rFonts w:ascii="Calibri" w:hAnsi="Calibri" w:cs="Calibri"/>
        </w:rPr>
        <w:t>And I know your team is concentrating on Adobe Experience Cloud now to make excellent digital marketing solution</w:t>
      </w:r>
      <w:r w:rsidR="00DD0660" w:rsidRPr="005E3633">
        <w:rPr>
          <w:rFonts w:ascii="Calibri" w:hAnsi="Calibri" w:cs="Calibri"/>
        </w:rPr>
        <w:t>s</w:t>
      </w:r>
      <w:r w:rsidRPr="005E3633">
        <w:rPr>
          <w:rFonts w:ascii="Calibri" w:hAnsi="Calibri" w:cs="Calibri"/>
        </w:rPr>
        <w:t xml:space="preserve"> for clients everywhere. I do appreciate it very much that mostly possibly your team is which I am always being aim to find, stay</w:t>
      </w:r>
      <w:r w:rsidR="00DD0660" w:rsidRPr="005E3633">
        <w:rPr>
          <w:rFonts w:ascii="Calibri" w:hAnsi="Calibri" w:cs="Calibri"/>
        </w:rPr>
        <w:t xml:space="preserve"> in</w:t>
      </w:r>
      <w:r w:rsidRPr="005E3633">
        <w:rPr>
          <w:rFonts w:ascii="Calibri" w:hAnsi="Calibri" w:cs="Calibri"/>
        </w:rPr>
        <w:t>, contribute</w:t>
      </w:r>
      <w:r w:rsidR="00DD0660" w:rsidRPr="005E3633">
        <w:rPr>
          <w:rFonts w:ascii="Calibri" w:hAnsi="Calibri" w:cs="Calibri"/>
        </w:rPr>
        <w:t xml:space="preserve"> to</w:t>
      </w:r>
      <w:r w:rsidRPr="005E3633">
        <w:rPr>
          <w:rFonts w:ascii="Calibri" w:hAnsi="Calibri" w:cs="Calibri"/>
        </w:rPr>
        <w:t>, and grow together</w:t>
      </w:r>
      <w:r w:rsidR="00DD0660" w:rsidRPr="005E3633">
        <w:rPr>
          <w:rFonts w:ascii="Calibri" w:hAnsi="Calibri" w:cs="Calibri"/>
        </w:rPr>
        <w:t xml:space="preserve"> </w:t>
      </w:r>
      <w:r w:rsidR="005E3633" w:rsidRPr="005E3633">
        <w:rPr>
          <w:rFonts w:ascii="Calibri" w:hAnsi="Calibri" w:cs="Calibri"/>
        </w:rPr>
        <w:t xml:space="preserve">with team </w:t>
      </w:r>
      <w:proofErr w:type="gramStart"/>
      <w:r w:rsidR="00DD0660" w:rsidRPr="005E3633">
        <w:rPr>
          <w:rFonts w:ascii="Calibri" w:hAnsi="Calibri" w:cs="Calibri"/>
        </w:rPr>
        <w:t xml:space="preserve">in </w:t>
      </w:r>
      <w:r w:rsidRPr="005E3633">
        <w:rPr>
          <w:rFonts w:ascii="Calibri" w:hAnsi="Calibri" w:cs="Calibri"/>
        </w:rPr>
        <w:t>.</w:t>
      </w:r>
      <w:proofErr w:type="gramEnd"/>
      <w:r w:rsidRPr="005E3633">
        <w:rPr>
          <w:rFonts w:ascii="Calibri" w:hAnsi="Calibri" w:cs="Calibri"/>
        </w:rPr>
        <w:t xml:space="preserve"> Therefore</w:t>
      </w:r>
      <w:r w:rsidR="00184C36" w:rsidRPr="005E3633">
        <w:rPr>
          <w:rFonts w:ascii="Calibri" w:hAnsi="Calibri" w:cs="Calibri"/>
        </w:rPr>
        <w:t>,</w:t>
      </w:r>
      <w:r w:rsidRPr="005E3633">
        <w:rPr>
          <w:rFonts w:ascii="Calibri" w:hAnsi="Calibri" w:cs="Calibri"/>
        </w:rPr>
        <w:t xml:space="preserve"> I did have use the last weekend to think over</w:t>
      </w:r>
      <w:r w:rsidR="00184C36" w:rsidRPr="005E3633">
        <w:rPr>
          <w:rFonts w:ascii="Calibri" w:hAnsi="Calibri" w:cs="Calibri"/>
        </w:rPr>
        <w:t xml:space="preserve"> and is ready to answer</w:t>
      </w:r>
      <w:r w:rsidRPr="005E3633">
        <w:rPr>
          <w:rFonts w:ascii="Calibri" w:hAnsi="Calibri" w:cs="Calibri"/>
        </w:rPr>
        <w:t xml:space="preserve"> your questions about my familiarity on the adobe product listed below. </w:t>
      </w:r>
    </w:p>
    <w:p w14:paraId="01A7DE01" w14:textId="1FFC7547" w:rsidR="00264A2D" w:rsidRPr="005E3633" w:rsidRDefault="00264A2D">
      <w:pPr>
        <w:rPr>
          <w:rFonts w:ascii="Calibri" w:hAnsi="Calibri" w:cs="Calibri"/>
        </w:rPr>
      </w:pPr>
    </w:p>
    <w:p w14:paraId="3517609A" w14:textId="516D3CD8" w:rsidR="00264A2D" w:rsidRPr="005E3633" w:rsidRDefault="00264A2D" w:rsidP="00264A2D">
      <w:pPr>
        <w:rPr>
          <w:rFonts w:ascii="Calibri" w:hAnsi="Calibri" w:cs="Calibri"/>
          <w:highlight w:val="yellow"/>
        </w:rPr>
      </w:pPr>
      <w:r w:rsidRPr="005E3633">
        <w:rPr>
          <w:rFonts w:ascii="Calibri" w:hAnsi="Calibri" w:cs="Calibri"/>
          <w:highlight w:val="yellow"/>
        </w:rPr>
        <w:t>Forgive me</w:t>
      </w:r>
      <w:r w:rsidR="005E3633" w:rsidRPr="005E3633">
        <w:rPr>
          <w:rFonts w:ascii="Calibri" w:hAnsi="Calibri" w:cs="Calibri"/>
          <w:highlight w:val="yellow"/>
        </w:rPr>
        <w:t xml:space="preserve"> for</w:t>
      </w:r>
      <w:r w:rsidRPr="005E3633">
        <w:rPr>
          <w:rFonts w:ascii="Calibri" w:hAnsi="Calibri" w:cs="Calibri"/>
          <w:highlight w:val="yellow"/>
        </w:rPr>
        <w:t xml:space="preserve"> that this letter or doc may be longer than you expect and it may seem to be too long but useful for you to know about me over my expertise</w:t>
      </w:r>
      <w:r w:rsidR="005E3633" w:rsidRPr="005E3633">
        <w:rPr>
          <w:rFonts w:ascii="Calibri" w:hAnsi="Calibri" w:cs="Calibri"/>
          <w:highlight w:val="yellow"/>
        </w:rPr>
        <w:t xml:space="preserve"> on adobe suite</w:t>
      </w:r>
      <w:r w:rsidRPr="005E3633">
        <w:rPr>
          <w:rFonts w:ascii="Calibri" w:hAnsi="Calibri" w:cs="Calibri"/>
          <w:highlight w:val="yellow"/>
        </w:rPr>
        <w:t>. For the whole doc, I will:</w:t>
      </w:r>
    </w:p>
    <w:p w14:paraId="5CE1C25B" w14:textId="77777777" w:rsidR="00264A2D" w:rsidRPr="005E3633" w:rsidRDefault="00264A2D" w:rsidP="00264A2D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highlight w:val="yellow"/>
        </w:rPr>
      </w:pPr>
      <w:r w:rsidRPr="005E3633">
        <w:rPr>
          <w:rFonts w:ascii="Calibri" w:hAnsi="Calibri" w:cs="Calibri"/>
          <w:highlight w:val="yellow"/>
        </w:rPr>
        <w:t>explicitly and simply explain the conception and thinking from my past experience</w:t>
      </w:r>
    </w:p>
    <w:p w14:paraId="5BEA0D6A" w14:textId="6696C5FD" w:rsidR="00264A2D" w:rsidRPr="005E3633" w:rsidRDefault="00264A2D" w:rsidP="00264A2D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highlight w:val="yellow"/>
        </w:rPr>
      </w:pPr>
      <w:r w:rsidRPr="005E3633">
        <w:rPr>
          <w:rFonts w:ascii="Calibri" w:hAnsi="Calibri" w:cs="Calibri"/>
          <w:highlight w:val="yellow"/>
        </w:rPr>
        <w:t xml:space="preserve">highlight the </w:t>
      </w:r>
      <w:r w:rsidR="005E3633" w:rsidRPr="005E3633">
        <w:rPr>
          <w:rFonts w:ascii="Calibri" w:hAnsi="Calibri" w:cs="Calibri"/>
          <w:highlight w:val="yellow"/>
        </w:rPr>
        <w:t>key</w:t>
      </w:r>
      <w:r w:rsidRPr="005E3633">
        <w:rPr>
          <w:rFonts w:ascii="Calibri" w:hAnsi="Calibri" w:cs="Calibri"/>
          <w:highlight w:val="yellow"/>
        </w:rPr>
        <w:t xml:space="preserve"> point</w:t>
      </w:r>
    </w:p>
    <w:p w14:paraId="332BDF04" w14:textId="77777777" w:rsidR="00264A2D" w:rsidRPr="005E3633" w:rsidRDefault="00264A2D">
      <w:pPr>
        <w:rPr>
          <w:rFonts w:ascii="Calibri" w:hAnsi="Calibri" w:cs="Calibri"/>
        </w:rPr>
      </w:pPr>
    </w:p>
    <w:p w14:paraId="1D5E8492" w14:textId="68D033BE" w:rsidR="00D73794" w:rsidRPr="005E3633" w:rsidRDefault="00D73794" w:rsidP="00D73794">
      <w:pPr>
        <w:pStyle w:val="2"/>
        <w:rPr>
          <w:rFonts w:ascii="Calibri" w:hAnsi="Calibri" w:cs="Calibri"/>
        </w:rPr>
      </w:pPr>
      <w:r w:rsidRPr="005E3633">
        <w:rPr>
          <w:rFonts w:ascii="Calibri" w:hAnsi="Calibri" w:cs="Calibri"/>
        </w:rPr>
        <w:t>Familiarity On Adobe Experience Cloud</w:t>
      </w:r>
      <w:r w:rsidR="00421C74" w:rsidRPr="005E3633">
        <w:rPr>
          <w:rFonts w:ascii="Calibri" w:hAnsi="Calibri" w:cs="Calibri"/>
        </w:rPr>
        <w:t xml:space="preserve"> (you mentioned)</w:t>
      </w:r>
    </w:p>
    <w:p w14:paraId="4E10897D" w14:textId="77777777" w:rsidR="00184C36" w:rsidRPr="005E3633" w:rsidRDefault="00184C36" w:rsidP="00D73794">
      <w:pPr>
        <w:pStyle w:val="3"/>
        <w:rPr>
          <w:rFonts w:ascii="Calibri" w:hAnsi="Calibri" w:cs="Calibri"/>
        </w:rPr>
      </w:pPr>
      <w:r w:rsidRPr="005E3633">
        <w:rPr>
          <w:rFonts w:ascii="Calibri" w:hAnsi="Calibri" w:cs="Calibri"/>
        </w:rPr>
        <w:t>Adobe Real-Time CDP</w:t>
      </w:r>
    </w:p>
    <w:p w14:paraId="6B775FF1" w14:textId="655F5E61" w:rsidR="0097541F" w:rsidRPr="005E3633" w:rsidRDefault="0097541F" w:rsidP="00184C36">
      <w:pPr>
        <w:rPr>
          <w:rFonts w:ascii="Calibri" w:hAnsi="Calibri" w:cs="Calibri"/>
        </w:rPr>
      </w:pPr>
      <w:r w:rsidRPr="005E3633">
        <w:rPr>
          <w:rFonts w:ascii="Calibri" w:hAnsi="Calibri" w:cs="Calibri"/>
        </w:rPr>
        <w:t>Total Familiarity</w:t>
      </w:r>
      <w:r w:rsidR="005E3633" w:rsidRPr="005E3633">
        <w:rPr>
          <w:rFonts w:ascii="Calibri" w:hAnsi="Calibri" w:cs="Calibri"/>
        </w:rPr>
        <w:t>: 75%-9</w:t>
      </w:r>
      <w:r w:rsidRPr="005E3633">
        <w:rPr>
          <w:rFonts w:ascii="Calibri" w:hAnsi="Calibri" w:cs="Calibri"/>
        </w:rPr>
        <w:t>0%</w:t>
      </w:r>
    </w:p>
    <w:p w14:paraId="5DA89117" w14:textId="77777777" w:rsidR="0097541F" w:rsidRPr="005E3633" w:rsidRDefault="0097541F" w:rsidP="0097541F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5E3633">
        <w:rPr>
          <w:rFonts w:ascii="Calibri" w:hAnsi="Calibri" w:cs="Calibri"/>
          <w:b/>
        </w:rPr>
        <w:t>Data Collection</w:t>
      </w:r>
      <w:r w:rsidRPr="005E3633">
        <w:rPr>
          <w:rFonts w:ascii="Calibri" w:hAnsi="Calibri" w:cs="Calibri"/>
        </w:rPr>
        <w:t xml:space="preserve"> (</w:t>
      </w:r>
      <w:proofErr w:type="spellStart"/>
      <w:r w:rsidRPr="005E3633">
        <w:rPr>
          <w:rFonts w:ascii="Calibri" w:hAnsi="Calibri" w:cs="Calibri"/>
        </w:rPr>
        <w:t>Batch&amp;Stream</w:t>
      </w:r>
      <w:proofErr w:type="spellEnd"/>
      <w:r w:rsidRPr="005E3633">
        <w:rPr>
          <w:rFonts w:ascii="Calibri" w:hAnsi="Calibri" w:cs="Calibri"/>
        </w:rPr>
        <w:t xml:space="preserve">): </w:t>
      </w:r>
      <w:proofErr w:type="spellStart"/>
      <w:r w:rsidRPr="005E3633">
        <w:rPr>
          <w:rFonts w:ascii="Calibri" w:hAnsi="Calibri" w:cs="Calibri"/>
        </w:rPr>
        <w:t>Conceptionally</w:t>
      </w:r>
      <w:proofErr w:type="spellEnd"/>
      <w:r w:rsidRPr="005E3633">
        <w:rPr>
          <w:rFonts w:ascii="Calibri" w:hAnsi="Calibri" w:cs="Calibri"/>
        </w:rPr>
        <w:t xml:space="preserve"> 100% Technically 100%</w:t>
      </w:r>
    </w:p>
    <w:p w14:paraId="26D318F7" w14:textId="77777777" w:rsidR="0097541F" w:rsidRPr="005E3633" w:rsidRDefault="0097541F" w:rsidP="0097541F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</w:rPr>
      </w:pPr>
      <w:commentRangeStart w:id="0"/>
      <w:r w:rsidRPr="005E3633">
        <w:rPr>
          <w:rFonts w:ascii="Calibri" w:hAnsi="Calibri" w:cs="Calibri"/>
          <w:b/>
        </w:rPr>
        <w:t>Data Profile/Segmentation/Identity</w:t>
      </w:r>
      <w:r w:rsidRPr="005E3633">
        <w:rPr>
          <w:rFonts w:ascii="Calibri" w:hAnsi="Calibri" w:cs="Calibri"/>
        </w:rPr>
        <w:t xml:space="preserve">: </w:t>
      </w:r>
      <w:proofErr w:type="spellStart"/>
      <w:r w:rsidRPr="005E3633">
        <w:rPr>
          <w:rFonts w:ascii="Calibri" w:hAnsi="Calibri" w:cs="Calibri"/>
        </w:rPr>
        <w:t>Conceptionally</w:t>
      </w:r>
      <w:proofErr w:type="spellEnd"/>
      <w:r w:rsidRPr="005E3633">
        <w:rPr>
          <w:rFonts w:ascii="Calibri" w:hAnsi="Calibri" w:cs="Calibri"/>
        </w:rPr>
        <w:t xml:space="preserve"> 100% Technically 100%</w:t>
      </w:r>
      <w:commentRangeEnd w:id="0"/>
      <w:r w:rsidRPr="005E3633">
        <w:rPr>
          <w:rStyle w:val="a4"/>
          <w:rFonts w:ascii="Calibri" w:hAnsi="Calibri" w:cs="Calibri"/>
        </w:rPr>
        <w:commentReference w:id="0"/>
      </w:r>
    </w:p>
    <w:p w14:paraId="0B718E01" w14:textId="77777777" w:rsidR="0097541F" w:rsidRPr="005E3633" w:rsidRDefault="0097541F" w:rsidP="0097541F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</w:rPr>
      </w:pPr>
      <w:commentRangeStart w:id="1"/>
      <w:r w:rsidRPr="005E3633">
        <w:rPr>
          <w:rFonts w:ascii="Calibri" w:hAnsi="Calibri" w:cs="Calibri"/>
          <w:b/>
        </w:rPr>
        <w:t>Data Science/Modeling</w:t>
      </w:r>
      <w:r w:rsidRPr="005E3633">
        <w:rPr>
          <w:rFonts w:ascii="Calibri" w:hAnsi="Calibri" w:cs="Calibri"/>
        </w:rPr>
        <w:t xml:space="preserve">: </w:t>
      </w:r>
      <w:proofErr w:type="spellStart"/>
      <w:r w:rsidRPr="005E3633">
        <w:rPr>
          <w:rFonts w:ascii="Calibri" w:hAnsi="Calibri" w:cs="Calibri"/>
        </w:rPr>
        <w:t>Conceptionally</w:t>
      </w:r>
      <w:proofErr w:type="spellEnd"/>
      <w:r w:rsidRPr="005E3633">
        <w:rPr>
          <w:rFonts w:ascii="Calibri" w:hAnsi="Calibri" w:cs="Calibri"/>
        </w:rPr>
        <w:t xml:space="preserve"> 100% Technically 60%</w:t>
      </w:r>
      <w:commentRangeEnd w:id="1"/>
      <w:r w:rsidRPr="005E3633">
        <w:rPr>
          <w:rStyle w:val="a4"/>
          <w:rFonts w:ascii="Calibri" w:hAnsi="Calibri" w:cs="Calibri"/>
        </w:rPr>
        <w:commentReference w:id="1"/>
      </w:r>
    </w:p>
    <w:p w14:paraId="1E6180C6" w14:textId="77777777" w:rsidR="00251822" w:rsidRPr="005E3633" w:rsidRDefault="00251822" w:rsidP="0097541F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</w:rPr>
      </w:pPr>
      <w:commentRangeStart w:id="2"/>
      <w:r w:rsidRPr="005E3633">
        <w:rPr>
          <w:rFonts w:ascii="Calibri" w:hAnsi="Calibri" w:cs="Calibri"/>
          <w:b/>
        </w:rPr>
        <w:t>Destination</w:t>
      </w:r>
      <w:r w:rsidRPr="005E3633">
        <w:rPr>
          <w:rFonts w:ascii="Calibri" w:hAnsi="Calibri" w:cs="Calibri"/>
        </w:rPr>
        <w:t xml:space="preserve">: </w:t>
      </w:r>
      <w:proofErr w:type="spellStart"/>
      <w:r w:rsidRPr="005E3633">
        <w:rPr>
          <w:rFonts w:ascii="Calibri" w:hAnsi="Calibri" w:cs="Calibri"/>
        </w:rPr>
        <w:t>Conceptionally</w:t>
      </w:r>
      <w:proofErr w:type="spellEnd"/>
      <w:r w:rsidRPr="005E3633">
        <w:rPr>
          <w:rFonts w:ascii="Calibri" w:hAnsi="Calibri" w:cs="Calibri"/>
        </w:rPr>
        <w:t xml:space="preserve"> 100% Technically 80%</w:t>
      </w:r>
      <w:commentRangeEnd w:id="2"/>
      <w:r w:rsidRPr="005E3633">
        <w:rPr>
          <w:rStyle w:val="a4"/>
          <w:rFonts w:ascii="Calibri" w:hAnsi="Calibri" w:cs="Calibri"/>
        </w:rPr>
        <w:commentReference w:id="2"/>
      </w:r>
    </w:p>
    <w:p w14:paraId="1D95FF8D" w14:textId="77777777" w:rsidR="00E45A42" w:rsidRPr="005E3633" w:rsidRDefault="00E45A42" w:rsidP="0097541F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5E3633">
        <w:rPr>
          <w:rFonts w:ascii="Calibri" w:hAnsi="Calibri" w:cs="Calibri"/>
          <w:b/>
        </w:rPr>
        <w:t>Data Governance</w:t>
      </w:r>
      <w:r w:rsidRPr="005E3633">
        <w:rPr>
          <w:rFonts w:ascii="Calibri" w:hAnsi="Calibri" w:cs="Calibri"/>
        </w:rPr>
        <w:t>:</w:t>
      </w:r>
      <w:commentRangeStart w:id="3"/>
      <w:r w:rsidRPr="005E3633">
        <w:rPr>
          <w:rFonts w:ascii="Calibri" w:hAnsi="Calibri" w:cs="Calibri"/>
        </w:rPr>
        <w:t xml:space="preserve"> </w:t>
      </w:r>
      <w:proofErr w:type="spellStart"/>
      <w:r w:rsidRPr="005E3633">
        <w:rPr>
          <w:rFonts w:ascii="Calibri" w:hAnsi="Calibri" w:cs="Calibri"/>
        </w:rPr>
        <w:t>Conceptionally</w:t>
      </w:r>
      <w:proofErr w:type="spellEnd"/>
      <w:r w:rsidRPr="005E3633">
        <w:rPr>
          <w:rFonts w:ascii="Calibri" w:hAnsi="Calibri" w:cs="Calibri"/>
        </w:rPr>
        <w:t xml:space="preserve"> 90% Technically 80%</w:t>
      </w:r>
      <w:commentRangeEnd w:id="3"/>
      <w:r w:rsidRPr="005E3633">
        <w:rPr>
          <w:rStyle w:val="a4"/>
          <w:rFonts w:ascii="Calibri" w:hAnsi="Calibri" w:cs="Calibri"/>
        </w:rPr>
        <w:commentReference w:id="3"/>
      </w:r>
    </w:p>
    <w:p w14:paraId="1E7992FA" w14:textId="77777777" w:rsidR="0097541F" w:rsidRPr="005E3633" w:rsidRDefault="0097541F" w:rsidP="00184C36">
      <w:pPr>
        <w:rPr>
          <w:rFonts w:ascii="Calibri" w:hAnsi="Calibri" w:cs="Calibri"/>
        </w:rPr>
      </w:pPr>
    </w:p>
    <w:p w14:paraId="390830A0" w14:textId="01DEE9B6" w:rsidR="002E5384" w:rsidRPr="005E3633" w:rsidRDefault="002E5384" w:rsidP="00184C36">
      <w:pPr>
        <w:rPr>
          <w:rFonts w:ascii="Calibri" w:hAnsi="Calibri" w:cs="Calibri"/>
          <w:color w:val="FF0000"/>
        </w:rPr>
      </w:pPr>
      <w:r w:rsidRPr="005E3633">
        <w:rPr>
          <w:rFonts w:ascii="Calibri" w:hAnsi="Calibri" w:cs="Calibri"/>
        </w:rPr>
        <w:t xml:space="preserve">Adobe Real Time CDP is a new but late product which was launched several years late after I left </w:t>
      </w:r>
      <w:proofErr w:type="spellStart"/>
      <w:r w:rsidRPr="005E3633">
        <w:rPr>
          <w:rFonts w:ascii="Calibri" w:hAnsi="Calibri" w:cs="Calibri"/>
        </w:rPr>
        <w:t>Merkle</w:t>
      </w:r>
      <w:proofErr w:type="spellEnd"/>
      <w:r w:rsidRPr="005E3633">
        <w:rPr>
          <w:rFonts w:ascii="Calibri" w:hAnsi="Calibri" w:cs="Calibri"/>
        </w:rPr>
        <w:t xml:space="preserve"> in 2019. Before I left </w:t>
      </w:r>
      <w:proofErr w:type="spellStart"/>
      <w:r w:rsidRPr="005E3633">
        <w:rPr>
          <w:rFonts w:ascii="Calibri" w:hAnsi="Calibri" w:cs="Calibri"/>
        </w:rPr>
        <w:t>Merkle</w:t>
      </w:r>
      <w:proofErr w:type="spellEnd"/>
      <w:r w:rsidRPr="005E3633">
        <w:rPr>
          <w:rFonts w:ascii="Calibri" w:hAnsi="Calibri" w:cs="Calibri"/>
        </w:rPr>
        <w:t xml:space="preserve">, I was in a project called IKEA product recommendation system. Our team were intended to work out a real time system. But due to client budget and knowledge and </w:t>
      </w:r>
      <w:commentRangeStart w:id="4"/>
      <w:r w:rsidRPr="005E3633">
        <w:rPr>
          <w:rFonts w:ascii="Calibri" w:hAnsi="Calibri" w:cs="Calibri"/>
        </w:rPr>
        <w:t>the limit of adobe experience cloud</w:t>
      </w:r>
      <w:commentRangeEnd w:id="4"/>
      <w:r w:rsidRPr="005E3633">
        <w:rPr>
          <w:rStyle w:val="a4"/>
          <w:rFonts w:ascii="Calibri" w:hAnsi="Calibri" w:cs="Calibri"/>
        </w:rPr>
        <w:commentReference w:id="4"/>
      </w:r>
      <w:r w:rsidRPr="005E3633">
        <w:rPr>
          <w:rFonts w:ascii="Calibri" w:hAnsi="Calibri" w:cs="Calibri"/>
        </w:rPr>
        <w:t xml:space="preserve">, we just created a system with high delay </w:t>
      </w:r>
      <w:proofErr w:type="spellStart"/>
      <w:r w:rsidRPr="005E3633">
        <w:rPr>
          <w:rFonts w:ascii="Calibri" w:hAnsi="Calibri" w:cs="Calibri"/>
        </w:rPr>
        <w:t>recommention</w:t>
      </w:r>
      <w:proofErr w:type="spellEnd"/>
      <w:r w:rsidRPr="005E3633">
        <w:rPr>
          <w:rFonts w:ascii="Calibri" w:hAnsi="Calibri" w:cs="Calibri"/>
        </w:rPr>
        <w:t xml:space="preserve"> update that could not be compared to the</w:t>
      </w:r>
      <w:r w:rsidR="00E45A42" w:rsidRPr="005E3633">
        <w:rPr>
          <w:rFonts w:ascii="Calibri" w:hAnsi="Calibri" w:cs="Calibri"/>
        </w:rPr>
        <w:t xml:space="preserve"> real-time or near real-time</w:t>
      </w:r>
      <w:r w:rsidRPr="005E3633">
        <w:rPr>
          <w:rFonts w:ascii="Calibri" w:hAnsi="Calibri" w:cs="Calibri"/>
        </w:rPr>
        <w:t xml:space="preserve"> recommendation engine of </w:t>
      </w:r>
      <w:proofErr w:type="spellStart"/>
      <w:r w:rsidRPr="005E3633">
        <w:rPr>
          <w:rFonts w:ascii="Calibri" w:hAnsi="Calibri" w:cs="Calibri"/>
        </w:rPr>
        <w:t>TikTok</w:t>
      </w:r>
      <w:proofErr w:type="spellEnd"/>
      <w:r w:rsidRPr="005E3633">
        <w:rPr>
          <w:rFonts w:ascii="Calibri" w:hAnsi="Calibri" w:cs="Calibri"/>
        </w:rPr>
        <w:t xml:space="preserve"> or </w:t>
      </w:r>
      <w:proofErr w:type="spellStart"/>
      <w:r w:rsidRPr="005E3633">
        <w:rPr>
          <w:rFonts w:ascii="Calibri" w:hAnsi="Calibri" w:cs="Calibri"/>
        </w:rPr>
        <w:t>Tmall</w:t>
      </w:r>
      <w:proofErr w:type="spellEnd"/>
      <w:r w:rsidRPr="005E3633">
        <w:rPr>
          <w:rFonts w:ascii="Calibri" w:hAnsi="Calibri" w:cs="Calibri"/>
        </w:rPr>
        <w:t xml:space="preserve"> and even other famous e-com platform in china. But I myself is capable to </w:t>
      </w:r>
      <w:r w:rsidR="00E45A42" w:rsidRPr="005E3633">
        <w:rPr>
          <w:rFonts w:ascii="Calibri" w:hAnsi="Calibri" w:cs="Calibri"/>
        </w:rPr>
        <w:t>build</w:t>
      </w:r>
      <w:r w:rsidRPr="005E3633">
        <w:rPr>
          <w:rFonts w:ascii="Calibri" w:hAnsi="Calibri" w:cs="Calibri"/>
        </w:rPr>
        <w:t xml:space="preserve"> a </w:t>
      </w:r>
      <w:r w:rsidR="00E45A42" w:rsidRPr="005E3633">
        <w:rPr>
          <w:rFonts w:ascii="Calibri" w:hAnsi="Calibri" w:cs="Calibri"/>
        </w:rPr>
        <w:t>real-time</w:t>
      </w:r>
      <w:r w:rsidRPr="005E3633">
        <w:rPr>
          <w:rFonts w:ascii="Calibri" w:hAnsi="Calibri" w:cs="Calibri"/>
        </w:rPr>
        <w:t xml:space="preserve"> system with Spring Cloud and Tensor Flow and Hadoop Ec</w:t>
      </w:r>
      <w:r w:rsidR="006640F9" w:rsidRPr="005E3633">
        <w:rPr>
          <w:rFonts w:ascii="Calibri" w:hAnsi="Calibri" w:cs="Calibri"/>
        </w:rPr>
        <w:t>o. I have my own</w:t>
      </w:r>
      <w:hyperlink r:id="rId7" w:history="1">
        <w:r w:rsidR="006640F9" w:rsidRPr="005E3633">
          <w:rPr>
            <w:rStyle w:val="ac"/>
            <w:rFonts w:ascii="Calibri" w:hAnsi="Calibri" w:cs="Calibri"/>
          </w:rPr>
          <w:t xml:space="preserve"> Gitee</w:t>
        </w:r>
        <w:r w:rsidRPr="005E3633">
          <w:rPr>
            <w:rStyle w:val="ac"/>
            <w:rFonts w:ascii="Calibri" w:hAnsi="Calibri" w:cs="Calibri"/>
          </w:rPr>
          <w:t xml:space="preserve"> project </w:t>
        </w:r>
      </w:hyperlink>
      <w:r w:rsidRPr="005E3633">
        <w:rPr>
          <w:rFonts w:ascii="Calibri" w:hAnsi="Calibri" w:cs="Calibri"/>
        </w:rPr>
        <w:t>that is to be developed and researched.</w:t>
      </w:r>
      <w:r w:rsidR="006640F9" w:rsidRPr="005E3633">
        <w:rPr>
          <w:rFonts w:ascii="Calibri" w:hAnsi="Calibri" w:cs="Calibri"/>
        </w:rPr>
        <w:t xml:space="preserve"> And a Design Doc Named as</w:t>
      </w:r>
      <w:r w:rsidR="006640F9" w:rsidRPr="005E3633">
        <w:rPr>
          <w:rFonts w:ascii="Calibri" w:hAnsi="Calibri" w:cs="Calibri"/>
          <w:b/>
        </w:rPr>
        <w:t xml:space="preserve"> </w:t>
      </w:r>
      <w:r w:rsidR="006640F9" w:rsidRPr="005E3633">
        <w:rPr>
          <w:rFonts w:ascii="Calibri" w:hAnsi="Calibri" w:cs="Calibri"/>
          <w:b/>
          <w:color w:val="FF0000"/>
          <w:highlight w:val="yellow"/>
        </w:rPr>
        <w:t>Data Cloud (Phase I Recommendation Engine) System Architecture Design.pdf</w:t>
      </w:r>
      <w:r w:rsidR="006640F9" w:rsidRPr="005E3633">
        <w:rPr>
          <w:rFonts w:ascii="Calibri" w:hAnsi="Calibri" w:cs="Calibri"/>
          <w:b/>
          <w:color w:val="FF0000"/>
        </w:rPr>
        <w:t xml:space="preserve"> </w:t>
      </w:r>
      <w:r w:rsidR="006640F9" w:rsidRPr="005E3633">
        <w:rPr>
          <w:rFonts w:ascii="Calibri" w:hAnsi="Calibri" w:cs="Calibri"/>
        </w:rPr>
        <w:t>has been added to the .zip pack for your reference.</w:t>
      </w:r>
    </w:p>
    <w:p w14:paraId="0A3E3F9F" w14:textId="6BA54512" w:rsidR="002E5384" w:rsidRPr="005E3633" w:rsidRDefault="002E5384" w:rsidP="00184C36">
      <w:pPr>
        <w:rPr>
          <w:rFonts w:ascii="Calibri" w:hAnsi="Calibri" w:cs="Calibri"/>
        </w:rPr>
      </w:pPr>
    </w:p>
    <w:p w14:paraId="3E57AB51" w14:textId="44540BEE" w:rsidR="00264A2D" w:rsidRPr="005E3633" w:rsidRDefault="00264A2D" w:rsidP="00184C36">
      <w:pPr>
        <w:rPr>
          <w:rFonts w:ascii="Calibri" w:hAnsi="Calibri" w:cs="Calibri"/>
        </w:rPr>
      </w:pPr>
    </w:p>
    <w:p w14:paraId="0078D422" w14:textId="77777777" w:rsidR="00264A2D" w:rsidRPr="005E3633" w:rsidRDefault="00264A2D" w:rsidP="00264A2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Below are my understanding of Adobe Real Time CDP</w:t>
      </w:r>
    </w:p>
    <w:p w14:paraId="366EC0D8" w14:textId="77777777" w:rsidR="00264A2D" w:rsidRPr="005E3633" w:rsidRDefault="00264A2D" w:rsidP="00264A2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 </w:t>
      </w:r>
    </w:p>
    <w:p w14:paraId="51E8E38E" w14:textId="77777777" w:rsidR="00264A2D" w:rsidRPr="005E3633" w:rsidRDefault="00264A2D" w:rsidP="00264A2D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lastRenderedPageBreak/>
        <w:t>Adobe Real Time CDP 's</w:t>
      </w:r>
      <w:r w:rsidRPr="005E3633">
        <w:rPr>
          <w:rFonts w:ascii="Calibri" w:eastAsia="宋体" w:hAnsi="Calibri" w:cs="Calibri"/>
          <w:b/>
          <w:kern w:val="0"/>
          <w:sz w:val="22"/>
        </w:rPr>
        <w:t xml:space="preserve"> </w:t>
      </w:r>
      <w:r w:rsidRPr="005E3633">
        <w:rPr>
          <w:rFonts w:ascii="Calibri" w:eastAsia="宋体" w:hAnsi="Calibri" w:cs="Calibri"/>
          <w:b/>
          <w:kern w:val="0"/>
          <w:sz w:val="22"/>
          <w:highlight w:val="yellow"/>
        </w:rPr>
        <w:t>Targets and Ideas</w:t>
      </w:r>
    </w:p>
    <w:p w14:paraId="4758AE06" w14:textId="3D14794D" w:rsidR="006640F9" w:rsidRPr="005E3633" w:rsidRDefault="006640F9" w:rsidP="00264A2D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="Calibri" w:eastAsia="宋体" w:hAnsi="Calibri" w:cs="Calibri"/>
          <w:b/>
          <w:kern w:val="0"/>
          <w:sz w:val="22"/>
        </w:rPr>
      </w:pPr>
      <w:r w:rsidRPr="005E3633">
        <w:rPr>
          <w:rFonts w:ascii="Calibri" w:eastAsia="宋体" w:hAnsi="Calibri" w:cs="Calibri"/>
          <w:b/>
          <w:kern w:val="0"/>
          <w:sz w:val="22"/>
        </w:rPr>
        <w:t>Data A</w:t>
      </w:r>
      <w:r w:rsidR="00264A2D" w:rsidRPr="005E3633">
        <w:rPr>
          <w:rFonts w:ascii="Calibri" w:eastAsia="宋体" w:hAnsi="Calibri" w:cs="Calibri"/>
          <w:b/>
          <w:kern w:val="0"/>
          <w:sz w:val="22"/>
        </w:rPr>
        <w:t>ll Combined</w:t>
      </w:r>
    </w:p>
    <w:p w14:paraId="6E6E8FA8" w14:textId="4988E524" w:rsidR="00264A2D" w:rsidRPr="005E3633" w:rsidRDefault="00264A2D" w:rsidP="006640F9">
      <w:pPr>
        <w:widowControl/>
        <w:ind w:left="1080" w:firstLine="1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Any kind of CDP/DMP/Data Lake/Data Mesh/Data Grid/Data Base</w:t>
      </w:r>
    </w:p>
    <w:p w14:paraId="228A0E67" w14:textId="557E4C26" w:rsidR="00264A2D" w:rsidRPr="005E3633" w:rsidRDefault="00264A2D" w:rsidP="00264A2D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="Calibri" w:eastAsia="宋体" w:hAnsi="Calibri" w:cs="Calibri"/>
          <w:b/>
          <w:kern w:val="0"/>
          <w:sz w:val="22"/>
        </w:rPr>
      </w:pPr>
      <w:r w:rsidRPr="005E3633">
        <w:rPr>
          <w:rFonts w:ascii="Calibri" w:eastAsia="宋体" w:hAnsi="Calibri" w:cs="Calibri"/>
          <w:b/>
          <w:kern w:val="0"/>
          <w:sz w:val="22"/>
        </w:rPr>
        <w:t>Data All in One</w:t>
      </w:r>
    </w:p>
    <w:p w14:paraId="693C2B17" w14:textId="2BC18C4D" w:rsidR="006640F9" w:rsidRPr="005E3633" w:rsidRDefault="006640F9" w:rsidP="006640F9">
      <w:pPr>
        <w:widowControl/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All kind of data sources according to their relationship, quality and other measurement are put into adobe real time CDP and in a Global view to be used for coordinating tasks, comprehensive reporting, and other functions</w:t>
      </w:r>
    </w:p>
    <w:p w14:paraId="78092F9C" w14:textId="77777777" w:rsidR="00A93FE7" w:rsidRPr="005E3633" w:rsidRDefault="00264A2D" w:rsidP="00A93FE7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="Calibri" w:eastAsia="宋体" w:hAnsi="Calibri" w:cs="Calibri"/>
          <w:b/>
          <w:kern w:val="0"/>
          <w:sz w:val="22"/>
        </w:rPr>
      </w:pPr>
      <w:r w:rsidRPr="005E3633">
        <w:rPr>
          <w:rFonts w:ascii="Calibri" w:eastAsia="宋体" w:hAnsi="Calibri" w:cs="Calibri"/>
          <w:b/>
          <w:kern w:val="0"/>
          <w:sz w:val="22"/>
        </w:rPr>
        <w:t>Data Deep Learning</w:t>
      </w:r>
    </w:p>
    <w:p w14:paraId="5C3BF252" w14:textId="77777777" w:rsidR="00A93FE7" w:rsidRPr="005E3633" w:rsidRDefault="006640F9" w:rsidP="00A93FE7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 xml:space="preserve">Reporting and Audience targeting could only meet the basic and a little bit upper marketing needs. </w:t>
      </w:r>
    </w:p>
    <w:p w14:paraId="406C9584" w14:textId="324A0203" w:rsidR="006640F9" w:rsidRPr="005E3633" w:rsidRDefault="006640F9" w:rsidP="00A93FE7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 xml:space="preserve">But Data Modeling is a great tool to lock target, strengthen sticky, keep high loyalty, keep in-time business and marketing changing using </w:t>
      </w:r>
      <w:r w:rsidR="00A93FE7" w:rsidRPr="005E3633">
        <w:rPr>
          <w:rFonts w:ascii="Calibri" w:eastAsia="宋体" w:hAnsi="Calibri" w:cs="Calibri"/>
          <w:kern w:val="0"/>
          <w:sz w:val="22"/>
        </w:rPr>
        <w:t>frontier data tech.</w:t>
      </w:r>
    </w:p>
    <w:p w14:paraId="216495E1" w14:textId="77777777" w:rsidR="00264A2D" w:rsidRPr="005E3633" w:rsidRDefault="00264A2D" w:rsidP="00264A2D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="Calibri" w:eastAsia="宋体" w:hAnsi="Calibri" w:cs="Calibri"/>
          <w:b/>
          <w:kern w:val="0"/>
          <w:sz w:val="22"/>
        </w:rPr>
      </w:pPr>
      <w:r w:rsidRPr="005E3633">
        <w:rPr>
          <w:rFonts w:ascii="Calibri" w:eastAsia="宋体" w:hAnsi="Calibri" w:cs="Calibri"/>
          <w:b/>
          <w:kern w:val="0"/>
          <w:sz w:val="22"/>
        </w:rPr>
        <w:t xml:space="preserve">Data Act in Time (Real Time) </w:t>
      </w:r>
    </w:p>
    <w:p w14:paraId="2AD69668" w14:textId="02CC2DB4" w:rsidR="00264A2D" w:rsidRPr="005E3633" w:rsidRDefault="00264A2D" w:rsidP="00264A2D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Within user session act at on</w:t>
      </w:r>
      <w:r w:rsidR="00A93FE7" w:rsidRPr="005E3633">
        <w:rPr>
          <w:rFonts w:ascii="Calibri" w:eastAsia="宋体" w:hAnsi="Calibri" w:cs="Calibri"/>
          <w:kern w:val="0"/>
          <w:sz w:val="22"/>
        </w:rPr>
        <w:t>c</w:t>
      </w:r>
      <w:r w:rsidRPr="005E3633">
        <w:rPr>
          <w:rFonts w:ascii="Calibri" w:eastAsia="宋体" w:hAnsi="Calibri" w:cs="Calibri"/>
          <w:kern w:val="0"/>
          <w:sz w:val="22"/>
        </w:rPr>
        <w:t>e</w:t>
      </w:r>
    </w:p>
    <w:p w14:paraId="0554DA11" w14:textId="77777777" w:rsidR="00264A2D" w:rsidRPr="005E3633" w:rsidRDefault="00264A2D" w:rsidP="00264A2D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 xml:space="preserve">Over through a user-brand interaction cycle </w:t>
      </w:r>
    </w:p>
    <w:p w14:paraId="233E8031" w14:textId="77777777" w:rsidR="00264A2D" w:rsidRPr="005E3633" w:rsidRDefault="00264A2D" w:rsidP="00264A2D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Awareness from different channels</w:t>
      </w:r>
    </w:p>
    <w:p w14:paraId="2FC88C40" w14:textId="77777777" w:rsidR="00264A2D" w:rsidRPr="005E3633" w:rsidRDefault="00264A2D" w:rsidP="00264A2D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 xml:space="preserve">Multiple times Touching end point like app, mini program, online store, offline store, </w:t>
      </w:r>
      <w:proofErr w:type="spellStart"/>
      <w:r w:rsidRPr="005E3633">
        <w:rPr>
          <w:rFonts w:ascii="Calibri" w:eastAsia="宋体" w:hAnsi="Calibri" w:cs="Calibri"/>
          <w:kern w:val="0"/>
          <w:sz w:val="22"/>
        </w:rPr>
        <w:t>etc</w:t>
      </w:r>
      <w:proofErr w:type="spellEnd"/>
    </w:p>
    <w:p w14:paraId="3BB952C9" w14:textId="77777777" w:rsidR="00264A2D" w:rsidRPr="005E3633" w:rsidRDefault="00264A2D" w:rsidP="00264A2D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 </w:t>
      </w:r>
    </w:p>
    <w:p w14:paraId="4FA9B333" w14:textId="77777777" w:rsidR="00264A2D" w:rsidRPr="005E3633" w:rsidRDefault="00264A2D" w:rsidP="00264A2D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 </w:t>
      </w:r>
    </w:p>
    <w:p w14:paraId="3C4C7EA0" w14:textId="77777777" w:rsidR="00264A2D" w:rsidRPr="005E3633" w:rsidRDefault="00264A2D" w:rsidP="00264A2D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From</w:t>
      </w:r>
      <w:r w:rsidRPr="005E3633">
        <w:rPr>
          <w:rFonts w:ascii="Calibri" w:eastAsia="宋体" w:hAnsi="Calibri" w:cs="Calibri"/>
          <w:b/>
          <w:bCs/>
          <w:kern w:val="0"/>
          <w:sz w:val="22"/>
        </w:rPr>
        <w:t xml:space="preserve"> </w:t>
      </w:r>
      <w:r w:rsidRPr="005E3633">
        <w:rPr>
          <w:rFonts w:ascii="Calibri" w:eastAsia="宋体" w:hAnsi="Calibri" w:cs="Calibri"/>
          <w:b/>
          <w:bCs/>
          <w:kern w:val="0"/>
          <w:sz w:val="22"/>
          <w:highlight w:val="yellow"/>
        </w:rPr>
        <w:t>marketing</w:t>
      </w:r>
      <w:r w:rsidRPr="005E3633">
        <w:rPr>
          <w:rFonts w:ascii="Calibri" w:eastAsia="宋体" w:hAnsi="Calibri" w:cs="Calibri"/>
          <w:b/>
          <w:kern w:val="0"/>
          <w:sz w:val="22"/>
          <w:highlight w:val="yellow"/>
        </w:rPr>
        <w:t xml:space="preserve"> or </w:t>
      </w:r>
      <w:r w:rsidRPr="005E3633">
        <w:rPr>
          <w:rFonts w:ascii="Calibri" w:eastAsia="宋体" w:hAnsi="Calibri" w:cs="Calibri"/>
          <w:b/>
          <w:bCs/>
          <w:kern w:val="0"/>
          <w:sz w:val="22"/>
          <w:highlight w:val="yellow"/>
        </w:rPr>
        <w:t>business</w:t>
      </w:r>
      <w:r w:rsidRPr="005E3633">
        <w:rPr>
          <w:rFonts w:ascii="Calibri" w:eastAsia="宋体" w:hAnsi="Calibri" w:cs="Calibri"/>
          <w:b/>
          <w:kern w:val="0"/>
          <w:sz w:val="22"/>
          <w:highlight w:val="yellow"/>
        </w:rPr>
        <w:t xml:space="preserve"> view</w:t>
      </w:r>
      <w:r w:rsidRPr="005E3633">
        <w:rPr>
          <w:rFonts w:ascii="Calibri" w:eastAsia="宋体" w:hAnsi="Calibri" w:cs="Calibri"/>
          <w:kern w:val="0"/>
          <w:sz w:val="22"/>
          <w:highlight w:val="yellow"/>
        </w:rPr>
        <w:t>:</w:t>
      </w:r>
    </w:p>
    <w:p w14:paraId="5DA28475" w14:textId="77777777" w:rsidR="00264A2D" w:rsidRPr="005E3633" w:rsidRDefault="00264A2D" w:rsidP="00264A2D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b/>
          <w:bCs/>
          <w:kern w:val="0"/>
          <w:sz w:val="22"/>
        </w:rPr>
      </w:pPr>
      <w:r w:rsidRPr="005E3633">
        <w:rPr>
          <w:rFonts w:ascii="Calibri" w:eastAsia="宋体" w:hAnsi="Calibri" w:cs="Calibri"/>
          <w:b/>
          <w:bCs/>
          <w:kern w:val="0"/>
          <w:sz w:val="22"/>
        </w:rPr>
        <w:t>Data Collection &amp; Integration</w:t>
      </w:r>
    </w:p>
    <w:p w14:paraId="3EC06F85" w14:textId="77777777" w:rsidR="00264A2D" w:rsidRPr="005E3633" w:rsidRDefault="00264A2D" w:rsidP="00264A2D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Offline Batch Data</w:t>
      </w:r>
    </w:p>
    <w:p w14:paraId="7783142F" w14:textId="77777777" w:rsidR="00264A2D" w:rsidRPr="005E3633" w:rsidRDefault="00264A2D" w:rsidP="00264A2D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CRM Data</w:t>
      </w:r>
    </w:p>
    <w:p w14:paraId="7AAA4B3A" w14:textId="77777777" w:rsidR="00264A2D" w:rsidRPr="005E3633" w:rsidRDefault="00264A2D" w:rsidP="00264A2D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2nd Party Data e.g.</w:t>
      </w:r>
    </w:p>
    <w:p w14:paraId="7214EF85" w14:textId="77777777" w:rsidR="00264A2D" w:rsidRPr="005E3633" w:rsidRDefault="00264A2D" w:rsidP="00264A2D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Client Self Build Data Lake/CDP</w:t>
      </w:r>
    </w:p>
    <w:p w14:paraId="2835C079" w14:textId="77777777" w:rsidR="00264A2D" w:rsidRPr="005E3633" w:rsidRDefault="00264A2D" w:rsidP="00264A2D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Online Stream Data</w:t>
      </w:r>
    </w:p>
    <w:p w14:paraId="31259EE0" w14:textId="77777777" w:rsidR="00264A2D" w:rsidRPr="005E3633" w:rsidRDefault="00264A2D" w:rsidP="00264A2D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Adobe Analytics</w:t>
      </w:r>
    </w:p>
    <w:p w14:paraId="0B4CC4B4" w14:textId="77777777" w:rsidR="00264A2D" w:rsidRPr="005E3633" w:rsidRDefault="00264A2D" w:rsidP="00264A2D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Adobe Target</w:t>
      </w:r>
    </w:p>
    <w:p w14:paraId="1B22F241" w14:textId="77777777" w:rsidR="00264A2D" w:rsidRPr="005E3633" w:rsidRDefault="00264A2D" w:rsidP="00264A2D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Other Adobe Partner Product Data Stream</w:t>
      </w:r>
    </w:p>
    <w:p w14:paraId="26B45852" w14:textId="77777777" w:rsidR="00264A2D" w:rsidRPr="005E3633" w:rsidRDefault="00264A2D" w:rsidP="00264A2D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Client Self Build Data Stream</w:t>
      </w:r>
    </w:p>
    <w:p w14:paraId="6FACF7CF" w14:textId="77777777" w:rsidR="00264A2D" w:rsidRPr="005E3633" w:rsidRDefault="00264A2D" w:rsidP="00264A2D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宋体" w:hAnsi="Calibri" w:cs="Calibri"/>
          <w:b/>
          <w:bCs/>
          <w:kern w:val="0"/>
          <w:sz w:val="22"/>
        </w:rPr>
      </w:pPr>
      <w:r w:rsidRPr="005E3633">
        <w:rPr>
          <w:rFonts w:ascii="Calibri" w:eastAsia="宋体" w:hAnsi="Calibri" w:cs="Calibri"/>
          <w:b/>
          <w:bCs/>
          <w:kern w:val="0"/>
          <w:sz w:val="22"/>
        </w:rPr>
        <w:t>Data Governance</w:t>
      </w:r>
    </w:p>
    <w:p w14:paraId="59ABBEFA" w14:textId="77777777" w:rsidR="00264A2D" w:rsidRPr="005E3633" w:rsidRDefault="00264A2D" w:rsidP="00264A2D">
      <w:pPr>
        <w:widowControl/>
        <w:numPr>
          <w:ilvl w:val="2"/>
          <w:numId w:val="13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 xml:space="preserve">Raw Data </w:t>
      </w:r>
    </w:p>
    <w:p w14:paraId="2CCA638C" w14:textId="77777777" w:rsidR="00264A2D" w:rsidRPr="005E3633" w:rsidRDefault="00264A2D" w:rsidP="00264A2D">
      <w:pPr>
        <w:widowControl/>
        <w:numPr>
          <w:ilvl w:val="3"/>
          <w:numId w:val="14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Data Washing</w:t>
      </w:r>
    </w:p>
    <w:p w14:paraId="6B59CCD2" w14:textId="77777777" w:rsidR="00264A2D" w:rsidRPr="005E3633" w:rsidRDefault="00264A2D" w:rsidP="00264A2D">
      <w:pPr>
        <w:widowControl/>
        <w:numPr>
          <w:ilvl w:val="3"/>
          <w:numId w:val="14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Data Preprocess</w:t>
      </w:r>
    </w:p>
    <w:p w14:paraId="6F1381C2" w14:textId="77777777" w:rsidR="00264A2D" w:rsidRPr="005E3633" w:rsidRDefault="00264A2D" w:rsidP="00264A2D">
      <w:pPr>
        <w:widowControl/>
        <w:numPr>
          <w:ilvl w:val="2"/>
          <w:numId w:val="14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Unique Customer Identification</w:t>
      </w:r>
    </w:p>
    <w:p w14:paraId="5A65D7DA" w14:textId="77777777" w:rsidR="00264A2D" w:rsidRPr="005E3633" w:rsidRDefault="00264A2D" w:rsidP="00264A2D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 </w:t>
      </w:r>
    </w:p>
    <w:p w14:paraId="1016A116" w14:textId="77777777" w:rsidR="00264A2D" w:rsidRPr="005E3633" w:rsidRDefault="00264A2D" w:rsidP="00264A2D">
      <w:pPr>
        <w:widowControl/>
        <w:numPr>
          <w:ilvl w:val="0"/>
          <w:numId w:val="15"/>
        </w:numPr>
        <w:ind w:left="1080"/>
        <w:jc w:val="left"/>
        <w:textAlignment w:val="center"/>
        <w:rPr>
          <w:rFonts w:ascii="Calibri" w:eastAsia="宋体" w:hAnsi="Calibri" w:cs="Calibri"/>
          <w:b/>
          <w:bCs/>
          <w:kern w:val="0"/>
          <w:sz w:val="22"/>
        </w:rPr>
      </w:pPr>
      <w:r w:rsidRPr="005E3633">
        <w:rPr>
          <w:rFonts w:ascii="Calibri" w:eastAsia="宋体" w:hAnsi="Calibri" w:cs="Calibri"/>
          <w:b/>
          <w:bCs/>
          <w:kern w:val="0"/>
          <w:sz w:val="22"/>
        </w:rPr>
        <w:t>Data Usage</w:t>
      </w:r>
    </w:p>
    <w:p w14:paraId="4F2E8921" w14:textId="77777777" w:rsidR="00264A2D" w:rsidRPr="005E3633" w:rsidRDefault="00264A2D" w:rsidP="00264A2D">
      <w:pPr>
        <w:widowControl/>
        <w:numPr>
          <w:ilvl w:val="1"/>
          <w:numId w:val="16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User Profiling</w:t>
      </w:r>
    </w:p>
    <w:p w14:paraId="474FA369" w14:textId="77777777" w:rsidR="00264A2D" w:rsidRPr="005E3633" w:rsidRDefault="00264A2D" w:rsidP="00264A2D">
      <w:pPr>
        <w:widowControl/>
        <w:numPr>
          <w:ilvl w:val="1"/>
          <w:numId w:val="16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 xml:space="preserve">User Categorizing </w:t>
      </w:r>
    </w:p>
    <w:p w14:paraId="553CC69D" w14:textId="77777777" w:rsidR="00264A2D" w:rsidRPr="005E3633" w:rsidRDefault="00264A2D" w:rsidP="00264A2D">
      <w:pPr>
        <w:widowControl/>
        <w:numPr>
          <w:ilvl w:val="1"/>
          <w:numId w:val="16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Data Science Service (Modeling)</w:t>
      </w:r>
    </w:p>
    <w:p w14:paraId="179C5C37" w14:textId="77777777" w:rsidR="00264A2D" w:rsidRPr="005E3633" w:rsidRDefault="00264A2D" w:rsidP="00264A2D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 </w:t>
      </w:r>
    </w:p>
    <w:p w14:paraId="648A6206" w14:textId="77777777" w:rsidR="00264A2D" w:rsidRPr="005E3633" w:rsidRDefault="00264A2D" w:rsidP="00264A2D">
      <w:pPr>
        <w:widowControl/>
        <w:numPr>
          <w:ilvl w:val="0"/>
          <w:numId w:val="17"/>
        </w:numPr>
        <w:ind w:left="1080"/>
        <w:jc w:val="left"/>
        <w:textAlignment w:val="center"/>
        <w:rPr>
          <w:rFonts w:ascii="Calibri" w:eastAsia="宋体" w:hAnsi="Calibri" w:cs="Calibri"/>
          <w:b/>
          <w:bCs/>
          <w:kern w:val="0"/>
          <w:sz w:val="22"/>
        </w:rPr>
      </w:pPr>
      <w:r w:rsidRPr="005E3633">
        <w:rPr>
          <w:rFonts w:ascii="Calibri" w:eastAsia="宋体" w:hAnsi="Calibri" w:cs="Calibri"/>
          <w:b/>
          <w:bCs/>
          <w:kern w:val="0"/>
          <w:sz w:val="22"/>
        </w:rPr>
        <w:t>Data Output (drive inner cycle and out-target marketing, sales, advertising job)</w:t>
      </w:r>
    </w:p>
    <w:p w14:paraId="2BDF7B4A" w14:textId="77777777" w:rsidR="00264A2D" w:rsidRPr="005E3633" w:rsidRDefault="00264A2D" w:rsidP="00264A2D">
      <w:pPr>
        <w:widowControl/>
        <w:numPr>
          <w:ilvl w:val="1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lastRenderedPageBreak/>
        <w:t xml:space="preserve">Connected to adobe eco (platform or </w:t>
      </w:r>
      <w:proofErr w:type="gramStart"/>
      <w:r w:rsidRPr="005E3633">
        <w:rPr>
          <w:rFonts w:ascii="Calibri" w:eastAsia="宋体" w:hAnsi="Calibri" w:cs="Calibri"/>
          <w:kern w:val="0"/>
          <w:sz w:val="22"/>
        </w:rPr>
        <w:t>app)  (</w:t>
      </w:r>
      <w:proofErr w:type="gramEnd"/>
      <w:r w:rsidRPr="005E3633">
        <w:rPr>
          <w:rFonts w:ascii="Calibri" w:eastAsia="宋体" w:hAnsi="Calibri" w:cs="Calibri"/>
          <w:kern w:val="0"/>
          <w:sz w:val="22"/>
        </w:rPr>
        <w:t>Integrated)</w:t>
      </w:r>
    </w:p>
    <w:p w14:paraId="37898A12" w14:textId="77777777" w:rsidR="00264A2D" w:rsidRPr="005E3633" w:rsidRDefault="00264A2D" w:rsidP="00264A2D">
      <w:pPr>
        <w:widowControl/>
        <w:numPr>
          <w:ilvl w:val="1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Connected to 3rd mature end product (partner level Integrated)</w:t>
      </w:r>
    </w:p>
    <w:p w14:paraId="32829341" w14:textId="77777777" w:rsidR="00264A2D" w:rsidRPr="005E3633" w:rsidRDefault="00264A2D" w:rsidP="00264A2D">
      <w:pPr>
        <w:widowControl/>
        <w:numPr>
          <w:ilvl w:val="1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Connected 3rd party system (MA/Data System/E-</w:t>
      </w:r>
      <w:proofErr w:type="gramStart"/>
      <w:r w:rsidRPr="005E3633">
        <w:rPr>
          <w:rFonts w:ascii="Calibri" w:eastAsia="宋体" w:hAnsi="Calibri" w:cs="Calibri"/>
          <w:kern w:val="0"/>
          <w:sz w:val="22"/>
        </w:rPr>
        <w:t>commerce)(</w:t>
      </w:r>
      <w:proofErr w:type="gramEnd"/>
      <w:r w:rsidRPr="005E3633">
        <w:rPr>
          <w:rFonts w:ascii="Calibri" w:eastAsia="宋体" w:hAnsi="Calibri" w:cs="Calibri"/>
          <w:kern w:val="0"/>
          <w:sz w:val="22"/>
        </w:rPr>
        <w:t xml:space="preserve"> Data Flow Out API Mode)</w:t>
      </w:r>
    </w:p>
    <w:p w14:paraId="5657FFBA" w14:textId="77777777" w:rsidR="00264A2D" w:rsidRPr="005E3633" w:rsidRDefault="00264A2D" w:rsidP="00264A2D">
      <w:pPr>
        <w:widowControl/>
        <w:numPr>
          <w:ilvl w:val="0"/>
          <w:numId w:val="1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 xml:space="preserve">From </w:t>
      </w:r>
      <w:r w:rsidRPr="005E3633">
        <w:rPr>
          <w:rFonts w:ascii="Calibri" w:eastAsia="宋体" w:hAnsi="Calibri" w:cs="Calibri"/>
          <w:b/>
          <w:kern w:val="0"/>
          <w:sz w:val="22"/>
          <w:highlight w:val="yellow"/>
        </w:rPr>
        <w:t>Technical and Data Science View</w:t>
      </w:r>
    </w:p>
    <w:p w14:paraId="08FA579E" w14:textId="77777777" w:rsidR="00264A2D" w:rsidRPr="005E3633" w:rsidRDefault="00264A2D" w:rsidP="00264A2D">
      <w:pPr>
        <w:widowControl/>
        <w:numPr>
          <w:ilvl w:val="1"/>
          <w:numId w:val="20"/>
        </w:numPr>
        <w:ind w:left="1080"/>
        <w:jc w:val="left"/>
        <w:textAlignment w:val="center"/>
        <w:rPr>
          <w:rFonts w:ascii="Calibri" w:eastAsia="宋体" w:hAnsi="Calibri" w:cs="Calibri"/>
          <w:b/>
          <w:kern w:val="0"/>
          <w:sz w:val="22"/>
        </w:rPr>
      </w:pPr>
      <w:r w:rsidRPr="005E3633">
        <w:rPr>
          <w:rFonts w:ascii="Calibri" w:eastAsia="宋体" w:hAnsi="Calibri" w:cs="Calibri"/>
          <w:b/>
          <w:kern w:val="0"/>
          <w:sz w:val="22"/>
        </w:rPr>
        <w:t>Data Collection</w:t>
      </w:r>
    </w:p>
    <w:p w14:paraId="07000219" w14:textId="77777777" w:rsidR="00264A2D" w:rsidRPr="005E3633" w:rsidRDefault="00264A2D" w:rsidP="00264A2D">
      <w:pPr>
        <w:widowControl/>
        <w:numPr>
          <w:ilvl w:val="2"/>
          <w:numId w:val="21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b/>
          <w:bCs/>
          <w:kern w:val="0"/>
          <w:sz w:val="22"/>
        </w:rPr>
        <w:t xml:space="preserve">Data Flow API &amp; SDK - </w:t>
      </w:r>
      <w:r w:rsidRPr="005E3633">
        <w:rPr>
          <w:rFonts w:ascii="Calibri" w:eastAsia="宋体" w:hAnsi="Calibri" w:cs="Calibri"/>
          <w:kern w:val="0"/>
          <w:sz w:val="22"/>
        </w:rPr>
        <w:t>Adobe Experience Platform Data Collection (Developer Console)</w:t>
      </w:r>
    </w:p>
    <w:p w14:paraId="265D2751" w14:textId="77777777" w:rsidR="00264A2D" w:rsidRPr="005E3633" w:rsidRDefault="00264A2D" w:rsidP="00264A2D">
      <w:pPr>
        <w:widowControl/>
        <w:numPr>
          <w:ilvl w:val="3"/>
          <w:numId w:val="22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Formerly Known as Dynamic Tag Manager Adobe Launch</w:t>
      </w:r>
    </w:p>
    <w:p w14:paraId="5EBA04AC" w14:textId="77777777" w:rsidR="00264A2D" w:rsidRPr="005E3633" w:rsidRDefault="00264A2D" w:rsidP="00264A2D">
      <w:pPr>
        <w:widowControl/>
        <w:numPr>
          <w:ilvl w:val="3"/>
          <w:numId w:val="22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 xml:space="preserve">Extend Many </w:t>
      </w:r>
      <w:proofErr w:type="gramStart"/>
      <w:r w:rsidRPr="005E3633">
        <w:rPr>
          <w:rFonts w:ascii="Calibri" w:eastAsia="宋体" w:hAnsi="Calibri" w:cs="Calibri"/>
          <w:kern w:val="0"/>
          <w:sz w:val="22"/>
        </w:rPr>
        <w:t>Features :</w:t>
      </w:r>
      <w:proofErr w:type="gramEnd"/>
      <w:r w:rsidRPr="005E3633">
        <w:rPr>
          <w:rFonts w:ascii="Calibri" w:eastAsia="宋体" w:hAnsi="Calibri" w:cs="Calibri"/>
          <w:kern w:val="0"/>
          <w:sz w:val="22"/>
        </w:rPr>
        <w:t xml:space="preserve"> support collecting data to </w:t>
      </w:r>
      <w:r w:rsidRPr="005E3633">
        <w:rPr>
          <w:rFonts w:ascii="Calibri" w:eastAsia="宋体" w:hAnsi="Calibri" w:cs="Calibri"/>
          <w:b/>
          <w:bCs/>
          <w:kern w:val="0"/>
          <w:sz w:val="22"/>
        </w:rPr>
        <w:t>Real Time CDP/Adobe Target/Adobe Audience Manger/Event Forwarding/Third Party ID Sync</w:t>
      </w:r>
    </w:p>
    <w:p w14:paraId="215227CF" w14:textId="77777777" w:rsidR="00264A2D" w:rsidRPr="005E3633" w:rsidRDefault="00264A2D" w:rsidP="00264A2D">
      <w:pPr>
        <w:widowControl/>
        <w:numPr>
          <w:ilvl w:val="2"/>
          <w:numId w:val="22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b/>
          <w:bCs/>
          <w:kern w:val="0"/>
          <w:sz w:val="22"/>
        </w:rPr>
        <w:t>Batch Data Ingestion</w:t>
      </w:r>
    </w:p>
    <w:p w14:paraId="67CDE433" w14:textId="77777777" w:rsidR="00264A2D" w:rsidRPr="005E3633" w:rsidRDefault="00264A2D" w:rsidP="00264A2D">
      <w:pPr>
        <w:widowControl/>
        <w:numPr>
          <w:ilvl w:val="3"/>
          <w:numId w:val="23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 xml:space="preserve">Support </w:t>
      </w:r>
      <w:proofErr w:type="spellStart"/>
      <w:r w:rsidRPr="005E3633">
        <w:rPr>
          <w:rFonts w:ascii="Calibri" w:eastAsia="宋体" w:hAnsi="Calibri" w:cs="Calibri"/>
          <w:kern w:val="0"/>
          <w:sz w:val="22"/>
        </w:rPr>
        <w:t>Json</w:t>
      </w:r>
      <w:proofErr w:type="spellEnd"/>
    </w:p>
    <w:p w14:paraId="60B8549D" w14:textId="77777777" w:rsidR="00264A2D" w:rsidRPr="005E3633" w:rsidRDefault="00264A2D" w:rsidP="00264A2D">
      <w:pPr>
        <w:widowControl/>
        <w:numPr>
          <w:ilvl w:val="3"/>
          <w:numId w:val="23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Support Parquet</w:t>
      </w:r>
    </w:p>
    <w:p w14:paraId="1A92EDF1" w14:textId="77777777" w:rsidR="00264A2D" w:rsidRPr="005E3633" w:rsidRDefault="00264A2D" w:rsidP="00264A2D">
      <w:pPr>
        <w:widowControl/>
        <w:numPr>
          <w:ilvl w:val="1"/>
          <w:numId w:val="23"/>
        </w:numPr>
        <w:ind w:left="1080"/>
        <w:jc w:val="left"/>
        <w:textAlignment w:val="center"/>
        <w:rPr>
          <w:rFonts w:ascii="Calibri" w:eastAsia="宋体" w:hAnsi="Calibri" w:cs="Calibri"/>
          <w:b/>
          <w:kern w:val="0"/>
          <w:sz w:val="22"/>
        </w:rPr>
      </w:pPr>
      <w:r w:rsidRPr="005E3633">
        <w:rPr>
          <w:rFonts w:ascii="Calibri" w:eastAsia="宋体" w:hAnsi="Calibri" w:cs="Calibri"/>
          <w:b/>
          <w:kern w:val="0"/>
          <w:sz w:val="22"/>
        </w:rPr>
        <w:t>Data Governance</w:t>
      </w:r>
    </w:p>
    <w:p w14:paraId="11BF0767" w14:textId="77777777" w:rsidR="00264A2D" w:rsidRPr="005E3633" w:rsidRDefault="00264A2D" w:rsidP="00264A2D">
      <w:pPr>
        <w:widowControl/>
        <w:numPr>
          <w:ilvl w:val="2"/>
          <w:numId w:val="24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Merge policy</w:t>
      </w:r>
    </w:p>
    <w:p w14:paraId="688BAD84" w14:textId="77777777" w:rsidR="00264A2D" w:rsidRPr="005E3633" w:rsidRDefault="00264A2D" w:rsidP="00264A2D">
      <w:pPr>
        <w:widowControl/>
        <w:numPr>
          <w:ilvl w:val="2"/>
          <w:numId w:val="24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Data governance framework</w:t>
      </w:r>
    </w:p>
    <w:p w14:paraId="518C9C82" w14:textId="77777777" w:rsidR="00264A2D" w:rsidRPr="005E3633" w:rsidRDefault="00264A2D" w:rsidP="00264A2D">
      <w:pPr>
        <w:widowControl/>
        <w:numPr>
          <w:ilvl w:val="1"/>
          <w:numId w:val="24"/>
        </w:numPr>
        <w:ind w:left="1080"/>
        <w:jc w:val="left"/>
        <w:textAlignment w:val="center"/>
        <w:rPr>
          <w:rFonts w:ascii="Calibri" w:eastAsia="宋体" w:hAnsi="Calibri" w:cs="Calibri"/>
          <w:b/>
          <w:kern w:val="0"/>
          <w:sz w:val="22"/>
        </w:rPr>
      </w:pPr>
      <w:r w:rsidRPr="005E3633">
        <w:rPr>
          <w:rFonts w:ascii="Calibri" w:eastAsia="宋体" w:hAnsi="Calibri" w:cs="Calibri"/>
          <w:b/>
          <w:kern w:val="0"/>
          <w:sz w:val="22"/>
        </w:rPr>
        <w:t>Data Usage</w:t>
      </w:r>
    </w:p>
    <w:p w14:paraId="1A5D1539" w14:textId="77777777" w:rsidR="00264A2D" w:rsidRPr="005E3633" w:rsidRDefault="00264A2D" w:rsidP="00264A2D">
      <w:pPr>
        <w:widowControl/>
        <w:numPr>
          <w:ilvl w:val="2"/>
          <w:numId w:val="25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Profile &amp; Segment (</w:t>
      </w:r>
      <w:r w:rsidRPr="005E3633">
        <w:rPr>
          <w:rFonts w:ascii="Calibri" w:eastAsia="宋体" w:hAnsi="Calibri" w:cs="Calibri"/>
          <w:kern w:val="0"/>
          <w:sz w:val="22"/>
          <w:highlight w:val="yellow"/>
        </w:rPr>
        <w:t>Taxonomy setting, simple for a child</w:t>
      </w:r>
      <w:r w:rsidRPr="005E3633">
        <w:rPr>
          <w:rFonts w:ascii="Calibri" w:eastAsia="宋体" w:hAnsi="Calibri" w:cs="Calibri"/>
          <w:kern w:val="0"/>
          <w:sz w:val="22"/>
        </w:rPr>
        <w:t>)</w:t>
      </w:r>
    </w:p>
    <w:p w14:paraId="0003F810" w14:textId="77777777" w:rsidR="00264A2D" w:rsidRPr="005E3633" w:rsidRDefault="00264A2D" w:rsidP="00264A2D">
      <w:pPr>
        <w:widowControl/>
        <w:numPr>
          <w:ilvl w:val="2"/>
          <w:numId w:val="25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 xml:space="preserve">Modeling Service </w:t>
      </w:r>
      <w:proofErr w:type="gramStart"/>
      <w:r w:rsidRPr="005E3633">
        <w:rPr>
          <w:rFonts w:ascii="Calibri" w:eastAsia="宋体" w:hAnsi="Calibri" w:cs="Calibri"/>
          <w:kern w:val="0"/>
          <w:sz w:val="22"/>
        </w:rPr>
        <w:t>( AI</w:t>
      </w:r>
      <w:proofErr w:type="gramEnd"/>
      <w:r w:rsidRPr="005E3633">
        <w:rPr>
          <w:rFonts w:ascii="Calibri" w:eastAsia="宋体" w:hAnsi="Calibri" w:cs="Calibri"/>
          <w:kern w:val="0"/>
          <w:sz w:val="22"/>
        </w:rPr>
        <w:t xml:space="preserve"> &amp; ML, Data Modeling, hands-on for a Data Architect and Data Scientist)</w:t>
      </w:r>
    </w:p>
    <w:p w14:paraId="335034D0" w14:textId="77777777" w:rsidR="00264A2D" w:rsidRPr="005E3633" w:rsidRDefault="00264A2D" w:rsidP="00264A2D">
      <w:pPr>
        <w:widowControl/>
        <w:numPr>
          <w:ilvl w:val="1"/>
          <w:numId w:val="25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b/>
          <w:kern w:val="0"/>
          <w:sz w:val="22"/>
        </w:rPr>
        <w:t>Data Output</w:t>
      </w:r>
      <w:r w:rsidRPr="005E3633">
        <w:rPr>
          <w:rFonts w:ascii="Calibri" w:eastAsia="宋体" w:hAnsi="Calibri" w:cs="Calibri"/>
          <w:kern w:val="0"/>
          <w:sz w:val="22"/>
        </w:rPr>
        <w:t>(destination)</w:t>
      </w:r>
    </w:p>
    <w:p w14:paraId="2706CF7B" w14:textId="77777777" w:rsidR="00264A2D" w:rsidRPr="005E3633" w:rsidRDefault="00264A2D" w:rsidP="00264A2D">
      <w:pPr>
        <w:widowControl/>
        <w:numPr>
          <w:ilvl w:val="2"/>
          <w:numId w:val="26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 xml:space="preserve">Integrated third party partner like </w:t>
      </w:r>
      <w:proofErr w:type="spellStart"/>
      <w:r w:rsidRPr="005E3633">
        <w:rPr>
          <w:rFonts w:ascii="Calibri" w:eastAsia="宋体" w:hAnsi="Calibri" w:cs="Calibri"/>
          <w:kern w:val="0"/>
          <w:sz w:val="22"/>
        </w:rPr>
        <w:t>Saleforce</w:t>
      </w:r>
      <w:proofErr w:type="spellEnd"/>
      <w:r w:rsidRPr="005E3633">
        <w:rPr>
          <w:rFonts w:ascii="Calibri" w:eastAsia="宋体" w:hAnsi="Calibri" w:cs="Calibri"/>
          <w:kern w:val="0"/>
          <w:sz w:val="22"/>
        </w:rPr>
        <w:t>, Adobe Target.</w:t>
      </w:r>
    </w:p>
    <w:p w14:paraId="4B5260A9" w14:textId="77777777" w:rsidR="00264A2D" w:rsidRPr="005E3633" w:rsidRDefault="00264A2D" w:rsidP="00264A2D">
      <w:pPr>
        <w:widowControl/>
        <w:numPr>
          <w:ilvl w:val="2"/>
          <w:numId w:val="26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E3633">
        <w:rPr>
          <w:rFonts w:ascii="Calibri" w:eastAsia="宋体" w:hAnsi="Calibri" w:cs="Calibri"/>
          <w:kern w:val="0"/>
          <w:sz w:val="22"/>
        </w:rPr>
        <w:t>Data Flow API</w:t>
      </w:r>
    </w:p>
    <w:p w14:paraId="675A8A91" w14:textId="1782C61A" w:rsidR="00264A2D" w:rsidRPr="005E3633" w:rsidRDefault="00264A2D" w:rsidP="00184C36">
      <w:pPr>
        <w:rPr>
          <w:rFonts w:ascii="Calibri" w:hAnsi="Calibri" w:cs="Calibri"/>
        </w:rPr>
      </w:pPr>
    </w:p>
    <w:p w14:paraId="0EF69CBA" w14:textId="77777777" w:rsidR="00264A2D" w:rsidRPr="005E3633" w:rsidRDefault="00264A2D" w:rsidP="00184C36">
      <w:pPr>
        <w:rPr>
          <w:rFonts w:ascii="Calibri" w:hAnsi="Calibri" w:cs="Calibri"/>
        </w:rPr>
      </w:pPr>
    </w:p>
    <w:p w14:paraId="111B73E8" w14:textId="77777777" w:rsidR="00184C36" w:rsidRPr="005E3633" w:rsidRDefault="00184C36" w:rsidP="00D73794">
      <w:pPr>
        <w:pStyle w:val="3"/>
        <w:rPr>
          <w:rFonts w:ascii="Calibri" w:hAnsi="Calibri" w:cs="Calibri"/>
        </w:rPr>
      </w:pPr>
      <w:r w:rsidRPr="005E3633">
        <w:rPr>
          <w:rFonts w:ascii="Calibri" w:hAnsi="Calibri" w:cs="Calibri"/>
        </w:rPr>
        <w:t>Abode Target</w:t>
      </w:r>
    </w:p>
    <w:p w14:paraId="653A4726" w14:textId="0FCA721A" w:rsidR="00251822" w:rsidRPr="005E3633" w:rsidRDefault="00251822" w:rsidP="00184C36">
      <w:pPr>
        <w:rPr>
          <w:rFonts w:ascii="Calibri" w:hAnsi="Calibri" w:cs="Calibri"/>
          <w:b/>
        </w:rPr>
      </w:pPr>
      <w:r w:rsidRPr="005E3633">
        <w:rPr>
          <w:rFonts w:ascii="Calibri" w:hAnsi="Calibri" w:cs="Calibri"/>
          <w:b/>
        </w:rPr>
        <w:t>Fam</w:t>
      </w:r>
      <w:r w:rsidR="00FD7DD5" w:rsidRPr="005E3633">
        <w:rPr>
          <w:rFonts w:ascii="Calibri" w:hAnsi="Calibri" w:cs="Calibri"/>
          <w:b/>
        </w:rPr>
        <w:t xml:space="preserve">iliarity: </w:t>
      </w:r>
      <w:r w:rsidRPr="005E3633">
        <w:rPr>
          <w:rFonts w:ascii="Calibri" w:hAnsi="Calibri" w:cs="Calibri"/>
          <w:b/>
        </w:rPr>
        <w:t>90%</w:t>
      </w:r>
    </w:p>
    <w:p w14:paraId="6A27C092" w14:textId="77777777" w:rsidR="00264A2D" w:rsidRPr="005E3633" w:rsidRDefault="00264A2D" w:rsidP="00184C36">
      <w:pPr>
        <w:rPr>
          <w:rFonts w:ascii="Calibri" w:hAnsi="Calibri" w:cs="Calibri"/>
        </w:rPr>
      </w:pPr>
      <w:r w:rsidRPr="005E3633">
        <w:rPr>
          <w:rFonts w:ascii="Calibri" w:hAnsi="Calibri" w:cs="Calibri"/>
        </w:rPr>
        <w:t>For:</w:t>
      </w:r>
    </w:p>
    <w:p w14:paraId="32D4418A" w14:textId="77777777" w:rsidR="00264A2D" w:rsidRPr="005E3633" w:rsidRDefault="00264A2D" w:rsidP="00264A2D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5E3633">
        <w:rPr>
          <w:rFonts w:ascii="Calibri" w:hAnsi="Calibri" w:cs="Calibri"/>
        </w:rPr>
        <w:t>Creating Activities</w:t>
      </w:r>
    </w:p>
    <w:p w14:paraId="29C3725D" w14:textId="77777777" w:rsidR="00264A2D" w:rsidRPr="005E3633" w:rsidRDefault="00251822" w:rsidP="00264A2D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5E3633">
        <w:rPr>
          <w:rFonts w:ascii="Calibri" w:hAnsi="Calibri" w:cs="Calibri"/>
        </w:rPr>
        <w:t xml:space="preserve">Setting User </w:t>
      </w:r>
      <w:r w:rsidR="002E5384" w:rsidRPr="005E3633">
        <w:rPr>
          <w:rFonts w:ascii="Calibri" w:hAnsi="Calibri" w:cs="Calibri"/>
        </w:rPr>
        <w:t>Segment</w:t>
      </w:r>
    </w:p>
    <w:p w14:paraId="6212CDD5" w14:textId="77777777" w:rsidR="00264A2D" w:rsidRPr="005E3633" w:rsidRDefault="00264A2D" w:rsidP="00264A2D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5E3633">
        <w:rPr>
          <w:rFonts w:ascii="Calibri" w:hAnsi="Calibri" w:cs="Calibri"/>
        </w:rPr>
        <w:t>Creating Variations,</w:t>
      </w:r>
    </w:p>
    <w:p w14:paraId="0F55A5E8" w14:textId="77777777" w:rsidR="00264A2D" w:rsidRPr="005E3633" w:rsidRDefault="00251822" w:rsidP="00264A2D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5E3633">
        <w:rPr>
          <w:rFonts w:ascii="Calibri" w:hAnsi="Calibri" w:cs="Calibri"/>
        </w:rPr>
        <w:t>Set</w:t>
      </w:r>
      <w:r w:rsidR="00264A2D" w:rsidRPr="005E3633">
        <w:rPr>
          <w:rFonts w:ascii="Calibri" w:hAnsi="Calibri" w:cs="Calibri"/>
        </w:rPr>
        <w:t>ting Testing and Refining Model</w:t>
      </w:r>
    </w:p>
    <w:p w14:paraId="21711B53" w14:textId="77777777" w:rsidR="00264A2D" w:rsidRPr="005E3633" w:rsidRDefault="00251822" w:rsidP="00264A2D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5E3633">
        <w:rPr>
          <w:rFonts w:ascii="Calibri" w:hAnsi="Calibri" w:cs="Calibri"/>
        </w:rPr>
        <w:t>Running Test</w:t>
      </w:r>
    </w:p>
    <w:p w14:paraId="191E5AAB" w14:textId="77777777" w:rsidR="00264A2D" w:rsidRPr="005E3633" w:rsidRDefault="00251822" w:rsidP="00264A2D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5E3633">
        <w:rPr>
          <w:rFonts w:ascii="Calibri" w:hAnsi="Calibri" w:cs="Calibri"/>
        </w:rPr>
        <w:t>Examining Test with Reporting</w:t>
      </w:r>
      <w:r w:rsidR="002E5384" w:rsidRPr="005E3633">
        <w:rPr>
          <w:rFonts w:ascii="Calibri" w:hAnsi="Calibri" w:cs="Calibri"/>
        </w:rPr>
        <w:t xml:space="preserve">, </w:t>
      </w:r>
    </w:p>
    <w:p w14:paraId="07C85BAB" w14:textId="0B32060A" w:rsidR="00251822" w:rsidRPr="005E3633" w:rsidRDefault="002E5384" w:rsidP="00264A2D">
      <w:pPr>
        <w:rPr>
          <w:rFonts w:ascii="Calibri" w:hAnsi="Calibri" w:cs="Calibri"/>
        </w:rPr>
      </w:pPr>
      <w:r w:rsidRPr="005E3633">
        <w:rPr>
          <w:rFonts w:ascii="Calibri" w:hAnsi="Calibri" w:cs="Calibri"/>
        </w:rPr>
        <w:t>I have hands-on project experience</w:t>
      </w:r>
      <w:r w:rsidR="00251822" w:rsidRPr="005E3633">
        <w:rPr>
          <w:rFonts w:ascii="Calibri" w:hAnsi="Calibri" w:cs="Calibri"/>
        </w:rPr>
        <w:t>.</w:t>
      </w:r>
    </w:p>
    <w:p w14:paraId="2C7160F3" w14:textId="77777777" w:rsidR="00251822" w:rsidRPr="005E3633" w:rsidRDefault="00251822" w:rsidP="00184C36">
      <w:pPr>
        <w:rPr>
          <w:rFonts w:ascii="Calibri" w:hAnsi="Calibri" w:cs="Calibri"/>
          <w:sz w:val="24"/>
          <w:szCs w:val="24"/>
        </w:rPr>
      </w:pPr>
    </w:p>
    <w:p w14:paraId="14A11C1A" w14:textId="14E46A5B" w:rsidR="00184C36" w:rsidRPr="005E3633" w:rsidRDefault="00184C36" w:rsidP="00D73794">
      <w:pPr>
        <w:pStyle w:val="3"/>
        <w:rPr>
          <w:rFonts w:ascii="Calibri" w:hAnsi="Calibri" w:cs="Calibri"/>
        </w:rPr>
      </w:pPr>
      <w:r w:rsidRPr="005E3633">
        <w:rPr>
          <w:rFonts w:ascii="Calibri" w:hAnsi="Calibri" w:cs="Calibri"/>
        </w:rPr>
        <w:t>Adobe Journey Optimizer</w:t>
      </w:r>
    </w:p>
    <w:p w14:paraId="19D0DA56" w14:textId="662F24D6" w:rsidR="00A93FE7" w:rsidRPr="005E3633" w:rsidRDefault="00A93FE7" w:rsidP="00A93FE7">
      <w:pPr>
        <w:rPr>
          <w:rFonts w:ascii="Calibri" w:hAnsi="Calibri" w:cs="Calibri"/>
          <w:b/>
          <w:sz w:val="22"/>
        </w:rPr>
      </w:pPr>
      <w:r w:rsidRPr="005E3633">
        <w:rPr>
          <w:rFonts w:ascii="Calibri" w:hAnsi="Calibri" w:cs="Calibri"/>
          <w:b/>
          <w:sz w:val="22"/>
        </w:rPr>
        <w:t xml:space="preserve">Familiarity :70% </w:t>
      </w:r>
    </w:p>
    <w:p w14:paraId="39A50F77" w14:textId="77777777" w:rsidR="00FD7DD5" w:rsidRPr="005E3633" w:rsidRDefault="00FD7DD5" w:rsidP="00A93FE7">
      <w:pPr>
        <w:rPr>
          <w:rFonts w:ascii="Calibri" w:hAnsi="Calibri" w:cs="Calibri"/>
          <w:sz w:val="22"/>
        </w:rPr>
      </w:pPr>
    </w:p>
    <w:p w14:paraId="7D671B65" w14:textId="6A4596EC" w:rsidR="00A93FE7" w:rsidRPr="005E3633" w:rsidRDefault="00A93FE7" w:rsidP="00A93FE7">
      <w:pPr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</w:rPr>
        <w:t xml:space="preserve">It is </w:t>
      </w:r>
      <w:r w:rsidR="00264A2D" w:rsidRPr="005E3633">
        <w:rPr>
          <w:rFonts w:ascii="Calibri" w:hAnsi="Calibri" w:cs="Calibri"/>
          <w:sz w:val="22"/>
        </w:rPr>
        <w:t xml:space="preserve">New </w:t>
      </w:r>
      <w:r w:rsidRPr="005E3633">
        <w:rPr>
          <w:rFonts w:ascii="Calibri" w:hAnsi="Calibri" w:cs="Calibri"/>
          <w:sz w:val="22"/>
        </w:rPr>
        <w:t>Product</w:t>
      </w:r>
      <w:r w:rsidR="00264A2D" w:rsidRPr="005E3633">
        <w:rPr>
          <w:rFonts w:ascii="Calibri" w:hAnsi="Calibri" w:cs="Calibri"/>
          <w:sz w:val="22"/>
        </w:rPr>
        <w:t xml:space="preserve"> After </w:t>
      </w:r>
      <w:r w:rsidRPr="005E3633">
        <w:rPr>
          <w:rFonts w:ascii="Calibri" w:hAnsi="Calibri" w:cs="Calibri"/>
          <w:sz w:val="22"/>
        </w:rPr>
        <w:t>2019. I just did some researching on it. Here below is my understanding:</w:t>
      </w:r>
    </w:p>
    <w:p w14:paraId="0ABBB893" w14:textId="0B1B1A7B" w:rsidR="00A93FE7" w:rsidRPr="005E3633" w:rsidRDefault="00A93FE7" w:rsidP="00831B0F">
      <w:pPr>
        <w:pStyle w:val="a3"/>
        <w:numPr>
          <w:ilvl w:val="3"/>
          <w:numId w:val="26"/>
        </w:numPr>
        <w:ind w:firstLineChars="0"/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</w:rPr>
        <w:t xml:space="preserve">Aim: </w:t>
      </w:r>
      <w:r w:rsidRPr="005E3633">
        <w:rPr>
          <w:rFonts w:ascii="Calibri" w:hAnsi="Calibri" w:cs="Calibri"/>
          <w:b/>
          <w:sz w:val="22"/>
        </w:rPr>
        <w:t xml:space="preserve">Optimize User Experience </w:t>
      </w:r>
      <w:r w:rsidRPr="005E3633">
        <w:rPr>
          <w:rFonts w:ascii="Calibri" w:hAnsi="Calibri" w:cs="Calibri"/>
          <w:sz w:val="22"/>
        </w:rPr>
        <w:t xml:space="preserve">during the whole </w:t>
      </w:r>
      <w:proofErr w:type="spellStart"/>
      <w:r w:rsidRPr="005E3633">
        <w:rPr>
          <w:rFonts w:ascii="Calibri" w:hAnsi="Calibri" w:cs="Calibri"/>
          <w:sz w:val="22"/>
        </w:rPr>
        <w:t>jounery</w:t>
      </w:r>
      <w:proofErr w:type="spellEnd"/>
      <w:r w:rsidRPr="005E3633">
        <w:rPr>
          <w:rFonts w:ascii="Calibri" w:hAnsi="Calibri" w:cs="Calibri"/>
          <w:sz w:val="22"/>
        </w:rPr>
        <w:t xml:space="preserve"> of user </w:t>
      </w:r>
      <w:r w:rsidR="00831B0F" w:rsidRPr="005E3633">
        <w:rPr>
          <w:rFonts w:ascii="Calibri" w:hAnsi="Calibri" w:cs="Calibri"/>
          <w:sz w:val="22"/>
        </w:rPr>
        <w:t xml:space="preserve">touching the e-com end to </w:t>
      </w:r>
      <w:r w:rsidR="00831B0F" w:rsidRPr="005E3633">
        <w:rPr>
          <w:rFonts w:ascii="Calibri" w:hAnsi="Calibri" w:cs="Calibri"/>
          <w:b/>
          <w:sz w:val="22"/>
        </w:rPr>
        <w:t>drive some conversion goals</w:t>
      </w:r>
      <w:r w:rsidR="00831B0F" w:rsidRPr="005E3633">
        <w:rPr>
          <w:rFonts w:ascii="Calibri" w:hAnsi="Calibri" w:cs="Calibri"/>
          <w:sz w:val="22"/>
        </w:rPr>
        <w:t xml:space="preserve"> such as purchase, views, clicks, sign up, activities’ </w:t>
      </w:r>
      <w:proofErr w:type="gramStart"/>
      <w:r w:rsidR="00831B0F" w:rsidRPr="005E3633">
        <w:rPr>
          <w:rFonts w:ascii="Calibri" w:hAnsi="Calibri" w:cs="Calibri"/>
          <w:sz w:val="22"/>
        </w:rPr>
        <w:t>interactions(</w:t>
      </w:r>
      <w:r w:rsidR="00831B0F" w:rsidRPr="005E3633">
        <w:rPr>
          <w:rFonts w:ascii="Calibri" w:hAnsi="Calibri" w:cs="Calibri"/>
          <w:i/>
          <w:sz w:val="22"/>
        </w:rPr>
        <w:t xml:space="preserve"> I</w:t>
      </w:r>
      <w:proofErr w:type="gramEnd"/>
      <w:r w:rsidR="00831B0F" w:rsidRPr="005E3633">
        <w:rPr>
          <w:rFonts w:ascii="Calibri" w:hAnsi="Calibri" w:cs="Calibri"/>
          <w:i/>
          <w:sz w:val="22"/>
        </w:rPr>
        <w:t xml:space="preserve"> am intended to avoid using site or website or online shop, because in china market you will find offline store is a very important sale channel</w:t>
      </w:r>
      <w:r w:rsidR="00831B0F" w:rsidRPr="005E3633">
        <w:rPr>
          <w:rFonts w:ascii="Calibri" w:hAnsi="Calibri" w:cs="Calibri"/>
          <w:sz w:val="22"/>
        </w:rPr>
        <w:t>)</w:t>
      </w:r>
    </w:p>
    <w:p w14:paraId="43034232" w14:textId="655EDD91" w:rsidR="00A93FE7" w:rsidRPr="005E3633" w:rsidRDefault="00A93FE7" w:rsidP="00A93FE7">
      <w:pPr>
        <w:pStyle w:val="a3"/>
        <w:numPr>
          <w:ilvl w:val="3"/>
          <w:numId w:val="26"/>
        </w:numPr>
        <w:ind w:firstLineChars="0"/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</w:rPr>
        <w:t xml:space="preserve">What does it do from </w:t>
      </w:r>
      <w:r w:rsidR="00831B0F" w:rsidRPr="005E3633">
        <w:rPr>
          <w:rFonts w:ascii="Calibri" w:hAnsi="Calibri" w:cs="Calibri"/>
          <w:sz w:val="22"/>
        </w:rPr>
        <w:t xml:space="preserve">my </w:t>
      </w:r>
      <w:r w:rsidRPr="005E3633">
        <w:rPr>
          <w:rFonts w:ascii="Calibri" w:hAnsi="Calibri" w:cs="Calibri"/>
          <w:sz w:val="22"/>
        </w:rPr>
        <w:t>view?</w:t>
      </w:r>
    </w:p>
    <w:p w14:paraId="6A978A38" w14:textId="6C8D87D0" w:rsidR="00A93FE7" w:rsidRPr="005E3633" w:rsidRDefault="00831B0F" w:rsidP="00831B0F">
      <w:pPr>
        <w:pStyle w:val="a3"/>
        <w:numPr>
          <w:ilvl w:val="0"/>
          <w:numId w:val="29"/>
        </w:numPr>
        <w:ind w:firstLineChars="0"/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</w:rPr>
        <w:t xml:space="preserve">It is really look like </w:t>
      </w:r>
      <w:proofErr w:type="gramStart"/>
      <w:r w:rsidRPr="005E3633">
        <w:rPr>
          <w:rFonts w:ascii="Calibri" w:hAnsi="Calibri" w:cs="Calibri"/>
          <w:sz w:val="22"/>
        </w:rPr>
        <w:t>an enhanced combinations</w:t>
      </w:r>
      <w:proofErr w:type="gramEnd"/>
      <w:r w:rsidRPr="005E3633">
        <w:rPr>
          <w:rFonts w:ascii="Calibri" w:hAnsi="Calibri" w:cs="Calibri"/>
          <w:sz w:val="22"/>
        </w:rPr>
        <w:t>. Adobe Analytics(tagging) and Adobe Target.</w:t>
      </w:r>
    </w:p>
    <w:p w14:paraId="0CA016A0" w14:textId="71737D0C" w:rsidR="00831B0F" w:rsidRPr="005E3633" w:rsidRDefault="00831B0F" w:rsidP="00831B0F">
      <w:pPr>
        <w:pStyle w:val="a3"/>
        <w:numPr>
          <w:ilvl w:val="0"/>
          <w:numId w:val="29"/>
        </w:numPr>
        <w:ind w:firstLineChars="0"/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</w:rPr>
        <w:t>Compared to Adobe Analytics and Adobe Target,</w:t>
      </w:r>
      <w:r w:rsidRPr="005E3633">
        <w:rPr>
          <w:rFonts w:ascii="Calibri" w:hAnsi="Calibri" w:cs="Calibri"/>
          <w:b/>
          <w:color w:val="FF0000"/>
          <w:sz w:val="22"/>
        </w:rPr>
        <w:t xml:space="preserve"> it is not focus on reporting</w:t>
      </w:r>
      <w:r w:rsidRPr="005E3633">
        <w:rPr>
          <w:rFonts w:ascii="Calibri" w:hAnsi="Calibri" w:cs="Calibri"/>
          <w:sz w:val="22"/>
        </w:rPr>
        <w:t xml:space="preserve">, but </w:t>
      </w:r>
      <w:r w:rsidRPr="005E3633">
        <w:rPr>
          <w:rFonts w:ascii="Calibri" w:hAnsi="Calibri" w:cs="Calibri"/>
          <w:color w:val="00B050"/>
          <w:sz w:val="22"/>
        </w:rPr>
        <w:t>focus on improving User Experience timely</w:t>
      </w:r>
      <w:r w:rsidRPr="005E3633">
        <w:rPr>
          <w:rFonts w:ascii="Calibri" w:hAnsi="Calibri" w:cs="Calibri"/>
          <w:sz w:val="22"/>
        </w:rPr>
        <w:t xml:space="preserve"> to lock the customers and keep high sticky. Adobe Journey may rule outing personal level’s page views performance, link click rate, most potentially relative product to customers</w:t>
      </w:r>
      <w:r w:rsidR="007C585B" w:rsidRPr="005E3633">
        <w:rPr>
          <w:rFonts w:ascii="Calibri" w:hAnsi="Calibri" w:cs="Calibri"/>
          <w:sz w:val="22"/>
        </w:rPr>
        <w:t xml:space="preserve"> </w:t>
      </w:r>
      <w:proofErr w:type="spellStart"/>
      <w:r w:rsidR="007C585B" w:rsidRPr="005E3633">
        <w:rPr>
          <w:rFonts w:ascii="Calibri" w:hAnsi="Calibri" w:cs="Calibri"/>
          <w:sz w:val="22"/>
        </w:rPr>
        <w:t>etc</w:t>
      </w:r>
      <w:proofErr w:type="spellEnd"/>
      <w:r w:rsidRPr="005E3633">
        <w:rPr>
          <w:rFonts w:ascii="Calibri" w:hAnsi="Calibri" w:cs="Calibri"/>
          <w:sz w:val="22"/>
        </w:rPr>
        <w:t>, and then</w:t>
      </w:r>
      <w:r w:rsidRPr="005E3633">
        <w:rPr>
          <w:rFonts w:ascii="Calibri" w:hAnsi="Calibri" w:cs="Calibri"/>
          <w:b/>
          <w:sz w:val="22"/>
        </w:rPr>
        <w:t xml:space="preserve"> cu</w:t>
      </w:r>
      <w:r w:rsidR="007C585B" w:rsidRPr="005E3633">
        <w:rPr>
          <w:rFonts w:ascii="Calibri" w:hAnsi="Calibri" w:cs="Calibri"/>
          <w:b/>
          <w:sz w:val="22"/>
        </w:rPr>
        <w:t>stomize</w:t>
      </w:r>
      <w:r w:rsidRPr="005E3633">
        <w:rPr>
          <w:rFonts w:ascii="Calibri" w:hAnsi="Calibri" w:cs="Calibri"/>
          <w:b/>
          <w:sz w:val="22"/>
        </w:rPr>
        <w:t xml:space="preserve"> the user journey </w:t>
      </w:r>
      <w:r w:rsidR="007C585B" w:rsidRPr="005E3633">
        <w:rPr>
          <w:rFonts w:ascii="Calibri" w:hAnsi="Calibri" w:cs="Calibri"/>
          <w:b/>
          <w:sz w:val="22"/>
        </w:rPr>
        <w:t xml:space="preserve">in time (in a session level) </w:t>
      </w:r>
      <w:r w:rsidRPr="005E3633">
        <w:rPr>
          <w:rFonts w:ascii="Calibri" w:hAnsi="Calibri" w:cs="Calibri"/>
          <w:sz w:val="22"/>
        </w:rPr>
        <w:t xml:space="preserve">to drive </w:t>
      </w:r>
      <w:r w:rsidR="007C585B" w:rsidRPr="005E3633">
        <w:rPr>
          <w:rFonts w:ascii="Calibri" w:hAnsi="Calibri" w:cs="Calibri"/>
          <w:sz w:val="22"/>
        </w:rPr>
        <w:t>goals and achievements.</w:t>
      </w:r>
    </w:p>
    <w:p w14:paraId="76911DCE" w14:textId="179E9055" w:rsidR="007C585B" w:rsidRPr="005E3633" w:rsidRDefault="007C585B" w:rsidP="00831B0F">
      <w:pPr>
        <w:pStyle w:val="a3"/>
        <w:numPr>
          <w:ilvl w:val="0"/>
          <w:numId w:val="29"/>
        </w:numPr>
        <w:ind w:firstLineChars="0"/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</w:rPr>
        <w:t>It is kind of</w:t>
      </w:r>
      <w:r w:rsidRPr="005E3633">
        <w:rPr>
          <w:rFonts w:ascii="Calibri" w:hAnsi="Calibri" w:cs="Calibri"/>
          <w:b/>
          <w:color w:val="00B050"/>
          <w:sz w:val="22"/>
        </w:rPr>
        <w:t xml:space="preserve"> A/B test tool for the whole user journey and it focus contents variations</w:t>
      </w:r>
      <w:r w:rsidRPr="005E3633">
        <w:rPr>
          <w:rFonts w:ascii="Calibri" w:hAnsi="Calibri" w:cs="Calibri"/>
          <w:sz w:val="22"/>
        </w:rPr>
        <w:t xml:space="preserve"> but for adobe target may by UI design.</w:t>
      </w:r>
    </w:p>
    <w:p w14:paraId="70F7CC20" w14:textId="77777777" w:rsidR="002E5384" w:rsidRPr="005E3633" w:rsidRDefault="002E5384" w:rsidP="00184C36">
      <w:pPr>
        <w:rPr>
          <w:rFonts w:ascii="Calibri" w:hAnsi="Calibri" w:cs="Calibri"/>
          <w:sz w:val="24"/>
          <w:szCs w:val="24"/>
        </w:rPr>
      </w:pPr>
    </w:p>
    <w:p w14:paraId="6D5EDA7D" w14:textId="77777777" w:rsidR="002E5384" w:rsidRPr="005E3633" w:rsidRDefault="002E5384" w:rsidP="00184C36">
      <w:pPr>
        <w:rPr>
          <w:rFonts w:ascii="Calibri" w:hAnsi="Calibri" w:cs="Calibri"/>
          <w:sz w:val="24"/>
          <w:szCs w:val="24"/>
        </w:rPr>
      </w:pPr>
    </w:p>
    <w:p w14:paraId="6AF0D8C8" w14:textId="77777777" w:rsidR="00184C36" w:rsidRPr="005E3633" w:rsidRDefault="00184C36" w:rsidP="00D73794">
      <w:pPr>
        <w:pStyle w:val="3"/>
        <w:rPr>
          <w:rFonts w:ascii="Calibri" w:hAnsi="Calibri" w:cs="Calibri"/>
        </w:rPr>
      </w:pPr>
      <w:r w:rsidRPr="005E3633">
        <w:rPr>
          <w:rFonts w:ascii="Calibri" w:hAnsi="Calibri" w:cs="Calibri"/>
        </w:rPr>
        <w:lastRenderedPageBreak/>
        <w:t xml:space="preserve">Adobe Journey Analytics </w:t>
      </w:r>
    </w:p>
    <w:p w14:paraId="6AA9F445" w14:textId="393169BE" w:rsidR="007C585B" w:rsidRPr="005E3633" w:rsidRDefault="007C585B" w:rsidP="007C585B">
      <w:pPr>
        <w:rPr>
          <w:rFonts w:ascii="Calibri" w:hAnsi="Calibri" w:cs="Calibri"/>
          <w:b/>
          <w:sz w:val="22"/>
        </w:rPr>
      </w:pPr>
      <w:r w:rsidRPr="005E3633">
        <w:rPr>
          <w:rFonts w:ascii="Calibri" w:hAnsi="Calibri" w:cs="Calibri"/>
          <w:b/>
          <w:sz w:val="22"/>
        </w:rPr>
        <w:t>Familiarity</w:t>
      </w:r>
      <w:r w:rsidR="00FD7DD5" w:rsidRPr="005E3633">
        <w:rPr>
          <w:rFonts w:ascii="Calibri" w:hAnsi="Calibri" w:cs="Calibri"/>
          <w:b/>
          <w:sz w:val="22"/>
        </w:rPr>
        <w:t xml:space="preserve"> :6</w:t>
      </w:r>
      <w:r w:rsidRPr="005E3633">
        <w:rPr>
          <w:rFonts w:ascii="Calibri" w:hAnsi="Calibri" w:cs="Calibri"/>
          <w:b/>
          <w:sz w:val="22"/>
        </w:rPr>
        <w:t xml:space="preserve">0% </w:t>
      </w:r>
    </w:p>
    <w:p w14:paraId="34B955BC" w14:textId="38458549" w:rsidR="00100FDD" w:rsidRPr="005E3633" w:rsidRDefault="00100FDD">
      <w:pPr>
        <w:rPr>
          <w:rFonts w:ascii="Calibri" w:hAnsi="Calibri" w:cs="Calibri"/>
          <w:sz w:val="20"/>
        </w:rPr>
      </w:pPr>
    </w:p>
    <w:p w14:paraId="157DBAF0" w14:textId="506B4A33" w:rsidR="00100FDD" w:rsidRPr="005E3633" w:rsidRDefault="007C585B">
      <w:pPr>
        <w:rPr>
          <w:rFonts w:ascii="Calibri" w:hAnsi="Calibri" w:cs="Calibri"/>
          <w:sz w:val="22"/>
          <w:szCs w:val="24"/>
        </w:rPr>
      </w:pPr>
      <w:r w:rsidRPr="005E3633">
        <w:rPr>
          <w:rFonts w:ascii="Calibri" w:hAnsi="Calibri" w:cs="Calibri"/>
          <w:sz w:val="22"/>
          <w:szCs w:val="24"/>
        </w:rPr>
        <w:t>It is New Product After 2019. I just did some researching on it. Here below is my understanding</w:t>
      </w:r>
      <w:r w:rsidRPr="005E3633">
        <w:rPr>
          <w:rFonts w:ascii="Calibri" w:hAnsi="Calibri" w:cs="Calibri"/>
          <w:sz w:val="22"/>
          <w:szCs w:val="24"/>
        </w:rPr>
        <w:t>:</w:t>
      </w:r>
    </w:p>
    <w:p w14:paraId="3F0A6DDB" w14:textId="12A4385B" w:rsidR="007C585B" w:rsidRPr="005E3633" w:rsidRDefault="007C585B" w:rsidP="007C585B">
      <w:pPr>
        <w:pStyle w:val="a3"/>
        <w:numPr>
          <w:ilvl w:val="4"/>
          <w:numId w:val="26"/>
        </w:numPr>
        <w:ind w:firstLineChars="0"/>
        <w:rPr>
          <w:rFonts w:ascii="Calibri" w:hAnsi="Calibri" w:cs="Calibri"/>
          <w:sz w:val="22"/>
          <w:szCs w:val="24"/>
        </w:rPr>
      </w:pPr>
      <w:r w:rsidRPr="005E3633">
        <w:rPr>
          <w:rFonts w:ascii="Calibri" w:hAnsi="Calibri" w:cs="Calibri"/>
          <w:sz w:val="22"/>
          <w:szCs w:val="24"/>
        </w:rPr>
        <w:t xml:space="preserve">Aim: </w:t>
      </w:r>
      <w:r w:rsidRPr="005E3633">
        <w:rPr>
          <w:rFonts w:ascii="Calibri" w:hAnsi="Calibri" w:cs="Calibri"/>
          <w:b/>
          <w:color w:val="00B050"/>
          <w:sz w:val="22"/>
          <w:szCs w:val="24"/>
        </w:rPr>
        <w:t>AI Driven or Data Driven Decision Assistant</w:t>
      </w:r>
      <w:r w:rsidRPr="005E3633">
        <w:rPr>
          <w:rFonts w:ascii="Calibri" w:hAnsi="Calibri" w:cs="Calibri"/>
          <w:sz w:val="22"/>
          <w:szCs w:val="24"/>
        </w:rPr>
        <w:t xml:space="preserve"> using </w:t>
      </w:r>
      <w:proofErr w:type="spellStart"/>
      <w:r w:rsidRPr="005E3633">
        <w:rPr>
          <w:rFonts w:ascii="Calibri" w:hAnsi="Calibri" w:cs="Calibri"/>
          <w:sz w:val="22"/>
          <w:szCs w:val="24"/>
        </w:rPr>
        <w:t>a</w:t>
      </w:r>
      <w:proofErr w:type="spellEnd"/>
      <w:r w:rsidRPr="005E3633">
        <w:rPr>
          <w:rFonts w:ascii="Calibri" w:hAnsi="Calibri" w:cs="Calibri"/>
          <w:sz w:val="22"/>
          <w:szCs w:val="24"/>
        </w:rPr>
        <w:t xml:space="preserve"> enhanced view and analysis that is similar to but higher tech than user path analysis reporting, conversion funnel </w:t>
      </w:r>
      <w:proofErr w:type="gramStart"/>
      <w:r w:rsidRPr="005E3633">
        <w:rPr>
          <w:rFonts w:ascii="Calibri" w:hAnsi="Calibri" w:cs="Calibri"/>
          <w:sz w:val="22"/>
          <w:szCs w:val="24"/>
        </w:rPr>
        <w:t xml:space="preserve">reporting </w:t>
      </w:r>
      <w:r w:rsidR="00421C74" w:rsidRPr="005E3633">
        <w:rPr>
          <w:rFonts w:ascii="Calibri" w:hAnsi="Calibri" w:cs="Calibri"/>
          <w:sz w:val="22"/>
          <w:szCs w:val="24"/>
        </w:rPr>
        <w:t>,heat</w:t>
      </w:r>
      <w:proofErr w:type="gramEnd"/>
      <w:r w:rsidR="00421C74" w:rsidRPr="005E3633">
        <w:rPr>
          <w:rFonts w:ascii="Calibri" w:hAnsi="Calibri" w:cs="Calibri"/>
          <w:sz w:val="22"/>
          <w:szCs w:val="24"/>
        </w:rPr>
        <w:t xml:space="preserve"> map </w:t>
      </w:r>
      <w:r w:rsidRPr="005E3633">
        <w:rPr>
          <w:rFonts w:ascii="Calibri" w:hAnsi="Calibri" w:cs="Calibri"/>
          <w:sz w:val="22"/>
          <w:szCs w:val="24"/>
        </w:rPr>
        <w:t>in adobe analytics</w:t>
      </w:r>
    </w:p>
    <w:p w14:paraId="56EF8AD4" w14:textId="793C885F" w:rsidR="00421C74" w:rsidRPr="005E3633" w:rsidRDefault="007C585B" w:rsidP="007C585B">
      <w:pPr>
        <w:pStyle w:val="a3"/>
        <w:numPr>
          <w:ilvl w:val="4"/>
          <w:numId w:val="26"/>
        </w:numPr>
        <w:ind w:firstLineChars="0"/>
        <w:rPr>
          <w:rFonts w:ascii="Calibri" w:hAnsi="Calibri" w:cs="Calibri"/>
          <w:sz w:val="22"/>
          <w:szCs w:val="24"/>
        </w:rPr>
      </w:pPr>
      <w:r w:rsidRPr="005E3633">
        <w:rPr>
          <w:rFonts w:ascii="Calibri" w:hAnsi="Calibri" w:cs="Calibri"/>
          <w:sz w:val="22"/>
          <w:szCs w:val="24"/>
        </w:rPr>
        <w:t xml:space="preserve">Compared to </w:t>
      </w:r>
      <w:r w:rsidR="00421C74" w:rsidRPr="005E3633">
        <w:rPr>
          <w:rFonts w:ascii="Calibri" w:hAnsi="Calibri" w:cs="Calibri"/>
          <w:sz w:val="22"/>
          <w:szCs w:val="24"/>
        </w:rPr>
        <w:t xml:space="preserve">adobe analytics, it can </w:t>
      </w:r>
      <w:r w:rsidR="00421C74" w:rsidRPr="005E3633">
        <w:rPr>
          <w:rFonts w:ascii="Calibri" w:hAnsi="Calibri" w:cs="Calibri"/>
          <w:b/>
          <w:color w:val="00B050"/>
          <w:sz w:val="22"/>
          <w:szCs w:val="24"/>
        </w:rPr>
        <w:t>friendly given better suggestion</w:t>
      </w:r>
      <w:r w:rsidR="00A05CEE" w:rsidRPr="005E3633">
        <w:rPr>
          <w:rFonts w:ascii="Calibri" w:hAnsi="Calibri" w:cs="Calibri"/>
          <w:b/>
          <w:color w:val="00B050"/>
          <w:sz w:val="22"/>
          <w:szCs w:val="24"/>
        </w:rPr>
        <w:t>s</w:t>
      </w:r>
      <w:r w:rsidR="00421C74" w:rsidRPr="005E3633">
        <w:rPr>
          <w:rFonts w:ascii="Calibri" w:hAnsi="Calibri" w:cs="Calibri"/>
          <w:b/>
          <w:color w:val="00B050"/>
          <w:sz w:val="22"/>
          <w:szCs w:val="24"/>
        </w:rPr>
        <w:t xml:space="preserve"> on marketing decisions in both tiny modification level and high marketing strategy level</w:t>
      </w:r>
      <w:r w:rsidR="00421C74" w:rsidRPr="005E3633">
        <w:rPr>
          <w:rFonts w:ascii="Calibri" w:hAnsi="Calibri" w:cs="Calibri"/>
          <w:sz w:val="22"/>
          <w:szCs w:val="24"/>
        </w:rPr>
        <w:t xml:space="preserve">, by using multi front end </w:t>
      </w:r>
      <w:proofErr w:type="gramStart"/>
      <w:r w:rsidR="00421C74" w:rsidRPr="005E3633">
        <w:rPr>
          <w:rFonts w:ascii="Calibri" w:hAnsi="Calibri" w:cs="Calibri"/>
          <w:sz w:val="22"/>
          <w:szCs w:val="24"/>
        </w:rPr>
        <w:t>data(</w:t>
      </w:r>
      <w:proofErr w:type="gramEnd"/>
      <w:r w:rsidR="00421C74" w:rsidRPr="005E3633">
        <w:rPr>
          <w:rFonts w:ascii="Calibri" w:hAnsi="Calibri" w:cs="Calibri"/>
          <w:sz w:val="22"/>
          <w:szCs w:val="24"/>
        </w:rPr>
        <w:t>offline/online/3</w:t>
      </w:r>
      <w:r w:rsidR="00421C74" w:rsidRPr="005E3633">
        <w:rPr>
          <w:rFonts w:ascii="Calibri" w:hAnsi="Calibri" w:cs="Calibri"/>
          <w:sz w:val="22"/>
          <w:szCs w:val="24"/>
          <w:vertAlign w:val="superscript"/>
        </w:rPr>
        <w:t>rd</w:t>
      </w:r>
      <w:r w:rsidR="00421C74" w:rsidRPr="005E3633">
        <w:rPr>
          <w:rFonts w:ascii="Calibri" w:hAnsi="Calibri" w:cs="Calibri"/>
          <w:sz w:val="22"/>
          <w:szCs w:val="24"/>
        </w:rPr>
        <w:t xml:space="preserve"> party MA)</w:t>
      </w:r>
      <w:r w:rsidR="00A05CEE" w:rsidRPr="005E3633">
        <w:rPr>
          <w:rFonts w:ascii="Calibri" w:hAnsi="Calibri" w:cs="Calibri"/>
          <w:sz w:val="22"/>
          <w:szCs w:val="24"/>
        </w:rPr>
        <w:t xml:space="preserve"> and doing modeling and reporting</w:t>
      </w:r>
      <w:r w:rsidR="00421C74" w:rsidRPr="005E3633">
        <w:rPr>
          <w:rFonts w:ascii="Calibri" w:hAnsi="Calibri" w:cs="Calibri"/>
          <w:sz w:val="22"/>
          <w:szCs w:val="24"/>
        </w:rPr>
        <w:t>.</w:t>
      </w:r>
    </w:p>
    <w:p w14:paraId="21ACF4BD" w14:textId="77777777" w:rsidR="00FD7DD5" w:rsidRPr="005E3633" w:rsidRDefault="00FD7DD5" w:rsidP="00FD7DD5">
      <w:pPr>
        <w:pStyle w:val="a3"/>
        <w:numPr>
          <w:ilvl w:val="3"/>
          <w:numId w:val="26"/>
        </w:numPr>
        <w:ind w:firstLineChars="0"/>
        <w:rPr>
          <w:rFonts w:ascii="Calibri" w:hAnsi="Calibri" w:cs="Calibri"/>
          <w:sz w:val="22"/>
        </w:rPr>
      </w:pPr>
      <w:proofErr w:type="spellStart"/>
      <w:r w:rsidRPr="005E3633">
        <w:rPr>
          <w:rFonts w:ascii="Calibri" w:hAnsi="Calibri" w:cs="Calibri"/>
          <w:sz w:val="22"/>
        </w:rPr>
        <w:t>Difficulity</w:t>
      </w:r>
      <w:proofErr w:type="spellEnd"/>
      <w:r w:rsidRPr="005E3633">
        <w:rPr>
          <w:rFonts w:ascii="Calibri" w:hAnsi="Calibri" w:cs="Calibri"/>
          <w:sz w:val="22"/>
        </w:rPr>
        <w:t xml:space="preserve"> </w:t>
      </w:r>
    </w:p>
    <w:p w14:paraId="0F9220BC" w14:textId="77777777" w:rsidR="00FD7DD5" w:rsidRPr="005E3633" w:rsidRDefault="00421C74" w:rsidP="00FD7DD5">
      <w:pPr>
        <w:pStyle w:val="a3"/>
        <w:numPr>
          <w:ilvl w:val="0"/>
          <w:numId w:val="31"/>
        </w:numPr>
        <w:ind w:firstLineChars="0"/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  <w:highlight w:val="yellow"/>
        </w:rPr>
        <w:t>Technically</w:t>
      </w:r>
      <w:r w:rsidRPr="005E3633">
        <w:rPr>
          <w:rFonts w:ascii="Calibri" w:hAnsi="Calibri" w:cs="Calibri"/>
          <w:sz w:val="22"/>
        </w:rPr>
        <w:t xml:space="preserve"> </w:t>
      </w:r>
      <w:r w:rsidR="00A05CEE" w:rsidRPr="005E3633">
        <w:rPr>
          <w:rFonts w:ascii="Calibri" w:hAnsi="Calibri" w:cs="Calibri"/>
          <w:sz w:val="22"/>
          <w:highlight w:val="yellow"/>
        </w:rPr>
        <w:t>difficult</w:t>
      </w:r>
      <w:r w:rsidR="00A05CEE" w:rsidRPr="005E3633">
        <w:rPr>
          <w:rFonts w:ascii="Calibri" w:hAnsi="Calibri" w:cs="Calibri"/>
          <w:sz w:val="22"/>
        </w:rPr>
        <w:t xml:space="preserve"> is</w:t>
      </w:r>
      <w:r w:rsidRPr="005E3633">
        <w:rPr>
          <w:rFonts w:ascii="Calibri" w:hAnsi="Calibri" w:cs="Calibri"/>
          <w:sz w:val="22"/>
        </w:rPr>
        <w:t xml:space="preserve"> almost </w:t>
      </w:r>
      <w:r w:rsidRPr="005E3633">
        <w:rPr>
          <w:rFonts w:ascii="Calibri" w:hAnsi="Calibri" w:cs="Calibri"/>
          <w:sz w:val="22"/>
          <w:highlight w:val="yellow"/>
        </w:rPr>
        <w:t>none</w:t>
      </w:r>
      <w:r w:rsidRPr="005E3633">
        <w:rPr>
          <w:rFonts w:ascii="Calibri" w:hAnsi="Calibri" w:cs="Calibri"/>
          <w:sz w:val="22"/>
        </w:rPr>
        <w:t>.</w:t>
      </w:r>
    </w:p>
    <w:p w14:paraId="2F93D382" w14:textId="314604B3" w:rsidR="00421C74" w:rsidRPr="005E3633" w:rsidRDefault="00421C74" w:rsidP="00FD7DD5">
      <w:pPr>
        <w:pStyle w:val="a3"/>
        <w:numPr>
          <w:ilvl w:val="0"/>
          <w:numId w:val="31"/>
        </w:numPr>
        <w:ind w:firstLineChars="0"/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</w:rPr>
        <w:t>But</w:t>
      </w:r>
      <w:r w:rsidR="00FD7DD5" w:rsidRPr="005E3633">
        <w:rPr>
          <w:rFonts w:ascii="Calibri" w:hAnsi="Calibri" w:cs="Calibri"/>
          <w:sz w:val="22"/>
        </w:rPr>
        <w:t xml:space="preserve"> </w:t>
      </w:r>
      <w:r w:rsidR="00FD7DD5" w:rsidRPr="005E3633">
        <w:rPr>
          <w:rFonts w:ascii="Calibri" w:hAnsi="Calibri" w:cs="Calibri"/>
          <w:sz w:val="22"/>
          <w:highlight w:val="yellow"/>
        </w:rPr>
        <w:t>the</w:t>
      </w:r>
      <w:r w:rsidRPr="005E3633">
        <w:rPr>
          <w:rFonts w:ascii="Calibri" w:hAnsi="Calibri" w:cs="Calibri"/>
          <w:sz w:val="22"/>
          <w:highlight w:val="yellow"/>
        </w:rPr>
        <w:t xml:space="preserve"> analytics conception</w:t>
      </w:r>
      <w:r w:rsidRPr="005E3633">
        <w:rPr>
          <w:rFonts w:ascii="Calibri" w:hAnsi="Calibri" w:cs="Calibri"/>
          <w:sz w:val="22"/>
        </w:rPr>
        <w:t xml:space="preserve"> is really </w:t>
      </w:r>
      <w:r w:rsidRPr="005E3633">
        <w:rPr>
          <w:rFonts w:ascii="Calibri" w:hAnsi="Calibri" w:cs="Calibri"/>
          <w:sz w:val="22"/>
          <w:highlight w:val="yellow"/>
        </w:rPr>
        <w:t>new</w:t>
      </w:r>
      <w:r w:rsidRPr="005E3633">
        <w:rPr>
          <w:rFonts w:ascii="Calibri" w:hAnsi="Calibri" w:cs="Calibri"/>
          <w:sz w:val="22"/>
        </w:rPr>
        <w:t xml:space="preserve"> to me but</w:t>
      </w:r>
      <w:r w:rsidRPr="005E3633">
        <w:rPr>
          <w:rFonts w:ascii="Calibri" w:hAnsi="Calibri" w:cs="Calibri"/>
          <w:b/>
          <w:sz w:val="22"/>
        </w:rPr>
        <w:t xml:space="preserve"> </w:t>
      </w:r>
      <w:r w:rsidRPr="005E3633">
        <w:rPr>
          <w:rFonts w:ascii="Calibri" w:hAnsi="Calibri" w:cs="Calibri"/>
          <w:b/>
          <w:color w:val="00B050"/>
          <w:sz w:val="22"/>
        </w:rPr>
        <w:t>not difficult to learn</w:t>
      </w:r>
      <w:r w:rsidR="00A05CEE" w:rsidRPr="005E3633">
        <w:rPr>
          <w:rFonts w:ascii="Calibri" w:hAnsi="Calibri" w:cs="Calibri"/>
          <w:sz w:val="22"/>
        </w:rPr>
        <w:t>, I have spent a weekend to take almost 70% course</w:t>
      </w:r>
      <w:r w:rsidR="00FD7DD5" w:rsidRPr="005E3633">
        <w:rPr>
          <w:rFonts w:ascii="Calibri" w:hAnsi="Calibri" w:cs="Calibri"/>
          <w:sz w:val="22"/>
        </w:rPr>
        <w:t>s</w:t>
      </w:r>
      <w:r w:rsidR="00A05CEE" w:rsidRPr="005E3633">
        <w:rPr>
          <w:rFonts w:ascii="Calibri" w:hAnsi="Calibri" w:cs="Calibri"/>
          <w:sz w:val="22"/>
        </w:rPr>
        <w:t xml:space="preserve"> on this part</w:t>
      </w:r>
      <w:r w:rsidRPr="005E3633">
        <w:rPr>
          <w:rFonts w:ascii="Calibri" w:hAnsi="Calibri" w:cs="Calibri"/>
          <w:sz w:val="22"/>
        </w:rPr>
        <w:t xml:space="preserve">. </w:t>
      </w:r>
    </w:p>
    <w:p w14:paraId="1C17FD6E" w14:textId="7BACB7BE" w:rsidR="00421C74" w:rsidRPr="005E3633" w:rsidRDefault="00421C74" w:rsidP="00421C74">
      <w:pPr>
        <w:rPr>
          <w:rFonts w:ascii="Calibri" w:hAnsi="Calibri" w:cs="Calibri"/>
          <w:sz w:val="24"/>
          <w:szCs w:val="24"/>
        </w:rPr>
      </w:pPr>
    </w:p>
    <w:p w14:paraId="2C11E2D8" w14:textId="453844D2" w:rsidR="00421C74" w:rsidRPr="005E3633" w:rsidRDefault="00421C74" w:rsidP="00421C74">
      <w:pPr>
        <w:rPr>
          <w:rFonts w:ascii="Calibri" w:hAnsi="Calibri" w:cs="Calibri"/>
          <w:sz w:val="24"/>
          <w:szCs w:val="24"/>
        </w:rPr>
      </w:pPr>
    </w:p>
    <w:p w14:paraId="1AB509A7" w14:textId="2E400B95" w:rsidR="00421C74" w:rsidRPr="005E3633" w:rsidRDefault="00421C74" w:rsidP="00421C74">
      <w:pPr>
        <w:rPr>
          <w:rFonts w:ascii="Calibri" w:hAnsi="Calibri" w:cs="Calibri"/>
          <w:sz w:val="24"/>
          <w:szCs w:val="24"/>
        </w:rPr>
      </w:pPr>
    </w:p>
    <w:p w14:paraId="6A092AA5" w14:textId="7CB5DBC5" w:rsidR="00421C74" w:rsidRPr="005E3633" w:rsidRDefault="00421C74" w:rsidP="00421C74">
      <w:pPr>
        <w:rPr>
          <w:rFonts w:ascii="Calibri" w:hAnsi="Calibri" w:cs="Calibri"/>
          <w:sz w:val="24"/>
          <w:szCs w:val="24"/>
        </w:rPr>
      </w:pPr>
    </w:p>
    <w:p w14:paraId="5DA7264E" w14:textId="2C934F8B" w:rsidR="00421C74" w:rsidRPr="005E3633" w:rsidRDefault="00421C74" w:rsidP="00421C74">
      <w:pPr>
        <w:pStyle w:val="2"/>
        <w:rPr>
          <w:rFonts w:ascii="Calibri" w:hAnsi="Calibri" w:cs="Calibri"/>
        </w:rPr>
      </w:pPr>
      <w:r w:rsidRPr="005E3633">
        <w:rPr>
          <w:rFonts w:ascii="Calibri" w:hAnsi="Calibri" w:cs="Calibri"/>
        </w:rPr>
        <w:t xml:space="preserve">Familiarity On Adobe Experience Cloud (you </w:t>
      </w:r>
      <w:r w:rsidRPr="005E3633">
        <w:rPr>
          <w:rFonts w:ascii="Calibri" w:hAnsi="Calibri" w:cs="Calibri"/>
        </w:rPr>
        <w:t xml:space="preserve">didn’t </w:t>
      </w:r>
      <w:r w:rsidRPr="005E3633">
        <w:rPr>
          <w:rFonts w:ascii="Calibri" w:hAnsi="Calibri" w:cs="Calibri"/>
        </w:rPr>
        <w:t>mention)</w:t>
      </w:r>
    </w:p>
    <w:p w14:paraId="32A19BB8" w14:textId="5A5F27EE" w:rsidR="00421C74" w:rsidRPr="005E3633" w:rsidRDefault="00421C74" w:rsidP="00421C74">
      <w:pPr>
        <w:pStyle w:val="3"/>
        <w:rPr>
          <w:rFonts w:ascii="Calibri" w:hAnsi="Calibri" w:cs="Calibri"/>
        </w:rPr>
      </w:pPr>
      <w:bookmarkStart w:id="5" w:name="_GoBack"/>
      <w:bookmarkEnd w:id="5"/>
      <w:r w:rsidRPr="005E3633">
        <w:rPr>
          <w:rFonts w:ascii="Calibri" w:hAnsi="Calibri" w:cs="Calibri"/>
        </w:rPr>
        <w:t>Adobe Developer Platform (Known as Launch, DTM)</w:t>
      </w:r>
    </w:p>
    <w:p w14:paraId="7A4CEE90" w14:textId="14D1B9D4" w:rsidR="00421C74" w:rsidRPr="005E3633" w:rsidRDefault="00421C74" w:rsidP="00421C74">
      <w:pPr>
        <w:rPr>
          <w:rFonts w:ascii="Calibri" w:hAnsi="Calibri" w:cs="Calibri"/>
          <w:b/>
          <w:sz w:val="22"/>
        </w:rPr>
      </w:pPr>
      <w:r w:rsidRPr="005E3633">
        <w:rPr>
          <w:rFonts w:ascii="Calibri" w:hAnsi="Calibri" w:cs="Calibri"/>
          <w:b/>
          <w:sz w:val="22"/>
        </w:rPr>
        <w:t>Familiarity</w:t>
      </w:r>
      <w:r w:rsidRPr="005E3633">
        <w:rPr>
          <w:rFonts w:ascii="Calibri" w:hAnsi="Calibri" w:cs="Calibri"/>
          <w:b/>
          <w:sz w:val="22"/>
        </w:rPr>
        <w:t xml:space="preserve"> :95</w:t>
      </w:r>
      <w:r w:rsidRPr="005E3633">
        <w:rPr>
          <w:rFonts w:ascii="Calibri" w:hAnsi="Calibri" w:cs="Calibri"/>
          <w:b/>
          <w:sz w:val="22"/>
        </w:rPr>
        <w:t xml:space="preserve">% </w:t>
      </w:r>
    </w:p>
    <w:p w14:paraId="14A6AF72" w14:textId="1B164085" w:rsidR="00421C74" w:rsidRPr="005E3633" w:rsidRDefault="00421C74" w:rsidP="00A05CEE">
      <w:pPr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</w:rPr>
        <w:t>Will have five word</w:t>
      </w:r>
      <w:r w:rsidR="00A05CEE" w:rsidRPr="005E3633">
        <w:rPr>
          <w:rFonts w:ascii="Calibri" w:hAnsi="Calibri" w:cs="Calibri"/>
          <w:sz w:val="22"/>
        </w:rPr>
        <w:t>s</w:t>
      </w:r>
      <w:r w:rsidRPr="005E3633">
        <w:rPr>
          <w:rFonts w:ascii="Calibri" w:hAnsi="Calibri" w:cs="Calibri"/>
          <w:sz w:val="22"/>
        </w:rPr>
        <w:t xml:space="preserve"> to describe the difficulty: </w:t>
      </w:r>
    </w:p>
    <w:p w14:paraId="72E9993E" w14:textId="1A53C76C" w:rsidR="00421C74" w:rsidRPr="005E3633" w:rsidRDefault="00421C74" w:rsidP="00A05CEE">
      <w:pPr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  <w:highlight w:val="yellow"/>
        </w:rPr>
        <w:t>Easy / Not Difficult</w:t>
      </w:r>
      <w:r w:rsidR="00A05CEE" w:rsidRPr="005E3633">
        <w:rPr>
          <w:rFonts w:ascii="Calibri" w:hAnsi="Calibri" w:cs="Calibri"/>
          <w:sz w:val="22"/>
          <w:highlight w:val="yellow"/>
        </w:rPr>
        <w:t xml:space="preserve"> / </w:t>
      </w:r>
      <w:r w:rsidRPr="005E3633">
        <w:rPr>
          <w:rFonts w:ascii="Calibri" w:hAnsi="Calibri" w:cs="Calibri"/>
          <w:sz w:val="22"/>
          <w:highlight w:val="yellow"/>
        </w:rPr>
        <w:t>M</w:t>
      </w:r>
      <w:r w:rsidR="00A05CEE" w:rsidRPr="005E3633">
        <w:rPr>
          <w:rFonts w:ascii="Calibri" w:hAnsi="Calibri" w:cs="Calibri"/>
          <w:sz w:val="22"/>
          <w:highlight w:val="yellow"/>
        </w:rPr>
        <w:t>iddle /Not Easy /</w:t>
      </w:r>
      <w:r w:rsidRPr="005E3633">
        <w:rPr>
          <w:rFonts w:ascii="Calibri" w:hAnsi="Calibri" w:cs="Calibri"/>
          <w:sz w:val="22"/>
          <w:highlight w:val="yellow"/>
        </w:rPr>
        <w:t>Hard</w:t>
      </w:r>
    </w:p>
    <w:p w14:paraId="6510EC8A" w14:textId="77777777" w:rsidR="00421C74" w:rsidRPr="005E3633" w:rsidRDefault="00421C74" w:rsidP="00421C74">
      <w:pPr>
        <w:rPr>
          <w:rFonts w:ascii="Calibri" w:hAnsi="Calibri" w:cs="Calibri"/>
          <w:b/>
          <w:sz w:val="22"/>
        </w:rPr>
      </w:pPr>
    </w:p>
    <w:p w14:paraId="283EA28C" w14:textId="141D5AFA" w:rsidR="00421C74" w:rsidRPr="005E3633" w:rsidRDefault="00421C74" w:rsidP="00421C74">
      <w:pPr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</w:rPr>
        <w:t>Web SDK :100% (Known as Tagging)</w:t>
      </w:r>
      <w:r w:rsidR="00A05CEE" w:rsidRPr="005E3633">
        <w:rPr>
          <w:rFonts w:ascii="Calibri" w:hAnsi="Calibri" w:cs="Calibri"/>
          <w:sz w:val="22"/>
        </w:rPr>
        <w:t xml:space="preserve"> Easy</w:t>
      </w:r>
    </w:p>
    <w:p w14:paraId="381EECEC" w14:textId="74CF6FB1" w:rsidR="00421C74" w:rsidRPr="005E3633" w:rsidRDefault="00421C74" w:rsidP="00421C74">
      <w:pPr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</w:rPr>
        <w:t>Data Engineer part</w:t>
      </w:r>
    </w:p>
    <w:p w14:paraId="306F87B0" w14:textId="40E147CF" w:rsidR="00421C74" w:rsidRPr="005E3633" w:rsidRDefault="00421C74" w:rsidP="00421C74">
      <w:pPr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</w:rPr>
        <w:tab/>
        <w:t xml:space="preserve">File upstream </w:t>
      </w:r>
      <w:proofErr w:type="gramStart"/>
      <w:r w:rsidRPr="005E3633">
        <w:rPr>
          <w:rFonts w:ascii="Calibri" w:hAnsi="Calibri" w:cs="Calibri"/>
          <w:sz w:val="22"/>
        </w:rPr>
        <w:t>API :</w:t>
      </w:r>
      <w:proofErr w:type="gramEnd"/>
      <w:r w:rsidRPr="005E3633">
        <w:rPr>
          <w:rFonts w:ascii="Calibri" w:hAnsi="Calibri" w:cs="Calibri"/>
          <w:sz w:val="22"/>
        </w:rPr>
        <w:t xml:space="preserve"> easy</w:t>
      </w:r>
    </w:p>
    <w:p w14:paraId="1D8C985C" w14:textId="63823254" w:rsidR="00421C74" w:rsidRPr="005E3633" w:rsidRDefault="00421C74" w:rsidP="00421C74">
      <w:pPr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</w:rPr>
        <w:tab/>
        <w:t>Data Merge policy: not difficult</w:t>
      </w:r>
    </w:p>
    <w:p w14:paraId="6E901847" w14:textId="41973DAB" w:rsidR="00421C74" w:rsidRPr="005E3633" w:rsidRDefault="00421C74" w:rsidP="00421C74">
      <w:pPr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</w:rPr>
        <w:tab/>
      </w:r>
      <w:r w:rsidR="00A05CEE" w:rsidRPr="005E3633">
        <w:rPr>
          <w:rFonts w:ascii="Calibri" w:hAnsi="Calibri" w:cs="Calibri"/>
          <w:sz w:val="22"/>
        </w:rPr>
        <w:t>Data Integration API: not difficulty</w:t>
      </w:r>
    </w:p>
    <w:p w14:paraId="62259A6B" w14:textId="25A58C6E" w:rsidR="00A05CEE" w:rsidRPr="005E3633" w:rsidRDefault="00A05CEE" w:rsidP="00421C74">
      <w:pPr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</w:rPr>
        <w:tab/>
        <w:t>Data Governance Policy: middle</w:t>
      </w:r>
    </w:p>
    <w:p w14:paraId="5B091028" w14:textId="6488052B" w:rsidR="00A05CEE" w:rsidRPr="005E3633" w:rsidRDefault="00A05CEE" w:rsidP="00421C74">
      <w:pPr>
        <w:rPr>
          <w:rFonts w:ascii="Calibri" w:hAnsi="Calibri" w:cs="Calibri"/>
          <w:sz w:val="22"/>
        </w:rPr>
      </w:pPr>
      <w:r w:rsidRPr="005E3633">
        <w:rPr>
          <w:rFonts w:ascii="Calibri" w:hAnsi="Calibri" w:cs="Calibri"/>
          <w:sz w:val="22"/>
        </w:rPr>
        <w:tab/>
      </w:r>
      <w:commentRangeStart w:id="6"/>
      <w:r w:rsidRPr="005E3633">
        <w:rPr>
          <w:rFonts w:ascii="Calibri" w:hAnsi="Calibri" w:cs="Calibri"/>
          <w:sz w:val="22"/>
        </w:rPr>
        <w:t>Data QA: not difficult</w:t>
      </w:r>
      <w:commentRangeEnd w:id="6"/>
      <w:r w:rsidRPr="005E3633">
        <w:rPr>
          <w:rStyle w:val="a4"/>
          <w:rFonts w:ascii="Calibri" w:hAnsi="Calibri" w:cs="Calibri"/>
          <w:sz w:val="22"/>
          <w:szCs w:val="22"/>
        </w:rPr>
        <w:commentReference w:id="6"/>
      </w:r>
    </w:p>
    <w:p w14:paraId="513B2587" w14:textId="651B7CE3" w:rsidR="00FD7DD5" w:rsidRPr="005E3633" w:rsidRDefault="00FD7DD5" w:rsidP="00421C74">
      <w:pPr>
        <w:rPr>
          <w:rFonts w:ascii="Calibri" w:hAnsi="Calibri" w:cs="Calibri"/>
          <w:sz w:val="22"/>
        </w:rPr>
      </w:pPr>
    </w:p>
    <w:p w14:paraId="6A93104A" w14:textId="653A8E24" w:rsidR="00FD7DD5" w:rsidRPr="005E3633" w:rsidRDefault="00FD7DD5" w:rsidP="00FD7DD5">
      <w:pPr>
        <w:pStyle w:val="3"/>
        <w:rPr>
          <w:rFonts w:ascii="Calibri" w:hAnsi="Calibri" w:cs="Calibri"/>
        </w:rPr>
      </w:pPr>
      <w:r w:rsidRPr="005E3633">
        <w:rPr>
          <w:rFonts w:ascii="Calibri" w:hAnsi="Calibri" w:cs="Calibri"/>
        </w:rPr>
        <w:t>Adobe Audience Management</w:t>
      </w:r>
    </w:p>
    <w:p w14:paraId="6DCBE6CF" w14:textId="100BBA44" w:rsidR="00FD7DD5" w:rsidRPr="005E3633" w:rsidRDefault="00FD7DD5" w:rsidP="00FD7DD5">
      <w:pPr>
        <w:rPr>
          <w:rFonts w:ascii="Calibri" w:hAnsi="Calibri" w:cs="Calibri"/>
          <w:b/>
          <w:sz w:val="22"/>
        </w:rPr>
      </w:pPr>
      <w:r w:rsidRPr="005E3633">
        <w:rPr>
          <w:rFonts w:ascii="Calibri" w:hAnsi="Calibri" w:cs="Calibri"/>
          <w:b/>
          <w:sz w:val="22"/>
        </w:rPr>
        <w:t>Familiarity</w:t>
      </w:r>
      <w:r w:rsidRPr="005E3633">
        <w:rPr>
          <w:rFonts w:ascii="Calibri" w:hAnsi="Calibri" w:cs="Calibri"/>
          <w:b/>
          <w:sz w:val="22"/>
        </w:rPr>
        <w:t xml:space="preserve"> :100</w:t>
      </w:r>
      <w:r w:rsidRPr="005E3633">
        <w:rPr>
          <w:rFonts w:ascii="Calibri" w:hAnsi="Calibri" w:cs="Calibri"/>
          <w:b/>
          <w:sz w:val="22"/>
        </w:rPr>
        <w:t xml:space="preserve">% </w:t>
      </w:r>
    </w:p>
    <w:p w14:paraId="126BF9A3" w14:textId="54103C21" w:rsidR="00FD7DD5" w:rsidRPr="005E3633" w:rsidRDefault="00FD7DD5" w:rsidP="00FD7DD5">
      <w:pPr>
        <w:rPr>
          <w:rFonts w:ascii="Calibri" w:hAnsi="Calibri" w:cs="Calibri"/>
        </w:rPr>
      </w:pPr>
      <w:r w:rsidRPr="005E3633">
        <w:rPr>
          <w:rFonts w:ascii="Calibri" w:hAnsi="Calibri" w:cs="Calibri"/>
        </w:rPr>
        <w:t xml:space="preserve">Hand-on experience </w:t>
      </w:r>
    </w:p>
    <w:p w14:paraId="6D4F1128" w14:textId="695B3889" w:rsidR="0034466F" w:rsidRPr="005E3633" w:rsidRDefault="0034466F" w:rsidP="00FD7DD5">
      <w:pPr>
        <w:rPr>
          <w:rFonts w:ascii="Calibri" w:hAnsi="Calibri" w:cs="Calibri"/>
        </w:rPr>
      </w:pPr>
      <w:r w:rsidRPr="005E3633">
        <w:rPr>
          <w:rFonts w:ascii="Calibri" w:hAnsi="Calibri" w:cs="Calibri"/>
        </w:rPr>
        <w:t>AAM + Adobe Target</w:t>
      </w:r>
    </w:p>
    <w:p w14:paraId="3A21F55D" w14:textId="6B94D614" w:rsidR="0034466F" w:rsidRPr="005E3633" w:rsidRDefault="0034466F" w:rsidP="00FD7DD5">
      <w:pPr>
        <w:rPr>
          <w:rFonts w:ascii="Calibri" w:hAnsi="Calibri" w:cs="Calibri"/>
        </w:rPr>
      </w:pPr>
      <w:r w:rsidRPr="005E3633">
        <w:rPr>
          <w:rFonts w:ascii="Calibri" w:hAnsi="Calibri" w:cs="Calibri"/>
        </w:rPr>
        <w:t>Blue Kai (Core Tag)</w:t>
      </w:r>
    </w:p>
    <w:p w14:paraId="2B1D6659" w14:textId="654EA968" w:rsidR="005E3633" w:rsidRDefault="005E3633" w:rsidP="00FD7DD5">
      <w:pPr>
        <w:rPr>
          <w:rFonts w:ascii="Calibri" w:hAnsi="Calibri" w:cs="Calibri" w:hint="eastAsia"/>
        </w:rPr>
      </w:pPr>
    </w:p>
    <w:p w14:paraId="587BBFDE" w14:textId="4647A638" w:rsidR="0034466F" w:rsidRPr="005E3633" w:rsidRDefault="005E3633" w:rsidP="005E3633">
      <w:pPr>
        <w:pStyle w:val="2"/>
        <w:rPr>
          <w:rFonts w:hint="eastAsia"/>
        </w:rPr>
      </w:pPr>
      <w:r>
        <w:rPr>
          <w:rFonts w:hint="eastAsia"/>
        </w:rPr>
        <w:t>L</w:t>
      </w:r>
      <w:r>
        <w:t>ast Words</w:t>
      </w:r>
    </w:p>
    <w:p w14:paraId="2D4EF53F" w14:textId="5425E867" w:rsidR="0034466F" w:rsidRPr="005E3633" w:rsidRDefault="0034466F" w:rsidP="00FD7DD5">
      <w:pPr>
        <w:rPr>
          <w:rFonts w:ascii="Calibri" w:hAnsi="Calibri" w:cs="Calibri"/>
        </w:rPr>
      </w:pPr>
      <w:r w:rsidRPr="005E3633">
        <w:rPr>
          <w:rFonts w:ascii="Calibri" w:hAnsi="Calibri" w:cs="Calibri"/>
        </w:rPr>
        <w:t xml:space="preserve">Besides, last but not least. According to the special MA market in china. </w:t>
      </w:r>
      <w:proofErr w:type="spellStart"/>
      <w:r w:rsidRPr="005E3633">
        <w:rPr>
          <w:rFonts w:ascii="Calibri" w:hAnsi="Calibri" w:cs="Calibri"/>
        </w:rPr>
        <w:t>Tiktok</w:t>
      </w:r>
      <w:proofErr w:type="spellEnd"/>
      <w:r w:rsidRPr="005E3633">
        <w:rPr>
          <w:rFonts w:ascii="Calibri" w:hAnsi="Calibri" w:cs="Calibri"/>
        </w:rPr>
        <w:t xml:space="preserve">, </w:t>
      </w:r>
      <w:proofErr w:type="spellStart"/>
      <w:r w:rsidRPr="005E3633">
        <w:rPr>
          <w:rFonts w:ascii="Calibri" w:hAnsi="Calibri" w:cs="Calibri"/>
        </w:rPr>
        <w:t>Tmall</w:t>
      </w:r>
      <w:proofErr w:type="spellEnd"/>
      <w:r w:rsidRPr="005E3633">
        <w:rPr>
          <w:rFonts w:ascii="Calibri" w:hAnsi="Calibri" w:cs="Calibri"/>
        </w:rPr>
        <w:t xml:space="preserve">, JD, </w:t>
      </w:r>
      <w:proofErr w:type="spellStart"/>
      <w:r w:rsidRPr="005E3633">
        <w:rPr>
          <w:rFonts w:ascii="Calibri" w:hAnsi="Calibri" w:cs="Calibri"/>
        </w:rPr>
        <w:t>RedBook</w:t>
      </w:r>
      <w:proofErr w:type="spellEnd"/>
      <w:r w:rsidRPr="005E3633">
        <w:rPr>
          <w:rFonts w:ascii="Calibri" w:hAnsi="Calibri" w:cs="Calibri"/>
        </w:rPr>
        <w:t xml:space="preserve">, </w:t>
      </w:r>
      <w:proofErr w:type="spellStart"/>
      <w:r w:rsidRPr="005E3633">
        <w:rPr>
          <w:rFonts w:ascii="Calibri" w:hAnsi="Calibri" w:cs="Calibri"/>
        </w:rPr>
        <w:t>Wechat</w:t>
      </w:r>
      <w:proofErr w:type="spellEnd"/>
      <w:r w:rsidRPr="005E3633">
        <w:rPr>
          <w:rFonts w:ascii="Calibri" w:hAnsi="Calibri" w:cs="Calibri"/>
        </w:rPr>
        <w:t xml:space="preserve">, I think some Solution may not easily be deployed with adobe product. So in the last time my team and I did do some trying on pushing the brand owner to our own solutions. And after these projects and experience, I did have some thinking about </w:t>
      </w:r>
      <w:proofErr w:type="spellStart"/>
      <w:proofErr w:type="gramStart"/>
      <w:r w:rsidRPr="005E3633">
        <w:rPr>
          <w:rFonts w:ascii="Calibri" w:hAnsi="Calibri" w:cs="Calibri"/>
        </w:rPr>
        <w:t>content,creative</w:t>
      </w:r>
      <w:proofErr w:type="spellEnd"/>
      <w:proofErr w:type="gramEnd"/>
      <w:r w:rsidRPr="005E3633">
        <w:rPr>
          <w:rFonts w:ascii="Calibri" w:hAnsi="Calibri" w:cs="Calibri"/>
        </w:rPr>
        <w:t xml:space="preserve"> and digital marketing </w:t>
      </w:r>
      <w:r w:rsidR="00DD0660" w:rsidRPr="005E3633">
        <w:rPr>
          <w:rFonts w:ascii="Calibri" w:hAnsi="Calibri" w:cs="Calibri"/>
        </w:rPr>
        <w:t xml:space="preserve">and did draft an idea or a future solution spec of digital </w:t>
      </w:r>
      <w:proofErr w:type="spellStart"/>
      <w:r w:rsidR="00DD0660" w:rsidRPr="005E3633">
        <w:rPr>
          <w:rFonts w:ascii="Calibri" w:hAnsi="Calibri" w:cs="Calibri"/>
        </w:rPr>
        <w:t>maketing</w:t>
      </w:r>
      <w:proofErr w:type="spellEnd"/>
      <w:r w:rsidR="00DD0660" w:rsidRPr="005E3633">
        <w:rPr>
          <w:rFonts w:ascii="Calibri" w:hAnsi="Calibri" w:cs="Calibri"/>
        </w:rPr>
        <w:t xml:space="preserve"> for </w:t>
      </w:r>
      <w:r w:rsidR="00DD0660" w:rsidRPr="005E3633">
        <w:rPr>
          <w:rFonts w:ascii="Calibri" w:hAnsi="Calibri" w:cs="Calibri"/>
        </w:rPr>
        <w:t>the role</w:t>
      </w:r>
      <w:r w:rsidR="00DD0660" w:rsidRPr="005E3633">
        <w:rPr>
          <w:rFonts w:ascii="Calibri" w:hAnsi="Calibri" w:cs="Calibri"/>
        </w:rPr>
        <w:t xml:space="preserve"> of the company (Artefact, a French company) I tried to apply for last year. Anyway, I hope you can take a look of my thinking and hopefully I could expect that we could have a happy discussion and deep and detailed thinking on it. The deck file will attached together, named ‘</w:t>
      </w:r>
      <w:r w:rsidR="00DD0660" w:rsidRPr="005E3633">
        <w:rPr>
          <w:rFonts w:ascii="Calibri" w:hAnsi="Calibri" w:cs="Calibri"/>
          <w:highlight w:val="yellow"/>
        </w:rPr>
        <w:t xml:space="preserve">Ideas On Nowadays </w:t>
      </w:r>
      <w:proofErr w:type="spellStart"/>
      <w:r w:rsidR="00DD0660" w:rsidRPr="005E3633">
        <w:rPr>
          <w:rFonts w:ascii="Calibri" w:hAnsi="Calibri" w:cs="Calibri"/>
          <w:highlight w:val="yellow"/>
        </w:rPr>
        <w:t>Digtial</w:t>
      </w:r>
      <w:proofErr w:type="spellEnd"/>
      <w:r w:rsidR="00DD0660" w:rsidRPr="005E3633">
        <w:rPr>
          <w:rFonts w:ascii="Calibri" w:hAnsi="Calibri" w:cs="Calibri"/>
          <w:highlight w:val="yellow"/>
        </w:rPr>
        <w:t xml:space="preserve"> Marketing.pdf</w:t>
      </w:r>
      <w:proofErr w:type="gramStart"/>
      <w:r w:rsidR="00DD0660" w:rsidRPr="005E3633">
        <w:rPr>
          <w:rFonts w:ascii="Calibri" w:hAnsi="Calibri" w:cs="Calibri"/>
          <w:highlight w:val="yellow"/>
        </w:rPr>
        <w:t>’</w:t>
      </w:r>
      <w:r w:rsidR="00DD0660" w:rsidRPr="005E3633">
        <w:rPr>
          <w:rFonts w:ascii="Calibri" w:hAnsi="Calibri" w:cs="Calibri"/>
        </w:rPr>
        <w:t xml:space="preserve"> .</w:t>
      </w:r>
      <w:proofErr w:type="gramEnd"/>
    </w:p>
    <w:p w14:paraId="6D7A70CC" w14:textId="0405D8D3" w:rsidR="00DD0660" w:rsidRDefault="00DD0660" w:rsidP="00FD7DD5">
      <w:pPr>
        <w:rPr>
          <w:rFonts w:ascii="Calibri" w:hAnsi="Calibri" w:cs="Calibri"/>
        </w:rPr>
      </w:pPr>
    </w:p>
    <w:p w14:paraId="6F5BBBE4" w14:textId="2D43FE3C" w:rsidR="005E3633" w:rsidRDefault="005E3633" w:rsidP="00FD7DD5">
      <w:pPr>
        <w:rPr>
          <w:rFonts w:ascii="Calibri" w:hAnsi="Calibri" w:cs="Calibri"/>
        </w:rPr>
      </w:pPr>
    </w:p>
    <w:p w14:paraId="247D068F" w14:textId="6B716FB7" w:rsidR="005E3633" w:rsidRDefault="005E3633" w:rsidP="00FD7DD5">
      <w:pPr>
        <w:rPr>
          <w:rFonts w:ascii="Calibri" w:hAnsi="Calibri" w:cs="Calibri"/>
        </w:rPr>
      </w:pPr>
    </w:p>
    <w:p w14:paraId="79D7C287" w14:textId="77777777" w:rsidR="005E3633" w:rsidRPr="005E3633" w:rsidRDefault="005E3633" w:rsidP="00FD7DD5">
      <w:pPr>
        <w:rPr>
          <w:rFonts w:ascii="Calibri" w:hAnsi="Calibri" w:cs="Calibri" w:hint="eastAsia"/>
        </w:rPr>
      </w:pPr>
    </w:p>
    <w:p w14:paraId="5BC6C4AB" w14:textId="0D53F13A" w:rsidR="00DD0660" w:rsidRPr="005E3633" w:rsidRDefault="00DD0660" w:rsidP="00FD7DD5">
      <w:pPr>
        <w:rPr>
          <w:rFonts w:ascii="Calibri" w:hAnsi="Calibri" w:cs="Calibri"/>
        </w:rPr>
      </w:pPr>
      <w:r w:rsidRPr="005E3633">
        <w:rPr>
          <w:rFonts w:ascii="Calibri" w:hAnsi="Calibri" w:cs="Calibri"/>
        </w:rPr>
        <w:t xml:space="preserve">At last, please forgive me for some tiny language mistakes, and some inexplicit expression </w:t>
      </w:r>
      <w:proofErr w:type="gramStart"/>
      <w:r w:rsidRPr="005E3633">
        <w:rPr>
          <w:rFonts w:ascii="Calibri" w:hAnsi="Calibri" w:cs="Calibri"/>
        </w:rPr>
        <w:t>cause</w:t>
      </w:r>
      <w:proofErr w:type="gramEnd"/>
      <w:r w:rsidRPr="005E3633">
        <w:rPr>
          <w:rFonts w:ascii="Calibri" w:hAnsi="Calibri" w:cs="Calibri"/>
        </w:rPr>
        <w:t xml:space="preserve"> there is so much developing jobs in my team which is in a manufacturing company (Simon) factory end. </w:t>
      </w:r>
    </w:p>
    <w:p w14:paraId="6859F7EA" w14:textId="5E88AE89" w:rsidR="00DD0660" w:rsidRPr="005E3633" w:rsidRDefault="00DD0660" w:rsidP="00FD7DD5">
      <w:pPr>
        <w:rPr>
          <w:rFonts w:ascii="Calibri" w:hAnsi="Calibri" w:cs="Calibri"/>
        </w:rPr>
      </w:pPr>
    </w:p>
    <w:p w14:paraId="3C9CB881" w14:textId="6D9C1361" w:rsidR="00DD0660" w:rsidRPr="005E3633" w:rsidRDefault="00DD0660" w:rsidP="00FD7DD5">
      <w:pPr>
        <w:rPr>
          <w:rFonts w:ascii="Calibri" w:hAnsi="Calibri" w:cs="Calibri"/>
        </w:rPr>
      </w:pPr>
      <w:r w:rsidRPr="005E3633">
        <w:rPr>
          <w:rFonts w:ascii="Calibri" w:hAnsi="Calibri" w:cs="Calibri"/>
        </w:rPr>
        <w:t>Sincerely.</w:t>
      </w:r>
    </w:p>
    <w:p w14:paraId="2A9F2286" w14:textId="744C54A9" w:rsidR="00DD0660" w:rsidRPr="005E3633" w:rsidRDefault="00DD0660" w:rsidP="00FD7DD5">
      <w:pPr>
        <w:rPr>
          <w:rFonts w:ascii="Calibri" w:hAnsi="Calibri" w:cs="Calibri"/>
        </w:rPr>
      </w:pPr>
      <w:r w:rsidRPr="005E3633">
        <w:rPr>
          <w:rFonts w:ascii="Calibri" w:hAnsi="Calibri" w:cs="Calibri"/>
        </w:rPr>
        <w:t>David Ding</w:t>
      </w:r>
    </w:p>
    <w:sectPr w:rsidR="00DD0660" w:rsidRPr="005E3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strator" w:date="2024-01-15T09:03:00Z" w:initials="A">
    <w:p w14:paraId="5E4644C0" w14:textId="77777777" w:rsidR="0097541F" w:rsidRDefault="0097541F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S</w:t>
      </w:r>
      <w:r>
        <w:t>imliar</w:t>
      </w:r>
      <w:proofErr w:type="spellEnd"/>
      <w:r>
        <w:t xml:space="preserve"> to Adobe Audience Manager, </w:t>
      </w:r>
      <w:proofErr w:type="spellStart"/>
      <w:r>
        <w:t>Unica</w:t>
      </w:r>
      <w:proofErr w:type="spellEnd"/>
      <w:r>
        <w:t xml:space="preserve">, Oracle </w:t>
      </w:r>
      <w:proofErr w:type="spellStart"/>
      <w:r>
        <w:t>BlueKai</w:t>
      </w:r>
      <w:proofErr w:type="spellEnd"/>
      <w:r>
        <w:t>, Google Audience Management.</w:t>
      </w:r>
    </w:p>
  </w:comment>
  <w:comment w:id="1" w:author="Administrator" w:date="2024-01-15T09:05:00Z" w:initials="A">
    <w:p w14:paraId="48C85443" w14:textId="77777777" w:rsidR="0097541F" w:rsidRDefault="0097541F">
      <w:pPr>
        <w:pStyle w:val="a5"/>
      </w:pPr>
      <w:r>
        <w:rPr>
          <w:rStyle w:val="a4"/>
        </w:rPr>
        <w:annotationRef/>
      </w:r>
      <w:r>
        <w:t>This part is a Data Science Part. Although in the past projected I was Involved in some simple ML model</w:t>
      </w:r>
      <w:r w:rsidR="00D73794">
        <w:t>s (they are all mature models and no need training and refining the metrics and could just be applied to project)</w:t>
      </w:r>
      <w:r>
        <w:t xml:space="preserve"> but I did mean</w:t>
      </w:r>
      <w:r w:rsidR="00251822">
        <w:t xml:space="preserve"> to go deep. Cause a master in math major will be much more excellent than </w:t>
      </w:r>
      <w:r w:rsidR="00D73794">
        <w:t xml:space="preserve">me. </w:t>
      </w:r>
      <w:r w:rsidR="00251822">
        <w:t xml:space="preserve">Actually, I defined myself as data solution/platform architect and could master the conception and application of data modeling, but data scientist will take detailed math and modelling staffs. </w:t>
      </w:r>
    </w:p>
  </w:comment>
  <w:comment w:id="2" w:author="Administrator" w:date="2024-01-15T09:11:00Z" w:initials="A">
    <w:p w14:paraId="4855785D" w14:textId="77777777" w:rsidR="00251822" w:rsidRDefault="0025182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 xml:space="preserve">n china market </w:t>
      </w:r>
      <w:proofErr w:type="spellStart"/>
      <w:r>
        <w:t>env</w:t>
      </w:r>
      <w:proofErr w:type="spellEnd"/>
      <w:r>
        <w:t xml:space="preserve">, many </w:t>
      </w:r>
      <w:proofErr w:type="gramStart"/>
      <w:r>
        <w:t>adobe</w:t>
      </w:r>
      <w:proofErr w:type="gramEnd"/>
      <w:r>
        <w:t xml:space="preserve"> partnered 3</w:t>
      </w:r>
      <w:r w:rsidRPr="00251822">
        <w:rPr>
          <w:vertAlign w:val="superscript"/>
        </w:rPr>
        <w:t>rd</w:t>
      </w:r>
      <w:r>
        <w:t xml:space="preserve"> party destinations are not always popular and available. So if using data flow API, I am so familiar with it.</w:t>
      </w:r>
    </w:p>
  </w:comment>
  <w:comment w:id="3" w:author="Administrator" w:date="2024-01-15T09:52:00Z" w:initials="A">
    <w:p w14:paraId="11F76274" w14:textId="77777777" w:rsidR="00E45A42" w:rsidRDefault="00E45A4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ata Governance will involve rule setting and data examination. And I will be a little bit weak on this part, but recapture is easy with enough time.</w:t>
      </w:r>
    </w:p>
  </w:comment>
  <w:comment w:id="4" w:author="Administrator" w:date="2024-01-15T09:23:00Z" w:initials="A">
    <w:p w14:paraId="5A88A75F" w14:textId="77777777" w:rsidR="002E5384" w:rsidRDefault="002E5384">
      <w:pPr>
        <w:pStyle w:val="a5"/>
      </w:pPr>
      <w:r>
        <w:rPr>
          <w:rStyle w:val="a4"/>
        </w:rPr>
        <w:annotationRef/>
      </w:r>
      <w:r>
        <w:t>Due to adobe data feed service is in a batch mode, we could just set it to one time a day and downloading data to our clients’ system and run the modeling.</w:t>
      </w:r>
    </w:p>
  </w:comment>
  <w:comment w:id="6" w:author="Administrator" w:date="2024-01-15T11:31:00Z" w:initials="A">
    <w:p w14:paraId="70BDCD67" w14:textId="2B1FC803" w:rsidR="00A05CEE" w:rsidRDefault="00A05C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O</w:t>
      </w:r>
      <w:r>
        <w:t>ur past team just could use python do the automatic test. We just did coding on and produces python automation app ourselves.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4644C0" w15:done="0"/>
  <w15:commentEx w15:paraId="48C85443" w15:done="0"/>
  <w15:commentEx w15:paraId="4855785D" w15:done="0"/>
  <w15:commentEx w15:paraId="11F76274" w15:done="0"/>
  <w15:commentEx w15:paraId="5A88A75F" w15:done="0"/>
  <w15:commentEx w15:paraId="70BDCD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1557"/>
    <w:multiLevelType w:val="hybridMultilevel"/>
    <w:tmpl w:val="9F1EE2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8E4F4B"/>
    <w:multiLevelType w:val="multilevel"/>
    <w:tmpl w:val="8466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</w:lvl>
    <w:lvl w:ilvl="4">
      <w:start w:val="1"/>
      <w:numFmt w:val="decimal"/>
      <w:lvlText w:val="%5."/>
      <w:lvlJc w:val="left"/>
      <w:pPr>
        <w:tabs>
          <w:tab w:val="num" w:pos="644"/>
        </w:tabs>
        <w:ind w:left="644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94B31"/>
    <w:multiLevelType w:val="multilevel"/>
    <w:tmpl w:val="C7F6C9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76307"/>
    <w:multiLevelType w:val="multilevel"/>
    <w:tmpl w:val="B972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100B8"/>
    <w:multiLevelType w:val="multilevel"/>
    <w:tmpl w:val="793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F7DBF"/>
    <w:multiLevelType w:val="hybridMultilevel"/>
    <w:tmpl w:val="9DC295EA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6" w15:restartNumberingAfterBreak="0">
    <w:nsid w:val="42642CAB"/>
    <w:multiLevelType w:val="hybridMultilevel"/>
    <w:tmpl w:val="B2BA3DF6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4D0618D9"/>
    <w:multiLevelType w:val="hybridMultilevel"/>
    <w:tmpl w:val="702CE5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C9F1AD5"/>
    <w:multiLevelType w:val="hybridMultilevel"/>
    <w:tmpl w:val="808638D0"/>
    <w:lvl w:ilvl="0" w:tplc="FCC6CA7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9" w15:restartNumberingAfterBreak="0">
    <w:nsid w:val="61E96DE0"/>
    <w:multiLevelType w:val="hybridMultilevel"/>
    <w:tmpl w:val="0E8EAC64"/>
    <w:lvl w:ilvl="0" w:tplc="AC78E5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2C74224"/>
    <w:multiLevelType w:val="hybridMultilevel"/>
    <w:tmpl w:val="49AA5266"/>
    <w:lvl w:ilvl="0" w:tplc="04090001">
      <w:start w:val="1"/>
      <w:numFmt w:val="bullet"/>
      <w:lvlText w:val=""/>
      <w:lvlJc w:val="left"/>
      <w:pPr>
        <w:ind w:left="10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4" w:hanging="420"/>
      </w:pPr>
      <w:rPr>
        <w:rFonts w:ascii="Wingdings" w:hAnsi="Wingdings" w:hint="default"/>
      </w:rPr>
    </w:lvl>
  </w:abstractNum>
  <w:abstractNum w:abstractNumId="11" w15:restartNumberingAfterBreak="0">
    <w:nsid w:val="6A65019B"/>
    <w:multiLevelType w:val="hybridMultilevel"/>
    <w:tmpl w:val="850807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D286A36"/>
    <w:multiLevelType w:val="multilevel"/>
    <w:tmpl w:val="B35ECA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4"/>
    <w:lvlOverride w:ilvl="0"/>
    <w:lvlOverride w:ilvl="1">
      <w:startOverride w:val="1"/>
    </w:lvlOverride>
  </w:num>
  <w:num w:numId="6">
    <w:abstractNumId w:val="4"/>
    <w:lvlOverride w:ilvl="0"/>
    <w:lvlOverride w:ilvl="1"/>
    <w:lvlOverride w:ilvl="2">
      <w:startOverride w:val="1"/>
    </w:lvlOverride>
  </w:num>
  <w:num w:numId="7">
    <w:abstractNumId w:val="4"/>
    <w:lvlOverride w:ilvl="0"/>
    <w:lvlOverride w:ilvl="1"/>
    <w:lvlOverride w:ilvl="2"/>
    <w:lvlOverride w:ilvl="3">
      <w:startOverride w:val="1"/>
    </w:lvlOverride>
  </w:num>
  <w:num w:numId="8">
    <w:abstractNumId w:val="3"/>
    <w:lvlOverride w:ilvl="0">
      <w:startOverride w:val="2"/>
    </w:lvlOverride>
  </w:num>
  <w:num w:numId="9">
    <w:abstractNumId w:val="3"/>
    <w:lvlOverride w:ilvl="0"/>
    <w:lvlOverride w:ilvl="1">
      <w:startOverride w:val="1"/>
    </w:lvlOverride>
  </w:num>
  <w:num w:numId="10">
    <w:abstractNumId w:val="3"/>
    <w:lvlOverride w:ilvl="0"/>
    <w:lvlOverride w:ilvl="1"/>
    <w:lvlOverride w:ilvl="2">
      <w:startOverride w:val="1"/>
    </w:lvlOverride>
  </w:num>
  <w:num w:numId="11">
    <w:abstractNumId w:val="3"/>
    <w:lvlOverride w:ilvl="0"/>
    <w:lvlOverride w:ilvl="1"/>
    <w:lvlOverride w:ilvl="2"/>
    <w:lvlOverride w:ilvl="3">
      <w:startOverride w:val="1"/>
    </w:lvlOverride>
  </w:num>
  <w:num w:numId="12">
    <w:abstractNumId w:val="3"/>
    <w:lvlOverride w:ilvl="0"/>
    <w:lvlOverride w:ilvl="1"/>
    <w:lvlOverride w:ilvl="2"/>
    <w:lvlOverride w:ilvl="3">
      <w:startOverride w:val="1"/>
    </w:lvlOverride>
  </w:num>
  <w:num w:numId="13">
    <w:abstractNumId w:val="3"/>
    <w:lvlOverride w:ilvl="0"/>
    <w:lvlOverride w:ilvl="1"/>
    <w:lvlOverride w:ilvl="2">
      <w:startOverride w:val="1"/>
    </w:lvlOverride>
    <w:lvlOverride w:ilvl="3"/>
  </w:num>
  <w:num w:numId="14">
    <w:abstractNumId w:val="3"/>
    <w:lvlOverride w:ilvl="0"/>
    <w:lvlOverride w:ilvl="1"/>
    <w:lvlOverride w:ilvl="2"/>
    <w:lvlOverride w:ilvl="3">
      <w:startOverride w:val="1"/>
    </w:lvlOverride>
  </w:num>
  <w:num w:numId="15">
    <w:abstractNumId w:val="2"/>
    <w:lvlOverride w:ilvl="0">
      <w:startOverride w:val="3"/>
    </w:lvlOverride>
  </w:num>
  <w:num w:numId="16">
    <w:abstractNumId w:val="2"/>
    <w:lvlOverride w:ilvl="0"/>
    <w:lvlOverride w:ilvl="1">
      <w:startOverride w:val="1"/>
    </w:lvlOverride>
  </w:num>
  <w:num w:numId="17">
    <w:abstractNumId w:val="12"/>
    <w:lvlOverride w:ilvl="0">
      <w:startOverride w:val="4"/>
    </w:lvlOverride>
  </w:num>
  <w:num w:numId="18">
    <w:abstractNumId w:val="12"/>
    <w:lvlOverride w:ilvl="0"/>
    <w:lvlOverride w:ilvl="1">
      <w:startOverride w:val="1"/>
    </w:lvlOverride>
  </w:num>
  <w:num w:numId="19">
    <w:abstractNumId w:val="1"/>
    <w:lvlOverride w:ilvl="0">
      <w:startOverride w:val="3"/>
    </w:lvlOverride>
  </w:num>
  <w:num w:numId="20">
    <w:abstractNumId w:val="1"/>
    <w:lvlOverride w:ilvl="0"/>
    <w:lvlOverride w:ilvl="1">
      <w:startOverride w:val="1"/>
    </w:lvlOverride>
  </w:num>
  <w:num w:numId="21">
    <w:abstractNumId w:val="1"/>
    <w:lvlOverride w:ilvl="0"/>
    <w:lvlOverride w:ilvl="1"/>
    <w:lvlOverride w:ilvl="2">
      <w:startOverride w:val="1"/>
    </w:lvlOverride>
  </w:num>
  <w:num w:numId="22">
    <w:abstractNumId w:val="1"/>
    <w:lvlOverride w:ilvl="0"/>
    <w:lvlOverride w:ilvl="1"/>
    <w:lvlOverride w:ilvl="2"/>
    <w:lvlOverride w:ilvl="3">
      <w:startOverride w:val="1"/>
    </w:lvlOverride>
  </w:num>
  <w:num w:numId="23">
    <w:abstractNumId w:val="1"/>
    <w:lvlOverride w:ilvl="0"/>
    <w:lvlOverride w:ilvl="1"/>
    <w:lvlOverride w:ilvl="2"/>
    <w:lvlOverride w:ilvl="3">
      <w:startOverride w:val="1"/>
    </w:lvlOverride>
  </w:num>
  <w:num w:numId="24">
    <w:abstractNumId w:val="1"/>
    <w:lvlOverride w:ilvl="0"/>
    <w:lvlOverride w:ilvl="1"/>
    <w:lvlOverride w:ilvl="2">
      <w:startOverride w:val="1"/>
    </w:lvlOverride>
    <w:lvlOverride w:ilvl="3"/>
  </w:num>
  <w:num w:numId="25">
    <w:abstractNumId w:val="1"/>
    <w:lvlOverride w:ilvl="0"/>
    <w:lvlOverride w:ilvl="1"/>
    <w:lvlOverride w:ilvl="2">
      <w:startOverride w:val="1"/>
    </w:lvlOverride>
    <w:lvlOverride w:ilvl="3"/>
  </w:num>
  <w:num w:numId="26">
    <w:abstractNumId w:val="1"/>
  </w:num>
  <w:num w:numId="27">
    <w:abstractNumId w:val="5"/>
  </w:num>
  <w:num w:numId="28">
    <w:abstractNumId w:val="6"/>
  </w:num>
  <w:num w:numId="29">
    <w:abstractNumId w:val="8"/>
  </w:num>
  <w:num w:numId="30">
    <w:abstractNumId w:val="7"/>
  </w:num>
  <w:num w:numId="3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Windows Live" w15:userId="51f26feb3241d6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92"/>
    <w:rsid w:val="00022547"/>
    <w:rsid w:val="00100FDD"/>
    <w:rsid w:val="00184C36"/>
    <w:rsid w:val="00251822"/>
    <w:rsid w:val="00264A2D"/>
    <w:rsid w:val="002A1DB8"/>
    <w:rsid w:val="002E5384"/>
    <w:rsid w:val="0034466F"/>
    <w:rsid w:val="00421C74"/>
    <w:rsid w:val="005E3633"/>
    <w:rsid w:val="00630860"/>
    <w:rsid w:val="006640F9"/>
    <w:rsid w:val="007B17DD"/>
    <w:rsid w:val="007C585B"/>
    <w:rsid w:val="00831B0F"/>
    <w:rsid w:val="00925A14"/>
    <w:rsid w:val="0097541F"/>
    <w:rsid w:val="00A05CEE"/>
    <w:rsid w:val="00A93FE7"/>
    <w:rsid w:val="00C31092"/>
    <w:rsid w:val="00D73794"/>
    <w:rsid w:val="00DD0660"/>
    <w:rsid w:val="00E45A42"/>
    <w:rsid w:val="00FD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5E2C"/>
  <w15:chartTrackingRefBased/>
  <w15:docId w15:val="{DBCAD431-166B-4C96-8CB7-193D306C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D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7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3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97541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97541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97541F"/>
  </w:style>
  <w:style w:type="paragraph" w:styleId="a7">
    <w:name w:val="annotation subject"/>
    <w:basedOn w:val="a5"/>
    <w:next w:val="a5"/>
    <w:link w:val="a8"/>
    <w:uiPriority w:val="99"/>
    <w:semiHidden/>
    <w:unhideWhenUsed/>
    <w:rsid w:val="0097541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7541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754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754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37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37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3794"/>
    <w:rPr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264A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664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ee.com/david-jackson-luther-king/data-clou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1246</Words>
  <Characters>7107</Characters>
  <Application>Microsoft Office Word</Application>
  <DocSecurity>0</DocSecurity>
  <Lines>59</Lines>
  <Paragraphs>16</Paragraphs>
  <ScaleCrop>false</ScaleCrop>
  <Company>微软中国</Company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2024-01-15T00:33:00Z</dcterms:created>
  <dcterms:modified xsi:type="dcterms:W3CDTF">2024-01-15T04:13:00Z</dcterms:modified>
</cp:coreProperties>
</file>