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13DA" w14:textId="77777777" w:rsidR="00626731" w:rsidRDefault="00626731" w:rsidP="00FD1A37">
      <w:pPr>
        <w:spacing w:after="0"/>
        <w:jc w:val="center"/>
        <w:textAlignment w:val="baseline"/>
        <w:rPr>
          <w:rFonts w:ascii="Times New Roman" w:eastAsia="Times New Roman" w:hAnsi="Times New Roman" w:cs="Times New Roman"/>
          <w:b/>
          <w:bCs/>
          <w:sz w:val="24"/>
          <w:szCs w:val="24"/>
        </w:rPr>
      </w:pPr>
    </w:p>
    <w:p w14:paraId="00D7D5AB" w14:textId="05419DFB" w:rsidR="03C67EA0" w:rsidRDefault="03C67EA0" w:rsidP="03C67EA0">
      <w:pPr>
        <w:spacing w:after="0"/>
        <w:jc w:val="center"/>
        <w:rPr>
          <w:rFonts w:ascii="Times New Roman" w:eastAsia="Times New Roman" w:hAnsi="Times New Roman" w:cs="Times New Roman"/>
          <w:b/>
          <w:bCs/>
          <w:sz w:val="24"/>
          <w:szCs w:val="24"/>
        </w:rPr>
      </w:pPr>
    </w:p>
    <w:p w14:paraId="3A5B023F" w14:textId="1ED365C6" w:rsidR="03C67EA0" w:rsidRDefault="03C67EA0" w:rsidP="03C67EA0">
      <w:pPr>
        <w:spacing w:after="0"/>
        <w:jc w:val="center"/>
        <w:rPr>
          <w:rFonts w:ascii="Times New Roman" w:eastAsia="Times New Roman" w:hAnsi="Times New Roman" w:cs="Times New Roman"/>
          <w:b/>
          <w:bCs/>
          <w:sz w:val="24"/>
          <w:szCs w:val="24"/>
        </w:rPr>
      </w:pPr>
    </w:p>
    <w:p w14:paraId="38A5DE03" w14:textId="76C87549" w:rsidR="004D2518" w:rsidRPr="004D2518" w:rsidRDefault="00D613BC" w:rsidP="3702269D">
      <w:pPr>
        <w:spacing w:after="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SISTEMATIZACIÓN DE EVENTOS ADVERSOS</w:t>
      </w:r>
    </w:p>
    <w:p w14:paraId="4E42EF55" w14:textId="0E286D68" w:rsidR="004D2518" w:rsidRPr="004D2518" w:rsidRDefault="00D613BC" w:rsidP="00FD1A37">
      <w:pPr>
        <w:spacing w:after="0"/>
        <w:jc w:val="center"/>
        <w:textAlignment w:val="baseline"/>
        <w:rPr>
          <w:rFonts w:ascii="Times New Roman" w:eastAsia="Times New Roman" w:hAnsi="Times New Roman" w:cs="Times New Roman"/>
          <w:sz w:val="24"/>
          <w:szCs w:val="24"/>
        </w:rPr>
      </w:pPr>
      <w:r w:rsidRPr="3702269D">
        <w:rPr>
          <w:rFonts w:ascii="Times New Roman" w:eastAsia="Times New Roman" w:hAnsi="Times New Roman" w:cs="Times New Roman"/>
          <w:sz w:val="24"/>
          <w:szCs w:val="24"/>
        </w:rPr>
        <w:t xml:space="preserve"> </w:t>
      </w:r>
    </w:p>
    <w:p w14:paraId="78E46C56" w14:textId="721073A3" w:rsidR="004D2518" w:rsidRPr="004D2518" w:rsidRDefault="00D613BC" w:rsidP="004D2518">
      <w:pPr>
        <w:spacing w:before="100" w:beforeAutospacing="1" w:after="100" w:afterAutospacing="1"/>
        <w:textAlignment w:val="baseline"/>
        <w:rPr>
          <w:rFonts w:ascii="Times New Roman" w:eastAsia="Times New Roman" w:hAnsi="Times New Roman" w:cs="Times New Roman"/>
          <w:sz w:val="24"/>
          <w:szCs w:val="24"/>
        </w:rPr>
      </w:pPr>
      <w:r w:rsidRPr="004D2518">
        <w:rPr>
          <w:rFonts w:ascii="Times New Roman" w:eastAsia="Times New Roman" w:hAnsi="Times New Roman" w:cs="Times New Roman"/>
          <w:sz w:val="24"/>
          <w:szCs w:val="24"/>
        </w:rPr>
        <w:t> </w:t>
      </w:r>
    </w:p>
    <w:p w14:paraId="6E1D24FD" w14:textId="067B4135" w:rsidR="004D2518" w:rsidRP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sidRPr="004D2518">
        <w:rPr>
          <w:rFonts w:ascii="Times New Roman" w:eastAsia="Times New Roman" w:hAnsi="Times New Roman" w:cs="Times New Roman"/>
          <w:sz w:val="24"/>
          <w:szCs w:val="24"/>
        </w:rPr>
        <w:t> </w:t>
      </w:r>
    </w:p>
    <w:p w14:paraId="6F20E097" w14:textId="189ADF66" w:rsidR="004D2518" w:rsidRP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sidRPr="004D2518">
        <w:rPr>
          <w:rFonts w:ascii="Times New Roman" w:eastAsia="Times New Roman" w:hAnsi="Times New Roman" w:cs="Times New Roman"/>
          <w:sz w:val="24"/>
          <w:szCs w:val="24"/>
        </w:rPr>
        <w:t>POR:</w:t>
      </w:r>
    </w:p>
    <w:p w14:paraId="5DA54D2A" w14:textId="2711FD82" w:rsidR="001340C1"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JOHN JAIRO MUÑOZ RAMÍREZ</w:t>
      </w:r>
    </w:p>
    <w:p w14:paraId="5B54E33C" w14:textId="77E7FFC7" w:rsid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DANNA YICETH MURILLO LEMUS </w:t>
      </w:r>
    </w:p>
    <w:p w14:paraId="0F4128B9" w14:textId="0363CDF4" w:rsidR="001340C1" w:rsidRP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JUAN DAVID LEGARDA UÑATES</w:t>
      </w:r>
    </w:p>
    <w:p w14:paraId="629E61AA"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7115B409"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68A8B215"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56AEA65E" w14:textId="77777777" w:rsidR="004D2518" w:rsidRPr="004D2518" w:rsidRDefault="004D2518" w:rsidP="004D2518">
      <w:pPr>
        <w:pStyle w:val="paragraph"/>
        <w:jc w:val="center"/>
        <w:textAlignment w:val="baseline"/>
      </w:pPr>
    </w:p>
    <w:p w14:paraId="0531420A" w14:textId="77777777" w:rsidR="004D2518" w:rsidRPr="004D2518" w:rsidRDefault="004D2518" w:rsidP="004D2518">
      <w:pPr>
        <w:pStyle w:val="paragraph"/>
        <w:jc w:val="center"/>
        <w:textAlignment w:val="baseline"/>
      </w:pPr>
    </w:p>
    <w:p w14:paraId="4DBF1D99" w14:textId="77777777" w:rsidR="004D2518" w:rsidRPr="004D2518" w:rsidRDefault="004D2518" w:rsidP="004D2518">
      <w:pPr>
        <w:pStyle w:val="paragraph"/>
        <w:jc w:val="center"/>
        <w:textAlignment w:val="baseline"/>
      </w:pPr>
    </w:p>
    <w:p w14:paraId="37DF579D" w14:textId="19397D40" w:rsidR="004D2518" w:rsidRP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sidRPr="3702269D">
        <w:rPr>
          <w:rFonts w:ascii="Times New Roman" w:eastAsia="Times New Roman" w:hAnsi="Times New Roman" w:cs="Times New Roman"/>
          <w:sz w:val="24"/>
          <w:szCs w:val="24"/>
        </w:rPr>
        <w:t>FACULTAD DE INGENIERÍAS </w:t>
      </w:r>
    </w:p>
    <w:p w14:paraId="00C80F41" w14:textId="4652F998" w:rsidR="55BF3D68" w:rsidRDefault="00D613BC" w:rsidP="3702269D">
      <w:pPr>
        <w:spacing w:beforeAutospacing="1" w:afterAutospacing="1"/>
        <w:jc w:val="center"/>
        <w:rPr>
          <w:rFonts w:ascii="Times New Roman" w:eastAsia="Times New Roman" w:hAnsi="Times New Roman" w:cs="Times New Roman"/>
          <w:sz w:val="24"/>
          <w:szCs w:val="24"/>
        </w:rPr>
      </w:pPr>
      <w:r w:rsidRPr="3702269D">
        <w:rPr>
          <w:rFonts w:ascii="Times New Roman" w:eastAsia="Times New Roman" w:hAnsi="Times New Roman" w:cs="Times New Roman"/>
          <w:sz w:val="24"/>
          <w:szCs w:val="24"/>
        </w:rPr>
        <w:t>PROGRAMA TECNOLOGÍA/PROFESIONALIZACIÓN</w:t>
      </w:r>
    </w:p>
    <w:p w14:paraId="7A00412C"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76D12E4A"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51E9D015" w14:textId="77777777" w:rsidR="004D2518" w:rsidRPr="004D2518" w:rsidRDefault="004D2518" w:rsidP="004D2518">
      <w:pPr>
        <w:spacing w:before="100" w:beforeAutospacing="1" w:after="100" w:afterAutospacing="1"/>
        <w:jc w:val="center"/>
        <w:textAlignment w:val="baseline"/>
        <w:rPr>
          <w:rFonts w:ascii="Times New Roman" w:eastAsia="Times New Roman" w:hAnsi="Times New Roman" w:cs="Times New Roman"/>
          <w:sz w:val="24"/>
          <w:szCs w:val="24"/>
        </w:rPr>
      </w:pPr>
    </w:p>
    <w:p w14:paraId="11E09192" w14:textId="7827C0F8" w:rsidR="004D2518" w:rsidRPr="004D2518" w:rsidRDefault="00D613BC" w:rsidP="004D2518">
      <w:pPr>
        <w:pStyle w:val="paragraph"/>
        <w:jc w:val="center"/>
        <w:textAlignment w:val="baseline"/>
      </w:pPr>
      <w:r w:rsidRPr="004D2518">
        <w:t>TECNOLÓGICO DE ANTIOQUIA - INSTITUCIÓN UNIVERSITARIA</w:t>
      </w:r>
    </w:p>
    <w:p w14:paraId="6F3D3CA4" w14:textId="5D892288" w:rsidR="004D2518" w:rsidRPr="004D2518" w:rsidRDefault="00D613BC" w:rsidP="004D2518">
      <w:pPr>
        <w:spacing w:before="100" w:beforeAutospacing="1" w:after="100" w:afterAutospacing="1"/>
        <w:jc w:val="center"/>
        <w:textAlignment w:val="baseline"/>
        <w:rPr>
          <w:rFonts w:ascii="Times New Roman" w:eastAsia="Times New Roman" w:hAnsi="Times New Roman" w:cs="Times New Roman"/>
          <w:sz w:val="24"/>
          <w:szCs w:val="24"/>
        </w:rPr>
      </w:pPr>
      <w:r w:rsidRPr="004D2518">
        <w:rPr>
          <w:rFonts w:ascii="Times New Roman" w:eastAsia="Times New Roman" w:hAnsi="Times New Roman" w:cs="Times New Roman"/>
          <w:sz w:val="24"/>
          <w:szCs w:val="24"/>
        </w:rPr>
        <w:t>MEDELLÍN, COLOMBIA</w:t>
      </w:r>
    </w:p>
    <w:p w14:paraId="5BE68EB2" w14:textId="1AA8D074" w:rsidR="002C2429" w:rsidRPr="000E4F71" w:rsidRDefault="00D613BC" w:rsidP="000E4F71">
      <w:pPr>
        <w:spacing w:before="100" w:beforeAutospacing="1" w:after="100" w:afterAutospacing="1"/>
        <w:jc w:val="center"/>
        <w:textAlignment w:val="baseline"/>
        <w:rPr>
          <w:rFonts w:ascii="Times New Roman" w:eastAsia="Times New Roman" w:hAnsi="Times New Roman" w:cs="Times New Roman"/>
          <w:sz w:val="24"/>
          <w:szCs w:val="24"/>
        </w:rPr>
        <w:sectPr w:rsidR="002C2429" w:rsidRPr="000E4F71" w:rsidSect="00357BBB">
          <w:headerReference w:type="default" r:id="rId11"/>
          <w:footerReference w:type="default" r:id="rId12"/>
          <w:pgSz w:w="12240" w:h="15840"/>
          <w:pgMar w:top="1701" w:right="1418" w:bottom="1418" w:left="1418" w:header="709" w:footer="709" w:gutter="0"/>
          <w:pgNumType w:start="1"/>
          <w:cols w:space="708"/>
          <w:docGrid w:linePitch="360"/>
        </w:sectPr>
      </w:pPr>
      <w:r w:rsidRPr="004D2518">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p>
    <w:p w14:paraId="694CEC72" w14:textId="481187F5" w:rsidR="00F8690A" w:rsidRPr="00537F06" w:rsidRDefault="3D42B194" w:rsidP="002C2429">
      <w:pPr>
        <w:pStyle w:val="Ttulo1"/>
      </w:pPr>
      <w:bookmarkStart w:id="0" w:name="_Toc1776880032"/>
      <w:bookmarkStart w:id="1" w:name="_Toc118889210"/>
      <w:r>
        <w:lastRenderedPageBreak/>
        <w:t xml:space="preserve">TABLA DE </w:t>
      </w:r>
      <w:r w:rsidR="00F8690A">
        <w:t>CONTENIDO</w:t>
      </w:r>
      <w:bookmarkEnd w:id="0"/>
      <w:bookmarkEnd w:id="1"/>
    </w:p>
    <w:sdt>
      <w:sdtPr>
        <w:rPr>
          <w:rFonts w:asciiTheme="minorHAnsi" w:eastAsiaTheme="minorEastAsia" w:hAnsiTheme="minorHAnsi" w:cstheme="minorBidi"/>
          <w:b w:val="0"/>
          <w:color w:val="auto"/>
          <w:sz w:val="22"/>
          <w:szCs w:val="22"/>
          <w:lang w:val="es-ES"/>
        </w:rPr>
        <w:id w:val="-889727804"/>
        <w:docPartObj>
          <w:docPartGallery w:val="Table of Contents"/>
          <w:docPartUnique/>
        </w:docPartObj>
      </w:sdtPr>
      <w:sdtEndPr>
        <w:rPr>
          <w:bCs/>
        </w:rPr>
      </w:sdtEndPr>
      <w:sdtContent>
        <w:p w14:paraId="25CDDFB2" w14:textId="37FE0B0F" w:rsidR="001340C1" w:rsidRDefault="001340C1">
          <w:pPr>
            <w:pStyle w:val="TtuloTDC"/>
          </w:pPr>
        </w:p>
        <w:p w14:paraId="5A3B1096" w14:textId="665CEAE9" w:rsidR="00F60EE0" w:rsidRDefault="001340C1">
          <w:pPr>
            <w:pStyle w:val="TDC1"/>
            <w:tabs>
              <w:tab w:val="right" w:leader="dot" w:pos="9394"/>
            </w:tabs>
            <w:rPr>
              <w:noProof/>
            </w:rPr>
          </w:pPr>
          <w:r>
            <w:fldChar w:fldCharType="begin"/>
          </w:r>
          <w:r>
            <w:instrText xml:space="preserve"> TOC \o "1-3" \h \z \u </w:instrText>
          </w:r>
          <w:r>
            <w:fldChar w:fldCharType="separate"/>
          </w:r>
          <w:hyperlink w:anchor="_Toc118889210" w:history="1">
            <w:r w:rsidR="00F60EE0" w:rsidRPr="00AD21A8">
              <w:rPr>
                <w:rStyle w:val="Hipervnculo"/>
                <w:noProof/>
              </w:rPr>
              <w:t>TABLA DE CONTENIDO</w:t>
            </w:r>
            <w:r w:rsidR="00F60EE0">
              <w:rPr>
                <w:noProof/>
                <w:webHidden/>
              </w:rPr>
              <w:tab/>
            </w:r>
            <w:r w:rsidR="00F60EE0">
              <w:rPr>
                <w:noProof/>
                <w:webHidden/>
              </w:rPr>
              <w:fldChar w:fldCharType="begin"/>
            </w:r>
            <w:r w:rsidR="00F60EE0">
              <w:rPr>
                <w:noProof/>
                <w:webHidden/>
              </w:rPr>
              <w:instrText xml:space="preserve"> PAGEREF _Toc118889210 \h </w:instrText>
            </w:r>
            <w:r w:rsidR="00F60EE0">
              <w:rPr>
                <w:noProof/>
                <w:webHidden/>
              </w:rPr>
            </w:r>
            <w:r w:rsidR="00F60EE0">
              <w:rPr>
                <w:noProof/>
                <w:webHidden/>
              </w:rPr>
              <w:fldChar w:fldCharType="separate"/>
            </w:r>
            <w:r w:rsidR="00F60EE0">
              <w:rPr>
                <w:noProof/>
                <w:webHidden/>
              </w:rPr>
              <w:t>1</w:t>
            </w:r>
            <w:r w:rsidR="00F60EE0">
              <w:rPr>
                <w:noProof/>
                <w:webHidden/>
              </w:rPr>
              <w:fldChar w:fldCharType="end"/>
            </w:r>
          </w:hyperlink>
        </w:p>
        <w:p w14:paraId="26F82BD3" w14:textId="24655D96" w:rsidR="00F60EE0" w:rsidRDefault="00C13154">
          <w:pPr>
            <w:pStyle w:val="TDC1"/>
            <w:tabs>
              <w:tab w:val="right" w:leader="dot" w:pos="9394"/>
            </w:tabs>
            <w:rPr>
              <w:noProof/>
            </w:rPr>
          </w:pPr>
          <w:hyperlink w:anchor="_Toc118889211" w:history="1">
            <w:r w:rsidR="00F60EE0" w:rsidRPr="00AD21A8">
              <w:rPr>
                <w:rStyle w:val="Hipervnculo"/>
                <w:noProof/>
              </w:rPr>
              <w:t>INTRODUCCIÓN</w:t>
            </w:r>
            <w:r w:rsidR="00F60EE0">
              <w:rPr>
                <w:noProof/>
                <w:webHidden/>
              </w:rPr>
              <w:tab/>
            </w:r>
            <w:r w:rsidR="00F60EE0">
              <w:rPr>
                <w:noProof/>
                <w:webHidden/>
              </w:rPr>
              <w:fldChar w:fldCharType="begin"/>
            </w:r>
            <w:r w:rsidR="00F60EE0">
              <w:rPr>
                <w:noProof/>
                <w:webHidden/>
              </w:rPr>
              <w:instrText xml:space="preserve"> PAGEREF _Toc118889211 \h </w:instrText>
            </w:r>
            <w:r w:rsidR="00F60EE0">
              <w:rPr>
                <w:noProof/>
                <w:webHidden/>
              </w:rPr>
            </w:r>
            <w:r w:rsidR="00F60EE0">
              <w:rPr>
                <w:noProof/>
                <w:webHidden/>
              </w:rPr>
              <w:fldChar w:fldCharType="separate"/>
            </w:r>
            <w:r w:rsidR="00F60EE0">
              <w:rPr>
                <w:noProof/>
                <w:webHidden/>
              </w:rPr>
              <w:t>2</w:t>
            </w:r>
            <w:r w:rsidR="00F60EE0">
              <w:rPr>
                <w:noProof/>
                <w:webHidden/>
              </w:rPr>
              <w:fldChar w:fldCharType="end"/>
            </w:r>
          </w:hyperlink>
        </w:p>
        <w:p w14:paraId="19B6159F" w14:textId="19E1CB44" w:rsidR="00F60EE0" w:rsidRDefault="00C13154">
          <w:pPr>
            <w:pStyle w:val="TDC2"/>
            <w:tabs>
              <w:tab w:val="right" w:leader="dot" w:pos="9394"/>
            </w:tabs>
            <w:rPr>
              <w:noProof/>
            </w:rPr>
          </w:pPr>
          <w:hyperlink w:anchor="_Toc118889212" w:history="1">
            <w:r w:rsidR="00F60EE0" w:rsidRPr="00AD21A8">
              <w:rPr>
                <w:rStyle w:val="Hipervnculo"/>
                <w:noProof/>
              </w:rPr>
              <w:t>Problema y contexto</w:t>
            </w:r>
            <w:r w:rsidR="00F60EE0">
              <w:rPr>
                <w:noProof/>
                <w:webHidden/>
              </w:rPr>
              <w:tab/>
            </w:r>
            <w:r w:rsidR="00F60EE0">
              <w:rPr>
                <w:noProof/>
                <w:webHidden/>
              </w:rPr>
              <w:fldChar w:fldCharType="begin"/>
            </w:r>
            <w:r w:rsidR="00F60EE0">
              <w:rPr>
                <w:noProof/>
                <w:webHidden/>
              </w:rPr>
              <w:instrText xml:space="preserve"> PAGEREF _Toc118889212 \h </w:instrText>
            </w:r>
            <w:r w:rsidR="00F60EE0">
              <w:rPr>
                <w:noProof/>
                <w:webHidden/>
              </w:rPr>
            </w:r>
            <w:r w:rsidR="00F60EE0">
              <w:rPr>
                <w:noProof/>
                <w:webHidden/>
              </w:rPr>
              <w:fldChar w:fldCharType="separate"/>
            </w:r>
            <w:r w:rsidR="00F60EE0">
              <w:rPr>
                <w:noProof/>
                <w:webHidden/>
              </w:rPr>
              <w:t>2</w:t>
            </w:r>
            <w:r w:rsidR="00F60EE0">
              <w:rPr>
                <w:noProof/>
                <w:webHidden/>
              </w:rPr>
              <w:fldChar w:fldCharType="end"/>
            </w:r>
          </w:hyperlink>
        </w:p>
        <w:p w14:paraId="796831AD" w14:textId="1CE88152" w:rsidR="00F60EE0" w:rsidRDefault="00C13154">
          <w:pPr>
            <w:pStyle w:val="TDC1"/>
            <w:tabs>
              <w:tab w:val="right" w:leader="dot" w:pos="9394"/>
            </w:tabs>
            <w:rPr>
              <w:noProof/>
            </w:rPr>
          </w:pPr>
          <w:hyperlink w:anchor="_Toc118889213" w:history="1">
            <w:r w:rsidR="00F60EE0" w:rsidRPr="00AD21A8">
              <w:rPr>
                <w:rStyle w:val="Hipervnculo"/>
                <w:noProof/>
              </w:rPr>
              <w:t>PLANTEAMIENTO DEL PROBLEMA Y SU JUSTIFICACIÓN</w:t>
            </w:r>
            <w:r w:rsidR="00F60EE0">
              <w:rPr>
                <w:noProof/>
                <w:webHidden/>
              </w:rPr>
              <w:tab/>
            </w:r>
            <w:r w:rsidR="00F60EE0">
              <w:rPr>
                <w:noProof/>
                <w:webHidden/>
              </w:rPr>
              <w:fldChar w:fldCharType="begin"/>
            </w:r>
            <w:r w:rsidR="00F60EE0">
              <w:rPr>
                <w:noProof/>
                <w:webHidden/>
              </w:rPr>
              <w:instrText xml:space="preserve"> PAGEREF _Toc118889213 \h </w:instrText>
            </w:r>
            <w:r w:rsidR="00F60EE0">
              <w:rPr>
                <w:noProof/>
                <w:webHidden/>
              </w:rPr>
            </w:r>
            <w:r w:rsidR="00F60EE0">
              <w:rPr>
                <w:noProof/>
                <w:webHidden/>
              </w:rPr>
              <w:fldChar w:fldCharType="separate"/>
            </w:r>
            <w:r w:rsidR="00F60EE0">
              <w:rPr>
                <w:noProof/>
                <w:webHidden/>
              </w:rPr>
              <w:t>3</w:t>
            </w:r>
            <w:r w:rsidR="00F60EE0">
              <w:rPr>
                <w:noProof/>
                <w:webHidden/>
              </w:rPr>
              <w:fldChar w:fldCharType="end"/>
            </w:r>
          </w:hyperlink>
        </w:p>
        <w:p w14:paraId="2D46AD8A" w14:textId="2DF907CA" w:rsidR="00F60EE0" w:rsidRDefault="00C13154">
          <w:pPr>
            <w:pStyle w:val="TDC1"/>
            <w:tabs>
              <w:tab w:val="right" w:leader="dot" w:pos="9394"/>
            </w:tabs>
            <w:rPr>
              <w:noProof/>
            </w:rPr>
          </w:pPr>
          <w:hyperlink w:anchor="_Toc118889214" w:history="1">
            <w:r w:rsidR="00F60EE0" w:rsidRPr="00AD21A8">
              <w:rPr>
                <w:rStyle w:val="Hipervnculo"/>
                <w:noProof/>
              </w:rPr>
              <w:t>DESCRIPCIÓN DEL LUGAR DEL PROYECTO</w:t>
            </w:r>
            <w:r w:rsidR="00F60EE0">
              <w:rPr>
                <w:noProof/>
                <w:webHidden/>
              </w:rPr>
              <w:tab/>
            </w:r>
            <w:r w:rsidR="00F60EE0">
              <w:rPr>
                <w:noProof/>
                <w:webHidden/>
              </w:rPr>
              <w:fldChar w:fldCharType="begin"/>
            </w:r>
            <w:r w:rsidR="00F60EE0">
              <w:rPr>
                <w:noProof/>
                <w:webHidden/>
              </w:rPr>
              <w:instrText xml:space="preserve"> PAGEREF _Toc118889214 \h </w:instrText>
            </w:r>
            <w:r w:rsidR="00F60EE0">
              <w:rPr>
                <w:noProof/>
                <w:webHidden/>
              </w:rPr>
            </w:r>
            <w:r w:rsidR="00F60EE0">
              <w:rPr>
                <w:noProof/>
                <w:webHidden/>
              </w:rPr>
              <w:fldChar w:fldCharType="separate"/>
            </w:r>
            <w:r w:rsidR="00F60EE0">
              <w:rPr>
                <w:noProof/>
                <w:webHidden/>
              </w:rPr>
              <w:t>3</w:t>
            </w:r>
            <w:r w:rsidR="00F60EE0">
              <w:rPr>
                <w:noProof/>
                <w:webHidden/>
              </w:rPr>
              <w:fldChar w:fldCharType="end"/>
            </w:r>
          </w:hyperlink>
        </w:p>
        <w:p w14:paraId="0B7C4BFF" w14:textId="41BB2125" w:rsidR="00F60EE0" w:rsidRDefault="00C13154">
          <w:pPr>
            <w:pStyle w:val="TDC2"/>
            <w:tabs>
              <w:tab w:val="right" w:leader="dot" w:pos="9394"/>
            </w:tabs>
            <w:rPr>
              <w:noProof/>
            </w:rPr>
          </w:pPr>
          <w:hyperlink w:anchor="_Toc118889215" w:history="1">
            <w:r w:rsidR="00F60EE0" w:rsidRPr="00AD21A8">
              <w:rPr>
                <w:rStyle w:val="Hipervnculo"/>
                <w:noProof/>
              </w:rPr>
              <w:t>Descripción de la empresa</w:t>
            </w:r>
            <w:r w:rsidR="00F60EE0">
              <w:rPr>
                <w:noProof/>
                <w:webHidden/>
              </w:rPr>
              <w:tab/>
            </w:r>
            <w:r w:rsidR="00F60EE0">
              <w:rPr>
                <w:noProof/>
                <w:webHidden/>
              </w:rPr>
              <w:fldChar w:fldCharType="begin"/>
            </w:r>
            <w:r w:rsidR="00F60EE0">
              <w:rPr>
                <w:noProof/>
                <w:webHidden/>
              </w:rPr>
              <w:instrText xml:space="preserve"> PAGEREF _Toc118889215 \h </w:instrText>
            </w:r>
            <w:r w:rsidR="00F60EE0">
              <w:rPr>
                <w:noProof/>
                <w:webHidden/>
              </w:rPr>
            </w:r>
            <w:r w:rsidR="00F60EE0">
              <w:rPr>
                <w:noProof/>
                <w:webHidden/>
              </w:rPr>
              <w:fldChar w:fldCharType="separate"/>
            </w:r>
            <w:r w:rsidR="00F60EE0">
              <w:rPr>
                <w:noProof/>
                <w:webHidden/>
              </w:rPr>
              <w:t>3</w:t>
            </w:r>
            <w:r w:rsidR="00F60EE0">
              <w:rPr>
                <w:noProof/>
                <w:webHidden/>
              </w:rPr>
              <w:fldChar w:fldCharType="end"/>
            </w:r>
          </w:hyperlink>
        </w:p>
        <w:p w14:paraId="3A7C2657" w14:textId="618A1D05" w:rsidR="00F60EE0" w:rsidRDefault="00C13154">
          <w:pPr>
            <w:pStyle w:val="TDC2"/>
            <w:tabs>
              <w:tab w:val="right" w:leader="dot" w:pos="9394"/>
            </w:tabs>
            <w:rPr>
              <w:noProof/>
            </w:rPr>
          </w:pPr>
          <w:hyperlink w:anchor="_Toc118889216" w:history="1">
            <w:r w:rsidR="00F60EE0" w:rsidRPr="00AD21A8">
              <w:rPr>
                <w:rStyle w:val="Hipervnculo"/>
                <w:noProof/>
              </w:rPr>
              <w:t>Misión:</w:t>
            </w:r>
            <w:r w:rsidR="00F60EE0">
              <w:rPr>
                <w:noProof/>
                <w:webHidden/>
              </w:rPr>
              <w:tab/>
            </w:r>
            <w:r w:rsidR="00F60EE0">
              <w:rPr>
                <w:noProof/>
                <w:webHidden/>
              </w:rPr>
              <w:fldChar w:fldCharType="begin"/>
            </w:r>
            <w:r w:rsidR="00F60EE0">
              <w:rPr>
                <w:noProof/>
                <w:webHidden/>
              </w:rPr>
              <w:instrText xml:space="preserve"> PAGEREF _Toc118889216 \h </w:instrText>
            </w:r>
            <w:r w:rsidR="00F60EE0">
              <w:rPr>
                <w:noProof/>
                <w:webHidden/>
              </w:rPr>
            </w:r>
            <w:r w:rsidR="00F60EE0">
              <w:rPr>
                <w:noProof/>
                <w:webHidden/>
              </w:rPr>
              <w:fldChar w:fldCharType="separate"/>
            </w:r>
            <w:r w:rsidR="00F60EE0">
              <w:rPr>
                <w:noProof/>
                <w:webHidden/>
              </w:rPr>
              <w:t>3</w:t>
            </w:r>
            <w:r w:rsidR="00F60EE0">
              <w:rPr>
                <w:noProof/>
                <w:webHidden/>
              </w:rPr>
              <w:fldChar w:fldCharType="end"/>
            </w:r>
          </w:hyperlink>
        </w:p>
        <w:p w14:paraId="47D7B3FE" w14:textId="3ADF19CC" w:rsidR="00F60EE0" w:rsidRDefault="00C13154">
          <w:pPr>
            <w:pStyle w:val="TDC2"/>
            <w:tabs>
              <w:tab w:val="right" w:leader="dot" w:pos="9394"/>
            </w:tabs>
            <w:rPr>
              <w:noProof/>
            </w:rPr>
          </w:pPr>
          <w:hyperlink w:anchor="_Toc118889217" w:history="1">
            <w:r w:rsidR="00F60EE0" w:rsidRPr="00AD21A8">
              <w:rPr>
                <w:rStyle w:val="Hipervnculo"/>
                <w:noProof/>
              </w:rPr>
              <w:t>Visión:</w:t>
            </w:r>
            <w:r w:rsidR="00F60EE0">
              <w:rPr>
                <w:noProof/>
                <w:webHidden/>
              </w:rPr>
              <w:tab/>
            </w:r>
            <w:r w:rsidR="00F60EE0">
              <w:rPr>
                <w:noProof/>
                <w:webHidden/>
              </w:rPr>
              <w:fldChar w:fldCharType="begin"/>
            </w:r>
            <w:r w:rsidR="00F60EE0">
              <w:rPr>
                <w:noProof/>
                <w:webHidden/>
              </w:rPr>
              <w:instrText xml:space="preserve"> PAGEREF _Toc118889217 \h </w:instrText>
            </w:r>
            <w:r w:rsidR="00F60EE0">
              <w:rPr>
                <w:noProof/>
                <w:webHidden/>
              </w:rPr>
            </w:r>
            <w:r w:rsidR="00F60EE0">
              <w:rPr>
                <w:noProof/>
                <w:webHidden/>
              </w:rPr>
              <w:fldChar w:fldCharType="separate"/>
            </w:r>
            <w:r w:rsidR="00F60EE0">
              <w:rPr>
                <w:noProof/>
                <w:webHidden/>
              </w:rPr>
              <w:t>3</w:t>
            </w:r>
            <w:r w:rsidR="00F60EE0">
              <w:rPr>
                <w:noProof/>
                <w:webHidden/>
              </w:rPr>
              <w:fldChar w:fldCharType="end"/>
            </w:r>
          </w:hyperlink>
        </w:p>
        <w:p w14:paraId="3920EFB1" w14:textId="7FFC809E" w:rsidR="00F60EE0" w:rsidRDefault="00C13154">
          <w:pPr>
            <w:pStyle w:val="TDC2"/>
            <w:tabs>
              <w:tab w:val="right" w:leader="dot" w:pos="9394"/>
            </w:tabs>
            <w:rPr>
              <w:noProof/>
            </w:rPr>
          </w:pPr>
          <w:hyperlink w:anchor="_Toc118889218" w:history="1">
            <w:r w:rsidR="00F60EE0" w:rsidRPr="00AD21A8">
              <w:rPr>
                <w:rStyle w:val="Hipervnculo"/>
                <w:noProof/>
              </w:rPr>
              <w:t>Reseña histórica de la empresa</w:t>
            </w:r>
            <w:r w:rsidR="00F60EE0">
              <w:rPr>
                <w:noProof/>
                <w:webHidden/>
              </w:rPr>
              <w:tab/>
            </w:r>
            <w:r w:rsidR="00F60EE0">
              <w:rPr>
                <w:noProof/>
                <w:webHidden/>
              </w:rPr>
              <w:fldChar w:fldCharType="begin"/>
            </w:r>
            <w:r w:rsidR="00F60EE0">
              <w:rPr>
                <w:noProof/>
                <w:webHidden/>
              </w:rPr>
              <w:instrText xml:space="preserve"> PAGEREF _Toc118889218 \h </w:instrText>
            </w:r>
            <w:r w:rsidR="00F60EE0">
              <w:rPr>
                <w:noProof/>
                <w:webHidden/>
              </w:rPr>
            </w:r>
            <w:r w:rsidR="00F60EE0">
              <w:rPr>
                <w:noProof/>
                <w:webHidden/>
              </w:rPr>
              <w:fldChar w:fldCharType="separate"/>
            </w:r>
            <w:r w:rsidR="00F60EE0">
              <w:rPr>
                <w:noProof/>
                <w:webHidden/>
              </w:rPr>
              <w:t>4</w:t>
            </w:r>
            <w:r w:rsidR="00F60EE0">
              <w:rPr>
                <w:noProof/>
                <w:webHidden/>
              </w:rPr>
              <w:fldChar w:fldCharType="end"/>
            </w:r>
          </w:hyperlink>
        </w:p>
        <w:p w14:paraId="3F9819AA" w14:textId="7552EDCD" w:rsidR="00F60EE0" w:rsidRDefault="00C13154">
          <w:pPr>
            <w:pStyle w:val="TDC1"/>
            <w:tabs>
              <w:tab w:val="right" w:leader="dot" w:pos="9394"/>
            </w:tabs>
            <w:rPr>
              <w:noProof/>
            </w:rPr>
          </w:pPr>
          <w:hyperlink w:anchor="_Toc118889219" w:history="1">
            <w:r w:rsidR="00F60EE0" w:rsidRPr="00AD21A8">
              <w:rPr>
                <w:rStyle w:val="Hipervnculo"/>
                <w:noProof/>
              </w:rPr>
              <w:t>OBJETIVOS</w:t>
            </w:r>
            <w:r w:rsidR="00F60EE0">
              <w:rPr>
                <w:noProof/>
                <w:webHidden/>
              </w:rPr>
              <w:tab/>
            </w:r>
            <w:r w:rsidR="00F60EE0">
              <w:rPr>
                <w:noProof/>
                <w:webHidden/>
              </w:rPr>
              <w:fldChar w:fldCharType="begin"/>
            </w:r>
            <w:r w:rsidR="00F60EE0">
              <w:rPr>
                <w:noProof/>
                <w:webHidden/>
              </w:rPr>
              <w:instrText xml:space="preserve"> PAGEREF _Toc118889219 \h </w:instrText>
            </w:r>
            <w:r w:rsidR="00F60EE0">
              <w:rPr>
                <w:noProof/>
                <w:webHidden/>
              </w:rPr>
            </w:r>
            <w:r w:rsidR="00F60EE0">
              <w:rPr>
                <w:noProof/>
                <w:webHidden/>
              </w:rPr>
              <w:fldChar w:fldCharType="separate"/>
            </w:r>
            <w:r w:rsidR="00F60EE0">
              <w:rPr>
                <w:noProof/>
                <w:webHidden/>
              </w:rPr>
              <w:t>4</w:t>
            </w:r>
            <w:r w:rsidR="00F60EE0">
              <w:rPr>
                <w:noProof/>
                <w:webHidden/>
              </w:rPr>
              <w:fldChar w:fldCharType="end"/>
            </w:r>
          </w:hyperlink>
        </w:p>
        <w:p w14:paraId="491D69B8" w14:textId="1D0341EC" w:rsidR="00F60EE0" w:rsidRDefault="00C13154">
          <w:pPr>
            <w:pStyle w:val="TDC2"/>
            <w:tabs>
              <w:tab w:val="right" w:leader="dot" w:pos="9394"/>
            </w:tabs>
            <w:rPr>
              <w:noProof/>
            </w:rPr>
          </w:pPr>
          <w:hyperlink w:anchor="_Toc118889220" w:history="1">
            <w:r w:rsidR="00F60EE0" w:rsidRPr="00AD21A8">
              <w:rPr>
                <w:rStyle w:val="Hipervnculo"/>
                <w:noProof/>
              </w:rPr>
              <w:t>Objetivo general:</w:t>
            </w:r>
            <w:r w:rsidR="00F60EE0">
              <w:rPr>
                <w:noProof/>
                <w:webHidden/>
              </w:rPr>
              <w:tab/>
            </w:r>
            <w:r w:rsidR="00F60EE0">
              <w:rPr>
                <w:noProof/>
                <w:webHidden/>
              </w:rPr>
              <w:fldChar w:fldCharType="begin"/>
            </w:r>
            <w:r w:rsidR="00F60EE0">
              <w:rPr>
                <w:noProof/>
                <w:webHidden/>
              </w:rPr>
              <w:instrText xml:space="preserve"> PAGEREF _Toc118889220 \h </w:instrText>
            </w:r>
            <w:r w:rsidR="00F60EE0">
              <w:rPr>
                <w:noProof/>
                <w:webHidden/>
              </w:rPr>
            </w:r>
            <w:r w:rsidR="00F60EE0">
              <w:rPr>
                <w:noProof/>
                <w:webHidden/>
              </w:rPr>
              <w:fldChar w:fldCharType="separate"/>
            </w:r>
            <w:r w:rsidR="00F60EE0">
              <w:rPr>
                <w:noProof/>
                <w:webHidden/>
              </w:rPr>
              <w:t>4</w:t>
            </w:r>
            <w:r w:rsidR="00F60EE0">
              <w:rPr>
                <w:noProof/>
                <w:webHidden/>
              </w:rPr>
              <w:fldChar w:fldCharType="end"/>
            </w:r>
          </w:hyperlink>
        </w:p>
        <w:p w14:paraId="086DA551" w14:textId="42BA86F9" w:rsidR="00F60EE0" w:rsidRDefault="00C13154">
          <w:pPr>
            <w:pStyle w:val="TDC2"/>
            <w:tabs>
              <w:tab w:val="right" w:leader="dot" w:pos="9394"/>
            </w:tabs>
            <w:rPr>
              <w:noProof/>
            </w:rPr>
          </w:pPr>
          <w:hyperlink w:anchor="_Toc118889221" w:history="1">
            <w:r w:rsidR="00F60EE0" w:rsidRPr="00AD21A8">
              <w:rPr>
                <w:rStyle w:val="Hipervnculo"/>
                <w:noProof/>
              </w:rPr>
              <w:t>Objetivos específicos:</w:t>
            </w:r>
            <w:r w:rsidR="00F60EE0">
              <w:rPr>
                <w:noProof/>
                <w:webHidden/>
              </w:rPr>
              <w:tab/>
            </w:r>
            <w:r w:rsidR="00F60EE0">
              <w:rPr>
                <w:noProof/>
                <w:webHidden/>
              </w:rPr>
              <w:fldChar w:fldCharType="begin"/>
            </w:r>
            <w:r w:rsidR="00F60EE0">
              <w:rPr>
                <w:noProof/>
                <w:webHidden/>
              </w:rPr>
              <w:instrText xml:space="preserve"> PAGEREF _Toc118889221 \h </w:instrText>
            </w:r>
            <w:r w:rsidR="00F60EE0">
              <w:rPr>
                <w:noProof/>
                <w:webHidden/>
              </w:rPr>
            </w:r>
            <w:r w:rsidR="00F60EE0">
              <w:rPr>
                <w:noProof/>
                <w:webHidden/>
              </w:rPr>
              <w:fldChar w:fldCharType="separate"/>
            </w:r>
            <w:r w:rsidR="00F60EE0">
              <w:rPr>
                <w:noProof/>
                <w:webHidden/>
              </w:rPr>
              <w:t>4</w:t>
            </w:r>
            <w:r w:rsidR="00F60EE0">
              <w:rPr>
                <w:noProof/>
                <w:webHidden/>
              </w:rPr>
              <w:fldChar w:fldCharType="end"/>
            </w:r>
          </w:hyperlink>
        </w:p>
        <w:p w14:paraId="716BD65C" w14:textId="61F3A9EF" w:rsidR="00F60EE0" w:rsidRDefault="00C13154">
          <w:pPr>
            <w:pStyle w:val="TDC1"/>
            <w:tabs>
              <w:tab w:val="right" w:leader="dot" w:pos="9394"/>
            </w:tabs>
            <w:rPr>
              <w:noProof/>
            </w:rPr>
          </w:pPr>
          <w:hyperlink w:anchor="_Toc118889222" w:history="1">
            <w:r w:rsidR="00F60EE0" w:rsidRPr="00AD21A8">
              <w:rPr>
                <w:rStyle w:val="Hipervnculo"/>
                <w:noProof/>
              </w:rPr>
              <w:t>ALCANCE</w:t>
            </w:r>
            <w:r w:rsidR="00F60EE0">
              <w:rPr>
                <w:noProof/>
                <w:webHidden/>
              </w:rPr>
              <w:tab/>
            </w:r>
            <w:r w:rsidR="00F60EE0">
              <w:rPr>
                <w:noProof/>
                <w:webHidden/>
              </w:rPr>
              <w:fldChar w:fldCharType="begin"/>
            </w:r>
            <w:r w:rsidR="00F60EE0">
              <w:rPr>
                <w:noProof/>
                <w:webHidden/>
              </w:rPr>
              <w:instrText xml:space="preserve"> PAGEREF _Toc118889222 \h </w:instrText>
            </w:r>
            <w:r w:rsidR="00F60EE0">
              <w:rPr>
                <w:noProof/>
                <w:webHidden/>
              </w:rPr>
            </w:r>
            <w:r w:rsidR="00F60EE0">
              <w:rPr>
                <w:noProof/>
                <w:webHidden/>
              </w:rPr>
              <w:fldChar w:fldCharType="separate"/>
            </w:r>
            <w:r w:rsidR="00F60EE0">
              <w:rPr>
                <w:noProof/>
                <w:webHidden/>
              </w:rPr>
              <w:t>5</w:t>
            </w:r>
            <w:r w:rsidR="00F60EE0">
              <w:rPr>
                <w:noProof/>
                <w:webHidden/>
              </w:rPr>
              <w:fldChar w:fldCharType="end"/>
            </w:r>
          </w:hyperlink>
        </w:p>
        <w:p w14:paraId="510B81A1" w14:textId="59F1B57A" w:rsidR="00F60EE0" w:rsidRDefault="00C13154">
          <w:pPr>
            <w:pStyle w:val="TDC2"/>
            <w:tabs>
              <w:tab w:val="right" w:leader="dot" w:pos="9394"/>
            </w:tabs>
            <w:rPr>
              <w:noProof/>
            </w:rPr>
          </w:pPr>
          <w:hyperlink w:anchor="_Toc118889223" w:history="1">
            <w:r w:rsidR="00F60EE0" w:rsidRPr="00AD21A8">
              <w:rPr>
                <w:rStyle w:val="Hipervnculo"/>
                <w:noProof/>
              </w:rPr>
              <w:t>Administrador</w:t>
            </w:r>
            <w:r w:rsidR="00F60EE0">
              <w:rPr>
                <w:noProof/>
                <w:webHidden/>
              </w:rPr>
              <w:tab/>
            </w:r>
            <w:r w:rsidR="00F60EE0">
              <w:rPr>
                <w:noProof/>
                <w:webHidden/>
              </w:rPr>
              <w:fldChar w:fldCharType="begin"/>
            </w:r>
            <w:r w:rsidR="00F60EE0">
              <w:rPr>
                <w:noProof/>
                <w:webHidden/>
              </w:rPr>
              <w:instrText xml:space="preserve"> PAGEREF _Toc118889223 \h </w:instrText>
            </w:r>
            <w:r w:rsidR="00F60EE0">
              <w:rPr>
                <w:noProof/>
                <w:webHidden/>
              </w:rPr>
            </w:r>
            <w:r w:rsidR="00F60EE0">
              <w:rPr>
                <w:noProof/>
                <w:webHidden/>
              </w:rPr>
              <w:fldChar w:fldCharType="separate"/>
            </w:r>
            <w:r w:rsidR="00F60EE0">
              <w:rPr>
                <w:noProof/>
                <w:webHidden/>
              </w:rPr>
              <w:t>5</w:t>
            </w:r>
            <w:r w:rsidR="00F60EE0">
              <w:rPr>
                <w:noProof/>
                <w:webHidden/>
              </w:rPr>
              <w:fldChar w:fldCharType="end"/>
            </w:r>
          </w:hyperlink>
        </w:p>
        <w:p w14:paraId="4178E138" w14:textId="5E37CFF1" w:rsidR="00F60EE0" w:rsidRDefault="00C13154">
          <w:pPr>
            <w:pStyle w:val="TDC1"/>
            <w:tabs>
              <w:tab w:val="right" w:leader="dot" w:pos="9394"/>
            </w:tabs>
            <w:rPr>
              <w:noProof/>
            </w:rPr>
          </w:pPr>
          <w:hyperlink w:anchor="_Toc118889224" w:history="1">
            <w:r w:rsidR="00F60EE0" w:rsidRPr="00AD21A8">
              <w:rPr>
                <w:rStyle w:val="Hipervnculo"/>
                <w:noProof/>
              </w:rPr>
              <w:t>FASE DE ANÁLISIS</w:t>
            </w:r>
            <w:r w:rsidR="00F60EE0">
              <w:rPr>
                <w:noProof/>
                <w:webHidden/>
              </w:rPr>
              <w:tab/>
            </w:r>
            <w:r w:rsidR="00F60EE0">
              <w:rPr>
                <w:noProof/>
                <w:webHidden/>
              </w:rPr>
              <w:fldChar w:fldCharType="begin"/>
            </w:r>
            <w:r w:rsidR="00F60EE0">
              <w:rPr>
                <w:noProof/>
                <w:webHidden/>
              </w:rPr>
              <w:instrText xml:space="preserve"> PAGEREF _Toc118889224 \h </w:instrText>
            </w:r>
            <w:r w:rsidR="00F60EE0">
              <w:rPr>
                <w:noProof/>
                <w:webHidden/>
              </w:rPr>
            </w:r>
            <w:r w:rsidR="00F60EE0">
              <w:rPr>
                <w:noProof/>
                <w:webHidden/>
              </w:rPr>
              <w:fldChar w:fldCharType="separate"/>
            </w:r>
            <w:r w:rsidR="00F60EE0">
              <w:rPr>
                <w:noProof/>
                <w:webHidden/>
              </w:rPr>
              <w:t>5</w:t>
            </w:r>
            <w:r w:rsidR="00F60EE0">
              <w:rPr>
                <w:noProof/>
                <w:webHidden/>
              </w:rPr>
              <w:fldChar w:fldCharType="end"/>
            </w:r>
          </w:hyperlink>
        </w:p>
        <w:p w14:paraId="5564F21E" w14:textId="1BBCBABD" w:rsidR="00F60EE0" w:rsidRDefault="00C13154">
          <w:pPr>
            <w:pStyle w:val="TDC2"/>
            <w:tabs>
              <w:tab w:val="right" w:leader="dot" w:pos="9394"/>
            </w:tabs>
            <w:rPr>
              <w:noProof/>
            </w:rPr>
          </w:pPr>
          <w:hyperlink w:anchor="_Toc118889225" w:history="1">
            <w:r w:rsidR="00F60EE0" w:rsidRPr="00AD21A8">
              <w:rPr>
                <w:rStyle w:val="Hipervnculo"/>
                <w:noProof/>
              </w:rPr>
              <w:t>Descripción general</w:t>
            </w:r>
            <w:r w:rsidR="00F60EE0">
              <w:rPr>
                <w:noProof/>
                <w:webHidden/>
              </w:rPr>
              <w:tab/>
            </w:r>
            <w:r w:rsidR="00F60EE0">
              <w:rPr>
                <w:noProof/>
                <w:webHidden/>
              </w:rPr>
              <w:fldChar w:fldCharType="begin"/>
            </w:r>
            <w:r w:rsidR="00F60EE0">
              <w:rPr>
                <w:noProof/>
                <w:webHidden/>
              </w:rPr>
              <w:instrText xml:space="preserve"> PAGEREF _Toc118889225 \h </w:instrText>
            </w:r>
            <w:r w:rsidR="00F60EE0">
              <w:rPr>
                <w:noProof/>
                <w:webHidden/>
              </w:rPr>
            </w:r>
            <w:r w:rsidR="00F60EE0">
              <w:rPr>
                <w:noProof/>
                <w:webHidden/>
              </w:rPr>
              <w:fldChar w:fldCharType="separate"/>
            </w:r>
            <w:r w:rsidR="00F60EE0">
              <w:rPr>
                <w:noProof/>
                <w:webHidden/>
              </w:rPr>
              <w:t>5</w:t>
            </w:r>
            <w:r w:rsidR="00F60EE0">
              <w:rPr>
                <w:noProof/>
                <w:webHidden/>
              </w:rPr>
              <w:fldChar w:fldCharType="end"/>
            </w:r>
          </w:hyperlink>
        </w:p>
        <w:p w14:paraId="1CA93B66" w14:textId="79BBF0F2" w:rsidR="00F60EE0" w:rsidRDefault="00C13154">
          <w:pPr>
            <w:pStyle w:val="TDC2"/>
            <w:tabs>
              <w:tab w:val="right" w:leader="dot" w:pos="9394"/>
            </w:tabs>
            <w:rPr>
              <w:noProof/>
            </w:rPr>
          </w:pPr>
          <w:hyperlink w:anchor="_Toc118889226" w:history="1">
            <w:r w:rsidR="00F60EE0" w:rsidRPr="00AD21A8">
              <w:rPr>
                <w:rStyle w:val="Hipervnculo"/>
                <w:noProof/>
              </w:rPr>
              <w:t>Diagrama de procesos de las visitas de eventos adversos</w:t>
            </w:r>
            <w:r w:rsidR="00F60EE0">
              <w:rPr>
                <w:noProof/>
                <w:webHidden/>
              </w:rPr>
              <w:tab/>
            </w:r>
            <w:r w:rsidR="00F60EE0">
              <w:rPr>
                <w:noProof/>
                <w:webHidden/>
              </w:rPr>
              <w:fldChar w:fldCharType="begin"/>
            </w:r>
            <w:r w:rsidR="00F60EE0">
              <w:rPr>
                <w:noProof/>
                <w:webHidden/>
              </w:rPr>
              <w:instrText xml:space="preserve"> PAGEREF _Toc118889226 \h </w:instrText>
            </w:r>
            <w:r w:rsidR="00F60EE0">
              <w:rPr>
                <w:noProof/>
                <w:webHidden/>
              </w:rPr>
            </w:r>
            <w:r w:rsidR="00F60EE0">
              <w:rPr>
                <w:noProof/>
                <w:webHidden/>
              </w:rPr>
              <w:fldChar w:fldCharType="separate"/>
            </w:r>
            <w:r w:rsidR="00F60EE0">
              <w:rPr>
                <w:noProof/>
                <w:webHidden/>
              </w:rPr>
              <w:t>6</w:t>
            </w:r>
            <w:r w:rsidR="00F60EE0">
              <w:rPr>
                <w:noProof/>
                <w:webHidden/>
              </w:rPr>
              <w:fldChar w:fldCharType="end"/>
            </w:r>
          </w:hyperlink>
        </w:p>
        <w:p w14:paraId="23586B02" w14:textId="07438B1D" w:rsidR="00F60EE0" w:rsidRDefault="00C13154">
          <w:pPr>
            <w:pStyle w:val="TDC2"/>
            <w:tabs>
              <w:tab w:val="right" w:leader="dot" w:pos="9394"/>
            </w:tabs>
            <w:rPr>
              <w:noProof/>
            </w:rPr>
          </w:pPr>
          <w:hyperlink w:anchor="_Toc118889227" w:history="1">
            <w:r w:rsidR="00F60EE0" w:rsidRPr="00AD21A8">
              <w:rPr>
                <w:rStyle w:val="Hipervnculo"/>
                <w:noProof/>
              </w:rPr>
              <w:t>Descripción del diagrama de procesos de las visitas de eventos adversos</w:t>
            </w:r>
            <w:r w:rsidR="00F60EE0">
              <w:rPr>
                <w:noProof/>
                <w:webHidden/>
              </w:rPr>
              <w:tab/>
            </w:r>
            <w:r w:rsidR="00F60EE0">
              <w:rPr>
                <w:noProof/>
                <w:webHidden/>
              </w:rPr>
              <w:fldChar w:fldCharType="begin"/>
            </w:r>
            <w:r w:rsidR="00F60EE0">
              <w:rPr>
                <w:noProof/>
                <w:webHidden/>
              </w:rPr>
              <w:instrText xml:space="preserve"> PAGEREF _Toc118889227 \h </w:instrText>
            </w:r>
            <w:r w:rsidR="00F60EE0">
              <w:rPr>
                <w:noProof/>
                <w:webHidden/>
              </w:rPr>
            </w:r>
            <w:r w:rsidR="00F60EE0">
              <w:rPr>
                <w:noProof/>
                <w:webHidden/>
              </w:rPr>
              <w:fldChar w:fldCharType="separate"/>
            </w:r>
            <w:r w:rsidR="00F60EE0">
              <w:rPr>
                <w:noProof/>
                <w:webHidden/>
              </w:rPr>
              <w:t>6</w:t>
            </w:r>
            <w:r w:rsidR="00F60EE0">
              <w:rPr>
                <w:noProof/>
                <w:webHidden/>
              </w:rPr>
              <w:fldChar w:fldCharType="end"/>
            </w:r>
          </w:hyperlink>
        </w:p>
        <w:p w14:paraId="120DF2FD" w14:textId="7DC9D443" w:rsidR="00F60EE0" w:rsidRDefault="00C13154">
          <w:pPr>
            <w:pStyle w:val="TDC1"/>
            <w:tabs>
              <w:tab w:val="right" w:leader="dot" w:pos="9394"/>
            </w:tabs>
            <w:rPr>
              <w:noProof/>
            </w:rPr>
          </w:pPr>
          <w:hyperlink w:anchor="_Toc118889228" w:history="1">
            <w:r w:rsidR="00F60EE0" w:rsidRPr="00AD21A8">
              <w:rPr>
                <w:rStyle w:val="Hipervnculo"/>
                <w:noProof/>
              </w:rPr>
              <w:t>ESPECIFICACIÓN DE REQUERIMIENTOS</w:t>
            </w:r>
            <w:r w:rsidR="00F60EE0">
              <w:rPr>
                <w:noProof/>
                <w:webHidden/>
              </w:rPr>
              <w:tab/>
            </w:r>
            <w:r w:rsidR="00F60EE0">
              <w:rPr>
                <w:noProof/>
                <w:webHidden/>
              </w:rPr>
              <w:fldChar w:fldCharType="begin"/>
            </w:r>
            <w:r w:rsidR="00F60EE0">
              <w:rPr>
                <w:noProof/>
                <w:webHidden/>
              </w:rPr>
              <w:instrText xml:space="preserve"> PAGEREF _Toc118889228 \h </w:instrText>
            </w:r>
            <w:r w:rsidR="00F60EE0">
              <w:rPr>
                <w:noProof/>
                <w:webHidden/>
              </w:rPr>
            </w:r>
            <w:r w:rsidR="00F60EE0">
              <w:rPr>
                <w:noProof/>
                <w:webHidden/>
              </w:rPr>
              <w:fldChar w:fldCharType="separate"/>
            </w:r>
            <w:r w:rsidR="00F60EE0">
              <w:rPr>
                <w:noProof/>
                <w:webHidden/>
              </w:rPr>
              <w:t>7</w:t>
            </w:r>
            <w:r w:rsidR="00F60EE0">
              <w:rPr>
                <w:noProof/>
                <w:webHidden/>
              </w:rPr>
              <w:fldChar w:fldCharType="end"/>
            </w:r>
          </w:hyperlink>
        </w:p>
        <w:p w14:paraId="3C2F7D6C" w14:textId="5C5008DA" w:rsidR="00F60EE0" w:rsidRDefault="00C13154">
          <w:pPr>
            <w:pStyle w:val="TDC2"/>
            <w:tabs>
              <w:tab w:val="right" w:leader="dot" w:pos="9394"/>
            </w:tabs>
            <w:rPr>
              <w:noProof/>
            </w:rPr>
          </w:pPr>
          <w:hyperlink w:anchor="_Toc118889229" w:history="1">
            <w:r w:rsidR="00F60EE0" w:rsidRPr="00AD21A8">
              <w:rPr>
                <w:rStyle w:val="Hipervnculo"/>
                <w:noProof/>
              </w:rPr>
              <w:t>Requerimientos funcionales</w:t>
            </w:r>
            <w:r w:rsidR="00F60EE0">
              <w:rPr>
                <w:noProof/>
                <w:webHidden/>
              </w:rPr>
              <w:tab/>
            </w:r>
            <w:r w:rsidR="00F60EE0">
              <w:rPr>
                <w:noProof/>
                <w:webHidden/>
              </w:rPr>
              <w:fldChar w:fldCharType="begin"/>
            </w:r>
            <w:r w:rsidR="00F60EE0">
              <w:rPr>
                <w:noProof/>
                <w:webHidden/>
              </w:rPr>
              <w:instrText xml:space="preserve"> PAGEREF _Toc118889229 \h </w:instrText>
            </w:r>
            <w:r w:rsidR="00F60EE0">
              <w:rPr>
                <w:noProof/>
                <w:webHidden/>
              </w:rPr>
            </w:r>
            <w:r w:rsidR="00F60EE0">
              <w:rPr>
                <w:noProof/>
                <w:webHidden/>
              </w:rPr>
              <w:fldChar w:fldCharType="separate"/>
            </w:r>
            <w:r w:rsidR="00F60EE0">
              <w:rPr>
                <w:noProof/>
                <w:webHidden/>
              </w:rPr>
              <w:t>7</w:t>
            </w:r>
            <w:r w:rsidR="00F60EE0">
              <w:rPr>
                <w:noProof/>
                <w:webHidden/>
              </w:rPr>
              <w:fldChar w:fldCharType="end"/>
            </w:r>
          </w:hyperlink>
        </w:p>
        <w:p w14:paraId="04EB63D7" w14:textId="1A770379" w:rsidR="00F60EE0" w:rsidRDefault="00C13154">
          <w:pPr>
            <w:pStyle w:val="TDC2"/>
            <w:tabs>
              <w:tab w:val="right" w:leader="dot" w:pos="9394"/>
            </w:tabs>
            <w:rPr>
              <w:noProof/>
            </w:rPr>
          </w:pPr>
          <w:hyperlink w:anchor="_Toc118889230" w:history="1">
            <w:r w:rsidR="00F60EE0" w:rsidRPr="00AD21A8">
              <w:rPr>
                <w:rStyle w:val="Hipervnculo"/>
                <w:noProof/>
              </w:rPr>
              <w:t>Requerimientos no funcionales</w:t>
            </w:r>
            <w:r w:rsidR="00F60EE0">
              <w:rPr>
                <w:noProof/>
                <w:webHidden/>
              </w:rPr>
              <w:tab/>
            </w:r>
            <w:r w:rsidR="00F60EE0">
              <w:rPr>
                <w:noProof/>
                <w:webHidden/>
              </w:rPr>
              <w:fldChar w:fldCharType="begin"/>
            </w:r>
            <w:r w:rsidR="00F60EE0">
              <w:rPr>
                <w:noProof/>
                <w:webHidden/>
              </w:rPr>
              <w:instrText xml:space="preserve"> PAGEREF _Toc118889230 \h </w:instrText>
            </w:r>
            <w:r w:rsidR="00F60EE0">
              <w:rPr>
                <w:noProof/>
                <w:webHidden/>
              </w:rPr>
            </w:r>
            <w:r w:rsidR="00F60EE0">
              <w:rPr>
                <w:noProof/>
                <w:webHidden/>
              </w:rPr>
              <w:fldChar w:fldCharType="separate"/>
            </w:r>
            <w:r w:rsidR="00F60EE0">
              <w:rPr>
                <w:noProof/>
                <w:webHidden/>
              </w:rPr>
              <w:t>10</w:t>
            </w:r>
            <w:r w:rsidR="00F60EE0">
              <w:rPr>
                <w:noProof/>
                <w:webHidden/>
              </w:rPr>
              <w:fldChar w:fldCharType="end"/>
            </w:r>
          </w:hyperlink>
        </w:p>
        <w:p w14:paraId="5561ED25" w14:textId="6609D9A5" w:rsidR="00F60EE0" w:rsidRDefault="00C13154">
          <w:pPr>
            <w:pStyle w:val="TDC2"/>
            <w:tabs>
              <w:tab w:val="right" w:leader="dot" w:pos="9394"/>
            </w:tabs>
            <w:rPr>
              <w:noProof/>
            </w:rPr>
          </w:pPr>
          <w:hyperlink w:anchor="_Toc118889231" w:history="1">
            <w:r w:rsidR="00F60EE0" w:rsidRPr="00AD21A8">
              <w:rPr>
                <w:rStyle w:val="Hipervnculo"/>
                <w:noProof/>
              </w:rPr>
              <w:t>Definición de actores</w:t>
            </w:r>
            <w:r w:rsidR="00F60EE0">
              <w:rPr>
                <w:noProof/>
                <w:webHidden/>
              </w:rPr>
              <w:tab/>
            </w:r>
            <w:r w:rsidR="00F60EE0">
              <w:rPr>
                <w:noProof/>
                <w:webHidden/>
              </w:rPr>
              <w:fldChar w:fldCharType="begin"/>
            </w:r>
            <w:r w:rsidR="00F60EE0">
              <w:rPr>
                <w:noProof/>
                <w:webHidden/>
              </w:rPr>
              <w:instrText xml:space="preserve"> PAGEREF _Toc118889231 \h </w:instrText>
            </w:r>
            <w:r w:rsidR="00F60EE0">
              <w:rPr>
                <w:noProof/>
                <w:webHidden/>
              </w:rPr>
            </w:r>
            <w:r w:rsidR="00F60EE0">
              <w:rPr>
                <w:noProof/>
                <w:webHidden/>
              </w:rPr>
              <w:fldChar w:fldCharType="separate"/>
            </w:r>
            <w:r w:rsidR="00F60EE0">
              <w:rPr>
                <w:noProof/>
                <w:webHidden/>
              </w:rPr>
              <w:t>11</w:t>
            </w:r>
            <w:r w:rsidR="00F60EE0">
              <w:rPr>
                <w:noProof/>
                <w:webHidden/>
              </w:rPr>
              <w:fldChar w:fldCharType="end"/>
            </w:r>
          </w:hyperlink>
        </w:p>
        <w:p w14:paraId="28D38D91" w14:textId="5FCB5DEA" w:rsidR="00F60EE0" w:rsidRDefault="00C13154">
          <w:pPr>
            <w:pStyle w:val="TDC1"/>
            <w:tabs>
              <w:tab w:val="right" w:leader="dot" w:pos="9394"/>
            </w:tabs>
            <w:rPr>
              <w:noProof/>
            </w:rPr>
          </w:pPr>
          <w:hyperlink w:anchor="_Toc118889232" w:history="1">
            <w:r w:rsidR="00F60EE0" w:rsidRPr="00AD21A8">
              <w:rPr>
                <w:rStyle w:val="Hipervnculo"/>
                <w:noProof/>
              </w:rPr>
              <w:t>DISEÑO</w:t>
            </w:r>
            <w:r w:rsidR="00F60EE0">
              <w:rPr>
                <w:noProof/>
                <w:webHidden/>
              </w:rPr>
              <w:tab/>
            </w:r>
            <w:r w:rsidR="00F60EE0">
              <w:rPr>
                <w:noProof/>
                <w:webHidden/>
              </w:rPr>
              <w:fldChar w:fldCharType="begin"/>
            </w:r>
            <w:r w:rsidR="00F60EE0">
              <w:rPr>
                <w:noProof/>
                <w:webHidden/>
              </w:rPr>
              <w:instrText xml:space="preserve"> PAGEREF _Toc118889232 \h </w:instrText>
            </w:r>
            <w:r w:rsidR="00F60EE0">
              <w:rPr>
                <w:noProof/>
                <w:webHidden/>
              </w:rPr>
            </w:r>
            <w:r w:rsidR="00F60EE0">
              <w:rPr>
                <w:noProof/>
                <w:webHidden/>
              </w:rPr>
              <w:fldChar w:fldCharType="separate"/>
            </w:r>
            <w:r w:rsidR="00F60EE0">
              <w:rPr>
                <w:noProof/>
                <w:webHidden/>
              </w:rPr>
              <w:t>12</w:t>
            </w:r>
            <w:r w:rsidR="00F60EE0">
              <w:rPr>
                <w:noProof/>
                <w:webHidden/>
              </w:rPr>
              <w:fldChar w:fldCharType="end"/>
            </w:r>
          </w:hyperlink>
        </w:p>
        <w:p w14:paraId="56EAC772" w14:textId="6C25BE35" w:rsidR="00F60EE0" w:rsidRDefault="00C13154">
          <w:pPr>
            <w:pStyle w:val="TDC2"/>
            <w:tabs>
              <w:tab w:val="right" w:leader="dot" w:pos="9394"/>
            </w:tabs>
            <w:rPr>
              <w:noProof/>
            </w:rPr>
          </w:pPr>
          <w:hyperlink w:anchor="_Toc118889233" w:history="1">
            <w:r w:rsidR="00F60EE0" w:rsidRPr="00AD21A8">
              <w:rPr>
                <w:rStyle w:val="Hipervnculo"/>
                <w:noProof/>
              </w:rPr>
              <w:t>Diagramas de Casos de Uso</w:t>
            </w:r>
            <w:r w:rsidR="00F60EE0">
              <w:rPr>
                <w:noProof/>
                <w:webHidden/>
              </w:rPr>
              <w:tab/>
            </w:r>
            <w:r w:rsidR="00F60EE0">
              <w:rPr>
                <w:noProof/>
                <w:webHidden/>
              </w:rPr>
              <w:fldChar w:fldCharType="begin"/>
            </w:r>
            <w:r w:rsidR="00F60EE0">
              <w:rPr>
                <w:noProof/>
                <w:webHidden/>
              </w:rPr>
              <w:instrText xml:space="preserve"> PAGEREF _Toc118889233 \h </w:instrText>
            </w:r>
            <w:r w:rsidR="00F60EE0">
              <w:rPr>
                <w:noProof/>
                <w:webHidden/>
              </w:rPr>
            </w:r>
            <w:r w:rsidR="00F60EE0">
              <w:rPr>
                <w:noProof/>
                <w:webHidden/>
              </w:rPr>
              <w:fldChar w:fldCharType="separate"/>
            </w:r>
            <w:r w:rsidR="00F60EE0">
              <w:rPr>
                <w:noProof/>
                <w:webHidden/>
              </w:rPr>
              <w:t>12</w:t>
            </w:r>
            <w:r w:rsidR="00F60EE0">
              <w:rPr>
                <w:noProof/>
                <w:webHidden/>
              </w:rPr>
              <w:fldChar w:fldCharType="end"/>
            </w:r>
          </w:hyperlink>
        </w:p>
        <w:p w14:paraId="07F23D1B" w14:textId="69751665" w:rsidR="00F60EE0" w:rsidRDefault="00C13154">
          <w:pPr>
            <w:pStyle w:val="TDC3"/>
            <w:tabs>
              <w:tab w:val="right" w:leader="dot" w:pos="9394"/>
            </w:tabs>
            <w:rPr>
              <w:noProof/>
            </w:rPr>
          </w:pPr>
          <w:hyperlink w:anchor="_Toc118889234" w:history="1">
            <w:r w:rsidR="00F60EE0" w:rsidRPr="00AD21A8">
              <w:rPr>
                <w:rStyle w:val="Hipervnculo"/>
                <w:noProof/>
              </w:rPr>
              <w:t>CU01 -SEA Registro de Auditores</w:t>
            </w:r>
            <w:r w:rsidR="00F60EE0">
              <w:rPr>
                <w:noProof/>
                <w:webHidden/>
              </w:rPr>
              <w:tab/>
            </w:r>
            <w:r w:rsidR="00F60EE0">
              <w:rPr>
                <w:noProof/>
                <w:webHidden/>
              </w:rPr>
              <w:fldChar w:fldCharType="begin"/>
            </w:r>
            <w:r w:rsidR="00F60EE0">
              <w:rPr>
                <w:noProof/>
                <w:webHidden/>
              </w:rPr>
              <w:instrText xml:space="preserve"> PAGEREF _Toc118889234 \h </w:instrText>
            </w:r>
            <w:r w:rsidR="00F60EE0">
              <w:rPr>
                <w:noProof/>
                <w:webHidden/>
              </w:rPr>
            </w:r>
            <w:r w:rsidR="00F60EE0">
              <w:rPr>
                <w:noProof/>
                <w:webHidden/>
              </w:rPr>
              <w:fldChar w:fldCharType="separate"/>
            </w:r>
            <w:r w:rsidR="00F60EE0">
              <w:rPr>
                <w:noProof/>
                <w:webHidden/>
              </w:rPr>
              <w:t>12</w:t>
            </w:r>
            <w:r w:rsidR="00F60EE0">
              <w:rPr>
                <w:noProof/>
                <w:webHidden/>
              </w:rPr>
              <w:fldChar w:fldCharType="end"/>
            </w:r>
          </w:hyperlink>
        </w:p>
        <w:p w14:paraId="731EDC5E" w14:textId="4CDDC90D" w:rsidR="00F60EE0" w:rsidRDefault="00C13154">
          <w:pPr>
            <w:pStyle w:val="TDC3"/>
            <w:tabs>
              <w:tab w:val="right" w:leader="dot" w:pos="9394"/>
            </w:tabs>
            <w:rPr>
              <w:noProof/>
            </w:rPr>
          </w:pPr>
          <w:hyperlink w:anchor="_Toc118889235" w:history="1">
            <w:r w:rsidR="00F60EE0" w:rsidRPr="00AD21A8">
              <w:rPr>
                <w:rStyle w:val="Hipervnculo"/>
                <w:noProof/>
              </w:rPr>
              <w:t>CU02 -SEA Registro de Pacientes</w:t>
            </w:r>
            <w:r w:rsidR="00F60EE0">
              <w:rPr>
                <w:noProof/>
                <w:webHidden/>
              </w:rPr>
              <w:tab/>
            </w:r>
            <w:r w:rsidR="00F60EE0">
              <w:rPr>
                <w:noProof/>
                <w:webHidden/>
              </w:rPr>
              <w:fldChar w:fldCharType="begin"/>
            </w:r>
            <w:r w:rsidR="00F60EE0">
              <w:rPr>
                <w:noProof/>
                <w:webHidden/>
              </w:rPr>
              <w:instrText xml:space="preserve"> PAGEREF _Toc118889235 \h </w:instrText>
            </w:r>
            <w:r w:rsidR="00F60EE0">
              <w:rPr>
                <w:noProof/>
                <w:webHidden/>
              </w:rPr>
            </w:r>
            <w:r w:rsidR="00F60EE0">
              <w:rPr>
                <w:noProof/>
                <w:webHidden/>
              </w:rPr>
              <w:fldChar w:fldCharType="separate"/>
            </w:r>
            <w:r w:rsidR="00F60EE0">
              <w:rPr>
                <w:noProof/>
                <w:webHidden/>
              </w:rPr>
              <w:t>13</w:t>
            </w:r>
            <w:r w:rsidR="00F60EE0">
              <w:rPr>
                <w:noProof/>
                <w:webHidden/>
              </w:rPr>
              <w:fldChar w:fldCharType="end"/>
            </w:r>
          </w:hyperlink>
        </w:p>
        <w:p w14:paraId="01F8FEC2" w14:textId="7B371ED5" w:rsidR="00F60EE0" w:rsidRDefault="00C13154">
          <w:pPr>
            <w:pStyle w:val="TDC3"/>
            <w:tabs>
              <w:tab w:val="right" w:leader="dot" w:pos="9394"/>
            </w:tabs>
            <w:rPr>
              <w:noProof/>
            </w:rPr>
          </w:pPr>
          <w:hyperlink w:anchor="_Toc118889236" w:history="1">
            <w:r w:rsidR="00F60EE0" w:rsidRPr="00AD21A8">
              <w:rPr>
                <w:rStyle w:val="Hipervnculo"/>
                <w:noProof/>
              </w:rPr>
              <w:t>CU03 -SEA Programar Visita</w:t>
            </w:r>
            <w:r w:rsidR="00F60EE0">
              <w:rPr>
                <w:noProof/>
                <w:webHidden/>
              </w:rPr>
              <w:tab/>
            </w:r>
            <w:r w:rsidR="00F60EE0">
              <w:rPr>
                <w:noProof/>
                <w:webHidden/>
              </w:rPr>
              <w:fldChar w:fldCharType="begin"/>
            </w:r>
            <w:r w:rsidR="00F60EE0">
              <w:rPr>
                <w:noProof/>
                <w:webHidden/>
              </w:rPr>
              <w:instrText xml:space="preserve"> PAGEREF _Toc118889236 \h </w:instrText>
            </w:r>
            <w:r w:rsidR="00F60EE0">
              <w:rPr>
                <w:noProof/>
                <w:webHidden/>
              </w:rPr>
            </w:r>
            <w:r w:rsidR="00F60EE0">
              <w:rPr>
                <w:noProof/>
                <w:webHidden/>
              </w:rPr>
              <w:fldChar w:fldCharType="separate"/>
            </w:r>
            <w:r w:rsidR="00F60EE0">
              <w:rPr>
                <w:noProof/>
                <w:webHidden/>
              </w:rPr>
              <w:t>14</w:t>
            </w:r>
            <w:r w:rsidR="00F60EE0">
              <w:rPr>
                <w:noProof/>
                <w:webHidden/>
              </w:rPr>
              <w:fldChar w:fldCharType="end"/>
            </w:r>
          </w:hyperlink>
        </w:p>
        <w:p w14:paraId="48520EA6" w14:textId="0B73E617" w:rsidR="00F60EE0" w:rsidRDefault="00C13154">
          <w:pPr>
            <w:pStyle w:val="TDC3"/>
            <w:tabs>
              <w:tab w:val="right" w:leader="dot" w:pos="9394"/>
            </w:tabs>
            <w:rPr>
              <w:noProof/>
            </w:rPr>
          </w:pPr>
          <w:hyperlink w:anchor="_Toc118889237" w:history="1">
            <w:r w:rsidR="00F60EE0" w:rsidRPr="00AD21A8">
              <w:rPr>
                <w:rStyle w:val="Hipervnculo"/>
                <w:noProof/>
              </w:rPr>
              <w:t>CU04 -SEA Registrar Evento</w:t>
            </w:r>
            <w:r w:rsidR="00F60EE0">
              <w:rPr>
                <w:noProof/>
                <w:webHidden/>
              </w:rPr>
              <w:tab/>
            </w:r>
            <w:r w:rsidR="00F60EE0">
              <w:rPr>
                <w:noProof/>
                <w:webHidden/>
              </w:rPr>
              <w:fldChar w:fldCharType="begin"/>
            </w:r>
            <w:r w:rsidR="00F60EE0">
              <w:rPr>
                <w:noProof/>
                <w:webHidden/>
              </w:rPr>
              <w:instrText xml:space="preserve"> PAGEREF _Toc118889237 \h </w:instrText>
            </w:r>
            <w:r w:rsidR="00F60EE0">
              <w:rPr>
                <w:noProof/>
                <w:webHidden/>
              </w:rPr>
            </w:r>
            <w:r w:rsidR="00F60EE0">
              <w:rPr>
                <w:noProof/>
                <w:webHidden/>
              </w:rPr>
              <w:fldChar w:fldCharType="separate"/>
            </w:r>
            <w:r w:rsidR="00F60EE0">
              <w:rPr>
                <w:noProof/>
                <w:webHidden/>
              </w:rPr>
              <w:t>15</w:t>
            </w:r>
            <w:r w:rsidR="00F60EE0">
              <w:rPr>
                <w:noProof/>
                <w:webHidden/>
              </w:rPr>
              <w:fldChar w:fldCharType="end"/>
            </w:r>
          </w:hyperlink>
        </w:p>
        <w:p w14:paraId="0F08DCAA" w14:textId="2F693374" w:rsidR="00F60EE0" w:rsidRDefault="00C13154">
          <w:pPr>
            <w:pStyle w:val="TDC3"/>
            <w:tabs>
              <w:tab w:val="right" w:leader="dot" w:pos="9394"/>
            </w:tabs>
            <w:rPr>
              <w:noProof/>
            </w:rPr>
          </w:pPr>
          <w:hyperlink w:anchor="_Toc118889238" w:history="1">
            <w:r w:rsidR="00F60EE0" w:rsidRPr="00AD21A8">
              <w:rPr>
                <w:rStyle w:val="Hipervnculo"/>
                <w:noProof/>
              </w:rPr>
              <w:t>CU05 -SEA Evaluar</w:t>
            </w:r>
            <w:r w:rsidR="00F60EE0">
              <w:rPr>
                <w:noProof/>
                <w:webHidden/>
              </w:rPr>
              <w:tab/>
            </w:r>
            <w:r w:rsidR="00F60EE0">
              <w:rPr>
                <w:noProof/>
                <w:webHidden/>
              </w:rPr>
              <w:fldChar w:fldCharType="begin"/>
            </w:r>
            <w:r w:rsidR="00F60EE0">
              <w:rPr>
                <w:noProof/>
                <w:webHidden/>
              </w:rPr>
              <w:instrText xml:space="preserve"> PAGEREF _Toc118889238 \h </w:instrText>
            </w:r>
            <w:r w:rsidR="00F60EE0">
              <w:rPr>
                <w:noProof/>
                <w:webHidden/>
              </w:rPr>
            </w:r>
            <w:r w:rsidR="00F60EE0">
              <w:rPr>
                <w:noProof/>
                <w:webHidden/>
              </w:rPr>
              <w:fldChar w:fldCharType="separate"/>
            </w:r>
            <w:r w:rsidR="00F60EE0">
              <w:rPr>
                <w:noProof/>
                <w:webHidden/>
              </w:rPr>
              <w:t>16</w:t>
            </w:r>
            <w:r w:rsidR="00F60EE0">
              <w:rPr>
                <w:noProof/>
                <w:webHidden/>
              </w:rPr>
              <w:fldChar w:fldCharType="end"/>
            </w:r>
          </w:hyperlink>
        </w:p>
        <w:p w14:paraId="62060E84" w14:textId="40816787" w:rsidR="00F60EE0" w:rsidRDefault="00C13154">
          <w:pPr>
            <w:pStyle w:val="TDC3"/>
            <w:tabs>
              <w:tab w:val="right" w:leader="dot" w:pos="9394"/>
            </w:tabs>
            <w:rPr>
              <w:noProof/>
            </w:rPr>
          </w:pPr>
          <w:hyperlink w:anchor="_Toc118889239" w:history="1">
            <w:r w:rsidR="00F60EE0" w:rsidRPr="00AD21A8">
              <w:rPr>
                <w:rStyle w:val="Hipervnculo"/>
                <w:noProof/>
              </w:rPr>
              <w:t>CU06 -SEA Implementar Plan</w:t>
            </w:r>
            <w:r w:rsidR="00F60EE0">
              <w:rPr>
                <w:noProof/>
                <w:webHidden/>
              </w:rPr>
              <w:tab/>
            </w:r>
            <w:r w:rsidR="00F60EE0">
              <w:rPr>
                <w:noProof/>
                <w:webHidden/>
              </w:rPr>
              <w:fldChar w:fldCharType="begin"/>
            </w:r>
            <w:r w:rsidR="00F60EE0">
              <w:rPr>
                <w:noProof/>
                <w:webHidden/>
              </w:rPr>
              <w:instrText xml:space="preserve"> PAGEREF _Toc118889239 \h </w:instrText>
            </w:r>
            <w:r w:rsidR="00F60EE0">
              <w:rPr>
                <w:noProof/>
                <w:webHidden/>
              </w:rPr>
            </w:r>
            <w:r w:rsidR="00F60EE0">
              <w:rPr>
                <w:noProof/>
                <w:webHidden/>
              </w:rPr>
              <w:fldChar w:fldCharType="separate"/>
            </w:r>
            <w:r w:rsidR="00F60EE0">
              <w:rPr>
                <w:noProof/>
                <w:webHidden/>
              </w:rPr>
              <w:t>17</w:t>
            </w:r>
            <w:r w:rsidR="00F60EE0">
              <w:rPr>
                <w:noProof/>
                <w:webHidden/>
              </w:rPr>
              <w:fldChar w:fldCharType="end"/>
            </w:r>
          </w:hyperlink>
        </w:p>
        <w:p w14:paraId="1D67D6F7" w14:textId="4472781B" w:rsidR="00F60EE0" w:rsidRDefault="00C13154">
          <w:pPr>
            <w:pStyle w:val="TDC2"/>
            <w:tabs>
              <w:tab w:val="right" w:leader="dot" w:pos="9394"/>
            </w:tabs>
            <w:rPr>
              <w:noProof/>
            </w:rPr>
          </w:pPr>
          <w:hyperlink w:anchor="_Toc118889240" w:history="1">
            <w:r w:rsidR="00F60EE0" w:rsidRPr="00AD21A8">
              <w:rPr>
                <w:rStyle w:val="Hipervnculo"/>
                <w:noProof/>
              </w:rPr>
              <w:t>Documentación de Casos de Uso</w:t>
            </w:r>
            <w:r w:rsidR="00F60EE0">
              <w:rPr>
                <w:noProof/>
                <w:webHidden/>
              </w:rPr>
              <w:tab/>
            </w:r>
            <w:r w:rsidR="00F60EE0">
              <w:rPr>
                <w:noProof/>
                <w:webHidden/>
              </w:rPr>
              <w:fldChar w:fldCharType="begin"/>
            </w:r>
            <w:r w:rsidR="00F60EE0">
              <w:rPr>
                <w:noProof/>
                <w:webHidden/>
              </w:rPr>
              <w:instrText xml:space="preserve"> PAGEREF _Toc118889240 \h </w:instrText>
            </w:r>
            <w:r w:rsidR="00F60EE0">
              <w:rPr>
                <w:noProof/>
                <w:webHidden/>
              </w:rPr>
            </w:r>
            <w:r w:rsidR="00F60EE0">
              <w:rPr>
                <w:noProof/>
                <w:webHidden/>
              </w:rPr>
              <w:fldChar w:fldCharType="separate"/>
            </w:r>
            <w:r w:rsidR="00F60EE0">
              <w:rPr>
                <w:noProof/>
                <w:webHidden/>
              </w:rPr>
              <w:t>18</w:t>
            </w:r>
            <w:r w:rsidR="00F60EE0">
              <w:rPr>
                <w:noProof/>
                <w:webHidden/>
              </w:rPr>
              <w:fldChar w:fldCharType="end"/>
            </w:r>
          </w:hyperlink>
        </w:p>
        <w:p w14:paraId="33AE829F" w14:textId="0363494F" w:rsidR="00F60EE0" w:rsidRDefault="00C13154">
          <w:pPr>
            <w:pStyle w:val="TDC2"/>
            <w:tabs>
              <w:tab w:val="right" w:leader="dot" w:pos="9394"/>
            </w:tabs>
            <w:rPr>
              <w:noProof/>
            </w:rPr>
          </w:pPr>
          <w:hyperlink w:anchor="_Toc118889241" w:history="1">
            <w:r w:rsidR="00F60EE0" w:rsidRPr="00AD21A8">
              <w:rPr>
                <w:rStyle w:val="Hipervnculo"/>
                <w:noProof/>
              </w:rPr>
              <w:t>Diagrama de Clases</w:t>
            </w:r>
            <w:r w:rsidR="00F60EE0">
              <w:rPr>
                <w:noProof/>
                <w:webHidden/>
              </w:rPr>
              <w:tab/>
            </w:r>
            <w:r w:rsidR="00F60EE0">
              <w:rPr>
                <w:noProof/>
                <w:webHidden/>
              </w:rPr>
              <w:fldChar w:fldCharType="begin"/>
            </w:r>
            <w:r w:rsidR="00F60EE0">
              <w:rPr>
                <w:noProof/>
                <w:webHidden/>
              </w:rPr>
              <w:instrText xml:space="preserve"> PAGEREF _Toc118889241 \h </w:instrText>
            </w:r>
            <w:r w:rsidR="00F60EE0">
              <w:rPr>
                <w:noProof/>
                <w:webHidden/>
              </w:rPr>
            </w:r>
            <w:r w:rsidR="00F60EE0">
              <w:rPr>
                <w:noProof/>
                <w:webHidden/>
              </w:rPr>
              <w:fldChar w:fldCharType="separate"/>
            </w:r>
            <w:r w:rsidR="00F60EE0">
              <w:rPr>
                <w:noProof/>
                <w:webHidden/>
              </w:rPr>
              <w:t>24</w:t>
            </w:r>
            <w:r w:rsidR="00F60EE0">
              <w:rPr>
                <w:noProof/>
                <w:webHidden/>
              </w:rPr>
              <w:fldChar w:fldCharType="end"/>
            </w:r>
          </w:hyperlink>
        </w:p>
        <w:p w14:paraId="48D5CCC7" w14:textId="3F11957F" w:rsidR="00F60EE0" w:rsidRDefault="00C13154">
          <w:pPr>
            <w:pStyle w:val="TDC2"/>
            <w:tabs>
              <w:tab w:val="right" w:leader="dot" w:pos="9394"/>
            </w:tabs>
            <w:rPr>
              <w:noProof/>
            </w:rPr>
          </w:pPr>
          <w:hyperlink w:anchor="_Toc118889242" w:history="1">
            <w:r w:rsidR="00F60EE0" w:rsidRPr="00AD21A8">
              <w:rPr>
                <w:rStyle w:val="Hipervnculo"/>
                <w:noProof/>
              </w:rPr>
              <w:t>Diagrama de Secuencias</w:t>
            </w:r>
            <w:r w:rsidR="00F60EE0">
              <w:rPr>
                <w:noProof/>
                <w:webHidden/>
              </w:rPr>
              <w:tab/>
            </w:r>
            <w:r w:rsidR="00F60EE0">
              <w:rPr>
                <w:noProof/>
                <w:webHidden/>
              </w:rPr>
              <w:fldChar w:fldCharType="begin"/>
            </w:r>
            <w:r w:rsidR="00F60EE0">
              <w:rPr>
                <w:noProof/>
                <w:webHidden/>
              </w:rPr>
              <w:instrText xml:space="preserve"> PAGEREF _Toc118889242 \h </w:instrText>
            </w:r>
            <w:r w:rsidR="00F60EE0">
              <w:rPr>
                <w:noProof/>
                <w:webHidden/>
              </w:rPr>
            </w:r>
            <w:r w:rsidR="00F60EE0">
              <w:rPr>
                <w:noProof/>
                <w:webHidden/>
              </w:rPr>
              <w:fldChar w:fldCharType="separate"/>
            </w:r>
            <w:r w:rsidR="00F60EE0">
              <w:rPr>
                <w:noProof/>
                <w:webHidden/>
              </w:rPr>
              <w:t>25</w:t>
            </w:r>
            <w:r w:rsidR="00F60EE0">
              <w:rPr>
                <w:noProof/>
                <w:webHidden/>
              </w:rPr>
              <w:fldChar w:fldCharType="end"/>
            </w:r>
          </w:hyperlink>
        </w:p>
        <w:p w14:paraId="4D1DBEEA" w14:textId="0381DAE5" w:rsidR="00F60EE0" w:rsidRDefault="00C13154">
          <w:pPr>
            <w:pStyle w:val="TDC2"/>
            <w:tabs>
              <w:tab w:val="right" w:leader="dot" w:pos="9394"/>
            </w:tabs>
            <w:rPr>
              <w:noProof/>
            </w:rPr>
          </w:pPr>
          <w:hyperlink w:anchor="_Toc118889243" w:history="1">
            <w:r w:rsidR="00F60EE0" w:rsidRPr="00AD21A8">
              <w:rPr>
                <w:rStyle w:val="Hipervnculo"/>
                <w:noProof/>
              </w:rPr>
              <w:t>Diagrama de Paquetes</w:t>
            </w:r>
            <w:r w:rsidR="00F60EE0">
              <w:rPr>
                <w:noProof/>
                <w:webHidden/>
              </w:rPr>
              <w:tab/>
            </w:r>
            <w:r w:rsidR="00F60EE0">
              <w:rPr>
                <w:noProof/>
                <w:webHidden/>
              </w:rPr>
              <w:fldChar w:fldCharType="begin"/>
            </w:r>
            <w:r w:rsidR="00F60EE0">
              <w:rPr>
                <w:noProof/>
                <w:webHidden/>
              </w:rPr>
              <w:instrText xml:space="preserve"> PAGEREF _Toc118889243 \h </w:instrText>
            </w:r>
            <w:r w:rsidR="00F60EE0">
              <w:rPr>
                <w:noProof/>
                <w:webHidden/>
              </w:rPr>
            </w:r>
            <w:r w:rsidR="00F60EE0">
              <w:rPr>
                <w:noProof/>
                <w:webHidden/>
              </w:rPr>
              <w:fldChar w:fldCharType="separate"/>
            </w:r>
            <w:r w:rsidR="00F60EE0">
              <w:rPr>
                <w:noProof/>
                <w:webHidden/>
              </w:rPr>
              <w:t>26</w:t>
            </w:r>
            <w:r w:rsidR="00F60EE0">
              <w:rPr>
                <w:noProof/>
                <w:webHidden/>
              </w:rPr>
              <w:fldChar w:fldCharType="end"/>
            </w:r>
          </w:hyperlink>
        </w:p>
        <w:p w14:paraId="093201EF" w14:textId="551E5B11" w:rsidR="00F60EE0" w:rsidRDefault="00C13154">
          <w:pPr>
            <w:pStyle w:val="TDC2"/>
            <w:tabs>
              <w:tab w:val="right" w:leader="dot" w:pos="9394"/>
            </w:tabs>
            <w:rPr>
              <w:noProof/>
            </w:rPr>
          </w:pPr>
          <w:hyperlink w:anchor="_Toc118889244" w:history="1">
            <w:r w:rsidR="00F60EE0" w:rsidRPr="00AD21A8">
              <w:rPr>
                <w:rStyle w:val="Hipervnculo"/>
                <w:noProof/>
              </w:rPr>
              <w:t>Diagrama de componentes</w:t>
            </w:r>
            <w:r w:rsidR="00F60EE0">
              <w:rPr>
                <w:noProof/>
                <w:webHidden/>
              </w:rPr>
              <w:tab/>
            </w:r>
            <w:r w:rsidR="00F60EE0">
              <w:rPr>
                <w:noProof/>
                <w:webHidden/>
              </w:rPr>
              <w:fldChar w:fldCharType="begin"/>
            </w:r>
            <w:r w:rsidR="00F60EE0">
              <w:rPr>
                <w:noProof/>
                <w:webHidden/>
              </w:rPr>
              <w:instrText xml:space="preserve"> PAGEREF _Toc118889244 \h </w:instrText>
            </w:r>
            <w:r w:rsidR="00F60EE0">
              <w:rPr>
                <w:noProof/>
                <w:webHidden/>
              </w:rPr>
            </w:r>
            <w:r w:rsidR="00F60EE0">
              <w:rPr>
                <w:noProof/>
                <w:webHidden/>
              </w:rPr>
              <w:fldChar w:fldCharType="separate"/>
            </w:r>
            <w:r w:rsidR="00F60EE0">
              <w:rPr>
                <w:noProof/>
                <w:webHidden/>
              </w:rPr>
              <w:t>27</w:t>
            </w:r>
            <w:r w:rsidR="00F60EE0">
              <w:rPr>
                <w:noProof/>
                <w:webHidden/>
              </w:rPr>
              <w:fldChar w:fldCharType="end"/>
            </w:r>
          </w:hyperlink>
        </w:p>
        <w:p w14:paraId="5E80E904" w14:textId="796702AA" w:rsidR="00F60EE0" w:rsidRDefault="00C13154">
          <w:pPr>
            <w:pStyle w:val="TDC2"/>
            <w:tabs>
              <w:tab w:val="right" w:leader="dot" w:pos="9394"/>
            </w:tabs>
            <w:rPr>
              <w:noProof/>
            </w:rPr>
          </w:pPr>
          <w:hyperlink w:anchor="_Toc118889245" w:history="1">
            <w:r w:rsidR="00F60EE0" w:rsidRPr="00AD21A8">
              <w:rPr>
                <w:rStyle w:val="Hipervnculo"/>
                <w:noProof/>
              </w:rPr>
              <w:t>Diagrama de despliegue</w:t>
            </w:r>
            <w:r w:rsidR="00F60EE0">
              <w:rPr>
                <w:noProof/>
                <w:webHidden/>
              </w:rPr>
              <w:tab/>
            </w:r>
            <w:r w:rsidR="00F60EE0">
              <w:rPr>
                <w:noProof/>
                <w:webHidden/>
              </w:rPr>
              <w:fldChar w:fldCharType="begin"/>
            </w:r>
            <w:r w:rsidR="00F60EE0">
              <w:rPr>
                <w:noProof/>
                <w:webHidden/>
              </w:rPr>
              <w:instrText xml:space="preserve"> PAGEREF _Toc118889245 \h </w:instrText>
            </w:r>
            <w:r w:rsidR="00F60EE0">
              <w:rPr>
                <w:noProof/>
                <w:webHidden/>
              </w:rPr>
            </w:r>
            <w:r w:rsidR="00F60EE0">
              <w:rPr>
                <w:noProof/>
                <w:webHidden/>
              </w:rPr>
              <w:fldChar w:fldCharType="separate"/>
            </w:r>
            <w:r w:rsidR="00F60EE0">
              <w:rPr>
                <w:noProof/>
                <w:webHidden/>
              </w:rPr>
              <w:t>27</w:t>
            </w:r>
            <w:r w:rsidR="00F60EE0">
              <w:rPr>
                <w:noProof/>
                <w:webHidden/>
              </w:rPr>
              <w:fldChar w:fldCharType="end"/>
            </w:r>
          </w:hyperlink>
        </w:p>
        <w:p w14:paraId="12782B54" w14:textId="30908A22" w:rsidR="00F60EE0" w:rsidRDefault="00C13154">
          <w:pPr>
            <w:pStyle w:val="TDC1"/>
            <w:tabs>
              <w:tab w:val="right" w:leader="dot" w:pos="9394"/>
            </w:tabs>
            <w:rPr>
              <w:noProof/>
            </w:rPr>
          </w:pPr>
          <w:hyperlink w:anchor="_Toc118889246" w:history="1">
            <w:r w:rsidR="00F60EE0" w:rsidRPr="00AD21A8">
              <w:rPr>
                <w:rStyle w:val="Hipervnculo"/>
                <w:noProof/>
              </w:rPr>
              <w:t>IMPLEMENTACIÓN</w:t>
            </w:r>
            <w:r w:rsidR="00F60EE0">
              <w:rPr>
                <w:noProof/>
                <w:webHidden/>
              </w:rPr>
              <w:tab/>
            </w:r>
            <w:r w:rsidR="00F60EE0">
              <w:rPr>
                <w:noProof/>
                <w:webHidden/>
              </w:rPr>
              <w:fldChar w:fldCharType="begin"/>
            </w:r>
            <w:r w:rsidR="00F60EE0">
              <w:rPr>
                <w:noProof/>
                <w:webHidden/>
              </w:rPr>
              <w:instrText xml:space="preserve"> PAGEREF _Toc118889246 \h </w:instrText>
            </w:r>
            <w:r w:rsidR="00F60EE0">
              <w:rPr>
                <w:noProof/>
                <w:webHidden/>
              </w:rPr>
            </w:r>
            <w:r w:rsidR="00F60EE0">
              <w:rPr>
                <w:noProof/>
                <w:webHidden/>
              </w:rPr>
              <w:fldChar w:fldCharType="separate"/>
            </w:r>
            <w:r w:rsidR="00F60EE0">
              <w:rPr>
                <w:noProof/>
                <w:webHidden/>
              </w:rPr>
              <w:t>28</w:t>
            </w:r>
            <w:r w:rsidR="00F60EE0">
              <w:rPr>
                <w:noProof/>
                <w:webHidden/>
              </w:rPr>
              <w:fldChar w:fldCharType="end"/>
            </w:r>
          </w:hyperlink>
        </w:p>
        <w:p w14:paraId="2722E612" w14:textId="4AE01EE9" w:rsidR="00F60EE0" w:rsidRDefault="00C13154">
          <w:pPr>
            <w:pStyle w:val="TDC2"/>
            <w:tabs>
              <w:tab w:val="right" w:leader="dot" w:pos="9394"/>
            </w:tabs>
            <w:rPr>
              <w:noProof/>
            </w:rPr>
          </w:pPr>
          <w:hyperlink w:anchor="_Toc118889247" w:history="1">
            <w:r w:rsidR="00F60EE0" w:rsidRPr="00AD21A8">
              <w:rPr>
                <w:rStyle w:val="Hipervnculo"/>
                <w:noProof/>
              </w:rPr>
              <w:t>Modelo Relacional</w:t>
            </w:r>
            <w:r w:rsidR="00F60EE0">
              <w:rPr>
                <w:noProof/>
                <w:webHidden/>
              </w:rPr>
              <w:tab/>
            </w:r>
            <w:r w:rsidR="00F60EE0">
              <w:rPr>
                <w:noProof/>
                <w:webHidden/>
              </w:rPr>
              <w:fldChar w:fldCharType="begin"/>
            </w:r>
            <w:r w:rsidR="00F60EE0">
              <w:rPr>
                <w:noProof/>
                <w:webHidden/>
              </w:rPr>
              <w:instrText xml:space="preserve"> PAGEREF _Toc118889247 \h </w:instrText>
            </w:r>
            <w:r w:rsidR="00F60EE0">
              <w:rPr>
                <w:noProof/>
                <w:webHidden/>
              </w:rPr>
            </w:r>
            <w:r w:rsidR="00F60EE0">
              <w:rPr>
                <w:noProof/>
                <w:webHidden/>
              </w:rPr>
              <w:fldChar w:fldCharType="separate"/>
            </w:r>
            <w:r w:rsidR="00F60EE0">
              <w:rPr>
                <w:noProof/>
                <w:webHidden/>
              </w:rPr>
              <w:t>28</w:t>
            </w:r>
            <w:r w:rsidR="00F60EE0">
              <w:rPr>
                <w:noProof/>
                <w:webHidden/>
              </w:rPr>
              <w:fldChar w:fldCharType="end"/>
            </w:r>
          </w:hyperlink>
        </w:p>
        <w:p w14:paraId="00E10EFE" w14:textId="1D2DAC15" w:rsidR="00F60EE0" w:rsidRDefault="00C13154">
          <w:pPr>
            <w:pStyle w:val="TDC2"/>
            <w:tabs>
              <w:tab w:val="right" w:leader="dot" w:pos="9394"/>
            </w:tabs>
            <w:rPr>
              <w:noProof/>
            </w:rPr>
          </w:pPr>
          <w:hyperlink w:anchor="_Toc118889248" w:history="1">
            <w:r w:rsidR="00F60EE0" w:rsidRPr="00AD21A8">
              <w:rPr>
                <w:rStyle w:val="Hipervnculo"/>
                <w:noProof/>
              </w:rPr>
              <w:t>Diccionario de Datos</w:t>
            </w:r>
            <w:r w:rsidR="00F60EE0">
              <w:rPr>
                <w:noProof/>
                <w:webHidden/>
              </w:rPr>
              <w:tab/>
            </w:r>
            <w:r w:rsidR="00F60EE0">
              <w:rPr>
                <w:noProof/>
                <w:webHidden/>
              </w:rPr>
              <w:fldChar w:fldCharType="begin"/>
            </w:r>
            <w:r w:rsidR="00F60EE0">
              <w:rPr>
                <w:noProof/>
                <w:webHidden/>
              </w:rPr>
              <w:instrText xml:space="preserve"> PAGEREF _Toc118889248 \h </w:instrText>
            </w:r>
            <w:r w:rsidR="00F60EE0">
              <w:rPr>
                <w:noProof/>
                <w:webHidden/>
              </w:rPr>
            </w:r>
            <w:r w:rsidR="00F60EE0">
              <w:rPr>
                <w:noProof/>
                <w:webHidden/>
              </w:rPr>
              <w:fldChar w:fldCharType="separate"/>
            </w:r>
            <w:r w:rsidR="00F60EE0">
              <w:rPr>
                <w:noProof/>
                <w:webHidden/>
              </w:rPr>
              <w:t>29</w:t>
            </w:r>
            <w:r w:rsidR="00F60EE0">
              <w:rPr>
                <w:noProof/>
                <w:webHidden/>
              </w:rPr>
              <w:fldChar w:fldCharType="end"/>
            </w:r>
          </w:hyperlink>
        </w:p>
        <w:p w14:paraId="5508E091" w14:textId="6298C852" w:rsidR="00F60EE0" w:rsidRDefault="00C13154">
          <w:pPr>
            <w:pStyle w:val="TDC2"/>
            <w:tabs>
              <w:tab w:val="right" w:leader="dot" w:pos="9394"/>
            </w:tabs>
            <w:rPr>
              <w:noProof/>
            </w:rPr>
          </w:pPr>
          <w:hyperlink w:anchor="_Toc118889249" w:history="1">
            <w:r w:rsidR="00F60EE0" w:rsidRPr="00AD21A8">
              <w:rPr>
                <w:rStyle w:val="Hipervnculo"/>
                <w:noProof/>
              </w:rPr>
              <w:t>Auditor</w:t>
            </w:r>
            <w:r w:rsidR="00F60EE0">
              <w:rPr>
                <w:noProof/>
                <w:webHidden/>
              </w:rPr>
              <w:tab/>
            </w:r>
            <w:r w:rsidR="00F60EE0">
              <w:rPr>
                <w:noProof/>
                <w:webHidden/>
              </w:rPr>
              <w:fldChar w:fldCharType="begin"/>
            </w:r>
            <w:r w:rsidR="00F60EE0">
              <w:rPr>
                <w:noProof/>
                <w:webHidden/>
              </w:rPr>
              <w:instrText xml:space="preserve"> PAGEREF _Toc118889249 \h </w:instrText>
            </w:r>
            <w:r w:rsidR="00F60EE0">
              <w:rPr>
                <w:noProof/>
                <w:webHidden/>
              </w:rPr>
            </w:r>
            <w:r w:rsidR="00F60EE0">
              <w:rPr>
                <w:noProof/>
                <w:webHidden/>
              </w:rPr>
              <w:fldChar w:fldCharType="separate"/>
            </w:r>
            <w:r w:rsidR="00F60EE0">
              <w:rPr>
                <w:noProof/>
                <w:webHidden/>
              </w:rPr>
              <w:t>29</w:t>
            </w:r>
            <w:r w:rsidR="00F60EE0">
              <w:rPr>
                <w:noProof/>
                <w:webHidden/>
              </w:rPr>
              <w:fldChar w:fldCharType="end"/>
            </w:r>
          </w:hyperlink>
        </w:p>
        <w:p w14:paraId="509C00A7" w14:textId="344F08EE" w:rsidR="00F60EE0" w:rsidRDefault="00C13154">
          <w:pPr>
            <w:pStyle w:val="TDC2"/>
            <w:tabs>
              <w:tab w:val="right" w:leader="dot" w:pos="9394"/>
            </w:tabs>
            <w:rPr>
              <w:noProof/>
            </w:rPr>
          </w:pPr>
          <w:hyperlink w:anchor="_Toc118889250" w:history="1">
            <w:r w:rsidR="00F60EE0" w:rsidRPr="00AD21A8">
              <w:rPr>
                <w:rStyle w:val="Hipervnculo"/>
                <w:noProof/>
              </w:rPr>
              <w:t>IPS</w:t>
            </w:r>
            <w:r w:rsidR="00F60EE0">
              <w:rPr>
                <w:noProof/>
                <w:webHidden/>
              </w:rPr>
              <w:tab/>
            </w:r>
            <w:r w:rsidR="00F60EE0">
              <w:rPr>
                <w:noProof/>
                <w:webHidden/>
              </w:rPr>
              <w:fldChar w:fldCharType="begin"/>
            </w:r>
            <w:r w:rsidR="00F60EE0">
              <w:rPr>
                <w:noProof/>
                <w:webHidden/>
              </w:rPr>
              <w:instrText xml:space="preserve"> PAGEREF _Toc118889250 \h </w:instrText>
            </w:r>
            <w:r w:rsidR="00F60EE0">
              <w:rPr>
                <w:noProof/>
                <w:webHidden/>
              </w:rPr>
            </w:r>
            <w:r w:rsidR="00F60EE0">
              <w:rPr>
                <w:noProof/>
                <w:webHidden/>
              </w:rPr>
              <w:fldChar w:fldCharType="separate"/>
            </w:r>
            <w:r w:rsidR="00F60EE0">
              <w:rPr>
                <w:noProof/>
                <w:webHidden/>
              </w:rPr>
              <w:t>29</w:t>
            </w:r>
            <w:r w:rsidR="00F60EE0">
              <w:rPr>
                <w:noProof/>
                <w:webHidden/>
              </w:rPr>
              <w:fldChar w:fldCharType="end"/>
            </w:r>
          </w:hyperlink>
        </w:p>
        <w:p w14:paraId="0BD1F424" w14:textId="22C93D7C" w:rsidR="00F60EE0" w:rsidRDefault="00C13154">
          <w:pPr>
            <w:pStyle w:val="TDC2"/>
            <w:tabs>
              <w:tab w:val="right" w:leader="dot" w:pos="9394"/>
            </w:tabs>
            <w:rPr>
              <w:noProof/>
            </w:rPr>
          </w:pPr>
          <w:hyperlink w:anchor="_Toc118889251" w:history="1">
            <w:r w:rsidR="00F60EE0" w:rsidRPr="00AD21A8">
              <w:rPr>
                <w:rStyle w:val="Hipervnculo"/>
                <w:noProof/>
              </w:rPr>
              <w:t>Evento</w:t>
            </w:r>
            <w:r w:rsidR="00F60EE0">
              <w:rPr>
                <w:noProof/>
                <w:webHidden/>
              </w:rPr>
              <w:tab/>
            </w:r>
            <w:r w:rsidR="00F60EE0">
              <w:rPr>
                <w:noProof/>
                <w:webHidden/>
              </w:rPr>
              <w:fldChar w:fldCharType="begin"/>
            </w:r>
            <w:r w:rsidR="00F60EE0">
              <w:rPr>
                <w:noProof/>
                <w:webHidden/>
              </w:rPr>
              <w:instrText xml:space="preserve"> PAGEREF _Toc118889251 \h </w:instrText>
            </w:r>
            <w:r w:rsidR="00F60EE0">
              <w:rPr>
                <w:noProof/>
                <w:webHidden/>
              </w:rPr>
            </w:r>
            <w:r w:rsidR="00F60EE0">
              <w:rPr>
                <w:noProof/>
                <w:webHidden/>
              </w:rPr>
              <w:fldChar w:fldCharType="separate"/>
            </w:r>
            <w:r w:rsidR="00F60EE0">
              <w:rPr>
                <w:noProof/>
                <w:webHidden/>
              </w:rPr>
              <w:t>29</w:t>
            </w:r>
            <w:r w:rsidR="00F60EE0">
              <w:rPr>
                <w:noProof/>
                <w:webHidden/>
              </w:rPr>
              <w:fldChar w:fldCharType="end"/>
            </w:r>
          </w:hyperlink>
        </w:p>
        <w:p w14:paraId="108FCB05" w14:textId="453E1BD5" w:rsidR="00F60EE0" w:rsidRDefault="00C13154">
          <w:pPr>
            <w:pStyle w:val="TDC2"/>
            <w:tabs>
              <w:tab w:val="right" w:leader="dot" w:pos="9394"/>
            </w:tabs>
            <w:rPr>
              <w:noProof/>
            </w:rPr>
          </w:pPr>
          <w:hyperlink w:anchor="_Toc118889252" w:history="1">
            <w:r w:rsidR="00F60EE0" w:rsidRPr="00AD21A8">
              <w:rPr>
                <w:rStyle w:val="Hipervnculo"/>
                <w:noProof/>
              </w:rPr>
              <w:t>Paciente</w:t>
            </w:r>
            <w:r w:rsidR="00F60EE0">
              <w:rPr>
                <w:noProof/>
                <w:webHidden/>
              </w:rPr>
              <w:tab/>
            </w:r>
            <w:r w:rsidR="00F60EE0">
              <w:rPr>
                <w:noProof/>
                <w:webHidden/>
              </w:rPr>
              <w:fldChar w:fldCharType="begin"/>
            </w:r>
            <w:r w:rsidR="00F60EE0">
              <w:rPr>
                <w:noProof/>
                <w:webHidden/>
              </w:rPr>
              <w:instrText xml:space="preserve"> PAGEREF _Toc118889252 \h </w:instrText>
            </w:r>
            <w:r w:rsidR="00F60EE0">
              <w:rPr>
                <w:noProof/>
                <w:webHidden/>
              </w:rPr>
            </w:r>
            <w:r w:rsidR="00F60EE0">
              <w:rPr>
                <w:noProof/>
                <w:webHidden/>
              </w:rPr>
              <w:fldChar w:fldCharType="separate"/>
            </w:r>
            <w:r w:rsidR="00F60EE0">
              <w:rPr>
                <w:noProof/>
                <w:webHidden/>
              </w:rPr>
              <w:t>29</w:t>
            </w:r>
            <w:r w:rsidR="00F60EE0">
              <w:rPr>
                <w:noProof/>
                <w:webHidden/>
              </w:rPr>
              <w:fldChar w:fldCharType="end"/>
            </w:r>
          </w:hyperlink>
        </w:p>
        <w:p w14:paraId="660B63BD" w14:textId="776C2C4B" w:rsidR="001340C1" w:rsidRDefault="001340C1">
          <w:r>
            <w:rPr>
              <w:b/>
              <w:bCs/>
              <w:lang w:val="es-ES"/>
            </w:rPr>
            <w:fldChar w:fldCharType="end"/>
          </w:r>
        </w:p>
      </w:sdtContent>
    </w:sdt>
    <w:p w14:paraId="760D90FE" w14:textId="436749CE" w:rsidR="00F8690A" w:rsidRPr="00537F06" w:rsidRDefault="00F8690A" w:rsidP="3702269D">
      <w:pPr>
        <w:spacing w:after="0"/>
        <w:jc w:val="center"/>
        <w:rPr>
          <w:rFonts w:ascii="Arial" w:hAnsi="Arial" w:cs="Arial"/>
          <w:b/>
          <w:bCs/>
          <w:color w:val="000000" w:themeColor="text1"/>
          <w:sz w:val="24"/>
          <w:szCs w:val="24"/>
        </w:rPr>
      </w:pPr>
    </w:p>
    <w:p w14:paraId="31E0DF62" w14:textId="77777777" w:rsidR="00F60EE0" w:rsidRDefault="00F60EE0">
      <w:pPr>
        <w:spacing w:after="160" w:line="259" w:lineRule="auto"/>
        <w:rPr>
          <w:rFonts w:ascii="Times New Roman" w:eastAsiaTheme="majorEastAsia" w:hAnsi="Times New Roman" w:cstheme="majorBidi"/>
          <w:b/>
          <w:color w:val="000000" w:themeColor="text1"/>
          <w:sz w:val="24"/>
          <w:szCs w:val="32"/>
        </w:rPr>
      </w:pPr>
      <w:bookmarkStart w:id="2" w:name="_Toc389751113"/>
      <w:bookmarkStart w:id="3" w:name="_Toc1500147814"/>
      <w:bookmarkStart w:id="4" w:name="_Toc118889211"/>
      <w:r>
        <w:br w:type="page"/>
      </w:r>
    </w:p>
    <w:p w14:paraId="2656D1EC" w14:textId="46792DDA" w:rsidR="00F8690A" w:rsidRDefault="00F8690A" w:rsidP="002C2429">
      <w:pPr>
        <w:pStyle w:val="Ttulo1"/>
      </w:pPr>
      <w:r>
        <w:lastRenderedPageBreak/>
        <w:t>INTRODUCCIÓN</w:t>
      </w:r>
      <w:bookmarkEnd w:id="2"/>
      <w:bookmarkEnd w:id="3"/>
      <w:bookmarkEnd w:id="4"/>
    </w:p>
    <w:p w14:paraId="487F3058" w14:textId="1754538C" w:rsidR="009A004A" w:rsidRPr="009A004A" w:rsidRDefault="009A004A" w:rsidP="00815233">
      <w:pPr>
        <w:pStyle w:val="Ttulo2"/>
      </w:pPr>
      <w:bookmarkStart w:id="5" w:name="_Toc118889212"/>
      <w:r w:rsidRPr="009A004A">
        <w:t>Problema y contexto</w:t>
      </w:r>
      <w:bookmarkEnd w:id="5"/>
    </w:p>
    <w:p w14:paraId="2476FB14" w14:textId="1A569EA6" w:rsidR="001340C1" w:rsidRDefault="001340C1" w:rsidP="009A004A">
      <w:pPr>
        <w:pStyle w:val="Sinespaciado"/>
      </w:pPr>
      <w:r w:rsidRPr="001340C1">
        <w:t xml:space="preserve">Desarrollar en la empresa </w:t>
      </w:r>
      <w:proofErr w:type="spellStart"/>
      <w:r w:rsidRPr="001340C1">
        <w:t>Aplisalud</w:t>
      </w:r>
      <w:proofErr w:type="spellEnd"/>
      <w:r w:rsidRPr="001340C1">
        <w:t xml:space="preserve"> S.A. un sistema que permita ingresar los eventos adversos que se presenten durante la estadía del paciente en la IPS</w:t>
      </w:r>
      <w:r>
        <w:t xml:space="preserve"> (Instituto Prestador Salud)</w:t>
      </w:r>
      <w:r w:rsidRPr="001340C1">
        <w:t>, tómese un evento adverso como cualquier suceso no controlado que ocurre durante la</w:t>
      </w:r>
      <w:r w:rsidR="00905EFF">
        <w:t xml:space="preserve"> </w:t>
      </w:r>
      <w:r w:rsidRPr="001340C1">
        <w:t>permanencia de un paciente en una IPS y que no está relacionado con su patología de ingreso</w:t>
      </w:r>
      <w:r w:rsidR="00905EFF">
        <w:t xml:space="preserve"> y que afecte su salud</w:t>
      </w:r>
      <w:r w:rsidRPr="001340C1">
        <w:t>.</w:t>
      </w:r>
    </w:p>
    <w:p w14:paraId="67FA5D45" w14:textId="77777777" w:rsidR="001340C1" w:rsidRDefault="001340C1" w:rsidP="009A004A">
      <w:pPr>
        <w:pStyle w:val="Sinespaciado"/>
      </w:pPr>
    </w:p>
    <w:p w14:paraId="6543F180" w14:textId="77777777" w:rsidR="00933B3A" w:rsidRDefault="00933B3A">
      <w:pPr>
        <w:spacing w:after="160" w:line="259" w:lineRule="auto"/>
        <w:rPr>
          <w:rFonts w:ascii="Times New Roman" w:hAnsi="Times New Roman"/>
          <w:b/>
          <w:bCs/>
          <w:sz w:val="24"/>
        </w:rPr>
      </w:pPr>
      <w:r>
        <w:rPr>
          <w:b/>
          <w:bCs/>
        </w:rPr>
        <w:br w:type="page"/>
      </w:r>
    </w:p>
    <w:p w14:paraId="6EC61588" w14:textId="56D0976E" w:rsidR="000E4F71" w:rsidRPr="000E4F71" w:rsidRDefault="00D70E9B" w:rsidP="00815233">
      <w:pPr>
        <w:pStyle w:val="Ttulo1"/>
      </w:pPr>
      <w:bookmarkStart w:id="6" w:name="_Toc118889213"/>
      <w:bookmarkStart w:id="7" w:name="_Toc1645934099"/>
      <w:r>
        <w:lastRenderedPageBreak/>
        <w:t xml:space="preserve">PLANTEAMIENTO DEL </w:t>
      </w:r>
      <w:r w:rsidR="00703882">
        <w:t>PROBLEMA Y</w:t>
      </w:r>
      <w:r w:rsidR="001F5FDC">
        <w:t xml:space="preserve"> SU JUSTIFICACIÓN</w:t>
      </w:r>
      <w:bookmarkEnd w:id="6"/>
      <w:r w:rsidR="001F5FDC">
        <w:t xml:space="preserve"> </w:t>
      </w:r>
      <w:bookmarkEnd w:id="7"/>
    </w:p>
    <w:p w14:paraId="1DE1E48B" w14:textId="20ABE7F3" w:rsidR="00905EFF" w:rsidRDefault="00905EFF" w:rsidP="00905EFF">
      <w:pPr>
        <w:pStyle w:val="Sinespaciado"/>
      </w:pPr>
      <w:bookmarkStart w:id="8" w:name="_Toc1046059669"/>
      <w:r>
        <w:t xml:space="preserve">Actualmente no se cuenta en la Empresa </w:t>
      </w:r>
      <w:proofErr w:type="spellStart"/>
      <w:r>
        <w:t>Aplisalud</w:t>
      </w:r>
      <w:proofErr w:type="spellEnd"/>
      <w:r>
        <w:t xml:space="preserve"> S.A. con un mecanismo que permita unificar los resultados de los análisis de eventos adversos que realizan los auditores de calidad en l</w:t>
      </w:r>
      <w:r w:rsidR="4A90F44C">
        <w:t>a</w:t>
      </w:r>
      <w:r>
        <w:t xml:space="preserve">s diferentes </w:t>
      </w:r>
      <w:bookmarkStart w:id="9" w:name="_Int_Sfwr5bup"/>
      <w:bookmarkStart w:id="10" w:name="_Int_RQqtwqoH"/>
      <w:r w:rsidR="0D77C903">
        <w:t>I.P.S (</w:t>
      </w:r>
      <w:r>
        <w:t xml:space="preserve">Institutos Prestadores de Salud) </w:t>
      </w:r>
      <w:bookmarkEnd w:id="9"/>
      <w:bookmarkEnd w:id="10"/>
      <w:r>
        <w:t>del país, lo que dificulta la construcción de informes.</w:t>
      </w:r>
    </w:p>
    <w:p w14:paraId="7DEE1E2E" w14:textId="04B70EF0" w:rsidR="00944DD0" w:rsidRPr="00905EFF" w:rsidRDefault="00944DD0" w:rsidP="00905EFF">
      <w:pPr>
        <w:pStyle w:val="Sinespaciado"/>
      </w:pPr>
      <w:r w:rsidRPr="00944DD0">
        <w:t xml:space="preserve">Se debería resolver unificando los formatos de evaluación de </w:t>
      </w:r>
      <w:r>
        <w:t>e</w:t>
      </w:r>
      <w:r w:rsidRPr="00944DD0">
        <w:t>ventos adversos en un sistema de información que automáticamente consolide los datos ingresados y genere los reportes requeridos por el proceso.</w:t>
      </w:r>
    </w:p>
    <w:p w14:paraId="19F9F8FA" w14:textId="77777777" w:rsidR="00F60EE0" w:rsidRDefault="00F60EE0">
      <w:pPr>
        <w:spacing w:after="160" w:line="259" w:lineRule="auto"/>
        <w:rPr>
          <w:rFonts w:ascii="Times New Roman" w:eastAsiaTheme="majorEastAsia" w:hAnsi="Times New Roman" w:cstheme="majorBidi"/>
          <w:b/>
          <w:color w:val="000000" w:themeColor="text1"/>
          <w:sz w:val="24"/>
          <w:szCs w:val="32"/>
        </w:rPr>
      </w:pPr>
      <w:bookmarkStart w:id="11" w:name="_Toc118889214"/>
      <w:r>
        <w:br w:type="page"/>
      </w:r>
    </w:p>
    <w:p w14:paraId="15FC2659" w14:textId="1AE68E9E" w:rsidR="00357BBB" w:rsidRPr="002C2429" w:rsidRDefault="00EF60F1" w:rsidP="00F60EE0">
      <w:pPr>
        <w:pStyle w:val="Ttulo1"/>
      </w:pPr>
      <w:r>
        <w:lastRenderedPageBreak/>
        <w:t>DESCRIPCIÓN DEL LUGAR</w:t>
      </w:r>
      <w:r w:rsidR="00933B3A">
        <w:t xml:space="preserve"> DEL PROYECTO</w:t>
      </w:r>
      <w:bookmarkEnd w:id="8"/>
      <w:bookmarkEnd w:id="11"/>
    </w:p>
    <w:p w14:paraId="0557E4A0" w14:textId="77777777" w:rsidR="005728ED" w:rsidRPr="00815233" w:rsidRDefault="005728ED" w:rsidP="00815233">
      <w:pPr>
        <w:pStyle w:val="Ttulo2"/>
      </w:pPr>
      <w:bookmarkStart w:id="12" w:name="_Toc1000449321"/>
      <w:bookmarkStart w:id="13" w:name="_Toc118889215"/>
      <w:r w:rsidRPr="00815233">
        <w:t>Descripción de la empresa</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56"/>
        <w:gridCol w:w="5572"/>
      </w:tblGrid>
      <w:tr w:rsidR="004878C0" w:rsidRPr="002C2429" w14:paraId="5914BD51" w14:textId="77777777" w:rsidTr="3702269D">
        <w:tc>
          <w:tcPr>
            <w:tcW w:w="3256" w:type="dxa"/>
          </w:tcPr>
          <w:p w14:paraId="17EA7BC2" w14:textId="77777777" w:rsidR="004878C0" w:rsidRPr="002C2429" w:rsidRDefault="004878C0" w:rsidP="00054690">
            <w:pPr>
              <w:spacing w:after="0"/>
              <w:rPr>
                <w:rFonts w:ascii="Times New Roman" w:hAnsi="Times New Roman" w:cs="Times New Roman"/>
                <w:sz w:val="24"/>
                <w:szCs w:val="24"/>
              </w:rPr>
            </w:pPr>
            <w:r w:rsidRPr="002C2429">
              <w:rPr>
                <w:rFonts w:ascii="Times New Roman" w:hAnsi="Times New Roman" w:cs="Times New Roman"/>
                <w:sz w:val="24"/>
                <w:szCs w:val="24"/>
              </w:rPr>
              <w:t>Nombre o razón social:</w:t>
            </w:r>
          </w:p>
        </w:tc>
        <w:tc>
          <w:tcPr>
            <w:tcW w:w="5572" w:type="dxa"/>
          </w:tcPr>
          <w:p w14:paraId="199A8CB5" w14:textId="0AF06C50" w:rsidR="004878C0" w:rsidRPr="002C2429" w:rsidRDefault="00CA6971" w:rsidP="00054690">
            <w:pPr>
              <w:spacing w:after="0"/>
              <w:rPr>
                <w:rFonts w:ascii="Times New Roman" w:hAnsi="Times New Roman" w:cs="Times New Roman"/>
                <w:sz w:val="24"/>
                <w:szCs w:val="24"/>
              </w:rPr>
            </w:pPr>
            <w:proofErr w:type="spellStart"/>
            <w:r>
              <w:rPr>
                <w:rFonts w:ascii="Times New Roman" w:hAnsi="Times New Roman" w:cs="Times New Roman"/>
                <w:sz w:val="24"/>
                <w:szCs w:val="24"/>
              </w:rPr>
              <w:t>Aplisalud</w:t>
            </w:r>
            <w:proofErr w:type="spellEnd"/>
            <w:r>
              <w:rPr>
                <w:rFonts w:ascii="Times New Roman" w:hAnsi="Times New Roman" w:cs="Times New Roman"/>
                <w:sz w:val="24"/>
                <w:szCs w:val="24"/>
              </w:rPr>
              <w:t xml:space="preserve"> S.A.</w:t>
            </w:r>
          </w:p>
        </w:tc>
      </w:tr>
      <w:tr w:rsidR="004878C0" w:rsidRPr="002C2429" w14:paraId="5A26A5DF" w14:textId="77777777" w:rsidTr="3702269D">
        <w:tc>
          <w:tcPr>
            <w:tcW w:w="3256" w:type="dxa"/>
          </w:tcPr>
          <w:p w14:paraId="0BAFA3CC" w14:textId="77777777" w:rsidR="004878C0" w:rsidRPr="002C2429" w:rsidRDefault="004878C0" w:rsidP="004878C0">
            <w:pPr>
              <w:spacing w:after="0"/>
              <w:rPr>
                <w:rFonts w:ascii="Times New Roman" w:hAnsi="Times New Roman" w:cs="Times New Roman"/>
                <w:sz w:val="24"/>
                <w:szCs w:val="24"/>
              </w:rPr>
            </w:pPr>
            <w:r w:rsidRPr="002C2429">
              <w:rPr>
                <w:rFonts w:ascii="Times New Roman" w:hAnsi="Times New Roman" w:cs="Times New Roman"/>
                <w:sz w:val="24"/>
                <w:szCs w:val="24"/>
              </w:rPr>
              <w:t>Actividad principal:</w:t>
            </w:r>
          </w:p>
        </w:tc>
        <w:tc>
          <w:tcPr>
            <w:tcW w:w="5572" w:type="dxa"/>
          </w:tcPr>
          <w:p w14:paraId="6C2B74A4" w14:textId="277B5FB3" w:rsidR="004878C0" w:rsidRPr="002C2429" w:rsidRDefault="00CA6971" w:rsidP="00054690">
            <w:pPr>
              <w:spacing w:after="0"/>
              <w:rPr>
                <w:rFonts w:ascii="Times New Roman" w:hAnsi="Times New Roman" w:cs="Times New Roman"/>
                <w:sz w:val="24"/>
                <w:szCs w:val="24"/>
              </w:rPr>
            </w:pPr>
            <w:r w:rsidRPr="00CA6971">
              <w:rPr>
                <w:rFonts w:ascii="Times New Roman" w:hAnsi="Times New Roman" w:cs="Times New Roman"/>
                <w:sz w:val="24"/>
                <w:szCs w:val="24"/>
              </w:rPr>
              <w:t>Auditoría Médica Integral de las empresas del sector salud</w:t>
            </w:r>
            <w:r>
              <w:rPr>
                <w:rFonts w:ascii="Times New Roman" w:hAnsi="Times New Roman" w:cs="Times New Roman"/>
                <w:sz w:val="24"/>
                <w:szCs w:val="24"/>
              </w:rPr>
              <w:t>.</w:t>
            </w:r>
          </w:p>
        </w:tc>
      </w:tr>
      <w:tr w:rsidR="004878C0" w:rsidRPr="002C2429" w14:paraId="1E1C320C" w14:textId="77777777" w:rsidTr="3702269D">
        <w:tc>
          <w:tcPr>
            <w:tcW w:w="3256" w:type="dxa"/>
            <w:tcBorders>
              <w:bottom w:val="single" w:sz="6" w:space="0" w:color="auto"/>
            </w:tcBorders>
          </w:tcPr>
          <w:p w14:paraId="17B6443D" w14:textId="77777777" w:rsidR="004878C0" w:rsidRPr="002C2429" w:rsidRDefault="004878C0" w:rsidP="00054690">
            <w:pPr>
              <w:spacing w:after="0"/>
              <w:rPr>
                <w:rFonts w:ascii="Times New Roman" w:hAnsi="Times New Roman" w:cs="Times New Roman"/>
                <w:sz w:val="24"/>
                <w:szCs w:val="24"/>
              </w:rPr>
            </w:pPr>
            <w:r w:rsidRPr="002C2429">
              <w:rPr>
                <w:rFonts w:ascii="Times New Roman" w:hAnsi="Times New Roman" w:cs="Times New Roman"/>
                <w:sz w:val="24"/>
                <w:szCs w:val="24"/>
              </w:rPr>
              <w:t>Dirección:</w:t>
            </w:r>
          </w:p>
        </w:tc>
        <w:tc>
          <w:tcPr>
            <w:tcW w:w="5572" w:type="dxa"/>
            <w:tcBorders>
              <w:bottom w:val="single" w:sz="6" w:space="0" w:color="auto"/>
            </w:tcBorders>
          </w:tcPr>
          <w:p w14:paraId="4664A509" w14:textId="0542269B" w:rsidR="004878C0" w:rsidRPr="002C2429" w:rsidRDefault="00CA6971" w:rsidP="00054690">
            <w:pPr>
              <w:spacing w:after="0"/>
              <w:rPr>
                <w:rFonts w:ascii="Times New Roman" w:hAnsi="Times New Roman" w:cs="Times New Roman"/>
                <w:sz w:val="24"/>
                <w:szCs w:val="24"/>
              </w:rPr>
            </w:pPr>
            <w:r w:rsidRPr="00CA6971">
              <w:rPr>
                <w:rFonts w:ascii="Times New Roman" w:hAnsi="Times New Roman" w:cs="Times New Roman"/>
                <w:sz w:val="24"/>
                <w:szCs w:val="24"/>
              </w:rPr>
              <w:t>Avenida 33 N</w:t>
            </w:r>
            <w:r>
              <w:rPr>
                <w:rFonts w:ascii="Times New Roman" w:hAnsi="Times New Roman" w:cs="Times New Roman"/>
                <w:sz w:val="24"/>
                <w:szCs w:val="24"/>
              </w:rPr>
              <w:t>o.</w:t>
            </w:r>
            <w:r w:rsidRPr="00CA6971">
              <w:rPr>
                <w:rFonts w:ascii="Times New Roman" w:hAnsi="Times New Roman" w:cs="Times New Roman"/>
                <w:sz w:val="24"/>
                <w:szCs w:val="24"/>
              </w:rPr>
              <w:t xml:space="preserve"> 74B-163, Edificio </w:t>
            </w:r>
            <w:proofErr w:type="spellStart"/>
            <w:r w:rsidRPr="00CA6971">
              <w:rPr>
                <w:rFonts w:ascii="Times New Roman" w:hAnsi="Times New Roman" w:cs="Times New Roman"/>
                <w:sz w:val="24"/>
                <w:szCs w:val="24"/>
              </w:rPr>
              <w:t>Aplisalud</w:t>
            </w:r>
            <w:proofErr w:type="spellEnd"/>
          </w:p>
        </w:tc>
      </w:tr>
      <w:tr w:rsidR="004878C0" w:rsidRPr="002C2429" w14:paraId="617615DC" w14:textId="77777777" w:rsidTr="3702269D">
        <w:tc>
          <w:tcPr>
            <w:tcW w:w="3256" w:type="dxa"/>
          </w:tcPr>
          <w:p w14:paraId="3AB8BFCA" w14:textId="77777777" w:rsidR="004878C0" w:rsidRPr="002C2429" w:rsidRDefault="004878C0" w:rsidP="00054690">
            <w:pPr>
              <w:spacing w:after="0"/>
              <w:rPr>
                <w:rFonts w:ascii="Times New Roman" w:hAnsi="Times New Roman" w:cs="Times New Roman"/>
                <w:sz w:val="24"/>
                <w:szCs w:val="24"/>
              </w:rPr>
            </w:pPr>
            <w:r w:rsidRPr="002C2429">
              <w:rPr>
                <w:rFonts w:ascii="Times New Roman" w:hAnsi="Times New Roman" w:cs="Times New Roman"/>
                <w:sz w:val="24"/>
                <w:szCs w:val="24"/>
              </w:rPr>
              <w:t>Ciudad:</w:t>
            </w:r>
          </w:p>
        </w:tc>
        <w:tc>
          <w:tcPr>
            <w:tcW w:w="5572" w:type="dxa"/>
          </w:tcPr>
          <w:p w14:paraId="5CA28285" w14:textId="0C6E00E7" w:rsidR="004878C0" w:rsidRPr="002C2429" w:rsidRDefault="00CA6971" w:rsidP="00054690">
            <w:pPr>
              <w:spacing w:after="0"/>
              <w:rPr>
                <w:rFonts w:ascii="Times New Roman" w:hAnsi="Times New Roman" w:cs="Times New Roman"/>
                <w:sz w:val="24"/>
                <w:szCs w:val="24"/>
              </w:rPr>
            </w:pPr>
            <w:r>
              <w:rPr>
                <w:rFonts w:ascii="Times New Roman" w:hAnsi="Times New Roman" w:cs="Times New Roman"/>
                <w:sz w:val="24"/>
                <w:szCs w:val="24"/>
              </w:rPr>
              <w:t>Medellín</w:t>
            </w:r>
          </w:p>
        </w:tc>
      </w:tr>
      <w:tr w:rsidR="004878C0" w:rsidRPr="002C2429" w14:paraId="7988EBB5" w14:textId="77777777" w:rsidTr="3702269D">
        <w:tc>
          <w:tcPr>
            <w:tcW w:w="3256" w:type="dxa"/>
          </w:tcPr>
          <w:p w14:paraId="0A318832" w14:textId="77777777" w:rsidR="004878C0" w:rsidRPr="002C2429" w:rsidRDefault="004878C0" w:rsidP="00054690">
            <w:pPr>
              <w:spacing w:after="0"/>
              <w:rPr>
                <w:rFonts w:ascii="Times New Roman" w:hAnsi="Times New Roman" w:cs="Times New Roman"/>
                <w:sz w:val="24"/>
                <w:szCs w:val="24"/>
              </w:rPr>
            </w:pPr>
            <w:r w:rsidRPr="002C2429">
              <w:rPr>
                <w:rFonts w:ascii="Times New Roman" w:hAnsi="Times New Roman" w:cs="Times New Roman"/>
                <w:sz w:val="24"/>
                <w:szCs w:val="24"/>
              </w:rPr>
              <w:t>Teléfono:</w:t>
            </w:r>
          </w:p>
        </w:tc>
        <w:tc>
          <w:tcPr>
            <w:tcW w:w="5572" w:type="dxa"/>
          </w:tcPr>
          <w:p w14:paraId="29428F87" w14:textId="1D87B485" w:rsidR="004878C0" w:rsidRPr="002C2429" w:rsidRDefault="00CA6971" w:rsidP="00054690">
            <w:pPr>
              <w:spacing w:after="0"/>
              <w:rPr>
                <w:rFonts w:ascii="Times New Roman" w:hAnsi="Times New Roman" w:cs="Times New Roman"/>
                <w:sz w:val="24"/>
                <w:szCs w:val="24"/>
              </w:rPr>
            </w:pPr>
            <w:r>
              <w:rPr>
                <w:rFonts w:ascii="Times New Roman" w:hAnsi="Times New Roman" w:cs="Times New Roman"/>
                <w:sz w:val="24"/>
                <w:szCs w:val="24"/>
              </w:rPr>
              <w:t>3007186538</w:t>
            </w:r>
          </w:p>
        </w:tc>
      </w:tr>
      <w:tr w:rsidR="004878C0" w:rsidRPr="002C2429" w14:paraId="0338E685" w14:textId="77777777" w:rsidTr="3702269D">
        <w:tc>
          <w:tcPr>
            <w:tcW w:w="3256" w:type="dxa"/>
          </w:tcPr>
          <w:p w14:paraId="14C76B67" w14:textId="77777777" w:rsidR="004878C0" w:rsidRPr="002C2429" w:rsidRDefault="004878C0" w:rsidP="00054690">
            <w:pPr>
              <w:spacing w:after="0"/>
              <w:rPr>
                <w:rFonts w:ascii="Times New Roman" w:hAnsi="Times New Roman" w:cs="Times New Roman"/>
                <w:sz w:val="24"/>
                <w:szCs w:val="24"/>
              </w:rPr>
            </w:pPr>
            <w:r w:rsidRPr="002C2429">
              <w:rPr>
                <w:rFonts w:ascii="Times New Roman" w:hAnsi="Times New Roman" w:cs="Times New Roman"/>
                <w:sz w:val="24"/>
                <w:szCs w:val="24"/>
              </w:rPr>
              <w:t>Página web:</w:t>
            </w:r>
          </w:p>
        </w:tc>
        <w:tc>
          <w:tcPr>
            <w:tcW w:w="5572" w:type="dxa"/>
          </w:tcPr>
          <w:p w14:paraId="41701094" w14:textId="21842B36" w:rsidR="004878C0" w:rsidRPr="002C2429" w:rsidRDefault="00CA6971" w:rsidP="00054690">
            <w:pPr>
              <w:spacing w:after="0"/>
              <w:rPr>
                <w:rFonts w:ascii="Times New Roman" w:hAnsi="Times New Roman" w:cs="Times New Roman"/>
                <w:sz w:val="24"/>
                <w:szCs w:val="24"/>
              </w:rPr>
            </w:pPr>
            <w:r w:rsidRPr="00CA6971">
              <w:rPr>
                <w:rFonts w:ascii="Times New Roman" w:hAnsi="Times New Roman" w:cs="Times New Roman"/>
                <w:sz w:val="24"/>
                <w:szCs w:val="24"/>
              </w:rPr>
              <w:t>https://www.aplisalud.com</w:t>
            </w:r>
            <w:r>
              <w:rPr>
                <w:rFonts w:ascii="Times New Roman" w:hAnsi="Times New Roman" w:cs="Times New Roman"/>
                <w:sz w:val="24"/>
                <w:szCs w:val="24"/>
              </w:rPr>
              <w:t xml:space="preserve"> </w:t>
            </w:r>
          </w:p>
        </w:tc>
      </w:tr>
    </w:tbl>
    <w:p w14:paraId="41AA0A34" w14:textId="77777777" w:rsidR="00815233" w:rsidRDefault="00815233" w:rsidP="00F07A90">
      <w:pPr>
        <w:pStyle w:val="Ttulo2"/>
      </w:pPr>
      <w:bookmarkStart w:id="14" w:name="_Toc959132040"/>
    </w:p>
    <w:p w14:paraId="065B3EED" w14:textId="29AF35A7" w:rsidR="005728ED" w:rsidRDefault="005728ED" w:rsidP="00F07A90">
      <w:pPr>
        <w:pStyle w:val="Ttulo2"/>
      </w:pPr>
      <w:bookmarkStart w:id="15" w:name="_Toc118889216"/>
      <w:r>
        <w:t>Misión</w:t>
      </w:r>
      <w:r w:rsidR="00933B3A">
        <w:t>:</w:t>
      </w:r>
      <w:bookmarkEnd w:id="15"/>
      <w:r w:rsidR="00933B3A">
        <w:t xml:space="preserve"> </w:t>
      </w:r>
      <w:bookmarkEnd w:id="14"/>
    </w:p>
    <w:p w14:paraId="7589B627" w14:textId="73DFCEA0" w:rsidR="005728ED" w:rsidRPr="00F07A90" w:rsidRDefault="00CA6971" w:rsidP="00F07A90">
      <w:pPr>
        <w:pStyle w:val="Sinespaciado"/>
      </w:pPr>
      <w:r w:rsidRPr="00CA6971">
        <w:t>Creamos valor a nuestros clientes, ofreciendo servicios de Auditoría Médica Integral especializada, buscando siempre la mayor eficiencia en la relación comercial con nuestros clientes y grupos de interés, comprometidos con la calidad y oportunidad en el servicio.</w:t>
      </w:r>
      <w:r w:rsidR="00F07A90">
        <w:t xml:space="preserve"> </w:t>
      </w:r>
    </w:p>
    <w:p w14:paraId="3F1DEEE1" w14:textId="209A6EB5" w:rsidR="005728ED" w:rsidRPr="00F07A90" w:rsidRDefault="005728ED" w:rsidP="00F07A90">
      <w:pPr>
        <w:pStyle w:val="Ttulo2"/>
      </w:pPr>
      <w:bookmarkStart w:id="16" w:name="_Toc1337938565"/>
      <w:bookmarkStart w:id="17" w:name="_Toc118889217"/>
      <w:r>
        <w:t>Visión</w:t>
      </w:r>
      <w:r w:rsidR="00933B3A">
        <w:t>:</w:t>
      </w:r>
      <w:bookmarkEnd w:id="16"/>
      <w:bookmarkEnd w:id="17"/>
    </w:p>
    <w:p w14:paraId="7A61F930" w14:textId="00EBCD80" w:rsidR="00EF60F1" w:rsidRPr="00EF7AC3" w:rsidRDefault="00CA6971" w:rsidP="00F07A90">
      <w:pPr>
        <w:pStyle w:val="Sinespaciado"/>
        <w:rPr>
          <w:rFonts w:ascii="Arial" w:hAnsi="Arial" w:cs="Arial"/>
          <w:szCs w:val="24"/>
        </w:rPr>
      </w:pPr>
      <w:r w:rsidRPr="00CA6971">
        <w:t>Ser el mejor aliado estratégico en la Auditoría Médica Integral, reconocidos por nuestros altos estándares técnicos y calidad en la información.</w:t>
      </w:r>
    </w:p>
    <w:p w14:paraId="05C89A4E" w14:textId="6E072409" w:rsidR="005728ED" w:rsidRDefault="005728ED" w:rsidP="00F07A90">
      <w:pPr>
        <w:pStyle w:val="Ttulo2"/>
      </w:pPr>
      <w:bookmarkStart w:id="18" w:name="_Toc1963577131"/>
      <w:r>
        <w:t xml:space="preserve"> </w:t>
      </w:r>
      <w:bookmarkStart w:id="19" w:name="_Toc118889218"/>
      <w:r>
        <w:t>Reseña histórica de la empresa</w:t>
      </w:r>
      <w:bookmarkEnd w:id="18"/>
      <w:bookmarkEnd w:id="19"/>
    </w:p>
    <w:p w14:paraId="0519BFE6" w14:textId="5D52E47B" w:rsidR="00257E3A" w:rsidRDefault="00257E3A" w:rsidP="00257E3A">
      <w:pPr>
        <w:pStyle w:val="Sinespaciado"/>
      </w:pPr>
      <w:r>
        <w:t>Somos una empresa especializada en la Auditoría Médica Integral, consolidada en el mercado nacional como una de las compañías del sector con más experiencia, criterio técnico y la mejor plataforma tecnológica para la auditoría de servicios de salud, apoyada en la Certificación de Calidad ISO 9001 y Seguridad de la Información 27001. Es así como se ve fortalecida la relación comercial con entidades de reconocida trayectoria en el país.</w:t>
      </w:r>
    </w:p>
    <w:p w14:paraId="181661D3" w14:textId="77777777" w:rsidR="00257E3A" w:rsidRDefault="00257E3A" w:rsidP="00257E3A">
      <w:pPr>
        <w:pStyle w:val="Sinespaciado"/>
        <w:ind w:firstLine="0"/>
      </w:pPr>
    </w:p>
    <w:p w14:paraId="4C1DE682" w14:textId="7A2556A0" w:rsidR="00EF60F1" w:rsidRDefault="00257E3A" w:rsidP="00257E3A">
      <w:pPr>
        <w:pStyle w:val="Sinespaciado"/>
      </w:pPr>
      <w:proofErr w:type="spellStart"/>
      <w:r>
        <w:t>Aplisalud</w:t>
      </w:r>
      <w:proofErr w:type="spellEnd"/>
      <w:r>
        <w:t xml:space="preserve">, nació en la ciudad de Medellín en el año 1999, con el propósito de satisfacer las necesidades de Auditoría Médica Integral de las empresas del sector salud.    A través de la </w:t>
      </w:r>
      <w:r>
        <w:lastRenderedPageBreak/>
        <w:t>utilización de herramientas administrativas e informáticas se han venido realizando procesos acordes con la normatividad, que permitan la toma de decisiones efectivas, garantizando la calidad en la prestación de los servicios.</w:t>
      </w:r>
    </w:p>
    <w:p w14:paraId="05794465" w14:textId="77777777" w:rsidR="00257E3A" w:rsidRPr="00257E3A" w:rsidRDefault="00257E3A" w:rsidP="00257E3A">
      <w:pPr>
        <w:pStyle w:val="Sinespaciado"/>
      </w:pPr>
    </w:p>
    <w:p w14:paraId="672E57AF" w14:textId="77777777" w:rsidR="00F60EE0" w:rsidRDefault="00F60EE0">
      <w:pPr>
        <w:spacing w:after="160" w:line="259" w:lineRule="auto"/>
        <w:rPr>
          <w:rFonts w:ascii="Times New Roman" w:eastAsiaTheme="majorEastAsia" w:hAnsi="Times New Roman" w:cstheme="majorBidi"/>
          <w:b/>
          <w:color w:val="000000" w:themeColor="text1"/>
          <w:sz w:val="24"/>
          <w:szCs w:val="32"/>
        </w:rPr>
      </w:pPr>
      <w:bookmarkStart w:id="20" w:name="_Toc1461007122"/>
      <w:bookmarkStart w:id="21" w:name="_Toc118889219"/>
      <w:r>
        <w:br w:type="page"/>
      </w:r>
    </w:p>
    <w:p w14:paraId="2AF5C5B0" w14:textId="25D13D6D" w:rsidR="00B3586B" w:rsidRPr="00F07A90" w:rsidRDefault="00B3586B" w:rsidP="00F07A90">
      <w:pPr>
        <w:pStyle w:val="Ttulo1"/>
      </w:pPr>
      <w:r>
        <w:lastRenderedPageBreak/>
        <w:t>OBJETIVOS</w:t>
      </w:r>
      <w:bookmarkEnd w:id="20"/>
      <w:bookmarkEnd w:id="21"/>
    </w:p>
    <w:p w14:paraId="42076A52" w14:textId="4DABAF7B" w:rsidR="00F07A90" w:rsidRPr="00815233" w:rsidRDefault="00F07A90" w:rsidP="00815233">
      <w:pPr>
        <w:pStyle w:val="Ttulo2"/>
      </w:pPr>
      <w:bookmarkStart w:id="22" w:name="_Toc325836972"/>
      <w:bookmarkStart w:id="23" w:name="_Toc118889220"/>
      <w:r w:rsidRPr="00815233">
        <w:t>Objetivo general:</w:t>
      </w:r>
      <w:bookmarkEnd w:id="22"/>
      <w:bookmarkEnd w:id="23"/>
    </w:p>
    <w:p w14:paraId="04788183" w14:textId="068B84B8" w:rsidR="00026D31" w:rsidRDefault="00257E3A" w:rsidP="00257E3A">
      <w:pPr>
        <w:pStyle w:val="Sinespaciado"/>
      </w:pPr>
      <w:r w:rsidRPr="00257E3A">
        <w:t xml:space="preserve">Sistematizar el proceso de registro y análisis de eventos adversos ocurridos en la IPS </w:t>
      </w:r>
      <w:proofErr w:type="spellStart"/>
      <w:r w:rsidRPr="00257E3A">
        <w:t>ProSalud</w:t>
      </w:r>
      <w:proofErr w:type="spellEnd"/>
      <w:r w:rsidRPr="00257E3A">
        <w:t xml:space="preserve"> objeto de auditoria por parte de </w:t>
      </w:r>
      <w:proofErr w:type="spellStart"/>
      <w:r w:rsidRPr="00257E3A">
        <w:t>Aplisalud</w:t>
      </w:r>
      <w:proofErr w:type="spellEnd"/>
      <w:r w:rsidRPr="00257E3A">
        <w:t xml:space="preserve"> S.A.</w:t>
      </w:r>
      <w:r>
        <w:t xml:space="preserve"> </w:t>
      </w:r>
    </w:p>
    <w:p w14:paraId="155C4FB6" w14:textId="19C64737" w:rsidR="002D3682" w:rsidRDefault="00F07A90" w:rsidP="00257E3A">
      <w:pPr>
        <w:pStyle w:val="Ttulo2"/>
      </w:pPr>
      <w:bookmarkStart w:id="24" w:name="_Toc1175722531"/>
      <w:bookmarkStart w:id="25" w:name="_Toc118889221"/>
      <w:r>
        <w:t>Objetivos específicos:</w:t>
      </w:r>
      <w:bookmarkEnd w:id="24"/>
      <w:bookmarkEnd w:id="25"/>
    </w:p>
    <w:p w14:paraId="369E90DB" w14:textId="77777777" w:rsidR="00257E3A" w:rsidRPr="00257E3A" w:rsidRDefault="00257E3A" w:rsidP="00257E3A">
      <w:pPr>
        <w:pStyle w:val="Prrafodelista"/>
        <w:numPr>
          <w:ilvl w:val="0"/>
          <w:numId w:val="24"/>
        </w:numPr>
        <w:spacing w:line="360" w:lineRule="auto"/>
        <w:rPr>
          <w:rFonts w:ascii="Times New Roman" w:hAnsi="Times New Roman"/>
          <w:sz w:val="24"/>
          <w:szCs w:val="24"/>
        </w:rPr>
      </w:pPr>
      <w:r w:rsidRPr="00257E3A">
        <w:rPr>
          <w:rFonts w:ascii="Times New Roman" w:hAnsi="Times New Roman"/>
          <w:sz w:val="24"/>
          <w:szCs w:val="24"/>
        </w:rPr>
        <w:t>Diseñar e implementar un sistema de información que permita realizar el registro de los eventos adversos.</w:t>
      </w:r>
    </w:p>
    <w:p w14:paraId="381CBBB0" w14:textId="2654D31B" w:rsidR="00257E3A" w:rsidRPr="00257E3A" w:rsidRDefault="00257E3A" w:rsidP="00257E3A">
      <w:pPr>
        <w:pStyle w:val="Prrafodelista"/>
        <w:numPr>
          <w:ilvl w:val="0"/>
          <w:numId w:val="24"/>
        </w:numPr>
        <w:spacing w:line="360" w:lineRule="auto"/>
        <w:rPr>
          <w:rFonts w:ascii="Times New Roman" w:hAnsi="Times New Roman"/>
          <w:sz w:val="24"/>
          <w:szCs w:val="24"/>
        </w:rPr>
      </w:pPr>
      <w:r w:rsidRPr="00257E3A">
        <w:rPr>
          <w:rFonts w:ascii="Times New Roman" w:hAnsi="Times New Roman"/>
          <w:sz w:val="24"/>
          <w:szCs w:val="24"/>
        </w:rPr>
        <w:t>Implementar un modelo de seguimiento que permita analizar cada evento adverso ocurrido en una IPS por medio de categorías (Eventos inesperados, Eventos esperados).</w:t>
      </w:r>
    </w:p>
    <w:p w14:paraId="1E7B4FDC" w14:textId="372B3D1F" w:rsidR="00944DD0" w:rsidRDefault="00257E3A" w:rsidP="00944DD0">
      <w:pPr>
        <w:pStyle w:val="Prrafodelista"/>
        <w:numPr>
          <w:ilvl w:val="0"/>
          <w:numId w:val="24"/>
        </w:numPr>
        <w:spacing w:line="360" w:lineRule="auto"/>
        <w:rPr>
          <w:rFonts w:ascii="Times New Roman" w:hAnsi="Times New Roman"/>
          <w:sz w:val="24"/>
          <w:szCs w:val="24"/>
        </w:rPr>
      </w:pPr>
      <w:r w:rsidRPr="00944DD0">
        <w:rPr>
          <w:rFonts w:ascii="Times New Roman" w:hAnsi="Times New Roman"/>
          <w:sz w:val="24"/>
          <w:szCs w:val="24"/>
        </w:rPr>
        <w:t>Desarrollar reporte que permita imprimir en pantalla la información solicita al momento de una búsqueda o auditoria.</w:t>
      </w:r>
    </w:p>
    <w:p w14:paraId="10D4A8B4" w14:textId="77777777" w:rsidR="00944DD0" w:rsidRPr="00944DD0" w:rsidRDefault="00944DD0" w:rsidP="00944DD0">
      <w:pPr>
        <w:spacing w:line="360" w:lineRule="auto"/>
        <w:ind w:left="360"/>
        <w:rPr>
          <w:rFonts w:ascii="Times New Roman" w:hAnsi="Times New Roman"/>
          <w:sz w:val="24"/>
          <w:szCs w:val="24"/>
        </w:rPr>
      </w:pPr>
    </w:p>
    <w:p w14:paraId="6D5289E7" w14:textId="77777777" w:rsidR="00F60EE0" w:rsidRDefault="00F60EE0">
      <w:pPr>
        <w:spacing w:after="160" w:line="259" w:lineRule="auto"/>
        <w:rPr>
          <w:rFonts w:ascii="Times New Roman" w:eastAsiaTheme="majorEastAsia" w:hAnsi="Times New Roman" w:cstheme="majorBidi"/>
          <w:b/>
          <w:color w:val="000000" w:themeColor="text1"/>
          <w:sz w:val="24"/>
          <w:szCs w:val="32"/>
        </w:rPr>
      </w:pPr>
      <w:bookmarkStart w:id="26" w:name="_Toc118889222"/>
      <w:r>
        <w:br w:type="page"/>
      </w:r>
    </w:p>
    <w:p w14:paraId="12BFF42B" w14:textId="77E6D3A6" w:rsidR="002D3682" w:rsidRDefault="002D3682" w:rsidP="007556AF">
      <w:pPr>
        <w:pStyle w:val="Ttulo1"/>
      </w:pPr>
      <w:r>
        <w:lastRenderedPageBreak/>
        <w:t>ALCANCE</w:t>
      </w:r>
      <w:bookmarkEnd w:id="26"/>
    </w:p>
    <w:p w14:paraId="2BAE6D3E" w14:textId="199C2EAD" w:rsidR="00257E3A" w:rsidRPr="00B041C6" w:rsidRDefault="00257E3A" w:rsidP="00815233">
      <w:pPr>
        <w:pStyle w:val="Sinespaciado"/>
      </w:pPr>
      <w:r w:rsidRPr="00B041C6">
        <w:t xml:space="preserve">El alcance de esta fase es desarrollar el componente LOGIN el cual </w:t>
      </w:r>
      <w:r w:rsidR="00B041C6" w:rsidRPr="00B041C6">
        <w:t>permitirá</w:t>
      </w:r>
      <w:r w:rsidRPr="00B041C6">
        <w:t xml:space="preserve"> al usuario el ingreso a la plataforma y registro de pacientes en la base de datos para el seguimiento de las situaciones adversas.</w:t>
      </w:r>
    </w:p>
    <w:p w14:paraId="1E41291C" w14:textId="4B7EB802" w:rsidR="00257E3A" w:rsidRPr="00B041C6" w:rsidRDefault="00B041C6" w:rsidP="00815233">
      <w:pPr>
        <w:pStyle w:val="Ttulo2"/>
      </w:pPr>
      <w:bookmarkStart w:id="27" w:name="_Toc118889223"/>
      <w:r w:rsidRPr="00B041C6">
        <w:t>A</w:t>
      </w:r>
      <w:r w:rsidR="00257E3A" w:rsidRPr="00B041C6">
        <w:t>dministrador</w:t>
      </w:r>
      <w:bookmarkEnd w:id="27"/>
    </w:p>
    <w:p w14:paraId="51CB13D0" w14:textId="3C22F46B" w:rsidR="00A22AFE" w:rsidRDefault="00257E3A" w:rsidP="00C00E5C">
      <w:pPr>
        <w:pStyle w:val="Sinespaciado"/>
      </w:pPr>
      <w:r w:rsidRPr="00B041C6">
        <w:t xml:space="preserve">Administrador - Crear </w:t>
      </w:r>
      <w:r w:rsidR="00B041C6" w:rsidRPr="00B041C6">
        <w:t>usuarios</w:t>
      </w:r>
      <w:r w:rsidRPr="00B041C6">
        <w:t xml:space="preserve">, actualizar </w:t>
      </w:r>
      <w:r w:rsidR="00B041C6" w:rsidRPr="00B041C6">
        <w:t>información</w:t>
      </w:r>
      <w:r w:rsidRPr="00B041C6">
        <w:t xml:space="preserve"> y borrarlos de base de datos, Usuario crear registros de pacientes. Usuario consulta – auditor.</w:t>
      </w:r>
    </w:p>
    <w:p w14:paraId="51519412" w14:textId="77777777" w:rsidR="00C00E5C" w:rsidRDefault="00C00E5C" w:rsidP="00C00E5C">
      <w:pPr>
        <w:pStyle w:val="Sinespaciado"/>
      </w:pPr>
    </w:p>
    <w:p w14:paraId="5595F9FC" w14:textId="3ACD2E2D" w:rsidR="00A22AFE" w:rsidRDefault="00C00E5C" w:rsidP="007556AF">
      <w:pPr>
        <w:pStyle w:val="Ttulo1"/>
      </w:pPr>
      <w:bookmarkStart w:id="28" w:name="_Toc118889224"/>
      <w:r w:rsidRPr="00C00E5C">
        <w:t>FASE DE ANÁLISIS</w:t>
      </w:r>
      <w:bookmarkEnd w:id="28"/>
    </w:p>
    <w:p w14:paraId="1B3EE84B" w14:textId="77777777" w:rsidR="000C4619" w:rsidRPr="00815233" w:rsidRDefault="000C4619" w:rsidP="00815233">
      <w:pPr>
        <w:pStyle w:val="Ttulo2"/>
      </w:pPr>
      <w:bookmarkStart w:id="29" w:name="_Toc118889225"/>
      <w:r w:rsidRPr="00815233">
        <w:t>Descripción general</w:t>
      </w:r>
      <w:bookmarkEnd w:id="29"/>
    </w:p>
    <w:p w14:paraId="57625139" w14:textId="77777777" w:rsidR="000C4619" w:rsidRDefault="000C4619" w:rsidP="00815233">
      <w:pPr>
        <w:pStyle w:val="Sinespaciado"/>
      </w:pPr>
      <w:r w:rsidRPr="005757B4">
        <w:t xml:space="preserve">El Proceso actual inicia cuando el auditor programa las visitas del mes siguiente, este es revisado y aprobado por la directora del proceso, posterior a esto, el auditor notifica a las </w:t>
      </w:r>
      <w:proofErr w:type="spellStart"/>
      <w:r w:rsidRPr="005757B4">
        <w:t>Ips</w:t>
      </w:r>
      <w:proofErr w:type="spellEnd"/>
      <w:r w:rsidRPr="005757B4">
        <w:t xml:space="preserve"> la fecha de la visita. El día de la visita, el auditor valida los ítems relacionados con la evaluación de eventos adversos, si los resultados son exitosos, se cierra la visita y finaliza el proceso, en caso de no cumplir, se debe diligenciar el plan de mejora y programar el seguimiento de este plan hasta que se cierre por completo y de esta manera finalizar el proceso.</w:t>
      </w:r>
    </w:p>
    <w:p w14:paraId="45E27212" w14:textId="77777777" w:rsidR="000C4619" w:rsidRPr="000C4619" w:rsidRDefault="000C4619" w:rsidP="000C4619"/>
    <w:p w14:paraId="69BE67EE" w14:textId="573433C3" w:rsidR="0022293D" w:rsidRPr="00815233" w:rsidRDefault="00DB77DB" w:rsidP="00815233">
      <w:pPr>
        <w:pStyle w:val="Ttulo2"/>
      </w:pPr>
      <w:bookmarkStart w:id="30" w:name="_Toc118889226"/>
      <w:r w:rsidRPr="00815233">
        <w:t xml:space="preserve">Diagrama de procesos </w:t>
      </w:r>
      <w:r w:rsidR="00324F54" w:rsidRPr="00815233">
        <w:t>de las visitas de eventos adversos</w:t>
      </w:r>
      <w:bookmarkEnd w:id="30"/>
    </w:p>
    <w:p w14:paraId="44C79389" w14:textId="6B3666BC" w:rsidR="00971392" w:rsidRDefault="00173348" w:rsidP="00423E9E">
      <w:pPr>
        <w:rPr>
          <w:noProof/>
        </w:rPr>
      </w:pPr>
      <w:r>
        <w:rPr>
          <w:noProof/>
        </w:rPr>
        <w:drawing>
          <wp:inline distT="0" distB="0" distL="0" distR="0" wp14:anchorId="21102A8B" wp14:editId="38E30002">
            <wp:extent cx="5971540" cy="107696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1540" cy="1076960"/>
                    </a:xfrm>
                    <a:prstGeom prst="rect">
                      <a:avLst/>
                    </a:prstGeom>
                  </pic:spPr>
                </pic:pic>
              </a:graphicData>
            </a:graphic>
          </wp:inline>
        </w:drawing>
      </w:r>
    </w:p>
    <w:p w14:paraId="5AADCE10" w14:textId="3D2E20D3" w:rsidR="00944DD0" w:rsidRDefault="00944DD0" w:rsidP="00423E9E">
      <w:pPr>
        <w:rPr>
          <w:noProof/>
        </w:rPr>
      </w:pPr>
    </w:p>
    <w:p w14:paraId="2DAE132C" w14:textId="3AF75BB7" w:rsidR="00944DD0" w:rsidRDefault="00944DD0" w:rsidP="00944DD0">
      <w:pPr>
        <w:pStyle w:val="Ttulo2"/>
      </w:pPr>
      <w:bookmarkStart w:id="31" w:name="_Toc118889227"/>
      <w:r>
        <w:lastRenderedPageBreak/>
        <w:t>Descripción del d</w:t>
      </w:r>
      <w:r w:rsidRPr="00815233">
        <w:t>iagrama de procesos de las visitas de eventos adversos</w:t>
      </w:r>
      <w:bookmarkEnd w:id="31"/>
    </w:p>
    <w:tbl>
      <w:tblPr>
        <w:tblStyle w:val="Tablaconcuadrcula1clara"/>
        <w:tblW w:w="0" w:type="auto"/>
        <w:tblLook w:val="04A0" w:firstRow="1" w:lastRow="0" w:firstColumn="1" w:lastColumn="0" w:noHBand="0" w:noVBand="1"/>
      </w:tblPr>
      <w:tblGrid>
        <w:gridCol w:w="1507"/>
        <w:gridCol w:w="7887"/>
      </w:tblGrid>
      <w:tr w:rsidR="00944DD0" w14:paraId="560AE19F" w14:textId="77777777" w:rsidTr="0017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9963E34" w14:textId="1E2858AD" w:rsidR="00944DD0" w:rsidRDefault="00944DD0" w:rsidP="00423E9E">
            <w:pPr>
              <w:rPr>
                <w:noProof/>
              </w:rPr>
            </w:pPr>
            <w:r>
              <w:rPr>
                <w:noProof/>
              </w:rPr>
              <w:t>Paso</w:t>
            </w:r>
          </w:p>
        </w:tc>
        <w:tc>
          <w:tcPr>
            <w:tcW w:w="7887" w:type="dxa"/>
          </w:tcPr>
          <w:p w14:paraId="03DD2617" w14:textId="7863CAAC" w:rsidR="00944DD0" w:rsidRDefault="00944DD0" w:rsidP="00423E9E">
            <w:pPr>
              <w:cnfStyle w:val="100000000000" w:firstRow="1" w:lastRow="0" w:firstColumn="0" w:lastColumn="0" w:oddVBand="0" w:evenVBand="0" w:oddHBand="0" w:evenHBand="0" w:firstRowFirstColumn="0" w:firstRowLastColumn="0" w:lastRowFirstColumn="0" w:lastRowLastColumn="0"/>
              <w:rPr>
                <w:noProof/>
              </w:rPr>
            </w:pPr>
            <w:r>
              <w:rPr>
                <w:noProof/>
              </w:rPr>
              <w:t>Descripción</w:t>
            </w:r>
          </w:p>
        </w:tc>
      </w:tr>
      <w:tr w:rsidR="00944DD0" w14:paraId="660145A3" w14:textId="77777777" w:rsidTr="00173348">
        <w:tc>
          <w:tcPr>
            <w:cnfStyle w:val="001000000000" w:firstRow="0" w:lastRow="0" w:firstColumn="1" w:lastColumn="0" w:oddVBand="0" w:evenVBand="0" w:oddHBand="0" w:evenHBand="0" w:firstRowFirstColumn="0" w:firstRowLastColumn="0" w:lastRowFirstColumn="0" w:lastRowLastColumn="0"/>
            <w:tcW w:w="1507" w:type="dxa"/>
          </w:tcPr>
          <w:p w14:paraId="7A7E8379" w14:textId="4FD27606" w:rsidR="00944DD0" w:rsidRDefault="00944DD0" w:rsidP="00423E9E">
            <w:pPr>
              <w:rPr>
                <w:noProof/>
              </w:rPr>
            </w:pPr>
            <w:r>
              <w:rPr>
                <w:noProof/>
              </w:rPr>
              <w:t>1</w:t>
            </w:r>
          </w:p>
        </w:tc>
        <w:tc>
          <w:tcPr>
            <w:tcW w:w="7887" w:type="dxa"/>
          </w:tcPr>
          <w:p w14:paraId="6286BCAE" w14:textId="7C1E9583" w:rsidR="00944DD0" w:rsidRDefault="00001B70"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Los usuarios “administrador” (director de calidad) crea los perfiles “auditor de calidad” para poder iniciar sesión en el aplicativo.</w:t>
            </w:r>
          </w:p>
        </w:tc>
      </w:tr>
      <w:tr w:rsidR="00944DD0" w14:paraId="149122EC" w14:textId="77777777" w:rsidTr="00173348">
        <w:tc>
          <w:tcPr>
            <w:cnfStyle w:val="001000000000" w:firstRow="0" w:lastRow="0" w:firstColumn="1" w:lastColumn="0" w:oddVBand="0" w:evenVBand="0" w:oddHBand="0" w:evenHBand="0" w:firstRowFirstColumn="0" w:firstRowLastColumn="0" w:lastRowFirstColumn="0" w:lastRowLastColumn="0"/>
            <w:tcW w:w="1507" w:type="dxa"/>
          </w:tcPr>
          <w:p w14:paraId="59D963AB" w14:textId="5806AFB3" w:rsidR="00944DD0" w:rsidRDefault="00944DD0" w:rsidP="00423E9E">
            <w:pPr>
              <w:rPr>
                <w:noProof/>
              </w:rPr>
            </w:pPr>
            <w:r>
              <w:rPr>
                <w:noProof/>
              </w:rPr>
              <w:t>2</w:t>
            </w:r>
          </w:p>
        </w:tc>
        <w:tc>
          <w:tcPr>
            <w:tcW w:w="7887" w:type="dxa"/>
          </w:tcPr>
          <w:p w14:paraId="03D16EB7" w14:textId="43CD61B1" w:rsidR="00001B70" w:rsidRDefault="00001B70"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El usuario “auditor de calidad” programa la visita con la IPS PROSALUD para analizar los eventos adversos ocurridos.</w:t>
            </w:r>
          </w:p>
        </w:tc>
      </w:tr>
      <w:tr w:rsidR="00944DD0" w14:paraId="65AB4476" w14:textId="77777777" w:rsidTr="00173348">
        <w:tc>
          <w:tcPr>
            <w:cnfStyle w:val="001000000000" w:firstRow="0" w:lastRow="0" w:firstColumn="1" w:lastColumn="0" w:oddVBand="0" w:evenVBand="0" w:oddHBand="0" w:evenHBand="0" w:firstRowFirstColumn="0" w:firstRowLastColumn="0" w:lastRowFirstColumn="0" w:lastRowLastColumn="0"/>
            <w:tcW w:w="1507" w:type="dxa"/>
          </w:tcPr>
          <w:p w14:paraId="1EF5734E" w14:textId="138F58F8" w:rsidR="00944DD0" w:rsidRDefault="00944DD0" w:rsidP="00423E9E">
            <w:pPr>
              <w:rPr>
                <w:noProof/>
              </w:rPr>
            </w:pPr>
            <w:r>
              <w:rPr>
                <w:noProof/>
              </w:rPr>
              <w:t>3</w:t>
            </w:r>
          </w:p>
        </w:tc>
        <w:tc>
          <w:tcPr>
            <w:tcW w:w="7887" w:type="dxa"/>
          </w:tcPr>
          <w:p w14:paraId="49553A52" w14:textId="35AF73F1" w:rsidR="00944DD0" w:rsidRDefault="00001B70"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El Usuario “administrador” (director de calidad) valida el cronograma de actividades y si esta disponible programa la visit</w:t>
            </w:r>
            <w:r w:rsidR="005864E5">
              <w:rPr>
                <w:noProof/>
              </w:rPr>
              <w:t>a</w:t>
            </w:r>
            <w:r>
              <w:rPr>
                <w:noProof/>
              </w:rPr>
              <w:t>.</w:t>
            </w:r>
          </w:p>
        </w:tc>
      </w:tr>
      <w:tr w:rsidR="00944DD0" w14:paraId="612417F7" w14:textId="77777777" w:rsidTr="00173348">
        <w:tc>
          <w:tcPr>
            <w:cnfStyle w:val="001000000000" w:firstRow="0" w:lastRow="0" w:firstColumn="1" w:lastColumn="0" w:oddVBand="0" w:evenVBand="0" w:oddHBand="0" w:evenHBand="0" w:firstRowFirstColumn="0" w:firstRowLastColumn="0" w:lastRowFirstColumn="0" w:lastRowLastColumn="0"/>
            <w:tcW w:w="1507" w:type="dxa"/>
          </w:tcPr>
          <w:p w14:paraId="766E598D" w14:textId="7D54EDFE" w:rsidR="00944DD0" w:rsidRDefault="00944DD0" w:rsidP="00423E9E">
            <w:pPr>
              <w:rPr>
                <w:noProof/>
              </w:rPr>
            </w:pPr>
            <w:r>
              <w:rPr>
                <w:noProof/>
              </w:rPr>
              <w:t>4</w:t>
            </w:r>
          </w:p>
        </w:tc>
        <w:tc>
          <w:tcPr>
            <w:tcW w:w="7887" w:type="dxa"/>
          </w:tcPr>
          <w:p w14:paraId="026E6BA4" w14:textId="5B11FC2D" w:rsidR="00944DD0" w:rsidRDefault="005864E5"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 xml:space="preserve">El Usuario “auditor de calidad” notifica a la IPS, realiza la visita y registra los resultados de la auditoria. </w:t>
            </w:r>
            <w:r>
              <w:rPr>
                <w:noProof/>
              </w:rPr>
              <w:br/>
              <w:t xml:space="preserve">Si la visita es exitosa, registra que la IPS </w:t>
            </w:r>
            <w:r w:rsidR="00453FA7">
              <w:rPr>
                <w:noProof/>
              </w:rPr>
              <w:t xml:space="preserve">genera resultados de cumplimiento y </w:t>
            </w:r>
            <w:r w:rsidR="00C8027C">
              <w:rPr>
                <w:noProof/>
              </w:rPr>
              <w:t xml:space="preserve">se </w:t>
            </w:r>
            <w:r w:rsidR="00453FA7">
              <w:rPr>
                <w:noProof/>
              </w:rPr>
              <w:t>genera informe consolidados.</w:t>
            </w:r>
          </w:p>
        </w:tc>
      </w:tr>
      <w:tr w:rsidR="00944DD0" w14:paraId="168E7C0E" w14:textId="77777777" w:rsidTr="00173348">
        <w:tc>
          <w:tcPr>
            <w:cnfStyle w:val="001000000000" w:firstRow="0" w:lastRow="0" w:firstColumn="1" w:lastColumn="0" w:oddVBand="0" w:evenVBand="0" w:oddHBand="0" w:evenHBand="0" w:firstRowFirstColumn="0" w:firstRowLastColumn="0" w:lastRowFirstColumn="0" w:lastRowLastColumn="0"/>
            <w:tcW w:w="1507" w:type="dxa"/>
          </w:tcPr>
          <w:p w14:paraId="40B85113" w14:textId="3E3B298D" w:rsidR="00944DD0" w:rsidRDefault="00944DD0" w:rsidP="00423E9E">
            <w:pPr>
              <w:rPr>
                <w:noProof/>
              </w:rPr>
            </w:pPr>
            <w:r>
              <w:rPr>
                <w:noProof/>
              </w:rPr>
              <w:t>5</w:t>
            </w:r>
          </w:p>
        </w:tc>
        <w:tc>
          <w:tcPr>
            <w:tcW w:w="7887" w:type="dxa"/>
          </w:tcPr>
          <w:p w14:paraId="3A1203CD" w14:textId="6028A87C" w:rsidR="00453FA7" w:rsidRDefault="00453FA7"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El Usuario “auditor de calidad” notifica a la IPS, realiza la visita y registra los resultados de la auditoria.</w:t>
            </w:r>
          </w:p>
          <w:p w14:paraId="7A0B176C" w14:textId="60DA3A47" w:rsidR="00944DD0" w:rsidRDefault="00453FA7" w:rsidP="00453FA7">
            <w:pPr>
              <w:jc w:val="both"/>
              <w:cnfStyle w:val="000000000000" w:firstRow="0" w:lastRow="0" w:firstColumn="0" w:lastColumn="0" w:oddVBand="0" w:evenVBand="0" w:oddHBand="0" w:evenHBand="0" w:firstRowFirstColumn="0" w:firstRowLastColumn="0" w:lastRowFirstColumn="0" w:lastRowLastColumn="0"/>
              <w:rPr>
                <w:noProof/>
              </w:rPr>
            </w:pPr>
            <w:r>
              <w:rPr>
                <w:noProof/>
              </w:rPr>
              <w:t>Si la visita no es exitosa, registra un plan de mejora, el “administrador” valida el cronograma y programa seguimiento al plan, el “auditor” diligencia el formato de seguimiento, si es exitoso genera resultados de cumplimiento</w:t>
            </w:r>
            <w:r w:rsidR="00C8027C">
              <w:rPr>
                <w:noProof/>
              </w:rPr>
              <w:t xml:space="preserve"> y se genera informe consolidados.</w:t>
            </w:r>
          </w:p>
        </w:tc>
      </w:tr>
    </w:tbl>
    <w:p w14:paraId="47C65098" w14:textId="77777777" w:rsidR="00944DD0" w:rsidRDefault="00944DD0" w:rsidP="00944DD0">
      <w:pPr>
        <w:pStyle w:val="Textoindependiente"/>
        <w:spacing w:before="5"/>
        <w:rPr>
          <w:sz w:val="8"/>
        </w:rPr>
      </w:pPr>
    </w:p>
    <w:p w14:paraId="07C91410" w14:textId="6F34412D" w:rsidR="00A67C27" w:rsidRDefault="00A67C27">
      <w:pPr>
        <w:spacing w:after="160" w:line="259" w:lineRule="auto"/>
        <w:rPr>
          <w:rFonts w:ascii="Arial" w:hAnsi="Arial" w:cs="Arial"/>
          <w:sz w:val="20"/>
          <w:lang w:val="es-ES" w:eastAsia="en-US"/>
        </w:rPr>
      </w:pPr>
      <w:r>
        <w:rPr>
          <w:rFonts w:ascii="Arial" w:hAnsi="Arial" w:cs="Arial"/>
          <w:sz w:val="20"/>
          <w:lang w:val="es-ES" w:eastAsia="en-US"/>
        </w:rPr>
        <w:br w:type="page"/>
      </w:r>
    </w:p>
    <w:p w14:paraId="5FD38025" w14:textId="3DCB9827" w:rsidR="009C4F88" w:rsidRPr="000608E9" w:rsidRDefault="00F1766F" w:rsidP="000608E9">
      <w:pPr>
        <w:pStyle w:val="Ttulo1"/>
      </w:pPr>
      <w:bookmarkStart w:id="32" w:name="_Toc118889228"/>
      <w:r>
        <w:lastRenderedPageBreak/>
        <w:t>ESPECIFICACIÓN DE REQUERIMIENTOS</w:t>
      </w:r>
      <w:bookmarkEnd w:id="32"/>
    </w:p>
    <w:p w14:paraId="77690489" w14:textId="25DCF39E" w:rsidR="00CF64EF" w:rsidRDefault="00F5513A" w:rsidP="00815233">
      <w:pPr>
        <w:pStyle w:val="Ttulo2"/>
      </w:pPr>
      <w:bookmarkStart w:id="33" w:name="_Toc118889229"/>
      <w:r w:rsidRPr="00815233">
        <w:t>Requerimientos funcionales</w:t>
      </w:r>
      <w:bookmarkEnd w:id="33"/>
      <w:r w:rsidRPr="00815233">
        <w:t xml:space="preserve"> </w:t>
      </w:r>
    </w:p>
    <w:tbl>
      <w:tblPr>
        <w:tblStyle w:val="Tablaconcuadrcula1clara"/>
        <w:tblW w:w="0" w:type="auto"/>
        <w:jc w:val="right"/>
        <w:tblLook w:val="04A0" w:firstRow="1" w:lastRow="0" w:firstColumn="1" w:lastColumn="0" w:noHBand="0" w:noVBand="1"/>
      </w:tblPr>
      <w:tblGrid>
        <w:gridCol w:w="4697"/>
        <w:gridCol w:w="4697"/>
      </w:tblGrid>
      <w:tr w:rsidR="00173348" w14:paraId="38158369" w14:textId="77777777" w:rsidTr="00493C9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4D6508F5" w14:textId="6989B8E1" w:rsidR="00173348" w:rsidRDefault="00493C99" w:rsidP="00173348">
            <w:pPr>
              <w:jc w:val="center"/>
            </w:pPr>
            <w:r w:rsidRPr="00493C99">
              <w:t>RQF01</w:t>
            </w:r>
            <w:r>
              <w:t xml:space="preserve"> </w:t>
            </w:r>
            <w:r w:rsidR="00837524" w:rsidRPr="00837524">
              <w:t xml:space="preserve">– Sistema de Registro de </w:t>
            </w:r>
            <w:r w:rsidR="00837524">
              <w:t>auditores</w:t>
            </w:r>
          </w:p>
        </w:tc>
      </w:tr>
      <w:tr w:rsidR="00837524" w14:paraId="46D03853"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35A2EFA4" w14:textId="22913FCB" w:rsidR="00837524" w:rsidRDefault="00837524" w:rsidP="00173348">
            <w:pPr>
              <w:jc w:val="center"/>
            </w:pPr>
            <w:r>
              <w:t>Objetivos</w:t>
            </w:r>
          </w:p>
        </w:tc>
      </w:tr>
      <w:tr w:rsidR="00173348" w14:paraId="40118469"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56D8390D" w14:textId="78A99C40" w:rsidR="00173348" w:rsidRPr="00173348" w:rsidRDefault="00173348" w:rsidP="00173348">
            <w:pPr>
              <w:rPr>
                <w:b w:val="0"/>
                <w:bCs w:val="0"/>
              </w:rPr>
            </w:pPr>
            <w:r w:rsidRPr="00173348">
              <w:rPr>
                <w:b w:val="0"/>
                <w:bCs w:val="0"/>
              </w:rPr>
              <w:t>Permite crear, consultar, editar, habilitar o deshabilitar de</w:t>
            </w:r>
            <w:r w:rsidR="00837524">
              <w:rPr>
                <w:b w:val="0"/>
                <w:bCs w:val="0"/>
              </w:rPr>
              <w:t xml:space="preserve"> auditores en el sistema</w:t>
            </w:r>
            <w:r w:rsidRPr="00173348">
              <w:rPr>
                <w:b w:val="0"/>
                <w:bCs w:val="0"/>
              </w:rPr>
              <w:t>.</w:t>
            </w:r>
          </w:p>
        </w:tc>
      </w:tr>
      <w:tr w:rsidR="00173348" w14:paraId="4AC12B31"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7B117E11" w14:textId="2D7F4A8B" w:rsidR="00173348" w:rsidRDefault="00173348" w:rsidP="00173348">
            <w:r>
              <w:t>Requerimientos funcionales relacionados</w:t>
            </w:r>
          </w:p>
        </w:tc>
        <w:tc>
          <w:tcPr>
            <w:tcW w:w="4697" w:type="dxa"/>
          </w:tcPr>
          <w:p w14:paraId="691E4EC8" w14:textId="6A4E69F7" w:rsidR="00173348" w:rsidRPr="00173348" w:rsidRDefault="00173348" w:rsidP="00173348">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173348" w14:paraId="7EFE8574"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6FA2DD26" w14:textId="77777777" w:rsidR="00173348" w:rsidRDefault="00173348" w:rsidP="00173348"/>
        </w:tc>
        <w:tc>
          <w:tcPr>
            <w:tcW w:w="4697" w:type="dxa"/>
          </w:tcPr>
          <w:p w14:paraId="560AFFA7" w14:textId="5C79811D" w:rsidR="00173348" w:rsidRDefault="00837524" w:rsidP="00837524">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Administrador (director de calidad).</w:t>
            </w:r>
          </w:p>
        </w:tc>
      </w:tr>
      <w:tr w:rsidR="00837524" w14:paraId="79C98268"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4DE5891A" w14:textId="2DA27A8A" w:rsidR="00837524" w:rsidRDefault="00837524" w:rsidP="00837524">
            <w:pPr>
              <w:jc w:val="center"/>
            </w:pPr>
            <w:r>
              <w:t>Descripción</w:t>
            </w:r>
          </w:p>
        </w:tc>
      </w:tr>
      <w:tr w:rsidR="00837524" w14:paraId="482FE3D4"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164DF800" w14:textId="7AB89A43" w:rsidR="00837524" w:rsidRPr="00837524" w:rsidRDefault="00837524" w:rsidP="003F3C7A">
            <w:pPr>
              <w:jc w:val="both"/>
              <w:rPr>
                <w:b w:val="0"/>
                <w:bCs w:val="0"/>
              </w:rPr>
            </w:pPr>
            <w:r w:rsidRPr="00837524">
              <w:rPr>
                <w:b w:val="0"/>
                <w:bCs w:val="0"/>
              </w:rPr>
              <w:t xml:space="preserve">El </w:t>
            </w:r>
            <w:r>
              <w:rPr>
                <w:b w:val="0"/>
                <w:bCs w:val="0"/>
              </w:rPr>
              <w:t>administrador</w:t>
            </w:r>
            <w:r w:rsidRPr="00837524">
              <w:rPr>
                <w:b w:val="0"/>
                <w:bCs w:val="0"/>
              </w:rPr>
              <w:t xml:space="preserve"> debe ingresar nombre, apellido,</w:t>
            </w:r>
            <w:r w:rsidR="003F3C7A" w:rsidRPr="00837524">
              <w:rPr>
                <w:b w:val="0"/>
                <w:bCs w:val="0"/>
              </w:rPr>
              <w:t xml:space="preserve"> </w:t>
            </w:r>
            <w:r w:rsidR="003F3C7A">
              <w:rPr>
                <w:b w:val="0"/>
                <w:bCs w:val="0"/>
              </w:rPr>
              <w:t xml:space="preserve">documento de identidad, </w:t>
            </w:r>
            <w:r w:rsidRPr="00837524">
              <w:rPr>
                <w:b w:val="0"/>
                <w:bCs w:val="0"/>
              </w:rPr>
              <w:t>correo electrónico, teléfono de contacto. Para ingresar debe digitar una clave de mínimo 4 dígitos.</w:t>
            </w:r>
          </w:p>
        </w:tc>
      </w:tr>
      <w:tr w:rsidR="00837524" w14:paraId="33835708"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7DFED020" w14:textId="1E437DF7" w:rsidR="00837524" w:rsidRDefault="00837524" w:rsidP="00837524">
            <w:pPr>
              <w:jc w:val="center"/>
            </w:pPr>
            <w:r>
              <w:t>Observaciones</w:t>
            </w:r>
          </w:p>
        </w:tc>
      </w:tr>
      <w:tr w:rsidR="00837524" w14:paraId="326A03A8" w14:textId="77777777" w:rsidTr="00493C99">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58579132" w14:textId="6DDAA172" w:rsidR="00837524" w:rsidRPr="00837524" w:rsidRDefault="00837524" w:rsidP="00173348">
            <w:pPr>
              <w:rPr>
                <w:b w:val="0"/>
                <w:bCs w:val="0"/>
              </w:rPr>
            </w:pPr>
            <w:r w:rsidRPr="00837524">
              <w:rPr>
                <w:b w:val="0"/>
                <w:bCs w:val="0"/>
              </w:rPr>
              <w:t>No aplica</w:t>
            </w:r>
          </w:p>
        </w:tc>
      </w:tr>
    </w:tbl>
    <w:p w14:paraId="287ABAD5" w14:textId="404CDB94" w:rsidR="00173348" w:rsidRDefault="00173348" w:rsidP="00173348"/>
    <w:p w14:paraId="5F908119" w14:textId="77777777" w:rsidR="00A67C27" w:rsidRPr="00173348" w:rsidRDefault="00A67C27" w:rsidP="00173348"/>
    <w:tbl>
      <w:tblPr>
        <w:tblStyle w:val="Tablaconcuadrcula1clara"/>
        <w:tblW w:w="0" w:type="auto"/>
        <w:jc w:val="right"/>
        <w:tblLook w:val="04A0" w:firstRow="1" w:lastRow="0" w:firstColumn="1" w:lastColumn="0" w:noHBand="0" w:noVBand="1"/>
      </w:tblPr>
      <w:tblGrid>
        <w:gridCol w:w="4697"/>
        <w:gridCol w:w="4697"/>
      </w:tblGrid>
      <w:tr w:rsidR="00493C99" w14:paraId="211061E5" w14:textId="77777777" w:rsidTr="00C96E2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5FD8F3DD" w14:textId="0C990666" w:rsidR="00493C99" w:rsidRDefault="00493C99" w:rsidP="00C96E2C">
            <w:pPr>
              <w:jc w:val="center"/>
            </w:pPr>
            <w:r w:rsidRPr="00493C99">
              <w:t>RQF0</w:t>
            </w:r>
            <w:r w:rsidR="00D7234E">
              <w:t>2</w:t>
            </w:r>
            <w:r>
              <w:t xml:space="preserve"> </w:t>
            </w:r>
            <w:r w:rsidRPr="00837524">
              <w:t xml:space="preserve">– Sistema de Registro de </w:t>
            </w:r>
            <w:r>
              <w:t>Paciente</w:t>
            </w:r>
          </w:p>
        </w:tc>
      </w:tr>
      <w:tr w:rsidR="00493C99" w14:paraId="62B0AA44"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0C88444B" w14:textId="77777777" w:rsidR="00493C99" w:rsidRDefault="00493C99" w:rsidP="00C96E2C">
            <w:pPr>
              <w:jc w:val="center"/>
            </w:pPr>
            <w:r>
              <w:t>Objetivos</w:t>
            </w:r>
          </w:p>
        </w:tc>
      </w:tr>
      <w:tr w:rsidR="00493C99" w14:paraId="1F84130A"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2E80D54F" w14:textId="23BE8117" w:rsidR="00493C99" w:rsidRPr="00173348" w:rsidRDefault="00D7234E" w:rsidP="00C96E2C">
            <w:pPr>
              <w:rPr>
                <w:b w:val="0"/>
                <w:bCs w:val="0"/>
              </w:rPr>
            </w:pPr>
            <w:r w:rsidRPr="00173348">
              <w:rPr>
                <w:b w:val="0"/>
                <w:bCs w:val="0"/>
              </w:rPr>
              <w:t>Permite crear, consultar, editar, habilitar o deshabilitar de</w:t>
            </w:r>
            <w:r>
              <w:rPr>
                <w:b w:val="0"/>
                <w:bCs w:val="0"/>
              </w:rPr>
              <w:t xml:space="preserve"> pacientes en el sistema</w:t>
            </w:r>
            <w:r w:rsidRPr="00173348">
              <w:rPr>
                <w:b w:val="0"/>
                <w:bCs w:val="0"/>
              </w:rPr>
              <w:t>.</w:t>
            </w:r>
          </w:p>
        </w:tc>
      </w:tr>
      <w:tr w:rsidR="00493C99" w14:paraId="5029A75A"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28DB2A38" w14:textId="77777777" w:rsidR="00493C99" w:rsidRDefault="00493C99" w:rsidP="00C96E2C">
            <w:r>
              <w:t>Requerimientos funcionales relacionados</w:t>
            </w:r>
          </w:p>
        </w:tc>
        <w:tc>
          <w:tcPr>
            <w:tcW w:w="4697" w:type="dxa"/>
          </w:tcPr>
          <w:p w14:paraId="7AEF7A09" w14:textId="77777777" w:rsidR="00493C99" w:rsidRPr="00173348" w:rsidRDefault="00493C99" w:rsidP="00C96E2C">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493C99" w14:paraId="4049E1D0"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6905F9BD" w14:textId="5ABF97A2" w:rsidR="00493C99" w:rsidRPr="0052030E" w:rsidRDefault="0052030E" w:rsidP="00C96E2C">
            <w:pPr>
              <w:rPr>
                <w:b w:val="0"/>
                <w:bCs w:val="0"/>
              </w:rPr>
            </w:pPr>
            <w:r w:rsidRPr="0052030E">
              <w:rPr>
                <w:b w:val="0"/>
                <w:bCs w:val="0"/>
              </w:rPr>
              <w:t>RQF01 – Sistema de Registro de auditores</w:t>
            </w:r>
          </w:p>
        </w:tc>
        <w:tc>
          <w:tcPr>
            <w:tcW w:w="4697" w:type="dxa"/>
          </w:tcPr>
          <w:p w14:paraId="254AC3E5" w14:textId="66528A80" w:rsidR="00493C99" w:rsidRDefault="00493C99" w:rsidP="00493C99">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Auditor de Calidad</w:t>
            </w:r>
          </w:p>
        </w:tc>
      </w:tr>
      <w:tr w:rsidR="00493C99" w14:paraId="6522302B"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6D68B630" w14:textId="77777777" w:rsidR="00493C99" w:rsidRDefault="00493C99" w:rsidP="00C96E2C">
            <w:pPr>
              <w:jc w:val="center"/>
            </w:pPr>
            <w:r>
              <w:t>Descripción</w:t>
            </w:r>
          </w:p>
        </w:tc>
      </w:tr>
      <w:tr w:rsidR="00493C99" w14:paraId="466A4E6E"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CE34D1F" w14:textId="0002A777" w:rsidR="00D7234E" w:rsidRPr="00D7234E" w:rsidRDefault="00D7234E" w:rsidP="00D7234E">
            <w:pPr>
              <w:rPr>
                <w:b w:val="0"/>
                <w:bCs w:val="0"/>
              </w:rPr>
            </w:pPr>
            <w:r w:rsidRPr="00D7234E">
              <w:rPr>
                <w:b w:val="0"/>
                <w:bCs w:val="0"/>
              </w:rPr>
              <w:t>Es necesario crear un formulario para el ingreso a la base de datos de los pacientes, permitiendo el manejo y asignación de una cita para la evaluación del evento adverso</w:t>
            </w:r>
            <w:r>
              <w:rPr>
                <w:b w:val="0"/>
                <w:bCs w:val="0"/>
              </w:rPr>
              <w:t>.</w:t>
            </w:r>
          </w:p>
          <w:p w14:paraId="6B9ECEA4" w14:textId="32EA9859" w:rsidR="00493C99" w:rsidRPr="00D7234E" w:rsidRDefault="00493C99" w:rsidP="00D7234E">
            <w:r w:rsidRPr="00837524">
              <w:rPr>
                <w:b w:val="0"/>
                <w:bCs w:val="0"/>
              </w:rPr>
              <w:t xml:space="preserve">El </w:t>
            </w:r>
            <w:r>
              <w:rPr>
                <w:b w:val="0"/>
                <w:bCs w:val="0"/>
              </w:rPr>
              <w:t>auditor</w:t>
            </w:r>
            <w:r w:rsidRPr="00837524">
              <w:rPr>
                <w:b w:val="0"/>
                <w:bCs w:val="0"/>
              </w:rPr>
              <w:t xml:space="preserve"> debe ingresar nombre, apellido, </w:t>
            </w:r>
            <w:r w:rsidR="003F3C7A">
              <w:rPr>
                <w:b w:val="0"/>
                <w:bCs w:val="0"/>
              </w:rPr>
              <w:t xml:space="preserve">documento de identidad, </w:t>
            </w:r>
            <w:r w:rsidRPr="00837524">
              <w:rPr>
                <w:b w:val="0"/>
                <w:bCs w:val="0"/>
              </w:rPr>
              <w:t>teléfono de contacto</w:t>
            </w:r>
            <w:r w:rsidR="00D7234E">
              <w:rPr>
                <w:b w:val="0"/>
                <w:bCs w:val="0"/>
              </w:rPr>
              <w:t>, dirección, correo electrónico, descripción</w:t>
            </w:r>
            <w:r w:rsidRPr="00837524">
              <w:rPr>
                <w:b w:val="0"/>
                <w:bCs w:val="0"/>
              </w:rPr>
              <w:t xml:space="preserve">. </w:t>
            </w:r>
          </w:p>
        </w:tc>
      </w:tr>
      <w:tr w:rsidR="00493C99" w14:paraId="4953088E"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774FBEAE" w14:textId="77777777" w:rsidR="00493C99" w:rsidRDefault="00493C99" w:rsidP="00C96E2C">
            <w:pPr>
              <w:jc w:val="center"/>
            </w:pPr>
            <w:r>
              <w:t>Observaciones</w:t>
            </w:r>
          </w:p>
        </w:tc>
      </w:tr>
      <w:tr w:rsidR="00493C99" w14:paraId="5E0F7171"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7163D686" w14:textId="1E29B8A9" w:rsidR="00D7234E" w:rsidRPr="00D7234E" w:rsidRDefault="00D7234E" w:rsidP="00D7234E">
            <w:pPr>
              <w:pStyle w:val="Prrafodelista"/>
              <w:numPr>
                <w:ilvl w:val="0"/>
                <w:numId w:val="32"/>
              </w:numPr>
              <w:rPr>
                <w:b w:val="0"/>
                <w:bCs w:val="0"/>
              </w:rPr>
            </w:pPr>
            <w:r w:rsidRPr="00D7234E">
              <w:rPr>
                <w:b w:val="0"/>
                <w:bCs w:val="0"/>
              </w:rPr>
              <w:t>Debe existir los siguientes campos</w:t>
            </w:r>
          </w:p>
          <w:p w14:paraId="117C066E" w14:textId="4597F376" w:rsidR="00493C99" w:rsidRPr="00D7234E" w:rsidRDefault="00D7234E" w:rsidP="00D7234E">
            <w:pPr>
              <w:pStyle w:val="Prrafodelista"/>
              <w:numPr>
                <w:ilvl w:val="0"/>
                <w:numId w:val="32"/>
              </w:numPr>
            </w:pPr>
            <w:r w:rsidRPr="00D7234E">
              <w:rPr>
                <w:b w:val="0"/>
                <w:bCs w:val="0"/>
              </w:rPr>
              <w:t>Sistema debe asignar un código interno.</w:t>
            </w:r>
          </w:p>
        </w:tc>
      </w:tr>
    </w:tbl>
    <w:p w14:paraId="0D02FAF8" w14:textId="5CDC5A6F" w:rsidR="00CF64EF" w:rsidRDefault="00CF64EF" w:rsidP="00CF64EF">
      <w:pPr>
        <w:pStyle w:val="MTemaVietas"/>
        <w:numPr>
          <w:ilvl w:val="0"/>
          <w:numId w:val="0"/>
        </w:numPr>
        <w:tabs>
          <w:tab w:val="left" w:pos="708"/>
        </w:tabs>
        <w:spacing w:after="0"/>
        <w:rPr>
          <w:rFonts w:ascii="Arial" w:hAnsi="Arial"/>
          <w:lang w:val="es-ES"/>
        </w:rPr>
      </w:pPr>
    </w:p>
    <w:p w14:paraId="0C862D58" w14:textId="1286345B" w:rsidR="00A67C27" w:rsidRDefault="00A67C27">
      <w:pPr>
        <w:spacing w:after="160" w:line="259" w:lineRule="auto"/>
        <w:rPr>
          <w:rFonts w:ascii="Arial" w:eastAsia="Times New Roman" w:hAnsi="Arial" w:cs="Arial"/>
          <w:sz w:val="20"/>
          <w:szCs w:val="24"/>
          <w:lang w:val="es-ES" w:eastAsia="es-ES"/>
        </w:rPr>
      </w:pPr>
      <w:r>
        <w:rPr>
          <w:rFonts w:ascii="Arial" w:hAnsi="Arial"/>
          <w:lang w:val="es-ES"/>
        </w:rPr>
        <w:br w:type="page"/>
      </w:r>
    </w:p>
    <w:p w14:paraId="4193410E" w14:textId="77777777" w:rsidR="00A67C27" w:rsidRDefault="00A67C27" w:rsidP="00CF64EF">
      <w:pPr>
        <w:pStyle w:val="MTemaVietas"/>
        <w:numPr>
          <w:ilvl w:val="0"/>
          <w:numId w:val="0"/>
        </w:numPr>
        <w:tabs>
          <w:tab w:val="left" w:pos="708"/>
        </w:tabs>
        <w:spacing w:after="0"/>
        <w:rPr>
          <w:rFonts w:ascii="Arial" w:hAnsi="Arial"/>
          <w:lang w:val="es-ES"/>
        </w:rPr>
      </w:pPr>
    </w:p>
    <w:p w14:paraId="1A8FE78B" w14:textId="1DB2912C" w:rsidR="00D7234E" w:rsidRDefault="00D7234E" w:rsidP="00CF64EF">
      <w:pPr>
        <w:pStyle w:val="MTemaVietas"/>
        <w:numPr>
          <w:ilvl w:val="0"/>
          <w:numId w:val="0"/>
        </w:numPr>
        <w:tabs>
          <w:tab w:val="left" w:pos="708"/>
        </w:tabs>
        <w:spacing w:after="0"/>
        <w:rPr>
          <w:rFonts w:ascii="Arial" w:hAnsi="Arial"/>
          <w:lang w:val="es-ES"/>
        </w:rPr>
      </w:pPr>
    </w:p>
    <w:tbl>
      <w:tblPr>
        <w:tblStyle w:val="Tablaconcuadrcula1clara"/>
        <w:tblW w:w="0" w:type="auto"/>
        <w:jc w:val="right"/>
        <w:tblLook w:val="04A0" w:firstRow="1" w:lastRow="0" w:firstColumn="1" w:lastColumn="0" w:noHBand="0" w:noVBand="1"/>
      </w:tblPr>
      <w:tblGrid>
        <w:gridCol w:w="4697"/>
        <w:gridCol w:w="4697"/>
      </w:tblGrid>
      <w:tr w:rsidR="00D7234E" w14:paraId="3EC87EA0" w14:textId="77777777" w:rsidTr="00C96E2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78B7D08C" w14:textId="633FC6B8" w:rsidR="00D7234E" w:rsidRDefault="00D7234E" w:rsidP="00C96E2C">
            <w:pPr>
              <w:jc w:val="center"/>
            </w:pPr>
            <w:r w:rsidRPr="00493C99">
              <w:t>RQF0</w:t>
            </w:r>
            <w:r w:rsidR="0052030E">
              <w:t>3</w:t>
            </w:r>
            <w:r>
              <w:t xml:space="preserve"> </w:t>
            </w:r>
            <w:r w:rsidRPr="00837524">
              <w:t xml:space="preserve">– </w:t>
            </w:r>
            <w:r>
              <w:t>Programar Visita</w:t>
            </w:r>
          </w:p>
        </w:tc>
      </w:tr>
      <w:tr w:rsidR="00D7234E" w14:paraId="3F3EC275"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2CAE8C07" w14:textId="77777777" w:rsidR="00D7234E" w:rsidRDefault="00D7234E" w:rsidP="00C96E2C">
            <w:pPr>
              <w:jc w:val="center"/>
            </w:pPr>
            <w:r>
              <w:t>Objetivos</w:t>
            </w:r>
          </w:p>
        </w:tc>
      </w:tr>
      <w:tr w:rsidR="00D7234E" w14:paraId="3301EFB6"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5B6DB24" w14:textId="5B416274" w:rsidR="00D7234E" w:rsidRPr="00173348" w:rsidRDefault="00D7234E" w:rsidP="00C96E2C">
            <w:pPr>
              <w:rPr>
                <w:b w:val="0"/>
                <w:bCs w:val="0"/>
              </w:rPr>
            </w:pPr>
            <w:r w:rsidRPr="00173348">
              <w:rPr>
                <w:b w:val="0"/>
                <w:bCs w:val="0"/>
              </w:rPr>
              <w:t>Permite crear, consultar, editar</w:t>
            </w:r>
            <w:r w:rsidR="00D72B28">
              <w:rPr>
                <w:b w:val="0"/>
                <w:bCs w:val="0"/>
              </w:rPr>
              <w:t xml:space="preserve"> y</w:t>
            </w:r>
            <w:r w:rsidRPr="00173348">
              <w:rPr>
                <w:b w:val="0"/>
                <w:bCs w:val="0"/>
              </w:rPr>
              <w:t xml:space="preserve"> </w:t>
            </w:r>
            <w:r w:rsidR="00D72B28">
              <w:rPr>
                <w:b w:val="0"/>
                <w:bCs w:val="0"/>
              </w:rPr>
              <w:t xml:space="preserve">cancelar </w:t>
            </w:r>
            <w:r>
              <w:rPr>
                <w:b w:val="0"/>
                <w:bCs w:val="0"/>
              </w:rPr>
              <w:t xml:space="preserve">las visitas asignadas en el cronograma de actividades </w:t>
            </w:r>
          </w:p>
        </w:tc>
      </w:tr>
      <w:tr w:rsidR="00D7234E" w14:paraId="4A3824A3"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6C55E7B7" w14:textId="77777777" w:rsidR="00D7234E" w:rsidRDefault="00D7234E" w:rsidP="00C96E2C">
            <w:r>
              <w:t>Requerimientos funcionales relacionados</w:t>
            </w:r>
          </w:p>
        </w:tc>
        <w:tc>
          <w:tcPr>
            <w:tcW w:w="4697" w:type="dxa"/>
          </w:tcPr>
          <w:p w14:paraId="36A74613" w14:textId="77777777" w:rsidR="00D7234E" w:rsidRPr="00173348" w:rsidRDefault="00D7234E" w:rsidP="00C96E2C">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D7234E" w14:paraId="32F499DB"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66E263F8" w14:textId="0D3D5235" w:rsidR="00D7234E" w:rsidRPr="0052030E" w:rsidRDefault="0052030E" w:rsidP="00C96E2C">
            <w:pPr>
              <w:rPr>
                <w:b w:val="0"/>
                <w:bCs w:val="0"/>
              </w:rPr>
            </w:pPr>
            <w:r w:rsidRPr="0052030E">
              <w:rPr>
                <w:b w:val="0"/>
                <w:bCs w:val="0"/>
              </w:rPr>
              <w:t>RQF02 – Sistema de Registro de Paciente</w:t>
            </w:r>
          </w:p>
        </w:tc>
        <w:tc>
          <w:tcPr>
            <w:tcW w:w="4697" w:type="dxa"/>
          </w:tcPr>
          <w:p w14:paraId="0BEC29E2" w14:textId="77777777" w:rsidR="00D7234E" w:rsidRDefault="00D7234E" w:rsidP="00D7234E">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Administrador</w:t>
            </w:r>
          </w:p>
          <w:p w14:paraId="16220A5F" w14:textId="04CF7D3B" w:rsidR="00D7234E" w:rsidRDefault="00D7234E" w:rsidP="00D7234E">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Auditor de calidad</w:t>
            </w:r>
          </w:p>
        </w:tc>
      </w:tr>
      <w:tr w:rsidR="00D7234E" w14:paraId="7F476409"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6CBF3B00" w14:textId="77777777" w:rsidR="00D7234E" w:rsidRDefault="00D7234E" w:rsidP="00C96E2C">
            <w:pPr>
              <w:jc w:val="center"/>
            </w:pPr>
            <w:r>
              <w:t>Descripción</w:t>
            </w:r>
          </w:p>
        </w:tc>
      </w:tr>
      <w:tr w:rsidR="00D7234E" w14:paraId="2A740D22"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1A8CD289" w14:textId="4F55B668" w:rsidR="00D7234E" w:rsidRPr="0052030E" w:rsidRDefault="00D7234E" w:rsidP="0052030E">
            <w:pPr>
              <w:jc w:val="both"/>
              <w:rPr>
                <w:b w:val="0"/>
                <w:bCs w:val="0"/>
              </w:rPr>
            </w:pPr>
            <w:r w:rsidRPr="00D7234E">
              <w:rPr>
                <w:b w:val="0"/>
                <w:bCs w:val="0"/>
              </w:rPr>
              <w:t xml:space="preserve">Es necesario implementar un sistema para la asignación de una cita para la evaluación de un evento.  </w:t>
            </w:r>
            <w:r w:rsidRPr="0052030E">
              <w:rPr>
                <w:b w:val="0"/>
                <w:bCs w:val="0"/>
              </w:rPr>
              <w:t>Se debe contar con la disponibilidad del personal que ejecuta la valoración, los tiempos de la IPS, las alertas del cronograma de actividades.</w:t>
            </w:r>
          </w:p>
          <w:p w14:paraId="4EDA5ECF" w14:textId="2E369D24" w:rsidR="0052030E" w:rsidRPr="00D7234E" w:rsidRDefault="0052030E" w:rsidP="0052030E">
            <w:pPr>
              <w:jc w:val="both"/>
            </w:pPr>
            <w:r w:rsidRPr="0052030E">
              <w:rPr>
                <w:b w:val="0"/>
                <w:bCs w:val="0"/>
              </w:rPr>
              <w:t>Se debe seleccionar IPS – validar el registro de esta en el sistema, seleccionar tipo de evento inicial, verificar cronograma de disponibilidad, seleccionar fecha de la cita, asignar persona a cargo, notificación del sistema para la asignación y se envía un mensaje de aceptación por medio de correo.</w:t>
            </w:r>
          </w:p>
        </w:tc>
      </w:tr>
      <w:tr w:rsidR="00D7234E" w14:paraId="4CCF8FEB"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41289456" w14:textId="77777777" w:rsidR="00D7234E" w:rsidRDefault="00D7234E" w:rsidP="00C96E2C">
            <w:pPr>
              <w:jc w:val="center"/>
            </w:pPr>
            <w:r>
              <w:t>Observaciones</w:t>
            </w:r>
          </w:p>
        </w:tc>
      </w:tr>
      <w:tr w:rsidR="00D7234E" w14:paraId="60683128"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592E4DB6" w14:textId="76A5166E" w:rsidR="00D7234E" w:rsidRPr="0052030E" w:rsidRDefault="0052030E" w:rsidP="00D7234E">
            <w:pPr>
              <w:rPr>
                <w:b w:val="0"/>
                <w:bCs w:val="0"/>
              </w:rPr>
            </w:pPr>
            <w:r w:rsidRPr="0052030E">
              <w:rPr>
                <w:b w:val="0"/>
                <w:bCs w:val="0"/>
              </w:rPr>
              <w:t>Las visitas permiten determinar las causas probables del evento, asignar un responsable, tiempo, estado y codificación de este.</w:t>
            </w:r>
          </w:p>
        </w:tc>
      </w:tr>
    </w:tbl>
    <w:p w14:paraId="578DDF40" w14:textId="77777777" w:rsidR="0052030E" w:rsidRDefault="0052030E" w:rsidP="0052030E">
      <w:pPr>
        <w:pStyle w:val="MTemaVietas"/>
        <w:numPr>
          <w:ilvl w:val="0"/>
          <w:numId w:val="0"/>
        </w:numPr>
        <w:tabs>
          <w:tab w:val="left" w:pos="708"/>
        </w:tabs>
        <w:spacing w:after="0"/>
        <w:rPr>
          <w:rFonts w:ascii="Arial" w:hAnsi="Arial"/>
          <w:lang w:val="es-ES"/>
        </w:rPr>
      </w:pPr>
    </w:p>
    <w:p w14:paraId="78BA8133" w14:textId="49338031" w:rsidR="0052030E" w:rsidRDefault="0052030E" w:rsidP="0052030E">
      <w:pPr>
        <w:pStyle w:val="MTemaVietas"/>
        <w:numPr>
          <w:ilvl w:val="0"/>
          <w:numId w:val="0"/>
        </w:numPr>
        <w:tabs>
          <w:tab w:val="left" w:pos="708"/>
        </w:tabs>
        <w:spacing w:after="0"/>
        <w:rPr>
          <w:rFonts w:ascii="Arial" w:hAnsi="Arial"/>
          <w:lang w:val="es-ES"/>
        </w:rPr>
      </w:pPr>
    </w:p>
    <w:p w14:paraId="57C9A3ED" w14:textId="77777777" w:rsidR="00A67C27" w:rsidRDefault="00A67C27" w:rsidP="0052030E">
      <w:pPr>
        <w:pStyle w:val="MTemaVietas"/>
        <w:numPr>
          <w:ilvl w:val="0"/>
          <w:numId w:val="0"/>
        </w:numPr>
        <w:tabs>
          <w:tab w:val="left" w:pos="708"/>
        </w:tabs>
        <w:spacing w:after="0"/>
        <w:rPr>
          <w:rFonts w:ascii="Arial" w:hAnsi="Arial"/>
          <w:lang w:val="es-ES"/>
        </w:rPr>
      </w:pPr>
    </w:p>
    <w:tbl>
      <w:tblPr>
        <w:tblStyle w:val="Tablaconcuadrcula1clara"/>
        <w:tblW w:w="0" w:type="auto"/>
        <w:jc w:val="right"/>
        <w:tblLook w:val="04A0" w:firstRow="1" w:lastRow="0" w:firstColumn="1" w:lastColumn="0" w:noHBand="0" w:noVBand="1"/>
      </w:tblPr>
      <w:tblGrid>
        <w:gridCol w:w="4697"/>
        <w:gridCol w:w="4697"/>
      </w:tblGrid>
      <w:tr w:rsidR="0052030E" w14:paraId="3A3A10E0" w14:textId="77777777" w:rsidTr="00C96E2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25FB7166" w14:textId="1715C663" w:rsidR="0052030E" w:rsidRDefault="0052030E" w:rsidP="00C96E2C">
            <w:pPr>
              <w:jc w:val="center"/>
            </w:pPr>
            <w:r w:rsidRPr="00493C99">
              <w:t>RQF0</w:t>
            </w:r>
            <w:r w:rsidR="00C5141A">
              <w:t>4</w:t>
            </w:r>
            <w:r>
              <w:t xml:space="preserve"> </w:t>
            </w:r>
            <w:r w:rsidRPr="00837524">
              <w:t xml:space="preserve">– </w:t>
            </w:r>
            <w:r w:rsidR="00C5141A">
              <w:t>Registrar Evento</w:t>
            </w:r>
          </w:p>
        </w:tc>
      </w:tr>
      <w:tr w:rsidR="0052030E" w14:paraId="61DBF9F0"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0A62B67" w14:textId="77777777" w:rsidR="0052030E" w:rsidRDefault="0052030E" w:rsidP="00C96E2C">
            <w:pPr>
              <w:jc w:val="center"/>
            </w:pPr>
            <w:r>
              <w:t>Objetivos</w:t>
            </w:r>
          </w:p>
        </w:tc>
      </w:tr>
      <w:tr w:rsidR="0052030E" w14:paraId="421E40E4"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4F105F20" w14:textId="18BBBB30" w:rsidR="0052030E" w:rsidRPr="00173348" w:rsidRDefault="0052030E" w:rsidP="00C96E2C">
            <w:pPr>
              <w:rPr>
                <w:b w:val="0"/>
                <w:bCs w:val="0"/>
              </w:rPr>
            </w:pPr>
            <w:r>
              <w:rPr>
                <w:b w:val="0"/>
                <w:bCs w:val="0"/>
              </w:rPr>
              <w:t xml:space="preserve"> </w:t>
            </w:r>
            <w:r w:rsidR="00C5141A" w:rsidRPr="00173348">
              <w:rPr>
                <w:b w:val="0"/>
                <w:bCs w:val="0"/>
              </w:rPr>
              <w:t xml:space="preserve">Permite crear, consultar, editar, habilitar o deshabilitar </w:t>
            </w:r>
            <w:r w:rsidR="00C5141A">
              <w:rPr>
                <w:b w:val="0"/>
                <w:bCs w:val="0"/>
              </w:rPr>
              <w:t>los eventos adversos en el sistema</w:t>
            </w:r>
          </w:p>
        </w:tc>
      </w:tr>
      <w:tr w:rsidR="0052030E" w14:paraId="51A42007"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1DAC44BF" w14:textId="77777777" w:rsidR="0052030E" w:rsidRDefault="0052030E" w:rsidP="00C96E2C">
            <w:r>
              <w:t>Requerimientos funcionales relacionados</w:t>
            </w:r>
          </w:p>
        </w:tc>
        <w:tc>
          <w:tcPr>
            <w:tcW w:w="4697" w:type="dxa"/>
          </w:tcPr>
          <w:p w14:paraId="74D605A9" w14:textId="77777777" w:rsidR="0052030E" w:rsidRPr="00173348" w:rsidRDefault="0052030E" w:rsidP="00C96E2C">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52030E" w14:paraId="7BF50D80"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206D7B4B" w14:textId="733CD7DC" w:rsidR="0052030E" w:rsidRPr="00C5141A" w:rsidRDefault="00C5141A" w:rsidP="00C96E2C">
            <w:pPr>
              <w:rPr>
                <w:b w:val="0"/>
                <w:bCs w:val="0"/>
              </w:rPr>
            </w:pPr>
            <w:r w:rsidRPr="00C5141A">
              <w:rPr>
                <w:b w:val="0"/>
                <w:bCs w:val="0"/>
              </w:rPr>
              <w:t>RQF03 – Programar Visita</w:t>
            </w:r>
          </w:p>
        </w:tc>
        <w:tc>
          <w:tcPr>
            <w:tcW w:w="4697" w:type="dxa"/>
          </w:tcPr>
          <w:p w14:paraId="14723201" w14:textId="6C1254D5" w:rsidR="0052030E" w:rsidRDefault="00C5141A" w:rsidP="0052030E">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Auditor de calidad</w:t>
            </w:r>
          </w:p>
        </w:tc>
      </w:tr>
      <w:tr w:rsidR="0052030E" w14:paraId="2EEEA7A7"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0313F019" w14:textId="77777777" w:rsidR="0052030E" w:rsidRDefault="0052030E" w:rsidP="00C96E2C">
            <w:pPr>
              <w:jc w:val="center"/>
            </w:pPr>
            <w:r>
              <w:t>Descripción</w:t>
            </w:r>
          </w:p>
        </w:tc>
      </w:tr>
      <w:tr w:rsidR="0052030E" w14:paraId="436AE67A"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226E4EFD" w14:textId="77777777" w:rsidR="0052030E" w:rsidRDefault="00C5141A" w:rsidP="00C96E2C">
            <w:pPr>
              <w:jc w:val="both"/>
            </w:pPr>
            <w:r w:rsidRPr="00C5141A">
              <w:rPr>
                <w:b w:val="0"/>
                <w:bCs w:val="0"/>
              </w:rPr>
              <w:t>Permite la selección inicial de un evento y su configuración básica preevaluación, con el fin de tener un registro controlable por los implicados en el proceso.</w:t>
            </w:r>
          </w:p>
          <w:p w14:paraId="3B9AF9B8" w14:textId="03B75D0B" w:rsidR="00C5141A" w:rsidRPr="00C5141A" w:rsidRDefault="00C5141A" w:rsidP="00C5141A">
            <w:pPr>
              <w:jc w:val="both"/>
              <w:rPr>
                <w:b w:val="0"/>
                <w:bCs w:val="0"/>
              </w:rPr>
            </w:pPr>
            <w:r>
              <w:rPr>
                <w:b w:val="0"/>
                <w:bCs w:val="0"/>
              </w:rPr>
              <w:t>Se debe, c</w:t>
            </w:r>
            <w:r w:rsidRPr="00C5141A">
              <w:rPr>
                <w:b w:val="0"/>
                <w:bCs w:val="0"/>
              </w:rPr>
              <w:t>odificar el evento – acontecimiento</w:t>
            </w:r>
            <w:r>
              <w:rPr>
                <w:b w:val="0"/>
                <w:bCs w:val="0"/>
              </w:rPr>
              <w:t>, s</w:t>
            </w:r>
            <w:r w:rsidRPr="00C5141A">
              <w:rPr>
                <w:b w:val="0"/>
                <w:bCs w:val="0"/>
              </w:rPr>
              <w:t>eleccionar tipo de evento</w:t>
            </w:r>
            <w:r>
              <w:rPr>
                <w:b w:val="0"/>
                <w:bCs w:val="0"/>
              </w:rPr>
              <w:t>, a</w:t>
            </w:r>
            <w:r w:rsidRPr="00C5141A">
              <w:rPr>
                <w:b w:val="0"/>
                <w:bCs w:val="0"/>
              </w:rPr>
              <w:t>dicionar datos</w:t>
            </w:r>
            <w:r>
              <w:rPr>
                <w:b w:val="0"/>
                <w:bCs w:val="0"/>
              </w:rPr>
              <w:t>, s</w:t>
            </w:r>
            <w:r w:rsidRPr="00C5141A">
              <w:rPr>
                <w:b w:val="0"/>
                <w:bCs w:val="0"/>
              </w:rPr>
              <w:t>istema debe cargar historial del evento</w:t>
            </w:r>
            <w:r>
              <w:rPr>
                <w:b w:val="0"/>
                <w:bCs w:val="0"/>
              </w:rPr>
              <w:t>, s</w:t>
            </w:r>
            <w:r w:rsidRPr="00C5141A">
              <w:rPr>
                <w:b w:val="0"/>
                <w:bCs w:val="0"/>
              </w:rPr>
              <w:t>istema de cargar visita programada para la evaluación</w:t>
            </w:r>
            <w:r>
              <w:rPr>
                <w:b w:val="0"/>
                <w:bCs w:val="0"/>
              </w:rPr>
              <w:t xml:space="preserve"> y el s</w:t>
            </w:r>
            <w:r w:rsidRPr="00C5141A">
              <w:rPr>
                <w:b w:val="0"/>
                <w:bCs w:val="0"/>
              </w:rPr>
              <w:t>istema genera una alerta informativa.</w:t>
            </w:r>
          </w:p>
        </w:tc>
      </w:tr>
      <w:tr w:rsidR="0052030E" w14:paraId="0B896B48"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7718BFF7" w14:textId="77777777" w:rsidR="0052030E" w:rsidRDefault="0052030E" w:rsidP="00C96E2C">
            <w:pPr>
              <w:jc w:val="center"/>
            </w:pPr>
            <w:r>
              <w:t>Observaciones</w:t>
            </w:r>
          </w:p>
        </w:tc>
      </w:tr>
      <w:tr w:rsidR="0052030E" w14:paraId="48FCAF0E"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31E56912" w14:textId="272FA0EA" w:rsidR="0052030E" w:rsidRPr="0052030E" w:rsidRDefault="00C5141A" w:rsidP="00C96E2C">
            <w:pPr>
              <w:rPr>
                <w:b w:val="0"/>
                <w:bCs w:val="0"/>
              </w:rPr>
            </w:pPr>
            <w:r w:rsidRPr="00C5141A">
              <w:rPr>
                <w:b w:val="0"/>
                <w:bCs w:val="0"/>
              </w:rPr>
              <w:t>El registro de eventos permite generar trazabilidad de las acciones tomadas, planes de mejoramiento y soporte de indicadores de gestión.</w:t>
            </w:r>
          </w:p>
        </w:tc>
      </w:tr>
    </w:tbl>
    <w:p w14:paraId="4548FCFF" w14:textId="0BF99FA2" w:rsidR="0052030E" w:rsidRDefault="0052030E" w:rsidP="00CF64EF">
      <w:pPr>
        <w:pStyle w:val="MTemaVietas"/>
        <w:numPr>
          <w:ilvl w:val="0"/>
          <w:numId w:val="0"/>
        </w:numPr>
        <w:tabs>
          <w:tab w:val="left" w:pos="708"/>
        </w:tabs>
        <w:spacing w:after="0"/>
        <w:rPr>
          <w:rFonts w:ascii="Arial" w:hAnsi="Arial"/>
          <w:lang w:val="es-CO"/>
        </w:rPr>
      </w:pPr>
    </w:p>
    <w:p w14:paraId="026DBDDB" w14:textId="77777777" w:rsidR="00C5141A" w:rsidRPr="0052030E" w:rsidRDefault="00C5141A" w:rsidP="00CF64EF">
      <w:pPr>
        <w:pStyle w:val="MTemaVietas"/>
        <w:numPr>
          <w:ilvl w:val="0"/>
          <w:numId w:val="0"/>
        </w:numPr>
        <w:tabs>
          <w:tab w:val="left" w:pos="708"/>
        </w:tabs>
        <w:spacing w:after="0"/>
        <w:rPr>
          <w:rFonts w:ascii="Arial" w:hAnsi="Arial"/>
          <w:lang w:val="es-CO"/>
        </w:rPr>
      </w:pPr>
    </w:p>
    <w:p w14:paraId="5D7CC4F5" w14:textId="169CC9CB" w:rsidR="0052030E" w:rsidRDefault="0052030E" w:rsidP="00CF64EF">
      <w:pPr>
        <w:pStyle w:val="MTemaVietas"/>
        <w:numPr>
          <w:ilvl w:val="0"/>
          <w:numId w:val="0"/>
        </w:numPr>
        <w:tabs>
          <w:tab w:val="left" w:pos="708"/>
        </w:tabs>
        <w:spacing w:after="0"/>
        <w:rPr>
          <w:rFonts w:ascii="Arial" w:hAnsi="Arial"/>
          <w:lang w:val="es-ES"/>
        </w:rPr>
      </w:pPr>
    </w:p>
    <w:tbl>
      <w:tblPr>
        <w:tblStyle w:val="Tablaconcuadrcula1clara"/>
        <w:tblW w:w="0" w:type="auto"/>
        <w:jc w:val="right"/>
        <w:tblLook w:val="04A0" w:firstRow="1" w:lastRow="0" w:firstColumn="1" w:lastColumn="0" w:noHBand="0" w:noVBand="1"/>
      </w:tblPr>
      <w:tblGrid>
        <w:gridCol w:w="4697"/>
        <w:gridCol w:w="4697"/>
      </w:tblGrid>
      <w:tr w:rsidR="00C5141A" w14:paraId="32FF1CD0" w14:textId="77777777" w:rsidTr="4F6BED6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008CC21A" w14:textId="06350130" w:rsidR="00C5141A" w:rsidRDefault="00C5141A" w:rsidP="00C96E2C">
            <w:pPr>
              <w:jc w:val="center"/>
            </w:pPr>
            <w:r>
              <w:t>RQF05 – Ev</w:t>
            </w:r>
            <w:r w:rsidR="5808335D">
              <w:t>ento</w:t>
            </w:r>
          </w:p>
        </w:tc>
      </w:tr>
      <w:tr w:rsidR="00C5141A" w14:paraId="4775493D"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00012857" w14:textId="77777777" w:rsidR="00C5141A" w:rsidRDefault="00C5141A" w:rsidP="00C96E2C">
            <w:pPr>
              <w:jc w:val="center"/>
            </w:pPr>
            <w:r>
              <w:t>Objetivos</w:t>
            </w:r>
          </w:p>
        </w:tc>
      </w:tr>
      <w:tr w:rsidR="00C5141A" w14:paraId="60D74E1E"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7987911F" w14:textId="17A2E963" w:rsidR="00C5141A" w:rsidRPr="00173348" w:rsidRDefault="00C5141A" w:rsidP="00C96E2C">
            <w:pPr>
              <w:rPr>
                <w:b w:val="0"/>
                <w:bCs w:val="0"/>
              </w:rPr>
            </w:pPr>
            <w:r>
              <w:rPr>
                <w:b w:val="0"/>
                <w:bCs w:val="0"/>
              </w:rPr>
              <w:t xml:space="preserve"> </w:t>
            </w:r>
            <w:r w:rsidR="00D72B28">
              <w:rPr>
                <w:b w:val="0"/>
                <w:bCs w:val="0"/>
              </w:rPr>
              <w:t xml:space="preserve">Permite </w:t>
            </w:r>
            <w:r w:rsidR="00D72B28" w:rsidRPr="00D72B28">
              <w:rPr>
                <w:b w:val="0"/>
                <w:bCs w:val="0"/>
              </w:rPr>
              <w:t>crear, consultar, edita</w:t>
            </w:r>
            <w:r w:rsidR="00D72B28">
              <w:rPr>
                <w:b w:val="0"/>
                <w:bCs w:val="0"/>
              </w:rPr>
              <w:t>r y evaluar cada evento adverso.</w:t>
            </w:r>
          </w:p>
        </w:tc>
      </w:tr>
      <w:tr w:rsidR="00C5141A" w14:paraId="2DE00E0E"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3EDCB87B" w14:textId="77777777" w:rsidR="00C5141A" w:rsidRDefault="00C5141A" w:rsidP="00C96E2C">
            <w:r>
              <w:t>Requerimientos funcionales relacionados</w:t>
            </w:r>
          </w:p>
        </w:tc>
        <w:tc>
          <w:tcPr>
            <w:tcW w:w="4697" w:type="dxa"/>
          </w:tcPr>
          <w:p w14:paraId="349E0985" w14:textId="77777777" w:rsidR="00C5141A" w:rsidRPr="00173348" w:rsidRDefault="00C5141A" w:rsidP="00C96E2C">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C5141A" w14:paraId="25607FD1"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34C0FA32" w14:textId="6A4B1505" w:rsidR="00F41762" w:rsidRPr="00F41762" w:rsidRDefault="00F41762" w:rsidP="00C96E2C">
            <w:pPr>
              <w:rPr>
                <w:b w:val="0"/>
                <w:bCs w:val="0"/>
              </w:rPr>
            </w:pPr>
            <w:r w:rsidRPr="00F41762">
              <w:rPr>
                <w:b w:val="0"/>
                <w:bCs w:val="0"/>
              </w:rPr>
              <w:t>RQF02 – Sistema de Registro de Paciente</w:t>
            </w:r>
          </w:p>
          <w:p w14:paraId="078807A8" w14:textId="3C88E481" w:rsidR="00F41762" w:rsidRPr="00F41762" w:rsidRDefault="00F41762" w:rsidP="00C96E2C">
            <w:r w:rsidRPr="00F41762">
              <w:rPr>
                <w:b w:val="0"/>
                <w:bCs w:val="0"/>
              </w:rPr>
              <w:t>RQF04 – Registrar Evento</w:t>
            </w:r>
          </w:p>
        </w:tc>
        <w:tc>
          <w:tcPr>
            <w:tcW w:w="4697" w:type="dxa"/>
          </w:tcPr>
          <w:p w14:paraId="089A5FF9" w14:textId="5CD18B58" w:rsidR="00C5141A" w:rsidRDefault="00F41762" w:rsidP="00C5141A">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Auditor de calidad</w:t>
            </w:r>
          </w:p>
        </w:tc>
      </w:tr>
      <w:tr w:rsidR="00C5141A" w14:paraId="5D6CA5E9"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02143CC9" w14:textId="77777777" w:rsidR="00C5141A" w:rsidRDefault="00C5141A" w:rsidP="00C96E2C">
            <w:pPr>
              <w:jc w:val="center"/>
            </w:pPr>
            <w:r>
              <w:t>Descripción</w:t>
            </w:r>
          </w:p>
        </w:tc>
      </w:tr>
      <w:tr w:rsidR="00C5141A" w14:paraId="421CCBC4"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5351AB3" w14:textId="77777777" w:rsidR="00C5141A" w:rsidRPr="00F41762" w:rsidRDefault="00F41762" w:rsidP="00C96E2C">
            <w:pPr>
              <w:jc w:val="both"/>
              <w:rPr>
                <w:b w:val="0"/>
                <w:bCs w:val="0"/>
              </w:rPr>
            </w:pPr>
            <w:r w:rsidRPr="00F41762">
              <w:rPr>
                <w:b w:val="0"/>
                <w:bCs w:val="0"/>
              </w:rPr>
              <w:t>Permite analizar el tipo de evento según una lista despegable, categoría impactó y causa probable.  Asigna la evaluación prevenible y no prevenible según antes mencionadas.</w:t>
            </w:r>
          </w:p>
          <w:p w14:paraId="2C25D302" w14:textId="6A8EF219" w:rsidR="00F41762" w:rsidRPr="00F41762" w:rsidRDefault="00F41762" w:rsidP="00F41762">
            <w:pPr>
              <w:rPr>
                <w:rFonts w:ascii="Calibri" w:eastAsia="Calibri" w:hAnsi="Calibri"/>
              </w:rPr>
            </w:pPr>
            <w:r>
              <w:rPr>
                <w:rFonts w:ascii="Calibri" w:eastAsia="Calibri" w:hAnsi="Calibri"/>
                <w:b w:val="0"/>
                <w:bCs w:val="0"/>
              </w:rPr>
              <w:t xml:space="preserve">Se registra un </w:t>
            </w:r>
            <w:r w:rsidRPr="00F41762">
              <w:rPr>
                <w:rFonts w:ascii="Calibri" w:eastAsia="Calibri" w:hAnsi="Calibri"/>
                <w:b w:val="0"/>
                <w:bCs w:val="0"/>
              </w:rPr>
              <w:t>resumen de historia clínica de paciente</w:t>
            </w:r>
            <w:r>
              <w:rPr>
                <w:rFonts w:ascii="Calibri" w:eastAsia="Calibri" w:hAnsi="Calibri"/>
                <w:b w:val="0"/>
                <w:bCs w:val="0"/>
              </w:rPr>
              <w:t>, tiempo, fecha, ubicación y el sistema crea un algoritmo de evaluación.</w:t>
            </w:r>
          </w:p>
        </w:tc>
      </w:tr>
      <w:tr w:rsidR="00C5141A" w14:paraId="5FCB1358"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65C20873" w14:textId="77777777" w:rsidR="00C5141A" w:rsidRDefault="00C5141A" w:rsidP="00C96E2C">
            <w:pPr>
              <w:jc w:val="center"/>
            </w:pPr>
            <w:r>
              <w:t>Observaciones</w:t>
            </w:r>
          </w:p>
        </w:tc>
      </w:tr>
      <w:tr w:rsidR="00C5141A" w14:paraId="24194839" w14:textId="77777777" w:rsidTr="4F6BED6E">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0CB20292" w14:textId="2A07B00C" w:rsidR="00C5141A" w:rsidRPr="0052030E" w:rsidRDefault="00F41762" w:rsidP="00C96E2C">
            <w:pPr>
              <w:rPr>
                <w:b w:val="0"/>
                <w:bCs w:val="0"/>
              </w:rPr>
            </w:pPr>
            <w:r>
              <w:rPr>
                <w:b w:val="0"/>
                <w:bCs w:val="0"/>
              </w:rPr>
              <w:t xml:space="preserve">No aplica </w:t>
            </w:r>
          </w:p>
        </w:tc>
      </w:tr>
    </w:tbl>
    <w:p w14:paraId="17F61B9C" w14:textId="62359E7E" w:rsidR="0052030E" w:rsidRDefault="0052030E" w:rsidP="00CF64EF">
      <w:pPr>
        <w:pStyle w:val="MTemaVietas"/>
        <w:numPr>
          <w:ilvl w:val="0"/>
          <w:numId w:val="0"/>
        </w:numPr>
        <w:tabs>
          <w:tab w:val="left" w:pos="708"/>
        </w:tabs>
        <w:spacing w:after="0"/>
        <w:rPr>
          <w:rFonts w:ascii="Arial" w:hAnsi="Arial"/>
          <w:lang w:val="es-ES"/>
        </w:rPr>
      </w:pPr>
    </w:p>
    <w:p w14:paraId="3E0E2669" w14:textId="77777777" w:rsidR="00F41762" w:rsidRDefault="00F41762" w:rsidP="00CF64EF">
      <w:pPr>
        <w:pStyle w:val="MTemaVietas"/>
        <w:numPr>
          <w:ilvl w:val="0"/>
          <w:numId w:val="0"/>
        </w:numPr>
        <w:tabs>
          <w:tab w:val="left" w:pos="708"/>
        </w:tabs>
        <w:spacing w:after="0"/>
        <w:rPr>
          <w:rFonts w:ascii="Arial" w:hAnsi="Arial"/>
          <w:lang w:val="es-ES"/>
        </w:rPr>
      </w:pPr>
    </w:p>
    <w:tbl>
      <w:tblPr>
        <w:tblStyle w:val="Tablaconcuadrcula1clara"/>
        <w:tblW w:w="0" w:type="auto"/>
        <w:jc w:val="right"/>
        <w:tblLook w:val="04A0" w:firstRow="1" w:lastRow="0" w:firstColumn="1" w:lastColumn="0" w:noHBand="0" w:noVBand="1"/>
      </w:tblPr>
      <w:tblGrid>
        <w:gridCol w:w="4697"/>
        <w:gridCol w:w="4697"/>
      </w:tblGrid>
      <w:tr w:rsidR="00C5141A" w14:paraId="18542E49" w14:textId="77777777" w:rsidTr="00C96E2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815686E" w14:textId="5AFF6C99" w:rsidR="00C5141A" w:rsidRDefault="00C5141A" w:rsidP="00C96E2C">
            <w:pPr>
              <w:jc w:val="center"/>
            </w:pPr>
            <w:r w:rsidRPr="00493C99">
              <w:t>RQF0</w:t>
            </w:r>
            <w:r w:rsidR="00F41762">
              <w:t>6</w:t>
            </w:r>
            <w:r>
              <w:t xml:space="preserve"> </w:t>
            </w:r>
            <w:r w:rsidRPr="00837524">
              <w:t xml:space="preserve">– </w:t>
            </w:r>
            <w:r w:rsidR="00F41762">
              <w:t>Implementar Plan</w:t>
            </w:r>
          </w:p>
        </w:tc>
      </w:tr>
      <w:tr w:rsidR="00C5141A" w14:paraId="0B564BC8"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708076B1" w14:textId="77777777" w:rsidR="00C5141A" w:rsidRDefault="00C5141A" w:rsidP="00C96E2C">
            <w:pPr>
              <w:jc w:val="center"/>
            </w:pPr>
            <w:r>
              <w:t>Objetivos</w:t>
            </w:r>
          </w:p>
        </w:tc>
      </w:tr>
      <w:tr w:rsidR="00C5141A" w14:paraId="5F5A131C"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08A5E54B" w14:textId="017EB3A2" w:rsidR="00C5141A" w:rsidRPr="00173348" w:rsidRDefault="00C5141A" w:rsidP="00C96E2C">
            <w:pPr>
              <w:rPr>
                <w:b w:val="0"/>
                <w:bCs w:val="0"/>
              </w:rPr>
            </w:pPr>
            <w:r>
              <w:rPr>
                <w:b w:val="0"/>
                <w:bCs w:val="0"/>
              </w:rPr>
              <w:t xml:space="preserve"> </w:t>
            </w:r>
            <w:r w:rsidR="00D72B28">
              <w:rPr>
                <w:b w:val="0"/>
                <w:bCs w:val="0"/>
              </w:rPr>
              <w:t xml:space="preserve">Permite </w:t>
            </w:r>
            <w:r w:rsidR="00D72B28" w:rsidRPr="00D72B28">
              <w:rPr>
                <w:b w:val="0"/>
                <w:bCs w:val="0"/>
              </w:rPr>
              <w:t xml:space="preserve">crear, consultar, editar, evaluar </w:t>
            </w:r>
            <w:r w:rsidR="00D72B28">
              <w:rPr>
                <w:b w:val="0"/>
                <w:bCs w:val="0"/>
              </w:rPr>
              <w:t>e implementar un plan de mejora</w:t>
            </w:r>
          </w:p>
        </w:tc>
      </w:tr>
      <w:tr w:rsidR="00C5141A" w14:paraId="11A254AD"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1D9C011A" w14:textId="77777777" w:rsidR="00C5141A" w:rsidRDefault="00C5141A" w:rsidP="00C96E2C">
            <w:r>
              <w:t>Requerimientos funcionales relacionados</w:t>
            </w:r>
          </w:p>
        </w:tc>
        <w:tc>
          <w:tcPr>
            <w:tcW w:w="4697" w:type="dxa"/>
          </w:tcPr>
          <w:p w14:paraId="04E2F374" w14:textId="77777777" w:rsidR="00C5141A" w:rsidRPr="00173348" w:rsidRDefault="00C5141A" w:rsidP="00C96E2C">
            <w:pPr>
              <w:cnfStyle w:val="000000000000" w:firstRow="0" w:lastRow="0" w:firstColumn="0" w:lastColumn="0" w:oddVBand="0" w:evenVBand="0" w:oddHBand="0" w:evenHBand="0" w:firstRowFirstColumn="0" w:firstRowLastColumn="0" w:lastRowFirstColumn="0" w:lastRowLastColumn="0"/>
              <w:rPr>
                <w:b/>
                <w:bCs/>
              </w:rPr>
            </w:pPr>
            <w:r w:rsidRPr="00173348">
              <w:rPr>
                <w:b/>
                <w:bCs/>
              </w:rPr>
              <w:t>Actores involucrados</w:t>
            </w:r>
          </w:p>
        </w:tc>
      </w:tr>
      <w:tr w:rsidR="00C5141A" w14:paraId="67554531"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4697" w:type="dxa"/>
          </w:tcPr>
          <w:p w14:paraId="1B9738C8" w14:textId="07093925" w:rsidR="00C5141A" w:rsidRPr="0052030E" w:rsidRDefault="00F41762" w:rsidP="00C96E2C">
            <w:pPr>
              <w:rPr>
                <w:b w:val="0"/>
                <w:bCs w:val="0"/>
              </w:rPr>
            </w:pPr>
            <w:r w:rsidRPr="00F41762">
              <w:rPr>
                <w:b w:val="0"/>
                <w:bCs w:val="0"/>
              </w:rPr>
              <w:t>RQF05 – Evaluar</w:t>
            </w:r>
            <w:r>
              <w:rPr>
                <w:b w:val="0"/>
                <w:bCs w:val="0"/>
              </w:rPr>
              <w:t xml:space="preserve"> y que no haya cumplido </w:t>
            </w:r>
          </w:p>
        </w:tc>
        <w:tc>
          <w:tcPr>
            <w:tcW w:w="4697" w:type="dxa"/>
          </w:tcPr>
          <w:p w14:paraId="136A1285" w14:textId="6AC4D0F6" w:rsidR="00C5141A" w:rsidRDefault="00F41762" w:rsidP="00C5141A">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Auditor de calidad</w:t>
            </w:r>
          </w:p>
        </w:tc>
      </w:tr>
      <w:tr w:rsidR="00C5141A" w14:paraId="03BC0733"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4D4C5093" w14:textId="77777777" w:rsidR="00C5141A" w:rsidRDefault="00C5141A" w:rsidP="00C96E2C">
            <w:pPr>
              <w:jc w:val="center"/>
            </w:pPr>
            <w:r>
              <w:t>Descripción</w:t>
            </w:r>
          </w:p>
        </w:tc>
      </w:tr>
      <w:tr w:rsidR="00C5141A" w14:paraId="6F58EE84"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23223C29" w14:textId="7683E978" w:rsidR="00F41762" w:rsidRDefault="00F41762" w:rsidP="00F41762">
            <w:pPr>
              <w:jc w:val="both"/>
              <w:rPr>
                <w:b w:val="0"/>
                <w:bCs w:val="0"/>
              </w:rPr>
            </w:pPr>
            <w:r w:rsidRPr="00F41762">
              <w:rPr>
                <w:b w:val="0"/>
                <w:bCs w:val="0"/>
              </w:rPr>
              <w:t>Establecer un conducto regular para la atención de una no conformidad, seguimiento a las acciones de mejora, segunda evaluación</w:t>
            </w:r>
            <w:r w:rsidR="00C96D97">
              <w:rPr>
                <w:b w:val="0"/>
                <w:bCs w:val="0"/>
              </w:rPr>
              <w:t>.</w:t>
            </w:r>
          </w:p>
          <w:p w14:paraId="5F6CE34D" w14:textId="07499F11" w:rsidR="00C5141A" w:rsidRPr="00D7234E" w:rsidRDefault="00C96D97" w:rsidP="00F41762">
            <w:pPr>
              <w:jc w:val="both"/>
            </w:pPr>
            <w:r>
              <w:rPr>
                <w:b w:val="0"/>
                <w:bCs w:val="0"/>
              </w:rPr>
              <w:t>Se diligencia el formato de e</w:t>
            </w:r>
            <w:r w:rsidR="00F41762" w:rsidRPr="00C96D97">
              <w:rPr>
                <w:b w:val="0"/>
                <w:bCs w:val="0"/>
              </w:rPr>
              <w:t>valuación</w:t>
            </w:r>
            <w:r>
              <w:rPr>
                <w:b w:val="0"/>
                <w:bCs w:val="0"/>
              </w:rPr>
              <w:t xml:space="preserve">, </w:t>
            </w:r>
            <w:r w:rsidRPr="00C96D97">
              <w:rPr>
                <w:b w:val="0"/>
                <w:bCs w:val="0"/>
              </w:rPr>
              <w:t>c</w:t>
            </w:r>
            <w:r w:rsidR="00F41762" w:rsidRPr="00C96D97">
              <w:rPr>
                <w:b w:val="0"/>
                <w:bCs w:val="0"/>
              </w:rPr>
              <w:t>ronograma de actividades</w:t>
            </w:r>
            <w:r w:rsidRPr="00C96D97">
              <w:rPr>
                <w:b w:val="0"/>
                <w:bCs w:val="0"/>
              </w:rPr>
              <w:t xml:space="preserve">, </w:t>
            </w:r>
            <w:r w:rsidR="00F41762" w:rsidRPr="00C96D97">
              <w:rPr>
                <w:b w:val="0"/>
                <w:bCs w:val="0"/>
              </w:rPr>
              <w:t>matriz de compromiso y responsabilidades</w:t>
            </w:r>
            <w:r w:rsidRPr="00C96D97">
              <w:rPr>
                <w:b w:val="0"/>
                <w:bCs w:val="0"/>
              </w:rPr>
              <w:t>, g</w:t>
            </w:r>
            <w:r w:rsidR="00F41762" w:rsidRPr="00C96D97">
              <w:rPr>
                <w:b w:val="0"/>
                <w:bCs w:val="0"/>
              </w:rPr>
              <w:t>estión de indicadores y seguimiento</w:t>
            </w:r>
            <w:r w:rsidRPr="00C96D97">
              <w:rPr>
                <w:b w:val="0"/>
                <w:bCs w:val="0"/>
              </w:rPr>
              <w:t xml:space="preserve"> y se indica el nombre del responsable a cargo</w:t>
            </w:r>
          </w:p>
        </w:tc>
      </w:tr>
      <w:tr w:rsidR="00C5141A" w14:paraId="77AAB381"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vAlign w:val="center"/>
          </w:tcPr>
          <w:p w14:paraId="41C32D39" w14:textId="77777777" w:rsidR="00C5141A" w:rsidRDefault="00C5141A" w:rsidP="00C96E2C">
            <w:pPr>
              <w:jc w:val="center"/>
            </w:pPr>
            <w:r>
              <w:t>Observaciones</w:t>
            </w:r>
          </w:p>
        </w:tc>
      </w:tr>
      <w:tr w:rsidR="00C5141A" w14:paraId="476C4E72" w14:textId="77777777" w:rsidTr="00C96E2C">
        <w:trPr>
          <w:jc w:val="right"/>
        </w:trPr>
        <w:tc>
          <w:tcPr>
            <w:cnfStyle w:val="001000000000" w:firstRow="0" w:lastRow="0" w:firstColumn="1" w:lastColumn="0" w:oddVBand="0" w:evenVBand="0" w:oddHBand="0" w:evenHBand="0" w:firstRowFirstColumn="0" w:firstRowLastColumn="0" w:lastRowFirstColumn="0" w:lastRowLastColumn="0"/>
            <w:tcW w:w="9394" w:type="dxa"/>
            <w:gridSpan w:val="2"/>
          </w:tcPr>
          <w:p w14:paraId="6AB546DC" w14:textId="5B9AE3E4" w:rsidR="00C5141A" w:rsidRPr="0052030E" w:rsidRDefault="00F41762" w:rsidP="00C96E2C">
            <w:pPr>
              <w:rPr>
                <w:b w:val="0"/>
                <w:bCs w:val="0"/>
              </w:rPr>
            </w:pPr>
            <w:r w:rsidRPr="00F41762">
              <w:rPr>
                <w:b w:val="0"/>
                <w:bCs w:val="0"/>
              </w:rPr>
              <w:t>Por normativa de calidad se debe realizar seguimiento a las no conformidades en un periodo no inferior a 3 meses</w:t>
            </w:r>
          </w:p>
        </w:tc>
      </w:tr>
    </w:tbl>
    <w:p w14:paraId="1E0F6727" w14:textId="5E847ED8" w:rsidR="00A67C27" w:rsidRDefault="00A67C27" w:rsidP="00CF64EF">
      <w:pPr>
        <w:pStyle w:val="TDC1"/>
      </w:pPr>
    </w:p>
    <w:p w14:paraId="1C031CCE" w14:textId="77777777" w:rsidR="00A67C27" w:rsidRDefault="00A67C27">
      <w:pPr>
        <w:spacing w:after="160" w:line="259" w:lineRule="auto"/>
      </w:pPr>
      <w:r>
        <w:br w:type="page"/>
      </w:r>
    </w:p>
    <w:p w14:paraId="6011A277" w14:textId="2CD4ABDF" w:rsidR="00CF64EF" w:rsidRDefault="00CF64EF" w:rsidP="00CF64EF">
      <w:pPr>
        <w:pStyle w:val="Ttulo2"/>
        <w:rPr>
          <w:noProof/>
        </w:rPr>
      </w:pPr>
      <w:bookmarkStart w:id="34" w:name="_Toc118889230"/>
      <w:r>
        <w:rPr>
          <w:noProof/>
        </w:rPr>
        <w:lastRenderedPageBreak/>
        <w:t>Requerimientos no funcionales</w:t>
      </w:r>
      <w:bookmarkEnd w:id="34"/>
      <w:r>
        <w:rPr>
          <w:noProof/>
        </w:rPr>
        <w:t xml:space="preserve"> </w:t>
      </w:r>
    </w:p>
    <w:tbl>
      <w:tblPr>
        <w:tblStyle w:val="Tablaconcuadrcula1clara"/>
        <w:tblW w:w="0" w:type="auto"/>
        <w:tblLook w:val="04A0" w:firstRow="1" w:lastRow="0" w:firstColumn="1" w:lastColumn="0" w:noHBand="0" w:noVBand="1"/>
      </w:tblPr>
      <w:tblGrid>
        <w:gridCol w:w="9394"/>
      </w:tblGrid>
      <w:tr w:rsidR="004434E0" w14:paraId="77E22E12" w14:textId="77777777" w:rsidTr="00443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tcPr>
          <w:p w14:paraId="39A4872A" w14:textId="476E781E" w:rsidR="004434E0" w:rsidRDefault="004434E0" w:rsidP="004434E0">
            <w:pPr>
              <w:jc w:val="center"/>
            </w:pPr>
            <w:r w:rsidRPr="004434E0">
              <w:t>RQNF–001 Conexión base de datos</w:t>
            </w:r>
          </w:p>
        </w:tc>
      </w:tr>
      <w:tr w:rsidR="004434E0" w14:paraId="32289A88" w14:textId="77777777" w:rsidTr="004434E0">
        <w:tc>
          <w:tcPr>
            <w:cnfStyle w:val="001000000000" w:firstRow="0" w:lastRow="0" w:firstColumn="1" w:lastColumn="0" w:oddVBand="0" w:evenVBand="0" w:oddHBand="0" w:evenHBand="0" w:firstRowFirstColumn="0" w:firstRowLastColumn="0" w:lastRowFirstColumn="0" w:lastRowLastColumn="0"/>
            <w:tcW w:w="9394" w:type="dxa"/>
          </w:tcPr>
          <w:p w14:paraId="3B0E643F" w14:textId="4CC79BB7" w:rsidR="004434E0" w:rsidRDefault="004434E0" w:rsidP="004434E0">
            <w:r>
              <w:t xml:space="preserve">Descripción </w:t>
            </w:r>
          </w:p>
        </w:tc>
      </w:tr>
      <w:tr w:rsidR="004434E0" w14:paraId="2447550A" w14:textId="77777777" w:rsidTr="004434E0">
        <w:tc>
          <w:tcPr>
            <w:cnfStyle w:val="001000000000" w:firstRow="0" w:lastRow="0" w:firstColumn="1" w:lastColumn="0" w:oddVBand="0" w:evenVBand="0" w:oddHBand="0" w:evenHBand="0" w:firstRowFirstColumn="0" w:firstRowLastColumn="0" w:lastRowFirstColumn="0" w:lastRowLastColumn="0"/>
            <w:tcW w:w="9394" w:type="dxa"/>
          </w:tcPr>
          <w:p w14:paraId="5ABD1E7C" w14:textId="41384BA1" w:rsidR="004434E0" w:rsidRPr="004434E0" w:rsidRDefault="004434E0" w:rsidP="004434E0">
            <w:pPr>
              <w:rPr>
                <w:b w:val="0"/>
                <w:bCs w:val="0"/>
              </w:rPr>
            </w:pPr>
            <w:r w:rsidRPr="004434E0">
              <w:rPr>
                <w:b w:val="0"/>
                <w:bCs w:val="0"/>
              </w:rPr>
              <w:t>Permite establecer en enlace y conexión con una base de datos en SQL Server y lenguaje de programación Java.</w:t>
            </w:r>
          </w:p>
        </w:tc>
      </w:tr>
      <w:tr w:rsidR="004434E0" w14:paraId="1C6B9DE3" w14:textId="77777777" w:rsidTr="004434E0">
        <w:tc>
          <w:tcPr>
            <w:cnfStyle w:val="001000000000" w:firstRow="0" w:lastRow="0" w:firstColumn="1" w:lastColumn="0" w:oddVBand="0" w:evenVBand="0" w:oddHBand="0" w:evenHBand="0" w:firstRowFirstColumn="0" w:firstRowLastColumn="0" w:lastRowFirstColumn="0" w:lastRowLastColumn="0"/>
            <w:tcW w:w="9394" w:type="dxa"/>
          </w:tcPr>
          <w:p w14:paraId="5F9619E0" w14:textId="145D8B0E" w:rsidR="004434E0" w:rsidRDefault="004434E0" w:rsidP="004434E0">
            <w:r>
              <w:t xml:space="preserve">Criterios de aceptación </w:t>
            </w:r>
          </w:p>
        </w:tc>
      </w:tr>
      <w:tr w:rsidR="004434E0" w14:paraId="54D99FC2" w14:textId="77777777" w:rsidTr="004434E0">
        <w:tc>
          <w:tcPr>
            <w:cnfStyle w:val="001000000000" w:firstRow="0" w:lastRow="0" w:firstColumn="1" w:lastColumn="0" w:oddVBand="0" w:evenVBand="0" w:oddHBand="0" w:evenHBand="0" w:firstRowFirstColumn="0" w:firstRowLastColumn="0" w:lastRowFirstColumn="0" w:lastRowLastColumn="0"/>
            <w:tcW w:w="9394" w:type="dxa"/>
          </w:tcPr>
          <w:p w14:paraId="1604AEE4" w14:textId="77777777" w:rsidR="004434E0" w:rsidRPr="004434E0" w:rsidRDefault="004434E0" w:rsidP="004434E0">
            <w:pPr>
              <w:rPr>
                <w:b w:val="0"/>
                <w:bCs w:val="0"/>
              </w:rPr>
            </w:pPr>
            <w:r w:rsidRPr="004434E0">
              <w:rPr>
                <w:b w:val="0"/>
                <w:bCs w:val="0"/>
              </w:rPr>
              <w:t>1. Programación MVC con un módulo para la conexión.</w:t>
            </w:r>
          </w:p>
          <w:p w14:paraId="4CB62E87" w14:textId="77777777" w:rsidR="004434E0" w:rsidRPr="004434E0" w:rsidRDefault="004434E0" w:rsidP="004434E0">
            <w:pPr>
              <w:rPr>
                <w:b w:val="0"/>
                <w:bCs w:val="0"/>
              </w:rPr>
            </w:pPr>
            <w:r w:rsidRPr="004434E0">
              <w:rPr>
                <w:b w:val="0"/>
                <w:bCs w:val="0"/>
              </w:rPr>
              <w:t>2. Mensajes de errores.</w:t>
            </w:r>
          </w:p>
          <w:p w14:paraId="0423D8BF" w14:textId="77777777" w:rsidR="004434E0" w:rsidRPr="004434E0" w:rsidRDefault="004434E0" w:rsidP="004434E0">
            <w:pPr>
              <w:rPr>
                <w:b w:val="0"/>
                <w:bCs w:val="0"/>
              </w:rPr>
            </w:pPr>
            <w:r w:rsidRPr="004434E0">
              <w:rPr>
                <w:b w:val="0"/>
                <w:bCs w:val="0"/>
              </w:rPr>
              <w:t>3. Velocidad de transferencia en milisegundos.</w:t>
            </w:r>
          </w:p>
          <w:p w14:paraId="6794DC70" w14:textId="6E3ED9D8" w:rsidR="004434E0" w:rsidRDefault="004434E0" w:rsidP="004434E0">
            <w:r w:rsidRPr="004434E0">
              <w:rPr>
                <w:b w:val="0"/>
                <w:bCs w:val="0"/>
              </w:rPr>
              <w:t>4. Seguridad de encriptación.</w:t>
            </w:r>
          </w:p>
        </w:tc>
      </w:tr>
    </w:tbl>
    <w:p w14:paraId="5A795686" w14:textId="0E53BE85" w:rsidR="004434E0" w:rsidRDefault="004434E0" w:rsidP="004434E0"/>
    <w:tbl>
      <w:tblPr>
        <w:tblStyle w:val="Tablaconcuadrcula1clara"/>
        <w:tblW w:w="0" w:type="auto"/>
        <w:tblLook w:val="04A0" w:firstRow="1" w:lastRow="0" w:firstColumn="1" w:lastColumn="0" w:noHBand="0" w:noVBand="1"/>
      </w:tblPr>
      <w:tblGrid>
        <w:gridCol w:w="9394"/>
      </w:tblGrid>
      <w:tr w:rsidR="004434E0" w14:paraId="17CEC758" w14:textId="77777777" w:rsidTr="00C96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tcPr>
          <w:p w14:paraId="2373429A" w14:textId="31A5AF01" w:rsidR="004434E0" w:rsidRDefault="004434E0" w:rsidP="00C96E2C">
            <w:pPr>
              <w:jc w:val="center"/>
            </w:pPr>
            <w:r w:rsidRPr="004434E0">
              <w:t>RQNF–002 Arquitectura</w:t>
            </w:r>
          </w:p>
        </w:tc>
      </w:tr>
      <w:tr w:rsidR="004434E0" w14:paraId="1F45D409"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72C233B0" w14:textId="77777777" w:rsidR="004434E0" w:rsidRDefault="004434E0" w:rsidP="00C96E2C">
            <w:r>
              <w:t xml:space="preserve">Descripción </w:t>
            </w:r>
          </w:p>
        </w:tc>
      </w:tr>
      <w:tr w:rsidR="004434E0" w14:paraId="4F152205"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54E422BA" w14:textId="17172F55" w:rsidR="004434E0" w:rsidRPr="004434E0" w:rsidRDefault="004434E0" w:rsidP="00C96E2C">
            <w:pPr>
              <w:rPr>
                <w:b w:val="0"/>
                <w:bCs w:val="0"/>
              </w:rPr>
            </w:pPr>
            <w:r w:rsidRPr="004434E0">
              <w:rPr>
                <w:b w:val="0"/>
                <w:bCs w:val="0"/>
              </w:rPr>
              <w:t>Permite estructurar los componentes del sistema necesario para la configurar del sistema.</w:t>
            </w:r>
          </w:p>
        </w:tc>
      </w:tr>
      <w:tr w:rsidR="004434E0" w14:paraId="04AEF800"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78C6FB98" w14:textId="77777777" w:rsidR="004434E0" w:rsidRDefault="004434E0" w:rsidP="00C96E2C">
            <w:r>
              <w:t xml:space="preserve">Criterios de aceptación </w:t>
            </w:r>
          </w:p>
        </w:tc>
      </w:tr>
      <w:tr w:rsidR="004434E0" w14:paraId="0A18E407"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206A18FC" w14:textId="77777777" w:rsidR="004434E0" w:rsidRPr="004434E0" w:rsidRDefault="004434E0" w:rsidP="004434E0">
            <w:pPr>
              <w:rPr>
                <w:b w:val="0"/>
                <w:bCs w:val="0"/>
              </w:rPr>
            </w:pPr>
            <w:r w:rsidRPr="004434E0">
              <w:rPr>
                <w:b w:val="0"/>
                <w:bCs w:val="0"/>
              </w:rPr>
              <w:t>1. Servidor Windows 2012 R2</w:t>
            </w:r>
          </w:p>
          <w:p w14:paraId="214D2C54" w14:textId="77777777" w:rsidR="004434E0" w:rsidRPr="004434E0" w:rsidRDefault="004434E0" w:rsidP="004434E0">
            <w:pPr>
              <w:rPr>
                <w:b w:val="0"/>
                <w:bCs w:val="0"/>
              </w:rPr>
            </w:pPr>
            <w:r w:rsidRPr="004434E0">
              <w:rPr>
                <w:b w:val="0"/>
                <w:bCs w:val="0"/>
              </w:rPr>
              <w:t>2. Gestor de base de datos SQL Server.</w:t>
            </w:r>
          </w:p>
          <w:p w14:paraId="28AA4F82" w14:textId="77777777" w:rsidR="004434E0" w:rsidRPr="004434E0" w:rsidRDefault="004434E0" w:rsidP="004434E0">
            <w:pPr>
              <w:rPr>
                <w:b w:val="0"/>
                <w:bCs w:val="0"/>
              </w:rPr>
            </w:pPr>
            <w:r w:rsidRPr="004434E0">
              <w:rPr>
                <w:b w:val="0"/>
                <w:bCs w:val="0"/>
              </w:rPr>
              <w:t>3. Habilitar los servicios FTP</w:t>
            </w:r>
          </w:p>
          <w:p w14:paraId="07029B9F" w14:textId="28B90286" w:rsidR="004434E0" w:rsidRDefault="004434E0" w:rsidP="004434E0">
            <w:r w:rsidRPr="004434E0">
              <w:rPr>
                <w:b w:val="0"/>
                <w:bCs w:val="0"/>
              </w:rPr>
              <w:t>4. Controladores de impresión SNMP.</w:t>
            </w:r>
          </w:p>
        </w:tc>
      </w:tr>
    </w:tbl>
    <w:p w14:paraId="3DC0AB2A" w14:textId="437AEC2E" w:rsidR="004434E0" w:rsidRDefault="004434E0" w:rsidP="004434E0"/>
    <w:tbl>
      <w:tblPr>
        <w:tblStyle w:val="Tablaconcuadrcula1clara"/>
        <w:tblW w:w="0" w:type="auto"/>
        <w:tblLook w:val="04A0" w:firstRow="1" w:lastRow="0" w:firstColumn="1" w:lastColumn="0" w:noHBand="0" w:noVBand="1"/>
      </w:tblPr>
      <w:tblGrid>
        <w:gridCol w:w="9394"/>
      </w:tblGrid>
      <w:tr w:rsidR="004434E0" w14:paraId="6A362EE0" w14:textId="77777777" w:rsidTr="00C96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tcPr>
          <w:p w14:paraId="2F04E79D" w14:textId="57B8DB98" w:rsidR="004434E0" w:rsidRDefault="004434E0" w:rsidP="00C96E2C">
            <w:pPr>
              <w:jc w:val="center"/>
            </w:pPr>
            <w:r w:rsidRPr="004434E0">
              <w:t>RQNF–003 Respaldo</w:t>
            </w:r>
          </w:p>
        </w:tc>
      </w:tr>
      <w:tr w:rsidR="004434E0" w14:paraId="18286C11"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3BB13419" w14:textId="77777777" w:rsidR="004434E0" w:rsidRDefault="004434E0" w:rsidP="00C96E2C">
            <w:r>
              <w:t xml:space="preserve">Descripción </w:t>
            </w:r>
          </w:p>
        </w:tc>
      </w:tr>
      <w:tr w:rsidR="004434E0" w14:paraId="1609CCC6"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61C67881" w14:textId="4707FEE8" w:rsidR="004434E0" w:rsidRPr="004434E0" w:rsidRDefault="004434E0" w:rsidP="00C96E2C">
            <w:pPr>
              <w:rPr>
                <w:b w:val="0"/>
                <w:bCs w:val="0"/>
              </w:rPr>
            </w:pPr>
            <w:r w:rsidRPr="004434E0">
              <w:rPr>
                <w:b w:val="0"/>
                <w:bCs w:val="0"/>
              </w:rPr>
              <w:t>Garantizar la seguridad lógica de los datos, por tal motivo es necesario establecer los parámetros de copias de seguridad.</w:t>
            </w:r>
          </w:p>
        </w:tc>
      </w:tr>
      <w:tr w:rsidR="004434E0" w14:paraId="03C7F55A"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11018E97" w14:textId="77777777" w:rsidR="004434E0" w:rsidRDefault="004434E0" w:rsidP="00C96E2C">
            <w:r>
              <w:t xml:space="preserve">Criterios de aceptación </w:t>
            </w:r>
          </w:p>
        </w:tc>
      </w:tr>
      <w:tr w:rsidR="004434E0" w14:paraId="1B04BCF2" w14:textId="77777777" w:rsidTr="00C96E2C">
        <w:tc>
          <w:tcPr>
            <w:cnfStyle w:val="001000000000" w:firstRow="0" w:lastRow="0" w:firstColumn="1" w:lastColumn="0" w:oddVBand="0" w:evenVBand="0" w:oddHBand="0" w:evenHBand="0" w:firstRowFirstColumn="0" w:firstRowLastColumn="0" w:lastRowFirstColumn="0" w:lastRowLastColumn="0"/>
            <w:tcW w:w="9394" w:type="dxa"/>
          </w:tcPr>
          <w:p w14:paraId="49FD7206" w14:textId="77777777" w:rsidR="004434E0" w:rsidRPr="004434E0" w:rsidRDefault="004434E0" w:rsidP="004434E0">
            <w:pPr>
              <w:rPr>
                <w:b w:val="0"/>
                <w:bCs w:val="0"/>
              </w:rPr>
            </w:pPr>
            <w:r w:rsidRPr="004434E0">
              <w:rPr>
                <w:b w:val="0"/>
                <w:bCs w:val="0"/>
              </w:rPr>
              <w:t>1. Discos duros de respaldo.</w:t>
            </w:r>
          </w:p>
          <w:p w14:paraId="1B0C1BA3" w14:textId="77777777" w:rsidR="004434E0" w:rsidRPr="004434E0" w:rsidRDefault="004434E0" w:rsidP="004434E0">
            <w:pPr>
              <w:rPr>
                <w:b w:val="0"/>
                <w:bCs w:val="0"/>
              </w:rPr>
            </w:pPr>
            <w:r w:rsidRPr="004434E0">
              <w:rPr>
                <w:b w:val="0"/>
                <w:bCs w:val="0"/>
              </w:rPr>
              <w:t>2. Todos los sistemas deben respaldarse cada 24 horas.</w:t>
            </w:r>
          </w:p>
          <w:p w14:paraId="3A8CEC52" w14:textId="77777777" w:rsidR="004434E0" w:rsidRPr="004434E0" w:rsidRDefault="004434E0" w:rsidP="004434E0">
            <w:pPr>
              <w:rPr>
                <w:b w:val="0"/>
                <w:bCs w:val="0"/>
              </w:rPr>
            </w:pPr>
            <w:r w:rsidRPr="004434E0">
              <w:rPr>
                <w:b w:val="0"/>
                <w:bCs w:val="0"/>
              </w:rPr>
              <w:t>3. Los respaldos deben ser almacenados en una localidad segura ubicada en un edificio distinto al que reside el sistema.</w:t>
            </w:r>
          </w:p>
          <w:p w14:paraId="614E7C55" w14:textId="4B52D0CB" w:rsidR="004434E0" w:rsidRDefault="004434E0" w:rsidP="004434E0">
            <w:r w:rsidRPr="004434E0">
              <w:rPr>
                <w:b w:val="0"/>
                <w:bCs w:val="0"/>
              </w:rPr>
              <w:t>4. Trazabilidad de los cambios generados por usuario administrador.</w:t>
            </w:r>
          </w:p>
        </w:tc>
      </w:tr>
    </w:tbl>
    <w:p w14:paraId="5887372B" w14:textId="77777777" w:rsidR="00D71DED" w:rsidRDefault="00D71DED" w:rsidP="00CF64EF"/>
    <w:p w14:paraId="6D810EDF" w14:textId="77777777" w:rsidR="0049040A" w:rsidRDefault="002E5E89" w:rsidP="0049040A">
      <w:pPr>
        <w:pStyle w:val="Ttulo2"/>
      </w:pPr>
      <w:bookmarkStart w:id="35" w:name="_Toc118889231"/>
      <w:r>
        <w:lastRenderedPageBreak/>
        <w:t>Definición de actores</w:t>
      </w:r>
      <w:bookmarkEnd w:id="35"/>
      <w:r>
        <w:t xml:space="preserve"> </w:t>
      </w:r>
    </w:p>
    <w:tbl>
      <w:tblPr>
        <w:tblStyle w:val="Tablaconcuadrcula"/>
        <w:tblW w:w="0" w:type="auto"/>
        <w:tblLook w:val="04A0" w:firstRow="1" w:lastRow="0" w:firstColumn="1" w:lastColumn="0" w:noHBand="0" w:noVBand="1"/>
      </w:tblPr>
      <w:tblGrid>
        <w:gridCol w:w="3263"/>
        <w:gridCol w:w="5379"/>
      </w:tblGrid>
      <w:tr w:rsidR="004E55F8" w:rsidRPr="004E55F8" w14:paraId="68FC36F4" w14:textId="77777777" w:rsidTr="009714B0">
        <w:tc>
          <w:tcPr>
            <w:tcW w:w="8642" w:type="dxa"/>
            <w:gridSpan w:val="2"/>
          </w:tcPr>
          <w:p w14:paraId="723BDE71" w14:textId="5A3FCE18" w:rsidR="004E55F8" w:rsidRPr="004E55F8" w:rsidRDefault="004E55F8" w:rsidP="004E55F8">
            <w:pPr>
              <w:jc w:val="center"/>
              <w:rPr>
                <w:b/>
                <w:bCs/>
              </w:rPr>
            </w:pPr>
            <w:r w:rsidRPr="004E55F8">
              <w:rPr>
                <w:b/>
                <w:bCs/>
              </w:rPr>
              <w:t>DESCRIPCIÓN</w:t>
            </w:r>
          </w:p>
        </w:tc>
      </w:tr>
      <w:tr w:rsidR="004E55F8" w14:paraId="2909095C" w14:textId="77777777" w:rsidTr="009714B0">
        <w:tc>
          <w:tcPr>
            <w:tcW w:w="3263" w:type="dxa"/>
          </w:tcPr>
          <w:p w14:paraId="2ED50CAD" w14:textId="3B36E39E" w:rsidR="004E55F8" w:rsidRDefault="004E55F8" w:rsidP="003562E2">
            <w:r>
              <w:t xml:space="preserve">Administrador </w:t>
            </w:r>
            <w:r w:rsidR="009714B0">
              <w:t>(director de calidad)</w:t>
            </w:r>
          </w:p>
        </w:tc>
        <w:tc>
          <w:tcPr>
            <w:tcW w:w="5379" w:type="dxa"/>
          </w:tcPr>
          <w:p w14:paraId="12D54A1E" w14:textId="77777777" w:rsidR="009714B0" w:rsidRDefault="009714B0" w:rsidP="009714B0">
            <w:pPr>
              <w:pStyle w:val="Prrafodelista"/>
              <w:numPr>
                <w:ilvl w:val="0"/>
                <w:numId w:val="26"/>
              </w:numPr>
              <w:ind w:left="177" w:hanging="177"/>
              <w:jc w:val="both"/>
              <w:rPr>
                <w:rFonts w:ascii="Arial" w:hAnsi="Arial" w:cs="Arial"/>
                <w:sz w:val="20"/>
              </w:rPr>
            </w:pPr>
            <w:r w:rsidRPr="00677A66">
              <w:rPr>
                <w:rFonts w:ascii="Arial" w:hAnsi="Arial" w:cs="Arial"/>
                <w:sz w:val="20"/>
              </w:rPr>
              <w:t>Programar las auditorias del mes.</w:t>
            </w:r>
          </w:p>
          <w:p w14:paraId="5C35AB82" w14:textId="77777777" w:rsidR="009714B0" w:rsidRDefault="009714B0" w:rsidP="009714B0">
            <w:pPr>
              <w:pStyle w:val="Prrafodelista"/>
              <w:numPr>
                <w:ilvl w:val="0"/>
                <w:numId w:val="26"/>
              </w:numPr>
              <w:ind w:left="177" w:hanging="177"/>
              <w:jc w:val="both"/>
              <w:rPr>
                <w:rFonts w:ascii="Arial" w:hAnsi="Arial" w:cs="Arial"/>
                <w:sz w:val="20"/>
              </w:rPr>
            </w:pPr>
            <w:r w:rsidRPr="00677A66">
              <w:rPr>
                <w:rFonts w:ascii="Arial" w:hAnsi="Arial" w:cs="Arial"/>
                <w:sz w:val="20"/>
              </w:rPr>
              <w:t>Realizar seguimiento a los auditores</w:t>
            </w:r>
            <w:r>
              <w:rPr>
                <w:rFonts w:ascii="Arial" w:hAnsi="Arial" w:cs="Arial"/>
                <w:sz w:val="20"/>
              </w:rPr>
              <w:t>.</w:t>
            </w:r>
          </w:p>
          <w:p w14:paraId="3E54211D" w14:textId="2F188F14" w:rsidR="004E55F8" w:rsidRPr="009714B0" w:rsidRDefault="009714B0" w:rsidP="009714B0">
            <w:pPr>
              <w:pStyle w:val="Prrafodelista"/>
              <w:numPr>
                <w:ilvl w:val="0"/>
                <w:numId w:val="26"/>
              </w:numPr>
              <w:ind w:left="177" w:hanging="177"/>
              <w:jc w:val="both"/>
              <w:rPr>
                <w:rFonts w:ascii="Arial" w:hAnsi="Arial" w:cs="Arial"/>
                <w:sz w:val="20"/>
              </w:rPr>
            </w:pPr>
            <w:r w:rsidRPr="009714B0">
              <w:rPr>
                <w:rFonts w:ascii="Arial" w:hAnsi="Arial" w:cs="Arial"/>
                <w:sz w:val="20"/>
              </w:rPr>
              <w:t>Formular y analizar los indicadores de los procesos.</w:t>
            </w:r>
          </w:p>
        </w:tc>
      </w:tr>
      <w:tr w:rsidR="004E55F8" w14:paraId="4AF5A844" w14:textId="77777777" w:rsidTr="009714B0">
        <w:tc>
          <w:tcPr>
            <w:tcW w:w="3263" w:type="dxa"/>
          </w:tcPr>
          <w:p w14:paraId="5AB8D4C7" w14:textId="7C1DCC1C" w:rsidR="004E55F8" w:rsidRDefault="00EE2F99" w:rsidP="003562E2">
            <w:r>
              <w:t xml:space="preserve">Auditor de Calidad </w:t>
            </w:r>
          </w:p>
        </w:tc>
        <w:tc>
          <w:tcPr>
            <w:tcW w:w="5379" w:type="dxa"/>
          </w:tcPr>
          <w:p w14:paraId="55F05495" w14:textId="77777777" w:rsidR="009714B0" w:rsidRDefault="009714B0" w:rsidP="009714B0">
            <w:pPr>
              <w:pStyle w:val="Prrafodelista"/>
              <w:numPr>
                <w:ilvl w:val="0"/>
                <w:numId w:val="26"/>
              </w:numPr>
              <w:ind w:left="199" w:hanging="199"/>
              <w:jc w:val="both"/>
              <w:rPr>
                <w:rFonts w:ascii="Arial" w:hAnsi="Arial" w:cs="Arial"/>
                <w:sz w:val="20"/>
              </w:rPr>
            </w:pPr>
            <w:r w:rsidRPr="00971392">
              <w:rPr>
                <w:rFonts w:ascii="Arial" w:hAnsi="Arial" w:cs="Arial"/>
                <w:sz w:val="20"/>
              </w:rPr>
              <w:t>Realizar la auditoria de eventos adversos.</w:t>
            </w:r>
          </w:p>
          <w:p w14:paraId="7FE9B33D" w14:textId="77777777" w:rsidR="009714B0" w:rsidRPr="00971392" w:rsidRDefault="009714B0" w:rsidP="009714B0">
            <w:pPr>
              <w:pStyle w:val="Prrafodelista"/>
              <w:numPr>
                <w:ilvl w:val="0"/>
                <w:numId w:val="26"/>
              </w:numPr>
              <w:ind w:left="199" w:hanging="199"/>
              <w:jc w:val="both"/>
              <w:rPr>
                <w:rFonts w:ascii="Arial" w:hAnsi="Arial" w:cs="Arial"/>
                <w:sz w:val="20"/>
              </w:rPr>
            </w:pPr>
            <w:r w:rsidRPr="00971392">
              <w:rPr>
                <w:rFonts w:ascii="Arial" w:hAnsi="Arial" w:cs="Arial"/>
                <w:sz w:val="20"/>
              </w:rPr>
              <w:t>Diligenciar planes de mejora.</w:t>
            </w:r>
          </w:p>
          <w:p w14:paraId="0A41F0C1" w14:textId="77777777" w:rsidR="00182FF0" w:rsidRDefault="009714B0" w:rsidP="009714B0">
            <w:pPr>
              <w:pStyle w:val="Prrafodelista"/>
              <w:numPr>
                <w:ilvl w:val="0"/>
                <w:numId w:val="26"/>
              </w:numPr>
              <w:ind w:left="199" w:hanging="199"/>
              <w:jc w:val="both"/>
              <w:rPr>
                <w:rFonts w:ascii="Arial" w:hAnsi="Arial" w:cs="Arial"/>
                <w:sz w:val="20"/>
              </w:rPr>
            </w:pPr>
            <w:r w:rsidRPr="00971392">
              <w:rPr>
                <w:rFonts w:ascii="Arial" w:hAnsi="Arial" w:cs="Arial"/>
                <w:sz w:val="20"/>
              </w:rPr>
              <w:t>Realizar seguimiento a los planes de mejora.</w:t>
            </w:r>
          </w:p>
          <w:p w14:paraId="7FC7C5A2" w14:textId="5247BF9E" w:rsidR="004E55F8" w:rsidRPr="00182FF0" w:rsidRDefault="009714B0" w:rsidP="009714B0">
            <w:pPr>
              <w:pStyle w:val="Prrafodelista"/>
              <w:numPr>
                <w:ilvl w:val="0"/>
                <w:numId w:val="26"/>
              </w:numPr>
              <w:ind w:left="199" w:hanging="199"/>
              <w:jc w:val="both"/>
              <w:rPr>
                <w:rFonts w:ascii="Arial" w:hAnsi="Arial" w:cs="Arial"/>
                <w:sz w:val="20"/>
              </w:rPr>
            </w:pPr>
            <w:r w:rsidRPr="00182FF0">
              <w:rPr>
                <w:rFonts w:ascii="Arial" w:hAnsi="Arial" w:cs="Arial"/>
                <w:sz w:val="20"/>
              </w:rPr>
              <w:t>Realizar y analizar los informes de las auditorías</w:t>
            </w:r>
            <w:r w:rsidR="00182FF0">
              <w:rPr>
                <w:rFonts w:ascii="Arial" w:hAnsi="Arial" w:cs="Arial"/>
                <w:sz w:val="20"/>
              </w:rPr>
              <w:t>.</w:t>
            </w:r>
          </w:p>
        </w:tc>
      </w:tr>
      <w:tr w:rsidR="004E55F8" w14:paraId="01FD1F6B" w14:textId="77777777" w:rsidTr="009714B0">
        <w:tc>
          <w:tcPr>
            <w:tcW w:w="3263" w:type="dxa"/>
          </w:tcPr>
          <w:p w14:paraId="4D450654" w14:textId="48CE36D3" w:rsidR="004E55F8" w:rsidRDefault="009714B0" w:rsidP="003562E2">
            <w:r>
              <w:t xml:space="preserve">IPS </w:t>
            </w:r>
            <w:proofErr w:type="spellStart"/>
            <w:r>
              <w:t>ProSalud</w:t>
            </w:r>
            <w:proofErr w:type="spellEnd"/>
          </w:p>
        </w:tc>
        <w:tc>
          <w:tcPr>
            <w:tcW w:w="5379" w:type="dxa"/>
          </w:tcPr>
          <w:p w14:paraId="6C10A53F" w14:textId="45F65B72" w:rsidR="004E55F8" w:rsidRDefault="004D7D78" w:rsidP="003562E2">
            <w:r>
              <w:t xml:space="preserve">Revisar informes presentados por parte de </w:t>
            </w:r>
            <w:proofErr w:type="spellStart"/>
            <w:r>
              <w:t>Aplisalud</w:t>
            </w:r>
            <w:proofErr w:type="spellEnd"/>
            <w:r>
              <w:t xml:space="preserve"> </w:t>
            </w:r>
          </w:p>
        </w:tc>
      </w:tr>
    </w:tbl>
    <w:p w14:paraId="60A5DFE3" w14:textId="264D645F" w:rsidR="00D72B28" w:rsidRDefault="00D72B28" w:rsidP="00D71DED">
      <w:pPr>
        <w:spacing w:line="254" w:lineRule="auto"/>
        <w:rPr>
          <w:sz w:val="21"/>
        </w:rPr>
      </w:pPr>
    </w:p>
    <w:p w14:paraId="02105D8B" w14:textId="77777777" w:rsidR="00D72B28" w:rsidRDefault="00D72B28">
      <w:pPr>
        <w:spacing w:after="160" w:line="259" w:lineRule="auto"/>
        <w:rPr>
          <w:sz w:val="21"/>
        </w:rPr>
      </w:pPr>
      <w:r>
        <w:rPr>
          <w:sz w:val="21"/>
        </w:rPr>
        <w:br w:type="page"/>
      </w:r>
    </w:p>
    <w:p w14:paraId="2C21E840" w14:textId="061513B0" w:rsidR="00182FF0" w:rsidRDefault="00182FF0" w:rsidP="00182FF0">
      <w:pPr>
        <w:pStyle w:val="Ttulo1"/>
      </w:pPr>
      <w:bookmarkStart w:id="36" w:name="_Toc118889232"/>
      <w:r>
        <w:lastRenderedPageBreak/>
        <w:t>DISEÑO</w:t>
      </w:r>
      <w:bookmarkEnd w:id="36"/>
    </w:p>
    <w:p w14:paraId="47C367DC" w14:textId="47352707" w:rsidR="00D831AE" w:rsidRDefault="00182FF0" w:rsidP="002341FC">
      <w:pPr>
        <w:pStyle w:val="Ttulo2"/>
      </w:pPr>
      <w:bookmarkStart w:id="37" w:name="_Toc118889233"/>
      <w:r w:rsidRPr="002341FC">
        <w:t>Diagramas</w:t>
      </w:r>
      <w:r>
        <w:t xml:space="preserve"> de </w:t>
      </w:r>
      <w:r w:rsidR="00A0371D">
        <w:t>C</w:t>
      </w:r>
      <w:r>
        <w:t xml:space="preserve">asos de </w:t>
      </w:r>
      <w:r w:rsidR="00A0371D">
        <w:t>U</w:t>
      </w:r>
      <w:r>
        <w:t>so</w:t>
      </w:r>
      <w:bookmarkEnd w:id="37"/>
    </w:p>
    <w:p w14:paraId="15F143F6" w14:textId="4835FCFE" w:rsidR="002341FC" w:rsidRDefault="00A0371D" w:rsidP="002341FC">
      <w:pPr>
        <w:pStyle w:val="Ttulo3"/>
      </w:pPr>
      <w:bookmarkStart w:id="38" w:name="_Toc118889234"/>
      <w:r>
        <w:t>CU01 -</w:t>
      </w:r>
      <w:r w:rsidR="002341FC">
        <w:t>SEA</w:t>
      </w:r>
      <w:r>
        <w:t xml:space="preserve"> </w:t>
      </w:r>
      <w:r w:rsidR="002341FC">
        <w:t>Registro de Auditores</w:t>
      </w:r>
      <w:bookmarkEnd w:id="38"/>
      <w:r w:rsidR="002341FC">
        <w:t xml:space="preserve"> </w:t>
      </w:r>
    </w:p>
    <w:p w14:paraId="5A377B0E" w14:textId="77777777" w:rsidR="00D72B28" w:rsidRPr="00D72B28" w:rsidRDefault="00D72B28" w:rsidP="00D72B28"/>
    <w:p w14:paraId="63B733B4" w14:textId="709672CD" w:rsidR="00D72B28" w:rsidRDefault="00D72B28" w:rsidP="00D72B28">
      <w:r>
        <w:rPr>
          <w:noProof/>
        </w:rPr>
        <w:drawing>
          <wp:inline distT="0" distB="0" distL="0" distR="0" wp14:anchorId="379DFDDA" wp14:editId="4FAA02B0">
            <wp:extent cx="5971540" cy="494405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971540" cy="4944050"/>
                    </a:xfrm>
                    <a:prstGeom prst="rect">
                      <a:avLst/>
                    </a:prstGeom>
                    <a:ln>
                      <a:noFill/>
                    </a:ln>
                    <a:extLst>
                      <a:ext uri="{53640926-AAD7-44D8-BBD7-CCE9431645EC}">
                        <a14:shadowObscured xmlns:a14="http://schemas.microsoft.com/office/drawing/2010/main"/>
                      </a:ext>
                    </a:extLst>
                  </pic:spPr>
                </pic:pic>
              </a:graphicData>
            </a:graphic>
          </wp:inline>
        </w:drawing>
      </w:r>
    </w:p>
    <w:p w14:paraId="56BF1BC8" w14:textId="7F5DEACF" w:rsidR="00734650" w:rsidRDefault="00734650" w:rsidP="00D72B28"/>
    <w:p w14:paraId="51060767" w14:textId="6F56CC2A" w:rsidR="00734650" w:rsidRDefault="00734650" w:rsidP="00D72B28"/>
    <w:p w14:paraId="6FE3479D" w14:textId="7D3F42A6" w:rsidR="00734650" w:rsidRDefault="00734650" w:rsidP="00D72B28"/>
    <w:p w14:paraId="7EECDACE" w14:textId="5F92FE74" w:rsidR="00734650" w:rsidRDefault="00734650" w:rsidP="00D72B28"/>
    <w:p w14:paraId="5B6219D5" w14:textId="5D85EED3" w:rsidR="00734650" w:rsidRDefault="00734650" w:rsidP="00D72B28"/>
    <w:p w14:paraId="7627EFE9" w14:textId="77777777" w:rsidR="00734650" w:rsidRDefault="00734650" w:rsidP="00D72B28"/>
    <w:p w14:paraId="39593AFF" w14:textId="09B1D574" w:rsidR="00734650" w:rsidRDefault="00734650" w:rsidP="00734650">
      <w:pPr>
        <w:pStyle w:val="Ttulo3"/>
      </w:pPr>
      <w:bookmarkStart w:id="39" w:name="_Toc118889235"/>
      <w:r>
        <w:lastRenderedPageBreak/>
        <w:t xml:space="preserve">CU02 -SEA Registro de </w:t>
      </w:r>
      <w:r w:rsidR="0053408A">
        <w:t>Pacientes</w:t>
      </w:r>
      <w:bookmarkEnd w:id="39"/>
    </w:p>
    <w:p w14:paraId="1BF0C90E" w14:textId="77777777" w:rsidR="00734650" w:rsidRPr="00734650" w:rsidRDefault="00734650" w:rsidP="00734650"/>
    <w:p w14:paraId="7D37F558" w14:textId="2E4079CA" w:rsidR="00734650" w:rsidRPr="00734650" w:rsidRDefault="00DA7CE0" w:rsidP="00734650">
      <w:r>
        <w:rPr>
          <w:noProof/>
        </w:rPr>
        <w:drawing>
          <wp:inline distT="0" distB="0" distL="0" distR="0" wp14:anchorId="7A8D0695" wp14:editId="4251A88C">
            <wp:extent cx="5971540" cy="51542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5154295"/>
                    </a:xfrm>
                    <a:prstGeom prst="rect">
                      <a:avLst/>
                    </a:prstGeom>
                  </pic:spPr>
                </pic:pic>
              </a:graphicData>
            </a:graphic>
          </wp:inline>
        </w:drawing>
      </w:r>
    </w:p>
    <w:p w14:paraId="27104AA2" w14:textId="3AC20FF9" w:rsidR="0053408A" w:rsidRDefault="0053408A" w:rsidP="00D72B28"/>
    <w:p w14:paraId="042898D5" w14:textId="77777777" w:rsidR="00432974" w:rsidRDefault="00432974">
      <w:pPr>
        <w:spacing w:after="160" w:line="259" w:lineRule="auto"/>
        <w:rPr>
          <w:rFonts w:ascii="Times New Roman" w:eastAsiaTheme="majorEastAsia" w:hAnsi="Times New Roman" w:cstheme="majorBidi"/>
          <w:b/>
          <w:sz w:val="24"/>
          <w:szCs w:val="24"/>
        </w:rPr>
      </w:pPr>
      <w:r>
        <w:br w:type="page"/>
      </w:r>
    </w:p>
    <w:p w14:paraId="040D202B" w14:textId="1A748BEC" w:rsidR="0053408A" w:rsidRDefault="0053408A" w:rsidP="0053408A">
      <w:pPr>
        <w:pStyle w:val="Ttulo3"/>
      </w:pPr>
      <w:bookmarkStart w:id="40" w:name="_Toc118889236"/>
      <w:r>
        <w:lastRenderedPageBreak/>
        <w:t>CU03 -SEA Programar Visita</w:t>
      </w:r>
      <w:bookmarkEnd w:id="40"/>
    </w:p>
    <w:p w14:paraId="373F823F" w14:textId="77777777" w:rsidR="00432974" w:rsidRPr="00432974" w:rsidRDefault="00432974" w:rsidP="00432974"/>
    <w:p w14:paraId="710FE8D6" w14:textId="00A75874" w:rsidR="0053408A" w:rsidRPr="0053408A" w:rsidRDefault="00222B1F" w:rsidP="0053408A">
      <w:r>
        <w:rPr>
          <w:noProof/>
        </w:rPr>
        <w:drawing>
          <wp:inline distT="0" distB="0" distL="0" distR="0" wp14:anchorId="2EF8FF88" wp14:editId="3FE8CA61">
            <wp:extent cx="5971540" cy="5045075"/>
            <wp:effectExtent l="0" t="0" r="0" b="317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6"/>
                    <a:stretch>
                      <a:fillRect/>
                    </a:stretch>
                  </pic:blipFill>
                  <pic:spPr>
                    <a:xfrm>
                      <a:off x="0" y="0"/>
                      <a:ext cx="5971540" cy="5045075"/>
                    </a:xfrm>
                    <a:prstGeom prst="rect">
                      <a:avLst/>
                    </a:prstGeom>
                  </pic:spPr>
                </pic:pic>
              </a:graphicData>
            </a:graphic>
          </wp:inline>
        </w:drawing>
      </w:r>
    </w:p>
    <w:p w14:paraId="41EB89AA" w14:textId="08590260" w:rsidR="0053408A" w:rsidRDefault="0053408A" w:rsidP="00D72B28"/>
    <w:p w14:paraId="03788439" w14:textId="77777777" w:rsidR="00432974" w:rsidRDefault="00432974">
      <w:pPr>
        <w:spacing w:after="160" w:line="259" w:lineRule="auto"/>
        <w:rPr>
          <w:rFonts w:ascii="Times New Roman" w:eastAsiaTheme="majorEastAsia" w:hAnsi="Times New Roman" w:cstheme="majorBidi"/>
          <w:b/>
          <w:sz w:val="24"/>
          <w:szCs w:val="24"/>
        </w:rPr>
      </w:pPr>
      <w:r>
        <w:br w:type="page"/>
      </w:r>
    </w:p>
    <w:p w14:paraId="59BCE089" w14:textId="7B6C43F8" w:rsidR="009F4132" w:rsidRDefault="009F4132" w:rsidP="009F4132">
      <w:pPr>
        <w:pStyle w:val="Ttulo3"/>
      </w:pPr>
      <w:bookmarkStart w:id="41" w:name="_Toc118889237"/>
      <w:r>
        <w:lastRenderedPageBreak/>
        <w:t>CU04 -SEA Registrar Evento</w:t>
      </w:r>
      <w:bookmarkEnd w:id="41"/>
      <w:r>
        <w:t xml:space="preserve"> </w:t>
      </w:r>
    </w:p>
    <w:p w14:paraId="3C1136B3" w14:textId="77777777" w:rsidR="00432974" w:rsidRPr="00432974" w:rsidRDefault="00432974" w:rsidP="00432974"/>
    <w:p w14:paraId="3F494F40" w14:textId="1AAE7E18" w:rsidR="009F4132" w:rsidRDefault="00DA7CE0" w:rsidP="009F4132">
      <w:r>
        <w:rPr>
          <w:noProof/>
        </w:rPr>
        <w:drawing>
          <wp:inline distT="0" distB="0" distL="0" distR="0" wp14:anchorId="332819D7" wp14:editId="60C2EEA4">
            <wp:extent cx="5971540" cy="516763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7"/>
                    <a:stretch>
                      <a:fillRect/>
                    </a:stretch>
                  </pic:blipFill>
                  <pic:spPr>
                    <a:xfrm>
                      <a:off x="0" y="0"/>
                      <a:ext cx="5971540" cy="5167630"/>
                    </a:xfrm>
                    <a:prstGeom prst="rect">
                      <a:avLst/>
                    </a:prstGeom>
                  </pic:spPr>
                </pic:pic>
              </a:graphicData>
            </a:graphic>
          </wp:inline>
        </w:drawing>
      </w:r>
    </w:p>
    <w:p w14:paraId="475B0F06" w14:textId="572B4D7C" w:rsidR="00432974" w:rsidRDefault="00432974" w:rsidP="009F4132"/>
    <w:p w14:paraId="334869C3" w14:textId="7C0E1DE6" w:rsidR="00DA7CE0" w:rsidRDefault="00DA7CE0" w:rsidP="009F4132"/>
    <w:p w14:paraId="449E0C5F" w14:textId="7E4D7040" w:rsidR="00DA7CE0" w:rsidRDefault="00DA7CE0" w:rsidP="009F4132"/>
    <w:p w14:paraId="7BD83BFC" w14:textId="318232C0" w:rsidR="00DA7CE0" w:rsidRDefault="00DA7CE0" w:rsidP="009F4132"/>
    <w:p w14:paraId="6AE1C17F" w14:textId="71C9057E" w:rsidR="00DA7CE0" w:rsidRDefault="00DA7CE0" w:rsidP="009F4132"/>
    <w:p w14:paraId="47E4A364" w14:textId="295D0D78" w:rsidR="00DA7CE0" w:rsidRDefault="00DA7CE0" w:rsidP="009F4132"/>
    <w:p w14:paraId="71DA7BC6" w14:textId="65CB4A32" w:rsidR="00DA7CE0" w:rsidRDefault="00DA7CE0" w:rsidP="009F4132"/>
    <w:p w14:paraId="42EA5653" w14:textId="32FE9927" w:rsidR="00DA7CE0" w:rsidRDefault="00DA7CE0" w:rsidP="009F4132"/>
    <w:p w14:paraId="6C462F54" w14:textId="77777777" w:rsidR="00DA7CE0" w:rsidRDefault="00DA7CE0" w:rsidP="009F4132"/>
    <w:p w14:paraId="6A54E18A" w14:textId="156850DF" w:rsidR="00432974" w:rsidRDefault="00432974" w:rsidP="00432974">
      <w:pPr>
        <w:pStyle w:val="Ttulo3"/>
      </w:pPr>
      <w:bookmarkStart w:id="42" w:name="_Toc118889238"/>
      <w:r>
        <w:lastRenderedPageBreak/>
        <w:t>CU05 -SEA Evaluar</w:t>
      </w:r>
      <w:bookmarkEnd w:id="42"/>
    </w:p>
    <w:p w14:paraId="5DF33B00" w14:textId="77777777" w:rsidR="00DA7CE0" w:rsidRPr="00DA7CE0" w:rsidRDefault="00DA7CE0" w:rsidP="00DA7CE0"/>
    <w:p w14:paraId="7D32D42F" w14:textId="62DE00B0" w:rsidR="00DA7CE0" w:rsidRDefault="00DA7CE0" w:rsidP="00432974">
      <w:r>
        <w:rPr>
          <w:noProof/>
        </w:rPr>
        <w:drawing>
          <wp:inline distT="0" distB="0" distL="0" distR="0" wp14:anchorId="74D55FC8" wp14:editId="5AA8B659">
            <wp:extent cx="5971540" cy="516826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8"/>
                    <a:stretch>
                      <a:fillRect/>
                    </a:stretch>
                  </pic:blipFill>
                  <pic:spPr>
                    <a:xfrm>
                      <a:off x="0" y="0"/>
                      <a:ext cx="5971540" cy="5168265"/>
                    </a:xfrm>
                    <a:prstGeom prst="rect">
                      <a:avLst/>
                    </a:prstGeom>
                  </pic:spPr>
                </pic:pic>
              </a:graphicData>
            </a:graphic>
          </wp:inline>
        </w:drawing>
      </w:r>
    </w:p>
    <w:p w14:paraId="79CD593E" w14:textId="68912963" w:rsidR="00F67316" w:rsidRDefault="00F67316" w:rsidP="00432974"/>
    <w:p w14:paraId="5CCE3E2E" w14:textId="77777777" w:rsidR="00A67C27" w:rsidRDefault="00A67C27">
      <w:pPr>
        <w:spacing w:after="160" w:line="259" w:lineRule="auto"/>
        <w:rPr>
          <w:rFonts w:ascii="Times New Roman" w:eastAsiaTheme="majorEastAsia" w:hAnsi="Times New Roman" w:cstheme="majorBidi"/>
          <w:b/>
          <w:sz w:val="24"/>
          <w:szCs w:val="24"/>
        </w:rPr>
      </w:pPr>
      <w:r>
        <w:br w:type="page"/>
      </w:r>
    </w:p>
    <w:p w14:paraId="7168FB58" w14:textId="11A75E02" w:rsidR="00F67316" w:rsidRDefault="00F67316" w:rsidP="00F67316">
      <w:pPr>
        <w:pStyle w:val="Ttulo3"/>
      </w:pPr>
      <w:bookmarkStart w:id="43" w:name="_Toc118889239"/>
      <w:r>
        <w:lastRenderedPageBreak/>
        <w:t>CU06 -SEA Implementar Plan</w:t>
      </w:r>
      <w:bookmarkEnd w:id="43"/>
    </w:p>
    <w:p w14:paraId="77018DBC" w14:textId="77777777" w:rsidR="00A67C27" w:rsidRPr="00A67C27" w:rsidRDefault="00A67C27" w:rsidP="00A67C27"/>
    <w:p w14:paraId="5C522510" w14:textId="5664C8C7" w:rsidR="000106AA" w:rsidRPr="000106AA" w:rsidRDefault="00A67C27" w:rsidP="000106AA">
      <w:r>
        <w:rPr>
          <w:noProof/>
        </w:rPr>
        <w:drawing>
          <wp:inline distT="0" distB="0" distL="0" distR="0" wp14:anchorId="47CA8CBC" wp14:editId="49E688DC">
            <wp:extent cx="5971540" cy="5235575"/>
            <wp:effectExtent l="0" t="0" r="0" b="317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9"/>
                    <a:stretch>
                      <a:fillRect/>
                    </a:stretch>
                  </pic:blipFill>
                  <pic:spPr>
                    <a:xfrm>
                      <a:off x="0" y="0"/>
                      <a:ext cx="5971540" cy="5235575"/>
                    </a:xfrm>
                    <a:prstGeom prst="rect">
                      <a:avLst/>
                    </a:prstGeom>
                  </pic:spPr>
                </pic:pic>
              </a:graphicData>
            </a:graphic>
          </wp:inline>
        </w:drawing>
      </w:r>
      <w:r w:rsidR="000106AA">
        <w:br w:type="page"/>
      </w:r>
    </w:p>
    <w:p w14:paraId="12961DB3" w14:textId="14F6D4E5" w:rsidR="001E77A3" w:rsidRDefault="001E77A3" w:rsidP="001E77A3">
      <w:pPr>
        <w:pStyle w:val="Ttulo2"/>
      </w:pPr>
      <w:bookmarkStart w:id="44" w:name="_Toc118889240"/>
      <w:r>
        <w:lastRenderedPageBreak/>
        <w:t>Documentación de Casos de Uso</w:t>
      </w:r>
      <w:bookmarkEnd w:id="44"/>
    </w:p>
    <w:tbl>
      <w:tblPr>
        <w:tblStyle w:val="Tablaconcuadrcula1clara"/>
        <w:tblW w:w="0" w:type="auto"/>
        <w:tblLook w:val="04A0" w:firstRow="1" w:lastRow="0" w:firstColumn="1" w:lastColumn="0" w:noHBand="0" w:noVBand="1"/>
      </w:tblPr>
      <w:tblGrid>
        <w:gridCol w:w="4637"/>
        <w:gridCol w:w="4757"/>
      </w:tblGrid>
      <w:tr w:rsidR="00341580" w14:paraId="3310B704" w14:textId="77777777" w:rsidTr="002E2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4A71AAB9" w14:textId="5E1107D4" w:rsidR="00341580" w:rsidRDefault="00341580" w:rsidP="002E202D">
            <w:pPr>
              <w:jc w:val="center"/>
            </w:pPr>
            <w:r>
              <w:t>Identificador del Caso de Uso</w:t>
            </w:r>
          </w:p>
        </w:tc>
        <w:tc>
          <w:tcPr>
            <w:tcW w:w="4895" w:type="dxa"/>
            <w:vAlign w:val="center"/>
          </w:tcPr>
          <w:p w14:paraId="05AF59B2" w14:textId="192876BE" w:rsidR="00341580" w:rsidRDefault="00341580" w:rsidP="002E202D">
            <w:pPr>
              <w:jc w:val="center"/>
              <w:cnfStyle w:val="100000000000" w:firstRow="1" w:lastRow="0" w:firstColumn="0" w:lastColumn="0" w:oddVBand="0" w:evenVBand="0" w:oddHBand="0" w:evenHBand="0" w:firstRowFirstColumn="0" w:firstRowLastColumn="0" w:lastRowFirstColumn="0" w:lastRowLastColumn="0"/>
            </w:pPr>
            <w:r>
              <w:t>CU01</w:t>
            </w:r>
          </w:p>
        </w:tc>
      </w:tr>
      <w:tr w:rsidR="00341580" w14:paraId="3224BA60"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2349D485" w14:textId="146C5029" w:rsidR="00341580" w:rsidRDefault="00341580" w:rsidP="002E202D">
            <w:r>
              <w:t xml:space="preserve">Nombre del Caso de Uso </w:t>
            </w:r>
          </w:p>
        </w:tc>
        <w:tc>
          <w:tcPr>
            <w:tcW w:w="4895" w:type="dxa"/>
          </w:tcPr>
          <w:p w14:paraId="626AB167" w14:textId="4FD08B12" w:rsidR="00341580" w:rsidRDefault="00341580" w:rsidP="00341580">
            <w:pPr>
              <w:cnfStyle w:val="000000000000" w:firstRow="0" w:lastRow="0" w:firstColumn="0" w:lastColumn="0" w:oddVBand="0" w:evenVBand="0" w:oddHBand="0" w:evenHBand="0" w:firstRowFirstColumn="0" w:firstRowLastColumn="0" w:lastRowFirstColumn="0" w:lastRowLastColumn="0"/>
            </w:pPr>
            <w:r>
              <w:t>Registro de Auditor</w:t>
            </w:r>
          </w:p>
        </w:tc>
      </w:tr>
      <w:tr w:rsidR="00341580" w14:paraId="0C5CBCA0"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460EB550" w14:textId="2D98B086" w:rsidR="00341580" w:rsidRDefault="00341580" w:rsidP="002E202D">
            <w:r>
              <w:t xml:space="preserve">Descripción </w:t>
            </w:r>
          </w:p>
        </w:tc>
        <w:tc>
          <w:tcPr>
            <w:tcW w:w="4895" w:type="dxa"/>
          </w:tcPr>
          <w:p w14:paraId="3D4E9FFF" w14:textId="60C4F525" w:rsidR="00341580" w:rsidRDefault="00341580" w:rsidP="00341580">
            <w:pPr>
              <w:cnfStyle w:val="000000000000" w:firstRow="0" w:lastRow="0" w:firstColumn="0" w:lastColumn="0" w:oddVBand="0" w:evenVBand="0" w:oddHBand="0" w:evenHBand="0" w:firstRowFirstColumn="0" w:firstRowLastColumn="0" w:lastRowFirstColumn="0" w:lastRowLastColumn="0"/>
            </w:pPr>
            <w:r>
              <w:t xml:space="preserve">El administrador ingresa al módulo de registro </w:t>
            </w:r>
            <w:r w:rsidR="00147AEE">
              <w:t>y habilita al auditor.</w:t>
            </w:r>
          </w:p>
        </w:tc>
      </w:tr>
      <w:tr w:rsidR="00341580" w14:paraId="30D71F24"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5CBD086F" w14:textId="4D57FFE7" w:rsidR="00341580" w:rsidRDefault="00341580" w:rsidP="002E202D">
            <w:r>
              <w:t>Actor</w:t>
            </w:r>
          </w:p>
        </w:tc>
        <w:tc>
          <w:tcPr>
            <w:tcW w:w="4895" w:type="dxa"/>
          </w:tcPr>
          <w:p w14:paraId="5AF98102" w14:textId="181FFBEC" w:rsidR="00341580" w:rsidRDefault="00341580" w:rsidP="00341580">
            <w:pPr>
              <w:cnfStyle w:val="000000000000" w:firstRow="0" w:lastRow="0" w:firstColumn="0" w:lastColumn="0" w:oddVBand="0" w:evenVBand="0" w:oddHBand="0" w:evenHBand="0" w:firstRowFirstColumn="0" w:firstRowLastColumn="0" w:lastRowFirstColumn="0" w:lastRowLastColumn="0"/>
            </w:pPr>
            <w:r>
              <w:t>Administrador</w:t>
            </w:r>
          </w:p>
        </w:tc>
      </w:tr>
      <w:tr w:rsidR="00341580" w14:paraId="3F5FE00D"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47D273C1" w14:textId="602FBC51" w:rsidR="00341580" w:rsidRDefault="00341580" w:rsidP="002E202D">
            <w:r>
              <w:t>Eventos</w:t>
            </w:r>
          </w:p>
        </w:tc>
        <w:tc>
          <w:tcPr>
            <w:tcW w:w="4895" w:type="dxa"/>
          </w:tcPr>
          <w:tbl>
            <w:tblPr>
              <w:tblStyle w:val="Tablaconcuadrcula1clara"/>
              <w:tblW w:w="0" w:type="auto"/>
              <w:tblLook w:val="04A0" w:firstRow="1" w:lastRow="0" w:firstColumn="1" w:lastColumn="0" w:noHBand="0" w:noVBand="1"/>
            </w:tblPr>
            <w:tblGrid>
              <w:gridCol w:w="2232"/>
              <w:gridCol w:w="2233"/>
            </w:tblGrid>
            <w:tr w:rsidR="00FA7945" w14:paraId="40C12FE7" w14:textId="77777777" w:rsidTr="00FA7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4AE6BAF4" w14:textId="5AFEBF9D" w:rsidR="00341580" w:rsidRDefault="002E202D" w:rsidP="002E202D">
                  <w:pPr>
                    <w:jc w:val="center"/>
                  </w:pPr>
                  <w:r>
                    <w:t>Actor</w:t>
                  </w:r>
                </w:p>
              </w:tc>
              <w:tc>
                <w:tcPr>
                  <w:tcW w:w="2233" w:type="dxa"/>
                  <w:vAlign w:val="center"/>
                </w:tcPr>
                <w:p w14:paraId="109F0CF8" w14:textId="389F86AF" w:rsidR="00341580" w:rsidRDefault="002E202D" w:rsidP="002E202D">
                  <w:pPr>
                    <w:jc w:val="center"/>
                    <w:cnfStyle w:val="100000000000" w:firstRow="1" w:lastRow="0" w:firstColumn="0" w:lastColumn="0" w:oddVBand="0" w:evenVBand="0" w:oddHBand="0" w:evenHBand="0" w:firstRowFirstColumn="0" w:firstRowLastColumn="0" w:lastRowFirstColumn="0" w:lastRowLastColumn="0"/>
                  </w:pPr>
                  <w:r>
                    <w:t>Sistema</w:t>
                  </w:r>
                </w:p>
              </w:tc>
            </w:tr>
            <w:tr w:rsidR="00FA7945" w14:paraId="30CF014C" w14:textId="77777777" w:rsidTr="00FA7945">
              <w:tc>
                <w:tcPr>
                  <w:cnfStyle w:val="001000000000" w:firstRow="0" w:lastRow="0" w:firstColumn="1" w:lastColumn="0" w:oddVBand="0" w:evenVBand="0" w:oddHBand="0" w:evenHBand="0" w:firstRowFirstColumn="0" w:firstRowLastColumn="0" w:lastRowFirstColumn="0" w:lastRowLastColumn="0"/>
                  <w:tcW w:w="2232" w:type="dxa"/>
                </w:tcPr>
                <w:p w14:paraId="4E579865" w14:textId="6C02524C" w:rsidR="00341580" w:rsidRPr="00FA7945" w:rsidRDefault="000106AA" w:rsidP="00FA7945">
                  <w:pPr>
                    <w:jc w:val="both"/>
                    <w:rPr>
                      <w:b w:val="0"/>
                      <w:bCs w:val="0"/>
                    </w:rPr>
                  </w:pPr>
                  <w:r>
                    <w:rPr>
                      <w:b w:val="0"/>
                      <w:bCs w:val="0"/>
                    </w:rPr>
                    <w:t xml:space="preserve">1) </w:t>
                  </w:r>
                  <w:r w:rsidR="00FA7945">
                    <w:rPr>
                      <w:b w:val="0"/>
                      <w:bCs w:val="0"/>
                    </w:rPr>
                    <w:t>El administrador hace clic en el registro de usuario.</w:t>
                  </w:r>
                </w:p>
              </w:tc>
              <w:tc>
                <w:tcPr>
                  <w:tcW w:w="2233" w:type="dxa"/>
                </w:tcPr>
                <w:p w14:paraId="117E2E9D" w14:textId="103BCB9A" w:rsidR="00341580" w:rsidRDefault="00341580" w:rsidP="00FA7945">
                  <w:pPr>
                    <w:cnfStyle w:val="000000000000" w:firstRow="0" w:lastRow="0" w:firstColumn="0" w:lastColumn="0" w:oddVBand="0" w:evenVBand="0" w:oddHBand="0" w:evenHBand="0" w:firstRowFirstColumn="0" w:firstRowLastColumn="0" w:lastRowFirstColumn="0" w:lastRowLastColumn="0"/>
                  </w:pPr>
                </w:p>
              </w:tc>
            </w:tr>
            <w:tr w:rsidR="00FA7945" w14:paraId="150038E6" w14:textId="77777777" w:rsidTr="00FA7945">
              <w:tc>
                <w:tcPr>
                  <w:cnfStyle w:val="001000000000" w:firstRow="0" w:lastRow="0" w:firstColumn="1" w:lastColumn="0" w:oddVBand="0" w:evenVBand="0" w:oddHBand="0" w:evenHBand="0" w:firstRowFirstColumn="0" w:firstRowLastColumn="0" w:lastRowFirstColumn="0" w:lastRowLastColumn="0"/>
                  <w:tcW w:w="2232" w:type="dxa"/>
                </w:tcPr>
                <w:p w14:paraId="7C3B3B2A" w14:textId="77777777" w:rsidR="00FA7945" w:rsidRDefault="00FA7945" w:rsidP="00341580">
                  <w:pPr>
                    <w:rPr>
                      <w:b w:val="0"/>
                      <w:bCs w:val="0"/>
                    </w:rPr>
                  </w:pPr>
                </w:p>
              </w:tc>
              <w:tc>
                <w:tcPr>
                  <w:tcW w:w="2233" w:type="dxa"/>
                </w:tcPr>
                <w:p w14:paraId="0759A449" w14:textId="708888F4" w:rsidR="00FA7945" w:rsidRDefault="000106AA" w:rsidP="00FA7945">
                  <w:pPr>
                    <w:jc w:val="both"/>
                    <w:cnfStyle w:val="000000000000" w:firstRow="0" w:lastRow="0" w:firstColumn="0" w:lastColumn="0" w:oddVBand="0" w:evenVBand="0" w:oddHBand="0" w:evenHBand="0" w:firstRowFirstColumn="0" w:firstRowLastColumn="0" w:lastRowFirstColumn="0" w:lastRowLastColumn="0"/>
                  </w:pPr>
                  <w:r w:rsidRPr="000106AA">
                    <w:t>2)</w:t>
                  </w:r>
                  <w:r>
                    <w:rPr>
                      <w:b/>
                      <w:bCs/>
                    </w:rPr>
                    <w:t xml:space="preserve"> </w:t>
                  </w:r>
                  <w:r w:rsidR="00FA7945">
                    <w:t>Muestra formulario para que el administrador del sistema ingrese la información.</w:t>
                  </w:r>
                </w:p>
              </w:tc>
            </w:tr>
            <w:tr w:rsidR="00B40544" w14:paraId="6AA2C10E" w14:textId="77777777" w:rsidTr="00FA7945">
              <w:tc>
                <w:tcPr>
                  <w:cnfStyle w:val="001000000000" w:firstRow="0" w:lastRow="0" w:firstColumn="1" w:lastColumn="0" w:oddVBand="0" w:evenVBand="0" w:oddHBand="0" w:evenHBand="0" w:firstRowFirstColumn="0" w:firstRowLastColumn="0" w:lastRowFirstColumn="0" w:lastRowLastColumn="0"/>
                  <w:tcW w:w="2232" w:type="dxa"/>
                </w:tcPr>
                <w:p w14:paraId="50F3E7E3" w14:textId="77777777" w:rsidR="00B40544" w:rsidRDefault="00B40544" w:rsidP="00341580">
                  <w:pPr>
                    <w:rPr>
                      <w:b w:val="0"/>
                      <w:bCs w:val="0"/>
                    </w:rPr>
                  </w:pPr>
                </w:p>
              </w:tc>
              <w:tc>
                <w:tcPr>
                  <w:tcW w:w="2233" w:type="dxa"/>
                </w:tcPr>
                <w:p w14:paraId="3813CCC0" w14:textId="7CC8095C" w:rsidR="00B40544" w:rsidRPr="000106AA" w:rsidRDefault="00B40544" w:rsidP="00FA7945">
                  <w:pPr>
                    <w:jc w:val="both"/>
                    <w:cnfStyle w:val="000000000000" w:firstRow="0" w:lastRow="0" w:firstColumn="0" w:lastColumn="0" w:oddVBand="0" w:evenVBand="0" w:oddHBand="0" w:evenHBand="0" w:firstRowFirstColumn="0" w:firstRowLastColumn="0" w:lastRowFirstColumn="0" w:lastRowLastColumn="0"/>
                  </w:pPr>
                  <w:r>
                    <w:t xml:space="preserve">3) </w:t>
                  </w:r>
                  <w:r w:rsidRPr="0024223C">
                    <w:t>El sistema v</w:t>
                  </w:r>
                  <w:r w:rsidR="008B3F34">
                    <w:t>alida</w:t>
                  </w:r>
                  <w:r w:rsidRPr="0024223C">
                    <w:t xml:space="preserve"> los datos ingresados</w:t>
                  </w:r>
                  <w:r>
                    <w:t>.</w:t>
                  </w:r>
                </w:p>
              </w:tc>
            </w:tr>
            <w:tr w:rsidR="00B40544" w14:paraId="530C2934" w14:textId="77777777" w:rsidTr="00FA7945">
              <w:tc>
                <w:tcPr>
                  <w:cnfStyle w:val="001000000000" w:firstRow="0" w:lastRow="0" w:firstColumn="1" w:lastColumn="0" w:oddVBand="0" w:evenVBand="0" w:oddHBand="0" w:evenHBand="0" w:firstRowFirstColumn="0" w:firstRowLastColumn="0" w:lastRowFirstColumn="0" w:lastRowLastColumn="0"/>
                  <w:tcW w:w="2232" w:type="dxa"/>
                </w:tcPr>
                <w:p w14:paraId="528A1451" w14:textId="77777777" w:rsidR="00B40544" w:rsidRDefault="00B40544" w:rsidP="00341580">
                  <w:pPr>
                    <w:rPr>
                      <w:b w:val="0"/>
                      <w:bCs w:val="0"/>
                    </w:rPr>
                  </w:pPr>
                </w:p>
              </w:tc>
              <w:tc>
                <w:tcPr>
                  <w:tcW w:w="2233" w:type="dxa"/>
                </w:tcPr>
                <w:p w14:paraId="163A3B93" w14:textId="10364B1F" w:rsidR="00B40544" w:rsidRDefault="00B40544" w:rsidP="00FA7945">
                  <w:pPr>
                    <w:jc w:val="both"/>
                    <w:cnfStyle w:val="000000000000" w:firstRow="0" w:lastRow="0" w:firstColumn="0" w:lastColumn="0" w:oddVBand="0" w:evenVBand="0" w:oddHBand="0" w:evenHBand="0" w:firstRowFirstColumn="0" w:firstRowLastColumn="0" w:lastRowFirstColumn="0" w:lastRowLastColumn="0"/>
                  </w:pPr>
                  <w:r>
                    <w:t>4) El sistema guarda los datos en la base de datos.</w:t>
                  </w:r>
                </w:p>
              </w:tc>
            </w:tr>
            <w:tr w:rsidR="00B40544" w14:paraId="09874A87" w14:textId="77777777" w:rsidTr="00FA7945">
              <w:tc>
                <w:tcPr>
                  <w:cnfStyle w:val="001000000000" w:firstRow="0" w:lastRow="0" w:firstColumn="1" w:lastColumn="0" w:oddVBand="0" w:evenVBand="0" w:oddHBand="0" w:evenHBand="0" w:firstRowFirstColumn="0" w:firstRowLastColumn="0" w:lastRowFirstColumn="0" w:lastRowLastColumn="0"/>
                  <w:tcW w:w="2232" w:type="dxa"/>
                </w:tcPr>
                <w:p w14:paraId="23F2EB67" w14:textId="77777777" w:rsidR="00B40544" w:rsidRDefault="00B40544" w:rsidP="00341580">
                  <w:pPr>
                    <w:rPr>
                      <w:b w:val="0"/>
                      <w:bCs w:val="0"/>
                    </w:rPr>
                  </w:pPr>
                </w:p>
              </w:tc>
              <w:tc>
                <w:tcPr>
                  <w:tcW w:w="2233" w:type="dxa"/>
                </w:tcPr>
                <w:p w14:paraId="393D8E42" w14:textId="143C20C4" w:rsidR="00B40544" w:rsidRDefault="00B40544" w:rsidP="00FA7945">
                  <w:pPr>
                    <w:jc w:val="both"/>
                    <w:cnfStyle w:val="000000000000" w:firstRow="0" w:lastRow="0" w:firstColumn="0" w:lastColumn="0" w:oddVBand="0" w:evenVBand="0" w:oddHBand="0" w:evenHBand="0" w:firstRowFirstColumn="0" w:firstRowLastColumn="0" w:lastRowFirstColumn="0" w:lastRowLastColumn="0"/>
                  </w:pPr>
                  <w:r>
                    <w:t xml:space="preserve">5) </w:t>
                  </w:r>
                  <w:r w:rsidRPr="0024223C">
                    <w:t>El sistema arroja un mensaje de</w:t>
                  </w:r>
                  <w:r>
                    <w:t xml:space="preserve"> </w:t>
                  </w:r>
                  <w:r w:rsidRPr="0024223C">
                    <w:t>operación exitosa</w:t>
                  </w:r>
                  <w:r>
                    <w:t>.</w:t>
                  </w:r>
                </w:p>
              </w:tc>
            </w:tr>
          </w:tbl>
          <w:p w14:paraId="6FAF9E7C" w14:textId="77777777" w:rsidR="00341580" w:rsidRDefault="00341580" w:rsidP="00341580">
            <w:pPr>
              <w:cnfStyle w:val="000000000000" w:firstRow="0" w:lastRow="0" w:firstColumn="0" w:lastColumn="0" w:oddVBand="0" w:evenVBand="0" w:oddHBand="0" w:evenHBand="0" w:firstRowFirstColumn="0" w:firstRowLastColumn="0" w:lastRowFirstColumn="0" w:lastRowLastColumn="0"/>
            </w:pPr>
          </w:p>
        </w:tc>
      </w:tr>
      <w:tr w:rsidR="00341580" w14:paraId="77E16A3E"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5C2326DE" w14:textId="7FE29A6D" w:rsidR="00341580" w:rsidRDefault="00341580" w:rsidP="002E202D">
            <w:r>
              <w:t xml:space="preserve">Caminos de Excepción </w:t>
            </w:r>
          </w:p>
        </w:tc>
        <w:tc>
          <w:tcPr>
            <w:tcW w:w="4895" w:type="dxa"/>
          </w:tcPr>
          <w:p w14:paraId="4B96EBD0" w14:textId="0AA40B36" w:rsidR="00341580" w:rsidRDefault="00B40544" w:rsidP="00B40544">
            <w:pPr>
              <w:jc w:val="both"/>
              <w:cnfStyle w:val="000000000000" w:firstRow="0" w:lastRow="0" w:firstColumn="0" w:lastColumn="0" w:oddVBand="0" w:evenVBand="0" w:oddHBand="0" w:evenHBand="0" w:firstRowFirstColumn="0" w:firstRowLastColumn="0" w:lastRowFirstColumn="0" w:lastRowLastColumn="0"/>
            </w:pPr>
            <w:r w:rsidRPr="000106AA">
              <w:t xml:space="preserve">Para el evento </w:t>
            </w:r>
            <w:r>
              <w:t>3</w:t>
            </w:r>
            <w:r w:rsidRPr="000106AA">
              <w:t xml:space="preserve">, si el </w:t>
            </w:r>
            <w:r>
              <w:t>auditor</w:t>
            </w:r>
            <w:r w:rsidRPr="000106AA">
              <w:t xml:space="preserve"> ingresa incorrectamente alguno de los datos, el sistema no le permite registrarse y le muestra porque motivo es incorrecta la información, para que ingrese los datos nuevamente.</w:t>
            </w:r>
          </w:p>
        </w:tc>
      </w:tr>
      <w:tr w:rsidR="00341580" w14:paraId="5A2A196D"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1DB5CB01" w14:textId="2D3F1682" w:rsidR="00341580" w:rsidRDefault="00341580" w:rsidP="002E202D">
            <w:r>
              <w:t xml:space="preserve">Suposiciones </w:t>
            </w:r>
          </w:p>
        </w:tc>
        <w:tc>
          <w:tcPr>
            <w:tcW w:w="4895" w:type="dxa"/>
          </w:tcPr>
          <w:p w14:paraId="6239B037" w14:textId="47B81472" w:rsidR="00341580" w:rsidRDefault="00D955A2" w:rsidP="00341580">
            <w:pPr>
              <w:cnfStyle w:val="000000000000" w:firstRow="0" w:lastRow="0" w:firstColumn="0" w:lastColumn="0" w:oddVBand="0" w:evenVBand="0" w:oddHBand="0" w:evenHBand="0" w:firstRowFirstColumn="0" w:firstRowLastColumn="0" w:lastRowFirstColumn="0" w:lastRowLastColumn="0"/>
            </w:pPr>
            <w:r>
              <w:t xml:space="preserve">El auditor </w:t>
            </w:r>
            <w:r w:rsidR="00B40544">
              <w:t xml:space="preserve">de calidad </w:t>
            </w:r>
            <w:r>
              <w:t xml:space="preserve">debe de trabajar en </w:t>
            </w:r>
            <w:proofErr w:type="spellStart"/>
            <w:r>
              <w:t>Aplisalud</w:t>
            </w:r>
            <w:proofErr w:type="spellEnd"/>
            <w:r w:rsidR="00D97FDA">
              <w:t>.</w:t>
            </w:r>
          </w:p>
        </w:tc>
      </w:tr>
      <w:tr w:rsidR="00341580" w14:paraId="15193C1A"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06651E8F" w14:textId="0D31CAD3" w:rsidR="00341580" w:rsidRDefault="00341580" w:rsidP="002E202D">
            <w:r>
              <w:t>Precondiciones</w:t>
            </w:r>
          </w:p>
        </w:tc>
        <w:tc>
          <w:tcPr>
            <w:tcW w:w="4895" w:type="dxa"/>
          </w:tcPr>
          <w:p w14:paraId="705201BA" w14:textId="35183193" w:rsidR="00341580" w:rsidRDefault="00B40544" w:rsidP="00341580">
            <w:pPr>
              <w:cnfStyle w:val="000000000000" w:firstRow="0" w:lastRow="0" w:firstColumn="0" w:lastColumn="0" w:oddVBand="0" w:evenVBand="0" w:oddHBand="0" w:evenHBand="0" w:firstRowFirstColumn="0" w:firstRowLastColumn="0" w:lastRowFirstColumn="0" w:lastRowLastColumn="0"/>
            </w:pPr>
            <w:r w:rsidRPr="00B40544">
              <w:t xml:space="preserve">El </w:t>
            </w:r>
            <w:r>
              <w:t>auditor</w:t>
            </w:r>
            <w:r w:rsidRPr="00B40544">
              <w:t xml:space="preserve"> no puede estar registrado en la base de datos.</w:t>
            </w:r>
          </w:p>
        </w:tc>
      </w:tr>
      <w:tr w:rsidR="00341580" w14:paraId="4EA5F070"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72EF0FF6" w14:textId="3C078ACB" w:rsidR="00341580" w:rsidRDefault="00341580" w:rsidP="002E202D">
            <w:r>
              <w:t xml:space="preserve">Postcondiciones </w:t>
            </w:r>
          </w:p>
        </w:tc>
        <w:tc>
          <w:tcPr>
            <w:tcW w:w="4895" w:type="dxa"/>
          </w:tcPr>
          <w:p w14:paraId="584448B3" w14:textId="2214D6A2" w:rsidR="00341580" w:rsidRDefault="00B40544" w:rsidP="00341580">
            <w:pPr>
              <w:cnfStyle w:val="000000000000" w:firstRow="0" w:lastRow="0" w:firstColumn="0" w:lastColumn="0" w:oddVBand="0" w:evenVBand="0" w:oddHBand="0" w:evenHBand="0" w:firstRowFirstColumn="0" w:firstRowLastColumn="0" w:lastRowFirstColumn="0" w:lastRowLastColumn="0"/>
            </w:pPr>
            <w:r w:rsidRPr="00B40544">
              <w:t xml:space="preserve">El </w:t>
            </w:r>
            <w:r>
              <w:t>auditor</w:t>
            </w:r>
            <w:r w:rsidRPr="00B40544">
              <w:t xml:space="preserve"> queda registrado en el sistema.</w:t>
            </w:r>
          </w:p>
        </w:tc>
      </w:tr>
      <w:tr w:rsidR="00341580" w14:paraId="199FEBE1"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64DE1434" w14:textId="42F8D8DB" w:rsidR="00341580" w:rsidRDefault="00341580" w:rsidP="002E202D">
            <w:r>
              <w:t>Autor</w:t>
            </w:r>
          </w:p>
        </w:tc>
        <w:tc>
          <w:tcPr>
            <w:tcW w:w="4895" w:type="dxa"/>
          </w:tcPr>
          <w:p w14:paraId="5A2857BE" w14:textId="3C0280F7" w:rsidR="00C55C76" w:rsidRDefault="00C55C76" w:rsidP="00C55C76">
            <w:pPr>
              <w:cnfStyle w:val="000000000000" w:firstRow="0" w:lastRow="0" w:firstColumn="0" w:lastColumn="0" w:oddVBand="0" w:evenVBand="0" w:oddHBand="0" w:evenHBand="0" w:firstRowFirstColumn="0" w:firstRowLastColumn="0" w:lastRowFirstColumn="0" w:lastRowLastColumn="0"/>
            </w:pPr>
            <w:r>
              <w:t>John Jairo Muñoz Ramírez</w:t>
            </w:r>
          </w:p>
          <w:p w14:paraId="58BAFA13" w14:textId="4F2C9EF9" w:rsidR="00C55C76" w:rsidRDefault="00C55C76" w:rsidP="00C55C76">
            <w:pPr>
              <w:cnfStyle w:val="000000000000" w:firstRow="0" w:lastRow="0" w:firstColumn="0" w:lastColumn="0" w:oddVBand="0" w:evenVBand="0" w:oddHBand="0" w:evenHBand="0" w:firstRowFirstColumn="0" w:firstRowLastColumn="0" w:lastRowFirstColumn="0" w:lastRowLastColumn="0"/>
            </w:pPr>
            <w:r>
              <w:t xml:space="preserve">Danna Yiceth Murillo Lemus </w:t>
            </w:r>
          </w:p>
          <w:p w14:paraId="36BA06B4" w14:textId="038B80B5" w:rsidR="00341580" w:rsidRDefault="00C55C76" w:rsidP="00C55C76">
            <w:pPr>
              <w:cnfStyle w:val="000000000000" w:firstRow="0" w:lastRow="0" w:firstColumn="0" w:lastColumn="0" w:oddVBand="0" w:evenVBand="0" w:oddHBand="0" w:evenHBand="0" w:firstRowFirstColumn="0" w:firstRowLastColumn="0" w:lastRowFirstColumn="0" w:lastRowLastColumn="0"/>
            </w:pPr>
            <w:r>
              <w:t>Juan David Legarda Uñates</w:t>
            </w:r>
          </w:p>
        </w:tc>
      </w:tr>
      <w:tr w:rsidR="00341580" w14:paraId="4192C273" w14:textId="77777777" w:rsidTr="002E202D">
        <w:tc>
          <w:tcPr>
            <w:cnfStyle w:val="001000000000" w:firstRow="0" w:lastRow="0" w:firstColumn="1" w:lastColumn="0" w:oddVBand="0" w:evenVBand="0" w:oddHBand="0" w:evenHBand="0" w:firstRowFirstColumn="0" w:firstRowLastColumn="0" w:lastRowFirstColumn="0" w:lastRowLastColumn="0"/>
            <w:tcW w:w="4895" w:type="dxa"/>
            <w:vAlign w:val="center"/>
          </w:tcPr>
          <w:p w14:paraId="4BF18BA7" w14:textId="38AD4B6F" w:rsidR="00341580" w:rsidRDefault="00341580" w:rsidP="002E202D">
            <w:r>
              <w:t>Fecha</w:t>
            </w:r>
          </w:p>
        </w:tc>
        <w:tc>
          <w:tcPr>
            <w:tcW w:w="4895" w:type="dxa"/>
          </w:tcPr>
          <w:p w14:paraId="0C87674E" w14:textId="04C9A44E" w:rsidR="00341580" w:rsidRDefault="00C55C76" w:rsidP="00341580">
            <w:pPr>
              <w:cnfStyle w:val="000000000000" w:firstRow="0" w:lastRow="0" w:firstColumn="0" w:lastColumn="0" w:oddVBand="0" w:evenVBand="0" w:oddHBand="0" w:evenHBand="0" w:firstRowFirstColumn="0" w:firstRowLastColumn="0" w:lastRowFirstColumn="0" w:lastRowLastColumn="0"/>
            </w:pPr>
            <w:r>
              <w:t>Septiembre 2022</w:t>
            </w:r>
          </w:p>
        </w:tc>
      </w:tr>
    </w:tbl>
    <w:p w14:paraId="0619DFB4" w14:textId="77777777" w:rsidR="00341580" w:rsidRDefault="00341580" w:rsidP="00341580"/>
    <w:tbl>
      <w:tblPr>
        <w:tblStyle w:val="Tablaconcuadrcula1clara"/>
        <w:tblW w:w="0" w:type="auto"/>
        <w:tblLook w:val="04A0" w:firstRow="1" w:lastRow="0" w:firstColumn="1" w:lastColumn="0" w:noHBand="0" w:noVBand="1"/>
      </w:tblPr>
      <w:tblGrid>
        <w:gridCol w:w="4656"/>
        <w:gridCol w:w="4738"/>
      </w:tblGrid>
      <w:tr w:rsidR="00341580" w14:paraId="08E8DBCE" w14:textId="77777777" w:rsidTr="00C96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045F71F5" w14:textId="77777777" w:rsidR="00341580" w:rsidRDefault="00341580" w:rsidP="00C96E2C">
            <w:r>
              <w:t>Identificador del Caso de Uso</w:t>
            </w:r>
          </w:p>
        </w:tc>
        <w:tc>
          <w:tcPr>
            <w:tcW w:w="4895" w:type="dxa"/>
          </w:tcPr>
          <w:p w14:paraId="5CA389C3" w14:textId="3243593A" w:rsidR="00341580" w:rsidRDefault="00341580" w:rsidP="00C96E2C">
            <w:pPr>
              <w:cnfStyle w:val="100000000000" w:firstRow="1" w:lastRow="0" w:firstColumn="0" w:lastColumn="0" w:oddVBand="0" w:evenVBand="0" w:oddHBand="0" w:evenHBand="0" w:firstRowFirstColumn="0" w:firstRowLastColumn="0" w:lastRowFirstColumn="0" w:lastRowLastColumn="0"/>
            </w:pPr>
            <w:r>
              <w:t>CU0</w:t>
            </w:r>
            <w:r w:rsidR="00212032">
              <w:t>2</w:t>
            </w:r>
          </w:p>
        </w:tc>
      </w:tr>
      <w:tr w:rsidR="00341580" w14:paraId="0D089D27"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684518C5" w14:textId="77777777" w:rsidR="00341580" w:rsidRDefault="00341580" w:rsidP="00C96E2C">
            <w:r>
              <w:t xml:space="preserve">Nombre del Caso de Uso </w:t>
            </w:r>
          </w:p>
        </w:tc>
        <w:tc>
          <w:tcPr>
            <w:tcW w:w="4895" w:type="dxa"/>
          </w:tcPr>
          <w:p w14:paraId="3DD41A7A" w14:textId="71F53D2B" w:rsidR="00341580" w:rsidRDefault="00535561" w:rsidP="00C96E2C">
            <w:pPr>
              <w:cnfStyle w:val="000000000000" w:firstRow="0" w:lastRow="0" w:firstColumn="0" w:lastColumn="0" w:oddVBand="0" w:evenVBand="0" w:oddHBand="0" w:evenHBand="0" w:firstRowFirstColumn="0" w:firstRowLastColumn="0" w:lastRowFirstColumn="0" w:lastRowLastColumn="0"/>
            </w:pPr>
            <w:r>
              <w:t>Registro de paciente</w:t>
            </w:r>
          </w:p>
        </w:tc>
      </w:tr>
      <w:tr w:rsidR="00341580" w14:paraId="60A8C0BB"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1E81AB0D" w14:textId="77777777" w:rsidR="00341580" w:rsidRDefault="00341580" w:rsidP="00C96E2C">
            <w:r>
              <w:t xml:space="preserve">Descripción </w:t>
            </w:r>
          </w:p>
        </w:tc>
        <w:tc>
          <w:tcPr>
            <w:tcW w:w="4895" w:type="dxa"/>
          </w:tcPr>
          <w:p w14:paraId="6F8BC8F1" w14:textId="5B591040" w:rsidR="00341580" w:rsidRDefault="00147AEE" w:rsidP="00C96E2C">
            <w:pPr>
              <w:cnfStyle w:val="000000000000" w:firstRow="0" w:lastRow="0" w:firstColumn="0" w:lastColumn="0" w:oddVBand="0" w:evenVBand="0" w:oddHBand="0" w:evenHBand="0" w:firstRowFirstColumn="0" w:firstRowLastColumn="0" w:lastRowFirstColumn="0" w:lastRowLastColumn="0"/>
            </w:pPr>
            <w:r w:rsidRPr="00147AEE">
              <w:t xml:space="preserve">El </w:t>
            </w:r>
            <w:r>
              <w:t>auditor</w:t>
            </w:r>
            <w:r w:rsidRPr="00147AEE">
              <w:t xml:space="preserve"> ingresa al módulo de registro</w:t>
            </w:r>
            <w:r>
              <w:t>.</w:t>
            </w:r>
          </w:p>
        </w:tc>
      </w:tr>
      <w:tr w:rsidR="00341580" w14:paraId="4111E2C9"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44F6B773" w14:textId="77777777" w:rsidR="00341580" w:rsidRDefault="00341580" w:rsidP="00C96E2C">
            <w:r>
              <w:t>Actor</w:t>
            </w:r>
          </w:p>
        </w:tc>
        <w:tc>
          <w:tcPr>
            <w:tcW w:w="4895" w:type="dxa"/>
          </w:tcPr>
          <w:p w14:paraId="47E897BC" w14:textId="4968D74E" w:rsidR="00341580" w:rsidRDefault="00147AEE" w:rsidP="00C96E2C">
            <w:pPr>
              <w:cnfStyle w:val="000000000000" w:firstRow="0" w:lastRow="0" w:firstColumn="0" w:lastColumn="0" w:oddVBand="0" w:evenVBand="0" w:oddHBand="0" w:evenHBand="0" w:firstRowFirstColumn="0" w:firstRowLastColumn="0" w:lastRowFirstColumn="0" w:lastRowLastColumn="0"/>
            </w:pPr>
            <w:r>
              <w:t>Auditor de calidad</w:t>
            </w:r>
          </w:p>
        </w:tc>
      </w:tr>
      <w:tr w:rsidR="00341580" w14:paraId="0FD1DDBF"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66360A8A" w14:textId="77777777" w:rsidR="00341580" w:rsidRDefault="00341580" w:rsidP="00C96E2C">
            <w:r>
              <w:t>Eventos</w:t>
            </w:r>
          </w:p>
        </w:tc>
        <w:tc>
          <w:tcPr>
            <w:tcW w:w="4895" w:type="dxa"/>
          </w:tcPr>
          <w:tbl>
            <w:tblPr>
              <w:tblStyle w:val="Tablaconcuadrcula1clara"/>
              <w:tblW w:w="0" w:type="auto"/>
              <w:tblLook w:val="04A0" w:firstRow="1" w:lastRow="0" w:firstColumn="1" w:lastColumn="0" w:noHBand="0" w:noVBand="1"/>
            </w:tblPr>
            <w:tblGrid>
              <w:gridCol w:w="2229"/>
              <w:gridCol w:w="2229"/>
            </w:tblGrid>
            <w:tr w:rsidR="00C35E6D" w14:paraId="670C974C" w14:textId="77777777" w:rsidTr="00C3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14:paraId="53E46320" w14:textId="47224806" w:rsidR="00C35E6D" w:rsidRDefault="00C35E6D" w:rsidP="002F1373">
                  <w:pPr>
                    <w:jc w:val="center"/>
                  </w:pPr>
                  <w:r>
                    <w:t>Actor</w:t>
                  </w:r>
                </w:p>
              </w:tc>
              <w:tc>
                <w:tcPr>
                  <w:tcW w:w="2229" w:type="dxa"/>
                </w:tcPr>
                <w:p w14:paraId="7BBB99EA" w14:textId="67E6F40B" w:rsidR="00C35E6D" w:rsidRDefault="00C35E6D" w:rsidP="002F1373">
                  <w:pPr>
                    <w:jc w:val="center"/>
                    <w:cnfStyle w:val="100000000000" w:firstRow="1" w:lastRow="0" w:firstColumn="0" w:lastColumn="0" w:oddVBand="0" w:evenVBand="0" w:oddHBand="0" w:evenHBand="0" w:firstRowFirstColumn="0" w:firstRowLastColumn="0" w:lastRowFirstColumn="0" w:lastRowLastColumn="0"/>
                  </w:pPr>
                  <w:r>
                    <w:t>Sistema</w:t>
                  </w:r>
                </w:p>
              </w:tc>
            </w:tr>
            <w:tr w:rsidR="00C35E6D" w14:paraId="3176524E"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69153106" w14:textId="469B2321" w:rsidR="00C35E6D" w:rsidRPr="00147AEE" w:rsidRDefault="000106AA" w:rsidP="00147AEE">
                  <w:pPr>
                    <w:jc w:val="both"/>
                    <w:rPr>
                      <w:b w:val="0"/>
                      <w:bCs w:val="0"/>
                    </w:rPr>
                  </w:pPr>
                  <w:r>
                    <w:rPr>
                      <w:b w:val="0"/>
                      <w:bCs w:val="0"/>
                    </w:rPr>
                    <w:t xml:space="preserve">1) </w:t>
                  </w:r>
                  <w:r w:rsidR="00147AEE">
                    <w:rPr>
                      <w:b w:val="0"/>
                      <w:bCs w:val="0"/>
                    </w:rPr>
                    <w:t>El auditor consulta el número de cedula del paciente</w:t>
                  </w:r>
                  <w:r w:rsidR="00D97FDA">
                    <w:rPr>
                      <w:b w:val="0"/>
                      <w:bCs w:val="0"/>
                    </w:rPr>
                    <w:t>.</w:t>
                  </w:r>
                </w:p>
              </w:tc>
              <w:tc>
                <w:tcPr>
                  <w:tcW w:w="2229" w:type="dxa"/>
                </w:tcPr>
                <w:p w14:paraId="6D069B07" w14:textId="77777777" w:rsidR="00C35E6D" w:rsidRDefault="00C35E6D" w:rsidP="00C96E2C">
                  <w:pPr>
                    <w:cnfStyle w:val="000000000000" w:firstRow="0" w:lastRow="0" w:firstColumn="0" w:lastColumn="0" w:oddVBand="0" w:evenVBand="0" w:oddHBand="0" w:evenHBand="0" w:firstRowFirstColumn="0" w:firstRowLastColumn="0" w:lastRowFirstColumn="0" w:lastRowLastColumn="0"/>
                  </w:pPr>
                </w:p>
              </w:tc>
            </w:tr>
            <w:tr w:rsidR="00C35E6D" w14:paraId="264E2EAD"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2340506E" w14:textId="77777777" w:rsidR="00C35E6D" w:rsidRDefault="00C35E6D" w:rsidP="00C96E2C"/>
              </w:tc>
              <w:tc>
                <w:tcPr>
                  <w:tcW w:w="2229" w:type="dxa"/>
                </w:tcPr>
                <w:p w14:paraId="755A5A7C" w14:textId="60075C84" w:rsidR="00C35E6D" w:rsidRDefault="000106AA" w:rsidP="00147AEE">
                  <w:pPr>
                    <w:jc w:val="both"/>
                    <w:cnfStyle w:val="000000000000" w:firstRow="0" w:lastRow="0" w:firstColumn="0" w:lastColumn="0" w:oddVBand="0" w:evenVBand="0" w:oddHBand="0" w:evenHBand="0" w:firstRowFirstColumn="0" w:firstRowLastColumn="0" w:lastRowFirstColumn="0" w:lastRowLastColumn="0"/>
                  </w:pPr>
                  <w:r w:rsidRPr="000106AA">
                    <w:t>2)</w:t>
                  </w:r>
                  <w:r>
                    <w:rPr>
                      <w:b/>
                      <w:bCs/>
                    </w:rPr>
                    <w:t xml:space="preserve"> </w:t>
                  </w:r>
                  <w:r w:rsidR="00147AEE">
                    <w:t>Verifica que el paciente no este registrado</w:t>
                  </w:r>
                  <w:r w:rsidR="00D97FDA">
                    <w:t>.</w:t>
                  </w:r>
                </w:p>
              </w:tc>
            </w:tr>
            <w:tr w:rsidR="00C35E6D" w14:paraId="2B9E473C"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20615E6B" w14:textId="77777777" w:rsidR="00C35E6D" w:rsidRDefault="00C35E6D" w:rsidP="00147AEE">
                  <w:pPr>
                    <w:jc w:val="both"/>
                  </w:pPr>
                </w:p>
              </w:tc>
              <w:tc>
                <w:tcPr>
                  <w:tcW w:w="2229" w:type="dxa"/>
                </w:tcPr>
                <w:p w14:paraId="526FF1DB" w14:textId="2EED489C" w:rsidR="00C35E6D" w:rsidRDefault="000106AA" w:rsidP="00147AEE">
                  <w:pPr>
                    <w:jc w:val="both"/>
                    <w:cnfStyle w:val="000000000000" w:firstRow="0" w:lastRow="0" w:firstColumn="0" w:lastColumn="0" w:oddVBand="0" w:evenVBand="0" w:oddHBand="0" w:evenHBand="0" w:firstRowFirstColumn="0" w:firstRowLastColumn="0" w:lastRowFirstColumn="0" w:lastRowLastColumn="0"/>
                  </w:pPr>
                  <w:r>
                    <w:t xml:space="preserve">3) </w:t>
                  </w:r>
                  <w:r w:rsidR="00147AEE">
                    <w:t xml:space="preserve">Muestra formulario para que el </w:t>
                  </w:r>
                  <w:r w:rsidR="0024223C">
                    <w:t>auditor i</w:t>
                  </w:r>
                  <w:r w:rsidR="00147AEE">
                    <w:t>ngrese la información</w:t>
                  </w:r>
                  <w:r w:rsidR="00D97FDA">
                    <w:t>.</w:t>
                  </w:r>
                </w:p>
              </w:tc>
            </w:tr>
            <w:tr w:rsidR="00C35E6D" w14:paraId="1D6C0DD1"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721F991E" w14:textId="7B4F5E9B" w:rsidR="00C35E6D" w:rsidRPr="0024223C" w:rsidRDefault="000106AA" w:rsidP="0024223C">
                  <w:pPr>
                    <w:jc w:val="both"/>
                    <w:rPr>
                      <w:b w:val="0"/>
                      <w:bCs w:val="0"/>
                    </w:rPr>
                  </w:pPr>
                  <w:r>
                    <w:rPr>
                      <w:b w:val="0"/>
                      <w:bCs w:val="0"/>
                    </w:rPr>
                    <w:t xml:space="preserve">4) </w:t>
                  </w:r>
                  <w:r w:rsidR="0024223C" w:rsidRPr="0024223C">
                    <w:rPr>
                      <w:b w:val="0"/>
                      <w:bCs w:val="0"/>
                    </w:rPr>
                    <w:t xml:space="preserve">El </w:t>
                  </w:r>
                  <w:r w:rsidR="0024223C">
                    <w:rPr>
                      <w:b w:val="0"/>
                      <w:bCs w:val="0"/>
                    </w:rPr>
                    <w:t>auditor</w:t>
                  </w:r>
                  <w:r w:rsidR="0024223C" w:rsidRPr="0024223C">
                    <w:rPr>
                      <w:b w:val="0"/>
                      <w:bCs w:val="0"/>
                    </w:rPr>
                    <w:t xml:space="preserve"> ingresa los datos en el formulario</w:t>
                  </w:r>
                  <w:r w:rsidR="00D97FDA">
                    <w:rPr>
                      <w:b w:val="0"/>
                      <w:bCs w:val="0"/>
                    </w:rPr>
                    <w:t>.</w:t>
                  </w:r>
                </w:p>
              </w:tc>
              <w:tc>
                <w:tcPr>
                  <w:tcW w:w="2229" w:type="dxa"/>
                </w:tcPr>
                <w:p w14:paraId="41420950" w14:textId="77777777" w:rsidR="00C35E6D" w:rsidRDefault="00C35E6D" w:rsidP="00C96E2C">
                  <w:pPr>
                    <w:cnfStyle w:val="000000000000" w:firstRow="0" w:lastRow="0" w:firstColumn="0" w:lastColumn="0" w:oddVBand="0" w:evenVBand="0" w:oddHBand="0" w:evenHBand="0" w:firstRowFirstColumn="0" w:firstRowLastColumn="0" w:lastRowFirstColumn="0" w:lastRowLastColumn="0"/>
                  </w:pPr>
                </w:p>
              </w:tc>
            </w:tr>
            <w:tr w:rsidR="00C35E6D" w14:paraId="467058FE"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555AD6E7" w14:textId="77777777" w:rsidR="00C35E6D" w:rsidRDefault="00C35E6D" w:rsidP="00C96E2C"/>
              </w:tc>
              <w:tc>
                <w:tcPr>
                  <w:tcW w:w="2229" w:type="dxa"/>
                </w:tcPr>
                <w:p w14:paraId="18F33CCE" w14:textId="58C30688" w:rsidR="00C35E6D" w:rsidRDefault="000106AA" w:rsidP="0024223C">
                  <w:pPr>
                    <w:jc w:val="both"/>
                    <w:cnfStyle w:val="000000000000" w:firstRow="0" w:lastRow="0" w:firstColumn="0" w:lastColumn="0" w:oddVBand="0" w:evenVBand="0" w:oddHBand="0" w:evenHBand="0" w:firstRowFirstColumn="0" w:firstRowLastColumn="0" w:lastRowFirstColumn="0" w:lastRowLastColumn="0"/>
                  </w:pPr>
                  <w:r>
                    <w:t xml:space="preserve">5) </w:t>
                  </w:r>
                  <w:r w:rsidR="0024223C" w:rsidRPr="0024223C">
                    <w:t>El sistema v</w:t>
                  </w:r>
                  <w:r w:rsidR="008B3F34">
                    <w:t>alida</w:t>
                  </w:r>
                  <w:r w:rsidR="0024223C" w:rsidRPr="0024223C">
                    <w:t xml:space="preserve"> los datos ingresados</w:t>
                  </w:r>
                  <w:r w:rsidR="00B40544">
                    <w:t>.</w:t>
                  </w:r>
                </w:p>
              </w:tc>
            </w:tr>
            <w:tr w:rsidR="00C35E6D" w14:paraId="11D354C5"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5F12DDEA" w14:textId="77777777" w:rsidR="00C35E6D" w:rsidRDefault="00C35E6D" w:rsidP="00C96E2C"/>
              </w:tc>
              <w:tc>
                <w:tcPr>
                  <w:tcW w:w="2229" w:type="dxa"/>
                </w:tcPr>
                <w:p w14:paraId="71D84B72" w14:textId="44047D80" w:rsidR="00C35E6D" w:rsidRDefault="000106AA" w:rsidP="00C96E2C">
                  <w:pPr>
                    <w:cnfStyle w:val="000000000000" w:firstRow="0" w:lastRow="0" w:firstColumn="0" w:lastColumn="0" w:oddVBand="0" w:evenVBand="0" w:oddHBand="0" w:evenHBand="0" w:firstRowFirstColumn="0" w:firstRowLastColumn="0" w:lastRowFirstColumn="0" w:lastRowLastColumn="0"/>
                  </w:pPr>
                  <w:r>
                    <w:t xml:space="preserve">6) </w:t>
                  </w:r>
                  <w:r w:rsidR="0024223C">
                    <w:t>El sistema guarda los datos en la base de datos</w:t>
                  </w:r>
                  <w:r w:rsidR="00D97FDA">
                    <w:t>.</w:t>
                  </w:r>
                </w:p>
              </w:tc>
            </w:tr>
            <w:tr w:rsidR="00C35E6D" w14:paraId="64825CFB" w14:textId="77777777" w:rsidTr="00C35E6D">
              <w:tc>
                <w:tcPr>
                  <w:cnfStyle w:val="001000000000" w:firstRow="0" w:lastRow="0" w:firstColumn="1" w:lastColumn="0" w:oddVBand="0" w:evenVBand="0" w:oddHBand="0" w:evenHBand="0" w:firstRowFirstColumn="0" w:firstRowLastColumn="0" w:lastRowFirstColumn="0" w:lastRowLastColumn="0"/>
                  <w:tcW w:w="2229" w:type="dxa"/>
                </w:tcPr>
                <w:p w14:paraId="7367C2E2" w14:textId="77777777" w:rsidR="00C35E6D" w:rsidRDefault="00C35E6D" w:rsidP="00C96E2C"/>
              </w:tc>
              <w:tc>
                <w:tcPr>
                  <w:tcW w:w="2229" w:type="dxa"/>
                </w:tcPr>
                <w:p w14:paraId="6EAC5694" w14:textId="41B7D21D" w:rsidR="00C35E6D" w:rsidRDefault="000106AA" w:rsidP="0024223C">
                  <w:pPr>
                    <w:jc w:val="both"/>
                    <w:cnfStyle w:val="000000000000" w:firstRow="0" w:lastRow="0" w:firstColumn="0" w:lastColumn="0" w:oddVBand="0" w:evenVBand="0" w:oddHBand="0" w:evenHBand="0" w:firstRowFirstColumn="0" w:firstRowLastColumn="0" w:lastRowFirstColumn="0" w:lastRowLastColumn="0"/>
                  </w:pPr>
                  <w:r>
                    <w:t xml:space="preserve">7) </w:t>
                  </w:r>
                  <w:r w:rsidR="0024223C" w:rsidRPr="0024223C">
                    <w:t>El sistema arroja un mensaje de</w:t>
                  </w:r>
                  <w:r w:rsidR="0024223C">
                    <w:t xml:space="preserve"> </w:t>
                  </w:r>
                  <w:r w:rsidR="0024223C" w:rsidRPr="0024223C">
                    <w:t>operación exitosa</w:t>
                  </w:r>
                  <w:r w:rsidR="00D97FDA">
                    <w:t>.</w:t>
                  </w:r>
                </w:p>
              </w:tc>
            </w:tr>
          </w:tbl>
          <w:p w14:paraId="423F41F3" w14:textId="77777777" w:rsidR="00341580" w:rsidRDefault="00341580" w:rsidP="00C96E2C">
            <w:pPr>
              <w:cnfStyle w:val="000000000000" w:firstRow="0" w:lastRow="0" w:firstColumn="0" w:lastColumn="0" w:oddVBand="0" w:evenVBand="0" w:oddHBand="0" w:evenHBand="0" w:firstRowFirstColumn="0" w:firstRowLastColumn="0" w:lastRowFirstColumn="0" w:lastRowLastColumn="0"/>
            </w:pPr>
          </w:p>
        </w:tc>
      </w:tr>
      <w:tr w:rsidR="00341580" w14:paraId="7C75F80F"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134B365" w14:textId="77777777" w:rsidR="00341580" w:rsidRDefault="00341580" w:rsidP="00C96E2C">
            <w:r>
              <w:t xml:space="preserve">Caminos de Excepción </w:t>
            </w:r>
          </w:p>
        </w:tc>
        <w:tc>
          <w:tcPr>
            <w:tcW w:w="4895" w:type="dxa"/>
          </w:tcPr>
          <w:p w14:paraId="5DD2D659" w14:textId="35B5A7DA" w:rsidR="00341580" w:rsidRDefault="000106AA" w:rsidP="000106AA">
            <w:pPr>
              <w:jc w:val="both"/>
              <w:cnfStyle w:val="000000000000" w:firstRow="0" w:lastRow="0" w:firstColumn="0" w:lastColumn="0" w:oddVBand="0" w:evenVBand="0" w:oddHBand="0" w:evenHBand="0" w:firstRowFirstColumn="0" w:firstRowLastColumn="0" w:lastRowFirstColumn="0" w:lastRowLastColumn="0"/>
            </w:pPr>
            <w:r w:rsidRPr="000106AA">
              <w:t xml:space="preserve">Para el evento </w:t>
            </w:r>
            <w:r>
              <w:t>5</w:t>
            </w:r>
            <w:r w:rsidRPr="000106AA">
              <w:t xml:space="preserve">, si el </w:t>
            </w:r>
            <w:r>
              <w:t>auditor</w:t>
            </w:r>
            <w:r w:rsidRPr="000106AA">
              <w:t xml:space="preserve"> ingresa incorrectamente alguno de los datos, el sistema no le permite registrarse y le muestra porque motivo es incorrecta la información, para que ingrese los datos nuevamente.</w:t>
            </w:r>
          </w:p>
        </w:tc>
      </w:tr>
      <w:tr w:rsidR="00341580" w14:paraId="6042C65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54BA5A0C" w14:textId="77777777" w:rsidR="00341580" w:rsidRDefault="00341580" w:rsidP="00C96E2C">
            <w:r>
              <w:t xml:space="preserve">Suposiciones </w:t>
            </w:r>
          </w:p>
        </w:tc>
        <w:tc>
          <w:tcPr>
            <w:tcW w:w="4895" w:type="dxa"/>
          </w:tcPr>
          <w:p w14:paraId="0C1D6F48" w14:textId="360516B3" w:rsidR="00341580" w:rsidRDefault="00D97FDA" w:rsidP="00D97FDA">
            <w:pPr>
              <w:jc w:val="both"/>
              <w:cnfStyle w:val="000000000000" w:firstRow="0" w:lastRow="0" w:firstColumn="0" w:lastColumn="0" w:oddVBand="0" w:evenVBand="0" w:oddHBand="0" w:evenHBand="0" w:firstRowFirstColumn="0" w:firstRowLastColumn="0" w:lastRowFirstColumn="0" w:lastRowLastColumn="0"/>
            </w:pPr>
            <w:r w:rsidRPr="00D97FDA">
              <w:t xml:space="preserve">El </w:t>
            </w:r>
            <w:r>
              <w:t>paciente</w:t>
            </w:r>
            <w:r w:rsidRPr="00D97FDA">
              <w:t xml:space="preserve"> es cualquier persona que ingrese </w:t>
            </w:r>
            <w:r>
              <w:t>a la IPS.</w:t>
            </w:r>
          </w:p>
        </w:tc>
      </w:tr>
      <w:tr w:rsidR="00341580" w14:paraId="3428F2FC"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CC0DA3D" w14:textId="77777777" w:rsidR="00341580" w:rsidRDefault="00341580" w:rsidP="00C96E2C">
            <w:r>
              <w:t>Precondiciones</w:t>
            </w:r>
          </w:p>
        </w:tc>
        <w:tc>
          <w:tcPr>
            <w:tcW w:w="4895" w:type="dxa"/>
          </w:tcPr>
          <w:p w14:paraId="0D814B0D" w14:textId="1777DAD0" w:rsidR="00341580" w:rsidRDefault="00D97FDA" w:rsidP="00D97FDA">
            <w:pPr>
              <w:jc w:val="both"/>
              <w:cnfStyle w:val="000000000000" w:firstRow="0" w:lastRow="0" w:firstColumn="0" w:lastColumn="0" w:oddVBand="0" w:evenVBand="0" w:oddHBand="0" w:evenHBand="0" w:firstRowFirstColumn="0" w:firstRowLastColumn="0" w:lastRowFirstColumn="0" w:lastRowLastColumn="0"/>
            </w:pPr>
            <w:r w:rsidRPr="00D97FDA">
              <w:t>El usuario no puede estar registrado en la base de datos.</w:t>
            </w:r>
          </w:p>
        </w:tc>
      </w:tr>
      <w:tr w:rsidR="00341580" w14:paraId="79EC32E7"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21FE8F68" w14:textId="77777777" w:rsidR="00341580" w:rsidRDefault="00341580" w:rsidP="00C96E2C">
            <w:r>
              <w:t xml:space="preserve">Postcondiciones </w:t>
            </w:r>
          </w:p>
        </w:tc>
        <w:tc>
          <w:tcPr>
            <w:tcW w:w="4895" w:type="dxa"/>
          </w:tcPr>
          <w:p w14:paraId="3DD044CD" w14:textId="09CABCC0" w:rsidR="00341580" w:rsidRDefault="00D97FDA" w:rsidP="00D97FDA">
            <w:pPr>
              <w:jc w:val="both"/>
              <w:cnfStyle w:val="000000000000" w:firstRow="0" w:lastRow="0" w:firstColumn="0" w:lastColumn="0" w:oddVBand="0" w:evenVBand="0" w:oddHBand="0" w:evenHBand="0" w:firstRowFirstColumn="0" w:firstRowLastColumn="0" w:lastRowFirstColumn="0" w:lastRowLastColumn="0"/>
            </w:pPr>
            <w:r w:rsidRPr="00D97FDA">
              <w:t>El usuario queda registrado en el sistema.</w:t>
            </w:r>
          </w:p>
        </w:tc>
      </w:tr>
      <w:tr w:rsidR="00341580" w14:paraId="2C76D698"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569BE3A" w14:textId="77777777" w:rsidR="00341580" w:rsidRDefault="00341580" w:rsidP="00C96E2C">
            <w:r>
              <w:t>Autor</w:t>
            </w:r>
          </w:p>
        </w:tc>
        <w:tc>
          <w:tcPr>
            <w:tcW w:w="4895" w:type="dxa"/>
          </w:tcPr>
          <w:p w14:paraId="78E30A3D"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t>John Jairo Muñoz Ramírez</w:t>
            </w:r>
          </w:p>
          <w:p w14:paraId="390CBF8B"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lastRenderedPageBreak/>
              <w:t xml:space="preserve">Danna Yiceth Murillo Lemus </w:t>
            </w:r>
          </w:p>
          <w:p w14:paraId="74B3B014" w14:textId="391D1B3A" w:rsidR="00341580" w:rsidRDefault="00212032" w:rsidP="00212032">
            <w:pPr>
              <w:cnfStyle w:val="000000000000" w:firstRow="0" w:lastRow="0" w:firstColumn="0" w:lastColumn="0" w:oddVBand="0" w:evenVBand="0" w:oddHBand="0" w:evenHBand="0" w:firstRowFirstColumn="0" w:firstRowLastColumn="0" w:lastRowFirstColumn="0" w:lastRowLastColumn="0"/>
            </w:pPr>
            <w:r>
              <w:t>Juan David Legarda Uñates</w:t>
            </w:r>
          </w:p>
        </w:tc>
      </w:tr>
      <w:tr w:rsidR="00341580" w14:paraId="46CC0F84"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66134B46" w14:textId="77777777" w:rsidR="00341580" w:rsidRDefault="00341580" w:rsidP="00C96E2C">
            <w:r>
              <w:lastRenderedPageBreak/>
              <w:t>Fecha</w:t>
            </w:r>
          </w:p>
        </w:tc>
        <w:tc>
          <w:tcPr>
            <w:tcW w:w="4895" w:type="dxa"/>
          </w:tcPr>
          <w:p w14:paraId="0D3BB644" w14:textId="1F813144" w:rsidR="00341580" w:rsidRDefault="00212032" w:rsidP="00C96E2C">
            <w:pPr>
              <w:cnfStyle w:val="000000000000" w:firstRow="0" w:lastRow="0" w:firstColumn="0" w:lastColumn="0" w:oddVBand="0" w:evenVBand="0" w:oddHBand="0" w:evenHBand="0" w:firstRowFirstColumn="0" w:firstRowLastColumn="0" w:lastRowFirstColumn="0" w:lastRowLastColumn="0"/>
            </w:pPr>
            <w:r>
              <w:t>Septiembre 2022</w:t>
            </w:r>
          </w:p>
        </w:tc>
      </w:tr>
    </w:tbl>
    <w:p w14:paraId="308444AD" w14:textId="5F6D98B4" w:rsidR="00341580" w:rsidRDefault="00341580" w:rsidP="00341580"/>
    <w:tbl>
      <w:tblPr>
        <w:tblStyle w:val="Tablaconcuadrcula1clara"/>
        <w:tblW w:w="0" w:type="auto"/>
        <w:tblLook w:val="04A0" w:firstRow="1" w:lastRow="0" w:firstColumn="1" w:lastColumn="0" w:noHBand="0" w:noVBand="1"/>
      </w:tblPr>
      <w:tblGrid>
        <w:gridCol w:w="4646"/>
        <w:gridCol w:w="4748"/>
      </w:tblGrid>
      <w:tr w:rsidR="00341580" w14:paraId="0E4B5595" w14:textId="77777777" w:rsidTr="00C96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251D0ED1" w14:textId="77777777" w:rsidR="00341580" w:rsidRDefault="00341580" w:rsidP="00C96E2C">
            <w:r>
              <w:t>Identificador del Caso de Uso</w:t>
            </w:r>
          </w:p>
        </w:tc>
        <w:tc>
          <w:tcPr>
            <w:tcW w:w="4895" w:type="dxa"/>
          </w:tcPr>
          <w:p w14:paraId="66CE2AC3" w14:textId="3AC16311" w:rsidR="00341580" w:rsidRDefault="00341580" w:rsidP="00C96E2C">
            <w:pPr>
              <w:cnfStyle w:val="100000000000" w:firstRow="1" w:lastRow="0" w:firstColumn="0" w:lastColumn="0" w:oddVBand="0" w:evenVBand="0" w:oddHBand="0" w:evenHBand="0" w:firstRowFirstColumn="0" w:firstRowLastColumn="0" w:lastRowFirstColumn="0" w:lastRowLastColumn="0"/>
            </w:pPr>
            <w:r>
              <w:t>CU0</w:t>
            </w:r>
            <w:r w:rsidR="00212032">
              <w:t>3</w:t>
            </w:r>
          </w:p>
        </w:tc>
      </w:tr>
      <w:tr w:rsidR="00341580" w14:paraId="12CB9583"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B1EE754" w14:textId="77777777" w:rsidR="00341580" w:rsidRDefault="00341580" w:rsidP="00C96E2C">
            <w:r>
              <w:t xml:space="preserve">Nombre del Caso de Uso </w:t>
            </w:r>
          </w:p>
        </w:tc>
        <w:tc>
          <w:tcPr>
            <w:tcW w:w="4895" w:type="dxa"/>
          </w:tcPr>
          <w:p w14:paraId="6B9D762D" w14:textId="3EF1FF2A" w:rsidR="00341580" w:rsidRDefault="00542C15" w:rsidP="00C96E2C">
            <w:pPr>
              <w:cnfStyle w:val="000000000000" w:firstRow="0" w:lastRow="0" w:firstColumn="0" w:lastColumn="0" w:oddVBand="0" w:evenVBand="0" w:oddHBand="0" w:evenHBand="0" w:firstRowFirstColumn="0" w:firstRowLastColumn="0" w:lastRowFirstColumn="0" w:lastRowLastColumn="0"/>
            </w:pPr>
            <w:r>
              <w:t>Registro de visita</w:t>
            </w:r>
          </w:p>
        </w:tc>
      </w:tr>
      <w:tr w:rsidR="00341580" w14:paraId="22ED6930"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27336B21" w14:textId="77777777" w:rsidR="00341580" w:rsidRDefault="00341580" w:rsidP="00C96E2C">
            <w:r>
              <w:t xml:space="preserve">Descripción </w:t>
            </w:r>
          </w:p>
        </w:tc>
        <w:tc>
          <w:tcPr>
            <w:tcW w:w="4895" w:type="dxa"/>
          </w:tcPr>
          <w:p w14:paraId="7AA18EBA" w14:textId="348FB85D" w:rsidR="00341580" w:rsidRDefault="00542C15" w:rsidP="00542C15">
            <w:pPr>
              <w:jc w:val="both"/>
              <w:cnfStyle w:val="000000000000" w:firstRow="0" w:lastRow="0" w:firstColumn="0" w:lastColumn="0" w:oddVBand="0" w:evenVBand="0" w:oddHBand="0" w:evenHBand="0" w:firstRowFirstColumn="0" w:firstRowLastColumn="0" w:lastRowFirstColumn="0" w:lastRowLastColumn="0"/>
            </w:pPr>
            <w:r w:rsidRPr="00147AEE">
              <w:t xml:space="preserve">El </w:t>
            </w:r>
            <w:r>
              <w:t>auditor</w:t>
            </w:r>
            <w:r w:rsidRPr="00147AEE">
              <w:t xml:space="preserve"> </w:t>
            </w:r>
            <w:r>
              <w:t xml:space="preserve">se comunica con la IPS y programa la visita, el administrador </w:t>
            </w:r>
            <w:r w:rsidRPr="00147AEE">
              <w:t>ingresa al módulo de registro</w:t>
            </w:r>
            <w:r>
              <w:t xml:space="preserve"> de visita y la programa.</w:t>
            </w:r>
          </w:p>
        </w:tc>
      </w:tr>
      <w:tr w:rsidR="00341580" w14:paraId="2737004C"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8E91468" w14:textId="77777777" w:rsidR="00341580" w:rsidRDefault="00341580" w:rsidP="00C96E2C">
            <w:r>
              <w:t>Actor</w:t>
            </w:r>
          </w:p>
        </w:tc>
        <w:tc>
          <w:tcPr>
            <w:tcW w:w="4895" w:type="dxa"/>
          </w:tcPr>
          <w:p w14:paraId="70C09592" w14:textId="7F0C4776" w:rsidR="00341580" w:rsidRDefault="00542C15" w:rsidP="00C96E2C">
            <w:pPr>
              <w:cnfStyle w:val="000000000000" w:firstRow="0" w:lastRow="0" w:firstColumn="0" w:lastColumn="0" w:oddVBand="0" w:evenVBand="0" w:oddHBand="0" w:evenHBand="0" w:firstRowFirstColumn="0" w:firstRowLastColumn="0" w:lastRowFirstColumn="0" w:lastRowLastColumn="0"/>
            </w:pPr>
            <w:r>
              <w:t>Administrador, auditor de calidad.</w:t>
            </w:r>
          </w:p>
        </w:tc>
      </w:tr>
      <w:tr w:rsidR="00341580" w14:paraId="6DA0FB6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41319A3" w14:textId="77777777" w:rsidR="00341580" w:rsidRDefault="00341580" w:rsidP="00C96E2C">
            <w:r>
              <w:t>Eventos</w:t>
            </w:r>
          </w:p>
        </w:tc>
        <w:tc>
          <w:tcPr>
            <w:tcW w:w="4895" w:type="dxa"/>
          </w:tcPr>
          <w:tbl>
            <w:tblPr>
              <w:tblStyle w:val="Tablaconcuadrcula1clara"/>
              <w:tblW w:w="0" w:type="auto"/>
              <w:tblLook w:val="04A0" w:firstRow="1" w:lastRow="0" w:firstColumn="1" w:lastColumn="0" w:noHBand="0" w:noVBand="1"/>
            </w:tblPr>
            <w:tblGrid>
              <w:gridCol w:w="2233"/>
              <w:gridCol w:w="2234"/>
            </w:tblGrid>
            <w:tr w:rsidR="002F1373" w14:paraId="2892F9C7" w14:textId="77777777" w:rsidTr="002F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14:paraId="432365E4" w14:textId="5B3076B5" w:rsidR="002F1373" w:rsidRDefault="002F1373" w:rsidP="002F1373">
                  <w:pPr>
                    <w:jc w:val="center"/>
                  </w:pPr>
                  <w:r>
                    <w:t>Actor</w:t>
                  </w:r>
                </w:p>
              </w:tc>
              <w:tc>
                <w:tcPr>
                  <w:tcW w:w="2234" w:type="dxa"/>
                </w:tcPr>
                <w:p w14:paraId="4008B19F" w14:textId="171E4E5E" w:rsidR="002F1373" w:rsidRDefault="002F1373" w:rsidP="002F1373">
                  <w:pPr>
                    <w:jc w:val="center"/>
                    <w:cnfStyle w:val="100000000000" w:firstRow="1" w:lastRow="0" w:firstColumn="0" w:lastColumn="0" w:oddVBand="0" w:evenVBand="0" w:oddHBand="0" w:evenHBand="0" w:firstRowFirstColumn="0" w:firstRowLastColumn="0" w:lastRowFirstColumn="0" w:lastRowLastColumn="0"/>
                  </w:pPr>
                  <w:r>
                    <w:t>Sistema</w:t>
                  </w:r>
                </w:p>
              </w:tc>
            </w:tr>
            <w:tr w:rsidR="002F1373" w14:paraId="157AFE61" w14:textId="77777777" w:rsidTr="002F1373">
              <w:tc>
                <w:tcPr>
                  <w:cnfStyle w:val="001000000000" w:firstRow="0" w:lastRow="0" w:firstColumn="1" w:lastColumn="0" w:oddVBand="0" w:evenVBand="0" w:oddHBand="0" w:evenHBand="0" w:firstRowFirstColumn="0" w:firstRowLastColumn="0" w:lastRowFirstColumn="0" w:lastRowLastColumn="0"/>
                  <w:tcW w:w="2233" w:type="dxa"/>
                </w:tcPr>
                <w:p w14:paraId="2985190B" w14:textId="4C6D0C18" w:rsidR="002F1373" w:rsidRPr="0090401A" w:rsidRDefault="001D5E52" w:rsidP="0090401A">
                  <w:pPr>
                    <w:jc w:val="both"/>
                    <w:rPr>
                      <w:b w:val="0"/>
                      <w:bCs w:val="0"/>
                    </w:rPr>
                  </w:pPr>
                  <w:r>
                    <w:rPr>
                      <w:b w:val="0"/>
                      <w:bCs w:val="0"/>
                    </w:rPr>
                    <w:t xml:space="preserve">1) </w:t>
                  </w:r>
                  <w:r w:rsidR="0090401A">
                    <w:rPr>
                      <w:b w:val="0"/>
                      <w:bCs w:val="0"/>
                    </w:rPr>
                    <w:t>El auditor se comunica con la IPS y programa la visita.</w:t>
                  </w:r>
                </w:p>
              </w:tc>
              <w:tc>
                <w:tcPr>
                  <w:tcW w:w="2234" w:type="dxa"/>
                </w:tcPr>
                <w:p w14:paraId="721E74FD" w14:textId="77777777" w:rsidR="002F1373" w:rsidRDefault="002F1373" w:rsidP="002F1373">
                  <w:pPr>
                    <w:jc w:val="both"/>
                    <w:cnfStyle w:val="000000000000" w:firstRow="0" w:lastRow="0" w:firstColumn="0" w:lastColumn="0" w:oddVBand="0" w:evenVBand="0" w:oddHBand="0" w:evenHBand="0" w:firstRowFirstColumn="0" w:firstRowLastColumn="0" w:lastRowFirstColumn="0" w:lastRowLastColumn="0"/>
                  </w:pPr>
                </w:p>
              </w:tc>
            </w:tr>
            <w:tr w:rsidR="002F1373" w14:paraId="1C2EC97B" w14:textId="77777777" w:rsidTr="002F1373">
              <w:tc>
                <w:tcPr>
                  <w:cnfStyle w:val="001000000000" w:firstRow="0" w:lastRow="0" w:firstColumn="1" w:lastColumn="0" w:oddVBand="0" w:evenVBand="0" w:oddHBand="0" w:evenHBand="0" w:firstRowFirstColumn="0" w:firstRowLastColumn="0" w:lastRowFirstColumn="0" w:lastRowLastColumn="0"/>
                  <w:tcW w:w="2233" w:type="dxa"/>
                </w:tcPr>
                <w:p w14:paraId="2A7D9B71" w14:textId="37DD5A90" w:rsidR="002F1373" w:rsidRPr="0090401A" w:rsidRDefault="001D5E52" w:rsidP="0090401A">
                  <w:pPr>
                    <w:jc w:val="both"/>
                    <w:rPr>
                      <w:b w:val="0"/>
                      <w:bCs w:val="0"/>
                    </w:rPr>
                  </w:pPr>
                  <w:r>
                    <w:rPr>
                      <w:b w:val="0"/>
                      <w:bCs w:val="0"/>
                    </w:rPr>
                    <w:t xml:space="preserve">2) </w:t>
                  </w:r>
                  <w:r w:rsidR="0090401A">
                    <w:rPr>
                      <w:b w:val="0"/>
                      <w:bCs w:val="0"/>
                    </w:rPr>
                    <w:t>El administrador verifica los datos en el cronograma de actividades.</w:t>
                  </w:r>
                </w:p>
              </w:tc>
              <w:tc>
                <w:tcPr>
                  <w:tcW w:w="2234" w:type="dxa"/>
                </w:tcPr>
                <w:p w14:paraId="2FC10D7A" w14:textId="2CAF279D" w:rsidR="002F1373" w:rsidRDefault="002F1373" w:rsidP="002F1373">
                  <w:pPr>
                    <w:jc w:val="both"/>
                    <w:cnfStyle w:val="000000000000" w:firstRow="0" w:lastRow="0" w:firstColumn="0" w:lastColumn="0" w:oddVBand="0" w:evenVBand="0" w:oddHBand="0" w:evenHBand="0" w:firstRowFirstColumn="0" w:firstRowLastColumn="0" w:lastRowFirstColumn="0" w:lastRowLastColumn="0"/>
                  </w:pPr>
                </w:p>
              </w:tc>
            </w:tr>
            <w:tr w:rsidR="002F1373" w14:paraId="02C09B8D" w14:textId="77777777" w:rsidTr="002F1373">
              <w:tc>
                <w:tcPr>
                  <w:cnfStyle w:val="001000000000" w:firstRow="0" w:lastRow="0" w:firstColumn="1" w:lastColumn="0" w:oddVBand="0" w:evenVBand="0" w:oddHBand="0" w:evenHBand="0" w:firstRowFirstColumn="0" w:firstRowLastColumn="0" w:lastRowFirstColumn="0" w:lastRowLastColumn="0"/>
                  <w:tcW w:w="2233" w:type="dxa"/>
                </w:tcPr>
                <w:p w14:paraId="49F42416" w14:textId="77777777" w:rsidR="002F1373" w:rsidRDefault="002F1373" w:rsidP="00C96E2C"/>
              </w:tc>
              <w:tc>
                <w:tcPr>
                  <w:tcW w:w="2234" w:type="dxa"/>
                </w:tcPr>
                <w:p w14:paraId="361946DF" w14:textId="7FBED42A" w:rsidR="002F1373" w:rsidRDefault="001D5E52" w:rsidP="002F1373">
                  <w:pPr>
                    <w:jc w:val="both"/>
                    <w:cnfStyle w:val="000000000000" w:firstRow="0" w:lastRow="0" w:firstColumn="0" w:lastColumn="0" w:oddVBand="0" w:evenVBand="0" w:oddHBand="0" w:evenHBand="0" w:firstRowFirstColumn="0" w:firstRowLastColumn="0" w:lastRowFirstColumn="0" w:lastRowLastColumn="0"/>
                  </w:pPr>
                  <w:r>
                    <w:t xml:space="preserve">3) </w:t>
                  </w:r>
                  <w:r w:rsidR="0090401A">
                    <w:t>Valida que la información sea correcta.</w:t>
                  </w:r>
                </w:p>
              </w:tc>
            </w:tr>
            <w:tr w:rsidR="002F1373" w14:paraId="0FA3B1CE" w14:textId="77777777" w:rsidTr="002F1373">
              <w:tc>
                <w:tcPr>
                  <w:cnfStyle w:val="001000000000" w:firstRow="0" w:lastRow="0" w:firstColumn="1" w:lastColumn="0" w:oddVBand="0" w:evenVBand="0" w:oddHBand="0" w:evenHBand="0" w:firstRowFirstColumn="0" w:firstRowLastColumn="0" w:lastRowFirstColumn="0" w:lastRowLastColumn="0"/>
                  <w:tcW w:w="2233" w:type="dxa"/>
                </w:tcPr>
                <w:p w14:paraId="321C2F17" w14:textId="77777777" w:rsidR="002F1373" w:rsidRDefault="002F1373" w:rsidP="00C96E2C"/>
              </w:tc>
              <w:tc>
                <w:tcPr>
                  <w:tcW w:w="2234" w:type="dxa"/>
                </w:tcPr>
                <w:p w14:paraId="7E47480A" w14:textId="7550B1C8" w:rsidR="002F1373" w:rsidRDefault="001D5E52" w:rsidP="002F1373">
                  <w:pPr>
                    <w:jc w:val="both"/>
                    <w:cnfStyle w:val="000000000000" w:firstRow="0" w:lastRow="0" w:firstColumn="0" w:lastColumn="0" w:oddVBand="0" w:evenVBand="0" w:oddHBand="0" w:evenHBand="0" w:firstRowFirstColumn="0" w:firstRowLastColumn="0" w:lastRowFirstColumn="0" w:lastRowLastColumn="0"/>
                  </w:pPr>
                  <w:r>
                    <w:t xml:space="preserve">4) </w:t>
                  </w:r>
                  <w:r w:rsidR="0090401A">
                    <w:t>Agenda la visita</w:t>
                  </w:r>
                </w:p>
              </w:tc>
            </w:tr>
            <w:tr w:rsidR="002F1373" w14:paraId="13865DC0" w14:textId="77777777" w:rsidTr="002F1373">
              <w:tc>
                <w:tcPr>
                  <w:cnfStyle w:val="001000000000" w:firstRow="0" w:lastRow="0" w:firstColumn="1" w:lastColumn="0" w:oddVBand="0" w:evenVBand="0" w:oddHBand="0" w:evenHBand="0" w:firstRowFirstColumn="0" w:firstRowLastColumn="0" w:lastRowFirstColumn="0" w:lastRowLastColumn="0"/>
                  <w:tcW w:w="2233" w:type="dxa"/>
                </w:tcPr>
                <w:p w14:paraId="15E8DD37" w14:textId="77777777" w:rsidR="002F1373" w:rsidRDefault="002F1373" w:rsidP="00C96E2C"/>
              </w:tc>
              <w:tc>
                <w:tcPr>
                  <w:tcW w:w="2234" w:type="dxa"/>
                </w:tcPr>
                <w:p w14:paraId="217B555C" w14:textId="3B232E32" w:rsidR="002F1373" w:rsidRDefault="001D5E52" w:rsidP="002F1373">
                  <w:pPr>
                    <w:jc w:val="both"/>
                    <w:cnfStyle w:val="000000000000" w:firstRow="0" w:lastRow="0" w:firstColumn="0" w:lastColumn="0" w:oddVBand="0" w:evenVBand="0" w:oddHBand="0" w:evenHBand="0" w:firstRowFirstColumn="0" w:firstRowLastColumn="0" w:lastRowFirstColumn="0" w:lastRowLastColumn="0"/>
                  </w:pPr>
                  <w:r>
                    <w:t xml:space="preserve">5) </w:t>
                  </w:r>
                  <w:r w:rsidR="00E10A82">
                    <w:t>Envía</w:t>
                  </w:r>
                  <w:r w:rsidR="0090401A">
                    <w:t xml:space="preserve"> la información a</w:t>
                  </w:r>
                  <w:r w:rsidR="00E10A82">
                    <w:t xml:space="preserve"> cada persona encargada.</w:t>
                  </w:r>
                </w:p>
              </w:tc>
            </w:tr>
          </w:tbl>
          <w:p w14:paraId="6BCB3444" w14:textId="77777777" w:rsidR="00341580" w:rsidRDefault="00341580" w:rsidP="00C96E2C">
            <w:pPr>
              <w:cnfStyle w:val="000000000000" w:firstRow="0" w:lastRow="0" w:firstColumn="0" w:lastColumn="0" w:oddVBand="0" w:evenVBand="0" w:oddHBand="0" w:evenHBand="0" w:firstRowFirstColumn="0" w:firstRowLastColumn="0" w:lastRowFirstColumn="0" w:lastRowLastColumn="0"/>
            </w:pPr>
          </w:p>
        </w:tc>
      </w:tr>
      <w:tr w:rsidR="00341580" w14:paraId="7ACEA8F3"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53DA85FF" w14:textId="77777777" w:rsidR="00341580" w:rsidRDefault="00341580" w:rsidP="00C96E2C">
            <w:r>
              <w:t xml:space="preserve">Caminos de Excepción </w:t>
            </w:r>
          </w:p>
        </w:tc>
        <w:tc>
          <w:tcPr>
            <w:tcW w:w="4895" w:type="dxa"/>
          </w:tcPr>
          <w:p w14:paraId="01537C28" w14:textId="376DCE10" w:rsidR="00341580" w:rsidRDefault="001D5E52" w:rsidP="001D5E52">
            <w:pPr>
              <w:jc w:val="both"/>
              <w:cnfStyle w:val="000000000000" w:firstRow="0" w:lastRow="0" w:firstColumn="0" w:lastColumn="0" w:oddVBand="0" w:evenVBand="0" w:oddHBand="0" w:evenHBand="0" w:firstRowFirstColumn="0" w:firstRowLastColumn="0" w:lastRowFirstColumn="0" w:lastRowLastColumn="0"/>
            </w:pPr>
            <w:r w:rsidRPr="000106AA">
              <w:t xml:space="preserve">Para el evento </w:t>
            </w:r>
            <w:r>
              <w:t>3</w:t>
            </w:r>
            <w:r w:rsidRPr="000106AA">
              <w:t xml:space="preserve">, </w:t>
            </w:r>
            <w:r>
              <w:t>si la visita no está disponible en la agenda</w:t>
            </w:r>
            <w:r w:rsidRPr="000106AA">
              <w:t>, el sistema no le permite regis</w:t>
            </w:r>
            <w:r>
              <w:t>trar la visita</w:t>
            </w:r>
            <w:r w:rsidRPr="000106AA">
              <w:t xml:space="preserve"> y le muestra porque motivo es incorrecta la información, para que ingrese los datos nuevamente.</w:t>
            </w:r>
          </w:p>
        </w:tc>
      </w:tr>
      <w:tr w:rsidR="00341580" w14:paraId="5748049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653468BD" w14:textId="77777777" w:rsidR="00341580" w:rsidRDefault="00341580" w:rsidP="00C96E2C">
            <w:r>
              <w:t xml:space="preserve">Suposiciones </w:t>
            </w:r>
          </w:p>
        </w:tc>
        <w:tc>
          <w:tcPr>
            <w:tcW w:w="4895" w:type="dxa"/>
          </w:tcPr>
          <w:p w14:paraId="26A306C9" w14:textId="13E39944" w:rsidR="00341580" w:rsidRDefault="001D5E52" w:rsidP="00C96E2C">
            <w:pPr>
              <w:cnfStyle w:val="000000000000" w:firstRow="0" w:lastRow="0" w:firstColumn="0" w:lastColumn="0" w:oddVBand="0" w:evenVBand="0" w:oddHBand="0" w:evenHBand="0" w:firstRowFirstColumn="0" w:firstRowLastColumn="0" w:lastRowFirstColumn="0" w:lastRowLastColumn="0"/>
            </w:pPr>
            <w:r>
              <w:t xml:space="preserve">La IPS es </w:t>
            </w:r>
            <w:proofErr w:type="spellStart"/>
            <w:r>
              <w:t>ProSalud</w:t>
            </w:r>
            <w:proofErr w:type="spellEnd"/>
          </w:p>
        </w:tc>
      </w:tr>
      <w:tr w:rsidR="00341580" w14:paraId="5D0AB13C"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0E5F2B3" w14:textId="77777777" w:rsidR="00341580" w:rsidRDefault="00341580" w:rsidP="00C96E2C">
            <w:r>
              <w:t>Precondiciones</w:t>
            </w:r>
          </w:p>
        </w:tc>
        <w:tc>
          <w:tcPr>
            <w:tcW w:w="4895" w:type="dxa"/>
          </w:tcPr>
          <w:p w14:paraId="109C7394" w14:textId="29767052" w:rsidR="00341580" w:rsidRDefault="001D5E52" w:rsidP="001D5E52">
            <w:pPr>
              <w:jc w:val="both"/>
              <w:cnfStyle w:val="000000000000" w:firstRow="0" w:lastRow="0" w:firstColumn="0" w:lastColumn="0" w:oddVBand="0" w:evenVBand="0" w:oddHBand="0" w:evenHBand="0" w:firstRowFirstColumn="0" w:firstRowLastColumn="0" w:lastRowFirstColumn="0" w:lastRowLastColumn="0"/>
            </w:pPr>
            <w:r>
              <w:t xml:space="preserve">La agenda debe de estar disponible en el cronograma para programar la visita </w:t>
            </w:r>
          </w:p>
        </w:tc>
      </w:tr>
      <w:tr w:rsidR="00341580" w14:paraId="38E99B6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E3E202D" w14:textId="77777777" w:rsidR="00341580" w:rsidRDefault="00341580" w:rsidP="00C96E2C">
            <w:r>
              <w:t xml:space="preserve">Postcondiciones </w:t>
            </w:r>
          </w:p>
        </w:tc>
        <w:tc>
          <w:tcPr>
            <w:tcW w:w="4895" w:type="dxa"/>
          </w:tcPr>
          <w:p w14:paraId="30654A8C" w14:textId="5576CC44" w:rsidR="00341580" w:rsidRDefault="001D5E52" w:rsidP="00C96E2C">
            <w:pPr>
              <w:cnfStyle w:val="000000000000" w:firstRow="0" w:lastRow="0" w:firstColumn="0" w:lastColumn="0" w:oddVBand="0" w:evenVBand="0" w:oddHBand="0" w:evenHBand="0" w:firstRowFirstColumn="0" w:firstRowLastColumn="0" w:lastRowFirstColumn="0" w:lastRowLastColumn="0"/>
            </w:pPr>
            <w:r>
              <w:t>Se agenda la visita.</w:t>
            </w:r>
          </w:p>
        </w:tc>
      </w:tr>
      <w:tr w:rsidR="00341580" w14:paraId="52809B5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4FC71C5" w14:textId="77777777" w:rsidR="00341580" w:rsidRDefault="00341580" w:rsidP="00C96E2C">
            <w:r>
              <w:t>Autor</w:t>
            </w:r>
          </w:p>
        </w:tc>
        <w:tc>
          <w:tcPr>
            <w:tcW w:w="4895" w:type="dxa"/>
          </w:tcPr>
          <w:p w14:paraId="7085D557"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t>John Jairo Muñoz Ramírez</w:t>
            </w:r>
          </w:p>
          <w:p w14:paraId="5956670F"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t xml:space="preserve">Danna Yiceth Murillo Lemus </w:t>
            </w:r>
          </w:p>
          <w:p w14:paraId="13A59638" w14:textId="62BC9F69" w:rsidR="00341580" w:rsidRDefault="00212032" w:rsidP="00212032">
            <w:pPr>
              <w:cnfStyle w:val="000000000000" w:firstRow="0" w:lastRow="0" w:firstColumn="0" w:lastColumn="0" w:oddVBand="0" w:evenVBand="0" w:oddHBand="0" w:evenHBand="0" w:firstRowFirstColumn="0" w:firstRowLastColumn="0" w:lastRowFirstColumn="0" w:lastRowLastColumn="0"/>
            </w:pPr>
            <w:r>
              <w:lastRenderedPageBreak/>
              <w:t>Juan David Legarda Uñates</w:t>
            </w:r>
          </w:p>
        </w:tc>
      </w:tr>
      <w:tr w:rsidR="00341580" w14:paraId="2FE167B5"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2AD52164" w14:textId="77777777" w:rsidR="00341580" w:rsidRDefault="00341580" w:rsidP="00C96E2C">
            <w:r>
              <w:lastRenderedPageBreak/>
              <w:t>Fecha</w:t>
            </w:r>
          </w:p>
        </w:tc>
        <w:tc>
          <w:tcPr>
            <w:tcW w:w="4895" w:type="dxa"/>
          </w:tcPr>
          <w:p w14:paraId="4D6ED4AA" w14:textId="16F5D346" w:rsidR="00341580" w:rsidRDefault="00212032" w:rsidP="00C96E2C">
            <w:pPr>
              <w:cnfStyle w:val="000000000000" w:firstRow="0" w:lastRow="0" w:firstColumn="0" w:lastColumn="0" w:oddVBand="0" w:evenVBand="0" w:oddHBand="0" w:evenHBand="0" w:firstRowFirstColumn="0" w:firstRowLastColumn="0" w:lastRowFirstColumn="0" w:lastRowLastColumn="0"/>
            </w:pPr>
            <w:r>
              <w:t>Septiembre 2022</w:t>
            </w:r>
          </w:p>
        </w:tc>
      </w:tr>
    </w:tbl>
    <w:p w14:paraId="0A882C6D" w14:textId="40EC47AF" w:rsidR="00341580" w:rsidRDefault="00341580" w:rsidP="00341580"/>
    <w:tbl>
      <w:tblPr>
        <w:tblStyle w:val="Tablaconcuadrcula1clara"/>
        <w:tblW w:w="0" w:type="auto"/>
        <w:tblLook w:val="04A0" w:firstRow="1" w:lastRow="0" w:firstColumn="1" w:lastColumn="0" w:noHBand="0" w:noVBand="1"/>
      </w:tblPr>
      <w:tblGrid>
        <w:gridCol w:w="4643"/>
        <w:gridCol w:w="4751"/>
      </w:tblGrid>
      <w:tr w:rsidR="00341580" w14:paraId="47428C1D" w14:textId="77777777" w:rsidTr="00C96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24FBBD9E" w14:textId="77777777" w:rsidR="00341580" w:rsidRDefault="00341580" w:rsidP="00C96E2C">
            <w:r>
              <w:t>Identificador del Caso de Uso</w:t>
            </w:r>
          </w:p>
        </w:tc>
        <w:tc>
          <w:tcPr>
            <w:tcW w:w="4895" w:type="dxa"/>
          </w:tcPr>
          <w:p w14:paraId="68A61A0E" w14:textId="7E4F8D44" w:rsidR="00341580" w:rsidRDefault="00341580" w:rsidP="00C96E2C">
            <w:pPr>
              <w:cnfStyle w:val="100000000000" w:firstRow="1" w:lastRow="0" w:firstColumn="0" w:lastColumn="0" w:oddVBand="0" w:evenVBand="0" w:oddHBand="0" w:evenHBand="0" w:firstRowFirstColumn="0" w:firstRowLastColumn="0" w:lastRowFirstColumn="0" w:lastRowLastColumn="0"/>
            </w:pPr>
            <w:r>
              <w:t>CU0</w:t>
            </w:r>
            <w:r w:rsidR="00212032">
              <w:t>4</w:t>
            </w:r>
          </w:p>
        </w:tc>
      </w:tr>
      <w:tr w:rsidR="00341580" w14:paraId="21913647"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5F060621" w14:textId="77777777" w:rsidR="00341580" w:rsidRDefault="00341580" w:rsidP="00C96E2C">
            <w:r>
              <w:t xml:space="preserve">Nombre del Caso de Uso </w:t>
            </w:r>
          </w:p>
        </w:tc>
        <w:tc>
          <w:tcPr>
            <w:tcW w:w="4895" w:type="dxa"/>
          </w:tcPr>
          <w:p w14:paraId="052618C7" w14:textId="6DE9DF25" w:rsidR="00341580" w:rsidRDefault="001D5E52" w:rsidP="00C96E2C">
            <w:pPr>
              <w:cnfStyle w:val="000000000000" w:firstRow="0" w:lastRow="0" w:firstColumn="0" w:lastColumn="0" w:oddVBand="0" w:evenVBand="0" w:oddHBand="0" w:evenHBand="0" w:firstRowFirstColumn="0" w:firstRowLastColumn="0" w:lastRowFirstColumn="0" w:lastRowLastColumn="0"/>
            </w:pPr>
            <w:r>
              <w:t>Registrar evento</w:t>
            </w:r>
          </w:p>
        </w:tc>
      </w:tr>
      <w:tr w:rsidR="00341580" w14:paraId="51D5042C"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5ADC0D2B" w14:textId="77777777" w:rsidR="00341580" w:rsidRDefault="00341580" w:rsidP="00C96E2C">
            <w:r>
              <w:t xml:space="preserve">Descripción </w:t>
            </w:r>
          </w:p>
        </w:tc>
        <w:tc>
          <w:tcPr>
            <w:tcW w:w="4895" w:type="dxa"/>
          </w:tcPr>
          <w:p w14:paraId="46F2207C" w14:textId="7BFCA3E4" w:rsidR="00341580" w:rsidRDefault="002B378B" w:rsidP="00C96E2C">
            <w:pPr>
              <w:cnfStyle w:val="000000000000" w:firstRow="0" w:lastRow="0" w:firstColumn="0" w:lastColumn="0" w:oddVBand="0" w:evenVBand="0" w:oddHBand="0" w:evenHBand="0" w:firstRowFirstColumn="0" w:firstRowLastColumn="0" w:lastRowFirstColumn="0" w:lastRowLastColumn="0"/>
            </w:pPr>
            <w:r w:rsidRPr="002B378B">
              <w:t>El a</w:t>
            </w:r>
            <w:r>
              <w:t>uditor</w:t>
            </w:r>
            <w:r w:rsidRPr="002B378B">
              <w:t xml:space="preserve"> ingresa al módulo de registro </w:t>
            </w:r>
            <w:r>
              <w:t>de eventos adversos</w:t>
            </w:r>
            <w:r w:rsidRPr="002B378B">
              <w:t>.</w:t>
            </w:r>
          </w:p>
        </w:tc>
      </w:tr>
      <w:tr w:rsidR="00341580" w14:paraId="7470112F"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40DDEA1" w14:textId="77777777" w:rsidR="00341580" w:rsidRDefault="00341580" w:rsidP="00C96E2C">
            <w:r>
              <w:t>Actor</w:t>
            </w:r>
          </w:p>
        </w:tc>
        <w:tc>
          <w:tcPr>
            <w:tcW w:w="4895" w:type="dxa"/>
          </w:tcPr>
          <w:p w14:paraId="5322ADBD" w14:textId="544E82EF" w:rsidR="008B3F34" w:rsidRDefault="002B378B" w:rsidP="00C96E2C">
            <w:pPr>
              <w:cnfStyle w:val="000000000000" w:firstRow="0" w:lastRow="0" w:firstColumn="0" w:lastColumn="0" w:oddVBand="0" w:evenVBand="0" w:oddHBand="0" w:evenHBand="0" w:firstRowFirstColumn="0" w:firstRowLastColumn="0" w:lastRowFirstColumn="0" w:lastRowLastColumn="0"/>
            </w:pPr>
            <w:r>
              <w:t>Auditor</w:t>
            </w:r>
            <w:r w:rsidR="008B3F34">
              <w:t>, administrador.</w:t>
            </w:r>
          </w:p>
        </w:tc>
      </w:tr>
      <w:tr w:rsidR="00341580" w14:paraId="2BAFF67A"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A503D00" w14:textId="77777777" w:rsidR="00341580" w:rsidRDefault="00341580" w:rsidP="00C96E2C">
            <w:r>
              <w:t>Eventos</w:t>
            </w:r>
          </w:p>
        </w:tc>
        <w:tc>
          <w:tcPr>
            <w:tcW w:w="4895" w:type="dxa"/>
          </w:tcPr>
          <w:tbl>
            <w:tblPr>
              <w:tblStyle w:val="Tablaconcuadrcula1clara"/>
              <w:tblW w:w="0" w:type="auto"/>
              <w:tblLook w:val="04A0" w:firstRow="1" w:lastRow="0" w:firstColumn="1" w:lastColumn="0" w:noHBand="0" w:noVBand="1"/>
            </w:tblPr>
            <w:tblGrid>
              <w:gridCol w:w="2233"/>
              <w:gridCol w:w="2234"/>
            </w:tblGrid>
            <w:tr w:rsidR="0090401A" w14:paraId="0C739C13" w14:textId="77777777" w:rsidTr="003D3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14:paraId="4B1930C1" w14:textId="77777777" w:rsidR="0090401A" w:rsidRDefault="0090401A" w:rsidP="0090401A">
                  <w:pPr>
                    <w:jc w:val="center"/>
                  </w:pPr>
                  <w:r>
                    <w:t>Actor</w:t>
                  </w:r>
                </w:p>
              </w:tc>
              <w:tc>
                <w:tcPr>
                  <w:tcW w:w="2234" w:type="dxa"/>
                </w:tcPr>
                <w:p w14:paraId="20703A27" w14:textId="77777777" w:rsidR="0090401A" w:rsidRDefault="0090401A" w:rsidP="0090401A">
                  <w:pPr>
                    <w:jc w:val="center"/>
                    <w:cnfStyle w:val="100000000000" w:firstRow="1" w:lastRow="0" w:firstColumn="0" w:lastColumn="0" w:oddVBand="0" w:evenVBand="0" w:oddHBand="0" w:evenHBand="0" w:firstRowFirstColumn="0" w:firstRowLastColumn="0" w:lastRowFirstColumn="0" w:lastRowLastColumn="0"/>
                  </w:pPr>
                  <w:r>
                    <w:t>Sistema</w:t>
                  </w:r>
                </w:p>
              </w:tc>
            </w:tr>
            <w:tr w:rsidR="0090401A" w14:paraId="4D54A390"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4A373754" w14:textId="3B29D587" w:rsidR="0090401A" w:rsidRPr="002B378B" w:rsidRDefault="002B378B" w:rsidP="0090401A">
                  <w:pPr>
                    <w:rPr>
                      <w:b w:val="0"/>
                      <w:bCs w:val="0"/>
                    </w:rPr>
                  </w:pPr>
                  <w:r>
                    <w:rPr>
                      <w:b w:val="0"/>
                      <w:bCs w:val="0"/>
                    </w:rPr>
                    <w:t>1) El auditor hace clic en el módulo registro de eventos adversos.</w:t>
                  </w:r>
                </w:p>
              </w:tc>
              <w:tc>
                <w:tcPr>
                  <w:tcW w:w="2234" w:type="dxa"/>
                </w:tcPr>
                <w:p w14:paraId="435274B9" w14:textId="77777777" w:rsidR="0090401A" w:rsidRDefault="0090401A" w:rsidP="0090401A">
                  <w:pPr>
                    <w:jc w:val="both"/>
                    <w:cnfStyle w:val="000000000000" w:firstRow="0" w:lastRow="0" w:firstColumn="0" w:lastColumn="0" w:oddVBand="0" w:evenVBand="0" w:oddHBand="0" w:evenHBand="0" w:firstRowFirstColumn="0" w:firstRowLastColumn="0" w:lastRowFirstColumn="0" w:lastRowLastColumn="0"/>
                  </w:pPr>
                </w:p>
              </w:tc>
            </w:tr>
            <w:tr w:rsidR="002B378B" w14:paraId="1D38BA1E"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4313BAA8" w14:textId="77777777" w:rsidR="002B378B" w:rsidRDefault="002B378B" w:rsidP="002B378B"/>
              </w:tc>
              <w:tc>
                <w:tcPr>
                  <w:tcW w:w="2234" w:type="dxa"/>
                </w:tcPr>
                <w:p w14:paraId="66EC95B9" w14:textId="1DAD0D8C" w:rsidR="002B378B" w:rsidRDefault="002B378B" w:rsidP="002B378B">
                  <w:pPr>
                    <w:jc w:val="both"/>
                    <w:cnfStyle w:val="000000000000" w:firstRow="0" w:lastRow="0" w:firstColumn="0" w:lastColumn="0" w:oddVBand="0" w:evenVBand="0" w:oddHBand="0" w:evenHBand="0" w:firstRowFirstColumn="0" w:firstRowLastColumn="0" w:lastRowFirstColumn="0" w:lastRowLastColumn="0"/>
                  </w:pPr>
                  <w:r w:rsidRPr="000106AA">
                    <w:t>2)</w:t>
                  </w:r>
                  <w:r>
                    <w:rPr>
                      <w:b/>
                      <w:bCs/>
                    </w:rPr>
                    <w:t xml:space="preserve"> </w:t>
                  </w:r>
                  <w:r>
                    <w:t xml:space="preserve">Muestra formulario para que el </w:t>
                  </w:r>
                  <w:r w:rsidR="008B3F34">
                    <w:t xml:space="preserve">audito de calidad </w:t>
                  </w:r>
                  <w:r>
                    <w:t>ingrese la información.</w:t>
                  </w:r>
                </w:p>
              </w:tc>
            </w:tr>
            <w:tr w:rsidR="00014DEB" w14:paraId="52ABC746"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6A5D23E2" w14:textId="4E97A7A4" w:rsidR="00014DEB" w:rsidRPr="00014DEB" w:rsidRDefault="00014DEB" w:rsidP="002B378B">
                  <w:pPr>
                    <w:rPr>
                      <w:b w:val="0"/>
                      <w:bCs w:val="0"/>
                    </w:rPr>
                  </w:pPr>
                  <w:r>
                    <w:rPr>
                      <w:b w:val="0"/>
                      <w:bCs w:val="0"/>
                    </w:rPr>
                    <w:t>3) El auditor completa los datos</w:t>
                  </w:r>
                </w:p>
              </w:tc>
              <w:tc>
                <w:tcPr>
                  <w:tcW w:w="2234" w:type="dxa"/>
                </w:tcPr>
                <w:p w14:paraId="123692D6" w14:textId="77777777" w:rsidR="00014DEB" w:rsidRPr="000106AA" w:rsidRDefault="00014DEB" w:rsidP="002B378B">
                  <w:pPr>
                    <w:jc w:val="both"/>
                    <w:cnfStyle w:val="000000000000" w:firstRow="0" w:lastRow="0" w:firstColumn="0" w:lastColumn="0" w:oddVBand="0" w:evenVBand="0" w:oddHBand="0" w:evenHBand="0" w:firstRowFirstColumn="0" w:firstRowLastColumn="0" w:lastRowFirstColumn="0" w:lastRowLastColumn="0"/>
                  </w:pPr>
                </w:p>
              </w:tc>
            </w:tr>
            <w:tr w:rsidR="002B378B" w14:paraId="35FB8042"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2448D78F" w14:textId="77777777" w:rsidR="002B378B" w:rsidRDefault="002B378B" w:rsidP="002B378B"/>
              </w:tc>
              <w:tc>
                <w:tcPr>
                  <w:tcW w:w="2234" w:type="dxa"/>
                </w:tcPr>
                <w:p w14:paraId="19824771" w14:textId="4C545A9E" w:rsidR="002B378B" w:rsidRDefault="00014DEB" w:rsidP="002B378B">
                  <w:pPr>
                    <w:jc w:val="both"/>
                    <w:cnfStyle w:val="000000000000" w:firstRow="0" w:lastRow="0" w:firstColumn="0" w:lastColumn="0" w:oddVBand="0" w:evenVBand="0" w:oddHBand="0" w:evenHBand="0" w:firstRowFirstColumn="0" w:firstRowLastColumn="0" w:lastRowFirstColumn="0" w:lastRowLastColumn="0"/>
                  </w:pPr>
                  <w:r>
                    <w:t>4</w:t>
                  </w:r>
                  <w:r w:rsidR="002B378B">
                    <w:t xml:space="preserve">) </w:t>
                  </w:r>
                  <w:r w:rsidR="002B378B" w:rsidRPr="0024223C">
                    <w:t>El sistema v</w:t>
                  </w:r>
                  <w:r w:rsidR="008B3F34">
                    <w:t>alida</w:t>
                  </w:r>
                  <w:r w:rsidR="002B378B" w:rsidRPr="0024223C">
                    <w:t xml:space="preserve"> los datos ingresados</w:t>
                  </w:r>
                  <w:r w:rsidR="002B378B">
                    <w:t>.</w:t>
                  </w:r>
                </w:p>
              </w:tc>
            </w:tr>
            <w:tr w:rsidR="002B378B" w14:paraId="247329EE"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0C744563" w14:textId="77777777" w:rsidR="002B378B" w:rsidRDefault="002B378B" w:rsidP="002B378B"/>
              </w:tc>
              <w:tc>
                <w:tcPr>
                  <w:tcW w:w="2234" w:type="dxa"/>
                </w:tcPr>
                <w:p w14:paraId="63969F89" w14:textId="3EBB4334" w:rsidR="002B378B" w:rsidRDefault="00014DEB" w:rsidP="002B378B">
                  <w:pPr>
                    <w:jc w:val="both"/>
                    <w:cnfStyle w:val="000000000000" w:firstRow="0" w:lastRow="0" w:firstColumn="0" w:lastColumn="0" w:oddVBand="0" w:evenVBand="0" w:oddHBand="0" w:evenHBand="0" w:firstRowFirstColumn="0" w:firstRowLastColumn="0" w:lastRowFirstColumn="0" w:lastRowLastColumn="0"/>
                  </w:pPr>
                  <w:r>
                    <w:t>5</w:t>
                  </w:r>
                  <w:r w:rsidR="002B378B">
                    <w:t>) El sistema guarda los datos en la base de datos.</w:t>
                  </w:r>
                </w:p>
              </w:tc>
            </w:tr>
            <w:tr w:rsidR="002B378B" w14:paraId="67C5110B"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711C5D29" w14:textId="77777777" w:rsidR="002B378B" w:rsidRDefault="002B378B" w:rsidP="002B378B"/>
              </w:tc>
              <w:tc>
                <w:tcPr>
                  <w:tcW w:w="2234" w:type="dxa"/>
                </w:tcPr>
                <w:p w14:paraId="682ED598" w14:textId="7E7C7DC0" w:rsidR="002B378B" w:rsidRDefault="00014DEB" w:rsidP="002B378B">
                  <w:pPr>
                    <w:jc w:val="both"/>
                    <w:cnfStyle w:val="000000000000" w:firstRow="0" w:lastRow="0" w:firstColumn="0" w:lastColumn="0" w:oddVBand="0" w:evenVBand="0" w:oddHBand="0" w:evenHBand="0" w:firstRowFirstColumn="0" w:firstRowLastColumn="0" w:lastRowFirstColumn="0" w:lastRowLastColumn="0"/>
                  </w:pPr>
                  <w:r>
                    <w:t>6</w:t>
                  </w:r>
                  <w:r w:rsidR="002B378B">
                    <w:t xml:space="preserve">) </w:t>
                  </w:r>
                  <w:r w:rsidR="002B378B" w:rsidRPr="0024223C">
                    <w:t>El sistema arroja un mensaje de</w:t>
                  </w:r>
                  <w:r w:rsidR="002B378B">
                    <w:t xml:space="preserve"> </w:t>
                  </w:r>
                  <w:r w:rsidR="002B378B" w:rsidRPr="0024223C">
                    <w:t>operación exitosa</w:t>
                  </w:r>
                  <w:r w:rsidR="002B378B">
                    <w:t>.</w:t>
                  </w:r>
                </w:p>
              </w:tc>
            </w:tr>
            <w:tr w:rsidR="002B378B" w14:paraId="409DA672"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0E2BB142" w14:textId="77777777" w:rsidR="002B378B" w:rsidRDefault="002B378B" w:rsidP="002B378B"/>
              </w:tc>
              <w:tc>
                <w:tcPr>
                  <w:tcW w:w="2234" w:type="dxa"/>
                </w:tcPr>
                <w:p w14:paraId="3D3BF7C9" w14:textId="28E22A1C" w:rsidR="002B378B" w:rsidRDefault="00014DEB" w:rsidP="002B378B">
                  <w:pPr>
                    <w:jc w:val="both"/>
                    <w:cnfStyle w:val="000000000000" w:firstRow="0" w:lastRow="0" w:firstColumn="0" w:lastColumn="0" w:oddVBand="0" w:evenVBand="0" w:oddHBand="0" w:evenHBand="0" w:firstRowFirstColumn="0" w:firstRowLastColumn="0" w:lastRowFirstColumn="0" w:lastRowLastColumn="0"/>
                  </w:pPr>
                  <w:r>
                    <w:t>7</w:t>
                  </w:r>
                  <w:r w:rsidR="008B3F34">
                    <w:t xml:space="preserve">) El sistema genera el informe final. </w:t>
                  </w:r>
                </w:p>
              </w:tc>
            </w:tr>
            <w:tr w:rsidR="002B378B" w14:paraId="0DBD8AC1"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7B0747BD" w14:textId="793E7536" w:rsidR="002B378B" w:rsidRPr="008B3F34" w:rsidRDefault="00014DEB" w:rsidP="008B3F34">
                  <w:pPr>
                    <w:jc w:val="both"/>
                    <w:rPr>
                      <w:b w:val="0"/>
                      <w:bCs w:val="0"/>
                    </w:rPr>
                  </w:pPr>
                  <w:r>
                    <w:rPr>
                      <w:b w:val="0"/>
                      <w:bCs w:val="0"/>
                    </w:rPr>
                    <w:t>8</w:t>
                  </w:r>
                  <w:r w:rsidR="008B3F34">
                    <w:rPr>
                      <w:b w:val="0"/>
                      <w:bCs w:val="0"/>
                    </w:rPr>
                    <w:t>) El administrador valida la información</w:t>
                  </w:r>
                  <w:r>
                    <w:rPr>
                      <w:b w:val="0"/>
                      <w:bCs w:val="0"/>
                    </w:rPr>
                    <w:t xml:space="preserve">, descarga el informe </w:t>
                  </w:r>
                  <w:r w:rsidR="008B3F34">
                    <w:rPr>
                      <w:b w:val="0"/>
                      <w:bCs w:val="0"/>
                    </w:rPr>
                    <w:t>y se l</w:t>
                  </w:r>
                  <w:r>
                    <w:rPr>
                      <w:b w:val="0"/>
                      <w:bCs w:val="0"/>
                    </w:rPr>
                    <w:t>o</w:t>
                  </w:r>
                  <w:r w:rsidR="008B3F34">
                    <w:rPr>
                      <w:b w:val="0"/>
                      <w:bCs w:val="0"/>
                    </w:rPr>
                    <w:t xml:space="preserve"> entrega a la IPS.</w:t>
                  </w:r>
                </w:p>
              </w:tc>
              <w:tc>
                <w:tcPr>
                  <w:tcW w:w="2234" w:type="dxa"/>
                </w:tcPr>
                <w:p w14:paraId="6158262E" w14:textId="77777777" w:rsidR="002B378B" w:rsidRDefault="002B378B" w:rsidP="002B378B">
                  <w:pPr>
                    <w:jc w:val="both"/>
                    <w:cnfStyle w:val="000000000000" w:firstRow="0" w:lastRow="0" w:firstColumn="0" w:lastColumn="0" w:oddVBand="0" w:evenVBand="0" w:oddHBand="0" w:evenHBand="0" w:firstRowFirstColumn="0" w:firstRowLastColumn="0" w:lastRowFirstColumn="0" w:lastRowLastColumn="0"/>
                  </w:pPr>
                </w:p>
              </w:tc>
            </w:tr>
          </w:tbl>
          <w:p w14:paraId="4340E578" w14:textId="77777777" w:rsidR="00341580" w:rsidRDefault="00341580" w:rsidP="00C96E2C">
            <w:pPr>
              <w:cnfStyle w:val="000000000000" w:firstRow="0" w:lastRow="0" w:firstColumn="0" w:lastColumn="0" w:oddVBand="0" w:evenVBand="0" w:oddHBand="0" w:evenHBand="0" w:firstRowFirstColumn="0" w:firstRowLastColumn="0" w:lastRowFirstColumn="0" w:lastRowLastColumn="0"/>
            </w:pPr>
          </w:p>
        </w:tc>
      </w:tr>
      <w:tr w:rsidR="00341580" w14:paraId="78A25893"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188F5D8C" w14:textId="77777777" w:rsidR="00341580" w:rsidRDefault="00341580" w:rsidP="00C96E2C">
            <w:r>
              <w:t xml:space="preserve">Caminos de Excepción </w:t>
            </w:r>
          </w:p>
        </w:tc>
        <w:tc>
          <w:tcPr>
            <w:tcW w:w="4895" w:type="dxa"/>
          </w:tcPr>
          <w:p w14:paraId="4F047250" w14:textId="5DF14E32" w:rsidR="00341580" w:rsidRDefault="00414345" w:rsidP="00C96E2C">
            <w:pPr>
              <w:cnfStyle w:val="000000000000" w:firstRow="0" w:lastRow="0" w:firstColumn="0" w:lastColumn="0" w:oddVBand="0" w:evenVBand="0" w:oddHBand="0" w:evenHBand="0" w:firstRowFirstColumn="0" w:firstRowLastColumn="0" w:lastRowFirstColumn="0" w:lastRowLastColumn="0"/>
            </w:pPr>
            <w:r>
              <w:t xml:space="preserve">Para el evento 1, se debe verificar que se haya agendado una visita a la IPS. </w:t>
            </w:r>
          </w:p>
        </w:tc>
      </w:tr>
      <w:tr w:rsidR="00341580" w14:paraId="58AAB7ED"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072D06BA" w14:textId="77777777" w:rsidR="00341580" w:rsidRDefault="00341580" w:rsidP="00C96E2C">
            <w:r>
              <w:t xml:space="preserve">Suposiciones </w:t>
            </w:r>
          </w:p>
        </w:tc>
        <w:tc>
          <w:tcPr>
            <w:tcW w:w="4895" w:type="dxa"/>
          </w:tcPr>
          <w:p w14:paraId="6567C2D8" w14:textId="4F5D3D35" w:rsidR="00341580" w:rsidRDefault="00414345" w:rsidP="00C96E2C">
            <w:pPr>
              <w:cnfStyle w:val="000000000000" w:firstRow="0" w:lastRow="0" w:firstColumn="0" w:lastColumn="0" w:oddVBand="0" w:evenVBand="0" w:oddHBand="0" w:evenHBand="0" w:firstRowFirstColumn="0" w:firstRowLastColumn="0" w:lastRowFirstColumn="0" w:lastRowLastColumn="0"/>
            </w:pPr>
            <w:r>
              <w:t>Visita a la IPS.</w:t>
            </w:r>
          </w:p>
        </w:tc>
      </w:tr>
      <w:tr w:rsidR="00341580" w14:paraId="0F48EE5B"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285EE8AC" w14:textId="77777777" w:rsidR="00341580" w:rsidRDefault="00341580" w:rsidP="00C96E2C">
            <w:r>
              <w:t>Precondiciones</w:t>
            </w:r>
          </w:p>
        </w:tc>
        <w:tc>
          <w:tcPr>
            <w:tcW w:w="4895" w:type="dxa"/>
          </w:tcPr>
          <w:p w14:paraId="5C10E5B3" w14:textId="48729B3C" w:rsidR="00341580" w:rsidRDefault="00414345" w:rsidP="00C96E2C">
            <w:pPr>
              <w:cnfStyle w:val="000000000000" w:firstRow="0" w:lastRow="0" w:firstColumn="0" w:lastColumn="0" w:oddVBand="0" w:evenVBand="0" w:oddHBand="0" w:evenHBand="0" w:firstRowFirstColumn="0" w:firstRowLastColumn="0" w:lastRowFirstColumn="0" w:lastRowLastColumn="0"/>
            </w:pPr>
            <w:r>
              <w:t xml:space="preserve">Se debe validar en el sistema que la IPS tenga agendada una visita para ese día. </w:t>
            </w:r>
          </w:p>
        </w:tc>
      </w:tr>
      <w:tr w:rsidR="00341580" w14:paraId="2B7DED9F"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7BECC2DE" w14:textId="77777777" w:rsidR="00341580" w:rsidRDefault="00341580" w:rsidP="00C96E2C">
            <w:r>
              <w:lastRenderedPageBreak/>
              <w:t xml:space="preserve">Postcondiciones </w:t>
            </w:r>
          </w:p>
        </w:tc>
        <w:tc>
          <w:tcPr>
            <w:tcW w:w="4895" w:type="dxa"/>
          </w:tcPr>
          <w:p w14:paraId="44FCA620" w14:textId="7FC6744D" w:rsidR="00341580" w:rsidRDefault="00341580" w:rsidP="00C96E2C">
            <w:pPr>
              <w:cnfStyle w:val="000000000000" w:firstRow="0" w:lastRow="0" w:firstColumn="0" w:lastColumn="0" w:oddVBand="0" w:evenVBand="0" w:oddHBand="0" w:evenHBand="0" w:firstRowFirstColumn="0" w:firstRowLastColumn="0" w:lastRowFirstColumn="0" w:lastRowLastColumn="0"/>
            </w:pPr>
          </w:p>
        </w:tc>
      </w:tr>
      <w:tr w:rsidR="00341580" w14:paraId="53AC851C"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1911B7FE" w14:textId="77777777" w:rsidR="00341580" w:rsidRDefault="00341580" w:rsidP="00C96E2C">
            <w:r>
              <w:t>Autor</w:t>
            </w:r>
          </w:p>
        </w:tc>
        <w:tc>
          <w:tcPr>
            <w:tcW w:w="4895" w:type="dxa"/>
          </w:tcPr>
          <w:p w14:paraId="2752E049"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t>John Jairo Muñoz Ramírez</w:t>
            </w:r>
          </w:p>
          <w:p w14:paraId="31730B31" w14:textId="77777777" w:rsidR="00212032" w:rsidRDefault="00212032" w:rsidP="00212032">
            <w:pPr>
              <w:cnfStyle w:val="000000000000" w:firstRow="0" w:lastRow="0" w:firstColumn="0" w:lastColumn="0" w:oddVBand="0" w:evenVBand="0" w:oddHBand="0" w:evenHBand="0" w:firstRowFirstColumn="0" w:firstRowLastColumn="0" w:lastRowFirstColumn="0" w:lastRowLastColumn="0"/>
            </w:pPr>
            <w:r>
              <w:t xml:space="preserve">Danna Yiceth Murillo Lemus </w:t>
            </w:r>
          </w:p>
          <w:p w14:paraId="57CC4CD6" w14:textId="258112E5" w:rsidR="00341580" w:rsidRDefault="00212032" w:rsidP="00212032">
            <w:pPr>
              <w:cnfStyle w:val="000000000000" w:firstRow="0" w:lastRow="0" w:firstColumn="0" w:lastColumn="0" w:oddVBand="0" w:evenVBand="0" w:oddHBand="0" w:evenHBand="0" w:firstRowFirstColumn="0" w:firstRowLastColumn="0" w:lastRowFirstColumn="0" w:lastRowLastColumn="0"/>
            </w:pPr>
            <w:r>
              <w:t>Juan David Legarda Uñates</w:t>
            </w:r>
          </w:p>
        </w:tc>
      </w:tr>
      <w:tr w:rsidR="00341580" w14:paraId="1170F2D2" w14:textId="77777777" w:rsidTr="00C96E2C">
        <w:tc>
          <w:tcPr>
            <w:cnfStyle w:val="001000000000" w:firstRow="0" w:lastRow="0" w:firstColumn="1" w:lastColumn="0" w:oddVBand="0" w:evenVBand="0" w:oddHBand="0" w:evenHBand="0" w:firstRowFirstColumn="0" w:firstRowLastColumn="0" w:lastRowFirstColumn="0" w:lastRowLastColumn="0"/>
            <w:tcW w:w="4895" w:type="dxa"/>
          </w:tcPr>
          <w:p w14:paraId="1C7B5512" w14:textId="77777777" w:rsidR="00341580" w:rsidRDefault="00341580" w:rsidP="00C96E2C">
            <w:r>
              <w:t>Fecha</w:t>
            </w:r>
          </w:p>
        </w:tc>
        <w:tc>
          <w:tcPr>
            <w:tcW w:w="4895" w:type="dxa"/>
          </w:tcPr>
          <w:p w14:paraId="427B5B78" w14:textId="7712E65D" w:rsidR="00341580" w:rsidRDefault="00212032" w:rsidP="00C96E2C">
            <w:pPr>
              <w:cnfStyle w:val="000000000000" w:firstRow="0" w:lastRow="0" w:firstColumn="0" w:lastColumn="0" w:oddVBand="0" w:evenVBand="0" w:oddHBand="0" w:evenHBand="0" w:firstRowFirstColumn="0" w:firstRowLastColumn="0" w:lastRowFirstColumn="0" w:lastRowLastColumn="0"/>
            </w:pPr>
            <w:r>
              <w:t>Septiembre 2022</w:t>
            </w:r>
          </w:p>
        </w:tc>
      </w:tr>
    </w:tbl>
    <w:p w14:paraId="23376CBC" w14:textId="691B0BEB" w:rsidR="001E77A3" w:rsidRDefault="001E77A3" w:rsidP="00432974"/>
    <w:tbl>
      <w:tblPr>
        <w:tblStyle w:val="Tablaconcuadrcula1clara"/>
        <w:tblW w:w="0" w:type="auto"/>
        <w:tblLook w:val="04A0" w:firstRow="1" w:lastRow="0" w:firstColumn="1" w:lastColumn="0" w:noHBand="0" w:noVBand="1"/>
      </w:tblPr>
      <w:tblGrid>
        <w:gridCol w:w="4660"/>
        <w:gridCol w:w="4734"/>
      </w:tblGrid>
      <w:tr w:rsidR="0090401A" w14:paraId="5CDBEE26" w14:textId="77777777" w:rsidTr="003D3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540C2F84" w14:textId="77777777" w:rsidR="0090401A" w:rsidRDefault="0090401A" w:rsidP="003D3179">
            <w:r>
              <w:t>Identificador del Caso de Uso</w:t>
            </w:r>
          </w:p>
        </w:tc>
        <w:tc>
          <w:tcPr>
            <w:tcW w:w="4895" w:type="dxa"/>
          </w:tcPr>
          <w:p w14:paraId="7287BFF4" w14:textId="4D8DCADE" w:rsidR="0090401A" w:rsidRDefault="0090401A" w:rsidP="003D3179">
            <w:pPr>
              <w:cnfStyle w:val="100000000000" w:firstRow="1" w:lastRow="0" w:firstColumn="0" w:lastColumn="0" w:oddVBand="0" w:evenVBand="0" w:oddHBand="0" w:evenHBand="0" w:firstRowFirstColumn="0" w:firstRowLastColumn="0" w:lastRowFirstColumn="0" w:lastRowLastColumn="0"/>
            </w:pPr>
            <w:r>
              <w:t>CU0</w:t>
            </w:r>
            <w:r w:rsidR="00D6001D">
              <w:t>5</w:t>
            </w:r>
          </w:p>
        </w:tc>
      </w:tr>
      <w:tr w:rsidR="0090401A" w14:paraId="0BA05974"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7C4C010A" w14:textId="77777777" w:rsidR="0090401A" w:rsidRDefault="0090401A" w:rsidP="003D3179">
            <w:r>
              <w:t xml:space="preserve">Nombre del Caso de Uso </w:t>
            </w:r>
          </w:p>
        </w:tc>
        <w:tc>
          <w:tcPr>
            <w:tcW w:w="4895" w:type="dxa"/>
          </w:tcPr>
          <w:p w14:paraId="0AD0E9A7" w14:textId="3FAEDADD" w:rsidR="0090401A" w:rsidRDefault="00D6001D" w:rsidP="003D3179">
            <w:pPr>
              <w:cnfStyle w:val="000000000000" w:firstRow="0" w:lastRow="0" w:firstColumn="0" w:lastColumn="0" w:oddVBand="0" w:evenVBand="0" w:oddHBand="0" w:evenHBand="0" w:firstRowFirstColumn="0" w:firstRowLastColumn="0" w:lastRowFirstColumn="0" w:lastRowLastColumn="0"/>
            </w:pPr>
            <w:r>
              <w:t>Evaluar</w:t>
            </w:r>
          </w:p>
        </w:tc>
      </w:tr>
      <w:tr w:rsidR="0090401A" w14:paraId="077B2FEB"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219469F2" w14:textId="77777777" w:rsidR="0090401A" w:rsidRDefault="0090401A" w:rsidP="003D3179">
            <w:r>
              <w:t xml:space="preserve">Descripción </w:t>
            </w:r>
          </w:p>
        </w:tc>
        <w:tc>
          <w:tcPr>
            <w:tcW w:w="4895" w:type="dxa"/>
          </w:tcPr>
          <w:p w14:paraId="55B1223C" w14:textId="17266C9F" w:rsidR="0090401A" w:rsidRDefault="00861179" w:rsidP="00861179">
            <w:pPr>
              <w:jc w:val="both"/>
              <w:cnfStyle w:val="000000000000" w:firstRow="0" w:lastRow="0" w:firstColumn="0" w:lastColumn="0" w:oddVBand="0" w:evenVBand="0" w:oddHBand="0" w:evenHBand="0" w:firstRowFirstColumn="0" w:firstRowLastColumn="0" w:lastRowFirstColumn="0" w:lastRowLastColumn="0"/>
            </w:pPr>
            <w:r>
              <w:t>El auditor de calidad ingresa al módulo evaluación.</w:t>
            </w:r>
          </w:p>
        </w:tc>
      </w:tr>
      <w:tr w:rsidR="0090401A" w14:paraId="7BDA571E"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1BE9EEDD" w14:textId="77777777" w:rsidR="0090401A" w:rsidRDefault="0090401A" w:rsidP="003D3179">
            <w:r>
              <w:t>Actor</w:t>
            </w:r>
          </w:p>
        </w:tc>
        <w:tc>
          <w:tcPr>
            <w:tcW w:w="4895" w:type="dxa"/>
          </w:tcPr>
          <w:p w14:paraId="787D595E" w14:textId="17157C44" w:rsidR="0090401A" w:rsidRDefault="00C930A2" w:rsidP="003D3179">
            <w:pPr>
              <w:cnfStyle w:val="000000000000" w:firstRow="0" w:lastRow="0" w:firstColumn="0" w:lastColumn="0" w:oddVBand="0" w:evenVBand="0" w:oddHBand="0" w:evenHBand="0" w:firstRowFirstColumn="0" w:firstRowLastColumn="0" w:lastRowFirstColumn="0" w:lastRowLastColumn="0"/>
            </w:pPr>
            <w:r>
              <w:t>Auditor</w:t>
            </w:r>
          </w:p>
        </w:tc>
      </w:tr>
      <w:tr w:rsidR="0090401A" w14:paraId="2825A11B"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024D105D" w14:textId="77777777" w:rsidR="0090401A" w:rsidRDefault="0090401A" w:rsidP="003D3179">
            <w:r>
              <w:t>Eventos</w:t>
            </w:r>
          </w:p>
        </w:tc>
        <w:tc>
          <w:tcPr>
            <w:tcW w:w="4895" w:type="dxa"/>
          </w:tcPr>
          <w:tbl>
            <w:tblPr>
              <w:tblStyle w:val="Tablaconcuadrcula1clara"/>
              <w:tblW w:w="0" w:type="auto"/>
              <w:tblLook w:val="04A0" w:firstRow="1" w:lastRow="0" w:firstColumn="1" w:lastColumn="0" w:noHBand="0" w:noVBand="1"/>
            </w:tblPr>
            <w:tblGrid>
              <w:gridCol w:w="2233"/>
              <w:gridCol w:w="2234"/>
            </w:tblGrid>
            <w:tr w:rsidR="0090401A" w14:paraId="1B06D4A5" w14:textId="77777777" w:rsidTr="003D3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14:paraId="61797A01" w14:textId="77777777" w:rsidR="0090401A" w:rsidRDefault="0090401A" w:rsidP="003D3179">
                  <w:pPr>
                    <w:jc w:val="center"/>
                  </w:pPr>
                  <w:r>
                    <w:t>Actor</w:t>
                  </w:r>
                </w:p>
              </w:tc>
              <w:tc>
                <w:tcPr>
                  <w:tcW w:w="2234" w:type="dxa"/>
                </w:tcPr>
                <w:p w14:paraId="0C4A5761" w14:textId="77777777" w:rsidR="0090401A" w:rsidRDefault="0090401A" w:rsidP="003D3179">
                  <w:pPr>
                    <w:jc w:val="center"/>
                    <w:cnfStyle w:val="100000000000" w:firstRow="1" w:lastRow="0" w:firstColumn="0" w:lastColumn="0" w:oddVBand="0" w:evenVBand="0" w:oddHBand="0" w:evenHBand="0" w:firstRowFirstColumn="0" w:firstRowLastColumn="0" w:lastRowFirstColumn="0" w:lastRowLastColumn="0"/>
                  </w:pPr>
                  <w:r>
                    <w:t>Sistema</w:t>
                  </w:r>
                </w:p>
              </w:tc>
            </w:tr>
            <w:tr w:rsidR="0090401A" w14:paraId="0E7291DD"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70187E74" w14:textId="752A9D02" w:rsidR="0090401A" w:rsidRPr="00E64089" w:rsidRDefault="00E64089" w:rsidP="003D3179">
                  <w:pPr>
                    <w:rPr>
                      <w:b w:val="0"/>
                      <w:bCs w:val="0"/>
                    </w:rPr>
                  </w:pPr>
                  <w:r>
                    <w:rPr>
                      <w:b w:val="0"/>
                      <w:bCs w:val="0"/>
                    </w:rPr>
                    <w:t xml:space="preserve">1) El auditor ingresa al </w:t>
                  </w:r>
                  <w:proofErr w:type="spellStart"/>
                  <w:r>
                    <w:rPr>
                      <w:b w:val="0"/>
                      <w:bCs w:val="0"/>
                    </w:rPr>
                    <w:t>modulo</w:t>
                  </w:r>
                  <w:proofErr w:type="spellEnd"/>
                  <w:r>
                    <w:rPr>
                      <w:b w:val="0"/>
                      <w:bCs w:val="0"/>
                    </w:rPr>
                    <w:t xml:space="preserve"> evaluar </w:t>
                  </w:r>
                </w:p>
              </w:tc>
              <w:tc>
                <w:tcPr>
                  <w:tcW w:w="2234" w:type="dxa"/>
                </w:tcPr>
                <w:p w14:paraId="76B8110A" w14:textId="77777777" w:rsidR="0090401A" w:rsidRDefault="0090401A" w:rsidP="003D3179">
                  <w:pPr>
                    <w:jc w:val="both"/>
                    <w:cnfStyle w:val="000000000000" w:firstRow="0" w:lastRow="0" w:firstColumn="0" w:lastColumn="0" w:oddVBand="0" w:evenVBand="0" w:oddHBand="0" w:evenHBand="0" w:firstRowFirstColumn="0" w:firstRowLastColumn="0" w:lastRowFirstColumn="0" w:lastRowLastColumn="0"/>
                  </w:pPr>
                </w:p>
              </w:tc>
            </w:tr>
            <w:tr w:rsidR="0090401A" w14:paraId="7CC96CAC"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5C528E0B" w14:textId="77777777" w:rsidR="0090401A" w:rsidRDefault="0090401A" w:rsidP="003D3179"/>
              </w:tc>
              <w:tc>
                <w:tcPr>
                  <w:tcW w:w="2234" w:type="dxa"/>
                </w:tcPr>
                <w:p w14:paraId="66203621" w14:textId="49B7055E" w:rsidR="0090401A" w:rsidRDefault="00E64089" w:rsidP="003D3179">
                  <w:pPr>
                    <w:jc w:val="both"/>
                    <w:cnfStyle w:val="000000000000" w:firstRow="0" w:lastRow="0" w:firstColumn="0" w:lastColumn="0" w:oddVBand="0" w:evenVBand="0" w:oddHBand="0" w:evenHBand="0" w:firstRowFirstColumn="0" w:firstRowLastColumn="0" w:lastRowFirstColumn="0" w:lastRowLastColumn="0"/>
                  </w:pPr>
                  <w:r>
                    <w:t xml:space="preserve">2) Muestra los criterios de evaluación </w:t>
                  </w:r>
                </w:p>
              </w:tc>
            </w:tr>
            <w:tr w:rsidR="0090401A" w14:paraId="47D9D472"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565AF6C6" w14:textId="77777777" w:rsidR="0090401A" w:rsidRDefault="0090401A" w:rsidP="003D3179"/>
              </w:tc>
              <w:tc>
                <w:tcPr>
                  <w:tcW w:w="2234" w:type="dxa"/>
                </w:tcPr>
                <w:p w14:paraId="7AB9E02B" w14:textId="25195A35" w:rsidR="0090401A" w:rsidRDefault="00E64089" w:rsidP="003D3179">
                  <w:pPr>
                    <w:jc w:val="both"/>
                    <w:cnfStyle w:val="000000000000" w:firstRow="0" w:lastRow="0" w:firstColumn="0" w:lastColumn="0" w:oddVBand="0" w:evenVBand="0" w:oddHBand="0" w:evenHBand="0" w:firstRowFirstColumn="0" w:firstRowLastColumn="0" w:lastRowFirstColumn="0" w:lastRowLastColumn="0"/>
                  </w:pPr>
                  <w:r>
                    <w:t>3) Descarga informe consolidado</w:t>
                  </w:r>
                </w:p>
              </w:tc>
            </w:tr>
            <w:tr w:rsidR="0090401A" w14:paraId="0E3FF79A"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0AB7F8F4" w14:textId="63A9D417" w:rsidR="0090401A" w:rsidRPr="00E64089" w:rsidRDefault="00E64089" w:rsidP="003D3179">
                  <w:pPr>
                    <w:rPr>
                      <w:b w:val="0"/>
                      <w:bCs w:val="0"/>
                    </w:rPr>
                  </w:pPr>
                  <w:r>
                    <w:rPr>
                      <w:b w:val="0"/>
                      <w:bCs w:val="0"/>
                    </w:rPr>
                    <w:t xml:space="preserve">4) Revisa informe </w:t>
                  </w:r>
                </w:p>
              </w:tc>
              <w:tc>
                <w:tcPr>
                  <w:tcW w:w="2234" w:type="dxa"/>
                </w:tcPr>
                <w:p w14:paraId="4ED64C75" w14:textId="77777777" w:rsidR="0090401A" w:rsidRDefault="0090401A" w:rsidP="003D3179">
                  <w:pPr>
                    <w:jc w:val="both"/>
                    <w:cnfStyle w:val="000000000000" w:firstRow="0" w:lastRow="0" w:firstColumn="0" w:lastColumn="0" w:oddVBand="0" w:evenVBand="0" w:oddHBand="0" w:evenHBand="0" w:firstRowFirstColumn="0" w:firstRowLastColumn="0" w:lastRowFirstColumn="0" w:lastRowLastColumn="0"/>
                  </w:pPr>
                </w:p>
              </w:tc>
            </w:tr>
            <w:tr w:rsidR="0090401A" w14:paraId="35D5C112"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470A9348" w14:textId="759CBA43" w:rsidR="0090401A" w:rsidRPr="00E64089" w:rsidRDefault="00E64089" w:rsidP="003D3179">
                  <w:pPr>
                    <w:rPr>
                      <w:b w:val="0"/>
                      <w:bCs w:val="0"/>
                    </w:rPr>
                  </w:pPr>
                  <w:r>
                    <w:rPr>
                      <w:b w:val="0"/>
                      <w:bCs w:val="0"/>
                    </w:rPr>
                    <w:t>5) Marca evaluación exitosa</w:t>
                  </w:r>
                </w:p>
              </w:tc>
              <w:tc>
                <w:tcPr>
                  <w:tcW w:w="2234" w:type="dxa"/>
                </w:tcPr>
                <w:p w14:paraId="7BC0FDCE" w14:textId="77777777" w:rsidR="0090401A" w:rsidRDefault="0090401A" w:rsidP="003D3179">
                  <w:pPr>
                    <w:jc w:val="both"/>
                    <w:cnfStyle w:val="000000000000" w:firstRow="0" w:lastRow="0" w:firstColumn="0" w:lastColumn="0" w:oddVBand="0" w:evenVBand="0" w:oddHBand="0" w:evenHBand="0" w:firstRowFirstColumn="0" w:firstRowLastColumn="0" w:lastRowFirstColumn="0" w:lastRowLastColumn="0"/>
                  </w:pPr>
                </w:p>
              </w:tc>
            </w:tr>
            <w:tr w:rsidR="0090401A" w14:paraId="69B3A4B8"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645CA57B" w14:textId="77777777" w:rsidR="0090401A" w:rsidRDefault="0090401A" w:rsidP="003D3179"/>
              </w:tc>
              <w:tc>
                <w:tcPr>
                  <w:tcW w:w="2234" w:type="dxa"/>
                </w:tcPr>
                <w:p w14:paraId="514546A2" w14:textId="052EC1C0" w:rsidR="0090401A" w:rsidRDefault="00E64089" w:rsidP="003D3179">
                  <w:pPr>
                    <w:jc w:val="both"/>
                    <w:cnfStyle w:val="000000000000" w:firstRow="0" w:lastRow="0" w:firstColumn="0" w:lastColumn="0" w:oddVBand="0" w:evenVBand="0" w:oddHBand="0" w:evenHBand="0" w:firstRowFirstColumn="0" w:firstRowLastColumn="0" w:lastRowFirstColumn="0" w:lastRowLastColumn="0"/>
                  </w:pPr>
                  <w:r>
                    <w:t>6) Mensaje de operación exitosa.</w:t>
                  </w:r>
                </w:p>
              </w:tc>
            </w:tr>
          </w:tbl>
          <w:p w14:paraId="0DAC5AD7"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p>
        </w:tc>
      </w:tr>
      <w:tr w:rsidR="0090401A" w14:paraId="7AD77109"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46A248B9" w14:textId="77777777" w:rsidR="0090401A" w:rsidRDefault="0090401A" w:rsidP="003D3179">
            <w:r>
              <w:t xml:space="preserve">Caminos de Excepción </w:t>
            </w:r>
          </w:p>
        </w:tc>
        <w:tc>
          <w:tcPr>
            <w:tcW w:w="4895" w:type="dxa"/>
          </w:tcPr>
          <w:p w14:paraId="5ACCB8B9" w14:textId="3ABAAC44" w:rsidR="0090401A" w:rsidRDefault="00E64089" w:rsidP="00E64089">
            <w:pPr>
              <w:jc w:val="both"/>
              <w:cnfStyle w:val="000000000000" w:firstRow="0" w:lastRow="0" w:firstColumn="0" w:lastColumn="0" w:oddVBand="0" w:evenVBand="0" w:oddHBand="0" w:evenHBand="0" w:firstRowFirstColumn="0" w:firstRowLastColumn="0" w:lastRowFirstColumn="0" w:lastRowLastColumn="0"/>
            </w:pPr>
            <w:r>
              <w:t>Para el punto 2, se debe de haber visitado con anterioridad a la IPS e ingresado un evento adverso por evaluar</w:t>
            </w:r>
          </w:p>
        </w:tc>
      </w:tr>
      <w:tr w:rsidR="0090401A" w14:paraId="5AC682CC"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361872B0" w14:textId="77777777" w:rsidR="0090401A" w:rsidRDefault="0090401A" w:rsidP="003D3179">
            <w:r>
              <w:t xml:space="preserve">Suposiciones </w:t>
            </w:r>
          </w:p>
        </w:tc>
        <w:tc>
          <w:tcPr>
            <w:tcW w:w="4895" w:type="dxa"/>
          </w:tcPr>
          <w:p w14:paraId="62F48CB2"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p>
        </w:tc>
      </w:tr>
      <w:tr w:rsidR="0090401A" w14:paraId="62CFF783"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0C94A8CD" w14:textId="77777777" w:rsidR="0090401A" w:rsidRDefault="0090401A" w:rsidP="003D3179">
            <w:r>
              <w:t>Precondiciones</w:t>
            </w:r>
          </w:p>
        </w:tc>
        <w:tc>
          <w:tcPr>
            <w:tcW w:w="4895" w:type="dxa"/>
          </w:tcPr>
          <w:p w14:paraId="3E1C6809"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p>
        </w:tc>
      </w:tr>
      <w:tr w:rsidR="0090401A" w14:paraId="6A2FF969"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5F57390D" w14:textId="77777777" w:rsidR="0090401A" w:rsidRDefault="0090401A" w:rsidP="003D3179">
            <w:r>
              <w:t xml:space="preserve">Postcondiciones </w:t>
            </w:r>
          </w:p>
        </w:tc>
        <w:tc>
          <w:tcPr>
            <w:tcW w:w="4895" w:type="dxa"/>
          </w:tcPr>
          <w:p w14:paraId="3034871C"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p>
        </w:tc>
      </w:tr>
      <w:tr w:rsidR="0090401A" w14:paraId="2E083ABD"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4D8032D8" w14:textId="77777777" w:rsidR="0090401A" w:rsidRDefault="0090401A" w:rsidP="003D3179">
            <w:r>
              <w:t>Autor</w:t>
            </w:r>
          </w:p>
        </w:tc>
        <w:tc>
          <w:tcPr>
            <w:tcW w:w="4895" w:type="dxa"/>
          </w:tcPr>
          <w:p w14:paraId="4A2B726B"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John Jairo Muñoz Ramírez</w:t>
            </w:r>
          </w:p>
          <w:p w14:paraId="7FD14690"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 xml:space="preserve">Danna Yiceth Murillo Lemus </w:t>
            </w:r>
          </w:p>
          <w:p w14:paraId="1A8CFE65"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Juan David Legarda Uñates</w:t>
            </w:r>
          </w:p>
        </w:tc>
      </w:tr>
      <w:tr w:rsidR="0090401A" w14:paraId="0F68332C"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0CC23A88" w14:textId="77777777" w:rsidR="0090401A" w:rsidRDefault="0090401A" w:rsidP="003D3179">
            <w:r>
              <w:t>Fecha</w:t>
            </w:r>
          </w:p>
        </w:tc>
        <w:tc>
          <w:tcPr>
            <w:tcW w:w="4895" w:type="dxa"/>
          </w:tcPr>
          <w:p w14:paraId="124C2D07"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Septiembre 2022</w:t>
            </w:r>
          </w:p>
        </w:tc>
      </w:tr>
    </w:tbl>
    <w:p w14:paraId="4DA52869" w14:textId="2F1F1C07" w:rsidR="0090401A" w:rsidRDefault="0090401A" w:rsidP="00432974"/>
    <w:tbl>
      <w:tblPr>
        <w:tblStyle w:val="Tablaconcuadrcula1clara"/>
        <w:tblW w:w="0" w:type="auto"/>
        <w:tblLook w:val="04A0" w:firstRow="1" w:lastRow="0" w:firstColumn="1" w:lastColumn="0" w:noHBand="0" w:noVBand="1"/>
      </w:tblPr>
      <w:tblGrid>
        <w:gridCol w:w="4651"/>
        <w:gridCol w:w="4743"/>
      </w:tblGrid>
      <w:tr w:rsidR="00E62C5C" w14:paraId="366290C5" w14:textId="77777777" w:rsidTr="003D3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575CEE31" w14:textId="77777777" w:rsidR="0090401A" w:rsidRDefault="0090401A" w:rsidP="003D3179">
            <w:r>
              <w:lastRenderedPageBreak/>
              <w:t>Identificador del Caso de Uso</w:t>
            </w:r>
          </w:p>
        </w:tc>
        <w:tc>
          <w:tcPr>
            <w:tcW w:w="4895" w:type="dxa"/>
          </w:tcPr>
          <w:p w14:paraId="232AA758" w14:textId="1AC758B9" w:rsidR="0090401A" w:rsidRDefault="0090401A" w:rsidP="003D3179">
            <w:pPr>
              <w:cnfStyle w:val="100000000000" w:firstRow="1" w:lastRow="0" w:firstColumn="0" w:lastColumn="0" w:oddVBand="0" w:evenVBand="0" w:oddHBand="0" w:evenHBand="0" w:firstRowFirstColumn="0" w:firstRowLastColumn="0" w:lastRowFirstColumn="0" w:lastRowLastColumn="0"/>
            </w:pPr>
            <w:r>
              <w:t>CU0</w:t>
            </w:r>
            <w:r w:rsidR="00D6001D">
              <w:t>6</w:t>
            </w:r>
          </w:p>
        </w:tc>
      </w:tr>
      <w:tr w:rsidR="00E62C5C" w14:paraId="0B96CA1E"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7E589913" w14:textId="77777777" w:rsidR="0090401A" w:rsidRDefault="0090401A" w:rsidP="003D3179">
            <w:r>
              <w:t xml:space="preserve">Nombre del Caso de Uso </w:t>
            </w:r>
          </w:p>
        </w:tc>
        <w:tc>
          <w:tcPr>
            <w:tcW w:w="4895" w:type="dxa"/>
          </w:tcPr>
          <w:p w14:paraId="27F560FE" w14:textId="11AB9DB9" w:rsidR="0090401A" w:rsidRDefault="00D6001D" w:rsidP="003D3179">
            <w:pPr>
              <w:cnfStyle w:val="000000000000" w:firstRow="0" w:lastRow="0" w:firstColumn="0" w:lastColumn="0" w:oddVBand="0" w:evenVBand="0" w:oddHBand="0" w:evenHBand="0" w:firstRowFirstColumn="0" w:firstRowLastColumn="0" w:lastRowFirstColumn="0" w:lastRowLastColumn="0"/>
            </w:pPr>
            <w:r w:rsidRPr="00D6001D">
              <w:t>Implementar Plan</w:t>
            </w:r>
          </w:p>
        </w:tc>
      </w:tr>
      <w:tr w:rsidR="00E62C5C" w14:paraId="4FECD62A"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32D48C35" w14:textId="77777777" w:rsidR="0090401A" w:rsidRDefault="0090401A" w:rsidP="003D3179">
            <w:r>
              <w:t xml:space="preserve">Descripción </w:t>
            </w:r>
          </w:p>
        </w:tc>
        <w:tc>
          <w:tcPr>
            <w:tcW w:w="4895" w:type="dxa"/>
          </w:tcPr>
          <w:p w14:paraId="1F13A6A5" w14:textId="7F79B252" w:rsidR="0090401A" w:rsidRDefault="00861179" w:rsidP="00E64089">
            <w:pPr>
              <w:jc w:val="both"/>
              <w:cnfStyle w:val="000000000000" w:firstRow="0" w:lastRow="0" w:firstColumn="0" w:lastColumn="0" w:oddVBand="0" w:evenVBand="0" w:oddHBand="0" w:evenHBand="0" w:firstRowFirstColumn="0" w:firstRowLastColumn="0" w:lastRowFirstColumn="0" w:lastRowLastColumn="0"/>
            </w:pPr>
            <w:r w:rsidRPr="00861179">
              <w:t>El auditor de calidad ingresa al módulo evaluación.</w:t>
            </w:r>
          </w:p>
        </w:tc>
      </w:tr>
      <w:tr w:rsidR="00E62C5C" w14:paraId="6ED55513"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4BE0FB60" w14:textId="77777777" w:rsidR="0090401A" w:rsidRDefault="0090401A" w:rsidP="003D3179">
            <w:r>
              <w:t>Actor</w:t>
            </w:r>
          </w:p>
        </w:tc>
        <w:tc>
          <w:tcPr>
            <w:tcW w:w="4895" w:type="dxa"/>
          </w:tcPr>
          <w:p w14:paraId="11185DDB" w14:textId="0833CDE4" w:rsidR="0090401A" w:rsidRDefault="00C930A2" w:rsidP="003D3179">
            <w:pPr>
              <w:cnfStyle w:val="000000000000" w:firstRow="0" w:lastRow="0" w:firstColumn="0" w:lastColumn="0" w:oddVBand="0" w:evenVBand="0" w:oddHBand="0" w:evenHBand="0" w:firstRowFirstColumn="0" w:firstRowLastColumn="0" w:lastRowFirstColumn="0" w:lastRowLastColumn="0"/>
            </w:pPr>
            <w:r>
              <w:t>Auditor</w:t>
            </w:r>
          </w:p>
        </w:tc>
      </w:tr>
      <w:tr w:rsidR="00E62C5C" w14:paraId="0D297931"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092DB4CA" w14:textId="77777777" w:rsidR="0090401A" w:rsidRDefault="0090401A" w:rsidP="003D3179">
            <w:r>
              <w:t>Eventos</w:t>
            </w:r>
          </w:p>
        </w:tc>
        <w:tc>
          <w:tcPr>
            <w:tcW w:w="4895" w:type="dxa"/>
          </w:tcPr>
          <w:tbl>
            <w:tblPr>
              <w:tblStyle w:val="Tablaconcuadrcula1clara"/>
              <w:tblW w:w="0" w:type="auto"/>
              <w:tblLook w:val="04A0" w:firstRow="1" w:lastRow="0" w:firstColumn="1" w:lastColumn="0" w:noHBand="0" w:noVBand="1"/>
            </w:tblPr>
            <w:tblGrid>
              <w:gridCol w:w="2233"/>
              <w:gridCol w:w="2234"/>
            </w:tblGrid>
            <w:tr w:rsidR="0090401A" w14:paraId="7B8DB7BA" w14:textId="77777777" w:rsidTr="003D3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14:paraId="397D58AA" w14:textId="77777777" w:rsidR="0090401A" w:rsidRDefault="0090401A" w:rsidP="003D3179">
                  <w:pPr>
                    <w:jc w:val="center"/>
                  </w:pPr>
                  <w:r>
                    <w:t>Actor</w:t>
                  </w:r>
                </w:p>
              </w:tc>
              <w:tc>
                <w:tcPr>
                  <w:tcW w:w="2234" w:type="dxa"/>
                </w:tcPr>
                <w:p w14:paraId="18BF3CD7" w14:textId="77777777" w:rsidR="0090401A" w:rsidRDefault="0090401A" w:rsidP="003D3179">
                  <w:pPr>
                    <w:jc w:val="center"/>
                    <w:cnfStyle w:val="100000000000" w:firstRow="1" w:lastRow="0" w:firstColumn="0" w:lastColumn="0" w:oddVBand="0" w:evenVBand="0" w:oddHBand="0" w:evenHBand="0" w:firstRowFirstColumn="0" w:firstRowLastColumn="0" w:lastRowFirstColumn="0" w:lastRowLastColumn="0"/>
                  </w:pPr>
                  <w:r>
                    <w:t>Sistema</w:t>
                  </w:r>
                </w:p>
              </w:tc>
            </w:tr>
            <w:tr w:rsidR="0090401A" w14:paraId="49C5D9EA"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06CE608C" w14:textId="45AD3D08" w:rsidR="0090401A" w:rsidRPr="00E62C5C" w:rsidRDefault="00E62C5C" w:rsidP="00E62C5C">
                  <w:pPr>
                    <w:jc w:val="both"/>
                    <w:rPr>
                      <w:b w:val="0"/>
                      <w:bCs w:val="0"/>
                    </w:rPr>
                  </w:pPr>
                  <w:r>
                    <w:rPr>
                      <w:b w:val="0"/>
                      <w:bCs w:val="0"/>
                    </w:rPr>
                    <w:t xml:space="preserve">1) </w:t>
                  </w:r>
                  <w:r w:rsidR="0055326C" w:rsidRPr="00E62C5C">
                    <w:rPr>
                      <w:b w:val="0"/>
                      <w:bCs w:val="0"/>
                    </w:rPr>
                    <w:t xml:space="preserve">El auditor ingresa al </w:t>
                  </w:r>
                  <w:r w:rsidRPr="00E62C5C">
                    <w:rPr>
                      <w:b w:val="0"/>
                      <w:bCs w:val="0"/>
                    </w:rPr>
                    <w:t>módulo implementar visita</w:t>
                  </w:r>
                </w:p>
              </w:tc>
              <w:tc>
                <w:tcPr>
                  <w:tcW w:w="2234" w:type="dxa"/>
                </w:tcPr>
                <w:p w14:paraId="365A85A5" w14:textId="1E3F4779" w:rsidR="0090401A" w:rsidRDefault="0090401A" w:rsidP="003D3179">
                  <w:pPr>
                    <w:jc w:val="both"/>
                    <w:cnfStyle w:val="000000000000" w:firstRow="0" w:lastRow="0" w:firstColumn="0" w:lastColumn="0" w:oddVBand="0" w:evenVBand="0" w:oddHBand="0" w:evenHBand="0" w:firstRowFirstColumn="0" w:firstRowLastColumn="0" w:lastRowFirstColumn="0" w:lastRowLastColumn="0"/>
                  </w:pPr>
                </w:p>
              </w:tc>
            </w:tr>
            <w:tr w:rsidR="0090401A" w14:paraId="7465861A"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4645D115" w14:textId="77777777" w:rsidR="0090401A" w:rsidRDefault="0090401A" w:rsidP="003D3179"/>
              </w:tc>
              <w:tc>
                <w:tcPr>
                  <w:tcW w:w="2234" w:type="dxa"/>
                </w:tcPr>
                <w:p w14:paraId="7F72DBC1" w14:textId="06972FE9" w:rsidR="0090401A" w:rsidRDefault="00E62C5C" w:rsidP="003D3179">
                  <w:pPr>
                    <w:jc w:val="both"/>
                    <w:cnfStyle w:val="000000000000" w:firstRow="0" w:lastRow="0" w:firstColumn="0" w:lastColumn="0" w:oddVBand="0" w:evenVBand="0" w:oddHBand="0" w:evenHBand="0" w:firstRowFirstColumn="0" w:firstRowLastColumn="0" w:lastRowFirstColumn="0" w:lastRowLastColumn="0"/>
                  </w:pPr>
                  <w:r>
                    <w:t>2) Consulta la evaluación de la IPS</w:t>
                  </w:r>
                </w:p>
              </w:tc>
            </w:tr>
            <w:tr w:rsidR="00E62C5C" w14:paraId="78D1B4C9"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2FC4F077" w14:textId="313D68D0" w:rsidR="00E62C5C" w:rsidRPr="00E62C5C" w:rsidRDefault="00E62C5C" w:rsidP="00E62C5C">
                  <w:pPr>
                    <w:jc w:val="both"/>
                    <w:rPr>
                      <w:b w:val="0"/>
                      <w:bCs w:val="0"/>
                    </w:rPr>
                  </w:pPr>
                  <w:r>
                    <w:rPr>
                      <w:b w:val="0"/>
                      <w:bCs w:val="0"/>
                    </w:rPr>
                    <w:t>3) El auditor acepta las condiciones del sistema.</w:t>
                  </w:r>
                </w:p>
              </w:tc>
              <w:tc>
                <w:tcPr>
                  <w:tcW w:w="2234" w:type="dxa"/>
                </w:tcPr>
                <w:p w14:paraId="3149D734" w14:textId="77777777" w:rsidR="00E62C5C" w:rsidRDefault="00E62C5C" w:rsidP="003D3179">
                  <w:pPr>
                    <w:jc w:val="both"/>
                    <w:cnfStyle w:val="000000000000" w:firstRow="0" w:lastRow="0" w:firstColumn="0" w:lastColumn="0" w:oddVBand="0" w:evenVBand="0" w:oddHBand="0" w:evenHBand="0" w:firstRowFirstColumn="0" w:firstRowLastColumn="0" w:lastRowFirstColumn="0" w:lastRowLastColumn="0"/>
                  </w:pPr>
                </w:p>
              </w:tc>
            </w:tr>
            <w:tr w:rsidR="0090401A" w14:paraId="1D795338"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75D6918C" w14:textId="77777777" w:rsidR="0090401A" w:rsidRDefault="0090401A" w:rsidP="003D3179"/>
              </w:tc>
              <w:tc>
                <w:tcPr>
                  <w:tcW w:w="2234" w:type="dxa"/>
                </w:tcPr>
                <w:p w14:paraId="439A9CAC" w14:textId="0D642E19" w:rsidR="0090401A" w:rsidRDefault="00E62C5C" w:rsidP="003D3179">
                  <w:pPr>
                    <w:jc w:val="both"/>
                    <w:cnfStyle w:val="000000000000" w:firstRow="0" w:lastRow="0" w:firstColumn="0" w:lastColumn="0" w:oddVBand="0" w:evenVBand="0" w:oddHBand="0" w:evenHBand="0" w:firstRowFirstColumn="0" w:firstRowLastColumn="0" w:lastRowFirstColumn="0" w:lastRowLastColumn="0"/>
                  </w:pPr>
                  <w:r>
                    <w:t>4) Implementa un plan de mejor.</w:t>
                  </w:r>
                </w:p>
              </w:tc>
            </w:tr>
            <w:tr w:rsidR="0090401A" w14:paraId="290263E1"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527A51ED" w14:textId="77777777" w:rsidR="0090401A" w:rsidRDefault="0090401A" w:rsidP="003D3179"/>
              </w:tc>
              <w:tc>
                <w:tcPr>
                  <w:tcW w:w="2234" w:type="dxa"/>
                </w:tcPr>
                <w:p w14:paraId="39A5CEFC" w14:textId="3F50C4E9" w:rsidR="0090401A" w:rsidRDefault="00E62C5C" w:rsidP="003D3179">
                  <w:pPr>
                    <w:jc w:val="both"/>
                    <w:cnfStyle w:val="000000000000" w:firstRow="0" w:lastRow="0" w:firstColumn="0" w:lastColumn="0" w:oddVBand="0" w:evenVBand="0" w:oddHBand="0" w:evenHBand="0" w:firstRowFirstColumn="0" w:firstRowLastColumn="0" w:lastRowFirstColumn="0" w:lastRowLastColumn="0"/>
                  </w:pPr>
                  <w:r>
                    <w:t xml:space="preserve">5) </w:t>
                  </w:r>
                  <w:r w:rsidRPr="0024223C">
                    <w:t>El sistema arroja un mensaje de</w:t>
                  </w:r>
                  <w:r>
                    <w:t xml:space="preserve"> </w:t>
                  </w:r>
                  <w:r w:rsidRPr="0024223C">
                    <w:t>operación exitosa</w:t>
                  </w:r>
                  <w:r>
                    <w:t>.</w:t>
                  </w:r>
                </w:p>
              </w:tc>
            </w:tr>
            <w:tr w:rsidR="0090401A" w14:paraId="2142FA90" w14:textId="77777777" w:rsidTr="003D3179">
              <w:tc>
                <w:tcPr>
                  <w:cnfStyle w:val="001000000000" w:firstRow="0" w:lastRow="0" w:firstColumn="1" w:lastColumn="0" w:oddVBand="0" w:evenVBand="0" w:oddHBand="0" w:evenHBand="0" w:firstRowFirstColumn="0" w:firstRowLastColumn="0" w:lastRowFirstColumn="0" w:lastRowLastColumn="0"/>
                  <w:tcW w:w="2233" w:type="dxa"/>
                </w:tcPr>
                <w:p w14:paraId="5BBE6968" w14:textId="77777777" w:rsidR="0090401A" w:rsidRDefault="0090401A" w:rsidP="003D3179"/>
              </w:tc>
              <w:tc>
                <w:tcPr>
                  <w:tcW w:w="2234" w:type="dxa"/>
                </w:tcPr>
                <w:p w14:paraId="32DE9D3D" w14:textId="0C5F84EE" w:rsidR="0090401A" w:rsidRDefault="00E62C5C" w:rsidP="003D3179">
                  <w:pPr>
                    <w:jc w:val="both"/>
                    <w:cnfStyle w:val="000000000000" w:firstRow="0" w:lastRow="0" w:firstColumn="0" w:lastColumn="0" w:oddVBand="0" w:evenVBand="0" w:oddHBand="0" w:evenHBand="0" w:firstRowFirstColumn="0" w:firstRowLastColumn="0" w:lastRowFirstColumn="0" w:lastRowLastColumn="0"/>
                  </w:pPr>
                  <w:r>
                    <w:t>6) Genera un informe final.</w:t>
                  </w:r>
                </w:p>
              </w:tc>
            </w:tr>
          </w:tbl>
          <w:p w14:paraId="05B50911"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p>
        </w:tc>
      </w:tr>
      <w:tr w:rsidR="00E62C5C" w14:paraId="38A85BD7"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0B1B0021" w14:textId="77777777" w:rsidR="0090401A" w:rsidRDefault="0090401A" w:rsidP="003D3179">
            <w:r>
              <w:t xml:space="preserve">Caminos de Excepción </w:t>
            </w:r>
          </w:p>
        </w:tc>
        <w:tc>
          <w:tcPr>
            <w:tcW w:w="4895" w:type="dxa"/>
          </w:tcPr>
          <w:p w14:paraId="25E0B5BA" w14:textId="6B5804FB" w:rsidR="0090401A" w:rsidRDefault="0055326C" w:rsidP="0055326C">
            <w:pPr>
              <w:jc w:val="both"/>
              <w:cnfStyle w:val="000000000000" w:firstRow="0" w:lastRow="0" w:firstColumn="0" w:lastColumn="0" w:oddVBand="0" w:evenVBand="0" w:oddHBand="0" w:evenHBand="0" w:firstRowFirstColumn="0" w:firstRowLastColumn="0" w:lastRowFirstColumn="0" w:lastRowLastColumn="0"/>
            </w:pPr>
            <w:r>
              <w:t>Se debe de haber evaluado antes a la IPS para implementar el plan</w:t>
            </w:r>
          </w:p>
        </w:tc>
      </w:tr>
      <w:tr w:rsidR="00E62C5C" w14:paraId="2004D4ED"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2DD81495" w14:textId="77777777" w:rsidR="0090401A" w:rsidRDefault="0090401A" w:rsidP="003D3179">
            <w:r>
              <w:t xml:space="preserve">Suposiciones </w:t>
            </w:r>
          </w:p>
        </w:tc>
        <w:tc>
          <w:tcPr>
            <w:tcW w:w="4895" w:type="dxa"/>
          </w:tcPr>
          <w:p w14:paraId="559A6AEC" w14:textId="27B620A3" w:rsidR="0090401A" w:rsidRDefault="0090401A" w:rsidP="0055326C">
            <w:pPr>
              <w:jc w:val="both"/>
              <w:cnfStyle w:val="000000000000" w:firstRow="0" w:lastRow="0" w:firstColumn="0" w:lastColumn="0" w:oddVBand="0" w:evenVBand="0" w:oddHBand="0" w:evenHBand="0" w:firstRowFirstColumn="0" w:firstRowLastColumn="0" w:lastRowFirstColumn="0" w:lastRowLastColumn="0"/>
            </w:pPr>
          </w:p>
        </w:tc>
      </w:tr>
      <w:tr w:rsidR="00E62C5C" w14:paraId="33370DA2"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74693EDE" w14:textId="77777777" w:rsidR="0090401A" w:rsidRDefault="0090401A" w:rsidP="003D3179">
            <w:r>
              <w:t>Precondiciones</w:t>
            </w:r>
          </w:p>
        </w:tc>
        <w:tc>
          <w:tcPr>
            <w:tcW w:w="4895" w:type="dxa"/>
          </w:tcPr>
          <w:p w14:paraId="049DC263" w14:textId="6D3CA78E" w:rsidR="0090401A" w:rsidRDefault="00A07480" w:rsidP="0055326C">
            <w:pPr>
              <w:jc w:val="both"/>
              <w:cnfStyle w:val="000000000000" w:firstRow="0" w:lastRow="0" w:firstColumn="0" w:lastColumn="0" w:oddVBand="0" w:evenVBand="0" w:oddHBand="0" w:evenHBand="0" w:firstRowFirstColumn="0" w:firstRowLastColumn="0" w:lastRowFirstColumn="0" w:lastRowLastColumn="0"/>
            </w:pPr>
            <w:r>
              <w:t>Consulta en el sistema</w:t>
            </w:r>
          </w:p>
        </w:tc>
      </w:tr>
      <w:tr w:rsidR="00E62C5C" w14:paraId="339E3062"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6212C622" w14:textId="77777777" w:rsidR="0090401A" w:rsidRDefault="0090401A" w:rsidP="003D3179">
            <w:r>
              <w:t xml:space="preserve">Postcondiciones </w:t>
            </w:r>
          </w:p>
        </w:tc>
        <w:tc>
          <w:tcPr>
            <w:tcW w:w="4895" w:type="dxa"/>
          </w:tcPr>
          <w:p w14:paraId="0547EEBB" w14:textId="1849680A" w:rsidR="0090401A" w:rsidRDefault="0055326C" w:rsidP="0055326C">
            <w:pPr>
              <w:jc w:val="both"/>
              <w:cnfStyle w:val="000000000000" w:firstRow="0" w:lastRow="0" w:firstColumn="0" w:lastColumn="0" w:oddVBand="0" w:evenVBand="0" w:oddHBand="0" w:evenHBand="0" w:firstRowFirstColumn="0" w:firstRowLastColumn="0" w:lastRowFirstColumn="0" w:lastRowLastColumn="0"/>
            </w:pPr>
            <w:r>
              <w:t>El sistema genera un algoritmo para la implementación de un plan de mejoras.</w:t>
            </w:r>
          </w:p>
        </w:tc>
      </w:tr>
      <w:tr w:rsidR="00E62C5C" w14:paraId="612E5AFE"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56B2FF22" w14:textId="77777777" w:rsidR="0090401A" w:rsidRDefault="0090401A" w:rsidP="003D3179">
            <w:r>
              <w:t>Autor</w:t>
            </w:r>
          </w:p>
        </w:tc>
        <w:tc>
          <w:tcPr>
            <w:tcW w:w="4895" w:type="dxa"/>
          </w:tcPr>
          <w:p w14:paraId="2BF2ABE5"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John Jairo Muñoz Ramírez</w:t>
            </w:r>
          </w:p>
          <w:p w14:paraId="17B9434A"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 xml:space="preserve">Danna Yiceth Murillo Lemus </w:t>
            </w:r>
          </w:p>
          <w:p w14:paraId="39573238"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Juan David Legarda Uñates</w:t>
            </w:r>
          </w:p>
        </w:tc>
      </w:tr>
      <w:tr w:rsidR="00E62C5C" w14:paraId="4BBFD8D5" w14:textId="77777777" w:rsidTr="003D3179">
        <w:tc>
          <w:tcPr>
            <w:cnfStyle w:val="001000000000" w:firstRow="0" w:lastRow="0" w:firstColumn="1" w:lastColumn="0" w:oddVBand="0" w:evenVBand="0" w:oddHBand="0" w:evenHBand="0" w:firstRowFirstColumn="0" w:firstRowLastColumn="0" w:lastRowFirstColumn="0" w:lastRowLastColumn="0"/>
            <w:tcW w:w="4895" w:type="dxa"/>
          </w:tcPr>
          <w:p w14:paraId="4A65BB82" w14:textId="77777777" w:rsidR="0090401A" w:rsidRDefault="0090401A" w:rsidP="003D3179">
            <w:r>
              <w:t>Fecha</w:t>
            </w:r>
          </w:p>
        </w:tc>
        <w:tc>
          <w:tcPr>
            <w:tcW w:w="4895" w:type="dxa"/>
          </w:tcPr>
          <w:p w14:paraId="3BD74005" w14:textId="77777777" w:rsidR="0090401A" w:rsidRDefault="0090401A" w:rsidP="003D3179">
            <w:pPr>
              <w:cnfStyle w:val="000000000000" w:firstRow="0" w:lastRow="0" w:firstColumn="0" w:lastColumn="0" w:oddVBand="0" w:evenVBand="0" w:oddHBand="0" w:evenHBand="0" w:firstRowFirstColumn="0" w:firstRowLastColumn="0" w:lastRowFirstColumn="0" w:lastRowLastColumn="0"/>
            </w:pPr>
            <w:r>
              <w:t>Septiembre 2022</w:t>
            </w:r>
          </w:p>
        </w:tc>
      </w:tr>
    </w:tbl>
    <w:p w14:paraId="5782FE26" w14:textId="0D5C85BD" w:rsidR="00A70DAD" w:rsidRDefault="00A70DAD" w:rsidP="00E64089"/>
    <w:p w14:paraId="31836AFE" w14:textId="77777777" w:rsidR="00A70DAD" w:rsidRDefault="00A70DAD">
      <w:pPr>
        <w:spacing w:after="160" w:line="259" w:lineRule="auto"/>
      </w:pPr>
      <w:r>
        <w:br w:type="page"/>
      </w:r>
    </w:p>
    <w:p w14:paraId="6BE274F9" w14:textId="62D59F20" w:rsidR="00A70DAD" w:rsidRPr="00A15B23" w:rsidRDefault="00A70DAD" w:rsidP="00A70DAD">
      <w:pPr>
        <w:pStyle w:val="Ttulo2"/>
      </w:pPr>
      <w:bookmarkStart w:id="45" w:name="_Toc118889241"/>
      <w:r w:rsidRPr="00A15B23">
        <w:lastRenderedPageBreak/>
        <w:t>Diagrama de Clases</w:t>
      </w:r>
      <w:bookmarkEnd w:id="45"/>
      <w:r w:rsidRPr="00A15B23">
        <w:t xml:space="preserve"> </w:t>
      </w:r>
    </w:p>
    <w:p w14:paraId="06496B62" w14:textId="0F1DFE6B" w:rsidR="00A70DAD" w:rsidRDefault="00A70DAD" w:rsidP="00A70DAD">
      <w:pPr>
        <w:pStyle w:val="Sinespaciado"/>
      </w:pPr>
      <w:r w:rsidRPr="00A15B23">
        <w:t>En la siguiente figura se encontrará que la clase administrador es la encargada de asignar los roles de acuerdo con el registro para cada usuario, la clase auditor es la encargada de almacenar y gestionar todos los datos eventos adversos que se encuentran en la IPS.</w:t>
      </w:r>
      <w:r>
        <w:t xml:space="preserve"> </w:t>
      </w:r>
    </w:p>
    <w:p w14:paraId="1F83F83F" w14:textId="0CB5FF0E" w:rsidR="00A70DAD" w:rsidRDefault="00A70DAD" w:rsidP="00A70DAD">
      <w:pPr>
        <w:pStyle w:val="Sinespaciado"/>
        <w:ind w:firstLine="0"/>
      </w:pPr>
    </w:p>
    <w:p w14:paraId="3D0667B2" w14:textId="1E897013" w:rsidR="00A70DAD" w:rsidRDefault="00A70DAD" w:rsidP="00A70DAD">
      <w:pPr>
        <w:pStyle w:val="Sinespaciado"/>
        <w:ind w:firstLine="0"/>
      </w:pPr>
      <w:r>
        <w:rPr>
          <w:noProof/>
        </w:rPr>
        <w:drawing>
          <wp:inline distT="0" distB="0" distL="0" distR="0" wp14:anchorId="67D9041F" wp14:editId="782E2D36">
            <wp:extent cx="5971540" cy="415861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71540" cy="4158615"/>
                    </a:xfrm>
                    <a:prstGeom prst="rect">
                      <a:avLst/>
                    </a:prstGeom>
                  </pic:spPr>
                </pic:pic>
              </a:graphicData>
            </a:graphic>
          </wp:inline>
        </w:drawing>
      </w:r>
    </w:p>
    <w:p w14:paraId="2C86FC95" w14:textId="77777777" w:rsidR="00A70DAD" w:rsidRDefault="00A70DAD">
      <w:pPr>
        <w:spacing w:after="160" w:line="259" w:lineRule="auto"/>
        <w:rPr>
          <w:rFonts w:ascii="Times New Roman" w:hAnsi="Times New Roman"/>
          <w:sz w:val="24"/>
        </w:rPr>
      </w:pPr>
      <w:r>
        <w:br w:type="page"/>
      </w:r>
    </w:p>
    <w:p w14:paraId="199D3B55" w14:textId="4BB2FC54" w:rsidR="00A70DAD" w:rsidRDefault="00A70DAD" w:rsidP="00A70DAD">
      <w:pPr>
        <w:pStyle w:val="Ttulo2"/>
      </w:pPr>
      <w:bookmarkStart w:id="46" w:name="_Toc118889242"/>
      <w:r>
        <w:lastRenderedPageBreak/>
        <w:t>Diagrama de Secuencias</w:t>
      </w:r>
      <w:bookmarkEnd w:id="46"/>
      <w:r>
        <w:t xml:space="preserve"> </w:t>
      </w:r>
    </w:p>
    <w:p w14:paraId="33FB532F" w14:textId="2EB63F84" w:rsidR="00A70DAD" w:rsidRDefault="00A70DAD" w:rsidP="00A70DAD">
      <w:pPr>
        <w:pStyle w:val="Sinespaciado"/>
        <w:ind w:firstLine="0"/>
      </w:pPr>
      <w:r>
        <w:rPr>
          <w:noProof/>
        </w:rPr>
        <w:drawing>
          <wp:inline distT="0" distB="0" distL="0" distR="0" wp14:anchorId="34EF1BE6" wp14:editId="37A421ED">
            <wp:extent cx="5971540" cy="5269230"/>
            <wp:effectExtent l="0" t="0" r="0" b="762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71540" cy="5269230"/>
                    </a:xfrm>
                    <a:prstGeom prst="rect">
                      <a:avLst/>
                    </a:prstGeom>
                  </pic:spPr>
                </pic:pic>
              </a:graphicData>
            </a:graphic>
          </wp:inline>
        </w:drawing>
      </w:r>
    </w:p>
    <w:p w14:paraId="20AF6A32" w14:textId="5D4B9094" w:rsidR="00A70DAD" w:rsidRDefault="00A70DAD" w:rsidP="00A70DAD">
      <w:pPr>
        <w:pStyle w:val="Sinespaciado"/>
        <w:ind w:firstLine="0"/>
      </w:pPr>
    </w:p>
    <w:p w14:paraId="3DFDEEC3" w14:textId="77777777" w:rsidR="00A70DAD" w:rsidRDefault="00A70DAD">
      <w:pPr>
        <w:spacing w:after="160" w:line="259" w:lineRule="auto"/>
        <w:rPr>
          <w:rFonts w:ascii="Times New Roman" w:hAnsi="Times New Roman"/>
          <w:sz w:val="24"/>
        </w:rPr>
      </w:pPr>
      <w:r>
        <w:br w:type="page"/>
      </w:r>
    </w:p>
    <w:p w14:paraId="3AFFA82E" w14:textId="65925EA6" w:rsidR="00DB5044" w:rsidRDefault="00DB5044" w:rsidP="00DB5044">
      <w:pPr>
        <w:pStyle w:val="Ttulo2"/>
      </w:pPr>
      <w:bookmarkStart w:id="47" w:name="_Toc118889243"/>
      <w:r>
        <w:lastRenderedPageBreak/>
        <w:t>Diagrama de Paquetes</w:t>
      </w:r>
      <w:bookmarkEnd w:id="47"/>
    </w:p>
    <w:p w14:paraId="3B45FE91" w14:textId="51333A38" w:rsidR="00BF5574" w:rsidRPr="00BF5574" w:rsidRDefault="00BF5574" w:rsidP="00BF5574">
      <w:r>
        <w:rPr>
          <w:noProof/>
        </w:rPr>
        <w:drawing>
          <wp:inline distT="0" distB="0" distL="0" distR="0" wp14:anchorId="354D659D" wp14:editId="3631AF6B">
            <wp:extent cx="5971540" cy="4732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4732020"/>
                    </a:xfrm>
                    <a:prstGeom prst="rect">
                      <a:avLst/>
                    </a:prstGeom>
                  </pic:spPr>
                </pic:pic>
              </a:graphicData>
            </a:graphic>
          </wp:inline>
        </w:drawing>
      </w:r>
    </w:p>
    <w:p w14:paraId="25970652" w14:textId="2DB63CDB" w:rsidR="00A70DAD" w:rsidRDefault="00A70DAD" w:rsidP="00A70DAD">
      <w:pPr>
        <w:pStyle w:val="Ttulo2"/>
      </w:pPr>
      <w:bookmarkStart w:id="48" w:name="_Toc118889244"/>
      <w:r>
        <w:lastRenderedPageBreak/>
        <w:t>Diagrama de componentes</w:t>
      </w:r>
      <w:bookmarkEnd w:id="48"/>
      <w:r>
        <w:t xml:space="preserve"> </w:t>
      </w:r>
    </w:p>
    <w:p w14:paraId="43495EF9" w14:textId="5A8C8C63" w:rsidR="00E641CF" w:rsidRPr="00E641CF" w:rsidRDefault="00E641CF" w:rsidP="00E641CF">
      <w:r>
        <w:rPr>
          <w:noProof/>
        </w:rPr>
        <w:drawing>
          <wp:inline distT="0" distB="0" distL="0" distR="0" wp14:anchorId="5CF28EA6" wp14:editId="43C38B65">
            <wp:extent cx="5971540" cy="2604135"/>
            <wp:effectExtent l="0" t="0" r="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3"/>
                    <a:stretch>
                      <a:fillRect/>
                    </a:stretch>
                  </pic:blipFill>
                  <pic:spPr>
                    <a:xfrm>
                      <a:off x="0" y="0"/>
                      <a:ext cx="5971540" cy="2604135"/>
                    </a:xfrm>
                    <a:prstGeom prst="rect">
                      <a:avLst/>
                    </a:prstGeom>
                  </pic:spPr>
                </pic:pic>
              </a:graphicData>
            </a:graphic>
          </wp:inline>
        </w:drawing>
      </w:r>
    </w:p>
    <w:p w14:paraId="2E5FABD8" w14:textId="55B4766A" w:rsidR="00A70DAD" w:rsidRDefault="00A70DAD" w:rsidP="00A70DAD">
      <w:pPr>
        <w:pStyle w:val="Ttulo2"/>
      </w:pPr>
      <w:bookmarkStart w:id="49" w:name="_Toc118889245"/>
      <w:r>
        <w:lastRenderedPageBreak/>
        <w:t>Diagrama de despliegue</w:t>
      </w:r>
      <w:bookmarkEnd w:id="49"/>
    </w:p>
    <w:p w14:paraId="072FB21A" w14:textId="382F7C4F" w:rsidR="00B01E91" w:rsidRPr="00B01E91" w:rsidRDefault="00B01E91" w:rsidP="00B01E91">
      <w:r>
        <w:rPr>
          <w:noProof/>
        </w:rPr>
        <w:drawing>
          <wp:inline distT="0" distB="0" distL="0" distR="0" wp14:anchorId="10C0BCD8" wp14:editId="7B57EFEB">
            <wp:extent cx="5971540" cy="5053965"/>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4"/>
                    <a:stretch>
                      <a:fillRect/>
                    </a:stretch>
                  </pic:blipFill>
                  <pic:spPr>
                    <a:xfrm>
                      <a:off x="0" y="0"/>
                      <a:ext cx="5971540" cy="5053965"/>
                    </a:xfrm>
                    <a:prstGeom prst="rect">
                      <a:avLst/>
                    </a:prstGeom>
                  </pic:spPr>
                </pic:pic>
              </a:graphicData>
            </a:graphic>
          </wp:inline>
        </w:drawing>
      </w:r>
    </w:p>
    <w:p w14:paraId="00AD87C7" w14:textId="308D7D74" w:rsidR="00A70DAD" w:rsidRDefault="00A70DAD" w:rsidP="008344FF">
      <w:pPr>
        <w:pStyle w:val="Ttulo1"/>
      </w:pPr>
      <w:bookmarkStart w:id="50" w:name="_Toc118889246"/>
      <w:r>
        <w:lastRenderedPageBreak/>
        <w:t>IMPLEMENTACIÓN</w:t>
      </w:r>
      <w:bookmarkEnd w:id="50"/>
      <w:r>
        <w:t xml:space="preserve"> </w:t>
      </w:r>
    </w:p>
    <w:p w14:paraId="3F12A847" w14:textId="4A102860" w:rsidR="008344FF" w:rsidRDefault="008344FF" w:rsidP="008344FF">
      <w:pPr>
        <w:pStyle w:val="Ttulo2"/>
      </w:pPr>
      <w:bookmarkStart w:id="51" w:name="_Toc118889247"/>
      <w:r>
        <w:t>Modelo Relacional</w:t>
      </w:r>
      <w:bookmarkEnd w:id="51"/>
      <w:r>
        <w:t xml:space="preserve"> </w:t>
      </w:r>
    </w:p>
    <w:p w14:paraId="1272F579" w14:textId="316DD6D7" w:rsidR="008344FF" w:rsidRDefault="008344FF" w:rsidP="008344FF">
      <w:r>
        <w:rPr>
          <w:noProof/>
        </w:rPr>
        <w:drawing>
          <wp:inline distT="0" distB="0" distL="0" distR="0" wp14:anchorId="255F27B9" wp14:editId="22448A13">
            <wp:extent cx="5971540" cy="40982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71540" cy="4098290"/>
                    </a:xfrm>
                    <a:prstGeom prst="rect">
                      <a:avLst/>
                    </a:prstGeom>
                  </pic:spPr>
                </pic:pic>
              </a:graphicData>
            </a:graphic>
          </wp:inline>
        </w:drawing>
      </w:r>
    </w:p>
    <w:p w14:paraId="5DD7BA10" w14:textId="3E41FA7D" w:rsidR="008344FF" w:rsidRDefault="008344FF">
      <w:pPr>
        <w:spacing w:after="160" w:line="259" w:lineRule="auto"/>
      </w:pPr>
      <w:r>
        <w:br w:type="page"/>
      </w:r>
    </w:p>
    <w:p w14:paraId="26C28018" w14:textId="77777777" w:rsidR="00E80453" w:rsidRDefault="00E80453" w:rsidP="00E80453">
      <w:pPr>
        <w:pStyle w:val="Ttulo2"/>
      </w:pPr>
      <w:bookmarkStart w:id="52" w:name="_Toc118889248"/>
      <w:r>
        <w:lastRenderedPageBreak/>
        <w:t>Diccionario de Datos</w:t>
      </w:r>
      <w:bookmarkEnd w:id="52"/>
      <w:r>
        <w:t xml:space="preserve"> </w:t>
      </w:r>
    </w:p>
    <w:p w14:paraId="29F9C986" w14:textId="4CD51CE6" w:rsidR="008344FF" w:rsidRDefault="008344FF" w:rsidP="00E80453">
      <w:pPr>
        <w:pStyle w:val="Ttulo2"/>
      </w:pPr>
      <w:bookmarkStart w:id="53" w:name="_Toc118889249"/>
      <w:r>
        <w:t>Auditor</w:t>
      </w:r>
      <w:bookmarkEnd w:id="53"/>
      <w:r>
        <w:t xml:space="preserve"> </w:t>
      </w:r>
    </w:p>
    <w:tbl>
      <w:tblPr>
        <w:tblStyle w:val="Tablaconcuadrcula"/>
        <w:tblW w:w="0" w:type="auto"/>
        <w:tblLook w:val="04A0" w:firstRow="1" w:lastRow="0" w:firstColumn="1" w:lastColumn="0" w:noHBand="0" w:noVBand="1"/>
      </w:tblPr>
      <w:tblGrid>
        <w:gridCol w:w="2263"/>
        <w:gridCol w:w="1560"/>
        <w:gridCol w:w="5571"/>
      </w:tblGrid>
      <w:tr w:rsidR="008344FF" w14:paraId="76A3AEE7" w14:textId="77777777" w:rsidTr="00E80453">
        <w:tc>
          <w:tcPr>
            <w:tcW w:w="2263" w:type="dxa"/>
          </w:tcPr>
          <w:p w14:paraId="55F46BED" w14:textId="47E22E70" w:rsidR="008344FF" w:rsidRDefault="008344FF" w:rsidP="008344FF">
            <w:proofErr w:type="spellStart"/>
            <w:r>
              <w:t>Id_Auditor</w:t>
            </w:r>
            <w:proofErr w:type="spellEnd"/>
          </w:p>
        </w:tc>
        <w:tc>
          <w:tcPr>
            <w:tcW w:w="1560" w:type="dxa"/>
          </w:tcPr>
          <w:p w14:paraId="1CDD3E96" w14:textId="282B8749" w:rsidR="008344FF" w:rsidRDefault="008344FF" w:rsidP="008344FF">
            <w:proofErr w:type="spellStart"/>
            <w:r>
              <w:t>Int</w:t>
            </w:r>
            <w:proofErr w:type="spellEnd"/>
            <w:r>
              <w:t>(10)</w:t>
            </w:r>
          </w:p>
        </w:tc>
        <w:tc>
          <w:tcPr>
            <w:tcW w:w="5571" w:type="dxa"/>
          </w:tcPr>
          <w:p w14:paraId="6EB6D203" w14:textId="720CB05F" w:rsidR="008344FF" w:rsidRDefault="008344FF" w:rsidP="008344FF">
            <w:r>
              <w:t>Numero identificador del auditor</w:t>
            </w:r>
          </w:p>
        </w:tc>
      </w:tr>
      <w:tr w:rsidR="008344FF" w14:paraId="2CFC44A4" w14:textId="77777777" w:rsidTr="00E80453">
        <w:tc>
          <w:tcPr>
            <w:tcW w:w="2263" w:type="dxa"/>
          </w:tcPr>
          <w:p w14:paraId="0079D0D4" w14:textId="75986F58" w:rsidR="008344FF" w:rsidRDefault="008344FF" w:rsidP="008344FF">
            <w:proofErr w:type="spellStart"/>
            <w:r>
              <w:t>Nombre_Auditor</w:t>
            </w:r>
            <w:proofErr w:type="spellEnd"/>
          </w:p>
        </w:tc>
        <w:tc>
          <w:tcPr>
            <w:tcW w:w="1560" w:type="dxa"/>
          </w:tcPr>
          <w:p w14:paraId="5C4D00B3" w14:textId="6C6069EF" w:rsidR="008344FF" w:rsidRDefault="008344FF" w:rsidP="008344FF">
            <w:proofErr w:type="spellStart"/>
            <w:r w:rsidRPr="00F75991">
              <w:t>Varchar</w:t>
            </w:r>
            <w:proofErr w:type="spellEnd"/>
            <w:r w:rsidRPr="00F75991">
              <w:t>(50)</w:t>
            </w:r>
          </w:p>
        </w:tc>
        <w:tc>
          <w:tcPr>
            <w:tcW w:w="5571" w:type="dxa"/>
          </w:tcPr>
          <w:p w14:paraId="1120A8E6" w14:textId="6BD72093" w:rsidR="008344FF" w:rsidRDefault="008344FF" w:rsidP="008344FF">
            <w:r>
              <w:t>Nombre del auditor</w:t>
            </w:r>
          </w:p>
        </w:tc>
      </w:tr>
      <w:tr w:rsidR="008344FF" w14:paraId="0D67E3F2" w14:textId="77777777" w:rsidTr="00E80453">
        <w:tc>
          <w:tcPr>
            <w:tcW w:w="2263" w:type="dxa"/>
          </w:tcPr>
          <w:p w14:paraId="64E20D2F" w14:textId="421CC869" w:rsidR="008344FF" w:rsidRDefault="008344FF" w:rsidP="008344FF">
            <w:proofErr w:type="spellStart"/>
            <w:r>
              <w:t>Apellido_Auditor</w:t>
            </w:r>
            <w:proofErr w:type="spellEnd"/>
          </w:p>
        </w:tc>
        <w:tc>
          <w:tcPr>
            <w:tcW w:w="1560" w:type="dxa"/>
          </w:tcPr>
          <w:p w14:paraId="4F20BA76" w14:textId="49CCDA74" w:rsidR="008344FF" w:rsidRDefault="008344FF" w:rsidP="008344FF">
            <w:proofErr w:type="spellStart"/>
            <w:r w:rsidRPr="00F75991">
              <w:t>Varchar</w:t>
            </w:r>
            <w:proofErr w:type="spellEnd"/>
            <w:r w:rsidRPr="00F75991">
              <w:t>(50)</w:t>
            </w:r>
          </w:p>
        </w:tc>
        <w:tc>
          <w:tcPr>
            <w:tcW w:w="5571" w:type="dxa"/>
          </w:tcPr>
          <w:p w14:paraId="359E1A68" w14:textId="37098F2E" w:rsidR="008344FF" w:rsidRDefault="008344FF" w:rsidP="008344FF">
            <w:r>
              <w:t>Apellido del auditor</w:t>
            </w:r>
          </w:p>
        </w:tc>
      </w:tr>
      <w:tr w:rsidR="008344FF" w14:paraId="2744A528" w14:textId="77777777" w:rsidTr="00E80453">
        <w:tc>
          <w:tcPr>
            <w:tcW w:w="2263" w:type="dxa"/>
          </w:tcPr>
          <w:p w14:paraId="0DACB34F" w14:textId="46E4D811" w:rsidR="008344FF" w:rsidRDefault="008344FF" w:rsidP="008344FF">
            <w:proofErr w:type="spellStart"/>
            <w:r>
              <w:t>Correo_Auditor</w:t>
            </w:r>
            <w:proofErr w:type="spellEnd"/>
            <w:r>
              <w:t xml:space="preserve"> </w:t>
            </w:r>
          </w:p>
        </w:tc>
        <w:tc>
          <w:tcPr>
            <w:tcW w:w="1560" w:type="dxa"/>
          </w:tcPr>
          <w:p w14:paraId="35678590" w14:textId="52E56BE1" w:rsidR="008344FF" w:rsidRDefault="008344FF" w:rsidP="008344FF">
            <w:proofErr w:type="spellStart"/>
            <w:r w:rsidRPr="00F75991">
              <w:t>Varchar</w:t>
            </w:r>
            <w:proofErr w:type="spellEnd"/>
            <w:r w:rsidRPr="00F75991">
              <w:t>(50)</w:t>
            </w:r>
          </w:p>
        </w:tc>
        <w:tc>
          <w:tcPr>
            <w:tcW w:w="5571" w:type="dxa"/>
          </w:tcPr>
          <w:p w14:paraId="5F7BB110" w14:textId="04C6A138" w:rsidR="008344FF" w:rsidRDefault="008344FF" w:rsidP="008344FF">
            <w:r w:rsidRPr="00CC4F66">
              <w:t>Correo de contacto del a</w:t>
            </w:r>
            <w:r>
              <w:t>uditor asignado por la empresa.</w:t>
            </w:r>
          </w:p>
        </w:tc>
      </w:tr>
    </w:tbl>
    <w:p w14:paraId="32B1D31A" w14:textId="77777777" w:rsidR="008344FF" w:rsidRPr="008344FF" w:rsidRDefault="008344FF" w:rsidP="008344FF"/>
    <w:p w14:paraId="073B14C3" w14:textId="77777777" w:rsidR="008344FF" w:rsidRPr="00E80453" w:rsidRDefault="008344FF" w:rsidP="00E80453">
      <w:pPr>
        <w:pStyle w:val="Ttulo2"/>
      </w:pPr>
      <w:bookmarkStart w:id="54" w:name="_Toc118889250"/>
      <w:r w:rsidRPr="00E80453">
        <w:t>IPS</w:t>
      </w:r>
      <w:bookmarkEnd w:id="54"/>
    </w:p>
    <w:tbl>
      <w:tblPr>
        <w:tblStyle w:val="Tablaconcuadrcula"/>
        <w:tblW w:w="9351" w:type="dxa"/>
        <w:tblLook w:val="04A0" w:firstRow="1" w:lastRow="0" w:firstColumn="1" w:lastColumn="0" w:noHBand="0" w:noVBand="1"/>
      </w:tblPr>
      <w:tblGrid>
        <w:gridCol w:w="2263"/>
        <w:gridCol w:w="1560"/>
        <w:gridCol w:w="5528"/>
      </w:tblGrid>
      <w:tr w:rsidR="008344FF" w:rsidRPr="00CC4F66" w14:paraId="60F4D0D9" w14:textId="77777777" w:rsidTr="00E80453">
        <w:tc>
          <w:tcPr>
            <w:tcW w:w="2263" w:type="dxa"/>
          </w:tcPr>
          <w:p w14:paraId="00983065" w14:textId="77777777" w:rsidR="008344FF" w:rsidRPr="00CC4F66" w:rsidRDefault="008344FF" w:rsidP="00A87EFB">
            <w:pPr>
              <w:tabs>
                <w:tab w:val="left" w:pos="1380"/>
              </w:tabs>
            </w:pPr>
            <w:r w:rsidRPr="00CC4F66">
              <w:t>ID_IPS</w:t>
            </w:r>
          </w:p>
        </w:tc>
        <w:tc>
          <w:tcPr>
            <w:tcW w:w="1560" w:type="dxa"/>
          </w:tcPr>
          <w:p w14:paraId="698544F7" w14:textId="77777777" w:rsidR="008344FF" w:rsidRPr="00CC4F66" w:rsidRDefault="008344FF" w:rsidP="00A87EFB">
            <w:pPr>
              <w:tabs>
                <w:tab w:val="left" w:pos="1380"/>
              </w:tabs>
            </w:pPr>
            <w:proofErr w:type="spellStart"/>
            <w:r w:rsidRPr="00CC4F66">
              <w:t>Int</w:t>
            </w:r>
            <w:proofErr w:type="spellEnd"/>
            <w:r w:rsidRPr="00CC4F66">
              <w:t>(10)</w:t>
            </w:r>
          </w:p>
        </w:tc>
        <w:tc>
          <w:tcPr>
            <w:tcW w:w="5528" w:type="dxa"/>
          </w:tcPr>
          <w:p w14:paraId="38B3B35D" w14:textId="77777777" w:rsidR="008344FF" w:rsidRPr="00CC4F66" w:rsidRDefault="008344FF" w:rsidP="00A87EFB">
            <w:pPr>
              <w:tabs>
                <w:tab w:val="left" w:pos="1380"/>
              </w:tabs>
            </w:pPr>
            <w:r w:rsidRPr="00CC4F66">
              <w:t xml:space="preserve">Numero identificador de </w:t>
            </w:r>
            <w:r>
              <w:t>la IPS.</w:t>
            </w:r>
          </w:p>
        </w:tc>
      </w:tr>
      <w:tr w:rsidR="008344FF" w:rsidRPr="00CC4F66" w14:paraId="4005876E" w14:textId="77777777" w:rsidTr="00E80453">
        <w:tc>
          <w:tcPr>
            <w:tcW w:w="2263" w:type="dxa"/>
          </w:tcPr>
          <w:p w14:paraId="2AFCFB69" w14:textId="77777777" w:rsidR="008344FF" w:rsidRPr="00CC4F66" w:rsidRDefault="008344FF" w:rsidP="00A87EFB">
            <w:pPr>
              <w:tabs>
                <w:tab w:val="left" w:pos="1380"/>
              </w:tabs>
            </w:pPr>
            <w:proofErr w:type="spellStart"/>
            <w:r w:rsidRPr="00CC4F66">
              <w:t>Nombre_IPS</w:t>
            </w:r>
            <w:proofErr w:type="spellEnd"/>
          </w:p>
        </w:tc>
        <w:tc>
          <w:tcPr>
            <w:tcW w:w="1560" w:type="dxa"/>
          </w:tcPr>
          <w:p w14:paraId="4645B82C" w14:textId="77777777" w:rsidR="008344FF" w:rsidRPr="00CC4F66" w:rsidRDefault="008344FF" w:rsidP="00A87EFB">
            <w:pPr>
              <w:tabs>
                <w:tab w:val="left" w:pos="1380"/>
              </w:tabs>
            </w:pPr>
            <w:proofErr w:type="spellStart"/>
            <w:r>
              <w:t>Varchar</w:t>
            </w:r>
            <w:proofErr w:type="spellEnd"/>
            <w:r>
              <w:t>(50)</w:t>
            </w:r>
          </w:p>
        </w:tc>
        <w:tc>
          <w:tcPr>
            <w:tcW w:w="5528" w:type="dxa"/>
          </w:tcPr>
          <w:p w14:paraId="7BB73F55" w14:textId="77777777" w:rsidR="008344FF" w:rsidRPr="00CC4F66" w:rsidRDefault="008344FF" w:rsidP="00A87EFB">
            <w:pPr>
              <w:tabs>
                <w:tab w:val="left" w:pos="1380"/>
              </w:tabs>
            </w:pPr>
            <w:r w:rsidRPr="00CC4F66">
              <w:t>N</w:t>
            </w:r>
            <w:r>
              <w:t>ombre de la IPS.</w:t>
            </w:r>
          </w:p>
        </w:tc>
      </w:tr>
      <w:tr w:rsidR="008344FF" w14:paraId="2F584ADA" w14:textId="77777777" w:rsidTr="00E80453">
        <w:tc>
          <w:tcPr>
            <w:tcW w:w="2263" w:type="dxa"/>
          </w:tcPr>
          <w:p w14:paraId="2F296200" w14:textId="77777777" w:rsidR="008344FF" w:rsidRPr="00CC4F66" w:rsidRDefault="008344FF" w:rsidP="00A87EFB">
            <w:pPr>
              <w:tabs>
                <w:tab w:val="left" w:pos="1380"/>
              </w:tabs>
            </w:pPr>
            <w:proofErr w:type="spellStart"/>
            <w:r w:rsidRPr="00CC4F66">
              <w:t>Telefono_IPS</w:t>
            </w:r>
            <w:proofErr w:type="spellEnd"/>
          </w:p>
        </w:tc>
        <w:tc>
          <w:tcPr>
            <w:tcW w:w="1560" w:type="dxa"/>
          </w:tcPr>
          <w:p w14:paraId="61A16813" w14:textId="77777777" w:rsidR="008344FF" w:rsidRPr="00CC4F66" w:rsidRDefault="008344FF" w:rsidP="00A87EFB">
            <w:pPr>
              <w:tabs>
                <w:tab w:val="left" w:pos="1380"/>
              </w:tabs>
            </w:pPr>
            <w:proofErr w:type="spellStart"/>
            <w:r w:rsidRPr="00CC4F66">
              <w:t>numeric</w:t>
            </w:r>
            <w:proofErr w:type="spellEnd"/>
          </w:p>
        </w:tc>
        <w:tc>
          <w:tcPr>
            <w:tcW w:w="5528" w:type="dxa"/>
          </w:tcPr>
          <w:p w14:paraId="08228516" w14:textId="77777777" w:rsidR="008344FF" w:rsidRPr="00CC4F66" w:rsidRDefault="008344FF" w:rsidP="00A87EFB">
            <w:pPr>
              <w:tabs>
                <w:tab w:val="left" w:pos="1380"/>
              </w:tabs>
            </w:pPr>
            <w:r>
              <w:t>Numero de contacto IPS.</w:t>
            </w:r>
          </w:p>
        </w:tc>
      </w:tr>
      <w:tr w:rsidR="008344FF" w:rsidRPr="00CC4F66" w14:paraId="69AF2FFD" w14:textId="77777777" w:rsidTr="00E80453">
        <w:tc>
          <w:tcPr>
            <w:tcW w:w="2263" w:type="dxa"/>
          </w:tcPr>
          <w:p w14:paraId="693C46F6" w14:textId="77777777" w:rsidR="008344FF" w:rsidRPr="00CC4F66" w:rsidRDefault="008344FF" w:rsidP="00A87EFB">
            <w:pPr>
              <w:tabs>
                <w:tab w:val="left" w:pos="1380"/>
              </w:tabs>
            </w:pPr>
            <w:proofErr w:type="spellStart"/>
            <w:r w:rsidRPr="00CC4F66">
              <w:t>Correo_IPS</w:t>
            </w:r>
            <w:proofErr w:type="spellEnd"/>
          </w:p>
        </w:tc>
        <w:tc>
          <w:tcPr>
            <w:tcW w:w="1560" w:type="dxa"/>
          </w:tcPr>
          <w:p w14:paraId="487B4D4B" w14:textId="77777777" w:rsidR="008344FF" w:rsidRPr="00CC4F66" w:rsidRDefault="008344FF" w:rsidP="00A87EFB">
            <w:pPr>
              <w:tabs>
                <w:tab w:val="left" w:pos="1380"/>
              </w:tabs>
            </w:pPr>
            <w:proofErr w:type="spellStart"/>
            <w:r>
              <w:t>Varchar</w:t>
            </w:r>
            <w:proofErr w:type="spellEnd"/>
            <w:r>
              <w:t>(50)</w:t>
            </w:r>
          </w:p>
        </w:tc>
        <w:tc>
          <w:tcPr>
            <w:tcW w:w="5528" w:type="dxa"/>
          </w:tcPr>
          <w:p w14:paraId="3D510EBD" w14:textId="77777777" w:rsidR="008344FF" w:rsidRPr="00CC4F66" w:rsidRDefault="008344FF" w:rsidP="00A87EFB">
            <w:pPr>
              <w:tabs>
                <w:tab w:val="left" w:pos="1380"/>
              </w:tabs>
            </w:pPr>
            <w:r w:rsidRPr="00CC4F66">
              <w:t>Correo de contacto de l</w:t>
            </w:r>
            <w:r>
              <w:t>a IPS.</w:t>
            </w:r>
          </w:p>
        </w:tc>
      </w:tr>
      <w:tr w:rsidR="008344FF" w:rsidRPr="00CC4F66" w14:paraId="16FB58AC" w14:textId="77777777" w:rsidTr="00E80453">
        <w:tc>
          <w:tcPr>
            <w:tcW w:w="2263" w:type="dxa"/>
          </w:tcPr>
          <w:p w14:paraId="00D0FA1F" w14:textId="77777777" w:rsidR="008344FF" w:rsidRPr="00CC4F66" w:rsidRDefault="008344FF" w:rsidP="00A87EFB">
            <w:pPr>
              <w:tabs>
                <w:tab w:val="left" w:pos="1380"/>
              </w:tabs>
            </w:pPr>
            <w:proofErr w:type="spellStart"/>
            <w:r w:rsidRPr="00CC4F66">
              <w:t>Sede_IPS</w:t>
            </w:r>
            <w:proofErr w:type="spellEnd"/>
          </w:p>
        </w:tc>
        <w:tc>
          <w:tcPr>
            <w:tcW w:w="1560" w:type="dxa"/>
          </w:tcPr>
          <w:p w14:paraId="6C181861" w14:textId="77777777" w:rsidR="008344FF" w:rsidRPr="00CC4F66" w:rsidRDefault="008344FF" w:rsidP="00A87EFB">
            <w:pPr>
              <w:tabs>
                <w:tab w:val="left" w:pos="1380"/>
              </w:tabs>
            </w:pPr>
            <w:proofErr w:type="spellStart"/>
            <w:r>
              <w:t>Varchar</w:t>
            </w:r>
            <w:proofErr w:type="spellEnd"/>
            <w:r>
              <w:t>(50)</w:t>
            </w:r>
          </w:p>
        </w:tc>
        <w:tc>
          <w:tcPr>
            <w:tcW w:w="5528" w:type="dxa"/>
          </w:tcPr>
          <w:p w14:paraId="736C2604" w14:textId="77777777" w:rsidR="008344FF" w:rsidRPr="00CC4F66" w:rsidRDefault="008344FF" w:rsidP="00A87EFB">
            <w:pPr>
              <w:tabs>
                <w:tab w:val="left" w:pos="1380"/>
              </w:tabs>
            </w:pPr>
            <w:r>
              <w:t>Sede que corresponde la IPS.</w:t>
            </w:r>
          </w:p>
        </w:tc>
      </w:tr>
    </w:tbl>
    <w:p w14:paraId="74181D84" w14:textId="77777777" w:rsidR="008344FF" w:rsidRDefault="008344FF" w:rsidP="008344FF">
      <w:pPr>
        <w:tabs>
          <w:tab w:val="left" w:pos="1380"/>
        </w:tabs>
        <w:rPr>
          <w:rFonts w:ascii="Arial" w:hAnsi="Arial" w:cs="Arial"/>
          <w:sz w:val="30"/>
          <w:szCs w:val="30"/>
        </w:rPr>
      </w:pPr>
    </w:p>
    <w:p w14:paraId="5C314338" w14:textId="77777777" w:rsidR="008344FF" w:rsidRPr="00E80453" w:rsidRDefault="008344FF" w:rsidP="00E80453">
      <w:pPr>
        <w:pStyle w:val="Ttulo2"/>
      </w:pPr>
      <w:bookmarkStart w:id="55" w:name="_Toc118889251"/>
      <w:r w:rsidRPr="00E80453">
        <w:t>Evento</w:t>
      </w:r>
      <w:bookmarkEnd w:id="55"/>
    </w:p>
    <w:tbl>
      <w:tblPr>
        <w:tblStyle w:val="Tablaconcuadrcula"/>
        <w:tblW w:w="9351" w:type="dxa"/>
        <w:tblLook w:val="04A0" w:firstRow="1" w:lastRow="0" w:firstColumn="1" w:lastColumn="0" w:noHBand="0" w:noVBand="1"/>
      </w:tblPr>
      <w:tblGrid>
        <w:gridCol w:w="2263"/>
        <w:gridCol w:w="1560"/>
        <w:gridCol w:w="5528"/>
      </w:tblGrid>
      <w:tr w:rsidR="008344FF" w:rsidRPr="00CC4F66" w14:paraId="67AE7DEC" w14:textId="77777777" w:rsidTr="00E80453">
        <w:tc>
          <w:tcPr>
            <w:tcW w:w="2263" w:type="dxa"/>
          </w:tcPr>
          <w:p w14:paraId="68EC9555" w14:textId="77777777" w:rsidR="008344FF" w:rsidRPr="00CC4F66" w:rsidRDefault="008344FF" w:rsidP="00A87EFB">
            <w:pPr>
              <w:tabs>
                <w:tab w:val="left" w:pos="1380"/>
              </w:tabs>
            </w:pPr>
            <w:proofErr w:type="spellStart"/>
            <w:r>
              <w:t>ID_Evento</w:t>
            </w:r>
            <w:proofErr w:type="spellEnd"/>
          </w:p>
        </w:tc>
        <w:tc>
          <w:tcPr>
            <w:tcW w:w="1560" w:type="dxa"/>
          </w:tcPr>
          <w:p w14:paraId="5729BD7C" w14:textId="77777777" w:rsidR="008344FF" w:rsidRPr="00CC4F66" w:rsidRDefault="008344FF" w:rsidP="00A87EFB">
            <w:pPr>
              <w:tabs>
                <w:tab w:val="left" w:pos="1380"/>
              </w:tabs>
            </w:pPr>
            <w:proofErr w:type="spellStart"/>
            <w:r w:rsidRPr="00CC4F66">
              <w:t>Int</w:t>
            </w:r>
            <w:proofErr w:type="spellEnd"/>
            <w:r w:rsidRPr="00CC4F66">
              <w:t>(10)</w:t>
            </w:r>
          </w:p>
        </w:tc>
        <w:tc>
          <w:tcPr>
            <w:tcW w:w="5528" w:type="dxa"/>
          </w:tcPr>
          <w:p w14:paraId="7757358E" w14:textId="77777777" w:rsidR="008344FF" w:rsidRPr="00CC4F66" w:rsidRDefault="008344FF" w:rsidP="00A87EFB">
            <w:pPr>
              <w:tabs>
                <w:tab w:val="left" w:pos="1380"/>
              </w:tabs>
            </w:pPr>
            <w:r w:rsidRPr="00CC4F66">
              <w:t xml:space="preserve">Numero identificador de </w:t>
            </w:r>
            <w:r>
              <w:t>la novedad prestada.</w:t>
            </w:r>
          </w:p>
        </w:tc>
      </w:tr>
      <w:tr w:rsidR="008344FF" w:rsidRPr="00CC4F66" w14:paraId="3299E584" w14:textId="77777777" w:rsidTr="00E80453">
        <w:tc>
          <w:tcPr>
            <w:tcW w:w="2263" w:type="dxa"/>
          </w:tcPr>
          <w:p w14:paraId="2C21B1F5" w14:textId="77777777" w:rsidR="008344FF" w:rsidRPr="00CC4F66" w:rsidRDefault="008344FF" w:rsidP="00A87EFB">
            <w:pPr>
              <w:tabs>
                <w:tab w:val="left" w:pos="1380"/>
              </w:tabs>
            </w:pPr>
            <w:proofErr w:type="spellStart"/>
            <w:r>
              <w:t>Id_Auditor</w:t>
            </w:r>
            <w:proofErr w:type="spellEnd"/>
          </w:p>
        </w:tc>
        <w:tc>
          <w:tcPr>
            <w:tcW w:w="1560" w:type="dxa"/>
          </w:tcPr>
          <w:p w14:paraId="23B4DB13" w14:textId="77777777" w:rsidR="008344FF" w:rsidRPr="00CC4F66" w:rsidRDefault="008344FF" w:rsidP="00A87EFB">
            <w:pPr>
              <w:tabs>
                <w:tab w:val="left" w:pos="1380"/>
              </w:tabs>
            </w:pPr>
            <w:proofErr w:type="spellStart"/>
            <w:r w:rsidRPr="00CC4F66">
              <w:t>Int</w:t>
            </w:r>
            <w:proofErr w:type="spellEnd"/>
            <w:r w:rsidRPr="00CC4F66">
              <w:t>(10)</w:t>
            </w:r>
          </w:p>
        </w:tc>
        <w:tc>
          <w:tcPr>
            <w:tcW w:w="5528" w:type="dxa"/>
          </w:tcPr>
          <w:p w14:paraId="6C451DEC" w14:textId="77777777" w:rsidR="008344FF" w:rsidRPr="00CC4F66" w:rsidRDefault="008344FF" w:rsidP="00A87EFB">
            <w:pPr>
              <w:tabs>
                <w:tab w:val="left" w:pos="1380"/>
              </w:tabs>
            </w:pPr>
            <w:r>
              <w:t>Numero identificador del auditor</w:t>
            </w:r>
          </w:p>
        </w:tc>
      </w:tr>
      <w:tr w:rsidR="008344FF" w:rsidRPr="001A00C6" w14:paraId="33F46CB3" w14:textId="77777777" w:rsidTr="00E80453">
        <w:tc>
          <w:tcPr>
            <w:tcW w:w="2263" w:type="dxa"/>
          </w:tcPr>
          <w:p w14:paraId="5506B951" w14:textId="77777777" w:rsidR="008344FF" w:rsidRPr="00CC4F66" w:rsidRDefault="008344FF" w:rsidP="00A87EFB">
            <w:pPr>
              <w:tabs>
                <w:tab w:val="left" w:pos="1380"/>
              </w:tabs>
            </w:pPr>
            <w:r w:rsidRPr="00CC4F66">
              <w:t>ID_IPS</w:t>
            </w:r>
          </w:p>
        </w:tc>
        <w:tc>
          <w:tcPr>
            <w:tcW w:w="1560" w:type="dxa"/>
          </w:tcPr>
          <w:p w14:paraId="7E003363" w14:textId="77777777" w:rsidR="008344FF" w:rsidRPr="00CC4F66" w:rsidRDefault="008344FF" w:rsidP="00A87EFB">
            <w:pPr>
              <w:tabs>
                <w:tab w:val="left" w:pos="1380"/>
              </w:tabs>
            </w:pPr>
            <w:proofErr w:type="spellStart"/>
            <w:r w:rsidRPr="00CC4F66">
              <w:t>Int</w:t>
            </w:r>
            <w:proofErr w:type="spellEnd"/>
            <w:r w:rsidRPr="00CC4F66">
              <w:t>(10)</w:t>
            </w:r>
          </w:p>
        </w:tc>
        <w:tc>
          <w:tcPr>
            <w:tcW w:w="5528" w:type="dxa"/>
          </w:tcPr>
          <w:p w14:paraId="68C04A6F" w14:textId="77777777" w:rsidR="008344FF" w:rsidRPr="001A00C6" w:rsidRDefault="008344FF" w:rsidP="00A87EFB">
            <w:pPr>
              <w:tabs>
                <w:tab w:val="left" w:pos="1380"/>
              </w:tabs>
            </w:pPr>
            <w:r w:rsidRPr="00CC4F66">
              <w:t xml:space="preserve">Numero identificador de </w:t>
            </w:r>
            <w:r>
              <w:t>la IPS.</w:t>
            </w:r>
          </w:p>
        </w:tc>
      </w:tr>
      <w:tr w:rsidR="008344FF" w:rsidRPr="00CC4F66" w14:paraId="2CDB4A93" w14:textId="77777777" w:rsidTr="00E80453">
        <w:tc>
          <w:tcPr>
            <w:tcW w:w="2263" w:type="dxa"/>
          </w:tcPr>
          <w:p w14:paraId="42FAE9D7" w14:textId="77777777" w:rsidR="008344FF" w:rsidRPr="00CC4F66" w:rsidRDefault="008344FF" w:rsidP="00A87EFB">
            <w:pPr>
              <w:tabs>
                <w:tab w:val="left" w:pos="1380"/>
              </w:tabs>
            </w:pPr>
            <w:proofErr w:type="spellStart"/>
            <w:r>
              <w:t>Nombre_Evento</w:t>
            </w:r>
            <w:proofErr w:type="spellEnd"/>
          </w:p>
        </w:tc>
        <w:tc>
          <w:tcPr>
            <w:tcW w:w="1560" w:type="dxa"/>
          </w:tcPr>
          <w:p w14:paraId="2EE9BCA4" w14:textId="77777777" w:rsidR="008344FF" w:rsidRPr="00CC4F66" w:rsidRDefault="008344FF" w:rsidP="00A87EFB">
            <w:pPr>
              <w:tabs>
                <w:tab w:val="left" w:pos="1380"/>
              </w:tabs>
            </w:pPr>
            <w:proofErr w:type="spellStart"/>
            <w:r>
              <w:t>Varchar</w:t>
            </w:r>
            <w:proofErr w:type="spellEnd"/>
            <w:r>
              <w:t>(50)</w:t>
            </w:r>
          </w:p>
        </w:tc>
        <w:tc>
          <w:tcPr>
            <w:tcW w:w="5528" w:type="dxa"/>
          </w:tcPr>
          <w:p w14:paraId="57F6A9C2" w14:textId="77777777" w:rsidR="008344FF" w:rsidRPr="00CC4F66" w:rsidRDefault="008344FF" w:rsidP="00A87EFB">
            <w:pPr>
              <w:tabs>
                <w:tab w:val="left" w:pos="1380"/>
              </w:tabs>
            </w:pPr>
            <w:r>
              <w:t>Nombre de la novedad que se presenta.</w:t>
            </w:r>
          </w:p>
        </w:tc>
      </w:tr>
      <w:tr w:rsidR="008344FF" w:rsidRPr="00CC4F66" w14:paraId="13307191" w14:textId="77777777" w:rsidTr="00E80453">
        <w:tc>
          <w:tcPr>
            <w:tcW w:w="2263" w:type="dxa"/>
          </w:tcPr>
          <w:p w14:paraId="73C8ADBC" w14:textId="77777777" w:rsidR="008344FF" w:rsidRPr="00CC4F66" w:rsidRDefault="008344FF" w:rsidP="00A87EFB">
            <w:pPr>
              <w:tabs>
                <w:tab w:val="left" w:pos="1380"/>
              </w:tabs>
            </w:pPr>
            <w:proofErr w:type="spellStart"/>
            <w:r>
              <w:t>Estado_Evento</w:t>
            </w:r>
            <w:proofErr w:type="spellEnd"/>
          </w:p>
        </w:tc>
        <w:tc>
          <w:tcPr>
            <w:tcW w:w="1560" w:type="dxa"/>
          </w:tcPr>
          <w:p w14:paraId="74BDF84F" w14:textId="77777777" w:rsidR="008344FF" w:rsidRPr="00CC4F66" w:rsidRDefault="008344FF" w:rsidP="00A87EFB">
            <w:pPr>
              <w:tabs>
                <w:tab w:val="left" w:pos="1380"/>
              </w:tabs>
            </w:pPr>
            <w:proofErr w:type="spellStart"/>
            <w:r>
              <w:t>Varchar</w:t>
            </w:r>
            <w:proofErr w:type="spellEnd"/>
            <w:r>
              <w:t>(50)</w:t>
            </w:r>
          </w:p>
        </w:tc>
        <w:tc>
          <w:tcPr>
            <w:tcW w:w="5528" w:type="dxa"/>
          </w:tcPr>
          <w:p w14:paraId="36EBE802" w14:textId="77777777" w:rsidR="008344FF" w:rsidRPr="00CC4F66" w:rsidRDefault="008344FF" w:rsidP="00A87EFB">
            <w:pPr>
              <w:tabs>
                <w:tab w:val="left" w:pos="1380"/>
              </w:tabs>
            </w:pPr>
            <w:r>
              <w:t>Sede que corresponde la IPS.</w:t>
            </w:r>
          </w:p>
        </w:tc>
      </w:tr>
      <w:tr w:rsidR="008344FF" w:rsidRPr="00CC4F66" w14:paraId="031C90D7" w14:textId="77777777" w:rsidTr="00E80453">
        <w:tc>
          <w:tcPr>
            <w:tcW w:w="2263" w:type="dxa"/>
          </w:tcPr>
          <w:p w14:paraId="44817D2D" w14:textId="77777777" w:rsidR="008344FF" w:rsidRDefault="008344FF" w:rsidP="00A87EFB">
            <w:pPr>
              <w:tabs>
                <w:tab w:val="left" w:pos="1380"/>
              </w:tabs>
            </w:pPr>
            <w:proofErr w:type="spellStart"/>
            <w:r>
              <w:t>Descricion</w:t>
            </w:r>
            <w:proofErr w:type="spellEnd"/>
          </w:p>
        </w:tc>
        <w:tc>
          <w:tcPr>
            <w:tcW w:w="1560" w:type="dxa"/>
          </w:tcPr>
          <w:p w14:paraId="36ABF559" w14:textId="77777777" w:rsidR="008344FF" w:rsidRDefault="008344FF" w:rsidP="00A87EFB">
            <w:pPr>
              <w:tabs>
                <w:tab w:val="left" w:pos="1380"/>
              </w:tabs>
            </w:pPr>
            <w:proofErr w:type="spellStart"/>
            <w:r>
              <w:t>Varchar</w:t>
            </w:r>
            <w:proofErr w:type="spellEnd"/>
            <w:r>
              <w:t>(50)</w:t>
            </w:r>
          </w:p>
        </w:tc>
        <w:tc>
          <w:tcPr>
            <w:tcW w:w="5528" w:type="dxa"/>
          </w:tcPr>
          <w:p w14:paraId="7DF0348A" w14:textId="77777777" w:rsidR="008344FF" w:rsidRDefault="008344FF" w:rsidP="00A87EFB">
            <w:pPr>
              <w:tabs>
                <w:tab w:val="left" w:pos="1380"/>
              </w:tabs>
            </w:pPr>
            <w:proofErr w:type="spellStart"/>
            <w:r>
              <w:t>Descripcion</w:t>
            </w:r>
            <w:proofErr w:type="spellEnd"/>
            <w:r>
              <w:t>, detalle de la novedad.</w:t>
            </w:r>
          </w:p>
        </w:tc>
      </w:tr>
    </w:tbl>
    <w:p w14:paraId="79ED4192" w14:textId="77777777" w:rsidR="008344FF" w:rsidRDefault="008344FF" w:rsidP="008344FF">
      <w:pPr>
        <w:tabs>
          <w:tab w:val="left" w:pos="1380"/>
        </w:tabs>
        <w:rPr>
          <w:rFonts w:ascii="Arial" w:hAnsi="Arial" w:cs="Arial"/>
          <w:sz w:val="30"/>
          <w:szCs w:val="30"/>
        </w:rPr>
      </w:pPr>
    </w:p>
    <w:p w14:paraId="09418432" w14:textId="77777777" w:rsidR="008344FF" w:rsidRPr="00E80453" w:rsidRDefault="008344FF" w:rsidP="00E80453">
      <w:pPr>
        <w:pStyle w:val="Ttulo2"/>
      </w:pPr>
      <w:bookmarkStart w:id="56" w:name="_Toc118889252"/>
      <w:r w:rsidRPr="00E80453">
        <w:t>Paciente</w:t>
      </w:r>
      <w:bookmarkEnd w:id="56"/>
    </w:p>
    <w:tbl>
      <w:tblPr>
        <w:tblStyle w:val="Tablaconcuadrcula"/>
        <w:tblW w:w="9351" w:type="dxa"/>
        <w:tblLook w:val="04A0" w:firstRow="1" w:lastRow="0" w:firstColumn="1" w:lastColumn="0" w:noHBand="0" w:noVBand="1"/>
      </w:tblPr>
      <w:tblGrid>
        <w:gridCol w:w="2263"/>
        <w:gridCol w:w="1560"/>
        <w:gridCol w:w="5528"/>
      </w:tblGrid>
      <w:tr w:rsidR="008344FF" w:rsidRPr="00CC4F66" w14:paraId="74CF13CD" w14:textId="77777777" w:rsidTr="00E80453">
        <w:tc>
          <w:tcPr>
            <w:tcW w:w="2263" w:type="dxa"/>
          </w:tcPr>
          <w:p w14:paraId="317935E7" w14:textId="77777777" w:rsidR="008344FF" w:rsidRPr="00CC4F66" w:rsidRDefault="008344FF" w:rsidP="00A87EFB">
            <w:pPr>
              <w:tabs>
                <w:tab w:val="left" w:pos="1380"/>
              </w:tabs>
            </w:pPr>
            <w:proofErr w:type="spellStart"/>
            <w:r>
              <w:t>ID_Paciente</w:t>
            </w:r>
            <w:proofErr w:type="spellEnd"/>
          </w:p>
        </w:tc>
        <w:tc>
          <w:tcPr>
            <w:tcW w:w="1560" w:type="dxa"/>
          </w:tcPr>
          <w:p w14:paraId="12159A30" w14:textId="77777777" w:rsidR="008344FF" w:rsidRPr="00CC4F66" w:rsidRDefault="008344FF" w:rsidP="00A87EFB">
            <w:pPr>
              <w:tabs>
                <w:tab w:val="left" w:pos="1380"/>
              </w:tabs>
            </w:pPr>
            <w:proofErr w:type="spellStart"/>
            <w:r w:rsidRPr="00CC4F66">
              <w:t>Int</w:t>
            </w:r>
            <w:proofErr w:type="spellEnd"/>
            <w:r w:rsidRPr="00CC4F66">
              <w:t>(10)</w:t>
            </w:r>
          </w:p>
        </w:tc>
        <w:tc>
          <w:tcPr>
            <w:tcW w:w="5528" w:type="dxa"/>
          </w:tcPr>
          <w:p w14:paraId="61C8F0E9" w14:textId="77777777" w:rsidR="008344FF" w:rsidRPr="00CC4F66" w:rsidRDefault="008344FF" w:rsidP="00A87EFB">
            <w:pPr>
              <w:tabs>
                <w:tab w:val="left" w:pos="1380"/>
              </w:tabs>
            </w:pPr>
            <w:r w:rsidRPr="00CC4F66">
              <w:t>Numero identificador de</w:t>
            </w:r>
            <w:r>
              <w:t>l paciente</w:t>
            </w:r>
          </w:p>
        </w:tc>
      </w:tr>
      <w:tr w:rsidR="008344FF" w:rsidRPr="00CC4F66" w14:paraId="01C7742D" w14:textId="77777777" w:rsidTr="00E80453">
        <w:tc>
          <w:tcPr>
            <w:tcW w:w="2263" w:type="dxa"/>
          </w:tcPr>
          <w:p w14:paraId="473794A9" w14:textId="77777777" w:rsidR="008344FF" w:rsidRPr="00CC4F66" w:rsidRDefault="008344FF" w:rsidP="00A87EFB">
            <w:pPr>
              <w:tabs>
                <w:tab w:val="left" w:pos="1380"/>
              </w:tabs>
            </w:pPr>
            <w:proofErr w:type="spellStart"/>
            <w:r>
              <w:t>Nombre_Paciente</w:t>
            </w:r>
            <w:proofErr w:type="spellEnd"/>
          </w:p>
        </w:tc>
        <w:tc>
          <w:tcPr>
            <w:tcW w:w="1560" w:type="dxa"/>
          </w:tcPr>
          <w:p w14:paraId="3A4EF488" w14:textId="77777777" w:rsidR="008344FF" w:rsidRPr="00CC4F66" w:rsidRDefault="008344FF" w:rsidP="00A87EFB">
            <w:pPr>
              <w:tabs>
                <w:tab w:val="left" w:pos="1380"/>
              </w:tabs>
            </w:pPr>
            <w:proofErr w:type="spellStart"/>
            <w:r>
              <w:t>Varchar</w:t>
            </w:r>
            <w:proofErr w:type="spellEnd"/>
            <w:r>
              <w:t>(50)</w:t>
            </w:r>
          </w:p>
        </w:tc>
        <w:tc>
          <w:tcPr>
            <w:tcW w:w="5528" w:type="dxa"/>
          </w:tcPr>
          <w:p w14:paraId="0207D6C8" w14:textId="77777777" w:rsidR="008344FF" w:rsidRPr="00CC4F66" w:rsidRDefault="008344FF" w:rsidP="00A87EFB">
            <w:pPr>
              <w:tabs>
                <w:tab w:val="left" w:pos="1380"/>
              </w:tabs>
            </w:pPr>
            <w:proofErr w:type="spellStart"/>
            <w:r>
              <w:t>Nombrse</w:t>
            </w:r>
            <w:proofErr w:type="spellEnd"/>
            <w:r>
              <w:t xml:space="preserve"> del paciente.</w:t>
            </w:r>
          </w:p>
        </w:tc>
      </w:tr>
      <w:tr w:rsidR="008344FF" w:rsidRPr="001A00C6" w14:paraId="04D269BF" w14:textId="77777777" w:rsidTr="00E80453">
        <w:tc>
          <w:tcPr>
            <w:tcW w:w="2263" w:type="dxa"/>
          </w:tcPr>
          <w:p w14:paraId="5BC09AB2" w14:textId="77777777" w:rsidR="008344FF" w:rsidRPr="00CC4F66" w:rsidRDefault="008344FF" w:rsidP="00A87EFB">
            <w:pPr>
              <w:tabs>
                <w:tab w:val="left" w:pos="1380"/>
              </w:tabs>
            </w:pPr>
            <w:proofErr w:type="spellStart"/>
            <w:r>
              <w:t>Apellido_Paciente</w:t>
            </w:r>
            <w:proofErr w:type="spellEnd"/>
          </w:p>
        </w:tc>
        <w:tc>
          <w:tcPr>
            <w:tcW w:w="1560" w:type="dxa"/>
          </w:tcPr>
          <w:p w14:paraId="06FB7FEC" w14:textId="77777777" w:rsidR="008344FF" w:rsidRPr="00CC4F66" w:rsidRDefault="008344FF" w:rsidP="00A87EFB">
            <w:pPr>
              <w:tabs>
                <w:tab w:val="left" w:pos="1380"/>
              </w:tabs>
            </w:pPr>
            <w:proofErr w:type="spellStart"/>
            <w:r>
              <w:t>Varchar</w:t>
            </w:r>
            <w:proofErr w:type="spellEnd"/>
            <w:r>
              <w:t>(50)</w:t>
            </w:r>
          </w:p>
        </w:tc>
        <w:tc>
          <w:tcPr>
            <w:tcW w:w="5528" w:type="dxa"/>
          </w:tcPr>
          <w:p w14:paraId="796723B9" w14:textId="77777777" w:rsidR="008344FF" w:rsidRPr="001A00C6" w:rsidRDefault="008344FF" w:rsidP="00A87EFB">
            <w:pPr>
              <w:tabs>
                <w:tab w:val="left" w:pos="1380"/>
              </w:tabs>
            </w:pPr>
            <w:r>
              <w:t>Apellidos del paciente.</w:t>
            </w:r>
          </w:p>
        </w:tc>
      </w:tr>
      <w:tr w:rsidR="008344FF" w:rsidRPr="00CC4F66" w14:paraId="0DAA13FD" w14:textId="77777777" w:rsidTr="00E80453">
        <w:tc>
          <w:tcPr>
            <w:tcW w:w="2263" w:type="dxa"/>
          </w:tcPr>
          <w:p w14:paraId="172F697B" w14:textId="77777777" w:rsidR="008344FF" w:rsidRPr="00CC4F66" w:rsidRDefault="008344FF" w:rsidP="00A87EFB">
            <w:pPr>
              <w:tabs>
                <w:tab w:val="left" w:pos="1380"/>
              </w:tabs>
            </w:pPr>
            <w:proofErr w:type="spellStart"/>
            <w:r>
              <w:t>Tel_Paciente</w:t>
            </w:r>
            <w:proofErr w:type="spellEnd"/>
          </w:p>
        </w:tc>
        <w:tc>
          <w:tcPr>
            <w:tcW w:w="1560" w:type="dxa"/>
          </w:tcPr>
          <w:p w14:paraId="10EE43CA" w14:textId="77777777" w:rsidR="008344FF" w:rsidRPr="00CC4F66" w:rsidRDefault="008344FF" w:rsidP="00A87EFB">
            <w:pPr>
              <w:tabs>
                <w:tab w:val="left" w:pos="1380"/>
              </w:tabs>
            </w:pPr>
            <w:proofErr w:type="spellStart"/>
            <w:r>
              <w:t>Numerico</w:t>
            </w:r>
            <w:proofErr w:type="spellEnd"/>
          </w:p>
        </w:tc>
        <w:tc>
          <w:tcPr>
            <w:tcW w:w="5528" w:type="dxa"/>
          </w:tcPr>
          <w:p w14:paraId="1FAB6763" w14:textId="77777777" w:rsidR="008344FF" w:rsidRPr="00CC4F66" w:rsidRDefault="008344FF" w:rsidP="00A87EFB">
            <w:pPr>
              <w:tabs>
                <w:tab w:val="left" w:pos="1380"/>
              </w:tabs>
            </w:pPr>
            <w:proofErr w:type="spellStart"/>
            <w:r>
              <w:t>Contaco</w:t>
            </w:r>
            <w:proofErr w:type="spellEnd"/>
            <w:r>
              <w:t xml:space="preserve"> del paciente.</w:t>
            </w:r>
          </w:p>
        </w:tc>
      </w:tr>
      <w:tr w:rsidR="008344FF" w:rsidRPr="00CC4F66" w14:paraId="6E90845F" w14:textId="77777777" w:rsidTr="00E80453">
        <w:tc>
          <w:tcPr>
            <w:tcW w:w="2263" w:type="dxa"/>
          </w:tcPr>
          <w:p w14:paraId="50CD8E47" w14:textId="77777777" w:rsidR="008344FF" w:rsidRPr="00CC4F66" w:rsidRDefault="008344FF" w:rsidP="00A87EFB">
            <w:pPr>
              <w:tabs>
                <w:tab w:val="left" w:pos="1380"/>
              </w:tabs>
            </w:pPr>
            <w:proofErr w:type="spellStart"/>
            <w:r>
              <w:t>Direccion_Paciente</w:t>
            </w:r>
            <w:proofErr w:type="spellEnd"/>
          </w:p>
        </w:tc>
        <w:tc>
          <w:tcPr>
            <w:tcW w:w="1560" w:type="dxa"/>
          </w:tcPr>
          <w:p w14:paraId="78D80A90" w14:textId="77777777" w:rsidR="008344FF" w:rsidRPr="00CC4F66" w:rsidRDefault="008344FF" w:rsidP="00A87EFB">
            <w:pPr>
              <w:tabs>
                <w:tab w:val="left" w:pos="1380"/>
              </w:tabs>
            </w:pPr>
            <w:proofErr w:type="spellStart"/>
            <w:r>
              <w:t>Varchar</w:t>
            </w:r>
            <w:proofErr w:type="spellEnd"/>
            <w:r>
              <w:t>(50)</w:t>
            </w:r>
          </w:p>
        </w:tc>
        <w:tc>
          <w:tcPr>
            <w:tcW w:w="5528" w:type="dxa"/>
          </w:tcPr>
          <w:p w14:paraId="131A2F2D" w14:textId="77777777" w:rsidR="008344FF" w:rsidRPr="00CC4F66" w:rsidRDefault="008344FF" w:rsidP="00A87EFB">
            <w:pPr>
              <w:tabs>
                <w:tab w:val="left" w:pos="1380"/>
              </w:tabs>
            </w:pPr>
            <w:proofErr w:type="spellStart"/>
            <w:r>
              <w:t>Direccion</w:t>
            </w:r>
            <w:proofErr w:type="spellEnd"/>
            <w:r>
              <w:t xml:space="preserve"> residencia del paciente.</w:t>
            </w:r>
          </w:p>
        </w:tc>
      </w:tr>
      <w:tr w:rsidR="008344FF" w:rsidRPr="00CC4F66" w14:paraId="2DDC97E6" w14:textId="77777777" w:rsidTr="00E80453">
        <w:tc>
          <w:tcPr>
            <w:tcW w:w="2263" w:type="dxa"/>
          </w:tcPr>
          <w:p w14:paraId="3933251A" w14:textId="77777777" w:rsidR="008344FF" w:rsidRDefault="008344FF" w:rsidP="00DB5044">
            <w:pPr>
              <w:tabs>
                <w:tab w:val="left" w:pos="1380"/>
              </w:tabs>
              <w:ind w:left="1380" w:hanging="1380"/>
            </w:pPr>
            <w:proofErr w:type="spellStart"/>
            <w:r>
              <w:t>Correo_Paciente</w:t>
            </w:r>
            <w:proofErr w:type="spellEnd"/>
          </w:p>
        </w:tc>
        <w:tc>
          <w:tcPr>
            <w:tcW w:w="1560" w:type="dxa"/>
          </w:tcPr>
          <w:p w14:paraId="7A232232" w14:textId="77777777" w:rsidR="008344FF" w:rsidRDefault="008344FF" w:rsidP="00A87EFB">
            <w:pPr>
              <w:tabs>
                <w:tab w:val="left" w:pos="1380"/>
              </w:tabs>
            </w:pPr>
            <w:proofErr w:type="spellStart"/>
            <w:r>
              <w:t>Varchar</w:t>
            </w:r>
            <w:proofErr w:type="spellEnd"/>
            <w:r>
              <w:t>(50)</w:t>
            </w:r>
          </w:p>
        </w:tc>
        <w:tc>
          <w:tcPr>
            <w:tcW w:w="5528" w:type="dxa"/>
          </w:tcPr>
          <w:p w14:paraId="30E3CA82" w14:textId="77777777" w:rsidR="008344FF" w:rsidRDefault="008344FF" w:rsidP="00A87EFB">
            <w:pPr>
              <w:tabs>
                <w:tab w:val="left" w:pos="1380"/>
              </w:tabs>
            </w:pPr>
            <w:r>
              <w:t>Correo contacto del paciente.</w:t>
            </w:r>
          </w:p>
        </w:tc>
      </w:tr>
    </w:tbl>
    <w:p w14:paraId="67185CB8" w14:textId="5E41CF90" w:rsidR="008344FF" w:rsidRDefault="00992230" w:rsidP="00992230">
      <w:pPr>
        <w:pStyle w:val="Ttulo1"/>
      </w:pPr>
      <w:r>
        <w:lastRenderedPageBreak/>
        <w:t>PRUEBAS</w:t>
      </w:r>
    </w:p>
    <w:p w14:paraId="668271A5" w14:textId="72DDD25E" w:rsidR="00992230" w:rsidRDefault="00992230" w:rsidP="00E2630C">
      <w:pPr>
        <w:pStyle w:val="Ttulo2"/>
      </w:pPr>
      <w:r>
        <w:t xml:space="preserve">Pruebas de persistencia </w:t>
      </w:r>
    </w:p>
    <w:tbl>
      <w:tblPr>
        <w:tblStyle w:val="Tablaconcuadrcula"/>
        <w:tblW w:w="0" w:type="auto"/>
        <w:tblLook w:val="04A0" w:firstRow="1" w:lastRow="0" w:firstColumn="1" w:lastColumn="0" w:noHBand="0" w:noVBand="1"/>
      </w:tblPr>
      <w:tblGrid>
        <w:gridCol w:w="2689"/>
        <w:gridCol w:w="6705"/>
      </w:tblGrid>
      <w:tr w:rsidR="00E2630C" w14:paraId="6B99274D" w14:textId="77777777" w:rsidTr="00C51193">
        <w:tc>
          <w:tcPr>
            <w:tcW w:w="9394" w:type="dxa"/>
            <w:gridSpan w:val="2"/>
          </w:tcPr>
          <w:p w14:paraId="4388A119" w14:textId="665950D4" w:rsidR="00E2630C" w:rsidRDefault="00E2630C" w:rsidP="00E2630C">
            <w:r>
              <w:t xml:space="preserve">PR – 001 </w:t>
            </w:r>
            <w:r w:rsidR="00BF68DC">
              <w:t>Inicio de Sesión</w:t>
            </w:r>
          </w:p>
        </w:tc>
      </w:tr>
      <w:tr w:rsidR="00E2630C" w14:paraId="27FD7812" w14:textId="77777777" w:rsidTr="00E2630C">
        <w:tc>
          <w:tcPr>
            <w:tcW w:w="2689" w:type="dxa"/>
          </w:tcPr>
          <w:p w14:paraId="6D85B266" w14:textId="3FEBDCEB" w:rsidR="00E2630C" w:rsidRDefault="00E2630C" w:rsidP="00E2630C">
            <w:r>
              <w:t xml:space="preserve">Caso de Uso </w:t>
            </w:r>
          </w:p>
        </w:tc>
        <w:tc>
          <w:tcPr>
            <w:tcW w:w="6705" w:type="dxa"/>
          </w:tcPr>
          <w:p w14:paraId="3D19F5F4" w14:textId="5A769673" w:rsidR="00E2630C" w:rsidRDefault="00BF68DC" w:rsidP="00E2630C">
            <w:r>
              <w:t>Inicio de Sesión</w:t>
            </w:r>
          </w:p>
        </w:tc>
      </w:tr>
      <w:tr w:rsidR="00E2630C" w14:paraId="1E8E0F12" w14:textId="77777777" w:rsidTr="00E2630C">
        <w:tc>
          <w:tcPr>
            <w:tcW w:w="2689" w:type="dxa"/>
          </w:tcPr>
          <w:p w14:paraId="41F409A1" w14:textId="35E849B8" w:rsidR="00E2630C" w:rsidRDefault="00E2630C" w:rsidP="00E2630C">
            <w:r>
              <w:t xml:space="preserve">Autor </w:t>
            </w:r>
          </w:p>
        </w:tc>
        <w:tc>
          <w:tcPr>
            <w:tcW w:w="6705" w:type="dxa"/>
          </w:tcPr>
          <w:p w14:paraId="0590AD53" w14:textId="77777777" w:rsidR="00E2630C" w:rsidRDefault="00E2630C" w:rsidP="00E2630C">
            <w:r>
              <w:t>John Jairo Muñoz Ramírez</w:t>
            </w:r>
          </w:p>
          <w:p w14:paraId="1A55EC99" w14:textId="77777777" w:rsidR="00E2630C" w:rsidRDefault="00E2630C" w:rsidP="00E2630C">
            <w:r>
              <w:t xml:space="preserve">Danna Yiceth Murillo Lemus </w:t>
            </w:r>
          </w:p>
          <w:p w14:paraId="4A223D14" w14:textId="6D6259D5" w:rsidR="00E2630C" w:rsidRDefault="00E2630C" w:rsidP="00E2630C">
            <w:r>
              <w:t>Juan David Legarda Uñates</w:t>
            </w:r>
          </w:p>
        </w:tc>
      </w:tr>
      <w:tr w:rsidR="00E2630C" w14:paraId="1B6B9135" w14:textId="77777777" w:rsidTr="00E2630C">
        <w:tc>
          <w:tcPr>
            <w:tcW w:w="2689" w:type="dxa"/>
          </w:tcPr>
          <w:p w14:paraId="4AE4E11B" w14:textId="4D55C321" w:rsidR="00E2630C" w:rsidRDefault="00E2630C" w:rsidP="00E2630C">
            <w:r>
              <w:t>Fecha</w:t>
            </w:r>
          </w:p>
        </w:tc>
        <w:tc>
          <w:tcPr>
            <w:tcW w:w="6705" w:type="dxa"/>
          </w:tcPr>
          <w:p w14:paraId="499CB228" w14:textId="23701675" w:rsidR="00E2630C" w:rsidRDefault="00E2630C" w:rsidP="00E2630C">
            <w:pPr>
              <w:jc w:val="both"/>
            </w:pPr>
            <w:r>
              <w:t>Noviembre de 2022</w:t>
            </w:r>
          </w:p>
        </w:tc>
      </w:tr>
      <w:tr w:rsidR="00E2630C" w14:paraId="5274079A" w14:textId="77777777" w:rsidTr="00E2630C">
        <w:tc>
          <w:tcPr>
            <w:tcW w:w="2689" w:type="dxa"/>
          </w:tcPr>
          <w:p w14:paraId="08AE6E95" w14:textId="28DDFCFD" w:rsidR="00E2630C" w:rsidRDefault="00E2630C" w:rsidP="00E2630C">
            <w:r>
              <w:t>Prueba ejecutada</w:t>
            </w:r>
          </w:p>
        </w:tc>
        <w:tc>
          <w:tcPr>
            <w:tcW w:w="6705" w:type="dxa"/>
          </w:tcPr>
          <w:p w14:paraId="26D4F2D1" w14:textId="15DF3DA2" w:rsidR="00E2630C" w:rsidRDefault="00E2630C" w:rsidP="00E2630C">
            <w:pPr>
              <w:jc w:val="both"/>
            </w:pPr>
            <w:r>
              <w:t xml:space="preserve">Ingresar </w:t>
            </w:r>
            <w:r w:rsidR="00BF68DC">
              <w:t>en el campo “Usuario” los datos incorrectos</w:t>
            </w:r>
          </w:p>
        </w:tc>
      </w:tr>
      <w:tr w:rsidR="00E2630C" w14:paraId="54A7921B" w14:textId="77777777" w:rsidTr="00E2630C">
        <w:tc>
          <w:tcPr>
            <w:tcW w:w="2689" w:type="dxa"/>
          </w:tcPr>
          <w:p w14:paraId="48548A51" w14:textId="1E1D23BE" w:rsidR="00E2630C" w:rsidRDefault="00E2630C" w:rsidP="00E2630C">
            <w:r>
              <w:t>Resultado esperado</w:t>
            </w:r>
          </w:p>
        </w:tc>
        <w:tc>
          <w:tcPr>
            <w:tcW w:w="6705" w:type="dxa"/>
          </w:tcPr>
          <w:p w14:paraId="6E4B2A6D" w14:textId="6671FE7A" w:rsidR="00E2630C" w:rsidRDefault="00E2630C" w:rsidP="00E2630C">
            <w:pPr>
              <w:jc w:val="both"/>
            </w:pPr>
            <w:r>
              <w:t>El sistema debe de arrojar un mensaje de error</w:t>
            </w:r>
          </w:p>
        </w:tc>
      </w:tr>
      <w:tr w:rsidR="00E2630C" w14:paraId="19A0F516" w14:textId="77777777" w:rsidTr="00E2630C">
        <w:tc>
          <w:tcPr>
            <w:tcW w:w="2689" w:type="dxa"/>
          </w:tcPr>
          <w:p w14:paraId="3B9CEF0C" w14:textId="1321B764" w:rsidR="00E2630C" w:rsidRDefault="00BF68DC" w:rsidP="00E2630C">
            <w:r>
              <w:t>Resultado obtenido</w:t>
            </w:r>
          </w:p>
        </w:tc>
        <w:tc>
          <w:tcPr>
            <w:tcW w:w="6705" w:type="dxa"/>
          </w:tcPr>
          <w:p w14:paraId="0E8B8604" w14:textId="2C3C723A" w:rsidR="00E2630C" w:rsidRDefault="00BF68DC" w:rsidP="00E2630C">
            <w:r>
              <w:t>El sistema arroja un mensaje error de color rojo que dice: “Verificar credenciales”.</w:t>
            </w:r>
          </w:p>
        </w:tc>
      </w:tr>
      <w:tr w:rsidR="00BF68DC" w14:paraId="0AF7D841" w14:textId="77777777" w:rsidTr="00E2630C">
        <w:tc>
          <w:tcPr>
            <w:tcW w:w="2689" w:type="dxa"/>
          </w:tcPr>
          <w:p w14:paraId="325CC178" w14:textId="12E26AA4" w:rsidR="00BF68DC" w:rsidRDefault="00BF68DC" w:rsidP="00E2630C">
            <w:r>
              <w:t>Correcciones</w:t>
            </w:r>
          </w:p>
        </w:tc>
        <w:tc>
          <w:tcPr>
            <w:tcW w:w="6705" w:type="dxa"/>
          </w:tcPr>
          <w:p w14:paraId="2B76E339" w14:textId="2B4DA9D9" w:rsidR="00BF68DC" w:rsidRDefault="00BF68DC" w:rsidP="00E2630C">
            <w:r>
              <w:t>N/A</w:t>
            </w:r>
          </w:p>
        </w:tc>
      </w:tr>
    </w:tbl>
    <w:p w14:paraId="05AA5E58" w14:textId="546327F4" w:rsidR="00E2630C" w:rsidRDefault="00E2630C" w:rsidP="00E2630C"/>
    <w:tbl>
      <w:tblPr>
        <w:tblStyle w:val="Tablaconcuadrcula"/>
        <w:tblW w:w="0" w:type="auto"/>
        <w:tblLook w:val="04A0" w:firstRow="1" w:lastRow="0" w:firstColumn="1" w:lastColumn="0" w:noHBand="0" w:noVBand="1"/>
      </w:tblPr>
      <w:tblGrid>
        <w:gridCol w:w="2689"/>
        <w:gridCol w:w="6705"/>
      </w:tblGrid>
      <w:tr w:rsidR="00BF68DC" w14:paraId="0C31F4DB" w14:textId="77777777" w:rsidTr="006B6B39">
        <w:tc>
          <w:tcPr>
            <w:tcW w:w="9394" w:type="dxa"/>
            <w:gridSpan w:val="2"/>
          </w:tcPr>
          <w:p w14:paraId="6122B977" w14:textId="12BD358A" w:rsidR="00BF68DC" w:rsidRDefault="00BF68DC" w:rsidP="006B6B39">
            <w:r>
              <w:t>PR – 00</w:t>
            </w:r>
            <w:r>
              <w:t>2</w:t>
            </w:r>
            <w:r>
              <w:t xml:space="preserve"> Inicio de Sesión</w:t>
            </w:r>
          </w:p>
        </w:tc>
      </w:tr>
      <w:tr w:rsidR="00BF68DC" w14:paraId="42F0ED72" w14:textId="77777777" w:rsidTr="006B6B39">
        <w:tc>
          <w:tcPr>
            <w:tcW w:w="2689" w:type="dxa"/>
          </w:tcPr>
          <w:p w14:paraId="738B3B3D" w14:textId="77777777" w:rsidR="00BF68DC" w:rsidRDefault="00BF68DC" w:rsidP="006B6B39">
            <w:r>
              <w:t xml:space="preserve">Caso de Uso </w:t>
            </w:r>
          </w:p>
        </w:tc>
        <w:tc>
          <w:tcPr>
            <w:tcW w:w="6705" w:type="dxa"/>
          </w:tcPr>
          <w:p w14:paraId="3F6C9084" w14:textId="77777777" w:rsidR="00BF68DC" w:rsidRDefault="00BF68DC" w:rsidP="006B6B39">
            <w:r>
              <w:t>Inicio de Sesión</w:t>
            </w:r>
          </w:p>
        </w:tc>
      </w:tr>
      <w:tr w:rsidR="00BF68DC" w14:paraId="43CBB971" w14:textId="77777777" w:rsidTr="006B6B39">
        <w:tc>
          <w:tcPr>
            <w:tcW w:w="2689" w:type="dxa"/>
          </w:tcPr>
          <w:p w14:paraId="2FD211EC" w14:textId="77777777" w:rsidR="00BF68DC" w:rsidRDefault="00BF68DC" w:rsidP="006B6B39">
            <w:r>
              <w:t xml:space="preserve">Autor </w:t>
            </w:r>
          </w:p>
        </w:tc>
        <w:tc>
          <w:tcPr>
            <w:tcW w:w="6705" w:type="dxa"/>
          </w:tcPr>
          <w:p w14:paraId="2906469B" w14:textId="77777777" w:rsidR="00BF68DC" w:rsidRDefault="00BF68DC" w:rsidP="006B6B39">
            <w:r>
              <w:t>John Jairo Muñoz Ramírez</w:t>
            </w:r>
          </w:p>
          <w:p w14:paraId="70CF60CD" w14:textId="77777777" w:rsidR="00BF68DC" w:rsidRDefault="00BF68DC" w:rsidP="006B6B39">
            <w:r>
              <w:t xml:space="preserve">Danna Yiceth Murillo Lemus </w:t>
            </w:r>
          </w:p>
          <w:p w14:paraId="5EC19706" w14:textId="77777777" w:rsidR="00BF68DC" w:rsidRDefault="00BF68DC" w:rsidP="006B6B39">
            <w:r>
              <w:t>Juan David Legarda Uñates</w:t>
            </w:r>
          </w:p>
        </w:tc>
      </w:tr>
      <w:tr w:rsidR="00BF68DC" w14:paraId="76695D18" w14:textId="77777777" w:rsidTr="006B6B39">
        <w:tc>
          <w:tcPr>
            <w:tcW w:w="2689" w:type="dxa"/>
          </w:tcPr>
          <w:p w14:paraId="7995EBFB" w14:textId="77777777" w:rsidR="00BF68DC" w:rsidRDefault="00BF68DC" w:rsidP="006B6B39">
            <w:r>
              <w:t>Fecha</w:t>
            </w:r>
          </w:p>
        </w:tc>
        <w:tc>
          <w:tcPr>
            <w:tcW w:w="6705" w:type="dxa"/>
          </w:tcPr>
          <w:p w14:paraId="078AE46A" w14:textId="77777777" w:rsidR="00BF68DC" w:rsidRDefault="00BF68DC" w:rsidP="006B6B39">
            <w:pPr>
              <w:jc w:val="both"/>
            </w:pPr>
            <w:r>
              <w:t>Noviembre de 2022</w:t>
            </w:r>
          </w:p>
        </w:tc>
      </w:tr>
      <w:tr w:rsidR="00BF68DC" w14:paraId="747D0A62" w14:textId="77777777" w:rsidTr="006B6B39">
        <w:tc>
          <w:tcPr>
            <w:tcW w:w="2689" w:type="dxa"/>
          </w:tcPr>
          <w:p w14:paraId="43255077" w14:textId="77777777" w:rsidR="00BF68DC" w:rsidRDefault="00BF68DC" w:rsidP="006B6B39">
            <w:r>
              <w:t>Prueba ejecutada</w:t>
            </w:r>
          </w:p>
        </w:tc>
        <w:tc>
          <w:tcPr>
            <w:tcW w:w="6705" w:type="dxa"/>
          </w:tcPr>
          <w:p w14:paraId="098CAAB1" w14:textId="332DC04D" w:rsidR="00BF68DC" w:rsidRDefault="00BF68DC" w:rsidP="006B6B39">
            <w:pPr>
              <w:jc w:val="both"/>
            </w:pPr>
            <w:r>
              <w:t xml:space="preserve">Ingresar </w:t>
            </w:r>
            <w:r>
              <w:t xml:space="preserve">en el campo “contraseña” </w:t>
            </w:r>
            <w:r>
              <w:t>los datos incorrectos</w:t>
            </w:r>
          </w:p>
        </w:tc>
      </w:tr>
      <w:tr w:rsidR="00BF68DC" w14:paraId="1D7A95F9" w14:textId="77777777" w:rsidTr="006B6B39">
        <w:tc>
          <w:tcPr>
            <w:tcW w:w="2689" w:type="dxa"/>
          </w:tcPr>
          <w:p w14:paraId="7C0459BE" w14:textId="77777777" w:rsidR="00BF68DC" w:rsidRDefault="00BF68DC" w:rsidP="006B6B39">
            <w:r>
              <w:t>Resultado esperado</w:t>
            </w:r>
          </w:p>
        </w:tc>
        <w:tc>
          <w:tcPr>
            <w:tcW w:w="6705" w:type="dxa"/>
          </w:tcPr>
          <w:p w14:paraId="4DF3CFE0" w14:textId="77777777" w:rsidR="00BF68DC" w:rsidRDefault="00BF68DC" w:rsidP="006B6B39">
            <w:pPr>
              <w:jc w:val="both"/>
            </w:pPr>
            <w:r>
              <w:t>El sistema debe de arrojar un mensaje de error</w:t>
            </w:r>
          </w:p>
        </w:tc>
      </w:tr>
      <w:tr w:rsidR="00BF68DC" w14:paraId="45B7D45F" w14:textId="77777777" w:rsidTr="006B6B39">
        <w:tc>
          <w:tcPr>
            <w:tcW w:w="2689" w:type="dxa"/>
          </w:tcPr>
          <w:p w14:paraId="02D843E2" w14:textId="77777777" w:rsidR="00BF68DC" w:rsidRDefault="00BF68DC" w:rsidP="006B6B39">
            <w:r>
              <w:t>Resultado obtenido</w:t>
            </w:r>
          </w:p>
        </w:tc>
        <w:tc>
          <w:tcPr>
            <w:tcW w:w="6705" w:type="dxa"/>
          </w:tcPr>
          <w:p w14:paraId="3DB0E116" w14:textId="77777777" w:rsidR="00BF68DC" w:rsidRDefault="00BF68DC" w:rsidP="006B6B39">
            <w:r>
              <w:t>El sistema arroja un mensaje error de color rojo que dice: “Verificar credenciales”.</w:t>
            </w:r>
          </w:p>
        </w:tc>
      </w:tr>
      <w:tr w:rsidR="00BF68DC" w14:paraId="0F729710" w14:textId="77777777" w:rsidTr="006B6B39">
        <w:tc>
          <w:tcPr>
            <w:tcW w:w="2689" w:type="dxa"/>
          </w:tcPr>
          <w:p w14:paraId="385B2704" w14:textId="77777777" w:rsidR="00BF68DC" w:rsidRDefault="00BF68DC" w:rsidP="006B6B39">
            <w:r>
              <w:t>Correcciones</w:t>
            </w:r>
          </w:p>
        </w:tc>
        <w:tc>
          <w:tcPr>
            <w:tcW w:w="6705" w:type="dxa"/>
          </w:tcPr>
          <w:p w14:paraId="1BF48A83" w14:textId="77777777" w:rsidR="00BF68DC" w:rsidRDefault="00BF68DC" w:rsidP="006B6B39">
            <w:r>
              <w:t>N/A</w:t>
            </w:r>
          </w:p>
        </w:tc>
      </w:tr>
    </w:tbl>
    <w:p w14:paraId="7B009A0C" w14:textId="628C2514" w:rsidR="00BF68DC" w:rsidRDefault="00BF68DC" w:rsidP="00E2630C"/>
    <w:tbl>
      <w:tblPr>
        <w:tblStyle w:val="Tablaconcuadrcula"/>
        <w:tblW w:w="0" w:type="auto"/>
        <w:tblLook w:val="04A0" w:firstRow="1" w:lastRow="0" w:firstColumn="1" w:lastColumn="0" w:noHBand="0" w:noVBand="1"/>
      </w:tblPr>
      <w:tblGrid>
        <w:gridCol w:w="2689"/>
        <w:gridCol w:w="6705"/>
      </w:tblGrid>
      <w:tr w:rsidR="007E6F76" w14:paraId="7D905735" w14:textId="77777777" w:rsidTr="006B6B39">
        <w:tc>
          <w:tcPr>
            <w:tcW w:w="9394" w:type="dxa"/>
            <w:gridSpan w:val="2"/>
          </w:tcPr>
          <w:p w14:paraId="40119510" w14:textId="77777777" w:rsidR="007E6F76" w:rsidRDefault="007E6F76" w:rsidP="006B6B39">
            <w:r>
              <w:t>PR – 002 Inicio de Sesión</w:t>
            </w:r>
          </w:p>
        </w:tc>
      </w:tr>
      <w:tr w:rsidR="007E6F76" w14:paraId="73971D4F" w14:textId="77777777" w:rsidTr="006B6B39">
        <w:tc>
          <w:tcPr>
            <w:tcW w:w="2689" w:type="dxa"/>
          </w:tcPr>
          <w:p w14:paraId="256E88A3" w14:textId="77777777" w:rsidR="007E6F76" w:rsidRDefault="007E6F76" w:rsidP="006B6B39">
            <w:r>
              <w:t xml:space="preserve">Caso de Uso </w:t>
            </w:r>
          </w:p>
        </w:tc>
        <w:tc>
          <w:tcPr>
            <w:tcW w:w="6705" w:type="dxa"/>
          </w:tcPr>
          <w:p w14:paraId="1C7C9CC6" w14:textId="77777777" w:rsidR="007E6F76" w:rsidRDefault="007E6F76" w:rsidP="006B6B39">
            <w:r>
              <w:t>Inicio de Sesión</w:t>
            </w:r>
          </w:p>
        </w:tc>
      </w:tr>
      <w:tr w:rsidR="007E6F76" w14:paraId="1006AB35" w14:textId="77777777" w:rsidTr="006B6B39">
        <w:tc>
          <w:tcPr>
            <w:tcW w:w="2689" w:type="dxa"/>
          </w:tcPr>
          <w:p w14:paraId="074C678C" w14:textId="77777777" w:rsidR="007E6F76" w:rsidRDefault="007E6F76" w:rsidP="006B6B39">
            <w:r>
              <w:t xml:space="preserve">Autor </w:t>
            </w:r>
          </w:p>
        </w:tc>
        <w:tc>
          <w:tcPr>
            <w:tcW w:w="6705" w:type="dxa"/>
          </w:tcPr>
          <w:p w14:paraId="192D257A" w14:textId="77777777" w:rsidR="007E6F76" w:rsidRDefault="007E6F76" w:rsidP="006B6B39">
            <w:r>
              <w:t>John Jairo Muñoz Ramírez</w:t>
            </w:r>
          </w:p>
          <w:p w14:paraId="740374F6" w14:textId="77777777" w:rsidR="007E6F76" w:rsidRDefault="007E6F76" w:rsidP="006B6B39">
            <w:r>
              <w:t xml:space="preserve">Danna Yiceth Murillo Lemus </w:t>
            </w:r>
          </w:p>
          <w:p w14:paraId="43AAF1AF" w14:textId="77777777" w:rsidR="007E6F76" w:rsidRDefault="007E6F76" w:rsidP="006B6B39">
            <w:r>
              <w:t>Juan David Legarda Uñates</w:t>
            </w:r>
          </w:p>
        </w:tc>
      </w:tr>
      <w:tr w:rsidR="007E6F76" w14:paraId="5DEC4AF1" w14:textId="77777777" w:rsidTr="006B6B39">
        <w:tc>
          <w:tcPr>
            <w:tcW w:w="2689" w:type="dxa"/>
          </w:tcPr>
          <w:p w14:paraId="6AE2C18E" w14:textId="77777777" w:rsidR="007E6F76" w:rsidRDefault="007E6F76" w:rsidP="006B6B39">
            <w:r>
              <w:lastRenderedPageBreak/>
              <w:t>Fecha</w:t>
            </w:r>
          </w:p>
        </w:tc>
        <w:tc>
          <w:tcPr>
            <w:tcW w:w="6705" w:type="dxa"/>
          </w:tcPr>
          <w:p w14:paraId="1828525C" w14:textId="77777777" w:rsidR="007E6F76" w:rsidRDefault="007E6F76" w:rsidP="006B6B39">
            <w:pPr>
              <w:jc w:val="both"/>
            </w:pPr>
            <w:r>
              <w:t>Noviembre de 2022</w:t>
            </w:r>
          </w:p>
        </w:tc>
      </w:tr>
      <w:tr w:rsidR="007E6F76" w14:paraId="2CD9390B" w14:textId="77777777" w:rsidTr="006B6B39">
        <w:tc>
          <w:tcPr>
            <w:tcW w:w="2689" w:type="dxa"/>
          </w:tcPr>
          <w:p w14:paraId="4D03F03E" w14:textId="77777777" w:rsidR="007E6F76" w:rsidRDefault="007E6F76" w:rsidP="006B6B39">
            <w:r>
              <w:t>Prueba ejecutada</w:t>
            </w:r>
          </w:p>
        </w:tc>
        <w:tc>
          <w:tcPr>
            <w:tcW w:w="6705" w:type="dxa"/>
          </w:tcPr>
          <w:p w14:paraId="2B245B8F" w14:textId="5730EF89" w:rsidR="007E6F76" w:rsidRDefault="007E6F76" w:rsidP="006B6B39">
            <w:pPr>
              <w:jc w:val="both"/>
            </w:pPr>
            <w:r>
              <w:t>Ingresar los campos correctos</w:t>
            </w:r>
          </w:p>
        </w:tc>
      </w:tr>
      <w:tr w:rsidR="007E6F76" w14:paraId="655F5D0C" w14:textId="77777777" w:rsidTr="006B6B39">
        <w:tc>
          <w:tcPr>
            <w:tcW w:w="2689" w:type="dxa"/>
          </w:tcPr>
          <w:p w14:paraId="246E2866" w14:textId="77777777" w:rsidR="007E6F76" w:rsidRDefault="007E6F76" w:rsidP="006B6B39">
            <w:r>
              <w:t>Resultado esperado</w:t>
            </w:r>
          </w:p>
        </w:tc>
        <w:tc>
          <w:tcPr>
            <w:tcW w:w="6705" w:type="dxa"/>
          </w:tcPr>
          <w:p w14:paraId="31109CE2" w14:textId="7C8C2C30" w:rsidR="007E6F76" w:rsidRDefault="007E6F76" w:rsidP="006B6B39">
            <w:pPr>
              <w:jc w:val="both"/>
            </w:pPr>
            <w:r>
              <w:t>El sistema debe de ingresar correctamente al menú principal</w:t>
            </w:r>
          </w:p>
        </w:tc>
      </w:tr>
      <w:tr w:rsidR="007E6F76" w14:paraId="5354A4A7" w14:textId="77777777" w:rsidTr="006B6B39">
        <w:tc>
          <w:tcPr>
            <w:tcW w:w="2689" w:type="dxa"/>
          </w:tcPr>
          <w:p w14:paraId="16817220" w14:textId="77777777" w:rsidR="007E6F76" w:rsidRDefault="007E6F76" w:rsidP="006B6B39">
            <w:r>
              <w:t>Resultado obtenido</w:t>
            </w:r>
          </w:p>
        </w:tc>
        <w:tc>
          <w:tcPr>
            <w:tcW w:w="6705" w:type="dxa"/>
          </w:tcPr>
          <w:p w14:paraId="7F03E427" w14:textId="6DC3C473" w:rsidR="007E6F76" w:rsidRDefault="007E6F76" w:rsidP="006B6B39">
            <w:r>
              <w:t>Ingresa al sistema</w:t>
            </w:r>
          </w:p>
        </w:tc>
      </w:tr>
      <w:tr w:rsidR="007E6F76" w14:paraId="50178CB8" w14:textId="77777777" w:rsidTr="006B6B39">
        <w:tc>
          <w:tcPr>
            <w:tcW w:w="2689" w:type="dxa"/>
          </w:tcPr>
          <w:p w14:paraId="713D7780" w14:textId="77777777" w:rsidR="007E6F76" w:rsidRDefault="007E6F76" w:rsidP="006B6B39">
            <w:r>
              <w:t>Correcciones</w:t>
            </w:r>
          </w:p>
        </w:tc>
        <w:tc>
          <w:tcPr>
            <w:tcW w:w="6705" w:type="dxa"/>
          </w:tcPr>
          <w:p w14:paraId="5E1E6BB9" w14:textId="77777777" w:rsidR="007E6F76" w:rsidRDefault="007E6F76" w:rsidP="006B6B39">
            <w:r>
              <w:t>N/A</w:t>
            </w:r>
          </w:p>
        </w:tc>
      </w:tr>
    </w:tbl>
    <w:p w14:paraId="357762AF" w14:textId="77777777" w:rsidR="007E6F76" w:rsidRDefault="007E6F76" w:rsidP="00E2630C"/>
    <w:p w14:paraId="42408323" w14:textId="4D12F3A3" w:rsidR="00D25E84" w:rsidRDefault="00D25E84" w:rsidP="00D25E84">
      <w:pPr>
        <w:pStyle w:val="Ttulo2"/>
      </w:pPr>
      <w:r>
        <w:t xml:space="preserve">Pruebas de seguridad </w:t>
      </w:r>
    </w:p>
    <w:p w14:paraId="6B19A342" w14:textId="27B2AE32" w:rsidR="00D25E84" w:rsidRDefault="00327093" w:rsidP="00327093">
      <w:pPr>
        <w:pStyle w:val="Sinespaciado"/>
      </w:pPr>
      <w:r>
        <w:t>En el módulo</w:t>
      </w:r>
      <w:r w:rsidR="00912DCE">
        <w:t xml:space="preserve"> “LOGIN</w:t>
      </w:r>
      <w:r>
        <w:t xml:space="preserve">” se desarrollaron una serie de pruebas para verificar algún tipo de </w:t>
      </w:r>
      <w:r w:rsidR="007E6F76">
        <w:t>vulnerabilidad que pueda llegar a tener la aplicación</w:t>
      </w:r>
      <w:r w:rsidR="00912DCE">
        <w:t xml:space="preserve"> </w:t>
      </w:r>
      <w:r w:rsidR="00912DCE" w:rsidRPr="00912DCE">
        <w:t>que implique que la entrada de datos de</w:t>
      </w:r>
      <w:r w:rsidR="00912DCE">
        <w:t xml:space="preserve"> </w:t>
      </w:r>
      <w:r w:rsidR="00912DCE" w:rsidRPr="00912DCE">
        <w:t>todos los usuarios no esté controlada, permitiendo la ejecución de tareas o solicitudes que puedan afectar el manejo de la información de</w:t>
      </w:r>
      <w:r w:rsidR="00912DCE">
        <w:t xml:space="preserve"> la aplicación</w:t>
      </w:r>
      <w:r w:rsidR="00912DCE" w:rsidRPr="00912DCE">
        <w:t xml:space="preserve"> en general. Las pruebas realizadas en orden de ejecución fueron:</w:t>
      </w:r>
    </w:p>
    <w:p w14:paraId="48EF1539" w14:textId="0996775D" w:rsidR="00912DCE" w:rsidRDefault="00912DCE" w:rsidP="00912DCE">
      <w:pPr>
        <w:pStyle w:val="Sinespaciado"/>
        <w:numPr>
          <w:ilvl w:val="0"/>
          <w:numId w:val="34"/>
        </w:numPr>
      </w:pPr>
      <w:r>
        <w:t>Intentar ingresar al sistema con datos incorrectos.</w:t>
      </w:r>
    </w:p>
    <w:p w14:paraId="6C6DEE98" w14:textId="07EA1F50" w:rsidR="00912DCE" w:rsidRPr="00912DCE" w:rsidRDefault="00912DCE" w:rsidP="0040654B">
      <w:pPr>
        <w:pStyle w:val="Sinespaciado"/>
        <w:ind w:left="1400" w:firstLine="0"/>
        <w:jc w:val="both"/>
        <w:rPr>
          <w:lang w:val="es-MX"/>
        </w:rPr>
      </w:pPr>
      <w:r w:rsidRPr="00912DCE">
        <w:rPr>
          <w:lang w:val="es-MX"/>
        </w:rPr>
        <w:t xml:space="preserve">Se intento vulnerar la contraseña de los usuarios para poder autenticarse en la aplicación, de igual forma se </w:t>
      </w:r>
      <w:r w:rsidRPr="00912DCE">
        <w:rPr>
          <w:lang w:val="es-MX"/>
        </w:rPr>
        <w:t>intentó</w:t>
      </w:r>
      <w:r w:rsidRPr="00912DCE">
        <w:rPr>
          <w:lang w:val="es-MX"/>
        </w:rPr>
        <w:t xml:space="preserve"> recuperar una clave de un usuario para ver la seguridad de la información.</w:t>
      </w:r>
    </w:p>
    <w:p w14:paraId="24BD87D8" w14:textId="5B016886" w:rsidR="00912DCE" w:rsidRDefault="00912DCE" w:rsidP="00912DCE">
      <w:pPr>
        <w:pStyle w:val="Sinespaciado"/>
        <w:numPr>
          <w:ilvl w:val="0"/>
          <w:numId w:val="34"/>
        </w:numPr>
      </w:pPr>
      <w:r>
        <w:t>Ingresar al registro de usuario datos incorrectos pero el sistema no permite guardarlos en la base de datos.</w:t>
      </w:r>
    </w:p>
    <w:p w14:paraId="4544C14A" w14:textId="2D8B0297" w:rsidR="00912DCE" w:rsidRDefault="00912DCE" w:rsidP="00912DCE">
      <w:pPr>
        <w:pStyle w:val="Sinespaciado"/>
        <w:numPr>
          <w:ilvl w:val="0"/>
          <w:numId w:val="34"/>
        </w:numPr>
      </w:pPr>
      <w:r>
        <w:t>El sistema necesita autenticación para poder visualizar la información.</w:t>
      </w:r>
    </w:p>
    <w:p w14:paraId="74B70D6D" w14:textId="14166E8D" w:rsidR="00912DCE" w:rsidRDefault="00912DCE" w:rsidP="00E53ACB">
      <w:pPr>
        <w:pStyle w:val="Ttulo2"/>
      </w:pPr>
    </w:p>
    <w:p w14:paraId="79D8A976" w14:textId="77777777" w:rsidR="00E53ACB" w:rsidRPr="00E53ACB" w:rsidRDefault="00E53ACB" w:rsidP="00E53ACB"/>
    <w:sectPr w:rsidR="00E53ACB" w:rsidRPr="00E53ACB" w:rsidSect="000A068C">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6E23" w14:textId="77777777" w:rsidR="005A44FA" w:rsidRDefault="005A44FA" w:rsidP="006745B4">
      <w:pPr>
        <w:spacing w:after="0"/>
      </w:pPr>
      <w:r>
        <w:separator/>
      </w:r>
    </w:p>
  </w:endnote>
  <w:endnote w:type="continuationSeparator" w:id="0">
    <w:p w14:paraId="6C976A57" w14:textId="77777777" w:rsidR="005A44FA" w:rsidRDefault="005A44FA" w:rsidP="006745B4">
      <w:pPr>
        <w:spacing w:after="0"/>
      </w:pPr>
      <w:r>
        <w:continuationSeparator/>
      </w:r>
    </w:p>
  </w:endnote>
  <w:endnote w:type="continuationNotice" w:id="1">
    <w:p w14:paraId="72915C27" w14:textId="77777777" w:rsidR="005A44FA" w:rsidRDefault="005A44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337835"/>
      <w:docPartObj>
        <w:docPartGallery w:val="Page Numbers (Bottom of Page)"/>
        <w:docPartUnique/>
      </w:docPartObj>
    </w:sdtPr>
    <w:sdtEndPr/>
    <w:sdtContent>
      <w:p w14:paraId="3FCB2503" w14:textId="5FE2F487" w:rsidR="00296BF0" w:rsidRDefault="00296BF0" w:rsidP="000D45DD">
        <w:pPr>
          <w:pStyle w:val="Piedepgina"/>
          <w:jc w:val="right"/>
        </w:pPr>
        <w:r>
          <w:fldChar w:fldCharType="begin"/>
        </w:r>
        <w:r>
          <w:instrText>PAGE   \* MERGEFORMAT</w:instrText>
        </w:r>
        <w:r>
          <w:fldChar w:fldCharType="separate"/>
        </w:r>
        <w:r w:rsidR="009024DD" w:rsidRPr="009024DD">
          <w:rPr>
            <w:noProof/>
            <w:lang w:val="es-ES"/>
          </w:rPr>
          <w:t>2</w:t>
        </w:r>
        <w:r>
          <w:fldChar w:fldCharType="end"/>
        </w:r>
      </w:p>
    </w:sdtContent>
  </w:sdt>
  <w:p w14:paraId="6F57B203" w14:textId="53EC48E2" w:rsidR="00EF60F1" w:rsidRPr="000D45DD" w:rsidRDefault="00EF60F1">
    <w:pPr>
      <w:pStyle w:val="Piedep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E609" w14:textId="77777777" w:rsidR="005A44FA" w:rsidRDefault="005A44FA" w:rsidP="006745B4">
      <w:pPr>
        <w:spacing w:after="0"/>
      </w:pPr>
      <w:r>
        <w:separator/>
      </w:r>
    </w:p>
  </w:footnote>
  <w:footnote w:type="continuationSeparator" w:id="0">
    <w:p w14:paraId="499F4B60" w14:textId="77777777" w:rsidR="005A44FA" w:rsidRDefault="005A44FA" w:rsidP="006745B4">
      <w:pPr>
        <w:spacing w:after="0"/>
      </w:pPr>
      <w:r>
        <w:continuationSeparator/>
      </w:r>
    </w:p>
  </w:footnote>
  <w:footnote w:type="continuationNotice" w:id="1">
    <w:p w14:paraId="5D4BE2CE" w14:textId="77777777" w:rsidR="005A44FA" w:rsidRDefault="005A44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806E" w14:textId="4FD2A1E2" w:rsidR="004D2518" w:rsidRPr="004D2518" w:rsidRDefault="004D2518" w:rsidP="004D2518">
    <w:pPr>
      <w:pStyle w:val="paragraph"/>
      <w:jc w:val="center"/>
      <w:textAlignment w:val="baseline"/>
    </w:pPr>
    <w:r>
      <w:rPr>
        <w:noProof/>
        <w:lang w:val="en-US" w:eastAsia="en-US"/>
      </w:rPr>
      <w:drawing>
        <wp:anchor distT="0" distB="0" distL="114300" distR="114300" simplePos="0" relativeHeight="251658240" behindDoc="1" locked="0" layoutInCell="1" allowOverlap="1" wp14:anchorId="360CF0E1" wp14:editId="2981C639">
          <wp:simplePos x="0" y="0"/>
          <wp:positionH relativeFrom="column">
            <wp:posOffset>-309880</wp:posOffset>
          </wp:positionH>
          <wp:positionV relativeFrom="paragraph">
            <wp:posOffset>-154940</wp:posOffset>
          </wp:positionV>
          <wp:extent cx="2238375" cy="626745"/>
          <wp:effectExtent l="0" t="0" r="9525" b="1905"/>
          <wp:wrapTight wrapText="bothSides">
            <wp:wrapPolygon edited="0">
              <wp:start x="0" y="0"/>
              <wp:lineTo x="0" y="21009"/>
              <wp:lineTo x="21508" y="21009"/>
              <wp:lineTo x="21508" y="0"/>
              <wp:lineTo x="0" y="0"/>
            </wp:wrapPolygon>
          </wp:wrapTight>
          <wp:docPr id="10" name="Imagen 10" descr="Portal Informativo del Tecnológico de Antio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 Informativo del Tecnológico de Antioqu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626745"/>
                  </a:xfrm>
                  <a:prstGeom prst="rect">
                    <a:avLst/>
                  </a:prstGeom>
                  <a:noFill/>
                  <a:ln>
                    <a:noFill/>
                  </a:ln>
                </pic:spPr>
              </pic:pic>
            </a:graphicData>
          </a:graphic>
        </wp:anchor>
      </w:drawing>
    </w:r>
    <w:r>
      <w:t xml:space="preserve">                             </w:t>
    </w:r>
    <w:r w:rsidRPr="004D2518">
      <w:t xml:space="preserve"> </w:t>
    </w:r>
  </w:p>
  <w:p w14:paraId="3DCB06BB" w14:textId="77777777" w:rsidR="00880AC2" w:rsidRPr="00F909BF" w:rsidRDefault="00880AC2" w:rsidP="00880AC2">
    <w:pPr>
      <w:pStyle w:val="Encabezado"/>
      <w:jc w:val="right"/>
      <w:rPr>
        <w:i/>
      </w:rPr>
    </w:pPr>
  </w:p>
  <w:p w14:paraId="30CDF6B2" w14:textId="77777777" w:rsidR="00880AC2" w:rsidRDefault="00880AC2">
    <w:pPr>
      <w:pStyle w:val="Encabezado"/>
    </w:pPr>
  </w:p>
</w:hdr>
</file>

<file path=word/intelligence2.xml><?xml version="1.0" encoding="utf-8"?>
<int2:intelligence xmlns:int2="http://schemas.microsoft.com/office/intelligence/2020/intelligence" xmlns:oel="http://schemas.microsoft.com/office/2019/extlst">
  <int2:observations>
    <int2:textHash int2:hashCode="3OMir44nkqrYX3" int2:id="rZV27BFe">
      <int2:state int2:value="Rejected" int2:type="LegacyProofing"/>
    </int2:textHash>
    <int2:bookmark int2:bookmarkName="_Int_Sfwr5bup" int2:invalidationBookmarkName="" int2:hashCode="L4I/j9upuxS3c4" int2:id="9KhO7C6s"/>
    <int2:bookmark int2:bookmarkName="_Int_RQqtwqoH" int2:invalidationBookmarkName="" int2:hashCode="L4I/j9upuxS3c4" int2:id="PLFjiqK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334"/>
    <w:multiLevelType w:val="hybridMultilevel"/>
    <w:tmpl w:val="1F288D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CC2E5A"/>
    <w:multiLevelType w:val="multilevel"/>
    <w:tmpl w:val="C87269AE"/>
    <w:lvl w:ilvl="0">
      <w:start w:val="1"/>
      <w:numFmt w:val="decimal"/>
      <w:lvlText w:val="%1"/>
      <w:lvlJc w:val="left"/>
      <w:pPr>
        <w:ind w:left="718" w:hanging="399"/>
      </w:pPr>
      <w:rPr>
        <w:rFonts w:hint="default"/>
        <w:lang w:val="es-ES" w:eastAsia="en-US" w:bidi="ar-SA"/>
      </w:rPr>
    </w:lvl>
    <w:lvl w:ilvl="1">
      <w:start w:val="1"/>
      <w:numFmt w:val="decimal"/>
      <w:lvlText w:val="%1.%2"/>
      <w:lvlJc w:val="left"/>
      <w:pPr>
        <w:ind w:left="718" w:hanging="399"/>
      </w:pPr>
      <w:rPr>
        <w:rFonts w:ascii="Arial" w:eastAsia="Arial" w:hAnsi="Arial" w:cs="Arial" w:hint="default"/>
        <w:b/>
        <w:bCs/>
        <w:w w:val="99"/>
        <w:sz w:val="24"/>
        <w:szCs w:val="24"/>
        <w:lang w:val="es-ES" w:eastAsia="en-US" w:bidi="ar-SA"/>
      </w:rPr>
    </w:lvl>
    <w:lvl w:ilvl="2">
      <w:start w:val="1"/>
      <w:numFmt w:val="decimal"/>
      <w:lvlText w:val="%1.%2.%3"/>
      <w:lvlJc w:val="left"/>
      <w:pPr>
        <w:ind w:left="919" w:hanging="600"/>
      </w:pPr>
      <w:rPr>
        <w:rFonts w:ascii="Arial" w:eastAsia="Arial" w:hAnsi="Arial" w:cs="Arial" w:hint="default"/>
        <w:b/>
        <w:bCs/>
        <w:spacing w:val="-2"/>
        <w:w w:val="99"/>
        <w:sz w:val="24"/>
        <w:szCs w:val="24"/>
        <w:lang w:val="es-ES" w:eastAsia="en-US" w:bidi="ar-SA"/>
      </w:rPr>
    </w:lvl>
    <w:lvl w:ilvl="3">
      <w:numFmt w:val="bullet"/>
      <w:lvlText w:val=""/>
      <w:lvlJc w:val="left"/>
      <w:pPr>
        <w:ind w:left="1039" w:hanging="360"/>
      </w:pPr>
      <w:rPr>
        <w:rFonts w:hint="default"/>
        <w:w w:val="102"/>
        <w:lang w:val="es-ES" w:eastAsia="en-US" w:bidi="ar-SA"/>
      </w:rPr>
    </w:lvl>
    <w:lvl w:ilvl="4">
      <w:numFmt w:val="bullet"/>
      <w:lvlText w:val="•"/>
      <w:lvlJc w:val="left"/>
      <w:pPr>
        <w:ind w:left="3230" w:hanging="360"/>
      </w:pPr>
      <w:rPr>
        <w:rFonts w:hint="default"/>
        <w:lang w:val="es-ES" w:eastAsia="en-US" w:bidi="ar-SA"/>
      </w:rPr>
    </w:lvl>
    <w:lvl w:ilvl="5">
      <w:numFmt w:val="bullet"/>
      <w:lvlText w:val="•"/>
      <w:lvlJc w:val="left"/>
      <w:pPr>
        <w:ind w:left="4325" w:hanging="360"/>
      </w:pPr>
      <w:rPr>
        <w:rFonts w:hint="default"/>
        <w:lang w:val="es-ES" w:eastAsia="en-US" w:bidi="ar-SA"/>
      </w:rPr>
    </w:lvl>
    <w:lvl w:ilvl="6">
      <w:numFmt w:val="bullet"/>
      <w:lvlText w:val="•"/>
      <w:lvlJc w:val="left"/>
      <w:pPr>
        <w:ind w:left="5420" w:hanging="360"/>
      </w:pPr>
      <w:rPr>
        <w:rFonts w:hint="default"/>
        <w:lang w:val="es-ES" w:eastAsia="en-US" w:bidi="ar-SA"/>
      </w:rPr>
    </w:lvl>
    <w:lvl w:ilvl="7">
      <w:numFmt w:val="bullet"/>
      <w:lvlText w:val="•"/>
      <w:lvlJc w:val="left"/>
      <w:pPr>
        <w:ind w:left="6515" w:hanging="360"/>
      </w:pPr>
      <w:rPr>
        <w:rFonts w:hint="default"/>
        <w:lang w:val="es-ES" w:eastAsia="en-US" w:bidi="ar-SA"/>
      </w:rPr>
    </w:lvl>
    <w:lvl w:ilvl="8">
      <w:numFmt w:val="bullet"/>
      <w:lvlText w:val="•"/>
      <w:lvlJc w:val="left"/>
      <w:pPr>
        <w:ind w:left="7610" w:hanging="360"/>
      </w:pPr>
      <w:rPr>
        <w:rFonts w:hint="default"/>
        <w:lang w:val="es-ES" w:eastAsia="en-US" w:bidi="ar-SA"/>
      </w:rPr>
    </w:lvl>
  </w:abstractNum>
  <w:abstractNum w:abstractNumId="2" w15:restartNumberingAfterBreak="0">
    <w:nsid w:val="06B44994"/>
    <w:multiLevelType w:val="multilevel"/>
    <w:tmpl w:val="0FFA315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EA7434"/>
    <w:multiLevelType w:val="multilevel"/>
    <w:tmpl w:val="65D6239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09292193"/>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6B6A2D"/>
    <w:multiLevelType w:val="hybridMultilevel"/>
    <w:tmpl w:val="1E784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A1041C"/>
    <w:multiLevelType w:val="multilevel"/>
    <w:tmpl w:val="A47471B4"/>
    <w:lvl w:ilvl="0">
      <w:start w:val="4"/>
      <w:numFmt w:val="decimal"/>
      <w:lvlText w:val="%1"/>
      <w:lvlJc w:val="left"/>
      <w:pPr>
        <w:ind w:left="718" w:hanging="399"/>
      </w:pPr>
      <w:rPr>
        <w:lang w:val="es-ES" w:eastAsia="en-US" w:bidi="ar-SA"/>
      </w:rPr>
    </w:lvl>
    <w:lvl w:ilvl="1">
      <w:start w:val="1"/>
      <w:numFmt w:val="decimal"/>
      <w:lvlText w:val="%1.%2"/>
      <w:lvlJc w:val="left"/>
      <w:pPr>
        <w:ind w:left="718" w:hanging="399"/>
      </w:pPr>
      <w:rPr>
        <w:rFonts w:ascii="Arial" w:eastAsia="Arial" w:hAnsi="Arial" w:cs="Arial" w:hint="default"/>
        <w:b/>
        <w:bCs/>
        <w:spacing w:val="-2"/>
        <w:w w:val="99"/>
        <w:sz w:val="24"/>
        <w:szCs w:val="24"/>
        <w:lang w:val="es-ES" w:eastAsia="en-US" w:bidi="ar-SA"/>
      </w:rPr>
    </w:lvl>
    <w:lvl w:ilvl="2">
      <w:start w:val="1"/>
      <w:numFmt w:val="decimal"/>
      <w:lvlText w:val="%3."/>
      <w:lvlJc w:val="left"/>
      <w:pPr>
        <w:ind w:left="1039" w:hanging="360"/>
      </w:pPr>
      <w:rPr>
        <w:rFonts w:ascii="Arial MT" w:eastAsia="Arial MT" w:hAnsi="Arial MT" w:cs="Arial MT" w:hint="default"/>
        <w:spacing w:val="-26"/>
        <w:w w:val="100"/>
        <w:sz w:val="24"/>
        <w:szCs w:val="24"/>
        <w:lang w:val="es-ES" w:eastAsia="en-US" w:bidi="ar-SA"/>
      </w:rPr>
    </w:lvl>
    <w:lvl w:ilvl="3">
      <w:numFmt w:val="bullet"/>
      <w:lvlText w:val="•"/>
      <w:lvlJc w:val="left"/>
      <w:pPr>
        <w:ind w:left="2986" w:hanging="360"/>
      </w:pPr>
      <w:rPr>
        <w:lang w:val="es-ES" w:eastAsia="en-US" w:bidi="ar-SA"/>
      </w:rPr>
    </w:lvl>
    <w:lvl w:ilvl="4">
      <w:numFmt w:val="bullet"/>
      <w:lvlText w:val="•"/>
      <w:lvlJc w:val="left"/>
      <w:pPr>
        <w:ind w:left="3960" w:hanging="360"/>
      </w:pPr>
      <w:rPr>
        <w:lang w:val="es-ES" w:eastAsia="en-US" w:bidi="ar-SA"/>
      </w:rPr>
    </w:lvl>
    <w:lvl w:ilvl="5">
      <w:numFmt w:val="bullet"/>
      <w:lvlText w:val="•"/>
      <w:lvlJc w:val="left"/>
      <w:pPr>
        <w:ind w:left="4933" w:hanging="360"/>
      </w:pPr>
      <w:rPr>
        <w:lang w:val="es-ES" w:eastAsia="en-US" w:bidi="ar-SA"/>
      </w:rPr>
    </w:lvl>
    <w:lvl w:ilvl="6">
      <w:numFmt w:val="bullet"/>
      <w:lvlText w:val="•"/>
      <w:lvlJc w:val="left"/>
      <w:pPr>
        <w:ind w:left="5906" w:hanging="360"/>
      </w:pPr>
      <w:rPr>
        <w:lang w:val="es-ES" w:eastAsia="en-US" w:bidi="ar-SA"/>
      </w:rPr>
    </w:lvl>
    <w:lvl w:ilvl="7">
      <w:numFmt w:val="bullet"/>
      <w:lvlText w:val="•"/>
      <w:lvlJc w:val="left"/>
      <w:pPr>
        <w:ind w:left="6880" w:hanging="360"/>
      </w:pPr>
      <w:rPr>
        <w:lang w:val="es-ES" w:eastAsia="en-US" w:bidi="ar-SA"/>
      </w:rPr>
    </w:lvl>
    <w:lvl w:ilvl="8">
      <w:numFmt w:val="bullet"/>
      <w:lvlText w:val="•"/>
      <w:lvlJc w:val="left"/>
      <w:pPr>
        <w:ind w:left="7853" w:hanging="360"/>
      </w:pPr>
      <w:rPr>
        <w:lang w:val="es-ES" w:eastAsia="en-US" w:bidi="ar-SA"/>
      </w:rPr>
    </w:lvl>
  </w:abstractNum>
  <w:abstractNum w:abstractNumId="7" w15:restartNumberingAfterBreak="0">
    <w:nsid w:val="14925024"/>
    <w:multiLevelType w:val="hybridMultilevel"/>
    <w:tmpl w:val="9C68F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4610CB"/>
    <w:multiLevelType w:val="multilevel"/>
    <w:tmpl w:val="6D54C1F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440"/>
      </w:pPr>
      <w:rPr>
        <w:rFonts w:hint="default"/>
      </w:rPr>
    </w:lvl>
  </w:abstractNum>
  <w:abstractNum w:abstractNumId="9" w15:restartNumberingAfterBreak="0">
    <w:nsid w:val="21A57908"/>
    <w:multiLevelType w:val="hybridMultilevel"/>
    <w:tmpl w:val="A5787F5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2542A"/>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2C7954"/>
    <w:multiLevelType w:val="hybridMultilevel"/>
    <w:tmpl w:val="A6DCF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223D19"/>
    <w:multiLevelType w:val="hybridMultilevel"/>
    <w:tmpl w:val="CBC6F40E"/>
    <w:lvl w:ilvl="0" w:tplc="80E0B9A2">
      <w:start w:val="1"/>
      <w:numFmt w:val="bullet"/>
      <w:pStyle w:val="MVietas"/>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A33750"/>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CC67EF"/>
    <w:multiLevelType w:val="multilevel"/>
    <w:tmpl w:val="6D54C1F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2CB25791"/>
    <w:multiLevelType w:val="hybridMultilevel"/>
    <w:tmpl w:val="78166D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CBF4B25"/>
    <w:multiLevelType w:val="hybridMultilevel"/>
    <w:tmpl w:val="D5A0E9D6"/>
    <w:lvl w:ilvl="0" w:tplc="240A0001">
      <w:start w:val="1"/>
      <w:numFmt w:val="bullet"/>
      <w:lvlText w:val=""/>
      <w:lvlJc w:val="left"/>
      <w:pPr>
        <w:ind w:left="720" w:hanging="360"/>
      </w:pPr>
      <w:rPr>
        <w:rFonts w:ascii="Symbol" w:hAnsi="Symbol" w:hint="default"/>
      </w:rPr>
    </w:lvl>
    <w:lvl w:ilvl="1" w:tplc="68526C0C">
      <w:numFmt w:val="bullet"/>
      <w:lvlText w:val="·"/>
      <w:lvlJc w:val="left"/>
      <w:pPr>
        <w:ind w:left="1440" w:hanging="360"/>
      </w:pPr>
      <w:rPr>
        <w:rFonts w:ascii="Calibri" w:eastAsiaTheme="minorEastAsia"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359F3"/>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2A62EA"/>
    <w:multiLevelType w:val="hybridMultilevel"/>
    <w:tmpl w:val="00C0F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45E297A"/>
    <w:multiLevelType w:val="hybridMultilevel"/>
    <w:tmpl w:val="861C5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8C642B1"/>
    <w:multiLevelType w:val="hybridMultilevel"/>
    <w:tmpl w:val="4F32BBA4"/>
    <w:lvl w:ilvl="0" w:tplc="FC4EF628">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41D5167"/>
    <w:multiLevelType w:val="hybridMultilevel"/>
    <w:tmpl w:val="41D85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F10F08"/>
    <w:multiLevelType w:val="hybridMultilevel"/>
    <w:tmpl w:val="92485C7C"/>
    <w:lvl w:ilvl="0" w:tplc="240A000F">
      <w:start w:val="1"/>
      <w:numFmt w:val="decimal"/>
      <w:lvlText w:val="%1."/>
      <w:lvlJc w:val="left"/>
      <w:pPr>
        <w:ind w:left="1400" w:hanging="360"/>
      </w:pPr>
    </w:lvl>
    <w:lvl w:ilvl="1" w:tplc="240A0019" w:tentative="1">
      <w:start w:val="1"/>
      <w:numFmt w:val="lowerLetter"/>
      <w:lvlText w:val="%2."/>
      <w:lvlJc w:val="left"/>
      <w:pPr>
        <w:ind w:left="2120" w:hanging="360"/>
      </w:pPr>
    </w:lvl>
    <w:lvl w:ilvl="2" w:tplc="240A001B" w:tentative="1">
      <w:start w:val="1"/>
      <w:numFmt w:val="lowerRoman"/>
      <w:lvlText w:val="%3."/>
      <w:lvlJc w:val="right"/>
      <w:pPr>
        <w:ind w:left="2840" w:hanging="180"/>
      </w:pPr>
    </w:lvl>
    <w:lvl w:ilvl="3" w:tplc="240A000F">
      <w:start w:val="1"/>
      <w:numFmt w:val="decimal"/>
      <w:lvlText w:val="%4."/>
      <w:lvlJc w:val="left"/>
      <w:pPr>
        <w:ind w:left="3560" w:hanging="360"/>
      </w:pPr>
    </w:lvl>
    <w:lvl w:ilvl="4" w:tplc="240A0019" w:tentative="1">
      <w:start w:val="1"/>
      <w:numFmt w:val="lowerLetter"/>
      <w:lvlText w:val="%5."/>
      <w:lvlJc w:val="left"/>
      <w:pPr>
        <w:ind w:left="4280" w:hanging="360"/>
      </w:pPr>
    </w:lvl>
    <w:lvl w:ilvl="5" w:tplc="240A001B" w:tentative="1">
      <w:start w:val="1"/>
      <w:numFmt w:val="lowerRoman"/>
      <w:lvlText w:val="%6."/>
      <w:lvlJc w:val="right"/>
      <w:pPr>
        <w:ind w:left="5000" w:hanging="180"/>
      </w:pPr>
    </w:lvl>
    <w:lvl w:ilvl="6" w:tplc="240A000F" w:tentative="1">
      <w:start w:val="1"/>
      <w:numFmt w:val="decimal"/>
      <w:lvlText w:val="%7."/>
      <w:lvlJc w:val="left"/>
      <w:pPr>
        <w:ind w:left="5720" w:hanging="360"/>
      </w:pPr>
    </w:lvl>
    <w:lvl w:ilvl="7" w:tplc="240A0019" w:tentative="1">
      <w:start w:val="1"/>
      <w:numFmt w:val="lowerLetter"/>
      <w:lvlText w:val="%8."/>
      <w:lvlJc w:val="left"/>
      <w:pPr>
        <w:ind w:left="6440" w:hanging="360"/>
      </w:pPr>
    </w:lvl>
    <w:lvl w:ilvl="8" w:tplc="240A001B" w:tentative="1">
      <w:start w:val="1"/>
      <w:numFmt w:val="lowerRoman"/>
      <w:lvlText w:val="%9."/>
      <w:lvlJc w:val="right"/>
      <w:pPr>
        <w:ind w:left="7160" w:hanging="180"/>
      </w:pPr>
    </w:lvl>
  </w:abstractNum>
  <w:abstractNum w:abstractNumId="23" w15:restartNumberingAfterBreak="0">
    <w:nsid w:val="44FD5322"/>
    <w:multiLevelType w:val="hybridMultilevel"/>
    <w:tmpl w:val="17B26C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130C5B"/>
    <w:multiLevelType w:val="hybridMultilevel"/>
    <w:tmpl w:val="B63A5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7572AE"/>
    <w:multiLevelType w:val="multilevel"/>
    <w:tmpl w:val="C0D42F9C"/>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5F783E2C"/>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30554C"/>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AA763EC"/>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F211E05"/>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FA5AB0"/>
    <w:multiLevelType w:val="hybridMultilevel"/>
    <w:tmpl w:val="63D8F0DE"/>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5A20896"/>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DB123A"/>
    <w:multiLevelType w:val="multilevel"/>
    <w:tmpl w:val="6BCA932C"/>
    <w:lvl w:ilvl="0">
      <w:start w:val="1"/>
      <w:numFmt w:val="decimal"/>
      <w:lvlText w:val="%1."/>
      <w:lvlJc w:val="left"/>
      <w:pPr>
        <w:ind w:left="720"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132507"/>
    <w:multiLevelType w:val="hybridMultilevel"/>
    <w:tmpl w:val="851AA784"/>
    <w:lvl w:ilvl="0" w:tplc="12328F94">
      <w:numFmt w:val="bullet"/>
      <w:lvlText w:val=""/>
      <w:lvlJc w:val="left"/>
      <w:pPr>
        <w:ind w:left="832" w:hanging="361"/>
      </w:pPr>
      <w:rPr>
        <w:rFonts w:ascii="Symbol" w:eastAsia="Symbol" w:hAnsi="Symbol" w:cs="Symbol" w:hint="default"/>
        <w:w w:val="102"/>
        <w:sz w:val="21"/>
        <w:szCs w:val="21"/>
        <w:lang w:val="es-ES" w:eastAsia="en-US" w:bidi="ar-SA"/>
      </w:rPr>
    </w:lvl>
    <w:lvl w:ilvl="1" w:tplc="AA62F090">
      <w:numFmt w:val="bullet"/>
      <w:lvlText w:val="•"/>
      <w:lvlJc w:val="left"/>
      <w:pPr>
        <w:ind w:left="1218" w:hanging="361"/>
      </w:pPr>
      <w:rPr>
        <w:rFonts w:hint="default"/>
        <w:lang w:val="es-ES" w:eastAsia="en-US" w:bidi="ar-SA"/>
      </w:rPr>
    </w:lvl>
    <w:lvl w:ilvl="2" w:tplc="73EA7762">
      <w:numFmt w:val="bullet"/>
      <w:lvlText w:val="•"/>
      <w:lvlJc w:val="left"/>
      <w:pPr>
        <w:ind w:left="1596" w:hanging="361"/>
      </w:pPr>
      <w:rPr>
        <w:rFonts w:hint="default"/>
        <w:lang w:val="es-ES" w:eastAsia="en-US" w:bidi="ar-SA"/>
      </w:rPr>
    </w:lvl>
    <w:lvl w:ilvl="3" w:tplc="5F48DCDE">
      <w:numFmt w:val="bullet"/>
      <w:lvlText w:val="•"/>
      <w:lvlJc w:val="left"/>
      <w:pPr>
        <w:ind w:left="1974" w:hanging="361"/>
      </w:pPr>
      <w:rPr>
        <w:rFonts w:hint="default"/>
        <w:lang w:val="es-ES" w:eastAsia="en-US" w:bidi="ar-SA"/>
      </w:rPr>
    </w:lvl>
    <w:lvl w:ilvl="4" w:tplc="ECF6169E">
      <w:numFmt w:val="bullet"/>
      <w:lvlText w:val="•"/>
      <w:lvlJc w:val="left"/>
      <w:pPr>
        <w:ind w:left="2353" w:hanging="361"/>
      </w:pPr>
      <w:rPr>
        <w:rFonts w:hint="default"/>
        <w:lang w:val="es-ES" w:eastAsia="en-US" w:bidi="ar-SA"/>
      </w:rPr>
    </w:lvl>
    <w:lvl w:ilvl="5" w:tplc="F5C65776">
      <w:numFmt w:val="bullet"/>
      <w:lvlText w:val="•"/>
      <w:lvlJc w:val="left"/>
      <w:pPr>
        <w:ind w:left="2731" w:hanging="361"/>
      </w:pPr>
      <w:rPr>
        <w:rFonts w:hint="default"/>
        <w:lang w:val="es-ES" w:eastAsia="en-US" w:bidi="ar-SA"/>
      </w:rPr>
    </w:lvl>
    <w:lvl w:ilvl="6" w:tplc="A912B1CC">
      <w:numFmt w:val="bullet"/>
      <w:lvlText w:val="•"/>
      <w:lvlJc w:val="left"/>
      <w:pPr>
        <w:ind w:left="3109" w:hanging="361"/>
      </w:pPr>
      <w:rPr>
        <w:rFonts w:hint="default"/>
        <w:lang w:val="es-ES" w:eastAsia="en-US" w:bidi="ar-SA"/>
      </w:rPr>
    </w:lvl>
    <w:lvl w:ilvl="7" w:tplc="5A22213E">
      <w:numFmt w:val="bullet"/>
      <w:lvlText w:val="•"/>
      <w:lvlJc w:val="left"/>
      <w:pPr>
        <w:ind w:left="3488" w:hanging="361"/>
      </w:pPr>
      <w:rPr>
        <w:rFonts w:hint="default"/>
        <w:lang w:val="es-ES" w:eastAsia="en-US" w:bidi="ar-SA"/>
      </w:rPr>
    </w:lvl>
    <w:lvl w:ilvl="8" w:tplc="C23E693C">
      <w:numFmt w:val="bullet"/>
      <w:lvlText w:val="•"/>
      <w:lvlJc w:val="left"/>
      <w:pPr>
        <w:ind w:left="3866" w:hanging="361"/>
      </w:pPr>
      <w:rPr>
        <w:rFonts w:hint="default"/>
        <w:lang w:val="es-ES" w:eastAsia="en-US" w:bidi="ar-SA"/>
      </w:rPr>
    </w:lvl>
  </w:abstractNum>
  <w:num w:numId="1" w16cid:durableId="558593344">
    <w:abstractNumId w:val="30"/>
  </w:num>
  <w:num w:numId="2" w16cid:durableId="130711086">
    <w:abstractNumId w:val="4"/>
  </w:num>
  <w:num w:numId="3" w16cid:durableId="337000296">
    <w:abstractNumId w:val="27"/>
  </w:num>
  <w:num w:numId="4" w16cid:durableId="426076181">
    <w:abstractNumId w:val="17"/>
  </w:num>
  <w:num w:numId="5" w16cid:durableId="1689453958">
    <w:abstractNumId w:val="21"/>
  </w:num>
  <w:num w:numId="6" w16cid:durableId="925530410">
    <w:abstractNumId w:val="32"/>
  </w:num>
  <w:num w:numId="7" w16cid:durableId="348069027">
    <w:abstractNumId w:val="29"/>
  </w:num>
  <w:num w:numId="8" w16cid:durableId="1533029193">
    <w:abstractNumId w:val="26"/>
  </w:num>
  <w:num w:numId="9" w16cid:durableId="91245103">
    <w:abstractNumId w:val="10"/>
  </w:num>
  <w:num w:numId="10" w16cid:durableId="553539358">
    <w:abstractNumId w:val="13"/>
  </w:num>
  <w:num w:numId="11" w16cid:durableId="418332777">
    <w:abstractNumId w:val="28"/>
  </w:num>
  <w:num w:numId="12" w16cid:durableId="1819960434">
    <w:abstractNumId w:val="31"/>
  </w:num>
  <w:num w:numId="13" w16cid:durableId="1633747307">
    <w:abstractNumId w:val="23"/>
  </w:num>
  <w:num w:numId="14" w16cid:durableId="1070808907">
    <w:abstractNumId w:val="3"/>
  </w:num>
  <w:num w:numId="15" w16cid:durableId="1384132796">
    <w:abstractNumId w:val="8"/>
  </w:num>
  <w:num w:numId="16" w16cid:durableId="294797011">
    <w:abstractNumId w:val="14"/>
  </w:num>
  <w:num w:numId="17" w16cid:durableId="1607498759">
    <w:abstractNumId w:val="9"/>
  </w:num>
  <w:num w:numId="18" w16cid:durableId="519507620">
    <w:abstractNumId w:val="25"/>
  </w:num>
  <w:num w:numId="19" w16cid:durableId="1013073858">
    <w:abstractNumId w:val="2"/>
  </w:num>
  <w:num w:numId="20" w16cid:durableId="761412672">
    <w:abstractNumId w:val="5"/>
  </w:num>
  <w:num w:numId="21" w16cid:durableId="64499907">
    <w:abstractNumId w:val="11"/>
  </w:num>
  <w:num w:numId="22" w16cid:durableId="479006596">
    <w:abstractNumId w:val="7"/>
  </w:num>
  <w:num w:numId="23" w16cid:durableId="588781619">
    <w:abstractNumId w:val="0"/>
  </w:num>
  <w:num w:numId="24" w16cid:durableId="1173646030">
    <w:abstractNumId w:val="16"/>
  </w:num>
  <w:num w:numId="25" w16cid:durableId="928198726">
    <w:abstractNumId w:val="12"/>
  </w:num>
  <w:num w:numId="26" w16cid:durableId="811753045">
    <w:abstractNumId w:val="15"/>
  </w:num>
  <w:num w:numId="27" w16cid:durableId="1122458704">
    <w:abstractNumId w:val="18"/>
  </w:num>
  <w:num w:numId="28" w16cid:durableId="1166433090">
    <w:abstractNumId w:val="19"/>
  </w:num>
  <w:num w:numId="29" w16cid:durableId="2074424772">
    <w:abstractNumId w:val="24"/>
  </w:num>
  <w:num w:numId="30" w16cid:durableId="401416501">
    <w:abstractNumId w:val="1"/>
  </w:num>
  <w:num w:numId="31" w16cid:durableId="1429472438">
    <w:abstractNumId w:val="33"/>
  </w:num>
  <w:num w:numId="32" w16cid:durableId="2026712312">
    <w:abstractNumId w:val="20"/>
  </w:num>
  <w:num w:numId="33" w16cid:durableId="1367674876">
    <w:abstractNumId w:val="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4" w16cid:durableId="1064985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90A"/>
    <w:rsid w:val="00001B70"/>
    <w:rsid w:val="000106AA"/>
    <w:rsid w:val="00013487"/>
    <w:rsid w:val="00014DEB"/>
    <w:rsid w:val="000178E3"/>
    <w:rsid w:val="00026D31"/>
    <w:rsid w:val="000557D7"/>
    <w:rsid w:val="000608E9"/>
    <w:rsid w:val="000958EE"/>
    <w:rsid w:val="000A068C"/>
    <w:rsid w:val="000C4619"/>
    <w:rsid w:val="000D45DD"/>
    <w:rsid w:val="000D6A6B"/>
    <w:rsid w:val="000E4F71"/>
    <w:rsid w:val="000E5376"/>
    <w:rsid w:val="000E5796"/>
    <w:rsid w:val="00110F02"/>
    <w:rsid w:val="00121E68"/>
    <w:rsid w:val="00122C83"/>
    <w:rsid w:val="001278A1"/>
    <w:rsid w:val="001340C1"/>
    <w:rsid w:val="00147AEE"/>
    <w:rsid w:val="00170D43"/>
    <w:rsid w:val="00173348"/>
    <w:rsid w:val="00181D83"/>
    <w:rsid w:val="00182FF0"/>
    <w:rsid w:val="00197DDC"/>
    <w:rsid w:val="001C0512"/>
    <w:rsid w:val="001D5E52"/>
    <w:rsid w:val="001E77A3"/>
    <w:rsid w:val="001F5E6D"/>
    <w:rsid w:val="001F5FDC"/>
    <w:rsid w:val="00201361"/>
    <w:rsid w:val="00212032"/>
    <w:rsid w:val="0022293D"/>
    <w:rsid w:val="00222B1F"/>
    <w:rsid w:val="00231707"/>
    <w:rsid w:val="002341FC"/>
    <w:rsid w:val="0024223C"/>
    <w:rsid w:val="00257E3A"/>
    <w:rsid w:val="00265D64"/>
    <w:rsid w:val="002735AC"/>
    <w:rsid w:val="00296BF0"/>
    <w:rsid w:val="002B12CE"/>
    <w:rsid w:val="002B321E"/>
    <w:rsid w:val="002B378B"/>
    <w:rsid w:val="002C0EA3"/>
    <w:rsid w:val="002C2429"/>
    <w:rsid w:val="002D3682"/>
    <w:rsid w:val="002E202D"/>
    <w:rsid w:val="002E41A7"/>
    <w:rsid w:val="002E5E89"/>
    <w:rsid w:val="002F1373"/>
    <w:rsid w:val="0030363D"/>
    <w:rsid w:val="00324F54"/>
    <w:rsid w:val="00327093"/>
    <w:rsid w:val="00341580"/>
    <w:rsid w:val="00343B7F"/>
    <w:rsid w:val="003562E2"/>
    <w:rsid w:val="00357BBB"/>
    <w:rsid w:val="00382D1B"/>
    <w:rsid w:val="003B6221"/>
    <w:rsid w:val="003B6D56"/>
    <w:rsid w:val="003F3C7A"/>
    <w:rsid w:val="0040654B"/>
    <w:rsid w:val="004117CD"/>
    <w:rsid w:val="00414345"/>
    <w:rsid w:val="00423E9E"/>
    <w:rsid w:val="00432974"/>
    <w:rsid w:val="004434E0"/>
    <w:rsid w:val="00446C08"/>
    <w:rsid w:val="00453FA7"/>
    <w:rsid w:val="0046741C"/>
    <w:rsid w:val="00474B08"/>
    <w:rsid w:val="004878C0"/>
    <w:rsid w:val="0049040A"/>
    <w:rsid w:val="00493C99"/>
    <w:rsid w:val="00495F5A"/>
    <w:rsid w:val="0049796C"/>
    <w:rsid w:val="004A50AF"/>
    <w:rsid w:val="004A6175"/>
    <w:rsid w:val="004B18BF"/>
    <w:rsid w:val="004C66B3"/>
    <w:rsid w:val="004C7B33"/>
    <w:rsid w:val="004D2518"/>
    <w:rsid w:val="004D75A9"/>
    <w:rsid w:val="004D7D78"/>
    <w:rsid w:val="004E55F8"/>
    <w:rsid w:val="004F1E96"/>
    <w:rsid w:val="0052030E"/>
    <w:rsid w:val="005248B2"/>
    <w:rsid w:val="0053408A"/>
    <w:rsid w:val="00535561"/>
    <w:rsid w:val="00542C15"/>
    <w:rsid w:val="00544AF0"/>
    <w:rsid w:val="0055326C"/>
    <w:rsid w:val="005728ED"/>
    <w:rsid w:val="005757B4"/>
    <w:rsid w:val="005864E5"/>
    <w:rsid w:val="005A44FA"/>
    <w:rsid w:val="005D4BAB"/>
    <w:rsid w:val="005D7F66"/>
    <w:rsid w:val="005E1FAB"/>
    <w:rsid w:val="005E646E"/>
    <w:rsid w:val="00604A39"/>
    <w:rsid w:val="00616C68"/>
    <w:rsid w:val="0062342E"/>
    <w:rsid w:val="00626731"/>
    <w:rsid w:val="006270BB"/>
    <w:rsid w:val="006515BD"/>
    <w:rsid w:val="006541A7"/>
    <w:rsid w:val="00667480"/>
    <w:rsid w:val="006745B4"/>
    <w:rsid w:val="00677A66"/>
    <w:rsid w:val="00686160"/>
    <w:rsid w:val="00696CDE"/>
    <w:rsid w:val="006C64B5"/>
    <w:rsid w:val="006F19A9"/>
    <w:rsid w:val="00703882"/>
    <w:rsid w:val="00714D54"/>
    <w:rsid w:val="00734650"/>
    <w:rsid w:val="007444D1"/>
    <w:rsid w:val="00747E6F"/>
    <w:rsid w:val="007556AF"/>
    <w:rsid w:val="007654E7"/>
    <w:rsid w:val="007757DF"/>
    <w:rsid w:val="007A3380"/>
    <w:rsid w:val="007D0775"/>
    <w:rsid w:val="007E086E"/>
    <w:rsid w:val="007E6F76"/>
    <w:rsid w:val="00815233"/>
    <w:rsid w:val="008344FF"/>
    <w:rsid w:val="00837524"/>
    <w:rsid w:val="00840017"/>
    <w:rsid w:val="00855387"/>
    <w:rsid w:val="00861179"/>
    <w:rsid w:val="008626E9"/>
    <w:rsid w:val="00880AC2"/>
    <w:rsid w:val="00891F48"/>
    <w:rsid w:val="008B3F34"/>
    <w:rsid w:val="008B6C65"/>
    <w:rsid w:val="009024DD"/>
    <w:rsid w:val="0090401A"/>
    <w:rsid w:val="00905EFF"/>
    <w:rsid w:val="00912DCE"/>
    <w:rsid w:val="0093104E"/>
    <w:rsid w:val="00933B3A"/>
    <w:rsid w:val="0094357C"/>
    <w:rsid w:val="00944DD0"/>
    <w:rsid w:val="0095795B"/>
    <w:rsid w:val="009616D5"/>
    <w:rsid w:val="00965AA8"/>
    <w:rsid w:val="00971392"/>
    <w:rsid w:val="009714B0"/>
    <w:rsid w:val="0097314E"/>
    <w:rsid w:val="00985770"/>
    <w:rsid w:val="00992230"/>
    <w:rsid w:val="00997519"/>
    <w:rsid w:val="009A004A"/>
    <w:rsid w:val="009B53BA"/>
    <w:rsid w:val="009C4F88"/>
    <w:rsid w:val="009C627D"/>
    <w:rsid w:val="009D571C"/>
    <w:rsid w:val="009D6792"/>
    <w:rsid w:val="009F4132"/>
    <w:rsid w:val="00A02D01"/>
    <w:rsid w:val="00A0371D"/>
    <w:rsid w:val="00A07480"/>
    <w:rsid w:val="00A15B23"/>
    <w:rsid w:val="00A22AFE"/>
    <w:rsid w:val="00A67C27"/>
    <w:rsid w:val="00A70DAD"/>
    <w:rsid w:val="00A81539"/>
    <w:rsid w:val="00AB3795"/>
    <w:rsid w:val="00AB4637"/>
    <w:rsid w:val="00AD0674"/>
    <w:rsid w:val="00B01E91"/>
    <w:rsid w:val="00B041C6"/>
    <w:rsid w:val="00B20551"/>
    <w:rsid w:val="00B3586B"/>
    <w:rsid w:val="00B40544"/>
    <w:rsid w:val="00B97441"/>
    <w:rsid w:val="00BB5E4E"/>
    <w:rsid w:val="00BF5574"/>
    <w:rsid w:val="00BF68DC"/>
    <w:rsid w:val="00C00E5C"/>
    <w:rsid w:val="00C13154"/>
    <w:rsid w:val="00C14AC0"/>
    <w:rsid w:val="00C20067"/>
    <w:rsid w:val="00C35E6D"/>
    <w:rsid w:val="00C5141A"/>
    <w:rsid w:val="00C55C76"/>
    <w:rsid w:val="00C8027C"/>
    <w:rsid w:val="00C930A2"/>
    <w:rsid w:val="00C96D97"/>
    <w:rsid w:val="00CA0EC9"/>
    <w:rsid w:val="00CA120C"/>
    <w:rsid w:val="00CA3C1D"/>
    <w:rsid w:val="00CA6147"/>
    <w:rsid w:val="00CA6971"/>
    <w:rsid w:val="00CB2B1E"/>
    <w:rsid w:val="00CC1AB9"/>
    <w:rsid w:val="00CC66ED"/>
    <w:rsid w:val="00CF64EF"/>
    <w:rsid w:val="00D100E2"/>
    <w:rsid w:val="00D25E84"/>
    <w:rsid w:val="00D55436"/>
    <w:rsid w:val="00D6001D"/>
    <w:rsid w:val="00D613BC"/>
    <w:rsid w:val="00D63D01"/>
    <w:rsid w:val="00D70E9B"/>
    <w:rsid w:val="00D71DED"/>
    <w:rsid w:val="00D7234E"/>
    <w:rsid w:val="00D72B28"/>
    <w:rsid w:val="00D831AE"/>
    <w:rsid w:val="00D84509"/>
    <w:rsid w:val="00D955A2"/>
    <w:rsid w:val="00D97FDA"/>
    <w:rsid w:val="00DA7CE0"/>
    <w:rsid w:val="00DB5044"/>
    <w:rsid w:val="00DB77DB"/>
    <w:rsid w:val="00E10A82"/>
    <w:rsid w:val="00E15932"/>
    <w:rsid w:val="00E2630C"/>
    <w:rsid w:val="00E30589"/>
    <w:rsid w:val="00E53ACB"/>
    <w:rsid w:val="00E53BB4"/>
    <w:rsid w:val="00E57435"/>
    <w:rsid w:val="00E62C5C"/>
    <w:rsid w:val="00E64089"/>
    <w:rsid w:val="00E641CF"/>
    <w:rsid w:val="00E80453"/>
    <w:rsid w:val="00E961D7"/>
    <w:rsid w:val="00EAD827"/>
    <w:rsid w:val="00EE2F99"/>
    <w:rsid w:val="00EF60F1"/>
    <w:rsid w:val="00EF7AC3"/>
    <w:rsid w:val="00F07A90"/>
    <w:rsid w:val="00F13C95"/>
    <w:rsid w:val="00F1766F"/>
    <w:rsid w:val="00F41762"/>
    <w:rsid w:val="00F5513A"/>
    <w:rsid w:val="00F60EE0"/>
    <w:rsid w:val="00F67316"/>
    <w:rsid w:val="00F80B71"/>
    <w:rsid w:val="00F8690A"/>
    <w:rsid w:val="00FA7945"/>
    <w:rsid w:val="00FC44A7"/>
    <w:rsid w:val="00FC7DDA"/>
    <w:rsid w:val="00FD1A37"/>
    <w:rsid w:val="00FF1843"/>
    <w:rsid w:val="03C67EA0"/>
    <w:rsid w:val="0D77C903"/>
    <w:rsid w:val="1255FF50"/>
    <w:rsid w:val="159445F7"/>
    <w:rsid w:val="161996D4"/>
    <w:rsid w:val="1E5E1F46"/>
    <w:rsid w:val="21DEC759"/>
    <w:rsid w:val="29DF171C"/>
    <w:rsid w:val="2BA08A1D"/>
    <w:rsid w:val="31C11119"/>
    <w:rsid w:val="327EE159"/>
    <w:rsid w:val="362C618B"/>
    <w:rsid w:val="3702269D"/>
    <w:rsid w:val="3D42B194"/>
    <w:rsid w:val="4A90F44C"/>
    <w:rsid w:val="4E53B8C9"/>
    <w:rsid w:val="4F6BED6E"/>
    <w:rsid w:val="552C25F4"/>
    <w:rsid w:val="55BF3D68"/>
    <w:rsid w:val="5789A897"/>
    <w:rsid w:val="5808335D"/>
    <w:rsid w:val="58FB324D"/>
    <w:rsid w:val="5ABD7A41"/>
    <w:rsid w:val="5BB9885A"/>
    <w:rsid w:val="5C76C30F"/>
    <w:rsid w:val="5E48F1F5"/>
    <w:rsid w:val="65851CFC"/>
    <w:rsid w:val="69EC18AE"/>
    <w:rsid w:val="70E750F4"/>
    <w:rsid w:val="7969B41F"/>
    <w:rsid w:val="7E2DA02D"/>
    <w:rsid w:val="7F004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9734C"/>
  <w15:docId w15:val="{6FD2F603-A104-4857-905E-C286B410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1A"/>
    <w:pPr>
      <w:spacing w:after="120" w:line="240" w:lineRule="auto"/>
    </w:pPr>
    <w:rPr>
      <w:rFonts w:eastAsiaTheme="minorEastAsia"/>
      <w:lang w:eastAsia="es-CO"/>
    </w:rPr>
  </w:style>
  <w:style w:type="paragraph" w:styleId="Ttulo1">
    <w:name w:val="heading 1"/>
    <w:basedOn w:val="Normal"/>
    <w:next w:val="Normal"/>
    <w:link w:val="Ttulo1Car"/>
    <w:uiPriority w:val="9"/>
    <w:qFormat/>
    <w:rsid w:val="004D2518"/>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2C2429"/>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2341FC"/>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518"/>
    <w:rPr>
      <w:rFonts w:ascii="Times New Roman" w:eastAsiaTheme="majorEastAsia" w:hAnsi="Times New Roman" w:cstheme="majorBidi"/>
      <w:b/>
      <w:color w:val="000000" w:themeColor="text1"/>
      <w:sz w:val="24"/>
      <w:szCs w:val="32"/>
      <w:lang w:eastAsia="es-CO"/>
    </w:rPr>
  </w:style>
  <w:style w:type="paragraph" w:styleId="TtuloTDC">
    <w:name w:val="TOC Heading"/>
    <w:basedOn w:val="Ttulo1"/>
    <w:next w:val="Normal"/>
    <w:uiPriority w:val="39"/>
    <w:unhideWhenUsed/>
    <w:qFormat/>
    <w:rsid w:val="00F8690A"/>
    <w:pPr>
      <w:spacing w:line="259" w:lineRule="auto"/>
      <w:outlineLvl w:val="9"/>
    </w:pPr>
  </w:style>
  <w:style w:type="character" w:styleId="Refdecomentario">
    <w:name w:val="annotation reference"/>
    <w:basedOn w:val="Fuentedeprrafopredeter"/>
    <w:uiPriority w:val="99"/>
    <w:semiHidden/>
    <w:unhideWhenUsed/>
    <w:rsid w:val="00F8690A"/>
    <w:rPr>
      <w:sz w:val="16"/>
      <w:szCs w:val="16"/>
    </w:rPr>
  </w:style>
  <w:style w:type="paragraph" w:styleId="Textocomentario">
    <w:name w:val="annotation text"/>
    <w:basedOn w:val="Normal"/>
    <w:link w:val="TextocomentarioCar"/>
    <w:uiPriority w:val="99"/>
    <w:semiHidden/>
    <w:unhideWhenUsed/>
    <w:rsid w:val="00F8690A"/>
    <w:rPr>
      <w:sz w:val="20"/>
      <w:szCs w:val="20"/>
    </w:rPr>
  </w:style>
  <w:style w:type="character" w:customStyle="1" w:styleId="TextocomentarioCar">
    <w:name w:val="Texto comentario Car"/>
    <w:basedOn w:val="Fuentedeprrafopredeter"/>
    <w:link w:val="Textocomentario"/>
    <w:uiPriority w:val="99"/>
    <w:semiHidden/>
    <w:rsid w:val="00F8690A"/>
    <w:rPr>
      <w:rFonts w:eastAsiaTheme="minorEastAsia"/>
      <w:sz w:val="20"/>
      <w:szCs w:val="20"/>
      <w:lang w:eastAsia="es-CO"/>
    </w:rPr>
  </w:style>
  <w:style w:type="paragraph" w:styleId="Textodeglobo">
    <w:name w:val="Balloon Text"/>
    <w:basedOn w:val="Normal"/>
    <w:link w:val="TextodegloboCar"/>
    <w:uiPriority w:val="99"/>
    <w:semiHidden/>
    <w:unhideWhenUsed/>
    <w:rsid w:val="00F8690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690A"/>
    <w:rPr>
      <w:rFonts w:ascii="Segoe UI" w:eastAsiaTheme="minorEastAsia" w:hAnsi="Segoe UI" w:cs="Segoe UI"/>
      <w:sz w:val="18"/>
      <w:szCs w:val="18"/>
      <w:lang w:eastAsia="es-CO"/>
    </w:rPr>
  </w:style>
  <w:style w:type="paragraph" w:styleId="TDC1">
    <w:name w:val="toc 1"/>
    <w:basedOn w:val="Normal"/>
    <w:next w:val="Normal"/>
    <w:autoRedefine/>
    <w:uiPriority w:val="39"/>
    <w:unhideWhenUsed/>
    <w:rsid w:val="00F8690A"/>
    <w:pPr>
      <w:spacing w:after="100"/>
    </w:pPr>
  </w:style>
  <w:style w:type="character" w:styleId="Hipervnculo">
    <w:name w:val="Hyperlink"/>
    <w:basedOn w:val="Fuentedeprrafopredeter"/>
    <w:uiPriority w:val="99"/>
    <w:unhideWhenUsed/>
    <w:rsid w:val="00F8690A"/>
    <w:rPr>
      <w:color w:val="0563C1" w:themeColor="hyperlink"/>
      <w:u w:val="single"/>
    </w:rPr>
  </w:style>
  <w:style w:type="character" w:customStyle="1" w:styleId="Ttulo2Car">
    <w:name w:val="Título 2 Car"/>
    <w:basedOn w:val="Fuentedeprrafopredeter"/>
    <w:link w:val="Ttulo2"/>
    <w:uiPriority w:val="9"/>
    <w:rsid w:val="002C2429"/>
    <w:rPr>
      <w:rFonts w:ascii="Times New Roman" w:eastAsiaTheme="majorEastAsia" w:hAnsi="Times New Roman" w:cstheme="majorBidi"/>
      <w:b/>
      <w:color w:val="000000" w:themeColor="text1"/>
      <w:sz w:val="24"/>
      <w:szCs w:val="26"/>
      <w:lang w:eastAsia="es-CO"/>
    </w:rPr>
  </w:style>
  <w:style w:type="paragraph" w:styleId="NormalWeb">
    <w:name w:val="Normal (Web)"/>
    <w:basedOn w:val="Normal"/>
    <w:uiPriority w:val="99"/>
    <w:unhideWhenUsed/>
    <w:rsid w:val="00F8690A"/>
    <w:pPr>
      <w:spacing w:before="100" w:beforeAutospacing="1" w:after="100" w:afterAutospacing="1"/>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95795B"/>
    <w:pPr>
      <w:spacing w:after="100"/>
      <w:ind w:left="220"/>
    </w:pPr>
  </w:style>
  <w:style w:type="paragraph" w:styleId="Encabezado">
    <w:name w:val="header"/>
    <w:basedOn w:val="Normal"/>
    <w:link w:val="EncabezadoCar"/>
    <w:uiPriority w:val="99"/>
    <w:unhideWhenUsed/>
    <w:rsid w:val="006745B4"/>
    <w:pPr>
      <w:tabs>
        <w:tab w:val="center" w:pos="4419"/>
        <w:tab w:val="right" w:pos="8838"/>
      </w:tabs>
      <w:spacing w:after="0"/>
    </w:pPr>
  </w:style>
  <w:style w:type="character" w:customStyle="1" w:styleId="EncabezadoCar">
    <w:name w:val="Encabezado Car"/>
    <w:basedOn w:val="Fuentedeprrafopredeter"/>
    <w:link w:val="Encabezado"/>
    <w:uiPriority w:val="99"/>
    <w:rsid w:val="006745B4"/>
    <w:rPr>
      <w:rFonts w:eastAsiaTheme="minorEastAsia"/>
      <w:lang w:eastAsia="es-CO"/>
    </w:rPr>
  </w:style>
  <w:style w:type="paragraph" w:styleId="Piedepgina">
    <w:name w:val="footer"/>
    <w:basedOn w:val="Normal"/>
    <w:link w:val="PiedepginaCar"/>
    <w:uiPriority w:val="99"/>
    <w:unhideWhenUsed/>
    <w:rsid w:val="006745B4"/>
    <w:pPr>
      <w:tabs>
        <w:tab w:val="center" w:pos="4419"/>
        <w:tab w:val="right" w:pos="8838"/>
      </w:tabs>
      <w:spacing w:after="0"/>
    </w:pPr>
  </w:style>
  <w:style w:type="character" w:customStyle="1" w:styleId="PiedepginaCar">
    <w:name w:val="Pie de página Car"/>
    <w:basedOn w:val="Fuentedeprrafopredeter"/>
    <w:link w:val="Piedepgina"/>
    <w:uiPriority w:val="99"/>
    <w:rsid w:val="006745B4"/>
    <w:rPr>
      <w:rFonts w:eastAsiaTheme="minorEastAsia"/>
      <w:lang w:eastAsia="es-CO"/>
    </w:rPr>
  </w:style>
  <w:style w:type="paragraph" w:styleId="Prrafodelista">
    <w:name w:val="List Paragraph"/>
    <w:basedOn w:val="Normal"/>
    <w:uiPriority w:val="1"/>
    <w:qFormat/>
    <w:rsid w:val="00EF60F1"/>
    <w:pPr>
      <w:spacing w:after="200" w:line="276" w:lineRule="auto"/>
      <w:ind w:left="720"/>
      <w:contextualSpacing/>
    </w:pPr>
    <w:rPr>
      <w:rFonts w:ascii="Calibri" w:eastAsia="Calibri" w:hAnsi="Calibri" w:cs="Times New Roman"/>
      <w:lang w:val="es-MX" w:eastAsia="en-US"/>
    </w:rPr>
  </w:style>
  <w:style w:type="paragraph" w:customStyle="1" w:styleId="paragraph">
    <w:name w:val="paragraph"/>
    <w:basedOn w:val="Normal"/>
    <w:rsid w:val="004D2518"/>
    <w:pPr>
      <w:spacing w:before="100" w:beforeAutospacing="1" w:after="100" w:afterAutospacing="1"/>
    </w:pPr>
    <w:rPr>
      <w:rFonts w:ascii="Times New Roman" w:eastAsia="Times New Roman" w:hAnsi="Times New Roman" w:cs="Times New Roman"/>
      <w:sz w:val="24"/>
      <w:szCs w:val="24"/>
    </w:rPr>
  </w:style>
  <w:style w:type="paragraph" w:styleId="Sinespaciado">
    <w:name w:val="No Spacing"/>
    <w:aliases w:val="APA"/>
    <w:basedOn w:val="Normal"/>
    <w:uiPriority w:val="1"/>
    <w:qFormat/>
    <w:rsid w:val="002C2429"/>
    <w:pPr>
      <w:spacing w:after="0" w:line="480" w:lineRule="auto"/>
      <w:ind w:firstLine="680"/>
    </w:pPr>
    <w:rPr>
      <w:rFonts w:ascii="Times New Roman" w:hAnsi="Times New Roman"/>
      <w:sz w:val="24"/>
    </w:rPr>
  </w:style>
  <w:style w:type="paragraph" w:styleId="Bibliografa">
    <w:name w:val="Bibliography"/>
    <w:basedOn w:val="Normal"/>
    <w:next w:val="Normal"/>
    <w:uiPriority w:val="37"/>
    <w:unhideWhenUsed/>
    <w:rsid w:val="006C64B5"/>
  </w:style>
  <w:style w:type="paragraph" w:styleId="Asuntodelcomentario">
    <w:name w:val="annotation subject"/>
    <w:basedOn w:val="Textocomentario"/>
    <w:next w:val="Textocomentario"/>
    <w:link w:val="AsuntodelcomentarioCar"/>
    <w:uiPriority w:val="99"/>
    <w:semiHidden/>
    <w:unhideWhenUsed/>
    <w:rsid w:val="00FD1A37"/>
    <w:rPr>
      <w:b/>
      <w:bCs/>
    </w:rPr>
  </w:style>
  <w:style w:type="character" w:customStyle="1" w:styleId="AsuntodelcomentarioCar">
    <w:name w:val="Asunto del comentario Car"/>
    <w:basedOn w:val="TextocomentarioCar"/>
    <w:link w:val="Asuntodelcomentario"/>
    <w:uiPriority w:val="99"/>
    <w:semiHidden/>
    <w:rsid w:val="00FD1A37"/>
    <w:rPr>
      <w:rFonts w:eastAsiaTheme="minorEastAsia"/>
      <w:b/>
      <w:bCs/>
      <w:sz w:val="20"/>
      <w:szCs w:val="20"/>
      <w:lang w:eastAsia="es-CO"/>
    </w:rPr>
  </w:style>
  <w:style w:type="paragraph" w:styleId="Descripcin">
    <w:name w:val="caption"/>
    <w:basedOn w:val="Normal"/>
    <w:next w:val="Normal"/>
    <w:uiPriority w:val="35"/>
    <w:unhideWhenUsed/>
    <w:qFormat/>
    <w:rsid w:val="00E15932"/>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CA6971"/>
    <w:rPr>
      <w:color w:val="605E5C"/>
      <w:shd w:val="clear" w:color="auto" w:fill="E1DFDD"/>
    </w:rPr>
  </w:style>
  <w:style w:type="paragraph" w:styleId="Textoindependiente">
    <w:name w:val="Body Text"/>
    <w:basedOn w:val="Normal"/>
    <w:link w:val="TextoindependienteCar"/>
    <w:rsid w:val="005D4BAB"/>
    <w:pPr>
      <w:spacing w:before="120" w:after="0" w:line="220" w:lineRule="atLeast"/>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5D4BAB"/>
    <w:rPr>
      <w:rFonts w:ascii="Times New Roman" w:eastAsia="Times New Roman" w:hAnsi="Times New Roman" w:cs="Times New Roman"/>
      <w:sz w:val="24"/>
      <w:szCs w:val="20"/>
      <w:lang w:val="es-ES" w:eastAsia="es-ES"/>
    </w:rPr>
  </w:style>
  <w:style w:type="paragraph" w:customStyle="1" w:styleId="MVietas">
    <w:name w:val="MViñetas"/>
    <w:basedOn w:val="Normal"/>
    <w:rsid w:val="005D4BAB"/>
    <w:pPr>
      <w:numPr>
        <w:numId w:val="25"/>
      </w:numPr>
      <w:spacing w:after="60"/>
    </w:pPr>
    <w:rPr>
      <w:rFonts w:ascii="Verdana" w:eastAsia="Times New Roman" w:hAnsi="Verdana" w:cs="Arial"/>
      <w:sz w:val="20"/>
      <w:szCs w:val="24"/>
      <w:lang w:val="es-ES" w:eastAsia="es-ES"/>
    </w:rPr>
  </w:style>
  <w:style w:type="paragraph" w:customStyle="1" w:styleId="MTemaVietas">
    <w:name w:val="MTemaViñetas"/>
    <w:basedOn w:val="MVietas"/>
    <w:rsid w:val="005D4BAB"/>
    <w:rPr>
      <w:lang w:val="en-AU"/>
    </w:rPr>
  </w:style>
  <w:style w:type="table" w:customStyle="1" w:styleId="NormalTable0">
    <w:name w:val="Normal Table0"/>
    <w:uiPriority w:val="2"/>
    <w:semiHidden/>
    <w:unhideWhenUsed/>
    <w:qFormat/>
    <w:rsid w:val="009713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itulo1">
    <w:name w:val="titulo 1"/>
    <w:basedOn w:val="Normal"/>
    <w:uiPriority w:val="1"/>
    <w:rsid w:val="002E41A7"/>
    <w:pPr>
      <w:widowControl w:val="0"/>
      <w:autoSpaceDE w:val="0"/>
      <w:autoSpaceDN w:val="0"/>
      <w:spacing w:after="0" w:line="360" w:lineRule="auto"/>
      <w:ind w:left="117"/>
      <w:jc w:val="center"/>
    </w:pPr>
    <w:rPr>
      <w:rFonts w:ascii="Times New Roman" w:eastAsia="Arial MT" w:hAnsi="Times New Roman" w:cs="Arial MT"/>
      <w:b/>
      <w:sz w:val="24"/>
      <w:lang w:val="es-ES" w:eastAsia="en-US"/>
    </w:rPr>
  </w:style>
  <w:style w:type="paragraph" w:customStyle="1" w:styleId="TableParagraph">
    <w:name w:val="Table Paragraph"/>
    <w:basedOn w:val="Normal"/>
    <w:uiPriority w:val="1"/>
    <w:qFormat/>
    <w:rsid w:val="00D71DED"/>
    <w:pPr>
      <w:widowControl w:val="0"/>
      <w:autoSpaceDE w:val="0"/>
      <w:autoSpaceDN w:val="0"/>
      <w:spacing w:after="0"/>
      <w:ind w:left="117"/>
    </w:pPr>
    <w:rPr>
      <w:rFonts w:ascii="Arial MT" w:eastAsia="Arial MT" w:hAnsi="Arial MT" w:cs="Arial MT"/>
      <w:lang w:val="es-ES" w:eastAsia="en-US"/>
    </w:rPr>
  </w:style>
  <w:style w:type="table" w:styleId="Tablaconcuadrcula">
    <w:name w:val="Table Grid"/>
    <w:basedOn w:val="Tablanormal"/>
    <w:uiPriority w:val="39"/>
    <w:rsid w:val="00356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944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5">
    <w:name w:val="Grid Table 5 Dark Accent 5"/>
    <w:basedOn w:val="Tablanormal"/>
    <w:uiPriority w:val="50"/>
    <w:rsid w:val="00944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1">
    <w:name w:val="Grid Table 5 Dark Accent 1"/>
    <w:basedOn w:val="Tablanormal"/>
    <w:uiPriority w:val="50"/>
    <w:rsid w:val="00944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6concolores-nfasis5">
    <w:name w:val="Grid Table 6 Colorful Accent 5"/>
    <w:basedOn w:val="Tablanormal"/>
    <w:uiPriority w:val="51"/>
    <w:rsid w:val="00944DD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1clara">
    <w:name w:val="Grid Table 1 Light"/>
    <w:basedOn w:val="Tablanormal"/>
    <w:uiPriority w:val="46"/>
    <w:rsid w:val="00944D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2341FC"/>
    <w:rPr>
      <w:rFonts w:ascii="Times New Roman" w:eastAsiaTheme="majorEastAsia" w:hAnsi="Times New Roman" w:cstheme="majorBidi"/>
      <w:b/>
      <w:sz w:val="24"/>
      <w:szCs w:val="24"/>
      <w:lang w:eastAsia="es-CO"/>
    </w:rPr>
  </w:style>
  <w:style w:type="paragraph" w:styleId="TDC3">
    <w:name w:val="toc 3"/>
    <w:basedOn w:val="Normal"/>
    <w:next w:val="Normal"/>
    <w:autoRedefine/>
    <w:uiPriority w:val="39"/>
    <w:unhideWhenUsed/>
    <w:rsid w:val="009F41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5379">
      <w:bodyDiv w:val="1"/>
      <w:marLeft w:val="0"/>
      <w:marRight w:val="0"/>
      <w:marTop w:val="0"/>
      <w:marBottom w:val="0"/>
      <w:divBdr>
        <w:top w:val="none" w:sz="0" w:space="0" w:color="auto"/>
        <w:left w:val="none" w:sz="0" w:space="0" w:color="auto"/>
        <w:bottom w:val="none" w:sz="0" w:space="0" w:color="auto"/>
        <w:right w:val="none" w:sz="0" w:space="0" w:color="auto"/>
      </w:divBdr>
    </w:div>
    <w:div w:id="175853573">
      <w:bodyDiv w:val="1"/>
      <w:marLeft w:val="0"/>
      <w:marRight w:val="0"/>
      <w:marTop w:val="0"/>
      <w:marBottom w:val="0"/>
      <w:divBdr>
        <w:top w:val="none" w:sz="0" w:space="0" w:color="auto"/>
        <w:left w:val="none" w:sz="0" w:space="0" w:color="auto"/>
        <w:bottom w:val="none" w:sz="0" w:space="0" w:color="auto"/>
        <w:right w:val="none" w:sz="0" w:space="0" w:color="auto"/>
      </w:divBdr>
    </w:div>
    <w:div w:id="336494128">
      <w:bodyDiv w:val="1"/>
      <w:marLeft w:val="0"/>
      <w:marRight w:val="0"/>
      <w:marTop w:val="0"/>
      <w:marBottom w:val="0"/>
      <w:divBdr>
        <w:top w:val="none" w:sz="0" w:space="0" w:color="auto"/>
        <w:left w:val="none" w:sz="0" w:space="0" w:color="auto"/>
        <w:bottom w:val="none" w:sz="0" w:space="0" w:color="auto"/>
        <w:right w:val="none" w:sz="0" w:space="0" w:color="auto"/>
      </w:divBdr>
    </w:div>
    <w:div w:id="363406997">
      <w:bodyDiv w:val="1"/>
      <w:marLeft w:val="0"/>
      <w:marRight w:val="0"/>
      <w:marTop w:val="0"/>
      <w:marBottom w:val="0"/>
      <w:divBdr>
        <w:top w:val="none" w:sz="0" w:space="0" w:color="auto"/>
        <w:left w:val="none" w:sz="0" w:space="0" w:color="auto"/>
        <w:bottom w:val="none" w:sz="0" w:space="0" w:color="auto"/>
        <w:right w:val="none" w:sz="0" w:space="0" w:color="auto"/>
      </w:divBdr>
    </w:div>
    <w:div w:id="529104866">
      <w:bodyDiv w:val="1"/>
      <w:marLeft w:val="0"/>
      <w:marRight w:val="0"/>
      <w:marTop w:val="0"/>
      <w:marBottom w:val="0"/>
      <w:divBdr>
        <w:top w:val="none" w:sz="0" w:space="0" w:color="auto"/>
        <w:left w:val="none" w:sz="0" w:space="0" w:color="auto"/>
        <w:bottom w:val="none" w:sz="0" w:space="0" w:color="auto"/>
        <w:right w:val="none" w:sz="0" w:space="0" w:color="auto"/>
      </w:divBdr>
    </w:div>
    <w:div w:id="578369819">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1217275111">
      <w:bodyDiv w:val="1"/>
      <w:marLeft w:val="0"/>
      <w:marRight w:val="0"/>
      <w:marTop w:val="0"/>
      <w:marBottom w:val="0"/>
      <w:divBdr>
        <w:top w:val="none" w:sz="0" w:space="0" w:color="auto"/>
        <w:left w:val="none" w:sz="0" w:space="0" w:color="auto"/>
        <w:bottom w:val="none" w:sz="0" w:space="0" w:color="auto"/>
        <w:right w:val="none" w:sz="0" w:space="0" w:color="auto"/>
      </w:divBdr>
    </w:div>
    <w:div w:id="1516647982">
      <w:bodyDiv w:val="1"/>
      <w:marLeft w:val="0"/>
      <w:marRight w:val="0"/>
      <w:marTop w:val="0"/>
      <w:marBottom w:val="0"/>
      <w:divBdr>
        <w:top w:val="none" w:sz="0" w:space="0" w:color="auto"/>
        <w:left w:val="none" w:sz="0" w:space="0" w:color="auto"/>
        <w:bottom w:val="none" w:sz="0" w:space="0" w:color="auto"/>
        <w:right w:val="none" w:sz="0" w:space="0" w:color="auto"/>
      </w:divBdr>
    </w:div>
    <w:div w:id="16470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Jua09</b:Tag>
    <b:SourceType>Book</b:SourceType>
    <b:Guid>{85CD8E92-D6B2-4C84-B17C-7947664D1189}</b:Guid>
    <b:Title>Clase de Escritura</b:Title>
    <b:Year>2009</b:Year>
    <b:City>Medellín</b:City>
    <b:Publisher>Tdea</b:Publisher>
    <b:Author>
      <b:Author>
        <b:NameList>
          <b:Person>
            <b:Last>Cadavid</b:Last>
            <b:First>Juan</b:First>
            <b:Middle>Camilo</b:Middle>
          </b:Person>
        </b:NameList>
      </b:Author>
    </b:Author>
    <b:RefOrder>2</b:RefOrder>
  </b:Source>
  <b:Source>
    <b:Tag>Nor19</b:Tag>
    <b:SourceType>InternetSite</b:SourceType>
    <b:Guid>{D81DB871-B334-477F-A0C8-AB23F893A124}</b:Guid>
    <b:Author>
      <b:Author>
        <b:Corporate>Normal Superior de Envigado</b:Corporate>
      </b:Author>
    </b:Author>
    <b:Title>Blog Información</b:Title>
    <b:Year>2019</b:Year>
    <b:City>Envigado</b:City>
    <b:URL>http://normalenvigado3912.blogspot.com/2011/11/aspectos-importantes-de-la-institucion.html</b:URL>
    <b:RefOrder>3</b:RefOrder>
  </b:Source>
  <b:Source>
    <b:Tag>Edu18</b:Tag>
    <b:SourceType>InternetSite</b:SourceType>
    <b:Guid>{13F73322-5ABB-4697-9E94-B15CE8330567}</b:Guid>
    <b:Author>
      <b:Author>
        <b:Corporate>Educrea</b:Corporate>
      </b:Author>
    </b:Author>
    <b:Title>Educrea</b:Title>
    <b:InternetSiteTitle>El modelo constructivista con las nuevas tecnologías: aplicado en el proceso de aprendizaje</b:InternetSiteTitle>
    <b:Year>2018</b:Year>
    <b:URL>https://educrea.cl/el-modelo-constructivista-con-las-nuevas-tecnologias-aplicado-en-el-proceso-de-aprendizaje/</b:URL>
    <b:RefOrder>4</b:RefOrder>
  </b:Source>
  <b:Source>
    <b:Tag>Sec18</b:Tag>
    <b:SourceType>InternetSite</b:SourceType>
    <b:Guid>{8C0114F3-2607-48BE-9B59-335D9F474803}</b:Guid>
    <b:Author>
      <b:Author>
        <b:Corporate>Secretaria de Educación de Envigado</b:Corporate>
      </b:Author>
    </b:Author>
    <b:Title>Instituciones Educativas</b:Title>
    <b:Year>2018</b:Year>
    <b:URL>http://www.envigado.edu.co/index.php?option=com_content&amp;view=article&amp;id=118&amp;Itemid=203</b:URL>
    <b:RefOrder>5</b:RefOrder>
  </b:Source>
  <b:Source>
    <b:Tag>ElM16</b:Tag>
    <b:SourceType>InternetSite</b:SourceType>
    <b:Guid>{C487F4CB-9F43-46CC-A79A-BD574FEEFC2D}</b:Guid>
    <b:Title>El Mundo. Com</b:Title>
    <b:InternetSiteTitle>El Túnel de Occidente tendrá su hermanito</b:InternetSiteTitle>
    <b:Year>2016</b:Year>
    <b:Month>Mayo</b:Month>
    <b:Day>13</b:Day>
    <b:URL>https://www.elmundo.com/noticia/El-Tunel-de-Occidente-tendra-su-hermanito/376548</b:URL>
    <b:Author>
      <b:Author>
        <b:Corporate>El Mundo</b:Corporate>
      </b:Author>
    </b:Author>
    <b:RefOrder>6</b:RefOrder>
  </b:Source>
  <b:Source>
    <b:Tag>Lui191</b:Tag>
    <b:SourceType>InternetSite</b:SourceType>
    <b:Guid>{032AF61D-DE1A-456A-BDF0-A89FCD926FA6}</b:Guid>
    <b:Title>La formulación de los objetivos de investigación</b:Title>
    <b:Year>2019</b:Year>
    <b:Author>
      <b:Author>
        <b:NameList>
          <b:Person>
            <b:Last>Mata-Solis</b:Last>
            <b:First>Luis</b:First>
          </b:Person>
        </b:NameList>
      </b:Author>
    </b:Author>
    <b:InternetSiteTitle>investigaliacr</b:InternetSiteTitle>
    <b:Month>abril</b:Month>
    <b:Day>2</b:Day>
    <b:URL>https://investigaliacr.com/investigacion/la-formulacion-de-los-objetivos-de-investigacion/</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170BDB535DB65E4F82D12A2FF95FA80E" ma:contentTypeVersion="4" ma:contentTypeDescription="Crear nuevo documento." ma:contentTypeScope="" ma:versionID="c5ffcca63d8383263b448db32f50861c">
  <xsd:schema xmlns:xsd="http://www.w3.org/2001/XMLSchema" xmlns:xs="http://www.w3.org/2001/XMLSchema" xmlns:p="http://schemas.microsoft.com/office/2006/metadata/properties" xmlns:ns2="908962c1-ffac-4dc2-a053-fd0a22d2f2b9" targetNamespace="http://schemas.microsoft.com/office/2006/metadata/properties" ma:root="true" ma:fieldsID="e9b2a6ae34264d63eb02b33057e6f06d" ns2:_="">
    <xsd:import namespace="908962c1-ffac-4dc2-a053-fd0a22d2f2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962c1-ffac-4dc2-a053-fd0a22d2f2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EE0AB3-CB61-4340-BF6C-FCAEDD7F272F}">
  <ds:schemaRefs>
    <ds:schemaRef ds:uri="http://schemas.microsoft.com/sharepoint/v3/contenttype/forms"/>
  </ds:schemaRefs>
</ds:datastoreItem>
</file>

<file path=customXml/itemProps2.xml><?xml version="1.0" encoding="utf-8"?>
<ds:datastoreItem xmlns:ds="http://schemas.openxmlformats.org/officeDocument/2006/customXml" ds:itemID="{F7E84FAA-3999-4DD1-B658-D2B64451A6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AC74EB-FC89-4490-8118-179DCEB4B80E}">
  <ds:schemaRefs>
    <ds:schemaRef ds:uri="http://schemas.openxmlformats.org/officeDocument/2006/bibliography"/>
  </ds:schemaRefs>
</ds:datastoreItem>
</file>

<file path=customXml/itemProps4.xml><?xml version="1.0" encoding="utf-8"?>
<ds:datastoreItem xmlns:ds="http://schemas.openxmlformats.org/officeDocument/2006/customXml" ds:itemID="{401C10B9-BAA3-45BC-B236-8F121A579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962c1-ffac-4dc2-a053-fd0a22d2f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36</Pages>
  <Words>3845</Words>
  <Characters>21148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Gomez Jaramillo - Docente Ocasional - Facultad de Ingenierias</dc:creator>
  <cp:lastModifiedBy>KATHERIN MARYIVER MURILLO LEMUS</cp:lastModifiedBy>
  <cp:revision>96</cp:revision>
  <dcterms:created xsi:type="dcterms:W3CDTF">2022-08-23T21:53:00Z</dcterms:created>
  <dcterms:modified xsi:type="dcterms:W3CDTF">2022-11-15T01:30:00Z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0x010100170BDB535DB65E4F82D12A2FF95FA80E</vt:lpwstr>
  </property>
</Properties>
</file>