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A64" w:rsidRDefault="00B66A64" w:rsidP="00BE718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:rsidR="00BE7189" w:rsidRPr="00000FF7" w:rsidRDefault="00BE7189" w:rsidP="00BE718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000F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OʻzR SSV KUXYUKMM tomonidan OʻLAT qoʻzgʻatuvchisini</w:t>
      </w:r>
    </w:p>
    <w:p w:rsidR="00B66A64" w:rsidRDefault="00BE7189" w:rsidP="00B66A64">
      <w:pPr>
        <w:jc w:val="center"/>
        <w:outlineLvl w:val="1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000F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ajratilgan kultura toʻgʻrisida XABARNOMA</w:t>
      </w:r>
    </w:p>
    <w:p w:rsidR="00B66A64" w:rsidRPr="00C741E3" w:rsidRDefault="00BE7189" w:rsidP="00B66A64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000FF7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 </w:t>
      </w:r>
      <w:r w:rsidR="00B66A64"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Yoʻriqnomasi</w:t>
      </w:r>
    </w:p>
    <w:p w:rsidR="00B66A64" w:rsidRPr="00C741E3" w:rsidRDefault="00B66A64" w:rsidP="00B66A64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 w:rsidR="00CB388B"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99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-raqamli tibbiy xujjat shakli</w:t>
      </w:r>
    </w:p>
    <w:p w:rsidR="00BE7189" w:rsidRPr="00000FF7" w:rsidRDefault="00000FF7" w:rsidP="00BE7189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00FF7">
        <w:rPr>
          <w:rFonts w:ascii="Times New Roman" w:hAnsi="Times New Roman" w:cs="Times New Roman"/>
          <w:noProof/>
          <w:sz w:val="28"/>
          <w:szCs w:val="28"/>
          <w:lang w:val="uz-Cyrl-UZ"/>
        </w:rPr>
        <w:t>Mazkur shakl</w:t>
      </w:r>
      <w:r w:rsidR="00B66A6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</w:t>
      </w:r>
      <w:r w:rsidR="00BE7189" w:rsidRPr="00000FF7">
        <w:rPr>
          <w:rFonts w:ascii="Times New Roman" w:hAnsi="Times New Roman" w:cs="Times New Roman"/>
          <w:noProof/>
          <w:sz w:val="28"/>
          <w:szCs w:val="28"/>
          <w:lang w:val="uz-Cyrl-UZ"/>
        </w:rPr>
        <w:t>dezinfeksiya qilingan joylarda o‘tkazilgan mikrobiologik nazorat natijalarini qayd etish uchun yuritiladi.</w:t>
      </w:r>
      <w:r w:rsidR="00BE7189" w:rsidRPr="00000FF7">
        <w:rPr>
          <w:rFonts w:ascii="Times New Roman" w:hAnsi="Times New Roman" w:cs="Times New Roman"/>
          <w:noProof/>
          <w:sz w:val="28"/>
          <w:szCs w:val="28"/>
          <w:lang w:val="uz-Cyrl-UZ"/>
        </w:rPr>
        <w:br/>
        <w:t>“Joy nomi” grafasida nazorat o‘tkazilgan obyekt yoziladi.</w:t>
      </w:r>
      <w:r w:rsidR="00BE7189" w:rsidRPr="00000FF7">
        <w:rPr>
          <w:rFonts w:ascii="Times New Roman" w:hAnsi="Times New Roman" w:cs="Times New Roman"/>
          <w:noProof/>
          <w:sz w:val="28"/>
          <w:szCs w:val="28"/>
          <w:lang w:val="uz-Cyrl-UZ"/>
        </w:rPr>
        <w:br/>
        <w:t>“Sana” grafasida tekshiruv sanasi yoziladi.</w:t>
      </w:r>
      <w:r w:rsidR="00BE7189" w:rsidRPr="00000FF7">
        <w:rPr>
          <w:rFonts w:ascii="Times New Roman" w:hAnsi="Times New Roman" w:cs="Times New Roman"/>
          <w:noProof/>
          <w:sz w:val="28"/>
          <w:szCs w:val="28"/>
          <w:lang w:val="uz-Cyrl-UZ"/>
        </w:rPr>
        <w:br/>
        <w:t>“Natija” grafasida mikroflora mavjudligi yoki yo‘qligi qayd etiladi.</w:t>
      </w:r>
      <w:r w:rsidR="00BE7189" w:rsidRPr="00000FF7">
        <w:rPr>
          <w:rFonts w:ascii="Times New Roman" w:hAnsi="Times New Roman" w:cs="Times New Roman"/>
          <w:noProof/>
          <w:sz w:val="28"/>
          <w:szCs w:val="28"/>
          <w:lang w:val="uz-Cyrl-UZ"/>
        </w:rPr>
        <w:br/>
        <w:t>“Xulosa” grafasida “samarali/samarasiz” deb yoziladi.</w:t>
      </w:r>
      <w:r w:rsidR="00BE7189" w:rsidRPr="00000FF7">
        <w:rPr>
          <w:rFonts w:ascii="Times New Roman" w:hAnsi="Times New Roman" w:cs="Times New Roman"/>
          <w:noProof/>
          <w:sz w:val="28"/>
          <w:szCs w:val="28"/>
          <w:lang w:val="uz-Cyrl-UZ"/>
        </w:rPr>
        <w:br/>
        <w:t>Yozuv laboratoriya xodimi imzosi bilan tasdiqlanadi.</w:t>
      </w:r>
    </w:p>
    <w:p w:rsidR="00BE7189" w:rsidRPr="00000FF7" w:rsidRDefault="00BE7189" w:rsidP="00BE7189">
      <w:pPr>
        <w:rPr>
          <w:noProof/>
        </w:rPr>
      </w:pPr>
    </w:p>
    <w:p w:rsidR="000F7011" w:rsidRPr="00000FF7" w:rsidRDefault="000F7011">
      <w:pPr>
        <w:rPr>
          <w:noProof/>
        </w:rPr>
      </w:pPr>
    </w:p>
    <w:sectPr w:rsidR="000F7011" w:rsidRPr="00000FF7" w:rsidSect="004E7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savePreviewPicture/>
  <w:compat/>
  <w:rsids>
    <w:rsidRoot w:val="00464A5F"/>
    <w:rsid w:val="00000FF7"/>
    <w:rsid w:val="00043896"/>
    <w:rsid w:val="000F7011"/>
    <w:rsid w:val="003058BF"/>
    <w:rsid w:val="00464A5F"/>
    <w:rsid w:val="004E7256"/>
    <w:rsid w:val="007B036F"/>
    <w:rsid w:val="009F50FD"/>
    <w:rsid w:val="00B66A64"/>
    <w:rsid w:val="00BE7189"/>
    <w:rsid w:val="00CB38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7256"/>
  </w:style>
  <w:style w:type="paragraph" w:styleId="1">
    <w:name w:val="heading 1"/>
    <w:basedOn w:val="a"/>
    <w:next w:val="a"/>
    <w:link w:val="10"/>
    <w:uiPriority w:val="9"/>
    <w:qFormat/>
    <w:rsid w:val="0046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A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A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A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4A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4A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4A5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4A5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4A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4A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4A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4A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6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4A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4A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4A5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4A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4A5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64A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6</cp:revision>
  <dcterms:created xsi:type="dcterms:W3CDTF">2025-11-24T12:41:00Z</dcterms:created>
  <dcterms:modified xsi:type="dcterms:W3CDTF">2025-11-15T11:50:00Z</dcterms:modified>
</cp:coreProperties>
</file>