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A78E3" w14:textId="550FF93F" w:rsidR="00E55561" w:rsidRDefault="00833CF8" w:rsidP="00E55561">
      <w:pPr>
        <w:pStyle w:val="Title"/>
      </w:pPr>
      <w:sdt>
        <w:sdtPr>
          <w:alias w:val="Title:"/>
          <w:tag w:val="Title:"/>
          <w:id w:val="726351117"/>
          <w:placeholder>
            <w:docPart w:val="AAFFA1FD59BE4A8AB17767B2402113A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3017D4">
            <w:t>Secure Software Design</w:t>
          </w:r>
        </w:sdtContent>
      </w:sdt>
    </w:p>
    <w:p w14:paraId="04FC7AA7" w14:textId="77777777" w:rsidR="00E55561" w:rsidRDefault="00E55561" w:rsidP="00E55561">
      <w:pPr>
        <w:pStyle w:val="Title2"/>
      </w:pPr>
      <w:r>
        <w:t>Daniel M Beck</w:t>
      </w:r>
    </w:p>
    <w:p w14:paraId="64FA1881" w14:textId="77777777" w:rsidR="00E55561" w:rsidRDefault="00E55561" w:rsidP="00E55561">
      <w:pPr>
        <w:pStyle w:val="Title2"/>
      </w:pPr>
      <w:r>
        <w:t>UMGC – SDEV-360</w:t>
      </w:r>
    </w:p>
    <w:p w14:paraId="698B03C6" w14:textId="1B801A5B" w:rsidR="00E55561" w:rsidRDefault="00DB13C5" w:rsidP="00E55561">
      <w:pPr>
        <w:pStyle w:val="Title2"/>
      </w:pPr>
      <w:r>
        <w:t xml:space="preserve">July </w:t>
      </w:r>
      <w:r w:rsidR="00F76B34">
        <w:t>21</w:t>
      </w:r>
      <w:r w:rsidR="00E55561">
        <w:t>, 20</w:t>
      </w:r>
      <w:r w:rsidR="003A460F">
        <w:t>20</w:t>
      </w:r>
    </w:p>
    <w:p w14:paraId="3E4C085C" w14:textId="237B19A5" w:rsidR="003A460F" w:rsidRDefault="00833CF8" w:rsidP="00C80342">
      <w:pPr>
        <w:pStyle w:val="SectionTitle"/>
      </w:pPr>
      <w:sdt>
        <w:sdtPr>
          <w:alias w:val="Section title:"/>
          <w:tag w:val="Section title:"/>
          <w:id w:val="984196707"/>
          <w:placeholder>
            <w:docPart w:val="9429A7FDFACC4F3E90958AA4121BB7A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3017D4">
            <w:t>Secure Software Design</w:t>
          </w:r>
        </w:sdtContent>
      </w:sdt>
    </w:p>
    <w:p w14:paraId="7BA796B3" w14:textId="3E048C09" w:rsidR="00706200" w:rsidRDefault="00F76B34" w:rsidP="00FC7938">
      <w:pPr>
        <w:pStyle w:val="Heading2"/>
      </w:pPr>
      <w:r>
        <w:t>Introduction</w:t>
      </w:r>
    </w:p>
    <w:p w14:paraId="59A109B5" w14:textId="45B55CC1" w:rsidR="00C80342" w:rsidRPr="00D900C5" w:rsidRDefault="00EC3D81" w:rsidP="00C80342">
      <w:pPr>
        <w:rPr>
          <w:color w:val="FF0000"/>
        </w:rPr>
      </w:pPr>
      <w:r>
        <w:t>In designing an ATM structure, threat modelling is important as “</w:t>
      </w:r>
      <w:r w:rsidRPr="00EC3D81">
        <w:t>works to identify, communicate, and understand threats and mitigations within the context of protecting something of value</w:t>
      </w:r>
      <w:r>
        <w:t>”</w:t>
      </w:r>
      <w:r w:rsidRPr="00EC3D81">
        <w:t xml:space="preserve"> </w:t>
      </w:r>
      <w:r w:rsidRPr="00D10767">
        <w:t>(Application Threat Modeling)</w:t>
      </w:r>
      <w:r>
        <w:t>. With ATM’s and banking in general, there are many risks, that if exposed, can be devastating to the users and business</w:t>
      </w:r>
      <w:r w:rsidR="00E10C55">
        <w:t>, making it imperative that threat modeling</w:t>
      </w:r>
      <w:r w:rsidR="003017D4">
        <w:t xml:space="preserve"> be completed thoroughly.</w:t>
      </w:r>
    </w:p>
    <w:p w14:paraId="3EA0A9FA" w14:textId="44938976" w:rsidR="003017D4" w:rsidRDefault="003017D4" w:rsidP="003017D4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47DE32" wp14:editId="5A68A14C">
            <wp:simplePos x="0" y="0"/>
            <wp:positionH relativeFrom="column">
              <wp:posOffset>28575</wp:posOffset>
            </wp:positionH>
            <wp:positionV relativeFrom="paragraph">
              <wp:posOffset>280670</wp:posOffset>
            </wp:positionV>
            <wp:extent cx="5943600" cy="4443095"/>
            <wp:effectExtent l="0" t="0" r="0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High-Level Architectural Design</w:t>
      </w:r>
    </w:p>
    <w:p w14:paraId="34A5AEEB" w14:textId="77777777" w:rsidR="003017D4" w:rsidRPr="00C80342" w:rsidRDefault="003017D4" w:rsidP="003017D4"/>
    <w:p w14:paraId="05F339CE" w14:textId="79BE34C5" w:rsidR="003017D4" w:rsidRDefault="003017D4" w:rsidP="003017D4">
      <w:pPr>
        <w:pStyle w:val="Heading2"/>
      </w:pPr>
      <w:r>
        <w:lastRenderedPageBreak/>
        <w:t>A</w:t>
      </w:r>
      <w:r w:rsidRPr="003017D4">
        <w:t xml:space="preserve">ssumptions </w:t>
      </w:r>
      <w:r w:rsidRPr="003017D4">
        <w:t xml:space="preserve">That Can Be Checked </w:t>
      </w:r>
      <w:r>
        <w:t>o</w:t>
      </w:r>
      <w:r w:rsidRPr="003017D4">
        <w:t>r Challenged</w:t>
      </w:r>
    </w:p>
    <w:p w14:paraId="10FB5F95" w14:textId="7EA33FE5" w:rsidR="00D47764" w:rsidRDefault="00A1293C" w:rsidP="00D47764">
      <w:r>
        <w:t>There are a multitude of assumptions that can be may that may lead to the creation of more threats that need to be mitigated. Some of these include:</w:t>
      </w:r>
    </w:p>
    <w:p w14:paraId="67FF566D" w14:textId="5B0E5A8E" w:rsidR="00A1293C" w:rsidRDefault="00A1293C" w:rsidP="00A1293C">
      <w:pPr>
        <w:pStyle w:val="ListParagraph"/>
        <w:numPr>
          <w:ilvl w:val="0"/>
          <w:numId w:val="24"/>
        </w:numPr>
      </w:pPr>
      <w:r>
        <w:t>Expanding areas where ATMs will be installed</w:t>
      </w:r>
    </w:p>
    <w:p w14:paraId="556D95C6" w14:textId="15BAFCE1" w:rsidR="00A1293C" w:rsidRDefault="00A1293C" w:rsidP="00D46F4C">
      <w:pPr>
        <w:pStyle w:val="ListParagraph"/>
        <w:numPr>
          <w:ilvl w:val="0"/>
          <w:numId w:val="24"/>
        </w:numPr>
      </w:pPr>
      <w:r>
        <w:t>Transition from hardwired ethernet connection to wireless connection</w:t>
      </w:r>
    </w:p>
    <w:p w14:paraId="41840E38" w14:textId="622A1881" w:rsidR="00DC57A6" w:rsidRPr="00D47764" w:rsidRDefault="00DC57A6" w:rsidP="00D46F4C">
      <w:pPr>
        <w:pStyle w:val="ListParagraph"/>
        <w:numPr>
          <w:ilvl w:val="0"/>
          <w:numId w:val="24"/>
        </w:numPr>
      </w:pPr>
      <w:r>
        <w:t>Attackers will always be evolving</w:t>
      </w:r>
    </w:p>
    <w:p w14:paraId="33AD3A70" w14:textId="6EDEF086" w:rsidR="00EC3D81" w:rsidRDefault="00D47764" w:rsidP="003017D4">
      <w:pPr>
        <w:pStyle w:val="Heading2"/>
      </w:pPr>
      <w:r>
        <w:t>P</w:t>
      </w:r>
      <w:r w:rsidRPr="00D47764">
        <w:t xml:space="preserve">otential </w:t>
      </w:r>
      <w:r w:rsidRPr="00D47764">
        <w:t xml:space="preserve">Threats </w:t>
      </w:r>
      <w:r>
        <w:t>t</w:t>
      </w:r>
      <w:r w:rsidRPr="00D47764">
        <w:t>o The System</w:t>
      </w:r>
    </w:p>
    <w:p w14:paraId="7C1ED4C0" w14:textId="2A59C303" w:rsidR="0069048C" w:rsidRDefault="009C4606" w:rsidP="003017D4">
      <w:r w:rsidRPr="009C4606">
        <w:t>Risk analysis is geared towards assessing risks</w:t>
      </w:r>
      <w:r w:rsidR="0069048C">
        <w:t xml:space="preserve"> that the system faces</w:t>
      </w:r>
      <w:r w:rsidRPr="009C4606">
        <w:t xml:space="preserve">. </w:t>
      </w:r>
      <w:r w:rsidR="0069048C">
        <w:t>“</w:t>
      </w:r>
      <w:r w:rsidRPr="009C4606">
        <w:t>Risk analysis can be implemented as an iterative process where information collected and analyzed during previous assessments are fed forward into future risk analysis efforts</w:t>
      </w:r>
      <w:r>
        <w:t>”</w:t>
      </w:r>
      <w:r w:rsidR="00EC3D81" w:rsidRPr="00F069C7">
        <w:t xml:space="preserve"> </w:t>
      </w:r>
      <w:r w:rsidRPr="00D10767">
        <w:t xml:space="preserve">(Peterson, Hope, &amp; </w:t>
      </w:r>
      <w:proofErr w:type="spellStart"/>
      <w:r w:rsidRPr="00D10767">
        <w:t>Lavenhar</w:t>
      </w:r>
      <w:proofErr w:type="spellEnd"/>
      <w:r w:rsidRPr="00D10767">
        <w:t>, 2013)</w:t>
      </w:r>
      <w:r>
        <w:t>.</w:t>
      </w:r>
      <w:r w:rsidR="0069048C">
        <w:t xml:space="preserve"> There are many risks that are encountered with the physical ATM including</w:t>
      </w:r>
      <w:r w:rsidR="00427153">
        <w:t>:</w:t>
      </w:r>
    </w:p>
    <w:p w14:paraId="00227CB8" w14:textId="0FE120C0" w:rsidR="00D47764" w:rsidRDefault="00D47764" w:rsidP="00D47764">
      <w:pPr>
        <w:pStyle w:val="ListParagraph"/>
        <w:numPr>
          <w:ilvl w:val="0"/>
          <w:numId w:val="23"/>
        </w:numPr>
      </w:pPr>
      <w:r>
        <w:t xml:space="preserve">Physical security of the </w:t>
      </w:r>
      <w:r w:rsidR="00427153">
        <w:t>ATM</w:t>
      </w:r>
    </w:p>
    <w:p w14:paraId="4617529F" w14:textId="5AA25217" w:rsidR="00D47764" w:rsidRDefault="00427153" w:rsidP="00D47764">
      <w:pPr>
        <w:pStyle w:val="ListParagraph"/>
        <w:numPr>
          <w:ilvl w:val="0"/>
          <w:numId w:val="23"/>
        </w:numPr>
      </w:pPr>
      <w:r>
        <w:t>Protecting the computer system in the ATM from</w:t>
      </w:r>
      <w:r w:rsidR="00D47764">
        <w:t xml:space="preserve"> malware</w:t>
      </w:r>
    </w:p>
    <w:p w14:paraId="322A59D9" w14:textId="66D5E023" w:rsidR="00D47764" w:rsidRDefault="00427153" w:rsidP="00D47764">
      <w:pPr>
        <w:pStyle w:val="ListParagraph"/>
        <w:numPr>
          <w:ilvl w:val="0"/>
          <w:numId w:val="23"/>
        </w:numPr>
      </w:pPr>
      <w:r>
        <w:t>C</w:t>
      </w:r>
      <w:r w:rsidR="00D47764">
        <w:t>ard and currency fraud on the machines and the skimming attacks</w:t>
      </w:r>
    </w:p>
    <w:p w14:paraId="360486CB" w14:textId="39ACEFBB" w:rsidR="00427153" w:rsidRDefault="00427153" w:rsidP="00D47764">
      <w:pPr>
        <w:pStyle w:val="ListParagraph"/>
        <w:numPr>
          <w:ilvl w:val="0"/>
          <w:numId w:val="23"/>
        </w:numPr>
      </w:pPr>
      <w:r>
        <w:t>Machine tampering</w:t>
      </w:r>
    </w:p>
    <w:p w14:paraId="3A75B8FE" w14:textId="6C85A040" w:rsidR="00427153" w:rsidRDefault="00427153" w:rsidP="00D47764">
      <w:pPr>
        <w:pStyle w:val="ListParagraph"/>
        <w:numPr>
          <w:ilvl w:val="0"/>
          <w:numId w:val="23"/>
        </w:numPr>
      </w:pPr>
      <w:r>
        <w:t>A</w:t>
      </w:r>
      <w:r w:rsidRPr="00427153">
        <w:t>ccess</w:t>
      </w:r>
      <w:r>
        <w:t>ing</w:t>
      </w:r>
      <w:r w:rsidRPr="00427153">
        <w:t xml:space="preserve"> and us</w:t>
      </w:r>
      <w:r>
        <w:t>ing</w:t>
      </w:r>
      <w:r w:rsidRPr="00427153">
        <w:t xml:space="preserve"> another user's credentials</w:t>
      </w:r>
      <w:r>
        <w:t xml:space="preserve"> (Spoofing)</w:t>
      </w:r>
    </w:p>
    <w:p w14:paraId="47AE0DD6" w14:textId="347C6CC5" w:rsidR="00A1293C" w:rsidRDefault="00A1293C" w:rsidP="00A1293C">
      <w:pPr>
        <w:pStyle w:val="ListParagraph"/>
        <w:numPr>
          <w:ilvl w:val="0"/>
          <w:numId w:val="23"/>
        </w:numPr>
      </w:pPr>
      <w:r>
        <w:t>Denial of Service which denies</w:t>
      </w:r>
      <w:r w:rsidRPr="00A1293C">
        <w:t xml:space="preserve"> access to valid users, such as by making a web server temporarily unavailable or unusable</w:t>
      </w:r>
    </w:p>
    <w:p w14:paraId="4BDA9019" w14:textId="11214D9F" w:rsidR="00EC3D81" w:rsidRDefault="00D46F4C" w:rsidP="003017D4">
      <w:pPr>
        <w:pStyle w:val="Heading2"/>
      </w:pPr>
      <w:r>
        <w:t>A</w:t>
      </w:r>
      <w:r w:rsidRPr="00D46F4C">
        <w:t xml:space="preserve">ctions </w:t>
      </w:r>
      <w:r>
        <w:t>t</w:t>
      </w:r>
      <w:r w:rsidRPr="00D46F4C">
        <w:t xml:space="preserve">o Be Taken </w:t>
      </w:r>
      <w:r>
        <w:t>f</w:t>
      </w:r>
      <w:r w:rsidRPr="00D46F4C">
        <w:t>or Each Threat</w:t>
      </w:r>
    </w:p>
    <w:p w14:paraId="1AD6F178" w14:textId="00DD8D0A" w:rsidR="00EC3D81" w:rsidRDefault="00D46F4C" w:rsidP="00EC3D81">
      <w:r>
        <w:t>Mitigating threats refers</w:t>
      </w:r>
      <w:r w:rsidR="0069048C" w:rsidRPr="0069048C">
        <w:t xml:space="preserve"> to the process of prioritizing, implementing, and maintaining the appropriate risk-reducing measures. </w:t>
      </w:r>
      <w:r>
        <w:t>“</w:t>
      </w:r>
      <w:r w:rsidR="0069048C" w:rsidRPr="0069048C">
        <w:t xml:space="preserve">A mitigation consists of one or more controls whose purpose is to prevent a successful attack against the software architecture’s confidentiality, </w:t>
      </w:r>
      <w:r w:rsidR="0069048C" w:rsidRPr="0069048C">
        <w:lastRenderedPageBreak/>
        <w:t>integrity, and availability</w:t>
      </w:r>
      <w:r w:rsidR="0069048C">
        <w:t xml:space="preserve">” </w:t>
      </w:r>
      <w:r w:rsidR="0069048C" w:rsidRPr="00D10767">
        <w:t xml:space="preserve">(Peterson, Hope, &amp; </w:t>
      </w:r>
      <w:proofErr w:type="spellStart"/>
      <w:r w:rsidR="0069048C" w:rsidRPr="00D10767">
        <w:t>Lavenhar</w:t>
      </w:r>
      <w:proofErr w:type="spellEnd"/>
      <w:r w:rsidR="0069048C" w:rsidRPr="00D10767">
        <w:t>, 2013)</w:t>
      </w:r>
      <w:r w:rsidR="0069048C">
        <w:t>.</w:t>
      </w:r>
      <w:r w:rsidR="00C05D3D">
        <w:t xml:space="preserve"> In the case of ATM, the actions that can be taken to mitigate threats are to:</w:t>
      </w:r>
    </w:p>
    <w:p w14:paraId="7C14FD10" w14:textId="2D0B4E10" w:rsidR="00DC57A6" w:rsidRDefault="00DC57A6" w:rsidP="00DC57A6">
      <w:pPr>
        <w:pStyle w:val="ListParagraph"/>
        <w:numPr>
          <w:ilvl w:val="0"/>
          <w:numId w:val="25"/>
        </w:numPr>
      </w:pPr>
      <w:r>
        <w:t>Installing cameras at the ATMs to prevent attackers and to catch any malicious activity</w:t>
      </w:r>
    </w:p>
    <w:p w14:paraId="4C3D3B62" w14:textId="10D91483" w:rsidR="00DC57A6" w:rsidRDefault="00DC57A6" w:rsidP="00DC57A6">
      <w:pPr>
        <w:pStyle w:val="ListParagraph"/>
        <w:numPr>
          <w:ilvl w:val="0"/>
          <w:numId w:val="25"/>
        </w:numPr>
      </w:pPr>
      <w:r>
        <w:t xml:space="preserve">Install ATMs in </w:t>
      </w:r>
      <w:r>
        <w:t>well-lit</w:t>
      </w:r>
      <w:r>
        <w:t xml:space="preserve"> areas</w:t>
      </w:r>
    </w:p>
    <w:p w14:paraId="641C0015" w14:textId="6E219B50" w:rsidR="00DC57A6" w:rsidRDefault="00DC57A6" w:rsidP="00DC57A6">
      <w:pPr>
        <w:pStyle w:val="ListParagraph"/>
        <w:numPr>
          <w:ilvl w:val="0"/>
          <w:numId w:val="25"/>
        </w:numPr>
      </w:pPr>
      <w:r>
        <w:t>Fraudulent device inhibitors that prevent scammers from being able to scan cards</w:t>
      </w:r>
    </w:p>
    <w:p w14:paraId="213C0B89" w14:textId="45EFAAF1" w:rsidR="00DC57A6" w:rsidRDefault="00DC57A6" w:rsidP="00DC57A6">
      <w:pPr>
        <w:pStyle w:val="ListParagraph"/>
        <w:numPr>
          <w:ilvl w:val="0"/>
          <w:numId w:val="25"/>
        </w:numPr>
      </w:pPr>
      <w:r>
        <w:t>Two-step verification such as asking a personal question that only the user would know</w:t>
      </w:r>
    </w:p>
    <w:p w14:paraId="17933B72" w14:textId="1C6DA5CC" w:rsidR="00DC57A6" w:rsidRDefault="00DC57A6" w:rsidP="00DC57A6">
      <w:pPr>
        <w:pStyle w:val="ListParagraph"/>
        <w:numPr>
          <w:ilvl w:val="0"/>
          <w:numId w:val="25"/>
        </w:numPr>
      </w:pPr>
      <w:r>
        <w:t>Fraud detection software that monitors banking systems for unusual purchases</w:t>
      </w:r>
    </w:p>
    <w:p w14:paraId="065C527E" w14:textId="6824C0E3" w:rsidR="00DC57A6" w:rsidRDefault="00DC57A6" w:rsidP="00DC57A6">
      <w:pPr>
        <w:pStyle w:val="ListParagraph"/>
        <w:numPr>
          <w:ilvl w:val="0"/>
          <w:numId w:val="25"/>
        </w:numPr>
      </w:pPr>
      <w:r>
        <w:t>Encryption of user data such as passwords</w:t>
      </w:r>
    </w:p>
    <w:p w14:paraId="1ED56997" w14:textId="408AEC7A" w:rsidR="00DC57A6" w:rsidRDefault="00DC57A6" w:rsidP="00DC57A6">
      <w:pPr>
        <w:pStyle w:val="ListParagraph"/>
        <w:numPr>
          <w:ilvl w:val="0"/>
          <w:numId w:val="25"/>
        </w:numPr>
      </w:pPr>
      <w:r>
        <w:t>Encryption of hard drives to prevent hackers from gaining access to computers within the ATM</w:t>
      </w:r>
    </w:p>
    <w:p w14:paraId="7C409A12" w14:textId="23780F38" w:rsidR="00DC57A6" w:rsidRDefault="00DC57A6" w:rsidP="00DC57A6">
      <w:pPr>
        <w:pStyle w:val="ListParagraph"/>
        <w:numPr>
          <w:ilvl w:val="0"/>
          <w:numId w:val="25"/>
        </w:numPr>
      </w:pPr>
      <w:r>
        <w:t>Increase password complexity such as adding special characters and numbers and not allowing common passwords to be used</w:t>
      </w:r>
    </w:p>
    <w:p w14:paraId="57FE9285" w14:textId="210A736F" w:rsidR="00DC57A6" w:rsidRDefault="00DC57A6" w:rsidP="00DC57A6">
      <w:pPr>
        <w:pStyle w:val="ListParagraph"/>
        <w:numPr>
          <w:ilvl w:val="0"/>
          <w:numId w:val="25"/>
        </w:numPr>
      </w:pPr>
      <w:r>
        <w:t xml:space="preserve">Lock the user out of the system after failed number of attempts and making them </w:t>
      </w:r>
      <w:proofErr w:type="gramStart"/>
      <w:r>
        <w:t>have to</w:t>
      </w:r>
      <w:proofErr w:type="gramEnd"/>
      <w:r>
        <w:t xml:space="preserve"> call support to regain access</w:t>
      </w:r>
    </w:p>
    <w:p w14:paraId="33DB956D" w14:textId="7CFD971E" w:rsidR="00C05D3D" w:rsidRDefault="00DC57A6" w:rsidP="00DC57A6">
      <w:r>
        <w:t>After these threats are mitigated, there must be a system in place to</w:t>
      </w:r>
      <w:r w:rsidR="00671F91">
        <w:t xml:space="preserve"> manage the risk.</w:t>
      </w:r>
      <w:r>
        <w:t xml:space="preserve"> </w:t>
      </w:r>
      <w:r>
        <w:t>“</w:t>
      </w:r>
      <w:r w:rsidRPr="009C4606">
        <w:t>Risk management is the process of continually assessing and addressing risk throughout the life of the software</w:t>
      </w:r>
      <w:r w:rsidR="00671F91">
        <w:t>”</w:t>
      </w:r>
      <w:r w:rsidR="00671F91" w:rsidRPr="009C4606">
        <w:t xml:space="preserve"> </w:t>
      </w:r>
      <w:r w:rsidR="00671F91" w:rsidRPr="00D10767">
        <w:t xml:space="preserve">(Peterson, Hope, &amp; </w:t>
      </w:r>
      <w:proofErr w:type="spellStart"/>
      <w:r w:rsidR="00671F91" w:rsidRPr="00D10767">
        <w:t>Lavenhar</w:t>
      </w:r>
      <w:proofErr w:type="spellEnd"/>
      <w:r w:rsidR="00671F91" w:rsidRPr="00D10767">
        <w:t>, 2013)</w:t>
      </w:r>
      <w:r>
        <w:t xml:space="preserve">. </w:t>
      </w:r>
      <w:r w:rsidR="00671F91">
        <w:t>It</w:t>
      </w:r>
      <w:r w:rsidRPr="009C4606">
        <w:t xml:space="preserve"> is an ongoing process that uses </w:t>
      </w:r>
      <w:r w:rsidR="00671F91">
        <w:t>the</w:t>
      </w:r>
      <w:r w:rsidRPr="009C4606">
        <w:t xml:space="preserve"> analysis, mitigations, metrics, and other processes and tools to manage risk for the organization</w:t>
      </w:r>
      <w:r w:rsidR="00671F91">
        <w:t>.</w:t>
      </w:r>
    </w:p>
    <w:p w14:paraId="0A048449" w14:textId="77777777" w:rsidR="00DC57A6" w:rsidRDefault="00DC57A6" w:rsidP="00DC57A6"/>
    <w:p w14:paraId="42FA3FAB" w14:textId="279B4EB7" w:rsidR="00EC3D81" w:rsidRDefault="00BE69BE" w:rsidP="003017D4">
      <w:pPr>
        <w:pStyle w:val="Heading2"/>
      </w:pPr>
      <w:r>
        <w:t>V</w:t>
      </w:r>
      <w:r w:rsidRPr="00BE69BE">
        <w:t xml:space="preserve">alidating </w:t>
      </w:r>
      <w:r>
        <w:t>t</w:t>
      </w:r>
      <w:r w:rsidRPr="00BE69BE">
        <w:t xml:space="preserve">he Model </w:t>
      </w:r>
      <w:r>
        <w:t>a</w:t>
      </w:r>
      <w:r w:rsidRPr="00BE69BE">
        <w:t xml:space="preserve">nd Threats, </w:t>
      </w:r>
      <w:r>
        <w:t>a</w:t>
      </w:r>
      <w:r w:rsidRPr="00BE69BE">
        <w:t xml:space="preserve">nd Verification </w:t>
      </w:r>
      <w:r>
        <w:t>o</w:t>
      </w:r>
      <w:r w:rsidRPr="00BE69BE">
        <w:t xml:space="preserve">f Success </w:t>
      </w:r>
      <w:r>
        <w:t>o</w:t>
      </w:r>
      <w:r w:rsidRPr="00BE69BE">
        <w:t>f Actions Taken</w:t>
      </w:r>
    </w:p>
    <w:p w14:paraId="0C277CDA" w14:textId="36E52158" w:rsidR="00671F91" w:rsidRPr="00671F91" w:rsidRDefault="00671F91" w:rsidP="00671F91">
      <w:r>
        <w:t>There are multiple data validation methods but the one that pertains most to the ATM threat model would be</w:t>
      </w:r>
      <w:r w:rsidR="00667D7A">
        <w:t xml:space="preserve"> Predictive Validation which “</w:t>
      </w:r>
      <w:r w:rsidR="00667D7A" w:rsidRPr="00667D7A">
        <w:t xml:space="preserve">is used to predict (forecast) the system's behavior, and then the system's behavior and the model’s forecast are compared to determine if </w:t>
      </w:r>
      <w:r w:rsidR="00667D7A" w:rsidRPr="00667D7A">
        <w:lastRenderedPageBreak/>
        <w:t>they are the same. The system's data may come from an operational system or be obtained by conducting experiments on the system, e.g., field tests</w:t>
      </w:r>
      <w:r w:rsidR="00667D7A">
        <w:t>”</w:t>
      </w:r>
      <w:r>
        <w:t xml:space="preserve"> (</w:t>
      </w:r>
      <w:r w:rsidRPr="00671F91">
        <w:t>Verification and Validation of Simulation Models</w:t>
      </w:r>
      <w:r>
        <w:t>, 2018)</w:t>
      </w:r>
      <w:r w:rsidR="00667D7A">
        <w:t>. Using the predictive model can help the bank scope out vulnerabilities before an attacker has a chance to exploit them.</w:t>
      </w:r>
    </w:p>
    <w:p w14:paraId="40EC73D7" w14:textId="1B93944F" w:rsidR="00AF5632" w:rsidRDefault="00AF5632" w:rsidP="00FC7938">
      <w:pPr>
        <w:pStyle w:val="Heading2"/>
      </w:pPr>
      <w:r>
        <w:t>Conclusion</w:t>
      </w:r>
    </w:p>
    <w:p w14:paraId="196D4153" w14:textId="35866BAD" w:rsidR="0010057D" w:rsidRPr="0010057D" w:rsidRDefault="0069048C" w:rsidP="0010057D">
      <w:pPr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t>“The</w:t>
      </w:r>
      <w:r w:rsidRPr="0069048C">
        <w:rPr>
          <w:rFonts w:ascii="Times New Roman" w:eastAsia="Times New Roman" w:hAnsi="Times New Roman" w:cs="Times New Roman"/>
          <w:kern w:val="0"/>
          <w:lang w:eastAsia="en-US"/>
        </w:rPr>
        <w:t xml:space="preserve"> overwhelming number of new threats added daily to cyber ecosystems has moved threat modeling‍ from a theoretically interesting concept into a current information security standard</w:t>
      </w:r>
      <w:r>
        <w:rPr>
          <w:rFonts w:ascii="Times New Roman" w:eastAsia="Times New Roman" w:hAnsi="Times New Roman" w:cs="Times New Roman"/>
          <w:kern w:val="0"/>
          <w:lang w:eastAsia="en-US"/>
        </w:rPr>
        <w:t>”</w:t>
      </w:r>
      <w:r w:rsidRPr="0069048C">
        <w:t xml:space="preserve"> (Security Threat Modeling Methodologies: Comparing Stride, VAST &amp; More, 2019)</w:t>
      </w:r>
      <w:r w:rsidRPr="0069048C">
        <w:rPr>
          <w:rFonts w:ascii="Times New Roman" w:eastAsia="Times New Roman" w:hAnsi="Times New Roman" w:cs="Times New Roman"/>
          <w:kern w:val="0"/>
          <w:lang w:eastAsia="en-US"/>
        </w:rPr>
        <w:t xml:space="preserve">. As </w:t>
      </w:r>
      <w:r w:rsidR="00BE69BE">
        <w:rPr>
          <w:rFonts w:ascii="Times New Roman" w:eastAsia="Times New Roman" w:hAnsi="Times New Roman" w:cs="Times New Roman"/>
          <w:kern w:val="0"/>
          <w:lang w:eastAsia="en-US"/>
        </w:rPr>
        <w:t xml:space="preserve">the </w:t>
      </w:r>
      <w:r w:rsidRPr="0069048C">
        <w:rPr>
          <w:rFonts w:ascii="Times New Roman" w:eastAsia="Times New Roman" w:hAnsi="Times New Roman" w:cs="Times New Roman"/>
          <w:kern w:val="0"/>
          <w:lang w:eastAsia="en-US"/>
        </w:rPr>
        <w:t xml:space="preserve">methodologies </w:t>
      </w:r>
      <w:r w:rsidR="00BE69BE">
        <w:rPr>
          <w:rFonts w:ascii="Times New Roman" w:eastAsia="Times New Roman" w:hAnsi="Times New Roman" w:cs="Times New Roman"/>
          <w:kern w:val="0"/>
          <w:lang w:eastAsia="en-US"/>
        </w:rPr>
        <w:t xml:space="preserve">of </w:t>
      </w:r>
      <w:r w:rsidR="00BE69BE" w:rsidRPr="0069048C">
        <w:rPr>
          <w:rFonts w:ascii="Times New Roman" w:eastAsia="Times New Roman" w:hAnsi="Times New Roman" w:cs="Times New Roman"/>
          <w:kern w:val="0"/>
          <w:lang w:eastAsia="en-US"/>
        </w:rPr>
        <w:t xml:space="preserve">threat modeling </w:t>
      </w:r>
      <w:r w:rsidRPr="0069048C">
        <w:rPr>
          <w:rFonts w:ascii="Times New Roman" w:eastAsia="Times New Roman" w:hAnsi="Times New Roman" w:cs="Times New Roman"/>
          <w:kern w:val="0"/>
          <w:lang w:eastAsia="en-US"/>
        </w:rPr>
        <w:t xml:space="preserve">evolve, </w:t>
      </w:r>
      <w:r w:rsidR="00624319">
        <w:rPr>
          <w:rFonts w:ascii="Times New Roman" w:eastAsia="Times New Roman" w:hAnsi="Times New Roman" w:cs="Times New Roman"/>
          <w:kern w:val="0"/>
          <w:lang w:eastAsia="en-US"/>
        </w:rPr>
        <w:t>business</w:t>
      </w:r>
      <w:r w:rsidR="00C05D3D">
        <w:rPr>
          <w:rFonts w:ascii="Times New Roman" w:eastAsia="Times New Roman" w:hAnsi="Times New Roman" w:cs="Times New Roman"/>
          <w:kern w:val="0"/>
          <w:lang w:eastAsia="en-US"/>
        </w:rPr>
        <w:t>es</w:t>
      </w:r>
      <w:r w:rsidRPr="0069048C">
        <w:rPr>
          <w:rFonts w:ascii="Times New Roman" w:eastAsia="Times New Roman" w:hAnsi="Times New Roman" w:cs="Times New Roman"/>
          <w:kern w:val="0"/>
          <w:lang w:eastAsia="en-US"/>
        </w:rPr>
        <w:t xml:space="preserve"> recognizing the importance of </w:t>
      </w:r>
      <w:r w:rsidR="00DC57A6">
        <w:rPr>
          <w:rFonts w:ascii="Times New Roman" w:eastAsia="Times New Roman" w:hAnsi="Times New Roman" w:cs="Times New Roman"/>
          <w:kern w:val="0"/>
          <w:lang w:eastAsia="en-US"/>
        </w:rPr>
        <w:t>developing threat models</w:t>
      </w:r>
      <w:r w:rsidRPr="0069048C">
        <w:rPr>
          <w:rFonts w:ascii="Times New Roman" w:eastAsia="Times New Roman" w:hAnsi="Times New Roman" w:cs="Times New Roman"/>
          <w:kern w:val="0"/>
          <w:lang w:eastAsia="en-US"/>
        </w:rPr>
        <w:t xml:space="preserve"> throughout a software development lifecycle</w:t>
      </w:r>
      <w:r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sdt>
      <w:sdtPr>
        <w:rPr>
          <w:rFonts w:asciiTheme="minorHAnsi" w:eastAsiaTheme="minorEastAsia" w:hAnsiTheme="minorHAnsi" w:cstheme="minorBidi"/>
        </w:rPr>
        <w:id w:val="62297111"/>
        <w:docPartObj>
          <w:docPartGallery w:val="Bibliographies"/>
          <w:docPartUnique/>
        </w:docPartObj>
      </w:sdtPr>
      <w:sdtEndPr/>
      <w:sdtContent>
        <w:p w14:paraId="2246B390" w14:textId="4ACFA663" w:rsidR="001A2054" w:rsidRDefault="001A2054" w:rsidP="001A2054">
          <w:pPr>
            <w:pStyle w:val="SectionTitle"/>
          </w:pPr>
          <w:r>
            <w:t>References</w:t>
          </w:r>
        </w:p>
        <w:p w14:paraId="24854B70" w14:textId="7E02BCF3" w:rsidR="00D10767" w:rsidRDefault="00D10767" w:rsidP="00D10767">
          <w:pPr>
            <w:spacing w:before="100" w:beforeAutospacing="1" w:after="100" w:afterAutospacing="1"/>
            <w:ind w:left="567" w:hanging="567"/>
          </w:pPr>
          <w:r w:rsidRPr="00D10767">
            <w:t xml:space="preserve">Application Threat Modeling. (n.d.). Retrieved July 18, 2020, from </w:t>
          </w:r>
          <w:hyperlink r:id="rId10" w:history="1">
            <w:r w:rsidRPr="00D10767">
              <w:rPr>
                <w:rStyle w:val="Hyperlink"/>
              </w:rPr>
              <w:t>https://owasp.org/www-community/Application_Threat_Modeling</w:t>
            </w:r>
          </w:hyperlink>
          <w:r w:rsidRPr="00D10767">
            <w:t xml:space="preserve"> </w:t>
          </w:r>
        </w:p>
        <w:p w14:paraId="2C5DBE1F" w14:textId="1A561322" w:rsidR="005A2525" w:rsidRDefault="00EC3D81" w:rsidP="0069048C">
          <w:pPr>
            <w:spacing w:before="100" w:beforeAutospacing="1" w:after="100" w:afterAutospacing="1"/>
            <w:ind w:left="567" w:hanging="567"/>
          </w:pPr>
          <w:r w:rsidRPr="00D10767">
            <w:t xml:space="preserve">Peterson, G., Hope, P., &amp; </w:t>
          </w:r>
          <w:proofErr w:type="spellStart"/>
          <w:r w:rsidRPr="00D10767">
            <w:t>Lavenhar</w:t>
          </w:r>
          <w:proofErr w:type="spellEnd"/>
          <w:r w:rsidRPr="00D10767">
            <w:t xml:space="preserve">, S. (2013, July 02). Architectural Risk Analysis. Retrieved July 21, 2020, from </w:t>
          </w:r>
          <w:hyperlink r:id="rId11" w:history="1">
            <w:r w:rsidRPr="00D10767">
              <w:rPr>
                <w:rStyle w:val="Hyperlink"/>
              </w:rPr>
              <w:t>https://us-cert.cisa.gov/bsi/articles/best-practices/architectural-risk-analysis/architectural-risk-analysis</w:t>
            </w:r>
          </w:hyperlink>
        </w:p>
        <w:p w14:paraId="28BB7F7D" w14:textId="68DD09E4" w:rsidR="0069048C" w:rsidRPr="0069048C" w:rsidRDefault="0069048C" w:rsidP="0069048C">
          <w:pPr>
            <w:spacing w:before="100" w:beforeAutospacing="1" w:after="100" w:afterAutospacing="1"/>
            <w:ind w:left="567" w:hanging="567"/>
          </w:pPr>
          <w:r w:rsidRPr="0069048C">
            <w:t xml:space="preserve">Security Threat Modeling Methodologies: Comparing Stride, VAST &amp; More. (2019, September 03). Retrieved July 18, 2020, from </w:t>
          </w:r>
          <w:hyperlink r:id="rId12" w:history="1">
            <w:r w:rsidRPr="0069048C">
              <w:rPr>
                <w:rStyle w:val="Hyperlink"/>
              </w:rPr>
              <w:t>https://threatmodeler.com/threat-modeling-methodologies-overview-for-your-business/</w:t>
            </w:r>
          </w:hyperlink>
          <w:r w:rsidRPr="0069048C">
            <w:t xml:space="preserve"> </w:t>
          </w:r>
        </w:p>
        <w:p w14:paraId="4B75C40A" w14:textId="3194F8CA" w:rsidR="00671F91" w:rsidRPr="0069048C" w:rsidRDefault="00671F91" w:rsidP="00671F91">
          <w:pPr>
            <w:spacing w:before="100" w:beforeAutospacing="1" w:after="100" w:afterAutospacing="1"/>
            <w:ind w:left="567" w:hanging="567"/>
          </w:pPr>
          <w:r w:rsidRPr="00671F91">
            <w:t>Verification and Validation of Simulation Models</w:t>
          </w:r>
          <w:r w:rsidRPr="0069048C">
            <w:t>. (2</w:t>
          </w:r>
          <w:r>
            <w:t>018</w:t>
          </w:r>
          <w:r w:rsidRPr="0069048C">
            <w:t xml:space="preserve">, </w:t>
          </w:r>
          <w:r>
            <w:t>July</w:t>
          </w:r>
          <w:r w:rsidRPr="0069048C">
            <w:t xml:space="preserve"> </w:t>
          </w:r>
          <w:r>
            <w:t>22</w:t>
          </w:r>
          <w:r w:rsidRPr="0069048C">
            <w:t xml:space="preserve">). Retrieved July </w:t>
          </w:r>
          <w:r>
            <w:t>21</w:t>
          </w:r>
          <w:r w:rsidRPr="0069048C">
            <w:t xml:space="preserve">, 2020, from </w:t>
          </w:r>
          <w:r w:rsidRPr="00671F91">
            <w:t>https://www.mitre.org/publications/systems-engineering-guide/se-lifecycle-building-blocks/other-se-lifecycle-building-blocks-articles/verification-and-validation-of-simulation-models</w:t>
          </w:r>
        </w:p>
        <w:p w14:paraId="7328B05A" w14:textId="77777777" w:rsidR="0069048C" w:rsidRPr="00FC7938" w:rsidRDefault="0069048C" w:rsidP="0069048C">
          <w:pPr>
            <w:spacing w:before="100" w:beforeAutospacing="1" w:after="100" w:afterAutospacing="1"/>
            <w:ind w:left="567" w:hanging="567"/>
          </w:pPr>
        </w:p>
        <w:p w14:paraId="5C235EDA" w14:textId="77777777" w:rsidR="00A61EEC" w:rsidRPr="005B640C" w:rsidRDefault="00A61EEC" w:rsidP="005B640C">
          <w:pPr>
            <w:spacing w:before="100" w:beforeAutospacing="1" w:after="100" w:afterAutospacing="1" w:line="240" w:lineRule="auto"/>
            <w:ind w:left="567" w:hanging="567"/>
          </w:pPr>
        </w:p>
        <w:p w14:paraId="053717CB" w14:textId="62EC15BA" w:rsidR="001A2054" w:rsidRPr="00DF4EB7" w:rsidRDefault="00833CF8" w:rsidP="00DF4EB7">
          <w:pPr>
            <w:ind w:firstLine="0"/>
          </w:pPr>
        </w:p>
      </w:sdtContent>
    </w:sdt>
    <w:sectPr w:rsidR="001A2054" w:rsidRPr="00DF4EB7" w:rsidSect="00DB13C5">
      <w:headerReference w:type="default" r:id="rId13"/>
      <w:headerReference w:type="first" r:id="rId14"/>
      <w:footnotePr>
        <w:pos w:val="beneathText"/>
      </w:footnotePr>
      <w:pgSz w:w="12240" w:h="15840" w:code="1"/>
      <w:pgMar w:top="1440" w:right="1440" w:bottom="1440" w:left="1440" w:header="720" w:footer="720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C59B08" w14:textId="77777777" w:rsidR="00833CF8" w:rsidRDefault="00833CF8">
      <w:pPr>
        <w:spacing w:line="240" w:lineRule="auto"/>
      </w:pPr>
      <w:r>
        <w:separator/>
      </w:r>
    </w:p>
    <w:p w14:paraId="29D93409" w14:textId="77777777" w:rsidR="00833CF8" w:rsidRDefault="00833CF8"/>
  </w:endnote>
  <w:endnote w:type="continuationSeparator" w:id="0">
    <w:p w14:paraId="0AF35ECA" w14:textId="77777777" w:rsidR="00833CF8" w:rsidRDefault="00833CF8">
      <w:pPr>
        <w:spacing w:line="240" w:lineRule="auto"/>
      </w:pPr>
      <w:r>
        <w:continuationSeparator/>
      </w:r>
    </w:p>
    <w:p w14:paraId="358832DE" w14:textId="77777777" w:rsidR="00833CF8" w:rsidRDefault="00833C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5E48E1" w14:textId="77777777" w:rsidR="00833CF8" w:rsidRDefault="00833CF8">
      <w:pPr>
        <w:spacing w:line="240" w:lineRule="auto"/>
      </w:pPr>
      <w:r>
        <w:separator/>
      </w:r>
    </w:p>
    <w:p w14:paraId="4D1ECA49" w14:textId="77777777" w:rsidR="00833CF8" w:rsidRDefault="00833CF8"/>
  </w:footnote>
  <w:footnote w:type="continuationSeparator" w:id="0">
    <w:p w14:paraId="7AB8C3B1" w14:textId="77777777" w:rsidR="00833CF8" w:rsidRDefault="00833CF8">
      <w:pPr>
        <w:spacing w:line="240" w:lineRule="auto"/>
      </w:pPr>
      <w:r>
        <w:continuationSeparator/>
      </w:r>
    </w:p>
    <w:p w14:paraId="1D3858B6" w14:textId="77777777" w:rsidR="00833CF8" w:rsidRDefault="00833C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4A89F" w14:textId="2F2EDE81" w:rsidR="006A2AA1" w:rsidRDefault="00833CF8">
    <w:pPr>
      <w:pStyle w:val="Header"/>
    </w:pPr>
    <w:sdt>
      <w:sdtPr>
        <w:rPr>
          <w:rFonts w:asciiTheme="majorHAnsi" w:eastAsiaTheme="majorEastAsia" w:hAnsiTheme="majorHAnsi" w:cstheme="majorBidi"/>
        </w:rPr>
        <w:alias w:val="Running head"/>
        <w:tag w:val=""/>
        <w:id w:val="12739865"/>
        <w:placeholder>
          <w:docPart w:val="8781520445BC413AA81407C6A9668195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0A1F03">
          <w:rPr>
            <w:rFonts w:asciiTheme="majorHAnsi" w:eastAsiaTheme="majorEastAsia" w:hAnsiTheme="majorHAnsi" w:cstheme="majorBidi"/>
          </w:rPr>
          <w:t>Threat Modeling</w:t>
        </w:r>
      </w:sdtContent>
    </w:sdt>
    <w:r w:rsidR="006A2AA1">
      <w:rPr>
        <w:rStyle w:val="Strong"/>
      </w:rPr>
      <w:ptab w:relativeTo="margin" w:alignment="right" w:leader="none"/>
    </w:r>
    <w:r w:rsidR="006A2AA1">
      <w:rPr>
        <w:rStyle w:val="Strong"/>
      </w:rPr>
      <w:fldChar w:fldCharType="begin"/>
    </w:r>
    <w:r w:rsidR="006A2AA1">
      <w:rPr>
        <w:rStyle w:val="Strong"/>
      </w:rPr>
      <w:instrText xml:space="preserve"> PAGE   \* MERGEFORMAT </w:instrText>
    </w:r>
    <w:r w:rsidR="006A2AA1">
      <w:rPr>
        <w:rStyle w:val="Strong"/>
      </w:rPr>
      <w:fldChar w:fldCharType="separate"/>
    </w:r>
    <w:r w:rsidR="006A2AA1">
      <w:rPr>
        <w:rStyle w:val="Strong"/>
        <w:noProof/>
      </w:rPr>
      <w:t>8</w:t>
    </w:r>
    <w:r w:rsidR="006A2AA1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84F7B" w14:textId="638F9728" w:rsidR="006A2AA1" w:rsidRDefault="006A2AA1">
    <w:pPr>
      <w:pStyle w:val="Header"/>
      <w:rPr>
        <w:rStyle w:val="Strong"/>
      </w:rPr>
    </w:pPr>
    <w:r>
      <w:t xml:space="preserve">Running head: </w:t>
    </w:r>
    <w:sdt>
      <w:sdtPr>
        <w:rPr>
          <w:rFonts w:asciiTheme="majorHAnsi" w:eastAsiaTheme="majorEastAsia" w:hAnsiTheme="majorHAnsi" w:cstheme="majorBidi"/>
        </w:rPr>
        <w:alias w:val="Running head"/>
        <w:tag w:val=""/>
        <w:id w:val="-696842620"/>
        <w:placeholder>
          <w:docPart w:val="A6D06F292A0A4115905931E76F3CD2F8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0A1F03">
          <w:rPr>
            <w:rFonts w:asciiTheme="majorHAnsi" w:eastAsiaTheme="majorEastAsia" w:hAnsiTheme="majorHAnsi" w:cstheme="majorBidi"/>
          </w:rPr>
          <w:t>Threat Modeling</w:t>
        </w:r>
      </w:sdtContent>
    </w:sdt>
    <w:r>
      <w:rPr>
        <w:rStyle w:val="Strong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8E84BD5"/>
    <w:multiLevelType w:val="hybridMultilevel"/>
    <w:tmpl w:val="036227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2C6AB6"/>
    <w:multiLevelType w:val="hybridMultilevel"/>
    <w:tmpl w:val="8014F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E1B96"/>
    <w:multiLevelType w:val="hybridMultilevel"/>
    <w:tmpl w:val="13807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B3F7C"/>
    <w:multiLevelType w:val="hybridMultilevel"/>
    <w:tmpl w:val="2F5A1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4340C"/>
    <w:multiLevelType w:val="multilevel"/>
    <w:tmpl w:val="D34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A220F9"/>
    <w:multiLevelType w:val="hybridMultilevel"/>
    <w:tmpl w:val="714868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4312DE0"/>
    <w:multiLevelType w:val="hybridMultilevel"/>
    <w:tmpl w:val="5C1E83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CD700A3"/>
    <w:multiLevelType w:val="hybridMultilevel"/>
    <w:tmpl w:val="592C7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018A7"/>
    <w:multiLevelType w:val="multilevel"/>
    <w:tmpl w:val="D8B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A97375"/>
    <w:multiLevelType w:val="hybridMultilevel"/>
    <w:tmpl w:val="2026D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23"/>
  </w:num>
  <w:num w:numId="13">
    <w:abstractNumId w:val="18"/>
  </w:num>
  <w:num w:numId="14">
    <w:abstractNumId w:val="16"/>
  </w:num>
  <w:num w:numId="15">
    <w:abstractNumId w:val="22"/>
  </w:num>
  <w:num w:numId="16">
    <w:abstractNumId w:val="19"/>
  </w:num>
  <w:num w:numId="17">
    <w:abstractNumId w:val="13"/>
  </w:num>
  <w:num w:numId="18">
    <w:abstractNumId w:val="11"/>
  </w:num>
  <w:num w:numId="19">
    <w:abstractNumId w:val="14"/>
  </w:num>
  <w:num w:numId="20">
    <w:abstractNumId w:val="20"/>
  </w:num>
  <w:num w:numId="21">
    <w:abstractNumId w:val="21"/>
  </w:num>
  <w:num w:numId="22">
    <w:abstractNumId w:val="10"/>
  </w:num>
  <w:num w:numId="23">
    <w:abstractNumId w:val="17"/>
  </w:num>
  <w:num w:numId="24">
    <w:abstractNumId w:val="15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61"/>
    <w:rsid w:val="0001383B"/>
    <w:rsid w:val="00050EDA"/>
    <w:rsid w:val="000959FA"/>
    <w:rsid w:val="000A1F03"/>
    <w:rsid w:val="000A5A3E"/>
    <w:rsid w:val="000D3F41"/>
    <w:rsid w:val="000E4B10"/>
    <w:rsid w:val="000E6A85"/>
    <w:rsid w:val="0010057D"/>
    <w:rsid w:val="001254D6"/>
    <w:rsid w:val="00161050"/>
    <w:rsid w:val="00163D93"/>
    <w:rsid w:val="001737FD"/>
    <w:rsid w:val="00173A3B"/>
    <w:rsid w:val="001906D4"/>
    <w:rsid w:val="001A2054"/>
    <w:rsid w:val="001B273F"/>
    <w:rsid w:val="001F1F39"/>
    <w:rsid w:val="002708E4"/>
    <w:rsid w:val="002B60A3"/>
    <w:rsid w:val="002D1105"/>
    <w:rsid w:val="003017D4"/>
    <w:rsid w:val="00310A9A"/>
    <w:rsid w:val="00326118"/>
    <w:rsid w:val="00330E31"/>
    <w:rsid w:val="003354D5"/>
    <w:rsid w:val="003434DA"/>
    <w:rsid w:val="003446D0"/>
    <w:rsid w:val="00355DCA"/>
    <w:rsid w:val="003A460F"/>
    <w:rsid w:val="003B00DE"/>
    <w:rsid w:val="003E20E9"/>
    <w:rsid w:val="004032ED"/>
    <w:rsid w:val="00410A1B"/>
    <w:rsid w:val="00427153"/>
    <w:rsid w:val="0042758A"/>
    <w:rsid w:val="00460C75"/>
    <w:rsid w:val="004B3EC2"/>
    <w:rsid w:val="004C60ED"/>
    <w:rsid w:val="004E53FD"/>
    <w:rsid w:val="004F453E"/>
    <w:rsid w:val="00540B5B"/>
    <w:rsid w:val="00551A02"/>
    <w:rsid w:val="005534FA"/>
    <w:rsid w:val="005A2525"/>
    <w:rsid w:val="005B16AA"/>
    <w:rsid w:val="005B640C"/>
    <w:rsid w:val="005D3A03"/>
    <w:rsid w:val="00600F79"/>
    <w:rsid w:val="00624319"/>
    <w:rsid w:val="00667D7A"/>
    <w:rsid w:val="00671D94"/>
    <w:rsid w:val="00671F91"/>
    <w:rsid w:val="0069048C"/>
    <w:rsid w:val="00690B53"/>
    <w:rsid w:val="00697803"/>
    <w:rsid w:val="006A2AA1"/>
    <w:rsid w:val="00705B36"/>
    <w:rsid w:val="00706200"/>
    <w:rsid w:val="0071012C"/>
    <w:rsid w:val="007124F0"/>
    <w:rsid w:val="00752C5D"/>
    <w:rsid w:val="00793504"/>
    <w:rsid w:val="00794E50"/>
    <w:rsid w:val="00795189"/>
    <w:rsid w:val="007E75A8"/>
    <w:rsid w:val="008002C0"/>
    <w:rsid w:val="00817978"/>
    <w:rsid w:val="00833CF8"/>
    <w:rsid w:val="008611CF"/>
    <w:rsid w:val="00872AD3"/>
    <w:rsid w:val="00891700"/>
    <w:rsid w:val="008A1366"/>
    <w:rsid w:val="008C5323"/>
    <w:rsid w:val="009106C8"/>
    <w:rsid w:val="00933188"/>
    <w:rsid w:val="00935B15"/>
    <w:rsid w:val="009458B5"/>
    <w:rsid w:val="00962132"/>
    <w:rsid w:val="00973A18"/>
    <w:rsid w:val="009A6A3B"/>
    <w:rsid w:val="009C4606"/>
    <w:rsid w:val="009C74B3"/>
    <w:rsid w:val="009F0F6B"/>
    <w:rsid w:val="009F30C8"/>
    <w:rsid w:val="00A1293C"/>
    <w:rsid w:val="00A15209"/>
    <w:rsid w:val="00A17351"/>
    <w:rsid w:val="00A23D85"/>
    <w:rsid w:val="00A61EEC"/>
    <w:rsid w:val="00A7163D"/>
    <w:rsid w:val="00A77B00"/>
    <w:rsid w:val="00A92D54"/>
    <w:rsid w:val="00AD06E6"/>
    <w:rsid w:val="00AF5632"/>
    <w:rsid w:val="00B36232"/>
    <w:rsid w:val="00B61526"/>
    <w:rsid w:val="00B659CF"/>
    <w:rsid w:val="00B823AA"/>
    <w:rsid w:val="00B93774"/>
    <w:rsid w:val="00BA45DB"/>
    <w:rsid w:val="00BC23C3"/>
    <w:rsid w:val="00BE69BE"/>
    <w:rsid w:val="00BE6A26"/>
    <w:rsid w:val="00BF2CB8"/>
    <w:rsid w:val="00BF4184"/>
    <w:rsid w:val="00C05D3D"/>
    <w:rsid w:val="00C0601E"/>
    <w:rsid w:val="00C2152D"/>
    <w:rsid w:val="00C22DC7"/>
    <w:rsid w:val="00C31D30"/>
    <w:rsid w:val="00C50B99"/>
    <w:rsid w:val="00C5662D"/>
    <w:rsid w:val="00C80342"/>
    <w:rsid w:val="00C86003"/>
    <w:rsid w:val="00CA1589"/>
    <w:rsid w:val="00CC5362"/>
    <w:rsid w:val="00CD573D"/>
    <w:rsid w:val="00CD6E39"/>
    <w:rsid w:val="00CF6E91"/>
    <w:rsid w:val="00CF741D"/>
    <w:rsid w:val="00D10767"/>
    <w:rsid w:val="00D46F4C"/>
    <w:rsid w:val="00D47764"/>
    <w:rsid w:val="00D85B68"/>
    <w:rsid w:val="00D86338"/>
    <w:rsid w:val="00D900C5"/>
    <w:rsid w:val="00DB13C5"/>
    <w:rsid w:val="00DB4142"/>
    <w:rsid w:val="00DC57A6"/>
    <w:rsid w:val="00DD2100"/>
    <w:rsid w:val="00DD6BB7"/>
    <w:rsid w:val="00DF43B9"/>
    <w:rsid w:val="00DF4EB7"/>
    <w:rsid w:val="00E10C55"/>
    <w:rsid w:val="00E3248E"/>
    <w:rsid w:val="00E55561"/>
    <w:rsid w:val="00E6004D"/>
    <w:rsid w:val="00E81978"/>
    <w:rsid w:val="00EC3D81"/>
    <w:rsid w:val="00EF05F1"/>
    <w:rsid w:val="00F069C7"/>
    <w:rsid w:val="00F264EE"/>
    <w:rsid w:val="00F379B7"/>
    <w:rsid w:val="00F417EC"/>
    <w:rsid w:val="00F525FA"/>
    <w:rsid w:val="00F76B34"/>
    <w:rsid w:val="00F80820"/>
    <w:rsid w:val="00F80BAB"/>
    <w:rsid w:val="00F90E4E"/>
    <w:rsid w:val="00FB35BC"/>
    <w:rsid w:val="00FC5348"/>
    <w:rsid w:val="00FC7519"/>
    <w:rsid w:val="00FC7938"/>
    <w:rsid w:val="00FF2002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22A06F"/>
  <w15:chartTrackingRefBased/>
  <w15:docId w15:val="{37D66D39-FEB8-4D11-8258-A32B838C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table" w:styleId="GridTable1Light">
    <w:name w:val="Grid Table 1 Light"/>
    <w:basedOn w:val="TableNormal"/>
    <w:uiPriority w:val="46"/>
    <w:rsid w:val="007E75A8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7E75A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B273F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threatmodeler.com/threat-modeling-methodologies-overview-for-your-busines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s-cert.cisa.gov/bsi/articles/best-practices/architectural-risk-analysis/architectural-risk-analysis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owasp.org/www-community/Application_Threat_Model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eck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781520445BC413AA81407C6A9668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77404-05AC-4C43-A725-EB8C02F375BC}"/>
      </w:docPartPr>
      <w:docPartBody>
        <w:p w:rsidR="00DE0958" w:rsidRDefault="007C4A51">
          <w:pPr>
            <w:pStyle w:val="8781520445BC413AA81407C6A9668195"/>
          </w:pPr>
          <w:r w:rsidRPr="005D3A03">
            <w:t>Figures title:</w:t>
          </w:r>
        </w:p>
      </w:docPartBody>
    </w:docPart>
    <w:docPart>
      <w:docPartPr>
        <w:name w:val="A6D06F292A0A4115905931E76F3CD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ED104-510B-4FE1-8423-5FB3CCB4612C}"/>
      </w:docPartPr>
      <w:docPartBody>
        <w:p w:rsidR="00DE0958" w:rsidRDefault="007C4A51">
          <w:pPr>
            <w:pStyle w:val="A6D06F292A0A4115905931E76F3CD2F8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  <w:docPart>
      <w:docPartPr>
        <w:name w:val="AAFFA1FD59BE4A8AB17767B240211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5ABF8-5402-4B81-8589-F5544A399D35}"/>
      </w:docPartPr>
      <w:docPartBody>
        <w:p w:rsidR="00DE0958" w:rsidRDefault="00CC536F" w:rsidP="00CC536F">
          <w:pPr>
            <w:pStyle w:val="AAFFA1FD59BE4A8AB17767B2402113A7"/>
          </w:pPr>
          <w:r>
            <w:t>[Title Here, up to 12 Words, on One to Two Lines]</w:t>
          </w:r>
        </w:p>
      </w:docPartBody>
    </w:docPart>
    <w:docPart>
      <w:docPartPr>
        <w:name w:val="9429A7FDFACC4F3E90958AA4121BB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2A1B7-0FB4-4E52-BC87-3B7544998AC8}"/>
      </w:docPartPr>
      <w:docPartBody>
        <w:p w:rsidR="00DE0958" w:rsidRDefault="00CC536F" w:rsidP="00CC536F">
          <w:pPr>
            <w:pStyle w:val="9429A7FDFACC4F3E90958AA4121BB7AF"/>
          </w:pPr>
          <w:r>
            <w:t>[Title Here, up to 12 Words, on One to Two Lines]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6F"/>
    <w:rsid w:val="000D61EF"/>
    <w:rsid w:val="00133211"/>
    <w:rsid w:val="0032004D"/>
    <w:rsid w:val="005318F9"/>
    <w:rsid w:val="005B1E1A"/>
    <w:rsid w:val="0067239D"/>
    <w:rsid w:val="007C4A51"/>
    <w:rsid w:val="008E41CD"/>
    <w:rsid w:val="00A530CE"/>
    <w:rsid w:val="00B74798"/>
    <w:rsid w:val="00CB334F"/>
    <w:rsid w:val="00CC536F"/>
    <w:rsid w:val="00DE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F898CA4346432DAA7C782EF01D5E0D">
    <w:name w:val="E3F898CA4346432DAA7C782EF01D5E0D"/>
  </w:style>
  <w:style w:type="paragraph" w:customStyle="1" w:styleId="28365613F87F4750B6DC0F509292D0BD">
    <w:name w:val="28365613F87F4750B6DC0F509292D0BD"/>
  </w:style>
  <w:style w:type="paragraph" w:customStyle="1" w:styleId="EACF597D51504D978053379B7213060B">
    <w:name w:val="EACF597D51504D978053379B7213060B"/>
  </w:style>
  <w:style w:type="paragraph" w:customStyle="1" w:styleId="CC9200E6FE674239B5F6207CA80247A3">
    <w:name w:val="CC9200E6FE674239B5F6207CA80247A3"/>
  </w:style>
  <w:style w:type="paragraph" w:customStyle="1" w:styleId="F95C537B365A41B99DEFFA0BCB50FB7A">
    <w:name w:val="F95C537B365A41B99DEFFA0BCB50FB7A"/>
  </w:style>
  <w:style w:type="paragraph" w:customStyle="1" w:styleId="0C5E33B4EF674B5EA5CCDCBB0E7C4D8D">
    <w:name w:val="0C5E33B4EF674B5EA5CCDCBB0E7C4D8D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B107144161C54F3193F7183BF6EFE800">
    <w:name w:val="B107144161C54F3193F7183BF6EFE800"/>
  </w:style>
  <w:style w:type="paragraph" w:customStyle="1" w:styleId="DC6CC80CB004458CAA0D8DB704042A0A">
    <w:name w:val="DC6CC80CB004458CAA0D8DB704042A0A"/>
  </w:style>
  <w:style w:type="paragraph" w:customStyle="1" w:styleId="9772FBB83E694F9EB333D0E4C2F8BBCC">
    <w:name w:val="9772FBB83E694F9EB333D0E4C2F8BBCC"/>
  </w:style>
  <w:style w:type="paragraph" w:customStyle="1" w:styleId="B8D27DF9771C40268834F10399CFE109">
    <w:name w:val="B8D27DF9771C40268834F10399CFE109"/>
  </w:style>
  <w:style w:type="paragraph" w:customStyle="1" w:styleId="B13E8195D0624869921BF8D22D462844">
    <w:name w:val="B13E8195D0624869921BF8D22D462844"/>
  </w:style>
  <w:style w:type="paragraph" w:customStyle="1" w:styleId="EE211CB52B4D4D9CB7AA7482A2CC0912">
    <w:name w:val="EE211CB52B4D4D9CB7AA7482A2CC0912"/>
  </w:style>
  <w:style w:type="paragraph" w:customStyle="1" w:styleId="2F0F7CCC107A4459B9CF5B00279B0020">
    <w:name w:val="2F0F7CCC107A4459B9CF5B00279B0020"/>
  </w:style>
  <w:style w:type="paragraph" w:customStyle="1" w:styleId="76F3469E08D04C66AAFC91C263AC06FD">
    <w:name w:val="76F3469E08D04C66AAFC91C263AC06FD"/>
  </w:style>
  <w:style w:type="paragraph" w:customStyle="1" w:styleId="75479BC9DEAC4DE288442864D813714B">
    <w:name w:val="75479BC9DEAC4DE288442864D813714B"/>
  </w:style>
  <w:style w:type="paragraph" w:customStyle="1" w:styleId="521937EF390C48DBB47C0A2EC6892A52">
    <w:name w:val="521937EF390C48DBB47C0A2EC6892A52"/>
  </w:style>
  <w:style w:type="paragraph" w:customStyle="1" w:styleId="9E140617895F4E9C82A056D12957EC15">
    <w:name w:val="9E140617895F4E9C82A056D12957EC15"/>
  </w:style>
  <w:style w:type="paragraph" w:customStyle="1" w:styleId="4424AE1EF38D4041927ACDBFF5F6109F">
    <w:name w:val="4424AE1EF38D4041927ACDBFF5F6109F"/>
  </w:style>
  <w:style w:type="paragraph" w:customStyle="1" w:styleId="4C41394621F04AF4B81F61E3E87503C8">
    <w:name w:val="4C41394621F04AF4B81F61E3E87503C8"/>
  </w:style>
  <w:style w:type="paragraph" w:customStyle="1" w:styleId="EFB25D936AD547CC99A9D8B8182E06BC">
    <w:name w:val="EFB25D936AD547CC99A9D8B8182E06BC"/>
  </w:style>
  <w:style w:type="paragraph" w:customStyle="1" w:styleId="6F2FEF61AC6C426A86BE490F567B4E72">
    <w:name w:val="6F2FEF61AC6C426A86BE490F567B4E72"/>
  </w:style>
  <w:style w:type="paragraph" w:customStyle="1" w:styleId="7DC7AA53289E4842A97434EA2C4519D3">
    <w:name w:val="7DC7AA53289E4842A97434EA2C4519D3"/>
  </w:style>
  <w:style w:type="paragraph" w:customStyle="1" w:styleId="FED7189F9916431A8CD719DECBAB3A11">
    <w:name w:val="FED7189F9916431A8CD719DECBAB3A11"/>
  </w:style>
  <w:style w:type="paragraph" w:customStyle="1" w:styleId="BBED386DCF274BBBAB865809537510C6">
    <w:name w:val="BBED386DCF274BBBAB865809537510C6"/>
  </w:style>
  <w:style w:type="paragraph" w:customStyle="1" w:styleId="B7C1CBFF35D140F98D49F3A6934DCE94">
    <w:name w:val="B7C1CBFF35D140F98D49F3A6934DCE94"/>
  </w:style>
  <w:style w:type="paragraph" w:customStyle="1" w:styleId="576167B15DA648EFA4244E8C45D3F3CE">
    <w:name w:val="576167B15DA648EFA4244E8C45D3F3CE"/>
  </w:style>
  <w:style w:type="paragraph" w:customStyle="1" w:styleId="EC009CB388BF4437B1B52613E9A5E4C8">
    <w:name w:val="EC009CB388BF4437B1B52613E9A5E4C8"/>
  </w:style>
  <w:style w:type="paragraph" w:customStyle="1" w:styleId="BE7EF3C32F314348B30AAF46134569A0">
    <w:name w:val="BE7EF3C32F314348B30AAF46134569A0"/>
  </w:style>
  <w:style w:type="paragraph" w:customStyle="1" w:styleId="15B126C1D4DB4486A015BFB360502E62">
    <w:name w:val="15B126C1D4DB4486A015BFB360502E62"/>
  </w:style>
  <w:style w:type="paragraph" w:customStyle="1" w:styleId="1B1EC644B0B74117BC4262BEC815675B">
    <w:name w:val="1B1EC644B0B74117BC4262BEC815675B"/>
  </w:style>
  <w:style w:type="paragraph" w:customStyle="1" w:styleId="81405D5BAC5A4727BF345386930B7660">
    <w:name w:val="81405D5BAC5A4727BF345386930B7660"/>
  </w:style>
  <w:style w:type="paragraph" w:customStyle="1" w:styleId="DF366DAA2A964D1085B7FF7424BDA7B7">
    <w:name w:val="DF366DAA2A964D1085B7FF7424BDA7B7"/>
  </w:style>
  <w:style w:type="paragraph" w:customStyle="1" w:styleId="C97C393C098F409FB36788A7E152BB04">
    <w:name w:val="C97C393C098F409FB36788A7E152BB04"/>
  </w:style>
  <w:style w:type="paragraph" w:customStyle="1" w:styleId="4D2EEFAB6474405FAC5FDB9B86A0A30C">
    <w:name w:val="4D2EEFAB6474405FAC5FDB9B86A0A30C"/>
  </w:style>
  <w:style w:type="paragraph" w:customStyle="1" w:styleId="E9E6B0C6F27A4018A5C74319506FF251">
    <w:name w:val="E9E6B0C6F27A4018A5C74319506FF251"/>
  </w:style>
  <w:style w:type="paragraph" w:customStyle="1" w:styleId="61DC3237E89F48AA973C9A0CD93E500E">
    <w:name w:val="61DC3237E89F48AA973C9A0CD93E500E"/>
  </w:style>
  <w:style w:type="paragraph" w:customStyle="1" w:styleId="7234665240CC42E0A184FB9FAED6B6CB">
    <w:name w:val="7234665240CC42E0A184FB9FAED6B6CB"/>
  </w:style>
  <w:style w:type="paragraph" w:customStyle="1" w:styleId="E28212FE3A6149E6B3CA9FC72D043993">
    <w:name w:val="E28212FE3A6149E6B3CA9FC72D043993"/>
  </w:style>
  <w:style w:type="paragraph" w:customStyle="1" w:styleId="90CF8E97BE13452493A7C6F675A809F9">
    <w:name w:val="90CF8E97BE13452493A7C6F675A809F9"/>
  </w:style>
  <w:style w:type="paragraph" w:customStyle="1" w:styleId="3EBBF1D059184F5CBBE3889B3D932FC1">
    <w:name w:val="3EBBF1D059184F5CBBE3889B3D932FC1"/>
  </w:style>
  <w:style w:type="paragraph" w:customStyle="1" w:styleId="9374B53F59294F0E97B6540B4883F8D2">
    <w:name w:val="9374B53F59294F0E97B6540B4883F8D2"/>
  </w:style>
  <w:style w:type="paragraph" w:customStyle="1" w:styleId="4BAA63A7C2D5431D86F28C7B94B3B851">
    <w:name w:val="4BAA63A7C2D5431D86F28C7B94B3B851"/>
  </w:style>
  <w:style w:type="paragraph" w:customStyle="1" w:styleId="69FF2534A7C8456BA26CA93A02D86F9F">
    <w:name w:val="69FF2534A7C8456BA26CA93A02D86F9F"/>
  </w:style>
  <w:style w:type="paragraph" w:customStyle="1" w:styleId="AE1D4FF05BFC488B87A815F134092D6F">
    <w:name w:val="AE1D4FF05BFC488B87A815F134092D6F"/>
  </w:style>
  <w:style w:type="paragraph" w:customStyle="1" w:styleId="DC4C97EE77C1417DADCE173C444B5A7D">
    <w:name w:val="DC4C97EE77C1417DADCE173C444B5A7D"/>
  </w:style>
  <w:style w:type="paragraph" w:customStyle="1" w:styleId="4F07E443BFF54F44877FA3647A3DFC3C">
    <w:name w:val="4F07E443BFF54F44877FA3647A3DFC3C"/>
  </w:style>
  <w:style w:type="paragraph" w:customStyle="1" w:styleId="514469D0068748D19A290C7CD25D3218">
    <w:name w:val="514469D0068748D19A290C7CD25D3218"/>
  </w:style>
  <w:style w:type="paragraph" w:customStyle="1" w:styleId="54494FB0F15945B18B657ACE14CDD457">
    <w:name w:val="54494FB0F15945B18B657ACE14CDD457"/>
  </w:style>
  <w:style w:type="paragraph" w:customStyle="1" w:styleId="5596092C1C8B419F84E37E0AB1127769">
    <w:name w:val="5596092C1C8B419F84E37E0AB1127769"/>
  </w:style>
  <w:style w:type="paragraph" w:customStyle="1" w:styleId="9BEB26001565437E96481E09D2462E55">
    <w:name w:val="9BEB26001565437E96481E09D2462E55"/>
  </w:style>
  <w:style w:type="paragraph" w:customStyle="1" w:styleId="BE1AE5325DE24154A5770C9C7B303B45">
    <w:name w:val="BE1AE5325DE24154A5770C9C7B303B45"/>
  </w:style>
  <w:style w:type="paragraph" w:customStyle="1" w:styleId="7DC4F94C08A34ADC9E8C5B91DEE32BE8">
    <w:name w:val="7DC4F94C08A34ADC9E8C5B91DEE32BE8"/>
  </w:style>
  <w:style w:type="paragraph" w:customStyle="1" w:styleId="3C4E28F3655543FFB6D4B776B40FB175">
    <w:name w:val="3C4E28F3655543FFB6D4B776B40FB175"/>
  </w:style>
  <w:style w:type="paragraph" w:customStyle="1" w:styleId="146E8C8E912F423F8884948FCB0ECD7D">
    <w:name w:val="146E8C8E912F423F8884948FCB0ECD7D"/>
  </w:style>
  <w:style w:type="paragraph" w:customStyle="1" w:styleId="85A77EF519904C9E9C56AA7FA079E472">
    <w:name w:val="85A77EF519904C9E9C56AA7FA079E472"/>
  </w:style>
  <w:style w:type="paragraph" w:customStyle="1" w:styleId="190E7FDFBCBD43EF997F316200F0580E">
    <w:name w:val="190E7FDFBCBD43EF997F316200F0580E"/>
  </w:style>
  <w:style w:type="paragraph" w:customStyle="1" w:styleId="31CA9FAAF093486193DCA8B3A79BEC05">
    <w:name w:val="31CA9FAAF093486193DCA8B3A79BEC05"/>
  </w:style>
  <w:style w:type="paragraph" w:customStyle="1" w:styleId="218BF3017A4D4659BDE7F6F4DA1AF9DC">
    <w:name w:val="218BF3017A4D4659BDE7F6F4DA1AF9DC"/>
  </w:style>
  <w:style w:type="paragraph" w:customStyle="1" w:styleId="CECB0794C71A47FFA231E531C8267CC6">
    <w:name w:val="CECB0794C71A47FFA231E531C8267CC6"/>
  </w:style>
  <w:style w:type="paragraph" w:customStyle="1" w:styleId="D71DFFD31DA5424B91977B11464C7D3F">
    <w:name w:val="D71DFFD31DA5424B91977B11464C7D3F"/>
  </w:style>
  <w:style w:type="paragraph" w:customStyle="1" w:styleId="E758D9F7DDB445928C1DD35B711C013B">
    <w:name w:val="E758D9F7DDB445928C1DD35B711C013B"/>
  </w:style>
  <w:style w:type="paragraph" w:customStyle="1" w:styleId="8781520445BC413AA81407C6A9668195">
    <w:name w:val="8781520445BC413AA81407C6A9668195"/>
  </w:style>
  <w:style w:type="paragraph" w:customStyle="1" w:styleId="A6D06F292A0A4115905931E76F3CD2F8">
    <w:name w:val="A6D06F292A0A4115905931E76F3CD2F8"/>
  </w:style>
  <w:style w:type="paragraph" w:customStyle="1" w:styleId="AAFFA1FD59BE4A8AB17767B2402113A7">
    <w:name w:val="AAFFA1FD59BE4A8AB17767B2402113A7"/>
    <w:rsid w:val="00CC536F"/>
  </w:style>
  <w:style w:type="paragraph" w:customStyle="1" w:styleId="8F6A65ECFF30497FAF237B10E5A5536F">
    <w:name w:val="8F6A65ECFF30497FAF237B10E5A5536F"/>
    <w:rsid w:val="00CC536F"/>
  </w:style>
  <w:style w:type="paragraph" w:customStyle="1" w:styleId="9429A7FDFACC4F3E90958AA4121BB7AF">
    <w:name w:val="9429A7FDFACC4F3E90958AA4121BB7AF"/>
    <w:rsid w:val="00CC536F"/>
  </w:style>
  <w:style w:type="paragraph" w:customStyle="1" w:styleId="332DC945AF7D4D54B424808525692EEB">
    <w:name w:val="332DC945AF7D4D54B424808525692EEB"/>
    <w:rsid w:val="00CC536F"/>
  </w:style>
  <w:style w:type="paragraph" w:customStyle="1" w:styleId="A0A4097E6D45411DAAA023637CBB7809">
    <w:name w:val="A0A4097E6D45411DAAA023637CBB7809"/>
    <w:rsid w:val="00CC536F"/>
  </w:style>
  <w:style w:type="paragraph" w:customStyle="1" w:styleId="D1508FDE797D455F8BCFD5ADC6EE1C07">
    <w:name w:val="D1508FDE797D455F8BCFD5ADC6EE1C07"/>
    <w:rsid w:val="00CC536F"/>
  </w:style>
  <w:style w:type="paragraph" w:customStyle="1" w:styleId="BEF7BC0AFB404294B7B87D6863FAA92D">
    <w:name w:val="BEF7BC0AFB404294B7B87D6863FAA92D"/>
    <w:rsid w:val="00CC536F"/>
  </w:style>
  <w:style w:type="paragraph" w:customStyle="1" w:styleId="67B6EADFE1514BC1B5E14A4ACFA2DF92">
    <w:name w:val="67B6EADFE1514BC1B5E14A4ACFA2DF92"/>
    <w:rsid w:val="00CC536F"/>
  </w:style>
  <w:style w:type="paragraph" w:customStyle="1" w:styleId="6E3D7DD2922E4F66BC1FFE268981C89B">
    <w:name w:val="6E3D7DD2922E4F66BC1FFE268981C89B"/>
    <w:rsid w:val="00CC536F"/>
  </w:style>
  <w:style w:type="paragraph" w:customStyle="1" w:styleId="DBBD303099894173B299E51AAE05FB5C">
    <w:name w:val="DBBD303099894173B299E51AAE05FB5C"/>
    <w:rsid w:val="00DE0958"/>
  </w:style>
  <w:style w:type="paragraph" w:customStyle="1" w:styleId="9F80898519F148DA87E7CD7EA873256B">
    <w:name w:val="9F80898519F148DA87E7CD7EA873256B"/>
    <w:rsid w:val="00DE0958"/>
  </w:style>
  <w:style w:type="paragraph" w:customStyle="1" w:styleId="3918A9F3F4D2497CB01BE82B228E1696">
    <w:name w:val="3918A9F3F4D2497CB01BE82B228E1696"/>
    <w:rsid w:val="00DE0958"/>
  </w:style>
  <w:style w:type="paragraph" w:customStyle="1" w:styleId="611666FD49BA4B4BAB73878EEA11FEE3">
    <w:name w:val="611666FD49BA4B4BAB73878EEA11FEE3"/>
    <w:rsid w:val="00DE0958"/>
  </w:style>
  <w:style w:type="paragraph" w:customStyle="1" w:styleId="4812587B2C18451FB0D032033E28F59B">
    <w:name w:val="4812587B2C18451FB0D032033E28F59B"/>
    <w:rsid w:val="00DE0958"/>
  </w:style>
  <w:style w:type="paragraph" w:customStyle="1" w:styleId="1E45C649B23C46519B5DF3B0DF93316C">
    <w:name w:val="1E45C649B23C46519B5DF3B0DF93316C"/>
    <w:rsid w:val="00DE0958"/>
  </w:style>
  <w:style w:type="paragraph" w:customStyle="1" w:styleId="944DB0EC7AD14ACAA3C70D5CC8714805">
    <w:name w:val="944DB0EC7AD14ACAA3C70D5CC8714805"/>
    <w:rsid w:val="00DE0958"/>
  </w:style>
  <w:style w:type="paragraph" w:customStyle="1" w:styleId="429424FB46DB4756911E2C425ABA6F02">
    <w:name w:val="429424FB46DB4756911E2C425ABA6F02"/>
    <w:rsid w:val="00DE0958"/>
  </w:style>
  <w:style w:type="paragraph" w:customStyle="1" w:styleId="FBD98EE56F8C4E81A260BFE8C4A56B24">
    <w:name w:val="FBD98EE56F8C4E81A260BFE8C4A56B24"/>
    <w:rsid w:val="00DE0958"/>
  </w:style>
  <w:style w:type="paragraph" w:customStyle="1" w:styleId="EA8406B2C64A4D4CAFD9DA67686B1D07">
    <w:name w:val="EA8406B2C64A4D4CAFD9DA67686B1D07"/>
    <w:rsid w:val="00DE0958"/>
  </w:style>
  <w:style w:type="paragraph" w:customStyle="1" w:styleId="4DAFE2E946F742CDB470FE71A7C2E1D5">
    <w:name w:val="4DAFE2E946F742CDB470FE71A7C2E1D5"/>
    <w:rsid w:val="00DE0958"/>
  </w:style>
  <w:style w:type="paragraph" w:customStyle="1" w:styleId="1CA5587AF5FB42E68C894886D5843A3F">
    <w:name w:val="1CA5587AF5FB42E68C894886D5843A3F"/>
    <w:rsid w:val="00DE0958"/>
  </w:style>
  <w:style w:type="paragraph" w:customStyle="1" w:styleId="8B187F9F7A6E4854AA739F858D0FA151">
    <w:name w:val="8B187F9F7A6E4854AA739F858D0FA151"/>
    <w:rsid w:val="00DE0958"/>
  </w:style>
  <w:style w:type="paragraph" w:customStyle="1" w:styleId="C7814FF06D4F4958A2F14DEECC2AFF5A">
    <w:name w:val="C7814FF06D4F4958A2F14DEECC2AFF5A"/>
    <w:rsid w:val="00DE0958"/>
  </w:style>
  <w:style w:type="paragraph" w:customStyle="1" w:styleId="AA4A822FA6164A5884F4FC1B45C8CBEA">
    <w:name w:val="AA4A822FA6164A5884F4FC1B45C8CBEA"/>
    <w:rsid w:val="00DE0958"/>
  </w:style>
  <w:style w:type="paragraph" w:customStyle="1" w:styleId="320D2F39553A44A1897C26B275E747FD">
    <w:name w:val="320D2F39553A44A1897C26B275E747FD"/>
    <w:rsid w:val="00DE0958"/>
  </w:style>
  <w:style w:type="paragraph" w:customStyle="1" w:styleId="4991B595F53643BF86BE1D28D9F83422">
    <w:name w:val="4991B595F53643BF86BE1D28D9F83422"/>
    <w:rsid w:val="00DE0958"/>
  </w:style>
  <w:style w:type="paragraph" w:customStyle="1" w:styleId="DAC5AD2F8CE5496F8B8D89C2596D309B">
    <w:name w:val="DAC5AD2F8CE5496F8B8D89C2596D309B"/>
    <w:rsid w:val="00DE0958"/>
  </w:style>
  <w:style w:type="paragraph" w:customStyle="1" w:styleId="DE1675A322EC40D485015C3145FA4A4B">
    <w:name w:val="DE1675A322EC40D485015C3145FA4A4B"/>
    <w:rsid w:val="00DE0958"/>
  </w:style>
  <w:style w:type="paragraph" w:customStyle="1" w:styleId="6067361C7AAB452597AC66879526A007">
    <w:name w:val="6067361C7AAB452597AC66879526A007"/>
    <w:rsid w:val="00DE0958"/>
  </w:style>
  <w:style w:type="paragraph" w:customStyle="1" w:styleId="F825133871D3445BBF8A465F4858A8D1">
    <w:name w:val="F825133871D3445BBF8A465F4858A8D1"/>
    <w:rsid w:val="00DE0958"/>
  </w:style>
  <w:style w:type="paragraph" w:customStyle="1" w:styleId="2ADCB169142446F999EAC09E99B3DE94">
    <w:name w:val="2ADCB169142446F999EAC09E99B3DE94"/>
    <w:rsid w:val="00DE0958"/>
  </w:style>
  <w:style w:type="paragraph" w:customStyle="1" w:styleId="3C1DBCA2D5F246A88003C5F761C16900">
    <w:name w:val="3C1DBCA2D5F246A88003C5F761C16900"/>
    <w:rsid w:val="00DE0958"/>
  </w:style>
  <w:style w:type="paragraph" w:customStyle="1" w:styleId="D6D3106B011B4F05A306099A54BCD670">
    <w:name w:val="D6D3106B011B4F05A306099A54BCD670"/>
    <w:rsid w:val="00DE0958"/>
  </w:style>
  <w:style w:type="paragraph" w:customStyle="1" w:styleId="811DCCFB876044D4AF94A10012F81E9D">
    <w:name w:val="811DCCFB876044D4AF94A10012F81E9D"/>
    <w:rsid w:val="00DE0958"/>
  </w:style>
  <w:style w:type="paragraph" w:customStyle="1" w:styleId="CF6829ECAF0A40E999ACD1A0061DA61E">
    <w:name w:val="CF6829ECAF0A40E999ACD1A0061DA61E"/>
    <w:rsid w:val="00DE0958"/>
  </w:style>
  <w:style w:type="paragraph" w:customStyle="1" w:styleId="EDE23F23369849F29E167E4B58250A15">
    <w:name w:val="EDE23F23369849F29E167E4B58250A15"/>
    <w:rsid w:val="00DE0958"/>
  </w:style>
  <w:style w:type="paragraph" w:customStyle="1" w:styleId="15F26D4DA4A04DA4853ECBD6B4B32B22">
    <w:name w:val="15F26D4DA4A04DA4853ECBD6B4B32B22"/>
    <w:rsid w:val="00DE0958"/>
  </w:style>
  <w:style w:type="paragraph" w:customStyle="1" w:styleId="0C729D0CB5224256B1F3D6536BFC5FFF">
    <w:name w:val="0C729D0CB5224256B1F3D6536BFC5FFF"/>
    <w:rsid w:val="00DE0958"/>
  </w:style>
  <w:style w:type="paragraph" w:customStyle="1" w:styleId="E66C5B85CA204D6DAC207E0E1B5E78D4">
    <w:name w:val="E66C5B85CA204D6DAC207E0E1B5E78D4"/>
    <w:rsid w:val="00DE0958"/>
  </w:style>
  <w:style w:type="paragraph" w:customStyle="1" w:styleId="6A325EBB964347DDAEC8BACB048CE1FD">
    <w:name w:val="6A325EBB964347DDAEC8BACB048CE1FD"/>
    <w:rsid w:val="00DE0958"/>
  </w:style>
  <w:style w:type="paragraph" w:customStyle="1" w:styleId="B556975F676B429990F7F5E8BCF300FA">
    <w:name w:val="B556975F676B429990F7F5E8BCF300FA"/>
    <w:rsid w:val="00DE0958"/>
  </w:style>
  <w:style w:type="paragraph" w:customStyle="1" w:styleId="EA713A3B8B9046D3B579D46AA2F9F66B">
    <w:name w:val="EA713A3B8B9046D3B579D46AA2F9F66B"/>
    <w:rsid w:val="00DE0958"/>
  </w:style>
  <w:style w:type="paragraph" w:customStyle="1" w:styleId="DB1BE0B487A04E87B9BDE63C1523DDE2">
    <w:name w:val="DB1BE0B487A04E87B9BDE63C1523DDE2"/>
    <w:rsid w:val="00DE0958"/>
  </w:style>
  <w:style w:type="paragraph" w:customStyle="1" w:styleId="28E42B0AEEF940FD96AA1520F881C20A">
    <w:name w:val="28E42B0AEEF940FD96AA1520F881C20A"/>
    <w:rsid w:val="00DE0958"/>
  </w:style>
  <w:style w:type="paragraph" w:customStyle="1" w:styleId="332E4DC25CCB4476AECE70CAA10FBFC9">
    <w:name w:val="332E4DC25CCB4476AECE70CAA10FBFC9"/>
    <w:rsid w:val="00DE0958"/>
  </w:style>
  <w:style w:type="paragraph" w:customStyle="1" w:styleId="95C611B29B4D44AB9D363183BD193D4D">
    <w:name w:val="95C611B29B4D44AB9D363183BD193D4D"/>
    <w:rsid w:val="00DE0958"/>
  </w:style>
  <w:style w:type="paragraph" w:customStyle="1" w:styleId="25EE429C545D463A807E65BF57E101B3">
    <w:name w:val="25EE429C545D463A807E65BF57E101B3"/>
    <w:rsid w:val="00DE0958"/>
  </w:style>
  <w:style w:type="paragraph" w:customStyle="1" w:styleId="C7183E075393453CA423A4DEA7F2AD6F">
    <w:name w:val="C7183E075393453CA423A4DEA7F2AD6F"/>
    <w:rsid w:val="00DE0958"/>
  </w:style>
  <w:style w:type="paragraph" w:customStyle="1" w:styleId="84BC9624108249DB8535758019B0DEA8">
    <w:name w:val="84BC9624108249DB8535758019B0DEA8"/>
    <w:rsid w:val="00DE0958"/>
  </w:style>
  <w:style w:type="paragraph" w:customStyle="1" w:styleId="3ECDADCEFACF413E8AE27187C3888BF9">
    <w:name w:val="3ECDADCEFACF413E8AE27187C3888BF9"/>
    <w:rsid w:val="00DE0958"/>
  </w:style>
  <w:style w:type="paragraph" w:customStyle="1" w:styleId="E1CAA54C4A1A40D4993D12369F215860">
    <w:name w:val="E1CAA54C4A1A40D4993D12369F215860"/>
    <w:rsid w:val="00DE0958"/>
  </w:style>
  <w:style w:type="paragraph" w:customStyle="1" w:styleId="8D8E8F1E1C8E469FB75EF9F4FB5A3082">
    <w:name w:val="8D8E8F1E1C8E469FB75EF9F4FB5A3082"/>
    <w:rsid w:val="00DE0958"/>
  </w:style>
  <w:style w:type="paragraph" w:customStyle="1" w:styleId="2C7DFF5F80634CB3AFDC0FD05F63BAC6">
    <w:name w:val="2C7DFF5F80634CB3AFDC0FD05F63BAC6"/>
    <w:rsid w:val="00DE0958"/>
  </w:style>
  <w:style w:type="paragraph" w:customStyle="1" w:styleId="0946A483750245869C4E8CC763A2CD10">
    <w:name w:val="0946A483750245869C4E8CC763A2CD10"/>
    <w:rsid w:val="00DE0958"/>
  </w:style>
  <w:style w:type="paragraph" w:customStyle="1" w:styleId="4DC724E966DB4CA19EA5C1C00BC4A6A7">
    <w:name w:val="4DC724E966DB4CA19EA5C1C00BC4A6A7"/>
    <w:rsid w:val="00DE0958"/>
  </w:style>
  <w:style w:type="paragraph" w:customStyle="1" w:styleId="5B951AE809B4457D81D5536BEDF8E397">
    <w:name w:val="5B951AE809B4457D81D5536BEDF8E397"/>
    <w:rsid w:val="00DE0958"/>
  </w:style>
  <w:style w:type="paragraph" w:customStyle="1" w:styleId="1A3EF2766C6F4DF88C0289EF3964F691">
    <w:name w:val="1A3EF2766C6F4DF88C0289EF3964F691"/>
    <w:rsid w:val="00DE0958"/>
  </w:style>
  <w:style w:type="paragraph" w:customStyle="1" w:styleId="0BECEAAA0F28402EA937082C77816C4D">
    <w:name w:val="0BECEAAA0F28402EA937082C77816C4D"/>
    <w:rsid w:val="00DE0958"/>
  </w:style>
  <w:style w:type="paragraph" w:customStyle="1" w:styleId="71763C41A37F4DFBB983652193271DE2">
    <w:name w:val="71763C41A37F4DFBB983652193271DE2"/>
    <w:rsid w:val="00DE0958"/>
  </w:style>
  <w:style w:type="paragraph" w:customStyle="1" w:styleId="050183305D164FCB8B2BA40042F83E23">
    <w:name w:val="050183305D164FCB8B2BA40042F83E23"/>
    <w:rsid w:val="00DE0958"/>
  </w:style>
  <w:style w:type="paragraph" w:customStyle="1" w:styleId="CC73A5E21143476BB9A95685AA6A2C8E">
    <w:name w:val="CC73A5E21143476BB9A95685AA6A2C8E"/>
    <w:rsid w:val="00DE0958"/>
  </w:style>
  <w:style w:type="paragraph" w:customStyle="1" w:styleId="360BC5FAD7EA4672944A4E27240D1F4B">
    <w:name w:val="360BC5FAD7EA4672944A4E27240D1F4B"/>
    <w:rsid w:val="00DE0958"/>
  </w:style>
  <w:style w:type="paragraph" w:customStyle="1" w:styleId="A33646D162644758A67ACDE4FEE090A8">
    <w:name w:val="A33646D162644758A67ACDE4FEE090A8"/>
    <w:rsid w:val="00DE0958"/>
  </w:style>
  <w:style w:type="paragraph" w:customStyle="1" w:styleId="69EB4A7928F64D21BE22FF01A6222C52">
    <w:name w:val="69EB4A7928F64D21BE22FF01A6222C52"/>
    <w:rsid w:val="00DE0958"/>
  </w:style>
  <w:style w:type="paragraph" w:customStyle="1" w:styleId="1AAEDC68BD6146D4AC2AD00195E617A0">
    <w:name w:val="1AAEDC68BD6146D4AC2AD00195E617A0"/>
    <w:rsid w:val="00DE0958"/>
  </w:style>
  <w:style w:type="paragraph" w:customStyle="1" w:styleId="B466DFBB019640F598486F94BB3BAF49">
    <w:name w:val="B466DFBB019640F598486F94BB3BAF49"/>
    <w:rsid w:val="00DE0958"/>
  </w:style>
  <w:style w:type="paragraph" w:customStyle="1" w:styleId="C0E4D6CC021846DC844981FD0444CBEC">
    <w:name w:val="C0E4D6CC021846DC844981FD0444CBEC"/>
    <w:rsid w:val="00DE0958"/>
  </w:style>
  <w:style w:type="paragraph" w:customStyle="1" w:styleId="88BF979326FE4FFD810ECF7777975892">
    <w:name w:val="88BF979326FE4FFD810ECF7777975892"/>
    <w:rsid w:val="00DE0958"/>
  </w:style>
  <w:style w:type="paragraph" w:customStyle="1" w:styleId="FC11F5FB84EF4D7EA4149FFB8F13D3B2">
    <w:name w:val="FC11F5FB84EF4D7EA4149FFB8F13D3B2"/>
    <w:rsid w:val="00DE0958"/>
  </w:style>
  <w:style w:type="paragraph" w:customStyle="1" w:styleId="87B6A78EBB3E4F2583FB39226600637E">
    <w:name w:val="87B6A78EBB3E4F2583FB39226600637E"/>
    <w:rsid w:val="00DE0958"/>
  </w:style>
  <w:style w:type="paragraph" w:customStyle="1" w:styleId="539DCAA88F554C6B827FA11388537346">
    <w:name w:val="539DCAA88F554C6B827FA11388537346"/>
    <w:rsid w:val="00DE0958"/>
  </w:style>
  <w:style w:type="paragraph" w:customStyle="1" w:styleId="A110493F82E24D90A705584FE42A5FF9">
    <w:name w:val="A110493F82E24D90A705584FE42A5FF9"/>
    <w:rsid w:val="00DE0958"/>
  </w:style>
  <w:style w:type="paragraph" w:customStyle="1" w:styleId="188315358D3B408587B75CCDC02455AE">
    <w:name w:val="188315358D3B408587B75CCDC02455AE"/>
    <w:rsid w:val="00DE0958"/>
  </w:style>
  <w:style w:type="paragraph" w:customStyle="1" w:styleId="6C4F5507CD4F47A6B4BD6B042A37F537">
    <w:name w:val="6C4F5507CD4F47A6B4BD6B042A37F537"/>
    <w:rsid w:val="00DE0958"/>
  </w:style>
  <w:style w:type="paragraph" w:customStyle="1" w:styleId="291539BD1F5141FD83B9E6994B09D814">
    <w:name w:val="291539BD1F5141FD83B9E6994B09D814"/>
    <w:rsid w:val="00DE0958"/>
  </w:style>
  <w:style w:type="paragraph" w:customStyle="1" w:styleId="5BC04BF678BF45C9B5D984F51630833E">
    <w:name w:val="5BC04BF678BF45C9B5D984F51630833E"/>
    <w:rsid w:val="00DE0958"/>
  </w:style>
  <w:style w:type="paragraph" w:customStyle="1" w:styleId="E8BCB2FDE0E54F3E94CC5D752DABC22C">
    <w:name w:val="E8BCB2FDE0E54F3E94CC5D752DABC22C"/>
    <w:rsid w:val="00DE0958"/>
  </w:style>
  <w:style w:type="paragraph" w:customStyle="1" w:styleId="3D0E33F9FC2944E79AF59F8C73BBC7A9">
    <w:name w:val="3D0E33F9FC2944E79AF59F8C73BBC7A9"/>
    <w:rsid w:val="00DE0958"/>
  </w:style>
  <w:style w:type="paragraph" w:customStyle="1" w:styleId="83064B121EA14013A9FA6C538D42F3D3">
    <w:name w:val="83064B121EA14013A9FA6C538D42F3D3"/>
    <w:rsid w:val="00DE0958"/>
  </w:style>
  <w:style w:type="paragraph" w:customStyle="1" w:styleId="EBB6D6A386E948DB83090D9D00BA810F">
    <w:name w:val="EBB6D6A386E948DB83090D9D00BA810F"/>
    <w:rsid w:val="00DE0958"/>
  </w:style>
  <w:style w:type="paragraph" w:customStyle="1" w:styleId="CA7A656341384C37B2D771287E7356F7">
    <w:name w:val="CA7A656341384C37B2D771287E7356F7"/>
    <w:rsid w:val="00DE0958"/>
  </w:style>
  <w:style w:type="paragraph" w:customStyle="1" w:styleId="347BB736AB6A4CA29502A528DB7F8DDE">
    <w:name w:val="347BB736AB6A4CA29502A528DB7F8DDE"/>
    <w:rsid w:val="00DE0958"/>
  </w:style>
  <w:style w:type="paragraph" w:customStyle="1" w:styleId="30B53CC643964B9B9C0552A4DA16BBD0">
    <w:name w:val="30B53CC643964B9B9C0552A4DA16BBD0"/>
    <w:rsid w:val="00DE0958"/>
  </w:style>
  <w:style w:type="paragraph" w:customStyle="1" w:styleId="3DD4DC3359A849BDAFB78A3A7A991D5E">
    <w:name w:val="3DD4DC3359A849BDAFB78A3A7A991D5E"/>
    <w:rsid w:val="00DE0958"/>
  </w:style>
  <w:style w:type="paragraph" w:customStyle="1" w:styleId="50335940E94946D1994496808E49C30E">
    <w:name w:val="50335940E94946D1994496808E49C30E"/>
    <w:rsid w:val="00DE0958"/>
  </w:style>
  <w:style w:type="paragraph" w:customStyle="1" w:styleId="5C13D9C3BDF141E4A5F56CA452566BA3">
    <w:name w:val="5C13D9C3BDF141E4A5F56CA452566BA3"/>
    <w:rsid w:val="00DE0958"/>
  </w:style>
  <w:style w:type="paragraph" w:customStyle="1" w:styleId="782F2B227E1748E19429D7E9075557F2">
    <w:name w:val="782F2B227E1748E19429D7E9075557F2"/>
    <w:rsid w:val="00DE0958"/>
  </w:style>
  <w:style w:type="paragraph" w:customStyle="1" w:styleId="D3E49728F5A74B2CA1A99288AFFCEB55">
    <w:name w:val="D3E49728F5A74B2CA1A99288AFFCEB55"/>
    <w:rsid w:val="00DE0958"/>
  </w:style>
  <w:style w:type="paragraph" w:customStyle="1" w:styleId="55EB4B47C4AE47C6B8EC6BB7E1F42113">
    <w:name w:val="55EB4B47C4AE47C6B8EC6BB7E1F42113"/>
    <w:rsid w:val="00DE0958"/>
  </w:style>
  <w:style w:type="paragraph" w:customStyle="1" w:styleId="F22F2DCF88FD4351A39F89C942051018">
    <w:name w:val="F22F2DCF88FD4351A39F89C942051018"/>
    <w:rsid w:val="00DE0958"/>
  </w:style>
  <w:style w:type="paragraph" w:customStyle="1" w:styleId="C0D9C9CBEE324526B3970FAFFB0BF61F">
    <w:name w:val="C0D9C9CBEE324526B3970FAFFB0BF61F"/>
    <w:rsid w:val="00DE0958"/>
  </w:style>
  <w:style w:type="paragraph" w:customStyle="1" w:styleId="6C40E0ACB7CB450680CCD009A681BFD0">
    <w:name w:val="6C40E0ACB7CB450680CCD009A681BFD0"/>
    <w:rsid w:val="00DE0958"/>
  </w:style>
  <w:style w:type="paragraph" w:customStyle="1" w:styleId="FEA705DE251C449282792B7FF4179586">
    <w:name w:val="FEA705DE251C449282792B7FF4179586"/>
    <w:rsid w:val="00DE0958"/>
  </w:style>
  <w:style w:type="paragraph" w:customStyle="1" w:styleId="3E8049E710124D81B44342350537536E">
    <w:name w:val="3E8049E710124D81B44342350537536E"/>
    <w:rsid w:val="00DE0958"/>
  </w:style>
  <w:style w:type="paragraph" w:customStyle="1" w:styleId="32AE3E5805044393BD397E7E7A65CFD0">
    <w:name w:val="32AE3E5805044393BD397E7E7A65CFD0"/>
    <w:rsid w:val="00DE0958"/>
  </w:style>
  <w:style w:type="paragraph" w:customStyle="1" w:styleId="9FF5DA275670474ABCD4904DC7E6EA11">
    <w:name w:val="9FF5DA275670474ABCD4904DC7E6EA11"/>
    <w:rsid w:val="00DE0958"/>
  </w:style>
  <w:style w:type="paragraph" w:customStyle="1" w:styleId="2476B623290C45EC9AB839A7A8686282">
    <w:name w:val="2476B623290C45EC9AB839A7A8686282"/>
    <w:rsid w:val="00DE0958"/>
  </w:style>
  <w:style w:type="paragraph" w:customStyle="1" w:styleId="775CE01F52A94F3DBFC0C6C1C51EF015">
    <w:name w:val="775CE01F52A94F3DBFC0C6C1C51EF015"/>
    <w:rsid w:val="00DE0958"/>
  </w:style>
  <w:style w:type="paragraph" w:customStyle="1" w:styleId="819B79B3FE92495686674552E1071619">
    <w:name w:val="819B79B3FE92495686674552E1071619"/>
    <w:rsid w:val="00DE0958"/>
  </w:style>
  <w:style w:type="paragraph" w:customStyle="1" w:styleId="0D60BFB30AE94D2EAB2CEF855B85227B">
    <w:name w:val="0D60BFB30AE94D2EAB2CEF855B85227B"/>
    <w:rsid w:val="00DE0958"/>
  </w:style>
  <w:style w:type="paragraph" w:customStyle="1" w:styleId="70AAC0D1D9B4433B9ADB22CD58505DD4">
    <w:name w:val="70AAC0D1D9B4433B9ADB22CD58505DD4"/>
    <w:rsid w:val="00DE0958"/>
  </w:style>
  <w:style w:type="paragraph" w:customStyle="1" w:styleId="BA3EFB3B701A4B189A114D7EF70E0D7C">
    <w:name w:val="BA3EFB3B701A4B189A114D7EF70E0D7C"/>
    <w:rsid w:val="00DE0958"/>
  </w:style>
  <w:style w:type="paragraph" w:customStyle="1" w:styleId="6580C1FA05F64EDE9B47EF87732A7A96">
    <w:name w:val="6580C1FA05F64EDE9B47EF87732A7A96"/>
    <w:rsid w:val="00DE0958"/>
  </w:style>
  <w:style w:type="paragraph" w:customStyle="1" w:styleId="BBF84B75B03848E9ABEE412527332383">
    <w:name w:val="BBF84B75B03848E9ABEE412527332383"/>
    <w:rsid w:val="00DE0958"/>
  </w:style>
  <w:style w:type="paragraph" w:customStyle="1" w:styleId="1A5023791D70467988622FCC58456D0D">
    <w:name w:val="1A5023791D70467988622FCC58456D0D"/>
    <w:rsid w:val="00DE0958"/>
  </w:style>
  <w:style w:type="paragraph" w:customStyle="1" w:styleId="39EF57C2689949108C6332ADEE8DDBAE">
    <w:name w:val="39EF57C2689949108C6332ADEE8DDBAE"/>
    <w:rsid w:val="00DE0958"/>
  </w:style>
  <w:style w:type="paragraph" w:customStyle="1" w:styleId="02E7735A0AE8425EB62A86022AD1C43B">
    <w:name w:val="02E7735A0AE8425EB62A86022AD1C43B"/>
    <w:rsid w:val="00DE0958"/>
  </w:style>
  <w:style w:type="paragraph" w:customStyle="1" w:styleId="A5CD3DF4D90D432B855CEB807392F06E">
    <w:name w:val="A5CD3DF4D90D432B855CEB807392F06E"/>
    <w:rsid w:val="00DE0958"/>
  </w:style>
  <w:style w:type="paragraph" w:customStyle="1" w:styleId="A87EDB543E2F414996C5E0FF553A325D">
    <w:name w:val="A87EDB543E2F414996C5E0FF553A325D"/>
    <w:rsid w:val="00DE0958"/>
  </w:style>
  <w:style w:type="paragraph" w:customStyle="1" w:styleId="7E30BB92178345E1BE7591EBA8786904">
    <w:name w:val="7E30BB92178345E1BE7591EBA8786904"/>
    <w:rsid w:val="00DE0958"/>
  </w:style>
  <w:style w:type="paragraph" w:customStyle="1" w:styleId="B4C56D6A32D84756BDAA90AB7F2FE9EF">
    <w:name w:val="B4C56D6A32D84756BDAA90AB7F2FE9EF"/>
    <w:rsid w:val="00DE0958"/>
  </w:style>
  <w:style w:type="paragraph" w:customStyle="1" w:styleId="C8BD9238B9A54183BADF93370F769209">
    <w:name w:val="C8BD9238B9A54183BADF93370F769209"/>
    <w:rsid w:val="00DE0958"/>
  </w:style>
  <w:style w:type="paragraph" w:customStyle="1" w:styleId="6E888B7722C446A7AAC2EEACCF6FDE26">
    <w:name w:val="6E888B7722C446A7AAC2EEACCF6FDE26"/>
    <w:rsid w:val="00DE0958"/>
  </w:style>
  <w:style w:type="paragraph" w:customStyle="1" w:styleId="B8E6D7F31FC24954AE473455402FA24B">
    <w:name w:val="B8E6D7F31FC24954AE473455402FA24B"/>
    <w:rsid w:val="00DE0958"/>
  </w:style>
  <w:style w:type="paragraph" w:customStyle="1" w:styleId="C129054DDF28438A8C8400CE50E2D2F3">
    <w:name w:val="C129054DDF28438A8C8400CE50E2D2F3"/>
    <w:rsid w:val="00DE0958"/>
  </w:style>
  <w:style w:type="paragraph" w:customStyle="1" w:styleId="B2D23B9BAB7746459882729D5DF42D3F">
    <w:name w:val="B2D23B9BAB7746459882729D5DF42D3F"/>
    <w:rsid w:val="00DE0958"/>
  </w:style>
  <w:style w:type="paragraph" w:customStyle="1" w:styleId="B0153B6E3CD749D29ACE18F34095B1BD">
    <w:name w:val="B0153B6E3CD749D29ACE18F34095B1BD"/>
    <w:rsid w:val="00DE0958"/>
  </w:style>
  <w:style w:type="paragraph" w:customStyle="1" w:styleId="1828F80E034E46E3ABD07EF11AEC9D73">
    <w:name w:val="1828F80E034E46E3ABD07EF11AEC9D73"/>
    <w:rsid w:val="00DE0958"/>
  </w:style>
  <w:style w:type="paragraph" w:customStyle="1" w:styleId="1A34A018BCC9487FBE6923B65EAFA2FC">
    <w:name w:val="1A34A018BCC9487FBE6923B65EAFA2FC"/>
    <w:rsid w:val="00DE0958"/>
  </w:style>
  <w:style w:type="paragraph" w:customStyle="1" w:styleId="35A1F735DA7D404691572EB09784BF5D">
    <w:name w:val="35A1F735DA7D404691572EB09784BF5D"/>
    <w:rsid w:val="00DE0958"/>
  </w:style>
  <w:style w:type="paragraph" w:customStyle="1" w:styleId="8D1CAD12D1BE47D2A53B31CC1A33DF88">
    <w:name w:val="8D1CAD12D1BE47D2A53B31CC1A33DF88"/>
    <w:rsid w:val="00DE0958"/>
  </w:style>
  <w:style w:type="paragraph" w:customStyle="1" w:styleId="2BF0E3AAE07E474E8B3192F6C9A1AF02">
    <w:name w:val="2BF0E3AAE07E474E8B3192F6C9A1AF02"/>
    <w:rsid w:val="00DE0958"/>
  </w:style>
  <w:style w:type="paragraph" w:customStyle="1" w:styleId="23B54DD518E1492AA3DCBBAE6671932E">
    <w:name w:val="23B54DD518E1492AA3DCBBAE6671932E"/>
    <w:rsid w:val="00DE0958"/>
  </w:style>
  <w:style w:type="paragraph" w:customStyle="1" w:styleId="3A07AE9CC1874947B463C3E30914709B">
    <w:name w:val="3A07AE9CC1874947B463C3E30914709B"/>
    <w:rsid w:val="00DE0958"/>
  </w:style>
  <w:style w:type="paragraph" w:customStyle="1" w:styleId="9848B6C3C0584A58A44C96D97F49E66B">
    <w:name w:val="9848B6C3C0584A58A44C96D97F49E66B"/>
    <w:rsid w:val="00DE0958"/>
  </w:style>
  <w:style w:type="paragraph" w:customStyle="1" w:styleId="5158B2F975B94743A8D7F52C9CB7BAE5">
    <w:name w:val="5158B2F975B94743A8D7F52C9CB7BAE5"/>
    <w:rsid w:val="00DE0958"/>
  </w:style>
  <w:style w:type="paragraph" w:customStyle="1" w:styleId="8F3F3C87062B485A9DD91CA8AC5590EE">
    <w:name w:val="8F3F3C87062B485A9DD91CA8AC5590EE"/>
    <w:rsid w:val="00DE0958"/>
  </w:style>
  <w:style w:type="paragraph" w:customStyle="1" w:styleId="3AAE616831EB466BB41A2672D9532F22">
    <w:name w:val="3AAE616831EB466BB41A2672D9532F22"/>
    <w:rsid w:val="00DE0958"/>
  </w:style>
  <w:style w:type="paragraph" w:customStyle="1" w:styleId="B2F5B5DAD45746F3BC5BE7CB3CED1544">
    <w:name w:val="B2F5B5DAD45746F3BC5BE7CB3CED1544"/>
    <w:rsid w:val="00DE0958"/>
  </w:style>
  <w:style w:type="paragraph" w:customStyle="1" w:styleId="B7F29B69DC3A45778EFEE1A4A95E665C">
    <w:name w:val="B7F29B69DC3A45778EFEE1A4A95E665C"/>
    <w:rsid w:val="00DE0958"/>
  </w:style>
  <w:style w:type="paragraph" w:customStyle="1" w:styleId="2714F6ED3B794D9CB61AB54DACD4B833">
    <w:name w:val="2714F6ED3B794D9CB61AB54DACD4B833"/>
    <w:rsid w:val="00DE0958"/>
  </w:style>
  <w:style w:type="paragraph" w:customStyle="1" w:styleId="933135D3A19B44B1BDB4137042312CAF">
    <w:name w:val="933135D3A19B44B1BDB4137042312CAF"/>
    <w:rsid w:val="00DE0958"/>
  </w:style>
  <w:style w:type="paragraph" w:customStyle="1" w:styleId="88732E6964CB4E02912E9FBB53D99BF3">
    <w:name w:val="88732E6964CB4E02912E9FBB53D99BF3"/>
    <w:rsid w:val="00DE0958"/>
  </w:style>
  <w:style w:type="paragraph" w:customStyle="1" w:styleId="FB6FDEA4A7C44543B56BD1999721EFCC">
    <w:name w:val="FB6FDEA4A7C44543B56BD1999721EFCC"/>
    <w:rsid w:val="00DE0958"/>
  </w:style>
  <w:style w:type="paragraph" w:customStyle="1" w:styleId="7FE41D2B3C4E42AAB3926A046C6B7D2C">
    <w:name w:val="7FE41D2B3C4E42AAB3926A046C6B7D2C"/>
    <w:rsid w:val="00DE0958"/>
  </w:style>
  <w:style w:type="paragraph" w:customStyle="1" w:styleId="2A575544C57B4DA69C04B9FA0E858354">
    <w:name w:val="2A575544C57B4DA69C04B9FA0E858354"/>
    <w:rsid w:val="00DE0958"/>
  </w:style>
  <w:style w:type="paragraph" w:customStyle="1" w:styleId="55ABAAC0786B4ECA9A48145F84047DFE">
    <w:name w:val="55ABAAC0786B4ECA9A48145F84047DFE"/>
    <w:rsid w:val="00DE0958"/>
  </w:style>
  <w:style w:type="paragraph" w:customStyle="1" w:styleId="FEB2613177CC4939993E8FA274F95375">
    <w:name w:val="FEB2613177CC4939993E8FA274F95375"/>
    <w:rsid w:val="005B1E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Threat Modeling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DBADFB-1DDD-494B-BD57-A57FFC80C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edition).dotx</Template>
  <TotalTime>1271</TotalTime>
  <Pages>6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Software Design</vt:lpstr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Software Design</dc:title>
  <dc:subject/>
  <dc:creator>Dan Beck</dc:creator>
  <cp:keywords/>
  <dc:description/>
  <cp:lastModifiedBy>Dan Beck</cp:lastModifiedBy>
  <cp:revision>8</cp:revision>
  <cp:lastPrinted>2020-07-15T00:28:00Z</cp:lastPrinted>
  <dcterms:created xsi:type="dcterms:W3CDTF">2020-07-07T01:46:00Z</dcterms:created>
  <dcterms:modified xsi:type="dcterms:W3CDTF">2020-07-22T02:23:00Z</dcterms:modified>
</cp:coreProperties>
</file>