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81D6" w14:textId="7FED62AD" w:rsidR="0080495C" w:rsidRPr="00EE69EA" w:rsidRDefault="00DA2505" w:rsidP="0080495C">
      <w:pPr>
        <w:pStyle w:val="Title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Title:"/>
          <w:tag w:val="Title:"/>
          <w:id w:val="726351117"/>
          <w:placeholder>
            <w:docPart w:val="ED60FE3588254E6CA034139009E01D9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0495C">
            <w:rPr>
              <w:b/>
              <w:bCs/>
              <w:sz w:val="28"/>
              <w:szCs w:val="28"/>
            </w:rPr>
            <w:t xml:space="preserve">Lab </w:t>
          </w:r>
          <w:r w:rsidR="006816F3">
            <w:rPr>
              <w:b/>
              <w:bCs/>
              <w:sz w:val="28"/>
              <w:szCs w:val="28"/>
            </w:rPr>
            <w:t>4</w:t>
          </w:r>
        </w:sdtContent>
      </w:sdt>
    </w:p>
    <w:p w14:paraId="59A5DB16" w14:textId="77777777" w:rsidR="0080495C" w:rsidRDefault="0080495C" w:rsidP="0080495C">
      <w:pPr>
        <w:pStyle w:val="Title2"/>
      </w:pPr>
      <w:r>
        <w:t>Dan Beck</w:t>
      </w:r>
    </w:p>
    <w:p w14:paraId="4AD2CDDB" w14:textId="72A55040" w:rsidR="0080495C" w:rsidRDefault="00A534CF" w:rsidP="0080495C">
      <w:pPr>
        <w:pStyle w:val="Title2"/>
      </w:pPr>
      <w:r>
        <w:t>December 1</w:t>
      </w:r>
      <w:r w:rsidR="0080495C">
        <w:t>, 2020</w:t>
      </w:r>
    </w:p>
    <w:p w14:paraId="143035DC" w14:textId="77777777" w:rsidR="0080495C" w:rsidRDefault="0080495C" w:rsidP="0080495C">
      <w:pPr>
        <w:pStyle w:val="Title2"/>
      </w:pPr>
      <w:r>
        <w:t>SDEV-350 7380</w:t>
      </w:r>
    </w:p>
    <w:p w14:paraId="188EF099" w14:textId="769E58A0" w:rsidR="0080495C" w:rsidRDefault="0080495C" w:rsidP="0080495C">
      <w:pPr>
        <w:pStyle w:val="Title2"/>
      </w:pPr>
      <w:r>
        <w:t xml:space="preserve">Prof. </w:t>
      </w:r>
      <w:r w:rsidRPr="003B5C58">
        <w:t xml:space="preserve">Carl </w:t>
      </w:r>
      <w:proofErr w:type="spellStart"/>
      <w:r w:rsidRPr="003B5C58">
        <w:t>Eyler</w:t>
      </w:r>
      <w:proofErr w:type="spellEnd"/>
    </w:p>
    <w:p w14:paraId="2772E019" w14:textId="0F48190B" w:rsidR="00E81978" w:rsidRDefault="00DA2505" w:rsidP="0080495C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C965A5D24F0467499987C8D4B1E32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816F3">
            <w:t>Lab 4</w:t>
          </w:r>
        </w:sdtContent>
      </w:sdt>
    </w:p>
    <w:p w14:paraId="7D0BF552" w14:textId="6970CE85" w:rsidR="00E81978" w:rsidRDefault="00BF12FD" w:rsidP="00E91869">
      <w:pPr>
        <w:pStyle w:val="Heading1"/>
        <w:numPr>
          <w:ilvl w:val="0"/>
          <w:numId w:val="16"/>
        </w:numPr>
        <w:jc w:val="both"/>
      </w:pPr>
      <w:r>
        <w:t xml:space="preserve">Concerns with </w:t>
      </w:r>
      <w:r w:rsidR="00ED1A2E">
        <w:t>Overall Functionality</w:t>
      </w:r>
    </w:p>
    <w:p w14:paraId="478CAC28" w14:textId="29DE7AA5" w:rsidR="003C4A62" w:rsidRDefault="003A6FE5" w:rsidP="00A37EF4">
      <w:pPr>
        <w:rPr>
          <w:rStyle w:val="fontstyle01"/>
          <w:rFonts w:asciiTheme="majorHAnsi" w:hAnsiTheme="majorHAnsi" w:cstheme="majorHAnsi"/>
          <w:sz w:val="24"/>
          <w:szCs w:val="24"/>
        </w:rPr>
      </w:pPr>
      <w:r w:rsidRPr="00FC36B3">
        <w:rPr>
          <w:rStyle w:val="fontstyle01"/>
          <w:rFonts w:asciiTheme="majorHAnsi" w:hAnsiTheme="majorHAnsi" w:cstheme="majorHAnsi"/>
          <w:sz w:val="24"/>
          <w:szCs w:val="24"/>
        </w:rPr>
        <w:t>Upon initial review of the given PHP code, there are a few concerns that stand out</w:t>
      </w:r>
      <w:r w:rsidR="008972ED" w:rsidRPr="00FC36B3">
        <w:rPr>
          <w:rStyle w:val="fontstyle01"/>
          <w:rFonts w:asciiTheme="majorHAnsi" w:hAnsiTheme="majorHAnsi" w:cstheme="majorHAnsi"/>
          <w:sz w:val="24"/>
          <w:szCs w:val="24"/>
        </w:rPr>
        <w:t>.</w:t>
      </w:r>
      <w:r w:rsidR="00FC36B3"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r w:rsidR="007933C5">
        <w:rPr>
          <w:rStyle w:val="fontstyle01"/>
          <w:rFonts w:asciiTheme="majorHAnsi" w:hAnsiTheme="majorHAnsi" w:cstheme="majorHAnsi"/>
          <w:sz w:val="24"/>
          <w:szCs w:val="24"/>
        </w:rPr>
        <w:t>One the best practices for securing a database is to have “s</w:t>
      </w:r>
      <w:r w:rsidR="007933C5" w:rsidRPr="007933C5">
        <w:rPr>
          <w:rStyle w:val="fontstyle01"/>
          <w:rFonts w:asciiTheme="majorHAnsi" w:hAnsiTheme="majorHAnsi" w:cstheme="majorHAnsi"/>
          <w:sz w:val="24"/>
          <w:szCs w:val="24"/>
        </w:rPr>
        <w:t>ecure authentication to the database is used</w:t>
      </w:r>
      <w:r w:rsidR="007933C5">
        <w:rPr>
          <w:rStyle w:val="fontstyle01"/>
          <w:rFonts w:asciiTheme="majorHAnsi" w:hAnsiTheme="majorHAnsi" w:cstheme="majorHAnsi"/>
          <w:sz w:val="24"/>
          <w:szCs w:val="24"/>
        </w:rPr>
        <w:t>” and that “</w:t>
      </w:r>
      <w:r w:rsidR="00A37EF4">
        <w:rPr>
          <w:rStyle w:val="fontstyle01"/>
          <w:rFonts w:asciiTheme="majorHAnsi" w:hAnsiTheme="majorHAnsi" w:cstheme="majorHAnsi"/>
          <w:sz w:val="24"/>
          <w:szCs w:val="24"/>
        </w:rPr>
        <w:t>o</w:t>
      </w:r>
      <w:r w:rsidR="007933C5" w:rsidRPr="007933C5">
        <w:rPr>
          <w:rStyle w:val="fontstyle01"/>
          <w:rFonts w:asciiTheme="majorHAnsi" w:hAnsiTheme="majorHAnsi" w:cstheme="majorHAnsi"/>
          <w:sz w:val="24"/>
          <w:szCs w:val="24"/>
        </w:rPr>
        <w:t>nly authorized users have access to the database</w:t>
      </w:r>
      <w:r w:rsidR="00A37EF4">
        <w:rPr>
          <w:rStyle w:val="fontstyle01"/>
          <w:rFonts w:asciiTheme="majorHAnsi" w:hAnsiTheme="majorHAnsi" w:cstheme="majorHAnsi"/>
          <w:sz w:val="24"/>
          <w:szCs w:val="24"/>
        </w:rPr>
        <w:t>”</w:t>
      </w:r>
      <w:r w:rsidR="007933C5" w:rsidRPr="007933C5">
        <w:t xml:space="preserve"> </w:t>
      </w:r>
      <w:r w:rsidR="007933C5">
        <w:t>(</w:t>
      </w:r>
      <w:r w:rsidR="007933C5" w:rsidRPr="007933C5">
        <w:t>Database Hardening Best Practices</w:t>
      </w:r>
      <w:r w:rsidR="007933C5">
        <w:t>)</w:t>
      </w:r>
      <w:r w:rsidR="007933C5">
        <w:rPr>
          <w:rStyle w:val="fontstyle01"/>
          <w:rFonts w:asciiTheme="majorHAnsi" w:hAnsiTheme="majorHAnsi" w:cstheme="majorHAnsi"/>
          <w:sz w:val="24"/>
          <w:szCs w:val="24"/>
        </w:rPr>
        <w:t xml:space="preserve">. </w:t>
      </w:r>
      <w:r w:rsidR="00185273">
        <w:rPr>
          <w:rStyle w:val="fontstyle01"/>
          <w:rFonts w:asciiTheme="majorHAnsi" w:hAnsiTheme="majorHAnsi" w:cstheme="majorHAnsi"/>
          <w:sz w:val="24"/>
          <w:szCs w:val="24"/>
        </w:rPr>
        <w:t xml:space="preserve">The database does not have authentication to connect, consequently, </w:t>
      </w:r>
      <w:r w:rsidR="00185273">
        <w:rPr>
          <w:rStyle w:val="fontstyle01"/>
          <w:rFonts w:asciiTheme="majorHAnsi" w:hAnsiTheme="majorHAnsi" w:cstheme="majorHAnsi"/>
          <w:sz w:val="24"/>
          <w:szCs w:val="24"/>
        </w:rPr>
        <w:t xml:space="preserve">if anyone has access to </w:t>
      </w:r>
      <w:proofErr w:type="spellStart"/>
      <w:proofErr w:type="gramStart"/>
      <w:r w:rsidR="00185273">
        <w:rPr>
          <w:rStyle w:val="fontstyle01"/>
          <w:rFonts w:asciiTheme="majorHAnsi" w:hAnsiTheme="majorHAnsi" w:cstheme="majorHAnsi"/>
          <w:sz w:val="24"/>
          <w:szCs w:val="24"/>
        </w:rPr>
        <w:t>getDB</w:t>
      </w:r>
      <w:proofErr w:type="spellEnd"/>
      <w:r w:rsidR="00185273">
        <w:rPr>
          <w:rStyle w:val="fontstyle01"/>
          <w:rFonts w:asciiTheme="majorHAnsi" w:hAnsiTheme="majorHAnsi" w:cstheme="majorHAnsi"/>
          <w:sz w:val="24"/>
          <w:szCs w:val="24"/>
        </w:rPr>
        <w:t>(</w:t>
      </w:r>
      <w:proofErr w:type="gramEnd"/>
      <w:r w:rsidR="00185273">
        <w:rPr>
          <w:rStyle w:val="fontstyle01"/>
          <w:rFonts w:asciiTheme="majorHAnsi" w:hAnsiTheme="majorHAnsi" w:cstheme="majorHAnsi"/>
          <w:sz w:val="24"/>
          <w:szCs w:val="24"/>
        </w:rPr>
        <w:t>), then they can connect to the database and access all information in the database.</w:t>
      </w:r>
      <w:r w:rsidR="001C70F8"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r w:rsidR="003C4A62">
        <w:rPr>
          <w:rStyle w:val="fontstyle01"/>
          <w:rFonts w:asciiTheme="majorHAnsi" w:hAnsiTheme="majorHAnsi" w:cstheme="majorHAnsi"/>
          <w:sz w:val="24"/>
          <w:szCs w:val="24"/>
        </w:rPr>
        <w:t>The database need</w:t>
      </w:r>
      <w:r w:rsidR="00A80B02">
        <w:rPr>
          <w:rStyle w:val="fontstyle01"/>
          <w:rFonts w:asciiTheme="majorHAnsi" w:hAnsiTheme="majorHAnsi" w:cstheme="majorHAnsi"/>
          <w:sz w:val="24"/>
          <w:szCs w:val="24"/>
        </w:rPr>
        <w:t>s to</w:t>
      </w:r>
      <w:r w:rsidR="003C4A62"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r w:rsidR="00A80B02">
        <w:rPr>
          <w:rStyle w:val="fontstyle01"/>
          <w:rFonts w:asciiTheme="majorHAnsi" w:hAnsiTheme="majorHAnsi" w:cstheme="majorHAnsi"/>
          <w:sz w:val="24"/>
          <w:szCs w:val="24"/>
        </w:rPr>
        <w:t xml:space="preserve">have a profile that has roles defined that are granted only to users that are qualified to make changes. This can prevent anyone from accidentally altering, </w:t>
      </w:r>
      <w:r w:rsidR="00FF3240">
        <w:rPr>
          <w:rStyle w:val="fontstyle01"/>
          <w:rFonts w:asciiTheme="majorHAnsi" w:hAnsiTheme="majorHAnsi" w:cstheme="majorHAnsi"/>
          <w:sz w:val="24"/>
          <w:szCs w:val="24"/>
        </w:rPr>
        <w:t>accessing,</w:t>
      </w:r>
      <w:r w:rsidR="00A80B02">
        <w:rPr>
          <w:rStyle w:val="fontstyle01"/>
          <w:rFonts w:asciiTheme="majorHAnsi" w:hAnsiTheme="majorHAnsi" w:cstheme="majorHAnsi"/>
          <w:sz w:val="24"/>
          <w:szCs w:val="24"/>
        </w:rPr>
        <w:t xml:space="preserve"> or deleting data in a database.</w:t>
      </w:r>
    </w:p>
    <w:p w14:paraId="7CB0F8DF" w14:textId="47E510CC" w:rsidR="00167FCC" w:rsidRDefault="00167FCC" w:rsidP="00185273">
      <w:pPr>
        <w:rPr>
          <w:rStyle w:val="fontstyle01"/>
          <w:rFonts w:asciiTheme="majorHAnsi" w:hAnsiTheme="majorHAnsi" w:cstheme="majorHAnsi"/>
          <w:sz w:val="24"/>
          <w:szCs w:val="24"/>
        </w:rPr>
      </w:pPr>
      <w:r>
        <w:rPr>
          <w:rStyle w:val="fontstyle01"/>
          <w:rFonts w:asciiTheme="majorHAnsi" w:hAnsiTheme="majorHAnsi" w:cstheme="majorHAnsi"/>
          <w:sz w:val="24"/>
          <w:szCs w:val="24"/>
        </w:rPr>
        <w:t>Regarding passwords within a database,</w:t>
      </w:r>
      <w:r w:rsidRPr="00167FCC">
        <w:t xml:space="preserve"> </w:t>
      </w:r>
      <w:r>
        <w:rPr>
          <w:rStyle w:val="fontstyle01"/>
          <w:rFonts w:asciiTheme="majorHAnsi" w:hAnsiTheme="majorHAnsi" w:cstheme="majorHAnsi"/>
          <w:sz w:val="24"/>
          <w:szCs w:val="24"/>
        </w:rPr>
        <w:t>“s</w:t>
      </w:r>
      <w:r w:rsidRPr="00167FCC">
        <w:rPr>
          <w:rStyle w:val="fontstyle01"/>
          <w:rFonts w:asciiTheme="majorHAnsi" w:hAnsiTheme="majorHAnsi" w:cstheme="majorHAnsi"/>
          <w:sz w:val="24"/>
          <w:szCs w:val="24"/>
        </w:rPr>
        <w:t>trong passwords in the database are enforced when technically possible, and database passwords are encrypted when stored in the database or transmitted over the network</w:t>
      </w:r>
      <w:r w:rsidR="00A37EF4">
        <w:rPr>
          <w:rStyle w:val="fontstyle01"/>
          <w:rFonts w:asciiTheme="majorHAnsi" w:hAnsiTheme="majorHAnsi" w:cstheme="majorHAnsi"/>
          <w:sz w:val="24"/>
          <w:szCs w:val="24"/>
        </w:rPr>
        <w:t>”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r>
        <w:t>(</w:t>
      </w:r>
      <w:r w:rsidRPr="007933C5">
        <w:t>Database Hardening Best Practices</w:t>
      </w:r>
      <w:r>
        <w:t>)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. </w:t>
      </w:r>
      <w:r w:rsidRPr="00167FCC"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r>
        <w:rPr>
          <w:rStyle w:val="fontstyle01"/>
          <w:rFonts w:asciiTheme="majorHAnsi" w:hAnsiTheme="majorHAnsi" w:cstheme="majorHAnsi"/>
          <w:sz w:val="24"/>
          <w:szCs w:val="24"/>
        </w:rPr>
        <w:t>On the code that is updat</w:t>
      </w:r>
      <w:r w:rsidR="008C5358">
        <w:rPr>
          <w:rStyle w:val="fontstyle01"/>
          <w:rFonts w:asciiTheme="majorHAnsi" w:hAnsiTheme="majorHAnsi" w:cstheme="majorHAnsi"/>
          <w:sz w:val="24"/>
          <w:szCs w:val="24"/>
        </w:rPr>
        <w:t>ing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 a user’s information, there is nothing that </w:t>
      </w:r>
      <w:r w:rsidR="008C5358">
        <w:rPr>
          <w:rStyle w:val="fontstyle01"/>
          <w:rFonts w:asciiTheme="majorHAnsi" w:hAnsiTheme="majorHAnsi" w:cstheme="majorHAnsi"/>
          <w:sz w:val="24"/>
          <w:szCs w:val="24"/>
        </w:rPr>
        <w:t>enforces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 the password change.</w:t>
      </w:r>
      <w:r w:rsidR="008C5358">
        <w:rPr>
          <w:rStyle w:val="fontstyle01"/>
          <w:rFonts w:asciiTheme="majorHAnsi" w:hAnsiTheme="majorHAnsi" w:cstheme="majorHAnsi"/>
          <w:sz w:val="24"/>
          <w:szCs w:val="24"/>
        </w:rPr>
        <w:t xml:space="preserve"> The password is also not encrypted or decrypted when </w:t>
      </w:r>
      <w:r w:rsidR="00845688">
        <w:rPr>
          <w:rStyle w:val="fontstyle01"/>
          <w:rFonts w:asciiTheme="majorHAnsi" w:hAnsiTheme="majorHAnsi" w:cstheme="majorHAnsi"/>
          <w:sz w:val="24"/>
          <w:szCs w:val="24"/>
        </w:rPr>
        <w:t>being accessed or updated in the database.</w:t>
      </w:r>
    </w:p>
    <w:p w14:paraId="7E8A429C" w14:textId="27E23BC1" w:rsidR="00185273" w:rsidRDefault="001C70F8" w:rsidP="00185273">
      <w:pPr>
        <w:rPr>
          <w:rStyle w:val="fontstyle01"/>
          <w:rFonts w:asciiTheme="majorHAnsi" w:hAnsiTheme="majorHAnsi" w:cstheme="majorHAnsi"/>
          <w:sz w:val="24"/>
          <w:szCs w:val="24"/>
        </w:rPr>
      </w:pP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Finally, the database is not closed at the end of the code, </w:t>
      </w:r>
      <w:r>
        <w:rPr>
          <w:rStyle w:val="fontstyle01"/>
          <w:rFonts w:asciiTheme="majorHAnsi" w:hAnsiTheme="majorHAnsi" w:cstheme="majorHAnsi"/>
          <w:sz w:val="24"/>
          <w:szCs w:val="24"/>
        </w:rPr>
        <w:t>leaving the database exposed to hack</w:t>
      </w:r>
      <w:r w:rsidR="00F96CA2">
        <w:rPr>
          <w:rStyle w:val="fontstyle01"/>
          <w:rFonts w:asciiTheme="majorHAnsi" w:hAnsiTheme="majorHAnsi" w:cstheme="majorHAnsi"/>
          <w:sz w:val="24"/>
          <w:szCs w:val="24"/>
        </w:rPr>
        <w:t>ers</w:t>
      </w:r>
      <w:r>
        <w:rPr>
          <w:rStyle w:val="fontstyle01"/>
          <w:rFonts w:asciiTheme="majorHAnsi" w:hAnsiTheme="majorHAnsi" w:cstheme="majorHAnsi"/>
          <w:sz w:val="24"/>
          <w:szCs w:val="24"/>
        </w:rPr>
        <w:t>.</w:t>
      </w:r>
      <w:r w:rsidR="00553B28">
        <w:rPr>
          <w:rStyle w:val="fontstyle01"/>
          <w:rFonts w:asciiTheme="majorHAnsi" w:hAnsiTheme="majorHAnsi" w:cstheme="majorHAnsi"/>
          <w:sz w:val="24"/>
          <w:szCs w:val="24"/>
        </w:rPr>
        <w:t xml:space="preserve"> It is good practice to close the database after all transactions have been completed to keep the program and database running smoothly.</w:t>
      </w:r>
    </w:p>
    <w:p w14:paraId="460905A6" w14:textId="4F441E60" w:rsidR="008526AA" w:rsidRDefault="006656AD" w:rsidP="00E91869">
      <w:pPr>
        <w:pStyle w:val="Heading1"/>
        <w:numPr>
          <w:ilvl w:val="0"/>
          <w:numId w:val="16"/>
        </w:numPr>
        <w:jc w:val="left"/>
      </w:pPr>
      <w:r>
        <w:t>Recommendations</w:t>
      </w:r>
    </w:p>
    <w:p w14:paraId="7128BA35" w14:textId="60384D21" w:rsidR="00185273" w:rsidRDefault="00185273" w:rsidP="00185273">
      <w:pPr>
        <w:rPr>
          <w:rStyle w:val="fontstyle01"/>
          <w:rFonts w:asciiTheme="majorHAnsi" w:hAnsiTheme="majorHAnsi" w:cstheme="majorHAnsi"/>
          <w:sz w:val="24"/>
          <w:szCs w:val="24"/>
        </w:rPr>
      </w:pPr>
      <w:r w:rsidRPr="00FC36B3">
        <w:rPr>
          <w:rStyle w:val="fontstyle01"/>
          <w:rFonts w:asciiTheme="majorHAnsi" w:hAnsiTheme="majorHAnsi" w:cstheme="majorHAnsi"/>
          <w:sz w:val="24"/>
          <w:szCs w:val="24"/>
        </w:rPr>
        <w:t>Starting with the f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irst line of code, </w:t>
      </w:r>
      <w:r>
        <w:rPr>
          <w:rStyle w:val="fontstyle01"/>
          <w:rFonts w:asciiTheme="majorHAnsi" w:hAnsiTheme="majorHAnsi" w:cstheme="majorHAnsi"/>
          <w:sz w:val="24"/>
          <w:szCs w:val="24"/>
        </w:rPr>
        <w:t>t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he connection should be established only after a password is entered for a user that has the authority to make changes to the database. Figure </w:t>
      </w:r>
      <w:r w:rsidR="00BF05E0">
        <w:rPr>
          <w:rStyle w:val="fontstyle01"/>
          <w:rFonts w:asciiTheme="majorHAnsi" w:hAnsiTheme="majorHAnsi" w:cstheme="majorHAnsi"/>
          <w:sz w:val="24"/>
          <w:szCs w:val="24"/>
        </w:rPr>
        <w:t>1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 is an example of what should be used to gain access to the database.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r w:rsidR="006925CC">
        <w:rPr>
          <w:rStyle w:val="fontstyle01"/>
          <w:rFonts w:asciiTheme="majorHAnsi" w:hAnsiTheme="majorHAnsi" w:cstheme="majorHAnsi"/>
          <w:sz w:val="24"/>
          <w:szCs w:val="24"/>
        </w:rPr>
        <w:t>This would ensure that not just anyone with access to the code can access the database.</w:t>
      </w:r>
    </w:p>
    <w:p w14:paraId="1AF2DC2C" w14:textId="009B0030" w:rsidR="003C4A62" w:rsidRDefault="006925CC" w:rsidP="00185273">
      <w:pPr>
        <w:ind w:firstLine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51433" wp14:editId="7C5B5563">
                <wp:simplePos x="0" y="0"/>
                <wp:positionH relativeFrom="margin">
                  <wp:posOffset>-55548</wp:posOffset>
                </wp:positionH>
                <wp:positionV relativeFrom="page">
                  <wp:posOffset>1201393</wp:posOffset>
                </wp:positionV>
                <wp:extent cx="5924550" cy="2762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61DAD" w14:textId="051C471C" w:rsidR="00BF05E0" w:rsidRPr="00E91869" w:rsidRDefault="00BF05E0" w:rsidP="00BF05E0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925CC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adding of username and password to access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8514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35pt;margin-top:94.6pt;width:466.5pt;height:21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" strokecolor="white [3212]">
                <v:textbox>
                  <w:txbxContent>
                    <w:p w14:paraId="01561DAD" w14:textId="051C471C" w:rsidR="00BF05E0" w:rsidRPr="00E91869" w:rsidRDefault="00BF05E0" w:rsidP="00BF05E0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6925CC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adding of username and password to access database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F05E0">
        <w:rPr>
          <w:noProof/>
        </w:rPr>
        <w:t xml:space="preserve"> </w:t>
      </w:r>
      <w:r w:rsidR="00185273">
        <w:rPr>
          <w:noProof/>
        </w:rPr>
        <w:drawing>
          <wp:inline distT="0" distB="0" distL="0" distR="0" wp14:anchorId="660C9B75" wp14:editId="0CB4B5EB">
            <wp:extent cx="531495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EECE" w14:textId="77777777" w:rsidR="006925CC" w:rsidRDefault="006925CC" w:rsidP="00185273">
      <w:pPr>
        <w:ind w:firstLine="0"/>
        <w:rPr>
          <w:rStyle w:val="fontstyle01"/>
          <w:rFonts w:asciiTheme="majorHAnsi" w:hAnsiTheme="majorHAnsi" w:cstheme="majorHAnsi"/>
          <w:sz w:val="24"/>
          <w:szCs w:val="24"/>
        </w:rPr>
      </w:pPr>
    </w:p>
    <w:p w14:paraId="48DB673A" w14:textId="53FB0694" w:rsidR="008F13C7" w:rsidRDefault="008F13C7" w:rsidP="008F13C7">
      <w:pPr>
        <w:rPr>
          <w:rStyle w:val="fontstyle01"/>
          <w:rFonts w:asciiTheme="majorHAnsi" w:hAnsiTheme="majorHAnsi" w:cstheme="majorHAnsi"/>
          <w:sz w:val="24"/>
          <w:szCs w:val="24"/>
        </w:rPr>
      </w:pPr>
      <w:r>
        <w:rPr>
          <w:rStyle w:val="fontstyle01"/>
          <w:rFonts w:asciiTheme="majorHAnsi" w:hAnsiTheme="majorHAnsi" w:cstheme="majorHAnsi"/>
          <w:sz w:val="24"/>
          <w:szCs w:val="24"/>
        </w:rPr>
        <w:t>Along with the password to enter the database, i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t </w:t>
      </w:r>
      <w:r>
        <w:rPr>
          <w:rStyle w:val="fontstyle01"/>
          <w:rFonts w:asciiTheme="majorHAnsi" w:hAnsiTheme="majorHAnsi" w:cstheme="majorHAnsi"/>
          <w:sz w:val="24"/>
          <w:szCs w:val="24"/>
        </w:rPr>
        <w:t>would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 also be beneficial for</w:t>
      </w:r>
      <w:r w:rsidR="00A03B61">
        <w:rPr>
          <w:rStyle w:val="fontstyle01"/>
          <w:rFonts w:asciiTheme="majorHAnsi" w:hAnsiTheme="majorHAnsi" w:cstheme="majorHAnsi"/>
          <w:sz w:val="24"/>
          <w:szCs w:val="24"/>
        </w:rPr>
        <w:t xml:space="preserve"> the creation of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r w:rsidR="00A03B61">
        <w:rPr>
          <w:rStyle w:val="fontstyle01"/>
          <w:rFonts w:asciiTheme="majorHAnsi" w:hAnsiTheme="majorHAnsi" w:cstheme="majorHAnsi"/>
          <w:sz w:val="24"/>
          <w:szCs w:val="24"/>
        </w:rPr>
        <w:t xml:space="preserve">a profile, 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role, and </w:t>
      </w:r>
      <w:r w:rsidR="00A03B61">
        <w:rPr>
          <w:rStyle w:val="fontstyle01"/>
          <w:rFonts w:asciiTheme="majorHAnsi" w:hAnsiTheme="majorHAnsi" w:cstheme="majorHAnsi"/>
          <w:sz w:val="24"/>
          <w:szCs w:val="24"/>
        </w:rPr>
        <w:t xml:space="preserve">user that is </w:t>
      </w:r>
      <w:r>
        <w:rPr>
          <w:rStyle w:val="fontstyle01"/>
          <w:rFonts w:asciiTheme="majorHAnsi" w:hAnsiTheme="majorHAnsi" w:cstheme="majorHAnsi"/>
          <w:sz w:val="24"/>
          <w:szCs w:val="24"/>
        </w:rPr>
        <w:t>gra</w:t>
      </w:r>
      <w:r w:rsidR="00A03B61">
        <w:rPr>
          <w:rStyle w:val="fontstyle01"/>
          <w:rFonts w:asciiTheme="majorHAnsi" w:hAnsiTheme="majorHAnsi" w:cstheme="majorHAnsi"/>
          <w:sz w:val="24"/>
          <w:szCs w:val="24"/>
        </w:rPr>
        <w:t>n</w:t>
      </w:r>
      <w:r>
        <w:rPr>
          <w:rStyle w:val="fontstyle01"/>
          <w:rFonts w:asciiTheme="majorHAnsi" w:hAnsiTheme="majorHAnsi" w:cstheme="majorHAnsi"/>
          <w:sz w:val="24"/>
          <w:szCs w:val="24"/>
        </w:rPr>
        <w:t>t</w:t>
      </w:r>
      <w:r w:rsidR="00A03B61">
        <w:rPr>
          <w:rStyle w:val="fontstyle01"/>
          <w:rFonts w:asciiTheme="majorHAnsi" w:hAnsiTheme="majorHAnsi" w:cstheme="majorHAnsi"/>
          <w:sz w:val="24"/>
          <w:szCs w:val="24"/>
        </w:rPr>
        <w:t>ed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 access to those roles, so that only certain employees can make changes to the database. Figure</w:t>
      </w:r>
      <w:r w:rsidR="006925CC">
        <w:rPr>
          <w:rStyle w:val="fontstyle01"/>
          <w:rFonts w:asciiTheme="majorHAnsi" w:hAnsiTheme="majorHAnsi" w:cstheme="majorHAnsi"/>
          <w:sz w:val="24"/>
          <w:szCs w:val="24"/>
        </w:rPr>
        <w:t xml:space="preserve"> 2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 is an example of a </w:t>
      </w:r>
      <w:r w:rsidR="00A03B61">
        <w:rPr>
          <w:rStyle w:val="fontstyle01"/>
          <w:rFonts w:asciiTheme="majorHAnsi" w:hAnsiTheme="majorHAnsi" w:cstheme="majorHAnsi"/>
          <w:sz w:val="24"/>
          <w:szCs w:val="24"/>
        </w:rPr>
        <w:t>profile being created, a user being created, and assigned a role that allows them to create, alter and select data from tables in the database.</w:t>
      </w:r>
    </w:p>
    <w:p w14:paraId="41171C2C" w14:textId="7ADBC1FD" w:rsidR="009D3C0E" w:rsidRDefault="006925CC" w:rsidP="009D3C0E">
      <w:pPr>
        <w:ind w:firstLine="0"/>
        <w:rPr>
          <w:rStyle w:val="fontstyle01"/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19183" wp14:editId="5BAE096F">
                <wp:simplePos x="0" y="0"/>
                <wp:positionH relativeFrom="margin">
                  <wp:align>right</wp:align>
                </wp:positionH>
                <wp:positionV relativeFrom="page">
                  <wp:posOffset>5887057</wp:posOffset>
                </wp:positionV>
                <wp:extent cx="5924550" cy="276225"/>
                <wp:effectExtent l="0" t="0" r="19050" b="2857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6E38A" w14:textId="4ABB6544" w:rsidR="006925CC" w:rsidRPr="00E91869" w:rsidRDefault="006925CC" w:rsidP="006925CC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2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creation of profile, users and roles that are assigned to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19183" id="_x0000_s1027" type="#_x0000_t202" style="position:absolute;margin-left:415.3pt;margin-top:463.55pt;width:466.5pt;height:21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" strokecolor="white [3212]">
                <v:textbox>
                  <w:txbxContent>
                    <w:p w14:paraId="3466E38A" w14:textId="4ABB6544" w:rsidR="006925CC" w:rsidRPr="00E91869" w:rsidRDefault="006925CC" w:rsidP="006925CC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2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creation of profile, users and roles that are assigned to user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D3C0E">
        <w:rPr>
          <w:noProof/>
        </w:rPr>
        <w:drawing>
          <wp:inline distT="0" distB="0" distL="0" distR="0" wp14:anchorId="7E753DF8" wp14:editId="72D7564A">
            <wp:extent cx="4267200" cy="2390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1704" w14:textId="5072666E" w:rsidR="001147E5" w:rsidRDefault="001147E5" w:rsidP="001147E5">
      <w:pPr>
        <w:ind w:firstLine="0"/>
        <w:rPr>
          <w:rStyle w:val="fontstyle01"/>
          <w:rFonts w:asciiTheme="majorHAnsi" w:hAnsiTheme="majorHAnsi" w:cstheme="majorHAnsi"/>
          <w:sz w:val="24"/>
          <w:szCs w:val="24"/>
        </w:rPr>
      </w:pPr>
    </w:p>
    <w:p w14:paraId="2195F3B8" w14:textId="41A69E89" w:rsidR="00DD591A" w:rsidRDefault="00DD591A" w:rsidP="00185273">
      <w:pPr>
        <w:ind w:firstLine="0"/>
        <w:rPr>
          <w:rStyle w:val="fontstyle01"/>
          <w:rFonts w:asciiTheme="majorHAnsi" w:hAnsiTheme="majorHAnsi" w:cstheme="majorHAnsi"/>
          <w:sz w:val="24"/>
          <w:szCs w:val="24"/>
        </w:rPr>
      </w:pPr>
      <w:r>
        <w:rPr>
          <w:rStyle w:val="fontstyle01"/>
          <w:rFonts w:asciiTheme="majorHAnsi" w:hAnsiTheme="majorHAnsi" w:cstheme="majorHAnsi"/>
          <w:sz w:val="24"/>
          <w:szCs w:val="24"/>
        </w:rPr>
        <w:tab/>
        <w:t>Password enforcement, encryption and decryption</w:t>
      </w:r>
      <w:r w:rsidR="00087F60">
        <w:rPr>
          <w:rStyle w:val="fontstyle01"/>
          <w:rFonts w:asciiTheme="majorHAnsi" w:hAnsiTheme="majorHAnsi" w:cstheme="majorHAnsi"/>
          <w:sz w:val="24"/>
          <w:szCs w:val="24"/>
        </w:rPr>
        <w:t xml:space="preserve"> are key to keeping private data secure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. Figure </w:t>
      </w:r>
      <w:r w:rsidR="006925CC">
        <w:rPr>
          <w:rStyle w:val="fontstyle01"/>
          <w:rFonts w:asciiTheme="majorHAnsi" w:hAnsiTheme="majorHAnsi" w:cstheme="majorHAnsi"/>
          <w:sz w:val="24"/>
          <w:szCs w:val="24"/>
        </w:rPr>
        <w:t>3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 is an example of the password being passed to a password</w:t>
      </w:r>
      <w:r w:rsidR="009D3C0E">
        <w:rPr>
          <w:rStyle w:val="fontstyle01"/>
          <w:rFonts w:asciiTheme="majorHAnsi" w:hAnsiTheme="majorHAnsi" w:cstheme="majorHAnsi"/>
          <w:sz w:val="24"/>
          <w:szCs w:val="24"/>
        </w:rPr>
        <w:t xml:space="preserve"> complexity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 method</w:t>
      </w:r>
      <w:r w:rsidR="009D3C0E">
        <w:rPr>
          <w:rStyle w:val="fontstyle01"/>
          <w:rFonts w:asciiTheme="majorHAnsi" w:hAnsiTheme="majorHAnsi" w:cstheme="majorHAnsi"/>
          <w:sz w:val="24"/>
          <w:szCs w:val="24"/>
        </w:rPr>
        <w:t>, passed through a password encryption method before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r w:rsidR="00087F60">
        <w:rPr>
          <w:rStyle w:val="fontstyle01"/>
          <w:rFonts w:asciiTheme="majorHAnsi" w:hAnsiTheme="majorHAnsi" w:cstheme="majorHAnsi"/>
          <w:sz w:val="24"/>
          <w:szCs w:val="24"/>
        </w:rPr>
        <w:t xml:space="preserve">being inserted into the database. </w:t>
      </w:r>
      <w:r w:rsidR="00553B28">
        <w:rPr>
          <w:rStyle w:val="fontstyle01"/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proofErr w:type="gramStart"/>
      <w:r w:rsidR="00553B28">
        <w:rPr>
          <w:rStyle w:val="fontstyle01"/>
          <w:rFonts w:asciiTheme="majorHAnsi" w:hAnsiTheme="majorHAnsi" w:cstheme="majorHAnsi"/>
          <w:sz w:val="24"/>
          <w:szCs w:val="24"/>
        </w:rPr>
        <w:t>passwordComplexity</w:t>
      </w:r>
      <w:proofErr w:type="spellEnd"/>
      <w:r w:rsidR="00553B28">
        <w:rPr>
          <w:rStyle w:val="fontstyle01"/>
          <w:rFonts w:asciiTheme="majorHAnsi" w:hAnsiTheme="majorHAnsi" w:cstheme="majorHAnsi"/>
          <w:sz w:val="24"/>
          <w:szCs w:val="24"/>
        </w:rPr>
        <w:t>(</w:t>
      </w:r>
      <w:proofErr w:type="gramEnd"/>
      <w:r w:rsidR="00553B28">
        <w:rPr>
          <w:rStyle w:val="fontstyle01"/>
          <w:rFonts w:asciiTheme="majorHAnsi" w:hAnsiTheme="majorHAnsi" w:cstheme="majorHAnsi"/>
          <w:sz w:val="24"/>
          <w:szCs w:val="24"/>
        </w:rPr>
        <w:t xml:space="preserve">) method </w:t>
      </w:r>
      <w:r w:rsidR="00851C0D">
        <w:rPr>
          <w:rStyle w:val="fontstyle01"/>
          <w:rFonts w:asciiTheme="majorHAnsi" w:hAnsiTheme="majorHAnsi" w:cstheme="majorHAnsi"/>
          <w:sz w:val="24"/>
          <w:szCs w:val="24"/>
        </w:rPr>
        <w:t>c</w:t>
      </w:r>
      <w:r w:rsidR="00553B28">
        <w:rPr>
          <w:rStyle w:val="fontstyle01"/>
          <w:rFonts w:asciiTheme="majorHAnsi" w:hAnsiTheme="majorHAnsi" w:cstheme="majorHAnsi"/>
          <w:sz w:val="24"/>
          <w:szCs w:val="24"/>
        </w:rPr>
        <w:t xml:space="preserve">ould </w:t>
      </w:r>
      <w:r w:rsidR="00851C0D">
        <w:rPr>
          <w:rStyle w:val="fontstyle01"/>
          <w:rFonts w:asciiTheme="majorHAnsi" w:hAnsiTheme="majorHAnsi" w:cstheme="majorHAnsi"/>
          <w:sz w:val="24"/>
          <w:szCs w:val="24"/>
        </w:rPr>
        <w:t>verify that the</w:t>
      </w:r>
      <w:r w:rsidR="00553B28">
        <w:rPr>
          <w:rStyle w:val="fontstyle01"/>
          <w:rFonts w:asciiTheme="majorHAnsi" w:hAnsiTheme="majorHAnsi" w:cstheme="majorHAnsi"/>
          <w:sz w:val="24"/>
          <w:szCs w:val="24"/>
        </w:rPr>
        <w:t xml:space="preserve"> password </w:t>
      </w:r>
      <w:r w:rsidR="00851C0D">
        <w:rPr>
          <w:rStyle w:val="fontstyle01"/>
          <w:rFonts w:asciiTheme="majorHAnsi" w:hAnsiTheme="majorHAnsi" w:cstheme="majorHAnsi"/>
          <w:sz w:val="24"/>
          <w:szCs w:val="24"/>
        </w:rPr>
        <w:t xml:space="preserve">meets ORA12C </w:t>
      </w:r>
      <w:r w:rsidR="00851C0D" w:rsidRPr="00851C0D">
        <w:rPr>
          <w:rStyle w:val="fontstyle01"/>
          <w:rFonts w:asciiTheme="majorHAnsi" w:hAnsiTheme="majorHAnsi" w:cstheme="majorHAnsi"/>
          <w:sz w:val="24"/>
          <w:szCs w:val="24"/>
        </w:rPr>
        <w:t>PL/SQL password complexity verification</w:t>
      </w:r>
      <w:r w:rsidR="00851C0D">
        <w:rPr>
          <w:rStyle w:val="fontstyle01"/>
          <w:rFonts w:asciiTheme="majorHAnsi" w:hAnsiTheme="majorHAnsi" w:cstheme="majorHAnsi"/>
          <w:sz w:val="24"/>
          <w:szCs w:val="24"/>
        </w:rPr>
        <w:t xml:space="preserve">. The </w:t>
      </w:r>
      <w:proofErr w:type="spellStart"/>
      <w:proofErr w:type="gramStart"/>
      <w:r w:rsidR="00851C0D">
        <w:rPr>
          <w:rStyle w:val="fontstyle01"/>
          <w:rFonts w:asciiTheme="majorHAnsi" w:hAnsiTheme="majorHAnsi" w:cstheme="majorHAnsi"/>
          <w:sz w:val="24"/>
          <w:szCs w:val="24"/>
        </w:rPr>
        <w:t>passwordEncryption</w:t>
      </w:r>
      <w:proofErr w:type="spellEnd"/>
      <w:r w:rsidR="00851C0D">
        <w:rPr>
          <w:rStyle w:val="fontstyle01"/>
          <w:rFonts w:asciiTheme="majorHAnsi" w:hAnsiTheme="majorHAnsi" w:cstheme="majorHAnsi"/>
          <w:sz w:val="24"/>
          <w:szCs w:val="24"/>
        </w:rPr>
        <w:t>(</w:t>
      </w:r>
      <w:proofErr w:type="gramEnd"/>
      <w:r w:rsidR="00851C0D">
        <w:rPr>
          <w:rStyle w:val="fontstyle01"/>
          <w:rFonts w:asciiTheme="majorHAnsi" w:hAnsiTheme="majorHAnsi" w:cstheme="majorHAnsi"/>
          <w:sz w:val="24"/>
          <w:szCs w:val="24"/>
        </w:rPr>
        <w:t>) method could encrypt the password before sending the parameter to the database.</w:t>
      </w:r>
    </w:p>
    <w:p w14:paraId="2D38CBCE" w14:textId="5A6BCEDB" w:rsidR="00DD591A" w:rsidRDefault="006925CC" w:rsidP="00185273">
      <w:pPr>
        <w:ind w:firstLine="0"/>
        <w:rPr>
          <w:rStyle w:val="fontstyle01"/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D91C1" wp14:editId="74EB8D62">
                <wp:simplePos x="0" y="0"/>
                <wp:positionH relativeFrom="margin">
                  <wp:align>right</wp:align>
                </wp:positionH>
                <wp:positionV relativeFrom="page">
                  <wp:posOffset>3788824</wp:posOffset>
                </wp:positionV>
                <wp:extent cx="5924550" cy="276225"/>
                <wp:effectExtent l="0" t="0" r="19050" b="2857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CCEE1" w14:textId="2772E31E" w:rsidR="006925CC" w:rsidRPr="00E91869" w:rsidRDefault="006925CC" w:rsidP="006925CC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3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adding of password encryption and password complexity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D91C1" id="_x0000_s1028" type="#_x0000_t202" style="position:absolute;margin-left:415.3pt;margin-top:298.35pt;width:466.5pt;height:21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" strokecolor="white [3212]">
                <v:textbox>
                  <w:txbxContent>
                    <w:p w14:paraId="301CCEE1" w14:textId="2772E31E" w:rsidR="006925CC" w:rsidRPr="00E91869" w:rsidRDefault="006925CC" w:rsidP="006925CC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3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adding of password encryption and password complexity methods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D3C0E">
        <w:rPr>
          <w:noProof/>
        </w:rPr>
        <w:drawing>
          <wp:inline distT="0" distB="0" distL="0" distR="0" wp14:anchorId="26ED731B" wp14:editId="0D6D5B60">
            <wp:extent cx="3276341" cy="287655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341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CF28" w14:textId="70A73A13" w:rsidR="008F13C7" w:rsidRDefault="008F13C7" w:rsidP="00185273">
      <w:pPr>
        <w:ind w:firstLine="0"/>
        <w:rPr>
          <w:rStyle w:val="fontstyle01"/>
          <w:rFonts w:asciiTheme="majorHAnsi" w:hAnsiTheme="majorHAnsi" w:cstheme="majorHAnsi"/>
          <w:sz w:val="24"/>
          <w:szCs w:val="24"/>
        </w:rPr>
      </w:pPr>
    </w:p>
    <w:p w14:paraId="0FE57B28" w14:textId="6FB9E5E4" w:rsidR="008F13C7" w:rsidRDefault="008F13C7" w:rsidP="00185273">
      <w:pPr>
        <w:ind w:firstLine="0"/>
        <w:rPr>
          <w:rStyle w:val="fontstyle01"/>
          <w:rFonts w:asciiTheme="majorHAnsi" w:hAnsiTheme="majorHAnsi" w:cstheme="majorHAnsi"/>
          <w:sz w:val="24"/>
          <w:szCs w:val="24"/>
        </w:rPr>
      </w:pPr>
      <w:r>
        <w:rPr>
          <w:rStyle w:val="fontstyle01"/>
          <w:rFonts w:asciiTheme="majorHAnsi" w:hAnsiTheme="majorHAnsi" w:cstheme="majorHAnsi"/>
          <w:sz w:val="24"/>
          <w:szCs w:val="24"/>
        </w:rPr>
        <w:tab/>
        <w:t xml:space="preserve"> </w:t>
      </w:r>
    </w:p>
    <w:p w14:paraId="3A119C30" w14:textId="5ADC9C7A" w:rsidR="00185273" w:rsidRDefault="00185273" w:rsidP="00185273">
      <w:pPr>
        <w:ind w:firstLine="0"/>
        <w:rPr>
          <w:rStyle w:val="fontstyle01"/>
          <w:rFonts w:asciiTheme="majorHAnsi" w:hAnsiTheme="majorHAnsi" w:cstheme="majorHAnsi"/>
          <w:sz w:val="24"/>
          <w:szCs w:val="24"/>
        </w:rPr>
      </w:pPr>
      <w:r>
        <w:rPr>
          <w:rStyle w:val="fontstyle01"/>
          <w:rFonts w:asciiTheme="majorHAnsi" w:hAnsiTheme="majorHAnsi" w:cstheme="majorHAnsi"/>
          <w:sz w:val="24"/>
          <w:szCs w:val="24"/>
        </w:rPr>
        <w:tab/>
        <w:t xml:space="preserve">The end of the code should close the database after the retrieving and updating is complete. Figure </w:t>
      </w:r>
      <w:r w:rsidR="006925CC">
        <w:rPr>
          <w:rStyle w:val="fontstyle01"/>
          <w:rFonts w:asciiTheme="majorHAnsi" w:hAnsiTheme="majorHAnsi" w:cstheme="majorHAnsi"/>
          <w:sz w:val="24"/>
          <w:szCs w:val="24"/>
        </w:rPr>
        <w:t>4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 shows what should be placed at the end of the code to make sure that the database </w:t>
      </w:r>
      <w:r w:rsidR="006925CC">
        <w:rPr>
          <w:rStyle w:val="fontstyle01"/>
          <w:rFonts w:asciiTheme="majorHAnsi" w:hAnsiTheme="majorHAnsi" w:cstheme="majorHAnsi"/>
          <w:sz w:val="24"/>
          <w:szCs w:val="24"/>
        </w:rPr>
        <w:t xml:space="preserve">connection 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is closed after completion. </w:t>
      </w:r>
    </w:p>
    <w:p w14:paraId="50A1B0E8" w14:textId="33573873" w:rsidR="00185273" w:rsidRDefault="006925CC" w:rsidP="00185273">
      <w:pPr>
        <w:ind w:firstLine="0"/>
        <w:rPr>
          <w:rStyle w:val="fontstyle01"/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1D6201" wp14:editId="76FBC234">
                <wp:simplePos x="0" y="0"/>
                <wp:positionH relativeFrom="margin">
                  <wp:align>right</wp:align>
                </wp:positionH>
                <wp:positionV relativeFrom="page">
                  <wp:posOffset>5909006</wp:posOffset>
                </wp:positionV>
                <wp:extent cx="5924550" cy="276225"/>
                <wp:effectExtent l="0" t="0" r="19050" b="2857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BEC5B" w14:textId="278F560D" w:rsidR="006925CC" w:rsidRPr="00E91869" w:rsidRDefault="006925CC" w:rsidP="006925CC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4, addition of closing the database upon completion of transactions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D6201" id="_x0000_s1029" type="#_x0000_t202" style="position:absolute;margin-left:415.3pt;margin-top:465.3pt;width:466.5pt;height:21.7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" strokecolor="white [3212]">
                <v:textbox>
                  <w:txbxContent>
                    <w:p w14:paraId="5C6BEC5B" w14:textId="278F560D" w:rsidR="006925CC" w:rsidRPr="00E91869" w:rsidRDefault="006925CC" w:rsidP="006925CC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4, addition of closing the database upon completion of transactions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5273">
        <w:rPr>
          <w:noProof/>
        </w:rPr>
        <w:drawing>
          <wp:inline distT="0" distB="0" distL="0" distR="0" wp14:anchorId="0BB3A6C1" wp14:editId="0610FE4D">
            <wp:extent cx="1819275" cy="295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B5F6" w14:textId="77777777" w:rsidR="004256BC" w:rsidRDefault="004256BC" w:rsidP="00185273">
      <w:pPr>
        <w:ind w:firstLine="0"/>
        <w:rPr>
          <w:rStyle w:val="fontstyle01"/>
          <w:rFonts w:asciiTheme="majorHAnsi" w:hAnsiTheme="majorHAnsi" w:cstheme="majorHAnsi"/>
          <w:sz w:val="24"/>
          <w:szCs w:val="24"/>
        </w:rPr>
      </w:pPr>
    </w:p>
    <w:p w14:paraId="69600463" w14:textId="1145FEC8" w:rsidR="003C4A62" w:rsidRDefault="003C4A62" w:rsidP="00185273">
      <w:pPr>
        <w:ind w:firstLine="0"/>
        <w:rPr>
          <w:rStyle w:val="fontstyle01"/>
          <w:rFonts w:asciiTheme="majorHAnsi" w:hAnsiTheme="majorHAnsi" w:cstheme="majorHAnsi"/>
          <w:sz w:val="24"/>
          <w:szCs w:val="24"/>
        </w:rPr>
      </w:pPr>
      <w:r>
        <w:rPr>
          <w:rStyle w:val="fontstyle01"/>
          <w:rFonts w:asciiTheme="majorHAnsi" w:hAnsiTheme="majorHAnsi" w:cstheme="majorHAnsi"/>
          <w:sz w:val="24"/>
          <w:szCs w:val="24"/>
        </w:rPr>
        <w:tab/>
        <w:t>Implementing</w:t>
      </w:r>
      <w:r w:rsidR="00703F91">
        <w:rPr>
          <w:rStyle w:val="fontstyle01"/>
          <w:rFonts w:asciiTheme="majorHAnsi" w:hAnsiTheme="majorHAnsi" w:cstheme="majorHAnsi"/>
          <w:sz w:val="24"/>
          <w:szCs w:val="24"/>
        </w:rPr>
        <w:t xml:space="preserve"> each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 </w:t>
      </w:r>
      <w:r w:rsidR="00A37EF4">
        <w:rPr>
          <w:rStyle w:val="fontstyle01"/>
          <w:rFonts w:asciiTheme="majorHAnsi" w:hAnsiTheme="majorHAnsi" w:cstheme="majorHAnsi"/>
          <w:sz w:val="24"/>
          <w:szCs w:val="24"/>
        </w:rPr>
        <w:t xml:space="preserve">of </w:t>
      </w:r>
      <w:r>
        <w:rPr>
          <w:rStyle w:val="fontstyle01"/>
          <w:rFonts w:asciiTheme="majorHAnsi" w:hAnsiTheme="majorHAnsi" w:cstheme="majorHAnsi"/>
          <w:sz w:val="24"/>
          <w:szCs w:val="24"/>
        </w:rPr>
        <w:t xml:space="preserve">these changes will </w:t>
      </w:r>
      <w:r w:rsidR="00A80B02">
        <w:rPr>
          <w:rStyle w:val="fontstyle01"/>
          <w:rFonts w:asciiTheme="majorHAnsi" w:hAnsiTheme="majorHAnsi" w:cstheme="majorHAnsi"/>
          <w:sz w:val="24"/>
          <w:szCs w:val="24"/>
        </w:rPr>
        <w:t xml:space="preserve">make the code larger and </w:t>
      </w:r>
      <w:r w:rsidR="009E08BE">
        <w:rPr>
          <w:rStyle w:val="fontstyle01"/>
          <w:rFonts w:asciiTheme="majorHAnsi" w:hAnsiTheme="majorHAnsi" w:cstheme="majorHAnsi"/>
          <w:sz w:val="24"/>
          <w:szCs w:val="24"/>
        </w:rPr>
        <w:t xml:space="preserve">slightly </w:t>
      </w:r>
      <w:r w:rsidR="00A80B02">
        <w:rPr>
          <w:rStyle w:val="fontstyle01"/>
          <w:rFonts w:asciiTheme="majorHAnsi" w:hAnsiTheme="majorHAnsi" w:cstheme="majorHAnsi"/>
          <w:sz w:val="24"/>
          <w:szCs w:val="24"/>
        </w:rPr>
        <w:t>slower to run</w:t>
      </w:r>
      <w:r w:rsidR="009E08BE">
        <w:rPr>
          <w:rStyle w:val="fontstyle01"/>
          <w:rFonts w:asciiTheme="majorHAnsi" w:hAnsiTheme="majorHAnsi" w:cstheme="majorHAnsi"/>
          <w:sz w:val="24"/>
          <w:szCs w:val="24"/>
        </w:rPr>
        <w:t>. Th</w:t>
      </w:r>
      <w:r w:rsidR="00A37EF4">
        <w:rPr>
          <w:rStyle w:val="fontstyle01"/>
          <w:rFonts w:asciiTheme="majorHAnsi" w:hAnsiTheme="majorHAnsi" w:cstheme="majorHAnsi"/>
          <w:sz w:val="24"/>
          <w:szCs w:val="24"/>
        </w:rPr>
        <w:t>e</w:t>
      </w:r>
      <w:r w:rsidR="009E08BE">
        <w:rPr>
          <w:rStyle w:val="fontstyle01"/>
          <w:rFonts w:asciiTheme="majorHAnsi" w:hAnsiTheme="majorHAnsi" w:cstheme="majorHAnsi"/>
          <w:sz w:val="24"/>
          <w:szCs w:val="24"/>
        </w:rPr>
        <w:t xml:space="preserve"> increase in size and execution time</w:t>
      </w:r>
      <w:r w:rsidR="00A80B02">
        <w:rPr>
          <w:rStyle w:val="fontstyle01"/>
          <w:rFonts w:asciiTheme="majorHAnsi" w:hAnsiTheme="majorHAnsi" w:cstheme="majorHAnsi"/>
          <w:sz w:val="24"/>
          <w:szCs w:val="24"/>
        </w:rPr>
        <w:t xml:space="preserve"> will create a more impenetrable barrier </w:t>
      </w:r>
      <w:r w:rsidR="009E08BE">
        <w:rPr>
          <w:rStyle w:val="fontstyle01"/>
          <w:rFonts w:asciiTheme="majorHAnsi" w:hAnsiTheme="majorHAnsi" w:cstheme="majorHAnsi"/>
          <w:sz w:val="24"/>
          <w:szCs w:val="24"/>
        </w:rPr>
        <w:t>against</w:t>
      </w:r>
      <w:r w:rsidR="00A80B02">
        <w:rPr>
          <w:rStyle w:val="fontstyle01"/>
          <w:rFonts w:asciiTheme="majorHAnsi" w:hAnsiTheme="majorHAnsi" w:cstheme="majorHAnsi"/>
          <w:sz w:val="24"/>
          <w:szCs w:val="24"/>
        </w:rPr>
        <w:t xml:space="preserve"> attacks.</w:t>
      </w:r>
      <w:r w:rsidR="00A37EF4">
        <w:rPr>
          <w:rStyle w:val="fontstyle01"/>
          <w:rFonts w:asciiTheme="majorHAnsi" w:hAnsiTheme="majorHAnsi" w:cstheme="majorHAnsi"/>
          <w:sz w:val="24"/>
          <w:szCs w:val="24"/>
        </w:rPr>
        <w:t xml:space="preserve"> This grows increasingly important as the databases continues to grow.</w:t>
      </w:r>
    </w:p>
    <w:p w14:paraId="28E0D963" w14:textId="73CA7B8A" w:rsidR="00E91869" w:rsidRDefault="006656AD" w:rsidP="00E91869">
      <w:pPr>
        <w:pStyle w:val="Heading1"/>
        <w:numPr>
          <w:ilvl w:val="0"/>
          <w:numId w:val="16"/>
        </w:numPr>
        <w:jc w:val="left"/>
      </w:pPr>
      <w:r>
        <w:t>SQL Injection</w:t>
      </w:r>
    </w:p>
    <w:p w14:paraId="250E31E5" w14:textId="397E726F" w:rsidR="00B63D2B" w:rsidRDefault="003A6FE5" w:rsidP="00BF12FD">
      <w:r>
        <w:t xml:space="preserve">With the given PHP code, SQL </w:t>
      </w:r>
      <w:r w:rsidR="00FC36B3">
        <w:t>Injections would</w:t>
      </w:r>
      <w:r w:rsidR="00A37EF4">
        <w:t xml:space="preserve"> raise</w:t>
      </w:r>
      <w:r w:rsidR="00FC36B3">
        <w:t xml:space="preserve"> cause for concern.</w:t>
      </w:r>
      <w:r w:rsidR="00BF05E0">
        <w:t xml:space="preserve"> </w:t>
      </w:r>
      <w:r w:rsidR="00BF05E0">
        <w:t xml:space="preserve">Figure </w:t>
      </w:r>
      <w:r w:rsidR="006925CC">
        <w:t>5</w:t>
      </w:r>
      <w:r w:rsidR="00BF05E0">
        <w:t xml:space="preserve"> shows </w:t>
      </w:r>
      <w:r w:rsidR="00BF05E0">
        <w:t>the</w:t>
      </w:r>
      <w:r w:rsidR="00BF05E0">
        <w:t xml:space="preserve"> simple query</w:t>
      </w:r>
      <w:r w:rsidR="00BF05E0">
        <w:t>, ‘0 OR 1=1’,</w:t>
      </w:r>
      <w:r w:rsidR="00BF05E0">
        <w:t xml:space="preserve"> that can be sent into the database</w:t>
      </w:r>
      <w:r w:rsidR="00BF05E0">
        <w:t>. “</w:t>
      </w:r>
      <w:r w:rsidR="00BF05E0" w:rsidRPr="00BF05E0">
        <w:t xml:space="preserve">When this query is passed to the database, it will return all the </w:t>
      </w:r>
      <w:r w:rsidR="00BF05E0">
        <w:t>user’s information</w:t>
      </w:r>
      <w:r w:rsidR="00BF05E0" w:rsidRPr="00BF05E0">
        <w:t xml:space="preserve"> it has stored, and rows are added to the page </w:t>
      </w:r>
      <w:r w:rsidR="00BF05E0" w:rsidRPr="00BF05E0">
        <w:lastRenderedPageBreak/>
        <w:t>to show them</w:t>
      </w:r>
      <w:r w:rsidR="00BF05E0">
        <w:t>” (</w:t>
      </w:r>
      <w:r w:rsidR="00BF05E0" w:rsidRPr="004256BC">
        <w:t>SQL</w:t>
      </w:r>
      <w:r w:rsidR="00BF05E0" w:rsidRPr="00F76839">
        <w:t xml:space="preserve"> Injection: Vulnerabilities &amp; How </w:t>
      </w:r>
      <w:r w:rsidR="00BF05E0">
        <w:t>t</w:t>
      </w:r>
      <w:r w:rsidR="00BF05E0" w:rsidRPr="00F76839">
        <w:t>o Prevent S</w:t>
      </w:r>
      <w:r w:rsidR="00BF05E0">
        <w:t>QL</w:t>
      </w:r>
      <w:r w:rsidR="00BF05E0" w:rsidRPr="00F76839">
        <w:t xml:space="preserve"> Injection Attacks</w:t>
      </w:r>
      <w:r w:rsidR="00BF05E0">
        <w:t>). This is a major security concern that many hackers can expose and would need to be mitigated immediately.</w:t>
      </w:r>
    </w:p>
    <w:p w14:paraId="08AF7EEA" w14:textId="78769A75" w:rsidR="00BF05E0" w:rsidRDefault="006925CC" w:rsidP="00BF05E0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F654D" wp14:editId="79107CCD">
                <wp:simplePos x="0" y="0"/>
                <wp:positionH relativeFrom="margin">
                  <wp:align>right</wp:align>
                </wp:positionH>
                <wp:positionV relativeFrom="page">
                  <wp:posOffset>3033781</wp:posOffset>
                </wp:positionV>
                <wp:extent cx="5924550" cy="276225"/>
                <wp:effectExtent l="0" t="0" r="19050" b="2857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8DCF2" w14:textId="2C3AA8DF" w:rsidR="006925CC" w:rsidRPr="00E91869" w:rsidRDefault="006925CC" w:rsidP="006925CC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5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example of SQL Injection in PHP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F654D" id="_x0000_s1030" type="#_x0000_t202" style="position:absolute;margin-left:415.3pt;margin-top:238.9pt;width:466.5pt;height:21.7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" strokecolor="white [3212]">
                <v:textbox>
                  <w:txbxContent>
                    <w:p w14:paraId="42F8DCF2" w14:textId="2C3AA8DF" w:rsidR="006925CC" w:rsidRPr="00E91869" w:rsidRDefault="006925CC" w:rsidP="006925CC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5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example of SQL Injection in PHP code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F05E0">
        <w:rPr>
          <w:noProof/>
        </w:rPr>
        <w:drawing>
          <wp:inline distT="0" distB="0" distL="0" distR="0" wp14:anchorId="39AB93D6" wp14:editId="065351D6">
            <wp:extent cx="5029200" cy="1066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4D6C" w14:textId="77777777" w:rsidR="004256BC" w:rsidRPr="00E91869" w:rsidRDefault="004256BC" w:rsidP="004256BC">
      <w:pPr>
        <w:ind w:firstLine="0"/>
      </w:pPr>
    </w:p>
    <w:p w14:paraId="79C4AFE9" w14:textId="2AD33A54" w:rsidR="00D17B28" w:rsidRDefault="006656AD" w:rsidP="00D17B28">
      <w:pPr>
        <w:pStyle w:val="Heading1"/>
        <w:numPr>
          <w:ilvl w:val="0"/>
          <w:numId w:val="16"/>
        </w:numPr>
        <w:jc w:val="left"/>
      </w:pPr>
      <w:r>
        <w:t>Fixing the Code</w:t>
      </w:r>
      <w:r w:rsidR="00FB47C1">
        <w:t xml:space="preserve"> to Prevent SQL Injections</w:t>
      </w:r>
    </w:p>
    <w:p w14:paraId="3C9BD059" w14:textId="7F06171E" w:rsidR="00851C0D" w:rsidRDefault="004256BC">
      <w:r>
        <w:t>As previously discussed, adding password complexity and encryption to the database, as well as the addition of roles and</w:t>
      </w:r>
      <w:r w:rsidR="00FB47C1">
        <w:t xml:space="preserve"> privileges to</w:t>
      </w:r>
      <w:r>
        <w:t xml:space="preserve"> users helps prevent attacks. </w:t>
      </w:r>
      <w:r w:rsidR="00FB47C1">
        <w:t xml:space="preserve">Also previously </w:t>
      </w:r>
      <w:r w:rsidR="00A37EF4">
        <w:t>shown</w:t>
      </w:r>
      <w:r w:rsidR="00FB47C1">
        <w:t xml:space="preserve"> how a </w:t>
      </w:r>
      <w:r w:rsidR="00E32503">
        <w:t xml:space="preserve">SQL injection </w:t>
      </w:r>
      <w:r w:rsidR="00A37EF4">
        <w:t>c</w:t>
      </w:r>
      <w:r w:rsidR="00E32503">
        <w:t>ould be executed on the supplied code</w:t>
      </w:r>
      <w:r w:rsidR="00A37EF4">
        <w:t xml:space="preserve">. </w:t>
      </w:r>
      <w:r w:rsidR="00FB47C1">
        <w:t>W</w:t>
      </w:r>
      <w:r>
        <w:t>ay</w:t>
      </w:r>
      <w:r w:rsidR="00FB47C1">
        <w:t>s</w:t>
      </w:r>
      <w:r>
        <w:t xml:space="preserve"> to prevent SQL Injections is by using “</w:t>
      </w:r>
      <w:r w:rsidRPr="004256BC">
        <w:t>prepared statements</w:t>
      </w:r>
      <w:r>
        <w:t xml:space="preserve"> and </w:t>
      </w:r>
      <w:r w:rsidRPr="004161A3">
        <w:t xml:space="preserve">parameterized queries. </w:t>
      </w:r>
      <w:r w:rsidRPr="004256BC">
        <w:t>These are SQL statements that are sent to and pa</w:t>
      </w:r>
      <w:r w:rsidR="00553B28">
        <w:t>r</w:t>
      </w:r>
      <w:r w:rsidRPr="004256BC">
        <w:t>sed by the database server separately from any parameters. This way it is impossible for an attacker to inject malicious SQL</w:t>
      </w:r>
      <w:r>
        <w:t>”</w:t>
      </w:r>
      <w:r w:rsidR="00A37EF4">
        <w:t xml:space="preserve"> (</w:t>
      </w:r>
      <w:r w:rsidR="00A37EF4" w:rsidRPr="004256BC">
        <w:t>SQL Injection Prevention Cheat Sheet</w:t>
      </w:r>
      <w:r w:rsidR="00A37EF4">
        <w:t>).</w:t>
      </w:r>
      <w:r>
        <w:t xml:space="preserve"> The given code only passes the parameter straight to the database instead of using </w:t>
      </w:r>
      <w:r w:rsidRPr="004161A3">
        <w:t>parameterized queries</w:t>
      </w:r>
      <w:r>
        <w:t xml:space="preserve">. This practice is one of the main weaknesses that allow for SQL injections. Figure </w:t>
      </w:r>
      <w:r w:rsidR="006925CC">
        <w:t>6</w:t>
      </w:r>
      <w:r>
        <w:t xml:space="preserve"> shows an example of </w:t>
      </w:r>
      <w:r w:rsidR="00F76839">
        <w:t xml:space="preserve">the id </w:t>
      </w:r>
      <w:r>
        <w:t xml:space="preserve">parameter passing through a </w:t>
      </w:r>
      <w:r w:rsidR="00851C0D">
        <w:t>prepared statement</w:t>
      </w:r>
      <w:r>
        <w:t xml:space="preserve"> before being passed into the database</w:t>
      </w:r>
      <w:r w:rsidR="00F76839">
        <w:t>. Using this example, “i</w:t>
      </w:r>
      <w:r w:rsidR="00F76839" w:rsidRPr="00F76839">
        <w:t xml:space="preserve">f an attacker were to enter the </w:t>
      </w:r>
      <w:proofErr w:type="spellStart"/>
      <w:r w:rsidR="00F76839" w:rsidRPr="00F76839">
        <w:t>userID</w:t>
      </w:r>
      <w:proofErr w:type="spellEnd"/>
      <w:r w:rsidR="00F76839" w:rsidRPr="00F76839">
        <w:t xml:space="preserve"> of tom' or '1'='1, the parameterized query would not be vulnerable and would instead look for a username which literally matched the entire string tom' or '1'='1</w:t>
      </w:r>
      <w:r w:rsidR="00F76839">
        <w:t>”</w:t>
      </w:r>
      <w:r w:rsidR="00F76839" w:rsidRPr="00F76839">
        <w:t xml:space="preserve"> </w:t>
      </w:r>
      <w:r w:rsidR="00F76839">
        <w:t>(</w:t>
      </w:r>
      <w:r w:rsidR="00F76839" w:rsidRPr="004256BC">
        <w:t>SQL Injection Prevention Cheat Sheet</w:t>
      </w:r>
      <w:r w:rsidR="00F76839">
        <w:t>).</w:t>
      </w:r>
      <w:r w:rsidR="00F76839">
        <w:t xml:space="preserve"> </w:t>
      </w:r>
      <w:r w:rsidR="00F76839">
        <w:t xml:space="preserve">This prevents </w:t>
      </w:r>
      <w:r w:rsidR="00F76839">
        <w:t xml:space="preserve">almost </w:t>
      </w:r>
      <w:r w:rsidR="00F76839">
        <w:t>any SQL injection attempt from entering the database</w:t>
      </w:r>
      <w:r w:rsidR="00F76839">
        <w:t xml:space="preserve"> and is simple to learn and understand for developers.</w:t>
      </w:r>
    </w:p>
    <w:p w14:paraId="2E9408D1" w14:textId="7B7D6790" w:rsidR="00851C0D" w:rsidRDefault="006925CC" w:rsidP="00851C0D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8E381" wp14:editId="14FB0BCE">
                <wp:simplePos x="0" y="0"/>
                <wp:positionH relativeFrom="margin">
                  <wp:align>right</wp:align>
                </wp:positionH>
                <wp:positionV relativeFrom="page">
                  <wp:posOffset>2396849</wp:posOffset>
                </wp:positionV>
                <wp:extent cx="5924550" cy="276225"/>
                <wp:effectExtent l="0" t="0" r="19050" b="2857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1C3D9" w14:textId="364C4635" w:rsidR="006925CC" w:rsidRPr="00E91869" w:rsidRDefault="006925CC" w:rsidP="006925CC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1D4B92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6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example of PHP code that prevent SQL Injections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8E381" id="_x0000_s1031" type="#_x0000_t202" style="position:absolute;margin-left:415.3pt;margin-top:188.75pt;width:466.5pt;height:21.7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" strokecolor="white [3212]">
                <v:textbox>
                  <w:txbxContent>
                    <w:p w14:paraId="27B1C3D9" w14:textId="364C4635" w:rsidR="006925CC" w:rsidRPr="00E91869" w:rsidRDefault="006925CC" w:rsidP="006925CC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1D4B92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6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example of PHP code that prevent SQL Injections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51C0D">
        <w:rPr>
          <w:noProof/>
        </w:rPr>
        <w:drawing>
          <wp:inline distT="0" distB="0" distL="0" distR="0" wp14:anchorId="029FDF77" wp14:editId="4A4C894F">
            <wp:extent cx="5943600" cy="146431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C0D">
        <w:t xml:space="preserve"> </w:t>
      </w:r>
    </w:p>
    <w:p w14:paraId="09301E11" w14:textId="544523DB" w:rsidR="00ED1A2E" w:rsidRDefault="00ED1A2E" w:rsidP="00851C0D">
      <w:pPr>
        <w:ind w:firstLine="0"/>
      </w:pPr>
      <w:r>
        <w:br w:type="page"/>
      </w:r>
    </w:p>
    <w:p w14:paraId="537B57E1" w14:textId="77777777" w:rsidR="00ED1A2E" w:rsidRPr="00D17B28" w:rsidRDefault="00ED1A2E" w:rsidP="00D17B28"/>
    <w:p w14:paraId="4418651A" w14:textId="5390D705" w:rsidR="00ED1A2E" w:rsidRDefault="00ED1A2E" w:rsidP="00ED1A2E">
      <w:pPr>
        <w:pStyle w:val="Heading1"/>
        <w:ind w:left="720"/>
        <w:jc w:val="left"/>
      </w:pPr>
      <w:r>
        <w:t>References</w:t>
      </w:r>
    </w:p>
    <w:p w14:paraId="0C3BA564" w14:textId="77777777" w:rsidR="00ED1A2E" w:rsidRPr="00ED1A2E" w:rsidRDefault="00ED1A2E" w:rsidP="00ED1A2E"/>
    <w:p w14:paraId="31BBA7ED" w14:textId="63C1E10B" w:rsidR="00057D4F" w:rsidRDefault="007933C5" w:rsidP="007933C5">
      <w:pPr>
        <w:ind w:left="720" w:hanging="720"/>
      </w:pPr>
      <w:r w:rsidRPr="007933C5">
        <w:t xml:space="preserve">Database Hardening Best Practices. (n.d.). Retrieved </w:t>
      </w:r>
      <w:r w:rsidR="00B87AAA">
        <w:t>November 29</w:t>
      </w:r>
      <w:r w:rsidRPr="007933C5">
        <w:t xml:space="preserve">, 2020, from </w:t>
      </w:r>
      <w:hyperlink r:id="rId15" w:history="1">
        <w:r w:rsidRPr="00273517">
          <w:rPr>
            <w:rStyle w:val="Hyperlink"/>
          </w:rPr>
          <w:t>https://security.berkeley.edu/education-awareness/best-practices-how-tos/system-application-security/database-hardening-best</w:t>
        </w:r>
      </w:hyperlink>
    </w:p>
    <w:p w14:paraId="678525C3" w14:textId="0B5F8D10" w:rsidR="00F76839" w:rsidRDefault="00BF05E0" w:rsidP="007933C5">
      <w:pPr>
        <w:ind w:left="720" w:hanging="720"/>
      </w:pPr>
      <w:r w:rsidRPr="004256BC">
        <w:t>SQL</w:t>
      </w:r>
      <w:r w:rsidR="00F76839" w:rsidRPr="00F76839">
        <w:t xml:space="preserve"> Injection: Vulnerabilities &amp; How </w:t>
      </w:r>
      <w:r>
        <w:t>t</w:t>
      </w:r>
      <w:r w:rsidR="00F76839" w:rsidRPr="00F76839">
        <w:t>o Prevent S</w:t>
      </w:r>
      <w:r>
        <w:t>QL</w:t>
      </w:r>
      <w:r w:rsidR="00F76839" w:rsidRPr="00F76839">
        <w:t xml:space="preserve"> Injection Attacks. (n.d.). Retrieved December 0</w:t>
      </w:r>
      <w:r w:rsidR="00A534CF">
        <w:t>1</w:t>
      </w:r>
      <w:r w:rsidR="00F76839" w:rsidRPr="00F76839">
        <w:t xml:space="preserve">, 2020, from </w:t>
      </w:r>
      <w:hyperlink r:id="rId16" w:history="1">
        <w:r w:rsidR="00F76839" w:rsidRPr="00273517">
          <w:rPr>
            <w:rStyle w:val="Hyperlink"/>
          </w:rPr>
          <w:t>https://www.veracode.com/security/sql-injection</w:t>
        </w:r>
      </w:hyperlink>
    </w:p>
    <w:p w14:paraId="13FE934B" w14:textId="4086BB19" w:rsidR="00BF05E0" w:rsidRDefault="00BF05E0" w:rsidP="00BF05E0">
      <w:pPr>
        <w:ind w:left="720" w:hanging="720"/>
      </w:pPr>
      <w:r w:rsidRPr="004256BC">
        <w:t xml:space="preserve">SQL Injection Prevention Cheat Sheet. (n.d.). Retrieved </w:t>
      </w:r>
      <w:r w:rsidR="00A534CF">
        <w:t>November 30</w:t>
      </w:r>
      <w:r w:rsidRPr="004256BC">
        <w:t xml:space="preserve">, 2020, from </w:t>
      </w:r>
      <w:hyperlink r:id="rId17" w:history="1">
        <w:r w:rsidRPr="00273517">
          <w:rPr>
            <w:rStyle w:val="Hyperlink"/>
          </w:rPr>
          <w:t>https://cheatsheetseries.owasp.org/cheatsheets/SQL_Injection_Prevention_Cheat_Sheet.html</w:t>
        </w:r>
      </w:hyperlink>
    </w:p>
    <w:p w14:paraId="364F1C54" w14:textId="77777777" w:rsidR="00BF05E0" w:rsidRDefault="00BF05E0" w:rsidP="007933C5">
      <w:pPr>
        <w:ind w:left="720" w:hanging="720"/>
      </w:pPr>
    </w:p>
    <w:p w14:paraId="2CCB7463" w14:textId="77777777" w:rsidR="00F76839" w:rsidRPr="009D16DC" w:rsidRDefault="00F76839" w:rsidP="007933C5">
      <w:pPr>
        <w:ind w:left="720" w:hanging="720"/>
      </w:pPr>
    </w:p>
    <w:sectPr w:rsidR="00F76839" w:rsidRPr="009D16DC">
      <w:headerReference w:type="default" r:id="rId18"/>
      <w:headerReference w:type="firs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8BA3B" w14:textId="77777777" w:rsidR="00DA2505" w:rsidRDefault="00DA2505">
      <w:pPr>
        <w:spacing w:line="240" w:lineRule="auto"/>
      </w:pPr>
      <w:r>
        <w:separator/>
      </w:r>
    </w:p>
    <w:p w14:paraId="406D28F9" w14:textId="77777777" w:rsidR="00DA2505" w:rsidRDefault="00DA2505"/>
  </w:endnote>
  <w:endnote w:type="continuationSeparator" w:id="0">
    <w:p w14:paraId="72F7DD36" w14:textId="77777777" w:rsidR="00DA2505" w:rsidRDefault="00DA2505">
      <w:pPr>
        <w:spacing w:line="240" w:lineRule="auto"/>
      </w:pPr>
      <w:r>
        <w:continuationSeparator/>
      </w:r>
    </w:p>
    <w:p w14:paraId="29EE44CC" w14:textId="77777777" w:rsidR="00DA2505" w:rsidRDefault="00DA25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812F0" w14:textId="77777777" w:rsidR="00DA2505" w:rsidRDefault="00DA2505">
      <w:pPr>
        <w:spacing w:line="240" w:lineRule="auto"/>
      </w:pPr>
      <w:r>
        <w:separator/>
      </w:r>
    </w:p>
    <w:p w14:paraId="4CEB70AE" w14:textId="77777777" w:rsidR="00DA2505" w:rsidRDefault="00DA2505"/>
  </w:footnote>
  <w:footnote w:type="continuationSeparator" w:id="0">
    <w:p w14:paraId="0789BAC6" w14:textId="77777777" w:rsidR="00DA2505" w:rsidRDefault="00DA2505">
      <w:pPr>
        <w:spacing w:line="240" w:lineRule="auto"/>
      </w:pPr>
      <w:r>
        <w:continuationSeparator/>
      </w:r>
    </w:p>
    <w:p w14:paraId="49CF057C" w14:textId="77777777" w:rsidR="00DA2505" w:rsidRDefault="00DA25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9FBC" w14:textId="457CB480" w:rsidR="00E81978" w:rsidRDefault="00DA2505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FEDCD52F7AF4F25B060D9F0A6AC6DF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816F3">
          <w:rPr>
            <w:rStyle w:val="Strong"/>
          </w:rPr>
          <w:t>Lab 4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A4E59" w14:textId="02EE51D1" w:rsidR="00E81978" w:rsidRPr="0080495C" w:rsidRDefault="0080495C">
    <w:pPr>
      <w:pStyle w:val="Header"/>
      <w:rPr>
        <w:rStyle w:val="Strong"/>
        <w:caps w:val="0"/>
      </w:rPr>
    </w:pPr>
    <w:r>
      <w:t xml:space="preserve">LAB </w:t>
    </w:r>
    <w:r w:rsidR="006816F3">
      <w:t>4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2750EDF"/>
    <w:multiLevelType w:val="hybridMultilevel"/>
    <w:tmpl w:val="8452C1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053FB"/>
    <w:multiLevelType w:val="hybridMultilevel"/>
    <w:tmpl w:val="AAAA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5C"/>
    <w:rsid w:val="00057D4F"/>
    <w:rsid w:val="00087F60"/>
    <w:rsid w:val="000D3F41"/>
    <w:rsid w:val="000F10A2"/>
    <w:rsid w:val="001147E5"/>
    <w:rsid w:val="00167FCC"/>
    <w:rsid w:val="00172B0E"/>
    <w:rsid w:val="00185273"/>
    <w:rsid w:val="001C70F8"/>
    <w:rsid w:val="001D4B92"/>
    <w:rsid w:val="00203BB9"/>
    <w:rsid w:val="00355DCA"/>
    <w:rsid w:val="00395531"/>
    <w:rsid w:val="003A6FE5"/>
    <w:rsid w:val="003C4A62"/>
    <w:rsid w:val="003D5EF4"/>
    <w:rsid w:val="004161A3"/>
    <w:rsid w:val="004256BC"/>
    <w:rsid w:val="00551A02"/>
    <w:rsid w:val="005534FA"/>
    <w:rsid w:val="00553B28"/>
    <w:rsid w:val="005D3A03"/>
    <w:rsid w:val="005D6E2B"/>
    <w:rsid w:val="006656AD"/>
    <w:rsid w:val="006816F3"/>
    <w:rsid w:val="006925CC"/>
    <w:rsid w:val="006E04EA"/>
    <w:rsid w:val="006F7C48"/>
    <w:rsid w:val="00703F91"/>
    <w:rsid w:val="007933C5"/>
    <w:rsid w:val="008002C0"/>
    <w:rsid w:val="0080495C"/>
    <w:rsid w:val="00845688"/>
    <w:rsid w:val="00851C0D"/>
    <w:rsid w:val="008526AA"/>
    <w:rsid w:val="008972ED"/>
    <w:rsid w:val="008C5323"/>
    <w:rsid w:val="008C5358"/>
    <w:rsid w:val="008F13C7"/>
    <w:rsid w:val="009A6A3B"/>
    <w:rsid w:val="009D16DC"/>
    <w:rsid w:val="009D3C0E"/>
    <w:rsid w:val="009E08BE"/>
    <w:rsid w:val="00A03B61"/>
    <w:rsid w:val="00A37EF4"/>
    <w:rsid w:val="00A534CF"/>
    <w:rsid w:val="00A80B02"/>
    <w:rsid w:val="00B35E60"/>
    <w:rsid w:val="00B63D2B"/>
    <w:rsid w:val="00B74D51"/>
    <w:rsid w:val="00B7673F"/>
    <w:rsid w:val="00B823AA"/>
    <w:rsid w:val="00B87AAA"/>
    <w:rsid w:val="00B92D5F"/>
    <w:rsid w:val="00BA45DB"/>
    <w:rsid w:val="00BF05E0"/>
    <w:rsid w:val="00BF12FD"/>
    <w:rsid w:val="00BF4184"/>
    <w:rsid w:val="00C0601E"/>
    <w:rsid w:val="00C31919"/>
    <w:rsid w:val="00C31D30"/>
    <w:rsid w:val="00CA589D"/>
    <w:rsid w:val="00CD6E39"/>
    <w:rsid w:val="00CF6E91"/>
    <w:rsid w:val="00D17B28"/>
    <w:rsid w:val="00D85B68"/>
    <w:rsid w:val="00DA2505"/>
    <w:rsid w:val="00DD591A"/>
    <w:rsid w:val="00E32503"/>
    <w:rsid w:val="00E6004D"/>
    <w:rsid w:val="00E81978"/>
    <w:rsid w:val="00E91869"/>
    <w:rsid w:val="00ED1A2E"/>
    <w:rsid w:val="00F2551C"/>
    <w:rsid w:val="00F379B7"/>
    <w:rsid w:val="00F525FA"/>
    <w:rsid w:val="00F73C8D"/>
    <w:rsid w:val="00F76839"/>
    <w:rsid w:val="00F96CA2"/>
    <w:rsid w:val="00FB47C1"/>
    <w:rsid w:val="00FC36B3"/>
    <w:rsid w:val="00FD5421"/>
    <w:rsid w:val="00FF2002"/>
    <w:rsid w:val="00F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BDAA"/>
  <w15:chartTrackingRefBased/>
  <w15:docId w15:val="{32577C0E-94BC-424C-964F-1AFB329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customStyle="1" w:styleId="fontstyle01">
    <w:name w:val="fontstyle01"/>
    <w:basedOn w:val="DefaultParagraphFont"/>
    <w:rsid w:val="0080495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933C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cheatsheetseries.owasp.org/cheatsheets/SQL_Injection_Prevention_Cheat_Shee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veracode.com/security/sql-injec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security.berkeley.edu/education-awareness/best-practices-how-tos/system-application-security/database-hardening-best" TargetMode="Externa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b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965A5D24F0467499987C8D4B1E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620E8-C4CE-46AB-B9C4-31077053952A}"/>
      </w:docPartPr>
      <w:docPartBody>
        <w:p w:rsidR="00524709" w:rsidRDefault="00845CD9">
          <w:pPr>
            <w:pStyle w:val="7C965A5D24F0467499987C8D4B1E32E1"/>
          </w:pPr>
          <w:r>
            <w:t>[Title Here, up to 12 Words, on One to Two Lines]</w:t>
          </w:r>
        </w:p>
      </w:docPartBody>
    </w:docPart>
    <w:docPart>
      <w:docPartPr>
        <w:name w:val="5FEDCD52F7AF4F25B060D9F0A6AC6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E7D-5DFE-4309-A187-03C24B0CD947}"/>
      </w:docPartPr>
      <w:docPartBody>
        <w:p w:rsidR="00524709" w:rsidRDefault="00845CD9">
          <w:pPr>
            <w:pStyle w:val="5FEDCD52F7AF4F25B060D9F0A6AC6DFC"/>
          </w:pPr>
          <w:r w:rsidRPr="005D3A03">
            <w:t>Figures title:</w:t>
          </w:r>
        </w:p>
      </w:docPartBody>
    </w:docPart>
    <w:docPart>
      <w:docPartPr>
        <w:name w:val="ED60FE3588254E6CA034139009E01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3DBD-E723-4035-A4D7-4E1A9B80DCFC}"/>
      </w:docPartPr>
      <w:docPartBody>
        <w:p w:rsidR="00524709" w:rsidRDefault="00626D0F" w:rsidP="00626D0F">
          <w:pPr>
            <w:pStyle w:val="ED60FE3588254E6CA034139009E01D97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0F"/>
    <w:rsid w:val="004A2558"/>
    <w:rsid w:val="00524709"/>
    <w:rsid w:val="00626D0F"/>
    <w:rsid w:val="00845CD9"/>
    <w:rsid w:val="008F1AB4"/>
    <w:rsid w:val="00C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C965A5D24F0467499987C8D4B1E32E1">
    <w:name w:val="7C965A5D24F0467499987C8D4B1E32E1"/>
  </w:style>
  <w:style w:type="paragraph" w:customStyle="1" w:styleId="5FEDCD52F7AF4F25B060D9F0A6AC6DFC">
    <w:name w:val="5FEDCD52F7AF4F25B060D9F0A6AC6DFC"/>
  </w:style>
  <w:style w:type="paragraph" w:customStyle="1" w:styleId="ED60FE3588254E6CA034139009E01D97">
    <w:name w:val="ED60FE3588254E6CA034139009E01D97"/>
    <w:rsid w:val="00626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Lab 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1946</TotalTime>
  <Pages>7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subject/>
  <dc:creator>Dan Beck</dc:creator>
  <cp:keywords/>
  <dc:description/>
  <cp:lastModifiedBy>Dan Beck</cp:lastModifiedBy>
  <cp:revision>24</cp:revision>
  <cp:lastPrinted>2020-12-02T03:20:00Z</cp:lastPrinted>
  <dcterms:created xsi:type="dcterms:W3CDTF">2020-11-18T01:44:00Z</dcterms:created>
  <dcterms:modified xsi:type="dcterms:W3CDTF">2020-12-02T03:24:00Z</dcterms:modified>
</cp:coreProperties>
</file>