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372A" w14:textId="4CB14DEB" w:rsidR="00496624" w:rsidRPr="00496624" w:rsidRDefault="00496624" w:rsidP="0049662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96624">
        <w:rPr>
          <w:rFonts w:ascii="Times New Roman" w:eastAsia="Times New Roman" w:hAnsi="Times New Roman" w:cs="Times New Roman"/>
          <w:sz w:val="24"/>
          <w:szCs w:val="24"/>
        </w:rPr>
        <w:t xml:space="preserve">For the algorithms and data structure section, I’ve decided to enhance a basic calculator. This was something I created with the basic addition and subtraction functions. For my improvements I went ahead and added the functions for multiplication and division. I created this artifact because it’s able to showcase how algorithms as simple as they </w:t>
      </w:r>
      <w:proofErr w:type="gramStart"/>
      <w:r w:rsidRPr="00496624">
        <w:rPr>
          <w:rFonts w:ascii="Times New Roman" w:eastAsia="Times New Roman" w:hAnsi="Times New Roman" w:cs="Times New Roman"/>
          <w:sz w:val="24"/>
          <w:szCs w:val="24"/>
        </w:rPr>
        <w:t>may be are</w:t>
      </w:r>
      <w:proofErr w:type="gramEnd"/>
      <w:r w:rsidRPr="00496624">
        <w:rPr>
          <w:rFonts w:ascii="Times New Roman" w:eastAsia="Times New Roman" w:hAnsi="Times New Roman" w:cs="Times New Roman"/>
          <w:sz w:val="24"/>
          <w:szCs w:val="24"/>
        </w:rPr>
        <w:t xml:space="preserve"> important to any functioning code. For example, my calculator is a simple Java code, but it’s something that still works and isn’t too complicated. </w:t>
      </w:r>
    </w:p>
    <w:p w14:paraId="5B874410" w14:textId="77777777" w:rsidR="00496624" w:rsidRPr="00496624" w:rsidRDefault="00496624" w:rsidP="0049662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96624">
        <w:rPr>
          <w:rFonts w:ascii="Times New Roman" w:eastAsia="Times New Roman" w:hAnsi="Times New Roman" w:cs="Times New Roman"/>
          <w:sz w:val="24"/>
          <w:szCs w:val="24"/>
        </w:rPr>
        <w:t xml:space="preserve">My plans changed from module </w:t>
      </w:r>
      <w:proofErr w:type="gramStart"/>
      <w:r w:rsidRPr="00496624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Pr="00496624">
        <w:rPr>
          <w:rFonts w:ascii="Times New Roman" w:eastAsia="Times New Roman" w:hAnsi="Times New Roman" w:cs="Times New Roman"/>
          <w:sz w:val="24"/>
          <w:szCs w:val="24"/>
        </w:rPr>
        <w:t xml:space="preserve"> but I was able to learn more from this experience. A lot of things may seem overwhelming but with help from others, we can take a step back and get a fresh look on something we’re working on. One of the challenges that I continue to deal with and work on is overthinking. When I’m working on something, I’m so worried about making sure it’s perfect the first time. I know with coding that’s never the case. That’s why we have trial and error. As I continue in this field this is something I will continue to remind myself of. </w:t>
      </w:r>
    </w:p>
    <w:p w14:paraId="6F4AF2AD" w14:textId="77777777" w:rsidR="00F939B0" w:rsidRPr="00496624" w:rsidRDefault="00F939B0" w:rsidP="004966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939B0" w:rsidRPr="0049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24"/>
    <w:rsid w:val="00496624"/>
    <w:rsid w:val="00F9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2088"/>
  <w15:chartTrackingRefBased/>
  <w15:docId w15:val="{E7D61BC4-5D55-41E9-AE90-A85EFD02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624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Baijnauth</dc:creator>
  <cp:keywords/>
  <dc:description/>
  <cp:lastModifiedBy>Donna Baijnauth</cp:lastModifiedBy>
  <cp:revision>1</cp:revision>
  <dcterms:created xsi:type="dcterms:W3CDTF">2021-04-12T01:29:00Z</dcterms:created>
  <dcterms:modified xsi:type="dcterms:W3CDTF">2021-04-12T01:30:00Z</dcterms:modified>
</cp:coreProperties>
</file>