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65A7" w14:textId="77777777" w:rsidR="008E777D" w:rsidRPr="00B84154" w:rsidRDefault="008E777D" w:rsidP="008E777D">
      <w:pPr>
        <w:ind w:firstLine="0"/>
        <w:jc w:val="center"/>
        <w:rPr>
          <w:color w:val="44546A" w:themeColor="text2"/>
          <w:sz w:val="40"/>
          <w:szCs w:val="40"/>
        </w:rPr>
      </w:pPr>
      <w:r w:rsidRPr="00B84154">
        <w:rPr>
          <w:color w:val="44546A" w:themeColor="text2"/>
          <w:sz w:val="40"/>
          <w:szCs w:val="40"/>
        </w:rPr>
        <w:t>REQUERIMIENTOS NO FUNCIONALES</w:t>
      </w:r>
    </w:p>
    <w:p w14:paraId="11316C32" w14:textId="77777777" w:rsidR="008E777D" w:rsidRDefault="008E777D" w:rsidP="008E777D">
      <w:pPr>
        <w:ind w:firstLine="0"/>
        <w:rPr>
          <w:sz w:val="32"/>
          <w:szCs w:val="32"/>
        </w:rPr>
      </w:pPr>
    </w:p>
    <w:p w14:paraId="30107A4E" w14:textId="77777777" w:rsidR="008E777D" w:rsidRPr="003B634F" w:rsidRDefault="008E777D" w:rsidP="008E777D">
      <w:pPr>
        <w:ind w:firstLine="0"/>
        <w:rPr>
          <w:sz w:val="32"/>
          <w:szCs w:val="32"/>
        </w:rPr>
      </w:pPr>
      <w:r w:rsidRPr="00537145">
        <w:rPr>
          <w:b/>
          <w:bCs/>
          <w:color w:val="44546A" w:themeColor="text2"/>
          <w:sz w:val="32"/>
          <w:szCs w:val="32"/>
        </w:rPr>
        <w:t>Código</w:t>
      </w:r>
      <w:r>
        <w:rPr>
          <w:b/>
          <w:bCs/>
          <w:color w:val="44546A" w:themeColor="text2"/>
          <w:sz w:val="32"/>
          <w:szCs w:val="32"/>
        </w:rPr>
        <w:t xml:space="preserve">: </w:t>
      </w:r>
      <w:r w:rsidRPr="003B634F">
        <w:rPr>
          <w:sz w:val="32"/>
          <w:szCs w:val="32"/>
        </w:rPr>
        <w:tab/>
        <w:t>Requerimiento No Funcional</w:t>
      </w:r>
    </w:p>
    <w:p w14:paraId="0330C866" w14:textId="77777777" w:rsidR="008E777D" w:rsidRPr="003B634F" w:rsidRDefault="008E777D" w:rsidP="008E777D">
      <w:pPr>
        <w:ind w:firstLine="0"/>
        <w:rPr>
          <w:sz w:val="32"/>
          <w:szCs w:val="32"/>
        </w:rPr>
      </w:pPr>
    </w:p>
    <w:p w14:paraId="01849E2A" w14:textId="77777777" w:rsidR="008E777D" w:rsidRPr="003B634F" w:rsidRDefault="008E777D" w:rsidP="008E777D">
      <w:pPr>
        <w:ind w:firstLine="0"/>
        <w:rPr>
          <w:sz w:val="32"/>
          <w:szCs w:val="32"/>
        </w:rPr>
      </w:pPr>
      <w:r w:rsidRPr="00537145">
        <w:rPr>
          <w:b/>
          <w:bCs/>
          <w:color w:val="44546A" w:themeColor="text2"/>
          <w:sz w:val="32"/>
          <w:szCs w:val="32"/>
        </w:rPr>
        <w:t>RNF1</w:t>
      </w:r>
      <w:r w:rsidRPr="003B634F">
        <w:rPr>
          <w:sz w:val="32"/>
          <w:szCs w:val="32"/>
        </w:rPr>
        <w:tab/>
        <w:t>El sistema debe responder a las acciones del usuario en menos de 3 segundos.</w:t>
      </w:r>
    </w:p>
    <w:p w14:paraId="57B47212" w14:textId="77777777" w:rsidR="008E777D" w:rsidRPr="003B634F" w:rsidRDefault="008E777D" w:rsidP="008E777D">
      <w:pPr>
        <w:ind w:firstLine="0"/>
        <w:rPr>
          <w:sz w:val="32"/>
          <w:szCs w:val="32"/>
        </w:rPr>
      </w:pPr>
    </w:p>
    <w:p w14:paraId="408911F2" w14:textId="77777777" w:rsidR="008E777D" w:rsidRDefault="008E777D" w:rsidP="008E777D">
      <w:pPr>
        <w:ind w:firstLine="0"/>
        <w:rPr>
          <w:sz w:val="32"/>
          <w:szCs w:val="32"/>
        </w:rPr>
      </w:pPr>
      <w:r w:rsidRPr="00537145">
        <w:rPr>
          <w:b/>
          <w:bCs/>
          <w:color w:val="44546A" w:themeColor="text2"/>
          <w:sz w:val="32"/>
          <w:szCs w:val="32"/>
        </w:rPr>
        <w:t>RNF2</w:t>
      </w:r>
      <w:r w:rsidRPr="003B634F">
        <w:rPr>
          <w:sz w:val="32"/>
          <w:szCs w:val="32"/>
        </w:rPr>
        <w:tab/>
        <w:t>Los datos de los usuarios deben almacenarse en una base de datos segura (encriptación de contraseñas).</w:t>
      </w:r>
    </w:p>
    <w:p w14:paraId="65824FD9" w14:textId="77777777" w:rsidR="008E777D" w:rsidRPr="003B634F" w:rsidRDefault="008E777D" w:rsidP="008E777D">
      <w:pPr>
        <w:ind w:firstLine="0"/>
        <w:rPr>
          <w:sz w:val="32"/>
          <w:szCs w:val="32"/>
        </w:rPr>
      </w:pPr>
    </w:p>
    <w:p w14:paraId="533E16FD" w14:textId="77777777" w:rsidR="008E777D" w:rsidRDefault="008E777D" w:rsidP="008E777D">
      <w:pPr>
        <w:ind w:firstLine="0"/>
        <w:rPr>
          <w:sz w:val="32"/>
          <w:szCs w:val="32"/>
        </w:rPr>
      </w:pPr>
      <w:r w:rsidRPr="00537145">
        <w:rPr>
          <w:b/>
          <w:bCs/>
          <w:color w:val="44546A" w:themeColor="text2"/>
          <w:sz w:val="32"/>
          <w:szCs w:val="32"/>
        </w:rPr>
        <w:t>RNF3</w:t>
      </w:r>
      <w:r w:rsidRPr="003B634F">
        <w:rPr>
          <w:sz w:val="32"/>
          <w:szCs w:val="32"/>
        </w:rPr>
        <w:tab/>
        <w:t>La interfaz debe ser intuitiva y accesible desde navegadores modernos.</w:t>
      </w:r>
    </w:p>
    <w:p w14:paraId="11CDFDAC" w14:textId="77777777" w:rsidR="00A7264C" w:rsidRDefault="00A7264C"/>
    <w:sectPr w:rsidR="00A72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7D"/>
    <w:rsid w:val="000F4D1A"/>
    <w:rsid w:val="004417CA"/>
    <w:rsid w:val="008E2CA3"/>
    <w:rsid w:val="008E777D"/>
    <w:rsid w:val="00A7264C"/>
    <w:rsid w:val="00E86BD8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B2D10"/>
  <w15:chartTrackingRefBased/>
  <w15:docId w15:val="{CCB50480-EF4F-44F5-AD26-8DFD8718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7D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777D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77D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77D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77D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77D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77D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77D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77D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77D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7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7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7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77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E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77D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E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77D"/>
    <w:pPr>
      <w:spacing w:before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E77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77D"/>
    <w:pPr>
      <w:spacing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E77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7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Bajaña</dc:creator>
  <cp:keywords/>
  <dc:description/>
  <cp:lastModifiedBy>Veronica Bajaña</cp:lastModifiedBy>
  <cp:revision>1</cp:revision>
  <dcterms:created xsi:type="dcterms:W3CDTF">2025-11-17T19:54:00Z</dcterms:created>
  <dcterms:modified xsi:type="dcterms:W3CDTF">2025-11-17T20:04:00Z</dcterms:modified>
</cp:coreProperties>
</file>