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39C8" w14:textId="749D9FDF" w:rsidR="005A3071" w:rsidRPr="005A3071" w:rsidRDefault="005A3071" w:rsidP="00C9568F">
      <w:pPr>
        <w:spacing w:after="240" w:line="360" w:lineRule="auto"/>
        <w:rPr>
          <w:color w:val="000000" w:themeColor="text1"/>
        </w:rPr>
      </w:pPr>
      <w:r w:rsidRPr="005A30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B23A6" wp14:editId="49B47129">
                <wp:simplePos x="0" y="0"/>
                <wp:positionH relativeFrom="column">
                  <wp:posOffset>4412974</wp:posOffset>
                </wp:positionH>
                <wp:positionV relativeFrom="paragraph">
                  <wp:posOffset>-659958</wp:posOffset>
                </wp:positionV>
                <wp:extent cx="1987826" cy="755374"/>
                <wp:effectExtent l="0" t="0" r="1905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4EBB8" w14:textId="66D3ED9F" w:rsidR="005A3071" w:rsidRDefault="005A3071">
                            <w:r>
                              <w:t>Name: ___________________</w:t>
                            </w:r>
                          </w:p>
                          <w:p w14:paraId="6B4FDBA7" w14:textId="7194B9CE" w:rsidR="005A3071" w:rsidRDefault="005A3071">
                            <w:r>
                              <w:t xml:space="preserve">9__ </w:t>
                            </w:r>
                            <w:proofErr w:type="gramStart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  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0B23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7.5pt;margin-top:-51.95pt;width:156.5pt;height:5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" fillcolor="white [3201]" strokeweight=".5pt">
                <v:textbox>
                  <w:txbxContent>
                    <w:p w14:paraId="5174EBB8" w14:textId="66D3ED9F" w:rsidR="005A3071" w:rsidRDefault="005A3071">
                      <w:r>
                        <w:t>Name: ___________________</w:t>
                      </w:r>
                    </w:p>
                    <w:p w14:paraId="6B4FDBA7" w14:textId="7194B9CE" w:rsidR="005A3071" w:rsidRDefault="005A3071">
                      <w:r>
                        <w:t xml:space="preserve">9__ </w:t>
                      </w: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  )</w:t>
                      </w:r>
                    </w:p>
                  </w:txbxContent>
                </v:textbox>
              </v:shape>
            </w:pict>
          </mc:Fallback>
        </mc:AlternateContent>
      </w:r>
      <w:r w:rsidRPr="005A3071">
        <w:rPr>
          <w:color w:val="000000" w:themeColor="text1"/>
        </w:rPr>
        <w:t xml:space="preserve">Phrasal Verbs Unit 39 </w:t>
      </w:r>
    </w:p>
    <w:p w14:paraId="05F639C7" w14:textId="0C45A3BA" w:rsidR="00260FAC" w:rsidRPr="005A3071" w:rsidRDefault="0039489F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 xml:space="preserve">The Green Queens were at it again.  </w:t>
      </w:r>
      <w:r w:rsidR="00152E6D" w:rsidRPr="005A3071">
        <w:rPr>
          <w:color w:val="000000" w:themeColor="text1"/>
        </w:rPr>
        <w:t>Today, they would</w:t>
      </w:r>
      <w:r w:rsidR="00152E6D" w:rsidRPr="005A3071">
        <w:rPr>
          <w:color w:val="000000" w:themeColor="text1"/>
          <w:u w:val="dotted" w:color="7F7F7F" w:themeColor="text1" w:themeTint="80"/>
        </w:rPr>
        <w:tab/>
      </w:r>
      <w:r w:rsidR="00152E6D" w:rsidRPr="005A3071">
        <w:rPr>
          <w:color w:val="000000" w:themeColor="text1"/>
          <w:u w:val="dotted" w:color="7F7F7F" w:themeColor="text1" w:themeTint="80"/>
        </w:rPr>
        <w:tab/>
      </w:r>
      <w:r w:rsidR="00152E6D" w:rsidRPr="005A3071">
        <w:rPr>
          <w:color w:val="000000" w:themeColor="text1"/>
          <w:u w:val="dotted" w:color="7F7F7F" w:themeColor="text1" w:themeTint="80"/>
        </w:rPr>
        <w:tab/>
      </w:r>
      <w:r w:rsidR="00152E6D" w:rsidRPr="005A3071">
        <w:rPr>
          <w:color w:val="000000" w:themeColor="text1"/>
          <w:u w:val="dotted" w:color="7F7F7F" w:themeColor="text1" w:themeTint="80"/>
        </w:rPr>
        <w:tab/>
      </w:r>
      <w:r w:rsidR="00152E6D" w:rsidRPr="005A3071">
        <w:rPr>
          <w:color w:val="000000" w:themeColor="text1"/>
        </w:rPr>
        <w:t>to break into the plastic factories.</w:t>
      </w:r>
    </w:p>
    <w:p w14:paraId="4C5283FD" w14:textId="2E339C5F" w:rsidR="00152E6D" w:rsidRPr="005A3071" w:rsidRDefault="00152E6D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Intelligence had revealed that it would be tremendously easy to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color="7F7F7F" w:themeColor="text1" w:themeTint="80"/>
        </w:rPr>
        <w:t xml:space="preserve"> their progress by simply cutting their power lines.</w:t>
      </w:r>
    </w:p>
    <w:p w14:paraId="3A698F9D" w14:textId="203E36EC" w:rsidR="00D16C06" w:rsidRPr="005A3071" w:rsidRDefault="00FA38D4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They looked at their map, which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="00374CCB" w:rsidRPr="005A3071">
        <w:rPr>
          <w:color w:val="000000" w:themeColor="text1"/>
          <w:u w:val="dotted" w:color="7F7F7F" w:themeColor="text1" w:themeTint="80"/>
        </w:rPr>
        <w:t xml:space="preserve"> </w:t>
      </w:r>
      <w:r w:rsidRPr="005A3071">
        <w:rPr>
          <w:color w:val="000000" w:themeColor="text1"/>
        </w:rPr>
        <w:t>the architecture of the factory.</w:t>
      </w:r>
    </w:p>
    <w:p w14:paraId="3F466CF8" w14:textId="050787FB" w:rsidR="00FA38D4" w:rsidRPr="005A3071" w:rsidRDefault="00FA38D4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But someone had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 xml:space="preserve">- </w:t>
      </w:r>
      <w:r w:rsidR="00B53E53" w:rsidRPr="005A3071">
        <w:rPr>
          <w:color w:val="000000" w:themeColor="text1"/>
        </w:rPr>
        <w:t>they could see none of the landmarks on the map.</w:t>
      </w:r>
    </w:p>
    <w:p w14:paraId="798B8395" w14:textId="548FF14B" w:rsidR="00B53E53" w:rsidRPr="005A3071" w:rsidRDefault="00B53E53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 xml:space="preserve">Gwen, who was holding the map, said, ‘Not good, ladies.  </w:t>
      </w:r>
      <w:r w:rsidR="00054E32" w:rsidRPr="005A3071">
        <w:rPr>
          <w:color w:val="000000" w:themeColor="text1"/>
        </w:rPr>
        <w:t>But let’s not be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>.’</w:t>
      </w:r>
    </w:p>
    <w:p w14:paraId="5BBC27D0" w14:textId="4100CC05" w:rsidR="00B53E53" w:rsidRPr="005A3071" w:rsidRDefault="00B53E53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  <w:sz w:val="21"/>
          <w:szCs w:val="21"/>
        </w:rPr>
      </w:pPr>
      <w:r w:rsidRPr="005A3071">
        <w:rPr>
          <w:color w:val="000000" w:themeColor="text1"/>
          <w:sz w:val="21"/>
          <w:szCs w:val="21"/>
        </w:rPr>
        <w:t xml:space="preserve">She was tempted to </w:t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="00054E32" w:rsidRPr="005A3071">
        <w:rPr>
          <w:color w:val="000000" w:themeColor="text1"/>
          <w:sz w:val="21"/>
          <w:szCs w:val="21"/>
          <w:u w:val="dotted" w:color="7F7F7F" w:themeColor="text1" w:themeTint="80"/>
        </w:rPr>
        <w:t xml:space="preserve"> </w:t>
      </w:r>
      <w:r w:rsidRPr="005A3071">
        <w:rPr>
          <w:color w:val="000000" w:themeColor="text1"/>
          <w:sz w:val="21"/>
          <w:szCs w:val="21"/>
        </w:rPr>
        <w:t xml:space="preserve">the party </w:t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</w:rPr>
        <w:t>this plan, but fought the negativity.</w:t>
      </w:r>
    </w:p>
    <w:p w14:paraId="7D4E7564" w14:textId="227B28BE" w:rsidR="00B53E53" w:rsidRPr="005A3071" w:rsidRDefault="00B53E53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A sense of dismay</w:t>
      </w:r>
      <w:r w:rsidR="00054E32" w:rsidRPr="005A3071">
        <w:rPr>
          <w:color w:val="000000" w:themeColor="text1"/>
        </w:rPr>
        <w:t xml:space="preserve"> began to 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>until their leader, Mina, spoke up.</w:t>
      </w:r>
    </w:p>
    <w:p w14:paraId="37BBE76A" w14:textId="7FEC2CAF" w:rsidR="00B53E53" w:rsidRPr="005A3071" w:rsidRDefault="00B53E53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‘We’ve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>this plan many times, people.  Let’s use our back up plan.  We can do it.’</w:t>
      </w:r>
    </w:p>
    <w:p w14:paraId="39025AE0" w14:textId="32BBC0A9" w:rsidR="00B53E53" w:rsidRPr="005A3071" w:rsidRDefault="00B53E53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The party of five looked at each other, their expressions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 xml:space="preserve"> tangible hope.</w:t>
      </w:r>
    </w:p>
    <w:p w14:paraId="5D15E9F5" w14:textId="67DAEC7B" w:rsidR="00BE3924" w:rsidRPr="005A3071" w:rsidRDefault="00B53E53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Mina spoke again. ‘Let’</w:t>
      </w:r>
      <w:r w:rsidR="00BE3924" w:rsidRPr="005A3071">
        <w:rPr>
          <w:color w:val="000000" w:themeColor="text1"/>
        </w:rPr>
        <w:t>s</w:t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</w:rPr>
        <w:t>the main lines</w:t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  <w:u w:val="dotted" w:color="7F7F7F" w:themeColor="text1" w:themeTint="80"/>
        </w:rPr>
        <w:tab/>
      </w:r>
      <w:r w:rsidR="00BE3924" w:rsidRPr="005A3071">
        <w:rPr>
          <w:color w:val="000000" w:themeColor="text1"/>
        </w:rPr>
        <w:t>manually.’</w:t>
      </w:r>
    </w:p>
    <w:p w14:paraId="5F42337E" w14:textId="1E439BBF" w:rsidR="00152E6D" w:rsidRPr="005A3071" w:rsidRDefault="00152E6D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D</w:t>
      </w:r>
      <w:r w:rsidR="00BE3924" w:rsidRPr="005A3071">
        <w:rPr>
          <w:color w:val="000000" w:themeColor="text1"/>
        </w:rPr>
        <w:t>espite the hold-up</w:t>
      </w:r>
      <w:r w:rsidRPr="005A3071">
        <w:rPr>
          <w:color w:val="000000" w:themeColor="text1"/>
        </w:rPr>
        <w:t>, the Queens quickly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="00D16C06" w:rsidRPr="005A3071">
        <w:rPr>
          <w:color w:val="000000" w:themeColor="text1"/>
        </w:rPr>
        <w:t>identifying the main power lines</w:t>
      </w:r>
      <w:r w:rsidRPr="005A3071">
        <w:rPr>
          <w:color w:val="000000" w:themeColor="text1"/>
        </w:rPr>
        <w:t>.</w:t>
      </w:r>
    </w:p>
    <w:p w14:paraId="5EAF3D8C" w14:textId="632717FA" w:rsidR="00BE3924" w:rsidRPr="005A3071" w:rsidRDefault="00BE3924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They spread out and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>the layout of the power grid.</w:t>
      </w:r>
    </w:p>
    <w:p w14:paraId="58F1775E" w14:textId="17730BD8" w:rsidR="00D16C06" w:rsidRPr="005A3071" w:rsidRDefault="00D16C06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 xml:space="preserve">The picked </w:t>
      </w:r>
      <w:r w:rsidR="00264E6B" w:rsidRPr="005A3071">
        <w:rPr>
          <w:color w:val="000000" w:themeColor="text1"/>
        </w:rPr>
        <w:t>up</w:t>
      </w:r>
      <w:r w:rsidRPr="005A3071">
        <w:rPr>
          <w:color w:val="000000" w:themeColor="text1"/>
        </w:rPr>
        <w:t xml:space="preserve"> their handheld bandsaw and</w:t>
      </w:r>
      <w:r w:rsidR="00264E6B" w:rsidRPr="005A3071">
        <w:rPr>
          <w:color w:val="000000" w:themeColor="text1"/>
          <w:u w:val="dotted" w:color="7F7F7F" w:themeColor="text1" w:themeTint="80"/>
        </w:rPr>
        <w:tab/>
      </w:r>
      <w:r w:rsidR="00264E6B" w:rsidRPr="005A3071">
        <w:rPr>
          <w:color w:val="000000" w:themeColor="text1"/>
          <w:u w:val="dotted" w:color="7F7F7F" w:themeColor="text1" w:themeTint="80"/>
        </w:rPr>
        <w:tab/>
      </w:r>
      <w:r w:rsidR="00264E6B" w:rsidRPr="005A3071">
        <w:rPr>
          <w:color w:val="000000" w:themeColor="text1"/>
          <w:u w:val="dotted" w:color="7F7F7F" w:themeColor="text1" w:themeTint="80"/>
        </w:rPr>
        <w:tab/>
      </w:r>
      <w:r w:rsidR="00264E6B" w:rsidRPr="005A3071">
        <w:rPr>
          <w:color w:val="000000" w:themeColor="text1"/>
          <w:u w:val="dotted" w:color="7F7F7F" w:themeColor="text1" w:themeTint="80"/>
        </w:rPr>
        <w:tab/>
      </w:r>
      <w:r w:rsidR="00A90778" w:rsidRPr="005A3071">
        <w:rPr>
          <w:color w:val="000000" w:themeColor="text1"/>
        </w:rPr>
        <w:t>the cables.</w:t>
      </w:r>
    </w:p>
    <w:p w14:paraId="0C26685E" w14:textId="4A252764" w:rsidR="0080780E" w:rsidRPr="005A3071" w:rsidRDefault="0080780E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Everyone was wearing ear protection, making it easier to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>the noise.</w:t>
      </w:r>
    </w:p>
    <w:p w14:paraId="41322B25" w14:textId="0C1A0E6B" w:rsidR="00374CCB" w:rsidRPr="005A3071" w:rsidRDefault="00374CCB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They had nearly cut through, but Mina started to feel uneasy and couldn’t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 xml:space="preserve">it 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>.</w:t>
      </w:r>
    </w:p>
    <w:p w14:paraId="341C8AEE" w14:textId="28E3BA41" w:rsidR="00374CCB" w:rsidRPr="005A3071" w:rsidRDefault="00374CCB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  <w:sz w:val="21"/>
          <w:szCs w:val="21"/>
        </w:rPr>
      </w:pPr>
      <w:r w:rsidRPr="005A3071">
        <w:rPr>
          <w:color w:val="000000" w:themeColor="text1"/>
          <w:sz w:val="21"/>
          <w:szCs w:val="21"/>
        </w:rPr>
        <w:lastRenderedPageBreak/>
        <w:t>She studied her four comrades.  Had someone</w:t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  <w:u w:val="dotted" w:color="7F7F7F" w:themeColor="text1" w:themeTint="80"/>
        </w:rPr>
        <w:tab/>
      </w:r>
      <w:r w:rsidRPr="005A3071">
        <w:rPr>
          <w:color w:val="000000" w:themeColor="text1"/>
          <w:sz w:val="21"/>
          <w:szCs w:val="21"/>
        </w:rPr>
        <w:t>one of their party?  Was one of them a spy?</w:t>
      </w:r>
    </w:p>
    <w:p w14:paraId="029DC7D4" w14:textId="1DBB9B11" w:rsidR="00374CCB" w:rsidRPr="005A3071" w:rsidRDefault="00374CCB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Their map of the plastics plant had been guaranteed and verified.  Mina frowned; she wouldn’t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="00BC4C43" w:rsidRPr="005A3071">
        <w:rPr>
          <w:color w:val="000000" w:themeColor="text1"/>
          <w:u w:val="dotted" w:color="7F7F7F" w:themeColor="text1" w:themeTint="80"/>
        </w:rPr>
        <w:t xml:space="preserve"> </w:t>
      </w:r>
      <w:r w:rsidRPr="005A3071">
        <w:rPr>
          <w:color w:val="000000" w:themeColor="text1"/>
        </w:rPr>
        <w:t>betrayal.</w:t>
      </w:r>
    </w:p>
    <w:p w14:paraId="7577BE39" w14:textId="333B1D87" w:rsidR="00374CCB" w:rsidRPr="005A3071" w:rsidRDefault="001C6567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 xml:space="preserve">‘We’ve cut through!’ </w:t>
      </w:r>
      <w:r w:rsidR="0080780E" w:rsidRPr="005A3071">
        <w:rPr>
          <w:color w:val="000000" w:themeColor="text1"/>
        </w:rPr>
        <w:t xml:space="preserve"> </w:t>
      </w:r>
      <w:r w:rsidR="00C03D4A" w:rsidRPr="005A3071">
        <w:rPr>
          <w:color w:val="000000" w:themeColor="text1"/>
        </w:rPr>
        <w:t>Gwen announced and</w:t>
      </w:r>
      <w:r w:rsidR="00054E32" w:rsidRPr="005A3071">
        <w:rPr>
          <w:color w:val="000000" w:themeColor="text1"/>
        </w:rPr>
        <w:t xml:space="preserve"> the next person</w:t>
      </w:r>
      <w:r w:rsidR="00C03D4A" w:rsidRPr="005A3071">
        <w:rPr>
          <w:color w:val="000000" w:themeColor="text1"/>
          <w:u w:val="dotted" w:color="7F7F7F" w:themeColor="text1" w:themeTint="80"/>
        </w:rPr>
        <w:tab/>
      </w:r>
      <w:r w:rsidR="00C03D4A" w:rsidRPr="005A3071">
        <w:rPr>
          <w:color w:val="000000" w:themeColor="text1"/>
          <w:u w:val="dotted" w:color="7F7F7F" w:themeColor="text1" w:themeTint="80"/>
        </w:rPr>
        <w:tab/>
      </w:r>
      <w:r w:rsidR="00C03D4A" w:rsidRPr="005A3071">
        <w:rPr>
          <w:color w:val="000000" w:themeColor="text1"/>
          <w:u w:val="dotted" w:color="7F7F7F" w:themeColor="text1" w:themeTint="80"/>
        </w:rPr>
        <w:tab/>
      </w:r>
      <w:r w:rsidR="00C03D4A" w:rsidRPr="005A3071">
        <w:rPr>
          <w:color w:val="000000" w:themeColor="text1"/>
          <w:u w:val="dotted" w:color="7F7F7F" w:themeColor="text1" w:themeTint="80"/>
        </w:rPr>
        <w:tab/>
      </w:r>
      <w:r w:rsidR="00C03D4A" w:rsidRPr="005A3071">
        <w:rPr>
          <w:color w:val="000000" w:themeColor="text1"/>
        </w:rPr>
        <w:t xml:space="preserve"> the bandsaw while her comrade rested.</w:t>
      </w:r>
    </w:p>
    <w:p w14:paraId="630F3107" w14:textId="4EF35428" w:rsidR="00C03D4A" w:rsidRPr="005A3071" w:rsidRDefault="00FC00FF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>Mina brushed aside her suspicions for now, aware of a way to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 xml:space="preserve"> the hiccup with the map.</w:t>
      </w:r>
    </w:p>
    <w:p w14:paraId="769A51BD" w14:textId="34D63C2D" w:rsidR="004A0D28" w:rsidRPr="005A3071" w:rsidRDefault="004A0D28" w:rsidP="00C9568F">
      <w:pPr>
        <w:pStyle w:val="ListParagraph"/>
        <w:numPr>
          <w:ilvl w:val="0"/>
          <w:numId w:val="1"/>
        </w:numPr>
        <w:spacing w:after="240" w:line="360" w:lineRule="auto"/>
        <w:ind w:left="425" w:hanging="357"/>
        <w:contextualSpacing w:val="0"/>
        <w:rPr>
          <w:color w:val="000000" w:themeColor="text1"/>
        </w:rPr>
      </w:pPr>
      <w:r w:rsidRPr="005A3071">
        <w:rPr>
          <w:color w:val="000000" w:themeColor="text1"/>
        </w:rPr>
        <w:t xml:space="preserve">No one could </w:t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  <w:u w:val="dotted" w:color="7F7F7F" w:themeColor="text1" w:themeTint="80"/>
        </w:rPr>
        <w:tab/>
      </w:r>
      <w:proofErr w:type="gramStart"/>
      <w:r w:rsidRPr="005A3071">
        <w:rPr>
          <w:color w:val="000000" w:themeColor="text1"/>
          <w:u w:val="dotted" w:color="7F7F7F" w:themeColor="text1" w:themeTint="80"/>
        </w:rPr>
        <w:tab/>
      </w:r>
      <w:r w:rsidRPr="005A3071">
        <w:rPr>
          <w:color w:val="000000" w:themeColor="text1"/>
        </w:rPr>
        <w:t xml:space="preserve">  the</w:t>
      </w:r>
      <w:proofErr w:type="gramEnd"/>
      <w:r w:rsidRPr="005A3071">
        <w:rPr>
          <w:color w:val="000000" w:themeColor="text1"/>
        </w:rPr>
        <w:t xml:space="preserve"> Green Queens, after all…</w:t>
      </w:r>
    </w:p>
    <w:p w14:paraId="680B213A" w14:textId="25F5799B" w:rsidR="00F339A1" w:rsidRDefault="00054E32">
      <w:pPr>
        <w:rPr>
          <w:color w:val="000000" w:themeColor="text1"/>
        </w:rPr>
      </w:pPr>
      <w:r w:rsidRPr="005A3071">
        <w:rPr>
          <w:color w:val="000000" w:themeColor="text1"/>
        </w:rPr>
        <w:br w:type="page"/>
      </w:r>
    </w:p>
    <w:p w14:paraId="77DF3E3D" w14:textId="02AFD854" w:rsidR="00F339A1" w:rsidRPr="00102294" w:rsidRDefault="00F339A1" w:rsidP="00F339A1">
      <w:r w:rsidRPr="00102294">
        <w:t>ANSWERS</w:t>
      </w:r>
      <w:bookmarkStart w:id="0" w:name="_GoBack"/>
      <w:bookmarkEnd w:id="0"/>
    </w:p>
    <w:p w14:paraId="1BD8C64C" w14:textId="1F40112A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set out</w:t>
      </w:r>
    </w:p>
    <w:p w14:paraId="663C11F9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set back</w:t>
      </w:r>
    </w:p>
    <w:p w14:paraId="298A586C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set out</w:t>
      </w:r>
    </w:p>
    <w:p w14:paraId="3B6EEE58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slipped up</w:t>
      </w:r>
    </w:p>
    <w:p w14:paraId="29BA67E8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put off</w:t>
      </w:r>
    </w:p>
    <w:p w14:paraId="6F310320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talk … out of</w:t>
      </w:r>
    </w:p>
    <w:p w14:paraId="4651C648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set in</w:t>
      </w:r>
    </w:p>
    <w:p w14:paraId="4A30821C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run over</w:t>
      </w:r>
    </w:p>
    <w:p w14:paraId="41FC50BA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taking on</w:t>
      </w:r>
    </w:p>
    <w:p w14:paraId="07B1C046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track down</w:t>
      </w:r>
    </w:p>
    <w:p w14:paraId="4929E298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set about</w:t>
      </w:r>
    </w:p>
    <w:p w14:paraId="66E6BEA7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worked out</w:t>
      </w:r>
    </w:p>
    <w:p w14:paraId="3D2CF9EA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set upon</w:t>
      </w:r>
    </w:p>
    <w:p w14:paraId="017C5968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put up with</w:t>
      </w:r>
    </w:p>
    <w:p w14:paraId="1A7EA4A1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shake … off</w:t>
      </w:r>
    </w:p>
    <w:p w14:paraId="077E70A9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taken off</w:t>
      </w:r>
    </w:p>
    <w:p w14:paraId="18B4BCE8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stand for</w:t>
      </w:r>
    </w:p>
    <w:p w14:paraId="68BFC045" w14:textId="77777777" w:rsidR="00F339A1" w:rsidRPr="00102294" w:rsidRDefault="00F339A1" w:rsidP="00F339A1">
      <w:pPr>
        <w:pStyle w:val="ListParagraph"/>
        <w:numPr>
          <w:ilvl w:val="0"/>
          <w:numId w:val="10"/>
        </w:numPr>
      </w:pPr>
      <w:r w:rsidRPr="00102294">
        <w:t>took over</w:t>
      </w:r>
    </w:p>
    <w:sectPr w:rsidR="00F339A1" w:rsidRPr="00102294" w:rsidSect="005A30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FB9"/>
    <w:multiLevelType w:val="hybridMultilevel"/>
    <w:tmpl w:val="44F82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5D16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571D2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D121C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91BCA"/>
    <w:multiLevelType w:val="hybridMultilevel"/>
    <w:tmpl w:val="49B40F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34DB2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65E47"/>
    <w:multiLevelType w:val="hybridMultilevel"/>
    <w:tmpl w:val="72FA6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407D1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D7BD7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B05BB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01D8C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97FD3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C0F59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02D4A"/>
    <w:multiLevelType w:val="hybridMultilevel"/>
    <w:tmpl w:val="6EAE8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2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1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334"/>
    <w:rsid w:val="00054E32"/>
    <w:rsid w:val="0006033C"/>
    <w:rsid w:val="00076536"/>
    <w:rsid w:val="00102294"/>
    <w:rsid w:val="00141487"/>
    <w:rsid w:val="00152E6D"/>
    <w:rsid w:val="001C6567"/>
    <w:rsid w:val="00260FAC"/>
    <w:rsid w:val="00264E6B"/>
    <w:rsid w:val="002750C9"/>
    <w:rsid w:val="00313334"/>
    <w:rsid w:val="00374CCB"/>
    <w:rsid w:val="0039489F"/>
    <w:rsid w:val="003F3549"/>
    <w:rsid w:val="004A0D28"/>
    <w:rsid w:val="00505F14"/>
    <w:rsid w:val="005A3071"/>
    <w:rsid w:val="00752159"/>
    <w:rsid w:val="00807235"/>
    <w:rsid w:val="0080780E"/>
    <w:rsid w:val="008626C1"/>
    <w:rsid w:val="00A90778"/>
    <w:rsid w:val="00B53E53"/>
    <w:rsid w:val="00B57376"/>
    <w:rsid w:val="00BC4C43"/>
    <w:rsid w:val="00BE3924"/>
    <w:rsid w:val="00C03D4A"/>
    <w:rsid w:val="00C9568F"/>
    <w:rsid w:val="00D16C06"/>
    <w:rsid w:val="00D32206"/>
    <w:rsid w:val="00EE6949"/>
    <w:rsid w:val="00F200F5"/>
    <w:rsid w:val="00F339A1"/>
    <w:rsid w:val="00FA38D4"/>
    <w:rsid w:val="00FC00FF"/>
    <w:rsid w:val="00FF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47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489F"/>
    <w:pPr>
      <w:ind w:left="720"/>
      <w:contextualSpacing/>
    </w:pPr>
  </w:style>
  <w:style w:type="table" w:styleId="TableGrid">
    <w:name w:val="Table Grid"/>
    <w:basedOn w:val="TableNormal"/>
    <w:uiPriority w:val="59"/>
    <w:rsid w:val="0015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Vivian Ivy</dc:creator>
  <cp:keywords/>
  <dc:description/>
  <cp:lastModifiedBy>Chan Golda Ming-Xin</cp:lastModifiedBy>
  <cp:revision>17</cp:revision>
  <cp:lastPrinted>2018-05-28T01:05:00Z</cp:lastPrinted>
  <dcterms:created xsi:type="dcterms:W3CDTF">2018-05-20T23:14:00Z</dcterms:created>
  <dcterms:modified xsi:type="dcterms:W3CDTF">2018-06-02T13:42:00Z</dcterms:modified>
</cp:coreProperties>
</file>