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CDC" w:rsidRDefault="00DD0245">
      <w:r>
        <w:rPr>
          <w:rFonts w:ascii="Times New Roman" w:hAnsi="Times New Roman"/>
        </w:rPr>
        <w:t>Đối với chức năng nhỏ, không yêu cầu tương tác nhiều với cơ sở dữ liệu (sửa, xóa, các cột ít</w:t>
      </w:r>
      <w:r w:rsidR="00335F7A">
        <w:rPr>
          <w:rFonts w:ascii="Times New Roman" w:hAnsi="Times New Roman"/>
        </w:rPr>
        <w:t xml:space="preserve">, </w:t>
      </w:r>
      <w:bookmarkStart w:id="0" w:name="_GoBack"/>
      <w:bookmarkEnd w:id="0"/>
      <w:r>
        <w:rPr>
          <w:rFonts w:ascii="Times New Roman" w:hAnsi="Times New Roman"/>
        </w:rPr>
        <w:t>không hiển thị truy vấn phức tạp, …) Ta có thể không cần tạo Model mà kết hợp trực tiếp trong action của Controller.</w:t>
      </w:r>
    </w:p>
    <w:p w:rsidR="003E6CDC" w:rsidRDefault="00DD0245">
      <w:r>
        <w:rPr>
          <w:rFonts w:ascii="Times New Roman" w:hAnsi="Times New Roman"/>
        </w:rPr>
        <w:t>module.config.php → getServiceConfig()</w:t>
      </w:r>
    </w:p>
    <w:p w:rsidR="003E6CDC" w:rsidRDefault="00DD0245">
      <w:pPr>
        <w:pStyle w:val="PreformattedText"/>
        <w:shd w:val="clear" w:color="auto" w:fill="FFFFFF"/>
        <w:rPr>
          <w:rFonts w:ascii="DejaVu Sans Mono" w:hAnsi="DejaVu Sans Mono"/>
          <w:color w:val="A9B7C6"/>
          <w:sz w:val="23"/>
          <w:highlight w:val="white"/>
        </w:rPr>
      </w:pPr>
      <w:r>
        <w:rPr>
          <w:rFonts w:ascii="Ubuntu" w:hAnsi="Ubuntu"/>
          <w:color w:val="6A8759"/>
          <w:highlight w:val="white"/>
        </w:rPr>
        <w:t xml:space="preserve">'chatTable' </w:t>
      </w:r>
      <w:r>
        <w:rPr>
          <w:rFonts w:ascii="Ubuntu" w:hAnsi="Ubuntu"/>
          <w:color w:val="A9B7C6"/>
          <w:highlight w:val="white"/>
        </w:rPr>
        <w:t xml:space="preserve">=&gt; </w:t>
      </w:r>
      <w:r>
        <w:rPr>
          <w:rFonts w:ascii="Ubuntu" w:hAnsi="Ubuntu"/>
          <w:b/>
          <w:color w:val="CC7832"/>
          <w:highlight w:val="white"/>
        </w:rPr>
        <w:t>function</w:t>
      </w:r>
      <w:r>
        <w:rPr>
          <w:rFonts w:ascii="Ubuntu" w:hAnsi="Ubuntu"/>
          <w:color w:val="A9B7C6"/>
          <w:highlight w:val="white"/>
        </w:rPr>
        <w:t>(</w:t>
      </w:r>
      <w:r>
        <w:rPr>
          <w:rFonts w:ascii="Ubuntu" w:hAnsi="Ubuntu"/>
          <w:color w:val="9876AA"/>
          <w:highlight w:val="white"/>
        </w:rPr>
        <w:t>$sm</w:t>
      </w:r>
      <w:r>
        <w:rPr>
          <w:rFonts w:ascii="Ubuntu" w:hAnsi="Ubuntu"/>
          <w:color w:val="A9B7C6"/>
          <w:highlight w:val="white"/>
        </w:rPr>
        <w:t>){</w:t>
      </w:r>
    </w:p>
    <w:p w:rsidR="003E6CDC" w:rsidRDefault="00DD0245">
      <w:pPr>
        <w:pStyle w:val="PreformattedText"/>
        <w:shd w:val="clear" w:color="auto" w:fill="FFFFFF"/>
        <w:rPr>
          <w:color w:val="A9B7C6"/>
          <w:highlight w:val="white"/>
        </w:rPr>
      </w:pPr>
      <w:r>
        <w:rPr>
          <w:rFonts w:ascii="Ubuntu" w:hAnsi="Ubuntu"/>
          <w:color w:val="A9B7C6"/>
          <w:highlight w:val="white"/>
        </w:rPr>
        <w:t xml:space="preserve">    </w:t>
      </w:r>
      <w:r>
        <w:rPr>
          <w:rFonts w:ascii="Ubuntu" w:hAnsi="Ubuntu"/>
          <w:color w:val="9876AA"/>
          <w:highlight w:val="white"/>
        </w:rPr>
        <w:t xml:space="preserve">$adapter </w:t>
      </w:r>
      <w:r>
        <w:rPr>
          <w:rFonts w:ascii="Ubuntu" w:hAnsi="Ubuntu"/>
          <w:color w:val="A9B7C6"/>
          <w:highlight w:val="white"/>
        </w:rPr>
        <w:t xml:space="preserve">= </w:t>
      </w:r>
      <w:r>
        <w:rPr>
          <w:rFonts w:ascii="Ubuntu" w:hAnsi="Ubuntu"/>
          <w:color w:val="9876AA"/>
          <w:highlight w:val="white"/>
        </w:rPr>
        <w:t>$sm</w:t>
      </w:r>
      <w:r>
        <w:rPr>
          <w:rFonts w:ascii="Ubuntu" w:hAnsi="Ubuntu"/>
          <w:color w:val="A9B7C6"/>
          <w:highlight w:val="white"/>
        </w:rPr>
        <w:t>-&gt;</w:t>
      </w:r>
      <w:r>
        <w:rPr>
          <w:rFonts w:ascii="Ubuntu" w:hAnsi="Ubuntu"/>
          <w:color w:val="FFC66D"/>
          <w:highlight w:val="white"/>
        </w:rPr>
        <w:t>get</w:t>
      </w:r>
      <w:r>
        <w:rPr>
          <w:rFonts w:ascii="Ubuntu" w:hAnsi="Ubuntu"/>
          <w:color w:val="A9B7C6"/>
          <w:highlight w:val="white"/>
        </w:rPr>
        <w:t>(</w:t>
      </w:r>
      <w:r>
        <w:rPr>
          <w:rFonts w:ascii="Ubuntu" w:hAnsi="Ubuntu"/>
          <w:color w:val="6A8759"/>
          <w:highlight w:val="white"/>
        </w:rPr>
        <w:t>'Zend\Db\Adapter\Adapter'</w:t>
      </w:r>
      <w:r>
        <w:rPr>
          <w:rFonts w:ascii="Ubuntu" w:hAnsi="Ubuntu"/>
          <w:color w:val="A9B7C6"/>
          <w:highlight w:val="white"/>
        </w:rPr>
        <w:t>)</w:t>
      </w:r>
      <w:r>
        <w:rPr>
          <w:rFonts w:ascii="Ubuntu" w:hAnsi="Ubuntu"/>
          <w:color w:val="CC7832"/>
          <w:highlight w:val="white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  <w:highlight w:val="white"/>
        </w:rPr>
      </w:pPr>
      <w:r>
        <w:rPr>
          <w:rFonts w:ascii="Ubuntu" w:hAnsi="Ubuntu"/>
          <w:color w:val="CC7832"/>
          <w:highlight w:val="white"/>
        </w:rPr>
        <w:t xml:space="preserve">    </w:t>
      </w:r>
      <w:r>
        <w:rPr>
          <w:rFonts w:ascii="Ubuntu" w:hAnsi="Ubuntu"/>
          <w:color w:val="9876AA"/>
          <w:highlight w:val="white"/>
        </w:rPr>
        <w:t xml:space="preserve">$tableGW </w:t>
      </w:r>
      <w:r>
        <w:rPr>
          <w:rFonts w:ascii="Ubuntu" w:hAnsi="Ubuntu"/>
          <w:color w:val="A9B7C6"/>
          <w:highlight w:val="white"/>
        </w:rPr>
        <w:t xml:space="preserve">= </w:t>
      </w:r>
      <w:r>
        <w:rPr>
          <w:rFonts w:ascii="Ubuntu" w:hAnsi="Ubuntu"/>
          <w:b/>
          <w:color w:val="CC7832"/>
          <w:highlight w:val="white"/>
        </w:rPr>
        <w:t xml:space="preserve">new </w:t>
      </w:r>
      <w:r>
        <w:rPr>
          <w:rFonts w:ascii="Ubuntu" w:hAnsi="Ubuntu"/>
          <w:color w:val="A9B7C6"/>
          <w:highlight w:val="white"/>
        </w:rPr>
        <w:t>\Zend\Db\TableGateway\TableGateway(</w:t>
      </w:r>
      <w:r>
        <w:rPr>
          <w:rFonts w:ascii="Ubuntu" w:hAnsi="Ubuntu"/>
          <w:color w:val="6A8759"/>
          <w:highlight w:val="white"/>
        </w:rPr>
        <w:t>'chats'</w:t>
      </w:r>
      <w:r>
        <w:rPr>
          <w:rFonts w:ascii="Ubuntu" w:hAnsi="Ubuntu"/>
          <w:color w:val="CC7832"/>
          <w:highlight w:val="white"/>
        </w:rPr>
        <w:t>,</w:t>
      </w:r>
      <w:r>
        <w:rPr>
          <w:rFonts w:ascii="Ubuntu" w:hAnsi="Ubuntu"/>
          <w:color w:val="9876AA"/>
          <w:highlight w:val="white"/>
        </w:rPr>
        <w:t>$adapter</w:t>
      </w:r>
      <w:r>
        <w:rPr>
          <w:rFonts w:ascii="Ubuntu" w:hAnsi="Ubuntu"/>
          <w:color w:val="A9B7C6"/>
          <w:highlight w:val="white"/>
        </w:rPr>
        <w:t>)</w:t>
      </w:r>
      <w:r>
        <w:rPr>
          <w:rFonts w:ascii="Ubuntu" w:hAnsi="Ubuntu"/>
          <w:color w:val="CC7832"/>
          <w:highlight w:val="white"/>
        </w:rPr>
        <w:t>;</w:t>
      </w:r>
    </w:p>
    <w:p w:rsidR="003E6CDC" w:rsidRDefault="00DD0245">
      <w:pPr>
        <w:pStyle w:val="PreformattedText"/>
        <w:shd w:val="clear" w:color="auto" w:fill="FFFFFF"/>
        <w:rPr>
          <w:highlight w:val="white"/>
        </w:rPr>
      </w:pPr>
      <w:r>
        <w:rPr>
          <w:rFonts w:ascii="Ubuntu" w:hAnsi="Ubuntu"/>
          <w:color w:val="CC7832"/>
          <w:highlight w:val="white"/>
        </w:rPr>
        <w:t xml:space="preserve">    </w:t>
      </w:r>
      <w:r>
        <w:rPr>
          <w:rFonts w:ascii="Ubuntu" w:hAnsi="Ubuntu"/>
          <w:b/>
          <w:color w:val="CC7832"/>
          <w:highlight w:val="white"/>
        </w:rPr>
        <w:t xml:space="preserve">return </w:t>
      </w:r>
      <w:r>
        <w:rPr>
          <w:rFonts w:ascii="Ubuntu" w:hAnsi="Ubuntu"/>
          <w:color w:val="9876AA"/>
          <w:highlight w:val="white"/>
        </w:rPr>
        <w:t>$tableGW</w:t>
      </w:r>
      <w:r>
        <w:rPr>
          <w:rFonts w:ascii="Ubuntu" w:hAnsi="Ubuntu"/>
          <w:color w:val="CC7832"/>
          <w:highlight w:val="white"/>
        </w:rPr>
        <w:t>;</w:t>
      </w:r>
    </w:p>
    <w:p w:rsidR="003E6CDC" w:rsidRDefault="00DD0245">
      <w:pPr>
        <w:pStyle w:val="PreformattedText"/>
        <w:shd w:val="clear" w:color="auto" w:fill="FFFFFF"/>
        <w:rPr>
          <w:rFonts w:ascii="Ubuntu" w:hAnsi="Ubuntu"/>
        </w:rPr>
      </w:pPr>
      <w:r>
        <w:rPr>
          <w:rFonts w:ascii="Ubuntu" w:hAnsi="Ubuntu"/>
          <w:color w:val="A9B7C6"/>
          <w:highlight w:val="white"/>
        </w:rPr>
        <w:t>}</w:t>
      </w:r>
    </w:p>
    <w:p w:rsidR="003E6CDC" w:rsidRDefault="00DD0245">
      <w:pPr>
        <w:pStyle w:val="PreformattedText"/>
        <w:shd w:val="clear" w:color="auto" w:fill="FFFFFF"/>
        <w:rPr>
          <w:rFonts w:ascii="DejaVu Sans Mono" w:hAnsi="DejaVu Sans Mono"/>
          <w:color w:val="A9B7C6"/>
          <w:sz w:val="23"/>
          <w:highlight w:val="white"/>
        </w:rPr>
      </w:pPr>
      <w:r>
        <w:rPr>
          <w:rFonts w:ascii="Ubuntu" w:hAnsi="Ubuntu"/>
          <w:color w:val="000000"/>
          <w:highlight w:val="white"/>
        </w:rPr>
        <w:t>Controller</w:t>
      </w:r>
    </w:p>
    <w:p w:rsidR="003E6CDC" w:rsidRDefault="00DD0245">
      <w:pPr>
        <w:pStyle w:val="PreformattedText"/>
        <w:shd w:val="clear" w:color="auto" w:fill="FFFFFF"/>
        <w:rPr>
          <w:rFonts w:ascii="DejaVu Sans Mono" w:hAnsi="DejaVu Sans Mono"/>
          <w:color w:val="A9B7C6"/>
          <w:sz w:val="23"/>
        </w:rPr>
      </w:pPr>
      <w:r>
        <w:rPr>
          <w:rFonts w:ascii="Ubuntu" w:hAnsi="Ubuntu"/>
          <w:b/>
          <w:color w:val="CC7832"/>
        </w:rPr>
        <w:t xml:space="preserve">public function </w:t>
      </w:r>
      <w:r>
        <w:rPr>
          <w:rFonts w:ascii="Ubuntu" w:hAnsi="Ubuntu"/>
          <w:color w:val="FFC66D"/>
        </w:rPr>
        <w:t>listMessageAction</w:t>
      </w:r>
      <w:r>
        <w:rPr>
          <w:rFonts w:ascii="Ubuntu" w:hAnsi="Ubuntu"/>
          <w:color w:val="000000"/>
        </w:rPr>
        <w:t>(){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A9B7C6"/>
        </w:rPr>
        <w:t xml:space="preserve">    </w:t>
      </w:r>
      <w:r>
        <w:rPr>
          <w:rFonts w:ascii="Ubuntu" w:hAnsi="Ubuntu"/>
          <w:color w:val="9876AA"/>
        </w:rPr>
        <w:t xml:space="preserve">$sm </w:t>
      </w:r>
      <w:r>
        <w:rPr>
          <w:rFonts w:ascii="Ubuntu" w:hAnsi="Ubuntu"/>
          <w:color w:val="A9B7C6"/>
        </w:rPr>
        <w:t xml:space="preserve">= </w:t>
      </w:r>
      <w:r>
        <w:rPr>
          <w:rFonts w:ascii="Ubuntu" w:hAnsi="Ubuntu"/>
          <w:color w:val="9876AA"/>
        </w:rPr>
        <w:t>$this</w:t>
      </w:r>
      <w:r>
        <w:rPr>
          <w:rFonts w:ascii="Ubuntu" w:hAnsi="Ubuntu"/>
          <w:color w:val="A9B7C6"/>
        </w:rPr>
        <w:t>-&gt;</w:t>
      </w:r>
      <w:r>
        <w:rPr>
          <w:rFonts w:ascii="Ubuntu" w:hAnsi="Ubuntu"/>
          <w:color w:val="FFC66D"/>
        </w:rPr>
        <w:t>getServiceLocator</w:t>
      </w:r>
      <w:r>
        <w:rPr>
          <w:rFonts w:ascii="Ubuntu" w:hAnsi="Ubuntu"/>
          <w:color w:val="A9B7C6"/>
        </w:rPr>
        <w:t>()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color w:val="9876AA"/>
        </w:rPr>
        <w:t xml:space="preserve">$chatTable </w:t>
      </w:r>
      <w:r>
        <w:rPr>
          <w:rFonts w:ascii="Ubuntu" w:hAnsi="Ubuntu"/>
          <w:color w:val="A9B7C6"/>
        </w:rPr>
        <w:t xml:space="preserve">= </w:t>
      </w:r>
      <w:r>
        <w:rPr>
          <w:rFonts w:ascii="Ubuntu" w:hAnsi="Ubuntu"/>
          <w:color w:val="9876AA"/>
        </w:rPr>
        <w:t>$sm</w:t>
      </w:r>
      <w:r>
        <w:rPr>
          <w:rFonts w:ascii="Ubuntu" w:hAnsi="Ubuntu"/>
          <w:color w:val="A9B7C6"/>
        </w:rPr>
        <w:t>-&gt;</w:t>
      </w:r>
      <w:r>
        <w:rPr>
          <w:rFonts w:ascii="Ubuntu" w:hAnsi="Ubuntu"/>
          <w:color w:val="FFC66D"/>
        </w:rPr>
        <w:t>get</w:t>
      </w:r>
      <w:r>
        <w:rPr>
          <w:rFonts w:ascii="Ubuntu" w:hAnsi="Ubuntu"/>
          <w:color w:val="A9B7C6"/>
        </w:rPr>
        <w:t>(</w:t>
      </w:r>
      <w:r>
        <w:rPr>
          <w:rFonts w:ascii="Ubuntu" w:hAnsi="Ubuntu"/>
          <w:color w:val="6A8759"/>
        </w:rPr>
        <w:t>'chatTable'</w:t>
      </w:r>
      <w:r>
        <w:rPr>
          <w:rFonts w:ascii="Ubuntu" w:hAnsi="Ubuntu"/>
          <w:color w:val="A9B7C6"/>
        </w:rPr>
        <w:t>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color w:val="9876AA"/>
        </w:rPr>
        <w:t xml:space="preserve">$query </w:t>
      </w:r>
      <w:r>
        <w:rPr>
          <w:rFonts w:ascii="Ubuntu" w:hAnsi="Ubuntu"/>
          <w:color w:val="A9B7C6"/>
        </w:rPr>
        <w:t xml:space="preserve">= </w:t>
      </w:r>
      <w:r>
        <w:rPr>
          <w:rFonts w:ascii="Ubuntu" w:hAnsi="Ubuntu"/>
          <w:color w:val="9876AA"/>
        </w:rPr>
        <w:t>$chatTable</w:t>
      </w:r>
      <w:r>
        <w:rPr>
          <w:rFonts w:ascii="Ubuntu" w:hAnsi="Ubuntu"/>
          <w:color w:val="A9B7C6"/>
        </w:rPr>
        <w:t>-&gt;</w:t>
      </w:r>
      <w:r>
        <w:rPr>
          <w:rFonts w:ascii="Ubuntu" w:hAnsi="Ubuntu"/>
          <w:color w:val="FFC66D"/>
        </w:rPr>
        <w:t>getSql</w:t>
      </w:r>
      <w:r>
        <w:rPr>
          <w:rFonts w:ascii="Ubuntu" w:hAnsi="Ubuntu"/>
          <w:color w:val="A9B7C6"/>
        </w:rPr>
        <w:t>()-&gt;</w:t>
      </w:r>
      <w:r>
        <w:rPr>
          <w:rFonts w:ascii="Ubuntu" w:hAnsi="Ubuntu"/>
          <w:color w:val="FFC66D"/>
        </w:rPr>
        <w:t>select</w:t>
      </w:r>
      <w:r>
        <w:rPr>
          <w:rFonts w:ascii="Ubuntu" w:hAnsi="Ubuntu"/>
          <w:color w:val="A9B7C6"/>
        </w:rPr>
        <w:t>()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color w:val="9876AA"/>
        </w:rPr>
        <w:t>$query</w:t>
      </w:r>
      <w:r>
        <w:rPr>
          <w:rFonts w:ascii="Ubuntu" w:hAnsi="Ubuntu"/>
          <w:color w:val="A9B7C6"/>
        </w:rPr>
        <w:t>-&gt;</w:t>
      </w:r>
      <w:r>
        <w:rPr>
          <w:rFonts w:ascii="Ubuntu" w:hAnsi="Ubuntu"/>
          <w:color w:val="FFC66D"/>
        </w:rPr>
        <w:t>join</w:t>
      </w:r>
      <w:r>
        <w:rPr>
          <w:rFonts w:ascii="Ubuntu" w:hAnsi="Ubuntu"/>
          <w:color w:val="A9B7C6"/>
        </w:rPr>
        <w:t>(</w:t>
      </w:r>
      <w:r>
        <w:rPr>
          <w:rFonts w:ascii="Ubuntu" w:hAnsi="Ubuntu"/>
          <w:color w:val="6A8759"/>
        </w:rPr>
        <w:t>'user'</w:t>
      </w:r>
      <w:r>
        <w:rPr>
          <w:rFonts w:ascii="Ubuntu" w:hAnsi="Ubuntu"/>
          <w:color w:val="CC7832"/>
        </w:rPr>
        <w:t>,</w:t>
      </w:r>
      <w:r>
        <w:rPr>
          <w:rFonts w:ascii="Ubuntu" w:hAnsi="Ubuntu"/>
          <w:color w:val="6A8759"/>
        </w:rPr>
        <w:t>'user.id = chats.user_id'</w:t>
      </w:r>
      <w:r>
        <w:rPr>
          <w:rFonts w:ascii="Ubuntu" w:hAnsi="Ubuntu"/>
          <w:color w:val="CC7832"/>
        </w:rPr>
        <w:t>,</w:t>
      </w:r>
      <w:r>
        <w:rPr>
          <w:rFonts w:ascii="Ubuntu" w:hAnsi="Ubuntu"/>
          <w:b/>
          <w:color w:val="CC7832"/>
        </w:rPr>
        <w:t>array</w:t>
      </w:r>
      <w:r>
        <w:rPr>
          <w:rFonts w:ascii="Ubuntu" w:hAnsi="Ubuntu"/>
          <w:color w:val="A9B7C6"/>
        </w:rPr>
        <w:t>(</w:t>
      </w:r>
      <w:r>
        <w:rPr>
          <w:rFonts w:ascii="Ubuntu" w:hAnsi="Ubuntu"/>
          <w:color w:val="6A8759"/>
        </w:rPr>
        <w:t>'username'</w:t>
      </w:r>
      <w:r>
        <w:rPr>
          <w:rFonts w:ascii="Ubuntu" w:hAnsi="Ubuntu"/>
          <w:color w:val="A9B7C6"/>
        </w:rPr>
        <w:t>))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color w:val="9876AA"/>
        </w:rPr>
        <w:t xml:space="preserve">$data </w:t>
      </w:r>
      <w:r>
        <w:rPr>
          <w:rFonts w:ascii="Ubuntu" w:hAnsi="Ubuntu"/>
          <w:color w:val="A9B7C6"/>
        </w:rPr>
        <w:t xml:space="preserve">= </w:t>
      </w:r>
      <w:r>
        <w:rPr>
          <w:rFonts w:ascii="Ubuntu" w:hAnsi="Ubuntu"/>
          <w:color w:val="9876AA"/>
        </w:rPr>
        <w:t>$chatTable</w:t>
      </w:r>
      <w:r>
        <w:rPr>
          <w:rFonts w:ascii="Ubuntu" w:hAnsi="Ubuntu"/>
          <w:color w:val="A9B7C6"/>
        </w:rPr>
        <w:t>-&gt;</w:t>
      </w:r>
      <w:r>
        <w:rPr>
          <w:rFonts w:ascii="Ubuntu" w:hAnsi="Ubuntu"/>
          <w:color w:val="FFC66D"/>
        </w:rPr>
        <w:t>selectWith</w:t>
      </w:r>
      <w:r>
        <w:rPr>
          <w:rFonts w:ascii="Ubuntu" w:hAnsi="Ubuntu"/>
          <w:color w:val="A9B7C6"/>
        </w:rPr>
        <w:t>(</w:t>
      </w:r>
      <w:r>
        <w:rPr>
          <w:rFonts w:ascii="Ubuntu" w:hAnsi="Ubuntu"/>
          <w:color w:val="9876AA"/>
        </w:rPr>
        <w:t>$query</w:t>
      </w:r>
      <w:r>
        <w:rPr>
          <w:rFonts w:ascii="Ubuntu" w:hAnsi="Ubuntu"/>
          <w:color w:val="A9B7C6"/>
        </w:rPr>
        <w:t>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color w:val="9876AA"/>
        </w:rPr>
        <w:t xml:space="preserve">$view </w:t>
      </w:r>
      <w:r>
        <w:rPr>
          <w:rFonts w:ascii="Ubuntu" w:hAnsi="Ubuntu"/>
          <w:color w:val="A9B7C6"/>
        </w:rPr>
        <w:t xml:space="preserve">= </w:t>
      </w:r>
      <w:r>
        <w:rPr>
          <w:rFonts w:ascii="Ubuntu" w:hAnsi="Ubuntu"/>
          <w:b/>
          <w:color w:val="CC7832"/>
        </w:rPr>
        <w:t xml:space="preserve">new </w:t>
      </w:r>
      <w:r>
        <w:rPr>
          <w:rFonts w:ascii="Ubuntu" w:hAnsi="Ubuntu"/>
          <w:color w:val="A9B7C6"/>
        </w:rPr>
        <w:t>ViewModel(</w:t>
      </w:r>
      <w:r>
        <w:rPr>
          <w:rFonts w:ascii="Ubuntu" w:hAnsi="Ubuntu"/>
          <w:b/>
          <w:color w:val="CC7832"/>
        </w:rPr>
        <w:t>array</w:t>
      </w:r>
      <w:r>
        <w:rPr>
          <w:rFonts w:ascii="Ubuntu" w:hAnsi="Ubuntu"/>
          <w:color w:val="A9B7C6"/>
        </w:rPr>
        <w:t>(</w:t>
      </w:r>
      <w:r>
        <w:rPr>
          <w:rFonts w:ascii="Ubuntu" w:hAnsi="Ubuntu"/>
          <w:color w:val="6A8759"/>
        </w:rPr>
        <w:t xml:space="preserve">'data' </w:t>
      </w:r>
      <w:r>
        <w:rPr>
          <w:rFonts w:ascii="Ubuntu" w:hAnsi="Ubuntu"/>
          <w:color w:val="A9B7C6"/>
        </w:rPr>
        <w:t xml:space="preserve">=&gt; </w:t>
      </w:r>
      <w:r>
        <w:rPr>
          <w:rFonts w:ascii="Ubuntu" w:hAnsi="Ubuntu"/>
          <w:color w:val="9876AA"/>
        </w:rPr>
        <w:t>$data</w:t>
      </w:r>
      <w:r>
        <w:rPr>
          <w:rFonts w:ascii="Ubuntu" w:hAnsi="Ubuntu"/>
          <w:color w:val="A9B7C6"/>
        </w:rPr>
        <w:t>))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color w:val="9876AA"/>
        </w:rPr>
        <w:t>$view</w:t>
      </w:r>
      <w:r>
        <w:rPr>
          <w:rFonts w:ascii="Ubuntu" w:hAnsi="Ubuntu"/>
          <w:color w:val="A9B7C6"/>
        </w:rPr>
        <w:t>-&gt;</w:t>
      </w:r>
      <w:r>
        <w:rPr>
          <w:rFonts w:ascii="Ubuntu" w:hAnsi="Ubuntu"/>
          <w:color w:val="FFC66D"/>
        </w:rPr>
        <w:t>setTerminal</w:t>
      </w:r>
      <w:r>
        <w:rPr>
          <w:rFonts w:ascii="Ubuntu" w:hAnsi="Ubuntu"/>
          <w:color w:val="A9B7C6"/>
        </w:rPr>
        <w:t>(</w:t>
      </w:r>
      <w:r>
        <w:rPr>
          <w:rFonts w:ascii="Ubuntu" w:hAnsi="Ubuntu"/>
          <w:b/>
          <w:color w:val="CC7832"/>
        </w:rPr>
        <w:t>true</w:t>
      </w:r>
      <w:r>
        <w:rPr>
          <w:rFonts w:ascii="Ubuntu" w:hAnsi="Ubuntu"/>
          <w:color w:val="A9B7C6"/>
        </w:rPr>
        <w:t>)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color w:val="A9B7C6"/>
        </w:rPr>
      </w:pPr>
      <w:r>
        <w:rPr>
          <w:rFonts w:ascii="Ubuntu" w:hAnsi="Ubuntu"/>
          <w:color w:val="CC7832"/>
        </w:rPr>
        <w:t xml:space="preserve">    </w:t>
      </w:r>
      <w:r>
        <w:rPr>
          <w:rFonts w:ascii="Ubuntu" w:hAnsi="Ubuntu"/>
          <w:b/>
          <w:color w:val="CC7832"/>
        </w:rPr>
        <w:t xml:space="preserve">return </w:t>
      </w:r>
      <w:r>
        <w:rPr>
          <w:rFonts w:ascii="Ubuntu" w:hAnsi="Ubuntu"/>
          <w:color w:val="9876AA"/>
        </w:rPr>
        <w:t>$view</w:t>
      </w:r>
      <w:r>
        <w:rPr>
          <w:rFonts w:ascii="Ubuntu" w:hAnsi="Ubuntu"/>
          <w:color w:val="CC7832"/>
        </w:rPr>
        <w:t>;</w:t>
      </w:r>
    </w:p>
    <w:p w:rsidR="003E6CDC" w:rsidRDefault="00DD0245">
      <w:pPr>
        <w:pStyle w:val="PreformattedText"/>
        <w:shd w:val="clear" w:color="auto" w:fill="FFFFFF"/>
        <w:rPr>
          <w:rFonts w:ascii="DejaVu Sans Mono" w:hAnsi="DejaVu Sans Mono"/>
          <w:color w:val="A9B7C6"/>
          <w:sz w:val="23"/>
        </w:rPr>
      </w:pPr>
      <w:r>
        <w:rPr>
          <w:rFonts w:ascii="Ubuntu" w:hAnsi="Ubuntu"/>
          <w:color w:val="A9B7C6"/>
        </w:rPr>
        <w:t>}</w:t>
      </w:r>
    </w:p>
    <w:p w:rsidR="003E6CDC" w:rsidRDefault="00DD0245">
      <w:pPr>
        <w:pStyle w:val="PreformattedText"/>
        <w:shd w:val="clear" w:color="auto" w:fill="FFFFFF"/>
        <w:rPr>
          <w:rFonts w:ascii="DejaVu Sans Mono" w:hAnsi="DejaVu Sans Mono"/>
          <w:color w:val="A9B7C6"/>
          <w:sz w:val="23"/>
          <w:highlight w:val="white"/>
        </w:rPr>
      </w:pPr>
      <w:r>
        <w:rPr>
          <w:rFonts w:ascii="Ubuntu" w:hAnsi="Ubuntu"/>
          <w:color w:val="000000"/>
          <w:highlight w:val="white"/>
        </w:rPr>
        <w:t>View → index.phtml</w:t>
      </w:r>
      <w:r w:rsidR="00160D40">
        <w:rPr>
          <w:rFonts w:ascii="Ubuntu" w:hAnsi="Ubuntu"/>
          <w:color w:val="000000"/>
          <w:highlight w:val="white"/>
        </w:rPr>
        <w:t xml:space="preserve"> 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b/>
          <w:color w:val="CC7832"/>
          <w:highlight w:val="white"/>
        </w:rPr>
      </w:pPr>
      <w:r w:rsidRPr="001F7DEC">
        <w:rPr>
          <w:rFonts w:ascii="Times New Roman" w:hAnsi="Times New Roman" w:cs="Times New Roman"/>
          <w:b/>
          <w:color w:val="000000"/>
          <w:highlight w:val="white"/>
        </w:rPr>
        <w:t>&lt;?php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A9B7C6"/>
          <w:highlight w:val="white"/>
        </w:rPr>
      </w:pPr>
      <w:r w:rsidRPr="001F7DEC">
        <w:rPr>
          <w:rFonts w:ascii="Times New Roman" w:hAnsi="Times New Roman" w:cs="Times New Roman"/>
          <w:color w:val="CC7832"/>
          <w:highlight w:val="white"/>
        </w:rPr>
        <w:t xml:space="preserve">    </w:t>
      </w:r>
      <w:r w:rsidRPr="001F7DEC">
        <w:rPr>
          <w:rFonts w:ascii="Times New Roman" w:hAnsi="Times New Roman" w:cs="Times New Roman"/>
          <w:color w:val="9876AA"/>
          <w:highlight w:val="white"/>
        </w:rPr>
        <w:t>$this</w:t>
      </w:r>
      <w:r w:rsidRPr="001F7DEC">
        <w:rPr>
          <w:rFonts w:ascii="Times New Roman" w:hAnsi="Times New Roman" w:cs="Times New Roman"/>
          <w:color w:val="A9B7C6"/>
          <w:highlight w:val="white"/>
        </w:rPr>
        <w:t>-&gt;</w:t>
      </w:r>
      <w:r w:rsidRPr="001F7DEC">
        <w:rPr>
          <w:rFonts w:ascii="Times New Roman" w:hAnsi="Times New Roman" w:cs="Times New Roman"/>
          <w:color w:val="FFC66D"/>
          <w:highlight w:val="white"/>
        </w:rPr>
        <w:t>headScript</w:t>
      </w:r>
      <w:r w:rsidRPr="001F7DEC">
        <w:rPr>
          <w:rFonts w:ascii="Times New Roman" w:hAnsi="Times New Roman" w:cs="Times New Roman"/>
          <w:color w:val="A9B7C6"/>
          <w:highlight w:val="white"/>
        </w:rPr>
        <w:t>()-&gt;</w:t>
      </w:r>
      <w:r w:rsidRPr="001F7DEC">
        <w:rPr>
          <w:rFonts w:ascii="Times New Roman" w:hAnsi="Times New Roman" w:cs="Times New Roman"/>
          <w:color w:val="FFC66D"/>
          <w:highlight w:val="white"/>
        </w:rPr>
        <w:t>appendScript</w:t>
      </w:r>
      <w:r w:rsidRPr="001F7DEC">
        <w:rPr>
          <w:rFonts w:ascii="Times New Roman" w:hAnsi="Times New Roman" w:cs="Times New Roman"/>
          <w:color w:val="A9B7C6"/>
          <w:highlight w:val="white"/>
        </w:rPr>
        <w:t>(</w:t>
      </w:r>
      <w:r w:rsidRPr="001F7DEC">
        <w:rPr>
          <w:rFonts w:ascii="Times New Roman" w:hAnsi="Times New Roman" w:cs="Times New Roman"/>
          <w:color w:val="6A8759"/>
          <w:highlight w:val="white"/>
        </w:rPr>
        <w:t>'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$(document).ready(function(){</w:t>
      </w:r>
    </w:p>
    <w:p w:rsidR="00DD0245" w:rsidRDefault="00DD0245">
      <w:pPr>
        <w:pStyle w:val="PreformattedText"/>
        <w:shd w:val="clear" w:color="auto" w:fill="FFFFFF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    $("#refresh").click(function(e){   </w:t>
      </w:r>
    </w:p>
    <w:p w:rsidR="003E6CDC" w:rsidRPr="001F7DEC" w:rsidRDefault="00DD0245">
      <w:pPr>
        <w:pStyle w:val="PreformattedText"/>
        <w:shd w:val="clear" w:color="auto" w:fill="FFFFFF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</w:t>
      </w:r>
      <w:r w:rsidRPr="001F7DEC">
        <w:rPr>
          <w:rFonts w:ascii="Times New Roman" w:hAnsi="Times New Roman" w:cs="Times New Roman"/>
          <w:color w:val="6A8759"/>
          <w:highlight w:val="white"/>
        </w:rPr>
        <w:tab/>
      </w:r>
      <w:r>
        <w:rPr>
          <w:rFonts w:ascii="Times New Roman" w:hAnsi="Times New Roman" w:cs="Times New Roman"/>
          <w:color w:val="6A8759"/>
          <w:highlight w:val="white"/>
        </w:rPr>
        <w:tab/>
      </w:r>
      <w:r w:rsidRPr="001F7DEC">
        <w:rPr>
          <w:rFonts w:ascii="Times New Roman" w:hAnsi="Times New Roman" w:cs="Times New Roman"/>
          <w:color w:val="6A8759"/>
          <w:highlight w:val="white"/>
        </w:rPr>
        <w:t>document.getElementById("iframeMess").contentWindow.location.reload(true);</w:t>
      </w:r>
    </w:p>
    <w:p w:rsidR="003E6CDC" w:rsidRPr="001F7DEC" w:rsidRDefault="00DD0245">
      <w:pPr>
        <w:pStyle w:val="PreformattedText"/>
        <w:shd w:val="clear" w:color="auto" w:fill="FFFFFF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    });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    setInterval(refreshIframe,30000);</w:t>
      </w:r>
    </w:p>
    <w:p w:rsidR="00DD0245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    function refreshIframe(){</w:t>
      </w:r>
    </w:p>
    <w:p w:rsidR="003E6CDC" w:rsidRPr="001F7DEC" w:rsidRDefault="00DD0245" w:rsidP="00DD0245">
      <w:pPr>
        <w:pStyle w:val="PreformattedText"/>
        <w:shd w:val="clear" w:color="auto" w:fill="FFFFFF"/>
        <w:ind w:right="86" w:firstLine="720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     document.getElementById("iframeMess").contentWindow.location.reload(true);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        }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6A8759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lastRenderedPageBreak/>
        <w:t xml:space="preserve">        });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A9B7C6"/>
          <w:highlight w:val="white"/>
        </w:rPr>
      </w:pPr>
      <w:r w:rsidRPr="001F7DEC">
        <w:rPr>
          <w:rFonts w:ascii="Times New Roman" w:hAnsi="Times New Roman" w:cs="Times New Roman"/>
          <w:color w:val="6A8759"/>
          <w:highlight w:val="white"/>
        </w:rPr>
        <w:t xml:space="preserve">    '</w:t>
      </w:r>
      <w:r w:rsidRPr="001F7DEC">
        <w:rPr>
          <w:rFonts w:ascii="Times New Roman" w:hAnsi="Times New Roman" w:cs="Times New Roman"/>
          <w:color w:val="CC7832"/>
          <w:highlight w:val="white"/>
        </w:rPr>
        <w:t>,</w:t>
      </w:r>
      <w:r w:rsidRPr="001F7DEC">
        <w:rPr>
          <w:rFonts w:ascii="Times New Roman" w:hAnsi="Times New Roman" w:cs="Times New Roman"/>
          <w:color w:val="6A8759"/>
          <w:highlight w:val="white"/>
        </w:rPr>
        <w:t>'text/javascript'</w:t>
      </w:r>
      <w:r w:rsidRPr="001F7DEC">
        <w:rPr>
          <w:rFonts w:ascii="Times New Roman" w:hAnsi="Times New Roman" w:cs="Times New Roman"/>
          <w:color w:val="A9B7C6"/>
          <w:highlight w:val="white"/>
        </w:rPr>
        <w:t>)</w:t>
      </w:r>
      <w:r w:rsidRPr="001F7DEC">
        <w:rPr>
          <w:rFonts w:ascii="Times New Roman" w:hAnsi="Times New Roman" w:cs="Times New Roman"/>
          <w:color w:val="CC7832"/>
          <w:highlight w:val="white"/>
        </w:rPr>
        <w:t>;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b/>
          <w:color w:val="CC7832"/>
          <w:highlight w:val="white"/>
        </w:rPr>
      </w:pPr>
      <w:r w:rsidRPr="001F7DEC">
        <w:rPr>
          <w:rFonts w:ascii="Times New Roman" w:hAnsi="Times New Roman" w:cs="Times New Roman"/>
          <w:b/>
          <w:color w:val="CC7832"/>
          <w:highlight w:val="white"/>
        </w:rPr>
        <w:t>?&gt;</w:t>
      </w:r>
    </w:p>
    <w:p w:rsidR="003E6CDC" w:rsidRPr="001F7DEC" w:rsidRDefault="00DD0245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A9B7C6"/>
        </w:rPr>
      </w:pPr>
      <w:r w:rsidRPr="001F7DEC">
        <w:rPr>
          <w:rFonts w:ascii="Times New Roman" w:hAnsi="Times New Roman" w:cs="Times New Roman"/>
          <w:color w:val="E8BF6A"/>
          <w:highlight w:val="white"/>
        </w:rPr>
        <w:t xml:space="preserve">        &lt;iframe </w:t>
      </w:r>
      <w:r w:rsidRPr="001F7DEC">
        <w:rPr>
          <w:rFonts w:ascii="Times New Roman" w:hAnsi="Times New Roman" w:cs="Times New Roman"/>
          <w:color w:val="BABABA"/>
          <w:highlight w:val="white"/>
        </w:rPr>
        <w:t>src=</w:t>
      </w:r>
      <w:r w:rsidRPr="001F7DEC">
        <w:rPr>
          <w:rFonts w:ascii="Times New Roman" w:hAnsi="Times New Roman" w:cs="Times New Roman"/>
          <w:color w:val="A5C261"/>
          <w:highlight w:val="white"/>
        </w:rPr>
        <w:t>"</w:t>
      </w:r>
      <w:r w:rsidRPr="001F7DEC">
        <w:rPr>
          <w:rFonts w:ascii="Times New Roman" w:hAnsi="Times New Roman" w:cs="Times New Roman"/>
          <w:b/>
          <w:color w:val="CC7832"/>
          <w:highlight w:val="white"/>
        </w:rPr>
        <w:t xml:space="preserve">&lt;?php echo </w:t>
      </w:r>
      <w:r w:rsidRPr="001F7DEC">
        <w:rPr>
          <w:rFonts w:ascii="Times New Roman" w:hAnsi="Times New Roman" w:cs="Times New Roman"/>
          <w:color w:val="9876AA"/>
          <w:highlight w:val="white"/>
        </w:rPr>
        <w:t>$this</w:t>
      </w:r>
      <w:r w:rsidRPr="001F7DEC">
        <w:rPr>
          <w:rFonts w:ascii="Times New Roman" w:hAnsi="Times New Roman" w:cs="Times New Roman"/>
          <w:color w:val="A9B7C6"/>
          <w:highlight w:val="white"/>
        </w:rPr>
        <w:t>-&gt;</w:t>
      </w:r>
      <w:r w:rsidRPr="001F7DEC">
        <w:rPr>
          <w:rFonts w:ascii="Times New Roman" w:hAnsi="Times New Roman" w:cs="Times New Roman"/>
          <w:color w:val="FFC66D"/>
          <w:highlight w:val="white"/>
        </w:rPr>
        <w:t>url</w:t>
      </w:r>
      <w:r w:rsidRPr="001F7DEC">
        <w:rPr>
          <w:rFonts w:ascii="Times New Roman" w:hAnsi="Times New Roman" w:cs="Times New Roman"/>
          <w:color w:val="A9B7C6"/>
          <w:highlight w:val="white"/>
        </w:rPr>
        <w:t>(</w:t>
      </w:r>
      <w:r w:rsidRPr="001F7DEC">
        <w:rPr>
          <w:rFonts w:ascii="Times New Roman" w:hAnsi="Times New Roman" w:cs="Times New Roman"/>
          <w:color w:val="6A8759"/>
          <w:highlight w:val="white"/>
        </w:rPr>
        <w:t>'train/chat'</w:t>
      </w:r>
      <w:r w:rsidRPr="001F7DEC">
        <w:rPr>
          <w:rFonts w:ascii="Times New Roman" w:hAnsi="Times New Roman" w:cs="Times New Roman"/>
          <w:color w:val="CC7832"/>
          <w:highlight w:val="white"/>
        </w:rPr>
        <w:t>,</w:t>
      </w:r>
      <w:r w:rsidRPr="001F7DEC">
        <w:rPr>
          <w:rFonts w:ascii="Times New Roman" w:hAnsi="Times New Roman" w:cs="Times New Roman"/>
          <w:b/>
          <w:color w:val="CC7832"/>
          <w:highlight w:val="white"/>
        </w:rPr>
        <w:t>array</w:t>
      </w:r>
      <w:r w:rsidRPr="001F7DEC">
        <w:rPr>
          <w:rFonts w:ascii="Times New Roman" w:hAnsi="Times New Roman" w:cs="Times New Roman"/>
          <w:color w:val="A9B7C6"/>
          <w:highlight w:val="white"/>
        </w:rPr>
        <w:t>(</w:t>
      </w:r>
      <w:r w:rsidRPr="001F7DEC">
        <w:rPr>
          <w:rFonts w:ascii="Times New Roman" w:hAnsi="Times New Roman" w:cs="Times New Roman"/>
          <w:color w:val="6A8759"/>
          <w:highlight w:val="white"/>
        </w:rPr>
        <w:t>'action'</w:t>
      </w:r>
      <w:r w:rsidRPr="001F7DEC">
        <w:rPr>
          <w:rFonts w:ascii="Times New Roman" w:hAnsi="Times New Roman" w:cs="Times New Roman"/>
          <w:color w:val="A9B7C6"/>
          <w:highlight w:val="white"/>
        </w:rPr>
        <w:t>=&gt;</w:t>
      </w:r>
      <w:r w:rsidRPr="001F7DEC">
        <w:rPr>
          <w:rFonts w:ascii="Times New Roman" w:hAnsi="Times New Roman" w:cs="Times New Roman"/>
          <w:color w:val="6A8759"/>
          <w:highlight w:val="white"/>
        </w:rPr>
        <w:t>'listMessage'</w:t>
      </w:r>
      <w:r w:rsidRPr="001F7DEC">
        <w:rPr>
          <w:rFonts w:ascii="Times New Roman" w:hAnsi="Times New Roman" w:cs="Times New Roman"/>
          <w:color w:val="A9B7C6"/>
          <w:highlight w:val="white"/>
        </w:rPr>
        <w:t>))</w:t>
      </w:r>
      <w:r w:rsidRPr="001F7DEC">
        <w:rPr>
          <w:rFonts w:ascii="Times New Roman" w:hAnsi="Times New Roman" w:cs="Times New Roman"/>
          <w:b/>
          <w:color w:val="CC7832"/>
          <w:highlight w:val="white"/>
        </w:rPr>
        <w:t>?&gt;</w:t>
      </w:r>
      <w:r w:rsidRPr="001F7DEC">
        <w:rPr>
          <w:rFonts w:ascii="Times New Roman" w:hAnsi="Times New Roman" w:cs="Times New Roman"/>
          <w:color w:val="A5C261"/>
          <w:highlight w:val="white"/>
        </w:rPr>
        <w:t>"</w:t>
      </w:r>
      <w:r w:rsidRPr="001F7DEC">
        <w:rPr>
          <w:rFonts w:ascii="Times New Roman" w:hAnsi="Times New Roman" w:cs="Times New Roman"/>
          <w:color w:val="A5C261"/>
        </w:rPr>
        <w:t xml:space="preserve"> </w:t>
      </w:r>
      <w:r w:rsidRPr="001F7DEC">
        <w:rPr>
          <w:rFonts w:ascii="Times New Roman" w:hAnsi="Times New Roman" w:cs="Times New Roman"/>
          <w:color w:val="BABABA"/>
        </w:rPr>
        <w:t>id=</w:t>
      </w:r>
      <w:r w:rsidRPr="001F7DEC">
        <w:rPr>
          <w:rFonts w:ascii="Times New Roman" w:hAnsi="Times New Roman" w:cs="Times New Roman"/>
          <w:color w:val="A5C261"/>
        </w:rPr>
        <w:t xml:space="preserve">'iframeMess' </w:t>
      </w:r>
      <w:r w:rsidRPr="001F7DEC">
        <w:rPr>
          <w:rFonts w:ascii="Times New Roman" w:hAnsi="Times New Roman" w:cs="Times New Roman"/>
          <w:color w:val="BABABA"/>
        </w:rPr>
        <w:t>frameborder=</w:t>
      </w:r>
      <w:r w:rsidRPr="001F7DEC">
        <w:rPr>
          <w:rFonts w:ascii="Times New Roman" w:hAnsi="Times New Roman" w:cs="Times New Roman"/>
          <w:color w:val="A5C261"/>
        </w:rPr>
        <w:t xml:space="preserve">"0" </w:t>
      </w:r>
      <w:r w:rsidRPr="001F7DEC">
        <w:rPr>
          <w:rFonts w:ascii="Times New Roman" w:hAnsi="Times New Roman" w:cs="Times New Roman"/>
          <w:color w:val="BABABA"/>
        </w:rPr>
        <w:t>height=</w:t>
      </w:r>
      <w:r w:rsidRPr="001F7DEC">
        <w:rPr>
          <w:rFonts w:ascii="Times New Roman" w:hAnsi="Times New Roman" w:cs="Times New Roman"/>
          <w:color w:val="A5C261"/>
        </w:rPr>
        <w:t xml:space="preserve">"250px" </w:t>
      </w:r>
      <w:r w:rsidRPr="001F7DEC">
        <w:rPr>
          <w:rFonts w:ascii="Times New Roman" w:hAnsi="Times New Roman" w:cs="Times New Roman"/>
          <w:color w:val="BABABA"/>
        </w:rPr>
        <w:t>width=</w:t>
      </w:r>
      <w:r w:rsidRPr="001F7DEC">
        <w:rPr>
          <w:rFonts w:ascii="Times New Roman" w:hAnsi="Times New Roman" w:cs="Times New Roman"/>
          <w:color w:val="A5C261"/>
        </w:rPr>
        <w:t>"500px"</w:t>
      </w:r>
      <w:r w:rsidRPr="001F7DEC">
        <w:rPr>
          <w:rFonts w:ascii="Times New Roman" w:hAnsi="Times New Roman" w:cs="Times New Roman"/>
          <w:color w:val="E8BF6A"/>
        </w:rPr>
        <w:t>&gt;&lt;/iframe&gt;</w:t>
      </w:r>
    </w:p>
    <w:p w:rsidR="003E6CDC" w:rsidRPr="001F7DEC" w:rsidRDefault="003E6CDC">
      <w:pPr>
        <w:pStyle w:val="PreformattedText"/>
        <w:shd w:val="clear" w:color="auto" w:fill="FFFFFF"/>
        <w:ind w:right="86"/>
        <w:rPr>
          <w:rFonts w:ascii="Times New Roman" w:hAnsi="Times New Roman" w:cs="Times New Roman"/>
          <w:color w:val="000000"/>
        </w:rPr>
      </w:pPr>
    </w:p>
    <w:p w:rsidR="003E6CDC" w:rsidRDefault="003E6CDC">
      <w:pPr>
        <w:pStyle w:val="PreformattedText"/>
        <w:shd w:val="clear" w:color="auto" w:fill="FFFFFF"/>
        <w:rPr>
          <w:rFonts w:ascii="Times New Roman" w:hAnsi="Times New Roman"/>
        </w:rPr>
      </w:pPr>
    </w:p>
    <w:p w:rsidR="003E6CDC" w:rsidRDefault="003E6CDC">
      <w:pPr>
        <w:shd w:val="clear" w:color="auto" w:fill="FFFFFF"/>
      </w:pPr>
    </w:p>
    <w:sectPr w:rsidR="003E6CD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DejaVu Sans Mon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DC"/>
    <w:rsid w:val="00160D40"/>
    <w:rsid w:val="001F7DEC"/>
    <w:rsid w:val="00335F7A"/>
    <w:rsid w:val="003E6CDC"/>
    <w:rsid w:val="00D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A7"/>
  <w15:docId w15:val="{D8F9223B-1E5F-4A9C-93AA-5AF9EC5E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Binhth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dc:description/>
  <cp:lastModifiedBy>Hữu Đạt Nguyễn</cp:lastModifiedBy>
  <cp:revision>16</cp:revision>
  <dcterms:created xsi:type="dcterms:W3CDTF">2018-03-19T16:15:00Z</dcterms:created>
  <dcterms:modified xsi:type="dcterms:W3CDTF">2018-04-15T18:32:00Z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