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46DD4268" w:rsidR="005A51C1" w:rsidRPr="00FF5E49" w:rsidRDefault="009C0E9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Administración de Base de Datos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692AA384" w:rsidR="005A51C1" w:rsidRPr="00FF5E49" w:rsidRDefault="0015443C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Quinto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7801B4F0" w14:textId="0CAC347D" w:rsidR="003806CA" w:rsidRPr="007A0E6B" w:rsidRDefault="003806CA" w:rsidP="007A0E6B">
      <w:pPr>
        <w:pStyle w:val="Sinespaciado"/>
        <w:jc w:val="center"/>
        <w:rPr>
          <w:b/>
          <w:bCs/>
          <w:sz w:val="32"/>
          <w:szCs w:val="32"/>
          <w:lang w:val="es-EC"/>
        </w:rPr>
      </w:pPr>
      <w:r w:rsidRPr="007A0E6B">
        <w:rPr>
          <w:b/>
          <w:bCs/>
          <w:sz w:val="32"/>
          <w:szCs w:val="32"/>
          <w:lang w:val="es-EC"/>
        </w:rPr>
        <w:t>EXAMEN 1</w:t>
      </w:r>
    </w:p>
    <w:p w14:paraId="0687EB90" w14:textId="73DE68E9" w:rsidR="003806CA" w:rsidRPr="007A0E6B" w:rsidRDefault="003806CA" w:rsidP="007A0E6B">
      <w:pPr>
        <w:pStyle w:val="Sinespaciado"/>
        <w:jc w:val="center"/>
        <w:rPr>
          <w:b/>
          <w:bCs/>
          <w:sz w:val="32"/>
          <w:szCs w:val="32"/>
          <w:lang w:val="es-EC"/>
        </w:rPr>
      </w:pPr>
      <w:r w:rsidRPr="007A0E6B">
        <w:rPr>
          <w:b/>
          <w:bCs/>
          <w:sz w:val="32"/>
          <w:szCs w:val="32"/>
          <w:lang w:val="es-EC"/>
        </w:rPr>
        <w:t>ADMINISTRACIÓN DE BASE DE DATOS</w:t>
      </w:r>
    </w:p>
    <w:p w14:paraId="366BB911" w14:textId="5DA795EB" w:rsidR="0071664C" w:rsidRDefault="0071664C" w:rsidP="003806CA">
      <w:pPr>
        <w:jc w:val="center"/>
        <w:rPr>
          <w:rFonts w:cs="Calibri"/>
          <w:b/>
          <w:sz w:val="32"/>
          <w:szCs w:val="32"/>
          <w:lang w:val="es-EC"/>
        </w:rPr>
      </w:pPr>
    </w:p>
    <w:p w14:paraId="012F42EC" w14:textId="3D1AE367" w:rsidR="0071664C" w:rsidRDefault="0071664C" w:rsidP="0071664C">
      <w:pPr>
        <w:rPr>
          <w:rFonts w:cs="Calibri"/>
          <w:bCs/>
          <w:lang w:val="es-EC"/>
        </w:rPr>
      </w:pPr>
      <w:r w:rsidRPr="0071664C">
        <w:rPr>
          <w:rFonts w:cs="Calibri"/>
          <w:bCs/>
          <w:lang w:val="es-EC"/>
        </w:rPr>
        <w:t>Presentar una solución para el siguiente escenario planteado:</w:t>
      </w:r>
    </w:p>
    <w:p w14:paraId="4B92CA86" w14:textId="597043EE" w:rsidR="00BA6F48" w:rsidRDefault="00BA6F48" w:rsidP="0071664C">
      <w:pPr>
        <w:rPr>
          <w:rFonts w:cs="Calibri"/>
          <w:bCs/>
          <w:lang w:val="es-EC"/>
        </w:rPr>
      </w:pPr>
    </w:p>
    <w:p w14:paraId="0CA68CAF" w14:textId="77777777" w:rsidR="00FD4F70" w:rsidRDefault="00FD4F70" w:rsidP="0071664C">
      <w:pPr>
        <w:rPr>
          <w:rFonts w:cs="Calibri"/>
          <w:bCs/>
          <w:lang w:val="es-EC"/>
        </w:rPr>
      </w:pPr>
    </w:p>
    <w:p w14:paraId="42EAE5B7" w14:textId="4A00681A" w:rsidR="00BA6F48" w:rsidRDefault="00BA6F48" w:rsidP="0071664C">
      <w:pPr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>Presentar el diagrama de la entidad que cumpla con los siguientes requerimientos:</w:t>
      </w:r>
    </w:p>
    <w:p w14:paraId="559ABC60" w14:textId="77777777" w:rsidR="00BA6F48" w:rsidRDefault="00BA6F48" w:rsidP="0071664C">
      <w:pPr>
        <w:rPr>
          <w:rFonts w:cs="Calibri"/>
          <w:bCs/>
          <w:lang w:val="es-EC"/>
        </w:rPr>
      </w:pPr>
    </w:p>
    <w:p w14:paraId="3F850D8C" w14:textId="1CAAB5CC" w:rsidR="00BA6F48" w:rsidRDefault="00BA6F48" w:rsidP="0071664C">
      <w:pPr>
        <w:rPr>
          <w:rFonts w:cs="Calibri"/>
          <w:bCs/>
          <w:lang w:val="es-EC"/>
        </w:rPr>
      </w:pPr>
      <w:r w:rsidRPr="00BA6F48">
        <w:rPr>
          <w:rFonts w:cs="Calibri"/>
          <w:b/>
          <w:lang w:val="es-EC"/>
        </w:rPr>
        <w:t>Nombre de la entidad:</w:t>
      </w:r>
      <w:r>
        <w:rPr>
          <w:rFonts w:cs="Calibri"/>
          <w:bCs/>
          <w:lang w:val="es-EC"/>
        </w:rPr>
        <w:t xml:space="preserve"> </w:t>
      </w:r>
      <w:r w:rsidRPr="00FF46B7">
        <w:rPr>
          <w:rFonts w:ascii="Courier New" w:hAnsi="Courier New" w:cs="Courier New"/>
          <w:bCs/>
          <w:lang w:val="es-EC"/>
        </w:rPr>
        <w:t>Transacci</w:t>
      </w:r>
      <w:r w:rsidR="00010702">
        <w:rPr>
          <w:rFonts w:ascii="Courier New" w:hAnsi="Courier New" w:cs="Courier New"/>
          <w:bCs/>
          <w:lang w:val="es-EC"/>
        </w:rPr>
        <w:t>o</w:t>
      </w:r>
      <w:r w:rsidRPr="00FF46B7">
        <w:rPr>
          <w:rFonts w:ascii="Courier New" w:hAnsi="Courier New" w:cs="Courier New"/>
          <w:bCs/>
          <w:lang w:val="es-EC"/>
        </w:rPr>
        <w:t>n</w:t>
      </w:r>
    </w:p>
    <w:p w14:paraId="67D3145E" w14:textId="27C143CD" w:rsidR="00BA6F48" w:rsidRDefault="00BA6F48" w:rsidP="0071664C">
      <w:pPr>
        <w:rPr>
          <w:rFonts w:cs="Calibri"/>
          <w:bCs/>
          <w:lang w:val="es-EC"/>
        </w:rPr>
      </w:pPr>
    </w:p>
    <w:p w14:paraId="3C52C74B" w14:textId="2D633014" w:rsidR="00BA6F48" w:rsidRPr="00BA6F48" w:rsidRDefault="00BA6F48" w:rsidP="0071664C">
      <w:pPr>
        <w:rPr>
          <w:rFonts w:cs="Calibri"/>
          <w:b/>
          <w:lang w:val="es-EC"/>
        </w:rPr>
      </w:pPr>
      <w:r w:rsidRPr="00BA6F48">
        <w:rPr>
          <w:rFonts w:cs="Calibri"/>
          <w:b/>
          <w:lang w:val="es-EC"/>
        </w:rPr>
        <w:t>Atributos:</w:t>
      </w:r>
    </w:p>
    <w:p w14:paraId="51383BC4" w14:textId="7559B97F" w:rsidR="00BA6F48" w:rsidRDefault="00BA6F48" w:rsidP="0071664C">
      <w:pPr>
        <w:rPr>
          <w:rFonts w:cs="Calibri"/>
          <w:bCs/>
          <w:lang w:val="es-EC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1"/>
        <w:gridCol w:w="5037"/>
        <w:gridCol w:w="2513"/>
      </w:tblGrid>
      <w:tr w:rsidR="00E40505" w14:paraId="55D88341" w14:textId="77777777" w:rsidTr="00FD4F70">
        <w:tc>
          <w:tcPr>
            <w:tcW w:w="1669" w:type="dxa"/>
            <w:shd w:val="clear" w:color="auto" w:fill="F2F2F2" w:themeFill="background1" w:themeFillShade="F2"/>
          </w:tcPr>
          <w:p w14:paraId="60C61AF1" w14:textId="5999E75A" w:rsidR="00E40505" w:rsidRPr="00BA6F48" w:rsidRDefault="00E40505" w:rsidP="00BA6F48">
            <w:pPr>
              <w:jc w:val="center"/>
              <w:rPr>
                <w:rFonts w:cs="Calibri"/>
                <w:b/>
                <w:lang w:val="es-EC"/>
              </w:rPr>
            </w:pPr>
            <w:r w:rsidRPr="00BA6F48">
              <w:rPr>
                <w:rFonts w:cs="Calibri"/>
                <w:b/>
                <w:lang w:val="es-EC"/>
              </w:rPr>
              <w:t>Atributo</w:t>
            </w:r>
          </w:p>
        </w:tc>
        <w:tc>
          <w:tcPr>
            <w:tcW w:w="5144" w:type="dxa"/>
            <w:shd w:val="clear" w:color="auto" w:fill="F2F2F2" w:themeFill="background1" w:themeFillShade="F2"/>
          </w:tcPr>
          <w:p w14:paraId="1F6B11B2" w14:textId="2B2312C4" w:rsidR="00E40505" w:rsidRPr="00BA6F48" w:rsidRDefault="00E40505" w:rsidP="00BA6F48">
            <w:pPr>
              <w:jc w:val="center"/>
              <w:rPr>
                <w:rFonts w:cs="Calibri"/>
                <w:b/>
                <w:lang w:val="es-EC"/>
              </w:rPr>
            </w:pPr>
            <w:r>
              <w:rPr>
                <w:rFonts w:cs="Calibri"/>
                <w:b/>
                <w:lang w:val="es-EC"/>
              </w:rPr>
              <w:t>Descripción</w:t>
            </w:r>
          </w:p>
        </w:tc>
        <w:tc>
          <w:tcPr>
            <w:tcW w:w="2538" w:type="dxa"/>
            <w:shd w:val="clear" w:color="auto" w:fill="F2F2F2" w:themeFill="background1" w:themeFillShade="F2"/>
          </w:tcPr>
          <w:p w14:paraId="6542FC5E" w14:textId="2AE146EF" w:rsidR="00E40505" w:rsidRPr="00BA6F48" w:rsidRDefault="00E40505" w:rsidP="00BA6F48">
            <w:pPr>
              <w:jc w:val="center"/>
              <w:rPr>
                <w:rFonts w:cs="Calibri"/>
                <w:b/>
                <w:lang w:val="es-EC"/>
              </w:rPr>
            </w:pPr>
            <w:r w:rsidRPr="00BA6F48">
              <w:rPr>
                <w:rFonts w:cs="Calibri"/>
                <w:b/>
                <w:lang w:val="es-EC"/>
              </w:rPr>
              <w:t>Observaciones</w:t>
            </w:r>
          </w:p>
        </w:tc>
      </w:tr>
      <w:tr w:rsidR="00E40505" w14:paraId="090BADC9" w14:textId="77777777" w:rsidTr="00FD4F70">
        <w:tc>
          <w:tcPr>
            <w:tcW w:w="1669" w:type="dxa"/>
          </w:tcPr>
          <w:p w14:paraId="6E303E09" w14:textId="32C9CE92" w:rsidR="00E40505" w:rsidRPr="00FF46B7" w:rsidRDefault="00E40505" w:rsidP="0071664C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</w:t>
            </w:r>
          </w:p>
        </w:tc>
        <w:tc>
          <w:tcPr>
            <w:tcW w:w="5144" w:type="dxa"/>
          </w:tcPr>
          <w:p w14:paraId="3B61F485" w14:textId="65A9BA6F" w:rsidR="00E40505" w:rsidRDefault="00E40505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</w:t>
            </w:r>
            <w:r w:rsidR="00FF46B7">
              <w:rPr>
                <w:rFonts w:cs="Calibri"/>
                <w:bCs/>
                <w:lang w:val="es-EC"/>
              </w:rPr>
              <w:t xml:space="preserve"> de la transacción</w:t>
            </w:r>
          </w:p>
        </w:tc>
        <w:tc>
          <w:tcPr>
            <w:tcW w:w="2538" w:type="dxa"/>
          </w:tcPr>
          <w:p w14:paraId="71B6B35B" w14:textId="6992AF74" w:rsidR="00E40505" w:rsidRDefault="00E40505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PK</w:t>
            </w:r>
          </w:p>
        </w:tc>
      </w:tr>
      <w:tr w:rsidR="00E40505" w14:paraId="245B6F26" w14:textId="77777777" w:rsidTr="00FD4F70">
        <w:tc>
          <w:tcPr>
            <w:tcW w:w="1669" w:type="dxa"/>
          </w:tcPr>
          <w:p w14:paraId="2016B816" w14:textId="133C0E58" w:rsidR="00E40505" w:rsidRPr="00FF46B7" w:rsidRDefault="00F9269B" w:rsidP="0071664C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ID_SUCURSAL</w:t>
            </w:r>
          </w:p>
        </w:tc>
        <w:tc>
          <w:tcPr>
            <w:tcW w:w="5144" w:type="dxa"/>
          </w:tcPr>
          <w:p w14:paraId="4F819A2B" w14:textId="6593C9E0" w:rsidR="00E40505" w:rsidRDefault="00F9269B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 de la sucursal donde se realizó la transacción</w:t>
            </w:r>
          </w:p>
        </w:tc>
        <w:tc>
          <w:tcPr>
            <w:tcW w:w="2538" w:type="dxa"/>
          </w:tcPr>
          <w:p w14:paraId="11347439" w14:textId="37EE6410" w:rsidR="00E40505" w:rsidRDefault="00E40505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FK</w:t>
            </w:r>
          </w:p>
        </w:tc>
      </w:tr>
      <w:tr w:rsidR="00E40505" w14:paraId="5381EAE7" w14:textId="77777777" w:rsidTr="00FD4F70">
        <w:tc>
          <w:tcPr>
            <w:tcW w:w="1669" w:type="dxa"/>
          </w:tcPr>
          <w:p w14:paraId="62C3C05F" w14:textId="1F674522" w:rsidR="00E40505" w:rsidRPr="00FF46B7" w:rsidRDefault="00FD4F70" w:rsidP="0071664C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ID_EMPRESA</w:t>
            </w:r>
          </w:p>
        </w:tc>
        <w:tc>
          <w:tcPr>
            <w:tcW w:w="5144" w:type="dxa"/>
          </w:tcPr>
          <w:p w14:paraId="531AC27B" w14:textId="4B6C4A26" w:rsidR="00E40505" w:rsidRDefault="00FD4F70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 empresa propietaria de la transacción</w:t>
            </w:r>
          </w:p>
        </w:tc>
        <w:tc>
          <w:tcPr>
            <w:tcW w:w="2538" w:type="dxa"/>
          </w:tcPr>
          <w:p w14:paraId="4BFA1199" w14:textId="3A045417" w:rsidR="00E40505" w:rsidRDefault="00E40505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FK</w:t>
            </w:r>
          </w:p>
        </w:tc>
      </w:tr>
      <w:tr w:rsidR="00FD4F70" w14:paraId="5B9285DC" w14:textId="77777777" w:rsidTr="00FD4F70">
        <w:tc>
          <w:tcPr>
            <w:tcW w:w="1669" w:type="dxa"/>
          </w:tcPr>
          <w:p w14:paraId="6AA0EE19" w14:textId="6E5FA71C" w:rsidR="00FD4F70" w:rsidRPr="00FF46B7" w:rsidRDefault="0060385A" w:rsidP="0071664C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FECHA</w:t>
            </w:r>
          </w:p>
        </w:tc>
        <w:tc>
          <w:tcPr>
            <w:tcW w:w="5144" w:type="dxa"/>
          </w:tcPr>
          <w:p w14:paraId="3ADB3582" w14:textId="0292E4A3" w:rsidR="00FD4F70" w:rsidRDefault="006456F5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Fecha de la transacción</w:t>
            </w:r>
          </w:p>
        </w:tc>
        <w:tc>
          <w:tcPr>
            <w:tcW w:w="2538" w:type="dxa"/>
          </w:tcPr>
          <w:p w14:paraId="06A0A2CF" w14:textId="77777777" w:rsidR="00FD4F70" w:rsidRDefault="00FD4F70" w:rsidP="00E40505">
            <w:pPr>
              <w:jc w:val="center"/>
              <w:rPr>
                <w:rFonts w:cs="Calibri"/>
                <w:bCs/>
                <w:lang w:val="es-EC"/>
              </w:rPr>
            </w:pPr>
          </w:p>
        </w:tc>
      </w:tr>
      <w:tr w:rsidR="00E40505" w14:paraId="07583AEE" w14:textId="77777777" w:rsidTr="00FD4F70">
        <w:tc>
          <w:tcPr>
            <w:tcW w:w="1669" w:type="dxa"/>
          </w:tcPr>
          <w:p w14:paraId="12091434" w14:textId="5993D297" w:rsidR="00E40505" w:rsidRPr="00FF46B7" w:rsidRDefault="0060385A" w:rsidP="0071664C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PRODUCTO</w:t>
            </w:r>
          </w:p>
        </w:tc>
        <w:tc>
          <w:tcPr>
            <w:tcW w:w="5144" w:type="dxa"/>
          </w:tcPr>
          <w:p w14:paraId="0158B9FB" w14:textId="7F20CE9A" w:rsidR="00E40505" w:rsidRDefault="00E40505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Producto</w:t>
            </w:r>
          </w:p>
        </w:tc>
        <w:tc>
          <w:tcPr>
            <w:tcW w:w="2538" w:type="dxa"/>
          </w:tcPr>
          <w:p w14:paraId="43E3704E" w14:textId="6AAE5186" w:rsidR="00E40505" w:rsidRDefault="00FD4F70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Atributo compuesto</w:t>
            </w:r>
          </w:p>
        </w:tc>
      </w:tr>
      <w:tr w:rsidR="00E40505" w14:paraId="4BBC8E5B" w14:textId="77777777" w:rsidTr="00FD4F70">
        <w:tc>
          <w:tcPr>
            <w:tcW w:w="1669" w:type="dxa"/>
          </w:tcPr>
          <w:p w14:paraId="3EE3C2FE" w14:textId="61E73F53" w:rsidR="00E40505" w:rsidRPr="00FF46B7" w:rsidRDefault="0060385A" w:rsidP="0071664C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DETALLE</w:t>
            </w:r>
          </w:p>
        </w:tc>
        <w:tc>
          <w:tcPr>
            <w:tcW w:w="5144" w:type="dxa"/>
          </w:tcPr>
          <w:p w14:paraId="42BC57F9" w14:textId="7250A622" w:rsidR="00E40505" w:rsidRDefault="006C1431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Cadena de texto con detalle de la transacción</w:t>
            </w:r>
          </w:p>
        </w:tc>
        <w:tc>
          <w:tcPr>
            <w:tcW w:w="2538" w:type="dxa"/>
          </w:tcPr>
          <w:p w14:paraId="4E87D328" w14:textId="77777777" w:rsidR="00E40505" w:rsidRDefault="00E40505" w:rsidP="00E40505">
            <w:pPr>
              <w:jc w:val="center"/>
              <w:rPr>
                <w:rFonts w:cs="Calibri"/>
                <w:bCs/>
                <w:lang w:val="es-EC"/>
              </w:rPr>
            </w:pPr>
          </w:p>
        </w:tc>
      </w:tr>
      <w:tr w:rsidR="006C1431" w14:paraId="420174CC" w14:textId="77777777" w:rsidTr="00FD4F70">
        <w:tc>
          <w:tcPr>
            <w:tcW w:w="1669" w:type="dxa"/>
          </w:tcPr>
          <w:p w14:paraId="274AD0C8" w14:textId="2F161958" w:rsidR="006C1431" w:rsidRPr="00FF46B7" w:rsidRDefault="00F9269B" w:rsidP="0071664C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VALOR</w:t>
            </w:r>
          </w:p>
        </w:tc>
        <w:tc>
          <w:tcPr>
            <w:tcW w:w="5144" w:type="dxa"/>
          </w:tcPr>
          <w:p w14:paraId="7C384A5D" w14:textId="47E2176D" w:rsidR="006C1431" w:rsidRDefault="00F9269B" w:rsidP="00E40505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Valor total de la transacción realizada</w:t>
            </w:r>
          </w:p>
        </w:tc>
        <w:tc>
          <w:tcPr>
            <w:tcW w:w="2538" w:type="dxa"/>
          </w:tcPr>
          <w:p w14:paraId="1689DD74" w14:textId="77777777" w:rsidR="006C1431" w:rsidRDefault="006C1431" w:rsidP="00E40505">
            <w:pPr>
              <w:jc w:val="center"/>
              <w:rPr>
                <w:rFonts w:cs="Calibri"/>
                <w:bCs/>
                <w:lang w:val="es-EC"/>
              </w:rPr>
            </w:pPr>
          </w:p>
        </w:tc>
      </w:tr>
    </w:tbl>
    <w:p w14:paraId="0E2E418A" w14:textId="77777777" w:rsidR="00BA6F48" w:rsidRDefault="00BA6F48" w:rsidP="0071664C">
      <w:pPr>
        <w:rPr>
          <w:rFonts w:cs="Calibri"/>
          <w:bCs/>
          <w:lang w:val="es-EC"/>
        </w:rPr>
      </w:pPr>
    </w:p>
    <w:p w14:paraId="472832A6" w14:textId="211C96C1" w:rsidR="00BA6F48" w:rsidRPr="003A7B86" w:rsidRDefault="003A7B86" w:rsidP="0071664C">
      <w:pPr>
        <w:rPr>
          <w:rFonts w:cs="Calibri"/>
          <w:b/>
          <w:lang w:val="es-EC"/>
        </w:rPr>
      </w:pPr>
      <w:r w:rsidRPr="003A7B86">
        <w:rPr>
          <w:rFonts w:cs="Calibri"/>
          <w:b/>
          <w:lang w:val="es-EC"/>
        </w:rPr>
        <w:t>Detalla de atributos compuestos</w:t>
      </w:r>
    </w:p>
    <w:p w14:paraId="73003059" w14:textId="2EF6E875" w:rsidR="003A7B86" w:rsidRDefault="003A7B86" w:rsidP="0071664C">
      <w:pPr>
        <w:rPr>
          <w:rFonts w:cs="Calibri"/>
          <w:bCs/>
          <w:lang w:val="es-EC"/>
        </w:rPr>
      </w:pPr>
    </w:p>
    <w:p w14:paraId="51408BC5" w14:textId="508BA159" w:rsidR="003A7B86" w:rsidRDefault="003A7B86" w:rsidP="0071664C">
      <w:pPr>
        <w:rPr>
          <w:rFonts w:cs="Calibri"/>
          <w:bCs/>
          <w:lang w:val="es-EC"/>
        </w:rPr>
      </w:pPr>
      <w:r>
        <w:rPr>
          <w:rFonts w:cs="Calibri"/>
          <w:bCs/>
          <w:lang w:val="es-EC"/>
        </w:rPr>
        <w:t>Atributos del atributo Producto</w:t>
      </w:r>
    </w:p>
    <w:p w14:paraId="17B9C201" w14:textId="77777777" w:rsidR="003A7B86" w:rsidRDefault="003A7B86" w:rsidP="0071664C">
      <w:pPr>
        <w:rPr>
          <w:rFonts w:cs="Calibri"/>
          <w:bCs/>
          <w:lang w:val="es-EC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945"/>
        <w:gridCol w:w="4921"/>
        <w:gridCol w:w="2485"/>
      </w:tblGrid>
      <w:tr w:rsidR="003A7B86" w14:paraId="210F6F77" w14:textId="77777777" w:rsidTr="003A7B86">
        <w:tc>
          <w:tcPr>
            <w:tcW w:w="1687" w:type="dxa"/>
            <w:shd w:val="clear" w:color="auto" w:fill="F2F2F2" w:themeFill="background1" w:themeFillShade="F2"/>
          </w:tcPr>
          <w:p w14:paraId="06673D06" w14:textId="77777777" w:rsidR="003A7B86" w:rsidRPr="00BA6F48" w:rsidRDefault="003A7B86" w:rsidP="00DF033E">
            <w:pPr>
              <w:jc w:val="center"/>
              <w:rPr>
                <w:rFonts w:cs="Calibri"/>
                <w:b/>
                <w:lang w:val="es-EC"/>
              </w:rPr>
            </w:pPr>
            <w:r w:rsidRPr="00BA6F48">
              <w:rPr>
                <w:rFonts w:cs="Calibri"/>
                <w:b/>
                <w:lang w:val="es-EC"/>
              </w:rPr>
              <w:t>Atributo</w:t>
            </w:r>
          </w:p>
        </w:tc>
        <w:tc>
          <w:tcPr>
            <w:tcW w:w="5129" w:type="dxa"/>
            <w:shd w:val="clear" w:color="auto" w:fill="F2F2F2" w:themeFill="background1" w:themeFillShade="F2"/>
          </w:tcPr>
          <w:p w14:paraId="419CB9F7" w14:textId="77777777" w:rsidR="003A7B86" w:rsidRPr="00BA6F48" w:rsidRDefault="003A7B86" w:rsidP="00DF033E">
            <w:pPr>
              <w:jc w:val="center"/>
              <w:rPr>
                <w:rFonts w:cs="Calibri"/>
                <w:b/>
                <w:lang w:val="es-EC"/>
              </w:rPr>
            </w:pPr>
            <w:r>
              <w:rPr>
                <w:rFonts w:cs="Calibri"/>
                <w:b/>
                <w:lang w:val="es-EC"/>
              </w:rPr>
              <w:t>Descripción</w:t>
            </w:r>
          </w:p>
        </w:tc>
        <w:tc>
          <w:tcPr>
            <w:tcW w:w="2535" w:type="dxa"/>
            <w:shd w:val="clear" w:color="auto" w:fill="F2F2F2" w:themeFill="background1" w:themeFillShade="F2"/>
          </w:tcPr>
          <w:p w14:paraId="349707B5" w14:textId="77777777" w:rsidR="003A7B86" w:rsidRPr="00BA6F48" w:rsidRDefault="003A7B86" w:rsidP="00DF033E">
            <w:pPr>
              <w:jc w:val="center"/>
              <w:rPr>
                <w:rFonts w:cs="Calibri"/>
                <w:b/>
                <w:lang w:val="es-EC"/>
              </w:rPr>
            </w:pPr>
            <w:r w:rsidRPr="00BA6F48">
              <w:rPr>
                <w:rFonts w:cs="Calibri"/>
                <w:b/>
                <w:lang w:val="es-EC"/>
              </w:rPr>
              <w:t>Observaciones</w:t>
            </w:r>
          </w:p>
        </w:tc>
      </w:tr>
      <w:tr w:rsidR="003A7B86" w14:paraId="2E2B78BC" w14:textId="77777777" w:rsidTr="003A7B86">
        <w:tc>
          <w:tcPr>
            <w:tcW w:w="1687" w:type="dxa"/>
          </w:tcPr>
          <w:p w14:paraId="6833F15C" w14:textId="2F0EBD98" w:rsidR="003A7B86" w:rsidRPr="00FF46B7" w:rsidRDefault="003A7B86" w:rsidP="00DF033E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ID</w:t>
            </w:r>
          </w:p>
        </w:tc>
        <w:tc>
          <w:tcPr>
            <w:tcW w:w="5129" w:type="dxa"/>
          </w:tcPr>
          <w:p w14:paraId="2BBF3B0D" w14:textId="3DD8C9BE" w:rsidR="003A7B86" w:rsidRDefault="003A7B86" w:rsidP="00DF033E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Identificación del producto</w:t>
            </w:r>
          </w:p>
        </w:tc>
        <w:tc>
          <w:tcPr>
            <w:tcW w:w="2535" w:type="dxa"/>
          </w:tcPr>
          <w:p w14:paraId="62493963" w14:textId="77777777" w:rsidR="003A7B86" w:rsidRDefault="003A7B86" w:rsidP="00DF033E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PK</w:t>
            </w:r>
          </w:p>
        </w:tc>
      </w:tr>
      <w:tr w:rsidR="003A7B86" w14:paraId="7B30452D" w14:textId="77777777" w:rsidTr="003A7B86">
        <w:tc>
          <w:tcPr>
            <w:tcW w:w="1687" w:type="dxa"/>
          </w:tcPr>
          <w:p w14:paraId="54C3A21B" w14:textId="16D34775" w:rsidR="003A7B86" w:rsidRPr="00FF46B7" w:rsidRDefault="003A7B86" w:rsidP="00DF033E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CANT</w:t>
            </w:r>
          </w:p>
        </w:tc>
        <w:tc>
          <w:tcPr>
            <w:tcW w:w="5129" w:type="dxa"/>
          </w:tcPr>
          <w:p w14:paraId="702ECF88" w14:textId="7452A87B" w:rsidR="003A7B86" w:rsidRDefault="003A7B86" w:rsidP="00DF033E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Cantidad de unidades del producto</w:t>
            </w:r>
          </w:p>
        </w:tc>
        <w:tc>
          <w:tcPr>
            <w:tcW w:w="2535" w:type="dxa"/>
          </w:tcPr>
          <w:p w14:paraId="4EDC798F" w14:textId="2CAA19F6" w:rsidR="003A7B86" w:rsidRDefault="003A7B86" w:rsidP="00DF033E">
            <w:pPr>
              <w:jc w:val="center"/>
              <w:rPr>
                <w:rFonts w:cs="Calibri"/>
                <w:bCs/>
                <w:lang w:val="es-EC"/>
              </w:rPr>
            </w:pPr>
          </w:p>
        </w:tc>
      </w:tr>
      <w:tr w:rsidR="003A7B86" w14:paraId="4C5642B8" w14:textId="77777777" w:rsidTr="003A7B86">
        <w:tc>
          <w:tcPr>
            <w:tcW w:w="1687" w:type="dxa"/>
          </w:tcPr>
          <w:p w14:paraId="05DAD493" w14:textId="64A8C53C" w:rsidR="003A7B86" w:rsidRPr="00FF46B7" w:rsidRDefault="003A7B86" w:rsidP="00DF033E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PRECIO_U</w:t>
            </w:r>
          </w:p>
        </w:tc>
        <w:tc>
          <w:tcPr>
            <w:tcW w:w="5129" w:type="dxa"/>
          </w:tcPr>
          <w:p w14:paraId="3719BD61" w14:textId="76541FB8" w:rsidR="003A7B86" w:rsidRDefault="003A7B86" w:rsidP="00DF033E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Precio unitario del producto sin IVA</w:t>
            </w:r>
          </w:p>
        </w:tc>
        <w:tc>
          <w:tcPr>
            <w:tcW w:w="2535" w:type="dxa"/>
          </w:tcPr>
          <w:p w14:paraId="718311FE" w14:textId="521B1CCD" w:rsidR="003A7B86" w:rsidRDefault="003A7B86" w:rsidP="003A7B86">
            <w:pPr>
              <w:rPr>
                <w:rFonts w:cs="Calibri"/>
                <w:bCs/>
                <w:lang w:val="es-EC"/>
              </w:rPr>
            </w:pPr>
          </w:p>
        </w:tc>
      </w:tr>
      <w:tr w:rsidR="003A7B86" w14:paraId="54FFC955" w14:textId="77777777" w:rsidTr="003A7B86">
        <w:tc>
          <w:tcPr>
            <w:tcW w:w="1687" w:type="dxa"/>
          </w:tcPr>
          <w:p w14:paraId="244A7A04" w14:textId="0FA87BBD" w:rsidR="003A7B86" w:rsidRPr="00FF46B7" w:rsidRDefault="003A7B86" w:rsidP="00DF033E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PORIVA</w:t>
            </w:r>
          </w:p>
        </w:tc>
        <w:tc>
          <w:tcPr>
            <w:tcW w:w="5129" w:type="dxa"/>
          </w:tcPr>
          <w:p w14:paraId="5837B7E1" w14:textId="3D6D8D5C" w:rsidR="003A7B86" w:rsidRDefault="003A7B86" w:rsidP="00DF033E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Porcentaje de IVA</w:t>
            </w:r>
          </w:p>
        </w:tc>
        <w:tc>
          <w:tcPr>
            <w:tcW w:w="2535" w:type="dxa"/>
          </w:tcPr>
          <w:p w14:paraId="6C961711" w14:textId="77777777" w:rsidR="003A7B86" w:rsidRDefault="003A7B86" w:rsidP="00DF033E">
            <w:pPr>
              <w:jc w:val="center"/>
              <w:rPr>
                <w:rFonts w:cs="Calibri"/>
                <w:bCs/>
                <w:lang w:val="es-EC"/>
              </w:rPr>
            </w:pPr>
          </w:p>
        </w:tc>
      </w:tr>
      <w:tr w:rsidR="003A7B86" w14:paraId="54A54111" w14:textId="77777777" w:rsidTr="003A7B86">
        <w:tc>
          <w:tcPr>
            <w:tcW w:w="1687" w:type="dxa"/>
          </w:tcPr>
          <w:p w14:paraId="73DB99EB" w14:textId="290CA1D2" w:rsidR="003A7B86" w:rsidRPr="00FF46B7" w:rsidRDefault="003A7B86" w:rsidP="00DF033E">
            <w:pPr>
              <w:rPr>
                <w:rFonts w:ascii="Courier New" w:hAnsi="Courier New" w:cs="Courier New"/>
                <w:bCs/>
                <w:lang w:val="es-EC"/>
              </w:rPr>
            </w:pPr>
            <w:r w:rsidRPr="00FF46B7">
              <w:rPr>
                <w:rFonts w:ascii="Courier New" w:hAnsi="Courier New" w:cs="Courier New"/>
                <w:bCs/>
                <w:lang w:val="es-EC"/>
              </w:rPr>
              <w:t>PRECIO_TOTAL</w:t>
            </w:r>
          </w:p>
        </w:tc>
        <w:tc>
          <w:tcPr>
            <w:tcW w:w="5129" w:type="dxa"/>
          </w:tcPr>
          <w:p w14:paraId="4AACB69E" w14:textId="3D46FB5C" w:rsidR="003A7B86" w:rsidRDefault="003A7B86" w:rsidP="00DF033E">
            <w:pPr>
              <w:jc w:val="center"/>
              <w:rPr>
                <w:rFonts w:cs="Calibri"/>
                <w:bCs/>
                <w:lang w:val="es-EC"/>
              </w:rPr>
            </w:pPr>
            <w:r>
              <w:rPr>
                <w:rFonts w:cs="Calibri"/>
                <w:bCs/>
                <w:lang w:val="es-EC"/>
              </w:rPr>
              <w:t>Precio total del producto con el valor del IVA</w:t>
            </w:r>
          </w:p>
        </w:tc>
        <w:tc>
          <w:tcPr>
            <w:tcW w:w="2535" w:type="dxa"/>
          </w:tcPr>
          <w:p w14:paraId="5EE6BB1D" w14:textId="1451C0D8" w:rsidR="003A7B86" w:rsidRDefault="003A7B86" w:rsidP="00DF033E">
            <w:pPr>
              <w:jc w:val="center"/>
              <w:rPr>
                <w:rFonts w:cs="Calibri"/>
                <w:bCs/>
                <w:lang w:val="es-EC"/>
              </w:rPr>
            </w:pPr>
          </w:p>
        </w:tc>
      </w:tr>
    </w:tbl>
    <w:p w14:paraId="1A62AF13" w14:textId="497C12D9" w:rsidR="003A7B86" w:rsidRDefault="003A7B86" w:rsidP="0071664C">
      <w:pPr>
        <w:rPr>
          <w:rFonts w:cs="Calibri"/>
          <w:bCs/>
          <w:lang w:val="es-EC"/>
        </w:rPr>
      </w:pPr>
    </w:p>
    <w:p w14:paraId="37EBFD5A" w14:textId="0796447D" w:rsidR="009F2150" w:rsidRPr="0071664C" w:rsidRDefault="009F2150" w:rsidP="00F9269B">
      <w:pPr>
        <w:jc w:val="both"/>
        <w:rPr>
          <w:rFonts w:cs="Calibri"/>
          <w:bCs/>
          <w:lang w:val="es-EC"/>
        </w:rPr>
      </w:pPr>
    </w:p>
    <w:sectPr w:rsidR="009F2150" w:rsidRPr="0071664C" w:rsidSect="00765AFE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26D5" w14:textId="77777777" w:rsidR="00C84874" w:rsidRDefault="00C84874" w:rsidP="0097378A">
      <w:r>
        <w:separator/>
      </w:r>
    </w:p>
  </w:endnote>
  <w:endnote w:type="continuationSeparator" w:id="0">
    <w:p w14:paraId="5D3CC243" w14:textId="77777777" w:rsidR="00C84874" w:rsidRDefault="00C84874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A64E5" w14:textId="77777777" w:rsidR="00C84874" w:rsidRDefault="00C84874" w:rsidP="0097378A">
      <w:r>
        <w:separator/>
      </w:r>
    </w:p>
  </w:footnote>
  <w:footnote w:type="continuationSeparator" w:id="0">
    <w:p w14:paraId="3CC20773" w14:textId="77777777" w:rsidR="00C84874" w:rsidRDefault="00C84874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824"/>
    <w:multiLevelType w:val="hybridMultilevel"/>
    <w:tmpl w:val="0AA26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84938"/>
    <w:multiLevelType w:val="hybridMultilevel"/>
    <w:tmpl w:val="4698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35A9A"/>
    <w:multiLevelType w:val="hybridMultilevel"/>
    <w:tmpl w:val="0DE0A5A0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2"/>
  </w:num>
  <w:num w:numId="5">
    <w:abstractNumId w:val="14"/>
  </w:num>
  <w:num w:numId="6">
    <w:abstractNumId w:val="11"/>
  </w:num>
  <w:num w:numId="7">
    <w:abstractNumId w:val="7"/>
  </w:num>
  <w:num w:numId="8">
    <w:abstractNumId w:val="8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0702"/>
    <w:rsid w:val="00012C77"/>
    <w:rsid w:val="000355D7"/>
    <w:rsid w:val="000847DF"/>
    <w:rsid w:val="000E7AF1"/>
    <w:rsid w:val="000F6D55"/>
    <w:rsid w:val="0015443C"/>
    <w:rsid w:val="001B13C6"/>
    <w:rsid w:val="001C07CB"/>
    <w:rsid w:val="001D7B70"/>
    <w:rsid w:val="0020752D"/>
    <w:rsid w:val="002242AB"/>
    <w:rsid w:val="002375DB"/>
    <w:rsid w:val="002B23F6"/>
    <w:rsid w:val="002E2BD8"/>
    <w:rsid w:val="003620F6"/>
    <w:rsid w:val="003806CA"/>
    <w:rsid w:val="003A1F27"/>
    <w:rsid w:val="003A7B86"/>
    <w:rsid w:val="003F4458"/>
    <w:rsid w:val="00440630"/>
    <w:rsid w:val="0048524B"/>
    <w:rsid w:val="004C0E0E"/>
    <w:rsid w:val="004C6C7B"/>
    <w:rsid w:val="004D775B"/>
    <w:rsid w:val="004E3DCF"/>
    <w:rsid w:val="005A51C1"/>
    <w:rsid w:val="005C2B64"/>
    <w:rsid w:val="0060385A"/>
    <w:rsid w:val="00634508"/>
    <w:rsid w:val="006456F5"/>
    <w:rsid w:val="006C1431"/>
    <w:rsid w:val="006C6E0A"/>
    <w:rsid w:val="0071664C"/>
    <w:rsid w:val="00723677"/>
    <w:rsid w:val="00765AFE"/>
    <w:rsid w:val="00796044"/>
    <w:rsid w:val="007A0E6B"/>
    <w:rsid w:val="007A77CB"/>
    <w:rsid w:val="00847EBF"/>
    <w:rsid w:val="00893695"/>
    <w:rsid w:val="008B0F9B"/>
    <w:rsid w:val="0097378A"/>
    <w:rsid w:val="009A4B1F"/>
    <w:rsid w:val="009B7224"/>
    <w:rsid w:val="009C0E90"/>
    <w:rsid w:val="009C22B8"/>
    <w:rsid w:val="009F2150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A6F48"/>
    <w:rsid w:val="00BC5011"/>
    <w:rsid w:val="00BC6F27"/>
    <w:rsid w:val="00C357A6"/>
    <w:rsid w:val="00C40D62"/>
    <w:rsid w:val="00C505EB"/>
    <w:rsid w:val="00C5095E"/>
    <w:rsid w:val="00C7117E"/>
    <w:rsid w:val="00C84874"/>
    <w:rsid w:val="00CC34C9"/>
    <w:rsid w:val="00CE2BD7"/>
    <w:rsid w:val="00CF6BC7"/>
    <w:rsid w:val="00CF7444"/>
    <w:rsid w:val="00D43452"/>
    <w:rsid w:val="00D801CE"/>
    <w:rsid w:val="00E00F5D"/>
    <w:rsid w:val="00E40505"/>
    <w:rsid w:val="00E654BB"/>
    <w:rsid w:val="00E71221"/>
    <w:rsid w:val="00E86546"/>
    <w:rsid w:val="00EA0327"/>
    <w:rsid w:val="00EA269A"/>
    <w:rsid w:val="00EE0ADB"/>
    <w:rsid w:val="00F541CD"/>
    <w:rsid w:val="00F747C5"/>
    <w:rsid w:val="00F76495"/>
    <w:rsid w:val="00F81437"/>
    <w:rsid w:val="00F9269B"/>
    <w:rsid w:val="00F94028"/>
    <w:rsid w:val="00FC5D9F"/>
    <w:rsid w:val="00FD4F70"/>
    <w:rsid w:val="00FE5940"/>
    <w:rsid w:val="00FF46B7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406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06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C" w:eastAsia="es-EC"/>
    </w:rPr>
  </w:style>
  <w:style w:type="paragraph" w:styleId="Sinespaciado">
    <w:name w:val="No Spacing"/>
    <w:uiPriority w:val="1"/>
    <w:qFormat/>
    <w:rsid w:val="007A0E6B"/>
  </w:style>
  <w:style w:type="table" w:styleId="Tablaconcuadrcula">
    <w:name w:val="Table Grid"/>
    <w:basedOn w:val="Tablanormal"/>
    <w:uiPriority w:val="39"/>
    <w:rsid w:val="00BA6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41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4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158</Words>
  <Characters>983</Characters>
  <Application>Microsoft Office Word</Application>
  <DocSecurity>0</DocSecurity>
  <Lines>81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FABIAN CEVALLOS SALAS</cp:lastModifiedBy>
  <cp:revision>42</cp:revision>
  <cp:lastPrinted>2025-01-12T20:50:00Z</cp:lastPrinted>
  <dcterms:created xsi:type="dcterms:W3CDTF">2024-02-07T18:34:00Z</dcterms:created>
  <dcterms:modified xsi:type="dcterms:W3CDTF">2025-01-12T20:55:00Z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69967b22d36d874a78dc0f24334894cfa0d1f47e561acc76b9b0b4dbf4256e0c</vt:lpwstr>
  </property>
</Properties>
</file>