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D4FB1" w14:textId="77777777" w:rsidR="00614467" w:rsidRDefault="00614467">
      <w:pPr>
        <w:jc w:val="center"/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w14:paraId="3B36E44F" w14:textId="77777777" w:rsidR="00614467" w:rsidRDefault="00614467" w:rsidP="0010208C">
      <w:pPr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w14:paraId="43E18E94" w14:textId="77777777" w:rsidR="00614467" w:rsidRDefault="00614467">
      <w:pPr>
        <w:jc w:val="center"/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</w:pPr>
      <w:r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  <w:t>毕业设计（论文）记录本</w:t>
      </w:r>
    </w:p>
    <w:p w14:paraId="3F27A27A" w14:textId="77777777" w:rsidR="00614467" w:rsidRDefault="00614467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w14:paraId="6E90EC92" w14:textId="77777777" w:rsidR="00614467" w:rsidRDefault="00614467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w14:paraId="48D09D77" w14:textId="77777777" w:rsidR="00614467" w:rsidRPr="0010208C" w:rsidRDefault="00614467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w14:paraId="0635C4F6" w14:textId="77777777" w:rsidR="00614467" w:rsidRDefault="00614467" w:rsidP="00E720A0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w14:paraId="57D1C5F7" w14:textId="77777777" w:rsidR="00614467" w:rsidRDefault="00614467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w14:paraId="25A48234" w14:textId="77777777" w:rsidR="0010208C" w:rsidRDefault="0010208C" w:rsidP="0010208C">
      <w:pPr>
        <w:ind w:firstLineChars="200" w:firstLine="640"/>
        <w:rPr>
          <w:rFonts w:ascii="黑体" w:eastAsia="黑体"/>
          <w:bCs/>
          <w:color w:val="000000"/>
          <w:sz w:val="32"/>
          <w:u w:val="thick"/>
        </w:rPr>
      </w:pPr>
      <w:r>
        <w:rPr>
          <w:rFonts w:ascii="黑体" w:eastAsia="黑体" w:hint="eastAsia"/>
          <w:bCs/>
          <w:color w:val="000000"/>
          <w:sz w:val="32"/>
        </w:rPr>
        <w:t>课 题 名 称 ：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                                </w:t>
      </w:r>
    </w:p>
    <w:p w14:paraId="3323C6D4" w14:textId="77777777" w:rsidR="0010208C" w:rsidRDefault="0010208C" w:rsidP="0010208C">
      <w:pPr>
        <w:rPr>
          <w:rFonts w:ascii="黑体" w:eastAsia="黑体" w:hAnsi="宋体" w:cs="宋体" w:hint="eastAsia"/>
          <w:bCs/>
          <w:color w:val="333300"/>
          <w:sz w:val="32"/>
          <w:szCs w:val="21"/>
          <w:u w:val="single"/>
        </w:rPr>
      </w:pPr>
      <w:r>
        <w:rPr>
          <w:rFonts w:ascii="黑体" w:eastAsia="黑体" w:hint="eastAsia"/>
          <w:bCs/>
          <w:color w:val="000000"/>
          <w:sz w:val="32"/>
        </w:rPr>
        <w:t xml:space="preserve">         </w:t>
      </w:r>
      <w:r>
        <w:rPr>
          <w:rFonts w:ascii="黑体" w:eastAsia="黑体" w:hAnsi="宋体" w:cs="宋体" w:hint="eastAsia"/>
          <w:bCs/>
          <w:color w:val="333300"/>
          <w:sz w:val="32"/>
          <w:szCs w:val="21"/>
        </w:rPr>
        <w:t xml:space="preserve">         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　　　                    　　　</w:t>
      </w:r>
      <w:r>
        <w:rPr>
          <w:rFonts w:ascii="黑体" w:eastAsia="黑体" w:hAnsi="宋体" w:cs="宋体" w:hint="eastAsia"/>
          <w:bCs/>
          <w:color w:val="333300"/>
          <w:sz w:val="32"/>
          <w:szCs w:val="21"/>
        </w:rPr>
        <w:t xml:space="preserve">                     </w:t>
      </w:r>
    </w:p>
    <w:p w14:paraId="7E8F86DB" w14:textId="77777777" w:rsidR="0010208C" w:rsidRDefault="0010208C" w:rsidP="0010208C">
      <w:pPr>
        <w:ind w:firstLineChars="200" w:firstLine="640"/>
        <w:rPr>
          <w:rFonts w:ascii="黑体" w:eastAsia="黑体" w:hint="eastAsia"/>
          <w:bCs/>
          <w:color w:val="000000"/>
          <w:sz w:val="32"/>
          <w:u w:val="thick"/>
        </w:rPr>
      </w:pPr>
      <w:r>
        <w:rPr>
          <w:rFonts w:ascii="黑体" w:eastAsia="黑体" w:hint="eastAsia"/>
          <w:bCs/>
          <w:color w:val="000000"/>
          <w:sz w:val="32"/>
        </w:rPr>
        <w:t>学       院 ：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　　　                    　　　</w:t>
      </w:r>
    </w:p>
    <w:p w14:paraId="63358993" w14:textId="77777777" w:rsidR="0010208C" w:rsidRDefault="0010208C" w:rsidP="0010208C">
      <w:pPr>
        <w:ind w:firstLineChars="200" w:firstLine="640"/>
        <w:rPr>
          <w:rFonts w:ascii="黑体" w:eastAsia="黑体" w:hint="eastAsia"/>
          <w:bCs/>
          <w:color w:val="000000"/>
          <w:sz w:val="32"/>
          <w:u w:val="thick"/>
        </w:rPr>
      </w:pPr>
      <w:r>
        <w:rPr>
          <w:rFonts w:ascii="黑体" w:eastAsia="黑体" w:hint="eastAsia"/>
          <w:bCs/>
          <w:color w:val="000000"/>
          <w:sz w:val="32"/>
        </w:rPr>
        <w:t>专       业 ：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　　                          　</w:t>
      </w:r>
    </w:p>
    <w:p w14:paraId="17EBBCB9" w14:textId="77777777" w:rsidR="0010208C" w:rsidRDefault="0010208C" w:rsidP="0010208C">
      <w:pPr>
        <w:ind w:leftChars="328" w:left="3918" w:hangingChars="1009" w:hanging="3229"/>
        <w:rPr>
          <w:rFonts w:ascii="黑体" w:eastAsia="黑体" w:hint="eastAsia"/>
          <w:bCs/>
          <w:color w:val="000000"/>
          <w:sz w:val="32"/>
          <w:u w:val="thick"/>
        </w:rPr>
      </w:pPr>
      <w:r>
        <w:rPr>
          <w:rFonts w:ascii="黑体" w:eastAsia="黑体" w:hint="eastAsia"/>
          <w:bCs/>
          <w:color w:val="000000"/>
          <w:sz w:val="32"/>
        </w:rPr>
        <w:t>姓       名 ：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               </w:t>
      </w:r>
      <w:r>
        <w:rPr>
          <w:rFonts w:ascii="黑体" w:eastAsia="黑体" w:hint="eastAsia"/>
          <w:bCs/>
          <w:color w:val="000000"/>
          <w:kern w:val="0"/>
          <w:sz w:val="32"/>
          <w:szCs w:val="32"/>
          <w:u w:val="thick"/>
        </w:rPr>
        <w:t>__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               </w:t>
      </w:r>
    </w:p>
    <w:p w14:paraId="49B3C366" w14:textId="77777777" w:rsidR="0010208C" w:rsidRDefault="0010208C" w:rsidP="0010208C">
      <w:pPr>
        <w:ind w:firstLineChars="200" w:firstLine="640"/>
        <w:rPr>
          <w:rFonts w:ascii="黑体" w:eastAsia="黑体" w:hint="eastAsia"/>
          <w:bCs/>
          <w:color w:val="000000"/>
          <w:sz w:val="32"/>
          <w:u w:val="thick"/>
        </w:rPr>
      </w:pPr>
      <w:r>
        <w:rPr>
          <w:rFonts w:ascii="黑体" w:eastAsia="黑体" w:hint="eastAsia"/>
          <w:bCs/>
          <w:color w:val="000000"/>
          <w:sz w:val="32"/>
        </w:rPr>
        <w:t>学       号 ：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　　　　　         　　  </w:t>
      </w:r>
      <w:r w:rsidR="005E0E18">
        <w:rPr>
          <w:rFonts w:ascii="黑体" w:eastAsia="黑体" w:hint="eastAsia"/>
          <w:bCs/>
          <w:color w:val="000000"/>
          <w:sz w:val="32"/>
          <w:u w:val="thick"/>
        </w:rPr>
        <w:t xml:space="preserve">　　 　</w:t>
      </w:r>
    </w:p>
    <w:p w14:paraId="105BF0C1" w14:textId="77777777" w:rsidR="0010208C" w:rsidRDefault="0010208C" w:rsidP="0010208C">
      <w:pPr>
        <w:ind w:firstLineChars="200" w:firstLine="640"/>
        <w:rPr>
          <w:rFonts w:ascii="黑体" w:eastAsia="黑体" w:hint="eastAsia"/>
          <w:bCs/>
          <w:color w:val="000000"/>
          <w:sz w:val="32"/>
          <w:u w:val="thick"/>
        </w:rPr>
      </w:pPr>
      <w:r>
        <w:rPr>
          <w:rFonts w:ascii="黑体" w:eastAsia="黑体" w:hint="eastAsia"/>
          <w:bCs/>
          <w:color w:val="000000"/>
          <w:sz w:val="32"/>
        </w:rPr>
        <w:t>指 导 教 师 ：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　　　　　　</w:t>
      </w:r>
      <w:r>
        <w:rPr>
          <w:rFonts w:ascii="黑体" w:eastAsia="黑体" w:hint="eastAsia"/>
          <w:bCs/>
          <w:color w:val="000000"/>
          <w:kern w:val="0"/>
          <w:sz w:val="32"/>
          <w:szCs w:val="32"/>
          <w:u w:val="thick"/>
          <w:lang w:val="zh-CN"/>
        </w:rPr>
        <w:t xml:space="preserve">          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　　　　　</w:t>
      </w:r>
    </w:p>
    <w:p w14:paraId="322FE7A4" w14:textId="77777777" w:rsidR="0010208C" w:rsidRDefault="0010208C" w:rsidP="0010208C">
      <w:pPr>
        <w:rPr>
          <w:rFonts w:hint="eastAsia"/>
        </w:rPr>
      </w:pPr>
    </w:p>
    <w:p w14:paraId="72D65C03" w14:textId="77777777" w:rsidR="00614467" w:rsidRDefault="00614467" w:rsidP="00E720A0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w14:paraId="2494CC56" w14:textId="77777777" w:rsidR="00614467" w:rsidRDefault="00614467" w:rsidP="0010208C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w14:paraId="7B6FD2C9" w14:textId="77777777" w:rsidR="00614467" w:rsidRDefault="00E720A0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东华大学</w:t>
      </w:r>
      <w:r w:rsidR="00665AA3"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信息与智能科学</w:t>
      </w:r>
      <w:r w:rsidR="00614467"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学院</w:t>
      </w:r>
    </w:p>
    <w:p w14:paraId="0BF6572B" w14:textId="77777777" w:rsidR="00614467" w:rsidRPr="00665AA3" w:rsidRDefault="00614467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24"/>
          <w:szCs w:val="52"/>
        </w:rPr>
      </w:pPr>
    </w:p>
    <w:p w14:paraId="047AC0B3" w14:textId="77777777" w:rsidR="00614467" w:rsidRDefault="00614467" w:rsidP="00E720A0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年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月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日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启用</w:t>
      </w:r>
    </w:p>
    <w:p w14:paraId="743F4FB7" w14:textId="77777777" w:rsidR="00614467" w:rsidRDefault="00614467">
      <w:pPr>
        <w:ind w:firstLineChars="100" w:firstLine="21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W w:w="86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74"/>
        <w:gridCol w:w="2936"/>
        <w:gridCol w:w="802"/>
        <w:gridCol w:w="166"/>
        <w:gridCol w:w="516"/>
        <w:gridCol w:w="958"/>
        <w:gridCol w:w="318"/>
        <w:gridCol w:w="651"/>
        <w:gridCol w:w="169"/>
        <w:gridCol w:w="1323"/>
      </w:tblGrid>
      <w:tr w:rsidR="00614467" w14:paraId="2C511D83" w14:textId="77777777">
        <w:trPr>
          <w:trHeight w:val="553"/>
        </w:trPr>
        <w:tc>
          <w:tcPr>
            <w:tcW w:w="948" w:type="dxa"/>
            <w:vAlign w:val="center"/>
          </w:tcPr>
          <w:p w14:paraId="3BE224A1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lastRenderedPageBreak/>
              <w:t>周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次</w:t>
            </w:r>
          </w:p>
        </w:tc>
        <w:tc>
          <w:tcPr>
            <w:tcW w:w="1050" w:type="dxa"/>
            <w:vAlign w:val="center"/>
          </w:tcPr>
          <w:p w14:paraId="6DA405C8" w14:textId="2FF6172B" w:rsidR="00614467" w:rsidRDefault="003646BD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第</w:t>
            </w:r>
            <w:r>
              <w:rPr>
                <w:rFonts w:eastAsia="楷体_GB2312" w:hint="eastAsia"/>
                <w:sz w:val="24"/>
              </w:rPr>
              <w:t>23</w:t>
            </w:r>
            <w:r>
              <w:rPr>
                <w:rFonts w:eastAsia="楷体_GB2312" w:hint="eastAsia"/>
                <w:sz w:val="24"/>
              </w:rPr>
              <w:t>周（</w:t>
            </w:r>
            <w:r>
              <w:rPr>
                <w:rFonts w:eastAsia="楷体_GB2312" w:hint="eastAsia"/>
                <w:sz w:val="24"/>
              </w:rPr>
              <w:t>2026.04.17-2026.04.23</w:t>
            </w:r>
            <w:r>
              <w:rPr>
                <w:rFonts w:eastAsia="楷体_GB2312" w:hint="eastAsia"/>
                <w:sz w:val="24"/>
              </w:rPr>
              <w:t>）</w:t>
            </w:r>
          </w:p>
        </w:tc>
        <w:tc>
          <w:tcPr>
            <w:tcW w:w="1260" w:type="dxa"/>
            <w:gridSpan w:val="2"/>
            <w:vAlign w:val="center"/>
          </w:tcPr>
          <w:p w14:paraId="487ECCEE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学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生</w:t>
            </w:r>
          </w:p>
        </w:tc>
        <w:tc>
          <w:tcPr>
            <w:tcW w:w="1995" w:type="dxa"/>
            <w:gridSpan w:val="2"/>
            <w:vAlign w:val="center"/>
          </w:tcPr>
          <w:p w14:paraId="4388A94B" w14:textId="0EE38A37" w:rsidR="00614467" w:rsidRDefault="003646BD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戴驰峰</w:t>
            </w:r>
          </w:p>
        </w:tc>
        <w:tc>
          <w:tcPr>
            <w:tcW w:w="1236" w:type="dxa"/>
            <w:gridSpan w:val="2"/>
            <w:vAlign w:val="center"/>
          </w:tcPr>
          <w:p w14:paraId="6CD36C1F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地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点</w:t>
            </w:r>
          </w:p>
        </w:tc>
        <w:tc>
          <w:tcPr>
            <w:tcW w:w="2124" w:type="dxa"/>
            <w:gridSpan w:val="2"/>
          </w:tcPr>
          <w:p w14:paraId="05E7E537" w14:textId="32CF6CBE" w:rsidR="00614467" w:rsidRDefault="003646BD">
            <w:pPr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腾讯会议</w:t>
            </w:r>
          </w:p>
        </w:tc>
      </w:tr>
      <w:tr w:rsidR="00614467" w14:paraId="0E26D9A0" w14:textId="77777777">
        <w:trPr>
          <w:trHeight w:val="4413"/>
        </w:trPr>
        <w:tc>
          <w:tcPr>
            <w:tcW w:w="948" w:type="dxa"/>
            <w:vAlign w:val="center"/>
          </w:tcPr>
          <w:p w14:paraId="3EE5FCB6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上</w:t>
            </w:r>
          </w:p>
          <w:p w14:paraId="181CAEF5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期</w:t>
            </w:r>
          </w:p>
          <w:p w14:paraId="1F70A281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任</w:t>
            </w:r>
          </w:p>
          <w:p w14:paraId="3F16FCDD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务</w:t>
            </w:r>
          </w:p>
          <w:p w14:paraId="6FEF877E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落</w:t>
            </w:r>
          </w:p>
          <w:p w14:paraId="532DEB7A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实</w:t>
            </w:r>
          </w:p>
          <w:p w14:paraId="23AF8728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情</w:t>
            </w:r>
          </w:p>
          <w:p w14:paraId="1FE0C939" w14:textId="77777777" w:rsidR="00614467" w:rsidRDefault="00614467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eastAsia="楷体_GB2312" w:hint="eastAsia"/>
                <w:sz w:val="28"/>
              </w:rPr>
              <w:t>况</w:t>
            </w:r>
          </w:p>
        </w:tc>
        <w:tc>
          <w:tcPr>
            <w:tcW w:w="7665" w:type="dxa"/>
            <w:gridSpan w:val="9"/>
          </w:tcPr>
          <w:p w14:paraId="0D945252" w14:textId="5A8B8F76" w:rsidR="00614467" w:rsidRDefault="003646BD">
            <w:pPr>
              <w:rPr>
                <w:rFonts w:hint="eastAsia"/>
              </w:rPr>
            </w:pPr>
            <w:r>
              <w:rPr>
                <w:rFonts w:hint="eastAsia"/>
              </w:rPr>
              <w:t>根据中期检查反馈，完成实验与测试章节初稿，包含合约测试、后端接口测试、</w:t>
            </w:r>
            <w:r>
              <w:rPr>
                <w:rFonts w:hint="eastAsia"/>
              </w:rPr>
              <w:t xml:space="preserve">Agent </w:t>
            </w:r>
            <w:r>
              <w:rPr>
                <w:rFonts w:hint="eastAsia"/>
              </w:rPr>
              <w:t>验证、前端构建、日志批量提交、批量审计和篡改检测实验。论文中补充说明系统能够完成“采集、入库、存证、审计、告警、展示”的闭环。本周还推进外文文献翻译材料，对区块链安全和审计相关论文进行了翻译整理。</w:t>
            </w:r>
          </w:p>
        </w:tc>
      </w:tr>
      <w:tr w:rsidR="00614467" w14:paraId="1E3AA19A" w14:textId="77777777">
        <w:trPr>
          <w:cantSplit/>
          <w:trHeight w:val="4840"/>
        </w:trPr>
        <w:tc>
          <w:tcPr>
            <w:tcW w:w="948" w:type="dxa"/>
            <w:tcBorders>
              <w:bottom w:val="single" w:sz="4" w:space="0" w:color="auto"/>
            </w:tcBorders>
            <w:vAlign w:val="center"/>
          </w:tcPr>
          <w:p w14:paraId="03778DB2" w14:textId="77777777" w:rsidR="00614467" w:rsidRDefault="00614467">
            <w:pPr>
              <w:jc w:val="center"/>
              <w:rPr>
                <w:rFonts w:eastAsia="楷体_GB2312"/>
                <w:sz w:val="28"/>
              </w:rPr>
            </w:pPr>
            <w:r>
              <w:rPr>
                <w:rFonts w:hint="eastAsia"/>
              </w:rPr>
              <w:t xml:space="preserve"> </w:t>
            </w:r>
          </w:p>
          <w:p w14:paraId="1C838C7B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下</w:t>
            </w:r>
          </w:p>
          <w:p w14:paraId="7DB1019A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期</w:t>
            </w:r>
          </w:p>
          <w:p w14:paraId="0A97769F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任</w:t>
            </w:r>
          </w:p>
          <w:p w14:paraId="6FAE6708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务</w:t>
            </w:r>
          </w:p>
          <w:p w14:paraId="10B3A3BB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要</w:t>
            </w:r>
          </w:p>
          <w:p w14:paraId="569D004B" w14:textId="77777777" w:rsidR="00614467" w:rsidRDefault="00614467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eastAsia="楷体_GB2312" w:hint="eastAsia"/>
                <w:sz w:val="28"/>
              </w:rPr>
              <w:t>求</w:t>
            </w:r>
          </w:p>
          <w:p w14:paraId="60212266" w14:textId="77777777" w:rsidR="00614467" w:rsidRDefault="00614467">
            <w:pPr>
              <w:jc w:val="center"/>
              <w:rPr>
                <w:rFonts w:hint="eastAsia"/>
              </w:rPr>
            </w:pPr>
          </w:p>
        </w:tc>
        <w:tc>
          <w:tcPr>
            <w:tcW w:w="7665" w:type="dxa"/>
            <w:gridSpan w:val="9"/>
            <w:tcBorders>
              <w:bottom w:val="single" w:sz="4" w:space="0" w:color="auto"/>
            </w:tcBorders>
            <w:vAlign w:val="center"/>
          </w:tcPr>
          <w:p w14:paraId="0327858A" w14:textId="370B84EC" w:rsidR="00614467" w:rsidRDefault="003646BD">
            <w:pPr>
              <w:rPr>
                <w:rFonts w:hint="eastAsia"/>
              </w:rPr>
            </w:pPr>
            <w:r>
              <w:rPr>
                <w:rFonts w:hint="eastAsia"/>
              </w:rPr>
              <w:t>整合形成论文初稿，补充摘要、绪论、相关技术、总结与展望、参考文献等部分，并检查学院格式要求。</w:t>
            </w:r>
          </w:p>
        </w:tc>
      </w:tr>
      <w:tr w:rsidR="00614467" w14:paraId="7FC3284D" w14:textId="77777777">
        <w:trPr>
          <w:trHeight w:val="777"/>
        </w:trPr>
        <w:tc>
          <w:tcPr>
            <w:tcW w:w="948" w:type="dxa"/>
            <w:vAlign w:val="center"/>
          </w:tcPr>
          <w:p w14:paraId="4A5659B4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教师</w:t>
            </w:r>
          </w:p>
          <w:p w14:paraId="6DBC272E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签名</w:t>
            </w:r>
          </w:p>
        </w:tc>
        <w:tc>
          <w:tcPr>
            <w:tcW w:w="2115" w:type="dxa"/>
            <w:gridSpan w:val="2"/>
            <w:vAlign w:val="center"/>
          </w:tcPr>
          <w:p w14:paraId="6637F2EA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</w:p>
        </w:tc>
        <w:tc>
          <w:tcPr>
            <w:tcW w:w="825" w:type="dxa"/>
            <w:gridSpan w:val="2"/>
            <w:vAlign w:val="center"/>
          </w:tcPr>
          <w:p w14:paraId="0B6EE7BB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日</w:t>
            </w:r>
          </w:p>
          <w:p w14:paraId="38BCB9EA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期</w:t>
            </w:r>
          </w:p>
        </w:tc>
        <w:tc>
          <w:tcPr>
            <w:tcW w:w="1785" w:type="dxa"/>
            <w:gridSpan w:val="2"/>
            <w:vAlign w:val="center"/>
          </w:tcPr>
          <w:p w14:paraId="3B351CB3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</w:p>
        </w:tc>
        <w:tc>
          <w:tcPr>
            <w:tcW w:w="1050" w:type="dxa"/>
            <w:gridSpan w:val="2"/>
            <w:vAlign w:val="center"/>
          </w:tcPr>
          <w:p w14:paraId="7F9ADEEF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学生</w:t>
            </w:r>
          </w:p>
          <w:p w14:paraId="736763D8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签名</w:t>
            </w:r>
          </w:p>
        </w:tc>
        <w:tc>
          <w:tcPr>
            <w:tcW w:w="1890" w:type="dxa"/>
          </w:tcPr>
          <w:p w14:paraId="606E3A65" w14:textId="77777777" w:rsidR="00614467" w:rsidRDefault="00614467">
            <w:pPr>
              <w:rPr>
                <w:rFonts w:eastAsia="楷体_GB2312" w:hint="eastAsia"/>
                <w:sz w:val="24"/>
              </w:rPr>
            </w:pPr>
          </w:p>
        </w:tc>
      </w:tr>
    </w:tbl>
    <w:p w14:paraId="7CEE1C96" w14:textId="77777777" w:rsidR="00614467" w:rsidRDefault="00614467">
      <w:pPr>
        <w:rPr>
          <w:rFonts w:hint="eastAsia"/>
        </w:rPr>
      </w:pPr>
    </w:p>
    <w:sectPr w:rsidR="00614467" w:rsidSect="0010208C">
      <w:footerReference w:type="default" r:id="rId7"/>
      <w:pgSz w:w="11907" w:h="16840" w:code="9"/>
      <w:pgMar w:top="1418" w:right="1134" w:bottom="1418" w:left="1134" w:header="851" w:footer="284" w:gutter="567"/>
      <w:pgNumType w:fmt="numberInDash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7B95CD" w14:textId="77777777" w:rsidR="00155E32" w:rsidRDefault="00155E32">
      <w:r>
        <w:separator/>
      </w:r>
    </w:p>
  </w:endnote>
  <w:endnote w:type="continuationSeparator" w:id="0">
    <w:p w14:paraId="66571918" w14:textId="77777777" w:rsidR="00155E32" w:rsidRDefault="00155E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23DAE2" w14:textId="77777777" w:rsidR="00614467" w:rsidRPr="004D44D0" w:rsidRDefault="004D44D0" w:rsidP="004D44D0">
    <w:pPr>
      <w:pStyle w:val="a5"/>
      <w:jc w:val="center"/>
      <w:rPr>
        <w:rFonts w:hint="eastAsia"/>
      </w:rPr>
    </w:pPr>
    <w:r>
      <w:rPr>
        <w:rFonts w:hint="eastAsia"/>
      </w:rPr>
      <w:t>第</w:t>
    </w:r>
    <w:r>
      <w:rPr>
        <w:rFonts w:hint="eastAsia"/>
      </w:rPr>
      <w:t xml:space="preserve">  </w:t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4F7289" w14:textId="77777777" w:rsidR="00155E32" w:rsidRDefault="00155E32">
      <w:r>
        <w:separator/>
      </w:r>
    </w:p>
  </w:footnote>
  <w:footnote w:type="continuationSeparator" w:id="0">
    <w:p w14:paraId="56E5A589" w14:textId="77777777" w:rsidR="00155E32" w:rsidRDefault="00155E3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44D0"/>
    <w:rsid w:val="00003D9C"/>
    <w:rsid w:val="000D26C2"/>
    <w:rsid w:val="0010208C"/>
    <w:rsid w:val="00155E32"/>
    <w:rsid w:val="001B7ABB"/>
    <w:rsid w:val="00266FC3"/>
    <w:rsid w:val="003646BD"/>
    <w:rsid w:val="003907C2"/>
    <w:rsid w:val="003B0EE0"/>
    <w:rsid w:val="004730C4"/>
    <w:rsid w:val="004A34AD"/>
    <w:rsid w:val="004A44AD"/>
    <w:rsid w:val="004B456E"/>
    <w:rsid w:val="004D44D0"/>
    <w:rsid w:val="004F256E"/>
    <w:rsid w:val="00574A07"/>
    <w:rsid w:val="005E0E18"/>
    <w:rsid w:val="00614467"/>
    <w:rsid w:val="00665AA3"/>
    <w:rsid w:val="006E671E"/>
    <w:rsid w:val="007F1702"/>
    <w:rsid w:val="008D0D25"/>
    <w:rsid w:val="00955DD5"/>
    <w:rsid w:val="00A72745"/>
    <w:rsid w:val="00B65C49"/>
    <w:rsid w:val="00BE1900"/>
    <w:rsid w:val="00E34396"/>
    <w:rsid w:val="00E65BF6"/>
    <w:rsid w:val="00E720A0"/>
    <w:rsid w:val="00ED3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08230A"/>
  <w15:chartTrackingRefBased/>
  <w15:docId w15:val="{156BB79D-0ECD-4422-9B7E-B70B5E0FB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uiPriority w:val="59"/>
    <w:rsid w:val="003907C2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</w:style>
  <w:style w:type="paragraph" w:styleId="a7">
    <w:name w:val="列出段落"/>
    <w:basedOn w:val="a"/>
    <w:uiPriority w:val="34"/>
    <w:qFormat/>
    <w:rsid w:val="003907C2"/>
    <w:pPr>
      <w:ind w:firstLineChars="200" w:firstLine="420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7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8E0C16-58A1-49E5-9F21-2B8FBF7F52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97</Words>
  <Characters>559</Characters>
  <Application>Microsoft Office Word</Application>
  <DocSecurity>0</DocSecurity>
  <Lines>4</Lines>
  <Paragraphs>1</Paragraphs>
  <ScaleCrop>false</ScaleCrop>
  <Company>MC SYSTEM</Company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计算机科学与技术学院</dc:title>
  <dc:subject/>
  <dc:creator>sxj</dc:creator>
  <cp:keywords/>
  <cp:lastModifiedBy>Chifeng Dai</cp:lastModifiedBy>
  <cp:revision>2</cp:revision>
  <cp:lastPrinted>2016-07-07T06:36:00Z</cp:lastPrinted>
  <dcterms:created xsi:type="dcterms:W3CDTF">2026-05-19T13:40:00Z</dcterms:created>
  <dcterms:modified xsi:type="dcterms:W3CDTF">2026-05-19T13:40:00Z</dcterms:modified>
</cp:coreProperties>
</file>