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ns1="http://schemas.openxmlformats.org/markup-compatibility/2006" xmlns:ns2="http://schemas.microsoft.com/office/word/2010/wordml" xmlns:ns3="urn:schemas-microsoft-com:vml" xmlns:ns4="urn:schemas-microsoft-com:office:office" xmlns:ns5="http://schemas.openxmlformats.org/officeDocument/2006/relationships" xmlns:ns6="urn:schemas-microsoft-com:office:word" xmlns:w="http://schemas.openxmlformats.org/wordprocessingml/2006/main" ns1:Ignorable="w14 w15 w16se w16cid w16 w16cex w16sdtdh w16sdtfl w16du wp14">
  <w:body>
    <w:p ns2:paraId="4752CB49" ns2:textId="77777777" w:rsidR="009005D4" w:rsidRDefault="009005D4">
      <w:pPr>
        <w:jc w:val="center"/>
        <w:rPr>
          <w:rFonts w:ascii="Calibri" w:hAnsi="Calibri" w:cs="宋体" w:hint="eastAsia"/>
          <w:b/>
          <w:color w:val="333333"/>
          <w:kern w:val="0"/>
          <w:sz w:val="52"/>
          <w:szCs w:val="52"/>
        </w:rPr>
      </w:pPr>
    </w:p>
    <w:p ns2:paraId="4E4D79B3" ns2:textId="77777777" w:rsidR="009005D4" w:rsidRDefault="009005D4">
      <w:pPr>
        <w:rPr>
          <w:rFonts w:ascii="Calibri" w:hAnsi="Calibri" w:cs="宋体" w:hint="eastAsia"/>
          <w:b/>
          <w:color w:val="333333"/>
          <w:kern w:val="0"/>
          <w:sz w:val="52"/>
          <w:szCs w:val="52"/>
        </w:rPr>
      </w:pPr>
    </w:p>
    <w:p ns2:paraId="0D429B20" ns2:textId="77777777" w:rsidR="009005D4" w:rsidRDefault="009005D4">
      <w:pPr>
        <w:jc w:val="center"/>
        <w:rPr>
          <w:rFonts w:ascii="Calibri" w:eastAsia="华文新魏" w:hAnsi="Calibri" w:cs="宋体" w:hint="eastAsia"/>
          <w:b/>
          <w:color w:val="333333"/>
          <w:kern w:val="0"/>
          <w:sz w:val="48"/>
          <w:szCs w:val="36"/>
        </w:rPr>
      </w:pPr>
      <w:r>
        <w:rPr>
          <w:rFonts w:ascii="Calibri" w:eastAsia="华文新魏" w:hAnsi="Calibri" w:cs="宋体" w:hint="eastAsia"/>
          <w:b/>
          <w:color w:val="333333"/>
          <w:kern w:val="0"/>
          <w:sz w:val="48"/>
          <w:szCs w:val="36"/>
        </w:rPr>
        <w:t>毕业设计（论文）记录本</w:t>
      </w:r>
    </w:p>
    <w:p ns2:paraId="4F45DEF6" ns2:textId="77777777" w:rsidR="009005D4" w:rsidRDefault="009005D4">
      <w:pPr>
        <w:jc w:val="center"/>
        <w:rPr>
          <w:rFonts w:ascii="Calibri" w:hAnsi="Calibri" w:cs="宋体" w:hint="eastAsia"/>
          <w:b/>
          <w:color w:val="333333"/>
          <w:kern w:val="0"/>
          <w:sz w:val="36"/>
          <w:szCs w:val="36"/>
        </w:rPr>
      </w:pPr>
    </w:p>
    <w:p ns2:paraId="46875005" ns2:textId="77777777" w:rsidR="009005D4" w:rsidRDefault="009005D4">
      <w:pPr>
        <w:jc w:val="center"/>
        <w:rPr>
          <w:rFonts w:ascii="Calibri" w:hAnsi="Calibri" w:cs="宋体" w:hint="eastAsia"/>
          <w:b/>
          <w:color w:val="333333"/>
          <w:kern w:val="0"/>
          <w:sz w:val="36"/>
          <w:szCs w:val="36"/>
        </w:rPr>
      </w:pPr>
    </w:p>
    <w:p ns2:paraId="5015A2B0" ns2:textId="77777777" w:rsidR="009005D4" w:rsidRDefault="009005D4">
      <w:pPr>
        <w:jc w:val="center"/>
        <w:rPr>
          <w:rFonts w:ascii="Calibri" w:hAnsi="Calibri" w:cs="宋体" w:hint="eastAsia"/>
          <w:b/>
          <w:color w:val="333333"/>
          <w:kern w:val="0"/>
          <w:sz w:val="36"/>
          <w:szCs w:val="36"/>
        </w:rPr>
      </w:pPr>
    </w:p>
    <w:p ns2:paraId="690F0FBA" ns2:textId="77777777" w:rsidR="009005D4" w:rsidRDefault="009005D4">
      <w:pPr>
        <w:rPr>
          <w:rFonts w:ascii="Calibri" w:hAnsi="Calibri" w:cs="宋体" w:hint="eastAsia"/>
          <w:b/>
          <w:color w:val="333333"/>
          <w:kern w:val="0"/>
          <w:sz w:val="36"/>
          <w:szCs w:val="36"/>
        </w:rPr>
      </w:pPr>
    </w:p>
    <w:p ns2:paraId="01DB51F4" ns2:textId="77777777" w:rsidR="009005D4" w:rsidRDefault="009005D4">
      <w:pPr>
        <w:jc w:val="center"/>
        <w:rPr>
          <w:rFonts w:ascii="Calibri" w:hAnsi="Calibri" w:cs="宋体" w:hint="eastAsia"/>
          <w:b/>
          <w:color w:val="333333"/>
          <w:kern w:val="0"/>
          <w:sz w:val="36"/>
          <w:szCs w:val="36"/>
        </w:rPr>
      </w:pPr>
    </w:p>
    <w:p ns2:paraId="55E3A906" ns2:textId="77777777" w:rsidR="009005D4" w:rsidRDefault="009005D4">
      <w:pPr>
        <w:rPr>
          <w:rFonts w:hint="eastAsia"/>
        </w:rPr>
      </w:pPr>
    </w:p>
    <w:tbl>
      <w:tblPr>
        <w:tblStyle w:val="a5"/>
        <w:tblW w:w="0" w:type="auto"/>
        <w:jc w:val="center"/>
        <w:tblInd w:w="0" w:type="dxa"/>
        <w:tblLook w:val="0000" w:firstRow="0" w:lastRow="0" w:firstColumn="0" w:lastColumn="0" w:noHBand="0" w:noVBand="0"/>
      </w:tblPr>
      <w:tblGrid>
        <w:gridCol w:w="2203"/>
        <w:gridCol w:w="5621"/>
      </w:tblGrid>
      <w:tr w:rsidR="00000000" ns2:paraId="50D11AC5" ns2:textId="77777777">
        <w:trPr>
          <w:trHeight w:val="767"/>
          <w:jc w:val="center"/>
        </w:trPr>
        <w:tc>
          <w:tcPr>
            <w:tcW w:w="2203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ns2:paraId="19D82B8B" ns2:textId="77777777" w:rsidR="009005D4" w:rsidRDefault="009005D4">
            <w:pPr>
              <w:autoSpaceDE w:val="0"/>
              <w:autoSpaceDN w:val="0"/>
              <w:adjustRightInd w:val="0"/>
              <w:snapToGrid w:val="0"/>
              <w:rPr>
                <w:b/>
                <w:bCs/>
                <w:spacing w:val="150"/>
                <w:sz w:val="30"/>
                <w:szCs w:val="30"/>
              </w:rPr>
            </w:pPr>
            <w:r>
              <w:rPr>
                <w:rFonts w:ascii="黑体" w:eastAsia="黑体" w:cs="黑体" w:hint="eastAsia"/>
                <w:b/>
                <w:bCs/>
                <w:color w:val="000000"/>
                <w:kern w:val="0"/>
                <w:sz w:val="32"/>
                <w:szCs w:val="32"/>
              </w:rPr>
              <w:t>课题名称</w:t>
            </w:r>
            <w:r>
              <w:rPr>
                <w:rFonts w:ascii="黑体" w:eastAsia="黑体" w:cs="黑体" w:hint="eastAsia"/>
                <w:b/>
                <w:bCs/>
                <w:color w:val="000000"/>
                <w:kern w:val="0"/>
                <w:sz w:val="32"/>
                <w:szCs w:val="32"/>
                <w:lang w:val="zh-CN"/>
              </w:rPr>
              <w:t>：</w:t>
            </w:r>
          </w:p>
        </w:tc>
        <w:tc>
          <w:tcPr>
            <w:tcW w:w="5621" w:type="dxa"/>
            <w:tcBorders>
              <w:top w:val="nil"/>
              <w:left w:val="nil"/>
              <w:bottom w:val="single" w:sz="12" w:space="0" w:color="auto"/>
              <w:right w:val="nil"/>
            </w:tcBorders>
            <w:vAlign w:val="center"/>
          </w:tcPr>
          <w:p ns2:paraId="150B2E3E" ns2:textId="77777777" w:rsidR="009005D4" w:rsidRDefault="009005D4">
            <w:pPr>
              <w:autoSpaceDE w:val="0"/>
              <w:autoSpaceDN w:val="0"/>
              <w:adjustRightInd w:val="0"/>
              <w:jc w:val="center"/>
              <w:rPr>
                <w:rFonts w:ascii="Times New Roman Bold" w:hAnsi="Times New Roman Bold" w:hint="eastAsia"/>
                <w:b/>
                <w:bCs/>
                <w:position w:val="-6"/>
                <w:sz w:val="32"/>
                <w:szCs w:val="32"/>
              </w:rPr>
            </w:pPr>
            <w:r>
              <w:rPr>
                <w:rFonts w:ascii="Times New Roman Bold" w:hAnsi="Times New Roman Bold" w:hint="eastAsia"/>
                <w:b/>
                <w:bCs/>
                <w:position w:val="-6"/>
                <w:sz w:val="32"/>
                <w:szCs w:val="32"/>
              </w:rPr>
              <w:t>基于区块链的可信任务日志</w:t>
            </w:r>
          </w:p>
          <w:p ns2:paraId="68F9C395" ns2:textId="77777777" w:rsidR="009005D4" w:rsidRDefault="009005D4">
            <w:pPr>
              <w:autoSpaceDE w:val="0"/>
              <w:autoSpaceDN w:val="0"/>
              <w:adjustRightInd w:val="0"/>
              <w:jc w:val="center"/>
              <w:rPr>
                <w:rFonts w:ascii="Times New Roman Bold" w:hAnsi="Times New Roman Bold"/>
                <w:b/>
                <w:bCs/>
                <w:position w:val="-6"/>
                <w:sz w:val="32"/>
                <w:szCs w:val="32"/>
              </w:rPr>
            </w:pPr>
            <w:r>
              <w:rPr>
                <w:rFonts w:ascii="Times New Roman Bold" w:hAnsi="Times New Roman Bold" w:hint="eastAsia"/>
                <w:b/>
                <w:bCs/>
                <w:position w:val="-6"/>
                <w:sz w:val="32"/>
                <w:szCs w:val="32"/>
              </w:rPr>
              <w:t>审计系统设计与实现</w:t>
            </w:r>
          </w:p>
        </w:tc>
      </w:tr>
      <w:tr w:rsidR="00000000" ns2:paraId="2E4B3F74" ns2:textId="77777777">
        <w:trPr>
          <w:trHeight w:val="767"/>
          <w:jc w:val="center"/>
        </w:trPr>
        <w:tc>
          <w:tcPr>
            <w:tcW w:w="2203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ns2:paraId="00FCEA23" ns2:textId="77777777" w:rsidR="009005D4" w:rsidRDefault="009005D4">
            <w:pPr>
              <w:autoSpaceDE w:val="0"/>
              <w:autoSpaceDN w:val="0"/>
              <w:adjustRightInd w:val="0"/>
              <w:snapToGrid w:val="0"/>
              <w:rPr>
                <w:b/>
                <w:bCs/>
                <w:spacing w:val="150"/>
                <w:sz w:val="30"/>
                <w:szCs w:val="30"/>
              </w:rPr>
            </w:pPr>
            <w:r>
              <w:rPr>
                <w:rFonts w:ascii="黑体" w:eastAsia="黑体" w:cs="黑体" w:hint="eastAsia"/>
                <w:b/>
                <w:bCs/>
                <w:color w:val="000000"/>
                <w:kern w:val="0"/>
                <w:sz w:val="32"/>
                <w:szCs w:val="32"/>
              </w:rPr>
              <w:t>学院</w:t>
            </w:r>
            <w:r>
              <w:rPr>
                <w:rFonts w:ascii="黑体" w:eastAsia="黑体" w:cs="黑体" w:hint="eastAsia"/>
                <w:b/>
                <w:bCs/>
                <w:color w:val="000000"/>
                <w:kern w:val="0"/>
                <w:sz w:val="32"/>
                <w:szCs w:val="32"/>
                <w:lang w:val="zh-CN"/>
              </w:rPr>
              <w:t>：</w:t>
            </w:r>
          </w:p>
        </w:tc>
        <w:tc>
          <w:tcPr>
            <w:tcW w:w="5621" w:type="dxa"/>
            <w:tcBorders>
              <w:top w:val="single" w:sz="12" w:space="0" w:color="auto"/>
              <w:left w:val="nil"/>
              <w:bottom w:val="single" w:sz="12" w:space="0" w:color="auto"/>
              <w:right w:val="nil"/>
            </w:tcBorders>
            <w:vAlign w:val="center"/>
          </w:tcPr>
          <w:p ns2:paraId="01AEE9C8" ns2:textId="77777777" w:rsidR="009005D4" w:rsidRDefault="009005D4">
            <w:pPr>
              <w:autoSpaceDE w:val="0"/>
              <w:autoSpaceDN w:val="0"/>
              <w:adjustRightInd w:val="0"/>
              <w:jc w:val="center"/>
              <w:rPr>
                <w:rFonts w:ascii="Times New Roman Bold" w:hAnsi="Times New Roman Bold"/>
                <w:b/>
                <w:bCs/>
                <w:position w:val="-6"/>
                <w:sz w:val="32"/>
                <w:szCs w:val="32"/>
              </w:rPr>
            </w:pPr>
            <w:r>
              <w:rPr>
                <w:rFonts w:ascii="Times New Roman Bold" w:hAnsi="Times New Roman Bold" w:hint="eastAsia"/>
                <w:b/>
                <w:bCs/>
                <w:position w:val="-6"/>
                <w:sz w:val="32"/>
                <w:szCs w:val="32"/>
              </w:rPr>
              <w:t>信息与智能科学学院</w:t>
            </w:r>
          </w:p>
        </w:tc>
      </w:tr>
      <w:tr w:rsidR="00000000" ns2:paraId="1D7A7755" ns2:textId="77777777">
        <w:trPr>
          <w:trHeight w:val="767"/>
          <w:jc w:val="center"/>
        </w:trPr>
        <w:tc>
          <w:tcPr>
            <w:tcW w:w="2203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ns2:paraId="17CE010C" ns2:textId="77777777" w:rsidR="009005D4" w:rsidRDefault="009005D4">
            <w:pPr>
              <w:autoSpaceDE w:val="0"/>
              <w:autoSpaceDN w:val="0"/>
              <w:adjustRightInd w:val="0"/>
              <w:snapToGrid w:val="0"/>
              <w:rPr>
                <w:b/>
                <w:bCs/>
                <w:spacing w:val="150"/>
                <w:sz w:val="30"/>
                <w:szCs w:val="30"/>
              </w:rPr>
            </w:pPr>
            <w:r>
              <w:rPr>
                <w:rFonts w:ascii="黑体" w:eastAsia="黑体" w:cs="黑体" w:hint="eastAsia"/>
                <w:b/>
                <w:bCs/>
                <w:color w:val="000000"/>
                <w:kern w:val="0"/>
                <w:sz w:val="32"/>
                <w:szCs w:val="32"/>
              </w:rPr>
              <w:t>专业</w:t>
            </w:r>
            <w:r>
              <w:rPr>
                <w:rFonts w:ascii="黑体" w:eastAsia="黑体" w:cs="黑体" w:hint="eastAsia"/>
                <w:b/>
                <w:bCs/>
                <w:color w:val="000000"/>
                <w:kern w:val="0"/>
                <w:sz w:val="32"/>
                <w:szCs w:val="32"/>
                <w:lang w:val="zh-CN"/>
              </w:rPr>
              <w:t>：</w:t>
            </w:r>
          </w:p>
        </w:tc>
        <w:tc>
          <w:tcPr>
            <w:tcW w:w="5621" w:type="dxa"/>
            <w:tcBorders>
              <w:top w:val="single" w:sz="12" w:space="0" w:color="auto"/>
              <w:left w:val="nil"/>
              <w:bottom w:val="single" w:sz="12" w:space="0" w:color="auto"/>
              <w:right w:val="nil"/>
            </w:tcBorders>
            <w:vAlign w:val="center"/>
          </w:tcPr>
          <w:p ns2:paraId="550AE184" ns2:textId="77777777" w:rsidR="009005D4" w:rsidRDefault="009005D4">
            <w:pPr>
              <w:autoSpaceDE w:val="0"/>
              <w:autoSpaceDN w:val="0"/>
              <w:adjustRightInd w:val="0"/>
              <w:jc w:val="center"/>
              <w:rPr>
                <w:rFonts w:ascii="Times New Roman Bold" w:hAnsi="Times New Roman Bold"/>
                <w:b/>
                <w:bCs/>
                <w:position w:val="-6"/>
                <w:sz w:val="32"/>
                <w:szCs w:val="32"/>
              </w:rPr>
            </w:pPr>
            <w:r>
              <w:rPr>
                <w:rFonts w:ascii="Times New Roman Bold" w:hAnsi="Times New Roman Bold" w:hint="eastAsia"/>
                <w:b/>
                <w:bCs/>
                <w:position w:val="-6"/>
                <w:sz w:val="32"/>
                <w:szCs w:val="32"/>
              </w:rPr>
              <w:t>软件工程</w:t>
            </w:r>
          </w:p>
        </w:tc>
      </w:tr>
      <w:tr w:rsidR="00000000" ns2:paraId="58347CFD" ns2:textId="77777777">
        <w:trPr>
          <w:trHeight w:val="767"/>
          <w:jc w:val="center"/>
        </w:trPr>
        <w:tc>
          <w:tcPr>
            <w:tcW w:w="2203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ns2:paraId="7E40C919" ns2:textId="77777777" w:rsidR="009005D4" w:rsidRDefault="009005D4">
            <w:pPr>
              <w:autoSpaceDE w:val="0"/>
              <w:autoSpaceDN w:val="0"/>
              <w:adjustRightInd w:val="0"/>
              <w:snapToGrid w:val="0"/>
              <w:rPr>
                <w:b/>
                <w:bCs/>
                <w:spacing w:val="150"/>
                <w:sz w:val="30"/>
                <w:szCs w:val="30"/>
              </w:rPr>
            </w:pPr>
            <w:r>
              <w:rPr>
                <w:rFonts w:ascii="黑体" w:eastAsia="黑体" w:cs="黑体" w:hint="eastAsia"/>
                <w:b/>
                <w:bCs/>
                <w:color w:val="000000"/>
                <w:kern w:val="0"/>
                <w:sz w:val="32"/>
                <w:szCs w:val="32"/>
              </w:rPr>
              <w:t>姓名</w:t>
            </w:r>
            <w:r>
              <w:rPr>
                <w:rFonts w:ascii="黑体" w:eastAsia="黑体" w:cs="黑体" w:hint="eastAsia"/>
                <w:b/>
                <w:bCs/>
                <w:color w:val="000000"/>
                <w:kern w:val="0"/>
                <w:sz w:val="32"/>
                <w:szCs w:val="32"/>
                <w:lang w:val="zh-CN"/>
              </w:rPr>
              <w:t>：</w:t>
            </w:r>
          </w:p>
        </w:tc>
        <w:tc>
          <w:tcPr>
            <w:tcW w:w="5621" w:type="dxa"/>
            <w:tcBorders>
              <w:top w:val="single" w:sz="12" w:space="0" w:color="auto"/>
              <w:left w:val="nil"/>
              <w:bottom w:val="single" w:sz="12" w:space="0" w:color="auto"/>
              <w:right w:val="nil"/>
            </w:tcBorders>
            <w:vAlign w:val="center"/>
          </w:tcPr>
          <w:p ns2:paraId="166FC064" ns2:textId="77777777" w:rsidR="009005D4" w:rsidRDefault="009005D4">
            <w:pPr>
              <w:autoSpaceDE w:val="0"/>
              <w:autoSpaceDN w:val="0"/>
              <w:adjustRightInd w:val="0"/>
              <w:jc w:val="center"/>
              <w:rPr>
                <w:rFonts w:ascii="Times New Roman Bold" w:hAnsi="Times New Roman Bold"/>
                <w:b/>
                <w:bCs/>
                <w:position w:val="-6"/>
                <w:sz w:val="32"/>
                <w:szCs w:val="32"/>
              </w:rPr>
            </w:pPr>
            <w:r>
              <w:rPr>
                <w:rFonts w:ascii="Times New Roman Bold" w:hAnsi="Times New Roman Bold" w:hint="eastAsia"/>
                <w:b/>
                <w:bCs/>
                <w:position w:val="-6"/>
                <w:sz w:val="32"/>
                <w:szCs w:val="32"/>
              </w:rPr>
              <w:t>戴驰峰</w:t>
            </w:r>
          </w:p>
        </w:tc>
      </w:tr>
      <w:tr w:rsidR="00000000" ns2:paraId="19CD7E63" ns2:textId="77777777">
        <w:trPr>
          <w:trHeight w:val="808"/>
          <w:jc w:val="center"/>
        </w:trPr>
        <w:tc>
          <w:tcPr>
            <w:tcW w:w="2203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ns2:paraId="70ABECBE" ns2:textId="77777777" w:rsidR="009005D4" w:rsidRDefault="009005D4">
            <w:pPr>
              <w:tabs>
                <w:tab w:val="left" w:pos="2977"/>
                <w:tab w:val="left" w:pos="3119"/>
              </w:tabs>
              <w:autoSpaceDE w:val="0"/>
              <w:autoSpaceDN w:val="0"/>
              <w:adjustRightInd w:val="0"/>
              <w:snapToGrid w:val="0"/>
              <w:rPr>
                <w:rFonts w:ascii="仿宋_GB2312" w:eastAsia="仿宋_GB2312" w:hAnsi="宋体" w:cs="宋体"/>
                <w:b/>
                <w:bCs/>
                <w:spacing w:val="150"/>
                <w:sz w:val="32"/>
                <w:szCs w:val="32"/>
              </w:rPr>
            </w:pPr>
            <w:r>
              <w:rPr>
                <w:rFonts w:ascii="黑体" w:eastAsia="黑体" w:cs="黑体" w:hint="eastAsia"/>
                <w:b/>
                <w:bCs/>
                <w:color w:val="000000"/>
                <w:kern w:val="0"/>
                <w:sz w:val="32"/>
                <w:szCs w:val="32"/>
              </w:rPr>
              <w:t>学号</w:t>
            </w:r>
            <w:r>
              <w:rPr>
                <w:rFonts w:ascii="黑体" w:eastAsia="黑体" w:cs="黑体" w:hint="eastAsia"/>
                <w:b/>
                <w:bCs/>
                <w:color w:val="000000"/>
                <w:kern w:val="0"/>
                <w:sz w:val="32"/>
                <w:szCs w:val="32"/>
                <w:lang w:val="zh-CN"/>
              </w:rPr>
              <w:t>：</w:t>
            </w:r>
          </w:p>
        </w:tc>
        <w:tc>
          <w:tcPr>
            <w:tcW w:w="5621" w:type="dxa"/>
            <w:tcBorders>
              <w:top w:val="single" w:sz="12" w:space="0" w:color="auto"/>
              <w:left w:val="nil"/>
              <w:bottom w:val="single" w:sz="12" w:space="0" w:color="auto"/>
              <w:right w:val="nil"/>
            </w:tcBorders>
            <w:vAlign w:val="center"/>
          </w:tcPr>
          <w:p ns2:paraId="0EA63860" ns2:textId="77777777" w:rsidR="009005D4" w:rsidRDefault="009005D4">
            <w:pPr>
              <w:autoSpaceDE w:val="0"/>
              <w:autoSpaceDN w:val="0"/>
              <w:adjustRightInd w:val="0"/>
              <w:jc w:val="center"/>
              <w:rPr>
                <w:rFonts w:ascii="Times New Roman Bold" w:hAnsi="Times New Roman Bold"/>
                <w:b/>
                <w:bCs/>
                <w:position w:val="-6"/>
                <w:sz w:val="32"/>
                <w:szCs w:val="32"/>
              </w:rPr>
            </w:pPr>
            <w:r>
              <w:rPr>
                <w:rFonts w:ascii="Times New Roman Bold" w:hAnsi="Times New Roman Bold" w:hint="eastAsia"/>
                <w:b/>
                <w:bCs/>
                <w:position w:val="-6"/>
                <w:sz w:val="32"/>
                <w:szCs w:val="32"/>
              </w:rPr>
              <w:t>221310610</w:t>
            </w:r>
          </w:p>
        </w:tc>
      </w:tr>
      <w:tr w:rsidR="00000000" ns2:paraId="435FBED3" ns2:textId="77777777">
        <w:trPr>
          <w:trHeight w:val="767"/>
          <w:jc w:val="center"/>
        </w:trPr>
        <w:tc>
          <w:tcPr>
            <w:tcW w:w="2203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ns2:paraId="7B7668B0" ns2:textId="77777777" w:rsidR="009005D4" w:rsidRDefault="009005D4">
            <w:pPr>
              <w:autoSpaceDE w:val="0"/>
              <w:autoSpaceDN w:val="0"/>
              <w:adjustRightInd w:val="0"/>
              <w:snapToGrid w:val="0"/>
              <w:rPr>
                <w:rFonts w:ascii="仿宋_GB2312" w:eastAsia="仿宋_GB2312" w:hAnsi="宋体" w:cs="宋体"/>
                <w:b/>
                <w:bCs/>
                <w:spacing w:val="150"/>
                <w:sz w:val="32"/>
                <w:szCs w:val="32"/>
              </w:rPr>
            </w:pPr>
            <w:r>
              <w:rPr>
                <w:rFonts w:ascii="黑体" w:eastAsia="黑体" w:cs="黑体" w:hint="eastAsia"/>
                <w:b/>
                <w:bCs/>
                <w:color w:val="000000"/>
                <w:kern w:val="0"/>
                <w:sz w:val="32"/>
                <w:szCs w:val="32"/>
              </w:rPr>
              <w:t>指导老师</w:t>
            </w:r>
            <w:r>
              <w:rPr>
                <w:rFonts w:ascii="黑体" w:eastAsia="黑体" w:cs="黑体" w:hint="eastAsia"/>
                <w:b/>
                <w:bCs/>
                <w:color w:val="000000"/>
                <w:kern w:val="0"/>
                <w:sz w:val="32"/>
                <w:szCs w:val="32"/>
                <w:lang w:val="zh-CN"/>
              </w:rPr>
              <w:t>：</w:t>
            </w:r>
          </w:p>
        </w:tc>
        <w:tc>
          <w:tcPr>
            <w:tcW w:w="5621" w:type="dxa"/>
            <w:tcBorders>
              <w:top w:val="single" w:sz="12" w:space="0" w:color="auto"/>
              <w:left w:val="nil"/>
              <w:bottom w:val="single" w:sz="12" w:space="0" w:color="auto"/>
              <w:right w:val="nil"/>
            </w:tcBorders>
            <w:vAlign w:val="center"/>
          </w:tcPr>
          <w:p ns2:paraId="089B2825" ns2:textId="77777777" w:rsidR="009005D4" w:rsidRDefault="009005D4">
            <w:pPr>
              <w:autoSpaceDE w:val="0"/>
              <w:autoSpaceDN w:val="0"/>
              <w:adjustRightInd w:val="0"/>
              <w:jc w:val="center"/>
              <w:rPr>
                <w:rFonts w:ascii="Times New Roman Bold" w:hAnsi="Times New Roman Bold"/>
                <w:b/>
                <w:bCs/>
                <w:position w:val="-6"/>
                <w:sz w:val="32"/>
                <w:szCs w:val="32"/>
              </w:rPr>
            </w:pPr>
            <w:r>
              <w:rPr>
                <w:rFonts w:ascii="Times New Roman Bold" w:hAnsi="Times New Roman Bold" w:hint="eastAsia"/>
                <w:b/>
                <w:bCs/>
                <w:position w:val="-6"/>
                <w:sz w:val="32"/>
                <w:szCs w:val="32"/>
              </w:rPr>
              <w:t>卢婷</w:t>
            </w:r>
          </w:p>
        </w:tc>
      </w:tr>
    </w:tbl>
    <w:p ns2:paraId="4B288503" ns2:textId="77777777" w:rsidR="009005D4" w:rsidRDefault="009005D4">
      <w:pPr>
        <w:rPr>
          <w:rFonts w:ascii="Calibri" w:hAnsi="Calibri" w:cs="宋体" w:hint="eastAsia"/>
          <w:b/>
          <w:color w:val="333333"/>
          <w:kern w:val="0"/>
          <w:sz w:val="36"/>
          <w:szCs w:val="36"/>
        </w:rPr>
      </w:pPr>
    </w:p>
    <w:p ns2:paraId="6C838E31" ns2:textId="77777777" w:rsidR="009005D4" w:rsidRDefault="009005D4">
      <w:pPr>
        <w:jc w:val="center"/>
        <w:rPr>
          <w:rFonts w:ascii="Calibri" w:eastAsia="楷体_GB2312" w:hAnsi="Calibri" w:cs="宋体" w:hint="eastAsia"/>
          <w:b/>
          <w:color w:val="333333"/>
          <w:kern w:val="0"/>
          <w:sz w:val="32"/>
          <w:szCs w:val="52"/>
        </w:rPr>
      </w:pPr>
      <w:r>
        <w:rPr>
          <w:rFonts w:ascii="Calibri" w:eastAsia="楷体_GB2312" w:hAnsi="Calibri" w:cs="宋体" w:hint="eastAsia"/>
          <w:b/>
          <w:color w:val="333333"/>
          <w:kern w:val="0"/>
          <w:sz w:val="32"/>
          <w:szCs w:val="52"/>
        </w:rPr>
        <w:t>东华大学信息与智能科学学院</w:t>
      </w:r>
    </w:p>
    <w:p ns2:paraId="0DF2E04B" ns2:textId="77777777" w:rsidR="009005D4" w:rsidRDefault="009005D4">
      <w:pPr>
        <w:jc w:val="center"/>
        <w:rPr>
          <w:rFonts w:ascii="Calibri" w:eastAsia="楷体_GB2312" w:hAnsi="Calibri" w:cs="宋体" w:hint="eastAsia"/>
          <w:b/>
          <w:color w:val="333333"/>
          <w:kern w:val="0"/>
          <w:sz w:val="24"/>
          <w:szCs w:val="52"/>
        </w:rPr>
      </w:pPr>
    </w:p>
    <w:p ns2:paraId="399365B4" ns2:textId="77777777" w:rsidR="009005D4" w:rsidRDefault="009005D4">
      <w:pPr>
        <w:jc w:val="center"/>
        <w:rPr>
          <w:rFonts w:ascii="Calibri" w:hAnsi="Calibri" w:cs="宋体" w:hint="eastAsia"/>
          <w:b/>
          <w:color w:val="333333"/>
          <w:kern w:val="0"/>
          <w:sz w:val="36"/>
          <w:szCs w:val="36"/>
        </w:rPr>
      </w:pPr>
      <w:r>
        <w:rPr>
          <w:rFonts w:ascii="Calibri" w:eastAsia="楷体_GB2312" w:hAnsi="Calibri" w:cs="宋体" w:hint="eastAsia"/>
          <w:b/>
          <w:color w:val="333333"/>
          <w:kern w:val="0"/>
          <w:sz w:val="32"/>
          <w:szCs w:val="52"/>
        </w:rPr>
        <w:t xml:space="preserve"> </w:t>
      </w:r>
      <w:r>
        <w:rPr>
          <w:rFonts w:ascii="Calibri" w:eastAsia="楷体_GB2312" w:hAnsi="Calibri" w:cs="宋体" w:hint="eastAsia"/>
          <w:b/>
          <w:color w:val="333333"/>
          <w:kern w:val="0"/>
          <w:sz w:val="32"/>
          <w:szCs w:val="52"/>
        </w:rPr>
        <w:t>年</w:t>
      </w:r>
      <w:r>
        <w:rPr>
          <w:rFonts w:ascii="Calibri" w:eastAsia="楷体_GB2312" w:hAnsi="Calibri" w:cs="宋体" w:hint="eastAsia"/>
          <w:b/>
          <w:color w:val="333333"/>
          <w:kern w:val="0"/>
          <w:sz w:val="32"/>
          <w:szCs w:val="52"/>
        </w:rPr>
        <w:t xml:space="preserve">   </w:t>
      </w:r>
      <w:r>
        <w:rPr>
          <w:rFonts w:ascii="Calibri" w:eastAsia="楷体_GB2312" w:hAnsi="Calibri" w:cs="宋体" w:hint="eastAsia"/>
          <w:b/>
          <w:color w:val="333333"/>
          <w:kern w:val="0"/>
          <w:sz w:val="32"/>
          <w:szCs w:val="52"/>
        </w:rPr>
        <w:t>月</w:t>
      </w:r>
      <w:r>
        <w:rPr>
          <w:rFonts w:ascii="Calibri" w:eastAsia="楷体_GB2312" w:hAnsi="Calibri" w:cs="宋体" w:hint="eastAsia"/>
          <w:b/>
          <w:color w:val="333333"/>
          <w:kern w:val="0"/>
          <w:sz w:val="32"/>
          <w:szCs w:val="52"/>
        </w:rPr>
        <w:t xml:space="preserve">  </w:t>
      </w:r>
      <w:r>
        <w:rPr>
          <w:rFonts w:ascii="Calibri" w:eastAsia="楷体_GB2312" w:hAnsi="Calibri" w:cs="宋体" w:hint="eastAsia"/>
          <w:b/>
          <w:color w:val="333333"/>
          <w:kern w:val="0"/>
          <w:sz w:val="32"/>
          <w:szCs w:val="52"/>
        </w:rPr>
        <w:t>日</w:t>
      </w:r>
      <w:r>
        <w:rPr>
          <w:rFonts w:ascii="Calibri" w:eastAsia="楷体_GB2312" w:hAnsi="Calibri" w:cs="宋体" w:hint="eastAsia"/>
          <w:b/>
          <w:color w:val="333333"/>
          <w:kern w:val="0"/>
          <w:sz w:val="32"/>
          <w:szCs w:val="52"/>
        </w:rPr>
        <w:t xml:space="preserve"> </w:t>
      </w:r>
      <w:r>
        <w:rPr>
          <w:rFonts w:ascii="Calibri" w:eastAsia="楷体_GB2312" w:hAnsi="Calibri" w:cs="宋体" w:hint="eastAsia"/>
          <w:b/>
          <w:color w:val="333333"/>
          <w:kern w:val="0"/>
          <w:sz w:val="32"/>
          <w:szCs w:val="52"/>
        </w:rPr>
        <w:t>启用</w:t>
      </w:r>
    </w:p>
    <w:p ns2:paraId="66B176AA" ns2:textId="77777777" w:rsidR="009005D4" w:rsidRDefault="009005D4">
      <w:pPr>
        <w:ind w:firstLineChars="100" w:firstLine="210"/>
        <w:rPr>
          <w:rFonts w:hint="eastAsia"/>
        </w:rPr>
      </w:pPr>
      <w:r>
        <w:rPr>
          <w:rFonts w:hint="eastAsia"/>
        </w:rPr>
        <w:lastRenderedPageBreak/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  <w:t xml:space="preserve"> </w:t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</w:p>
    <w:tbl>
      <w:tblPr>
        <w:tblStyle w:val="4"/>
        <w:tblW w:w="8613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68"/>
        <w:gridCol w:w="2824"/>
        <w:gridCol w:w="813"/>
        <w:gridCol w:w="164"/>
        <w:gridCol w:w="519"/>
        <w:gridCol w:w="939"/>
        <w:gridCol w:w="340"/>
        <w:gridCol w:w="655"/>
        <w:gridCol w:w="167"/>
        <w:gridCol w:w="1324"/>
      </w:tblGrid>
      <w:tr ns2:paraId="7F3BDCE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53" w:hRule="atLeast"/>
        </w:trPr>
        <w:tc>
          <w:tcPr>
            <w:tcW w:w="868" w:type="dxa"/>
            <w:vAlign w:val="center"/>
          </w:tcPr>
          <w:p ns2:paraId="07CBE146">
            <w:pPr>
              <w:jc w:val="center"/>
              <w:rPr>
                <w:rFonts w:hint="eastAsia" w:eastAsia="楷体_GB2312"/>
                <w:sz w:val="24"/>
              </w:rPr>
            </w:pPr>
            <w:r>
              <w:rPr>
                <w:rFonts w:hint="eastAsia" w:eastAsia="楷体_GB2312"/>
                <w:sz w:val="24"/>
              </w:rPr>
              <w:t>周 次</w:t>
            </w:r>
          </w:p>
        </w:tc>
        <w:tc>
          <w:tcPr>
            <w:tcW w:w="2824" w:type="dxa"/>
            <w:vAlign w:val="center"/>
          </w:tcPr>
          <w:p ns2:paraId="338DFE9E">
            <w:pPr>
              <w:jc w:val="center"/>
              <w:rPr>
                <w:rFonts w:hint="eastAsia" w:eastAsia="楷体_GB2312"/>
                <w:sz w:val="24"/>
              </w:rPr>
            </w:pPr>
            <w:r>
              <w:rPr>
                <w:rFonts w:eastAsia="楷体_GB2312" w:hint="eastAsia"/>
                <w:sz w:val="24"/>
              </w:rPr>
              <w:t>第</w:t>
            </w:r>
            <w:r>
              <w:rPr>
                <w:rFonts w:eastAsia="楷体_GB2312" w:hint="eastAsia"/>
                <w:sz w:val="24"/>
              </w:rPr>
              <w:t>9</w:t>
            </w:r>
            <w:r>
              <w:rPr>
                <w:rFonts w:eastAsia="楷体_GB2312" w:hint="eastAsia"/>
                <w:sz w:val="24"/>
              </w:rPr>
              <w:t>周（</w:t>
            </w:r>
            <w:r>
              <w:rPr>
                <w:rFonts w:eastAsia="楷体_GB2312" w:hint="eastAsia"/>
                <w:sz w:val="24"/>
              </w:rPr>
              <w:t>2026.01.09-2026.01.15</w:t>
            </w:r>
            <w:r>
              <w:rPr>
                <w:rFonts w:eastAsia="楷体_GB2312" w:hint="eastAsia"/>
                <w:sz w:val="24"/>
              </w:rPr>
              <w:t>）</w:t>
            </w:r>
          </w:p>
        </w:tc>
        <w:tc>
          <w:tcPr>
            <w:tcW w:w="977" w:type="dxa"/>
            <w:gridSpan w:val="2"/>
            <w:vAlign w:val="center"/>
          </w:tcPr>
          <w:p ns2:paraId="696DB21C">
            <w:pPr>
              <w:jc w:val="center"/>
              <w:rPr>
                <w:rFonts w:hint="eastAsia" w:eastAsia="楷体_GB2312"/>
                <w:sz w:val="24"/>
              </w:rPr>
            </w:pPr>
            <w:r>
              <w:rPr>
                <w:rFonts w:hint="eastAsia" w:eastAsia="楷体_GB2312"/>
                <w:sz w:val="24"/>
              </w:rPr>
              <w:t>学 生</w:t>
            </w:r>
          </w:p>
        </w:tc>
        <w:tc>
          <w:tcPr>
            <w:tcW w:w="1458" w:type="dxa"/>
            <w:gridSpan w:val="2"/>
            <w:vAlign w:val="center"/>
          </w:tcPr>
          <w:p ns2:paraId="3056DDA6">
            <w:pPr>
              <w:jc w:val="center"/>
              <w:rPr>
                <w:rFonts w:hint="eastAsia" w:eastAsia="楷体_GB2312"/>
                <w:sz w:val="24"/>
              </w:rPr>
            </w:pPr>
            <w:r>
              <w:rPr>
                <w:rFonts w:eastAsia="楷体_GB2312" w:hint="eastAsia"/>
                <w:sz w:val="24"/>
              </w:rPr>
              <w:t>戴驰峰</w:t>
            </w:r>
          </w:p>
        </w:tc>
        <w:tc>
          <w:tcPr>
            <w:tcW w:w="995" w:type="dxa"/>
            <w:gridSpan w:val="2"/>
            <w:vAlign w:val="center"/>
          </w:tcPr>
          <w:p ns2:paraId="0F81FE5A">
            <w:pPr>
              <w:jc w:val="center"/>
              <w:rPr>
                <w:rFonts w:hint="eastAsia" w:eastAsia="楷体_GB2312"/>
                <w:sz w:val="24"/>
              </w:rPr>
            </w:pPr>
            <w:r>
              <w:rPr>
                <w:rFonts w:hint="eastAsia" w:eastAsia="楷体_GB2312"/>
                <w:sz w:val="24"/>
              </w:rPr>
              <w:t>地 点</w:t>
            </w:r>
          </w:p>
        </w:tc>
        <w:tc>
          <w:tcPr>
            <w:tcW w:w="1491" w:type="dxa"/>
            <w:gridSpan w:val="2"/>
            <w:vAlign w:val="center"/>
          </w:tcPr>
          <w:p ns2:paraId="09077C65">
            <w:pPr>
              <w:jc w:val="center"/>
              <w:rPr>
                <w:rFonts w:hint="eastAsia" w:eastAsia="楷体_GB2312"/>
                <w:sz w:val="24"/>
              </w:rPr>
            </w:pPr>
            <w:r>
              <w:rPr>
                <w:rFonts w:hint="eastAsia" w:eastAsia="楷体_GB2312"/>
                <w:sz w:val="24"/>
              </w:rPr>
              <w:t>腾讯会议</w:t>
            </w:r>
          </w:p>
        </w:tc>
      </w:tr>
      <w:tr ns2:paraId="35ABD93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413" w:hRule="atLeast"/>
        </w:trPr>
        <w:tc>
          <w:tcPr>
            <w:tcW w:w="868" w:type="dxa"/>
            <w:vAlign w:val="center"/>
          </w:tcPr>
          <w:p ns2:paraId="36972659">
            <w:pPr>
              <w:spacing w:line="400" w:lineRule="exact"/>
              <w:jc w:val="center"/>
              <w:rPr>
                <w:rFonts w:hint="eastAsia" w:eastAsia="楷体_GB2312"/>
                <w:sz w:val="28"/>
              </w:rPr>
            </w:pPr>
            <w:r>
              <w:rPr>
                <w:rFonts w:hint="eastAsia" w:eastAsia="楷体_GB2312"/>
                <w:sz w:val="28"/>
              </w:rPr>
              <w:t>上</w:t>
            </w:r>
          </w:p>
          <w:p ns2:paraId="5FA6EB4A">
            <w:pPr>
              <w:spacing w:line="400" w:lineRule="exact"/>
              <w:jc w:val="center"/>
              <w:rPr>
                <w:rFonts w:hint="eastAsia" w:eastAsia="楷体_GB2312"/>
                <w:sz w:val="28"/>
              </w:rPr>
            </w:pPr>
            <w:r>
              <w:rPr>
                <w:rFonts w:hint="eastAsia" w:eastAsia="楷体_GB2312"/>
                <w:sz w:val="28"/>
              </w:rPr>
              <w:t>期</w:t>
            </w:r>
          </w:p>
          <w:p ns2:paraId="219D5040">
            <w:pPr>
              <w:spacing w:line="400" w:lineRule="exact"/>
              <w:jc w:val="center"/>
              <w:rPr>
                <w:rFonts w:hint="eastAsia" w:eastAsia="楷体_GB2312"/>
                <w:sz w:val="28"/>
              </w:rPr>
            </w:pPr>
            <w:r>
              <w:rPr>
                <w:rFonts w:hint="eastAsia" w:eastAsia="楷体_GB2312"/>
                <w:sz w:val="28"/>
              </w:rPr>
              <w:t>任</w:t>
            </w:r>
          </w:p>
          <w:p ns2:paraId="2B1C5CFA">
            <w:pPr>
              <w:spacing w:line="400" w:lineRule="exact"/>
              <w:jc w:val="center"/>
              <w:rPr>
                <w:rFonts w:hint="eastAsia" w:eastAsia="楷体_GB2312"/>
                <w:sz w:val="28"/>
              </w:rPr>
            </w:pPr>
            <w:r>
              <w:rPr>
                <w:rFonts w:hint="eastAsia" w:eastAsia="楷体_GB2312"/>
                <w:sz w:val="28"/>
              </w:rPr>
              <w:t>务</w:t>
            </w:r>
          </w:p>
          <w:p ns2:paraId="7A279F5C">
            <w:pPr>
              <w:spacing w:line="400" w:lineRule="exact"/>
              <w:jc w:val="center"/>
              <w:rPr>
                <w:rFonts w:hint="eastAsia" w:eastAsia="楷体_GB2312"/>
                <w:sz w:val="28"/>
              </w:rPr>
            </w:pPr>
            <w:r>
              <w:rPr>
                <w:rFonts w:hint="eastAsia" w:eastAsia="楷体_GB2312"/>
                <w:sz w:val="28"/>
              </w:rPr>
              <w:t>落</w:t>
            </w:r>
          </w:p>
          <w:p ns2:paraId="5D1983A2">
            <w:pPr>
              <w:spacing w:line="400" w:lineRule="exact"/>
              <w:jc w:val="center"/>
              <w:rPr>
                <w:rFonts w:hint="eastAsia" w:eastAsia="楷体_GB2312"/>
                <w:sz w:val="28"/>
              </w:rPr>
            </w:pPr>
            <w:r>
              <w:rPr>
                <w:rFonts w:hint="eastAsia" w:eastAsia="楷体_GB2312"/>
                <w:sz w:val="28"/>
              </w:rPr>
              <w:t>实</w:t>
            </w:r>
          </w:p>
          <w:p ns2:paraId="36DBB764">
            <w:pPr>
              <w:spacing w:line="400" w:lineRule="exact"/>
              <w:jc w:val="center"/>
              <w:rPr>
                <w:rFonts w:hint="eastAsia" w:eastAsia="楷体_GB2312"/>
                <w:sz w:val="28"/>
              </w:rPr>
            </w:pPr>
            <w:r>
              <w:rPr>
                <w:rFonts w:hint="eastAsia" w:eastAsia="楷体_GB2312"/>
                <w:sz w:val="28"/>
              </w:rPr>
              <w:t>情</w:t>
            </w:r>
          </w:p>
          <w:p ns2:paraId="2617537E">
            <w:pPr>
              <w:spacing w:line="400" w:lineRule="exact"/>
              <w:jc w:val="center"/>
              <w:rPr>
                <w:rFonts w:hint="eastAsia"/>
              </w:rPr>
            </w:pPr>
            <w:r>
              <w:rPr>
                <w:rFonts w:hint="eastAsia" w:eastAsia="楷体_GB2312"/>
                <w:sz w:val="28"/>
              </w:rPr>
              <w:t>况</w:t>
            </w:r>
          </w:p>
        </w:tc>
        <w:tc>
          <w:tcPr>
            <w:tcW w:w="7745" w:type="dxa"/>
            <w:gridSpan w:val="9"/>
            <w:vAlign w:val="center"/>
          </w:tcPr>
          <w:p ns2:paraId="67EACC48">
            <w:pPr>
              <w:ind w:firstLine="480" w:firstLineChars="200"/>
              <w:jc w:val="both"/>
              <w:rPr>
                <w:rFonts w:hint="eastAsia"/>
              </w:rPr>
            </w:pPr>
            <w:r>
              <w:rPr>
                <w:rFonts w:hint="eastAsia"/>
                <w:sz w:val="24"/>
                <w:szCs w:val="24"/>
              </w:rPr>
              <w:t>完成</w:t>
            </w:r>
            <w:r>
              <w:rPr>
                <w:rFonts w:hint="eastAsia"/>
                <w:sz w:val="24"/>
                <w:szCs w:val="24"/>
              </w:rPr>
              <w:t xml:space="preserve"> Hardhat </w:t>
            </w:r>
            <w:r>
              <w:rPr>
                <w:rFonts w:hint="eastAsia"/>
                <w:sz w:val="24"/>
                <w:szCs w:val="24"/>
              </w:rPr>
              <w:t>项目初始化和</w:t>
            </w:r>
            <w:r>
              <w:rPr>
                <w:rFonts w:hint="eastAsia"/>
                <w:sz w:val="24"/>
                <w:szCs w:val="24"/>
              </w:rPr>
              <w:t xml:space="preserve"> LogRegistry </w:t>
            </w:r>
            <w:r>
              <w:rPr>
                <w:rFonts w:hint="eastAsia"/>
                <w:sz w:val="24"/>
                <w:szCs w:val="24"/>
              </w:rPr>
              <w:t>合约初版，实现日志哈希记录结构、任务</w:t>
            </w:r>
            <w:r>
              <w:rPr>
                <w:rFonts w:hint="eastAsia"/>
                <w:sz w:val="24"/>
                <w:szCs w:val="24"/>
              </w:rPr>
              <w:t xml:space="preserve"> ID </w:t>
            </w:r>
            <w:r>
              <w:rPr>
                <w:rFonts w:hint="eastAsia"/>
                <w:sz w:val="24"/>
                <w:szCs w:val="24"/>
              </w:rPr>
              <w:t>查询接口和基础写入逻辑。开发过程中遇到</w:t>
            </w:r>
            <w:r>
              <w:rPr>
                <w:rFonts w:hint="eastAsia"/>
                <w:sz w:val="24"/>
                <w:szCs w:val="24"/>
              </w:rPr>
              <w:t xml:space="preserve"> Solidity </w:t>
            </w:r>
            <w:r>
              <w:rPr>
                <w:rFonts w:hint="eastAsia"/>
                <w:sz w:val="24"/>
                <w:szCs w:val="24"/>
              </w:rPr>
              <w:t>版本、</w:t>
            </w:r>
            <w:r>
              <w:rPr>
                <w:rFonts w:hint="eastAsia"/>
                <w:sz w:val="24"/>
                <w:szCs w:val="24"/>
              </w:rPr>
              <w:t xml:space="preserve">OpenZeppelin </w:t>
            </w:r>
            <w:r>
              <w:rPr>
                <w:rFonts w:hint="eastAsia"/>
                <w:sz w:val="24"/>
                <w:szCs w:val="24"/>
              </w:rPr>
              <w:t>依赖版本和测试脚本配置不一致的问题，经查阅文档和调整依赖后已能正常编译。与老师沟通后，决定在合约中加入写入权限控制，避免任意地址伪造日志存证记录。</w:t>
            </w:r>
          </w:p>
        </w:tc>
      </w:tr>
      <w:tr ns2:paraId="6111AFC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840" w:hRule="atLeast"/>
        </w:trPr>
        <w:tc>
          <w:tcPr>
            <w:tcW w:w="868" w:type="dxa"/>
            <w:tcBorders>
              <w:bottom w:val="single" w:color="auto" w:sz="4" w:space="0"/>
            </w:tcBorders>
            <w:vAlign w:val="center"/>
          </w:tcPr>
          <w:p ns2:paraId="1CBA1FBA">
            <w:pPr>
              <w:jc w:val="center"/>
              <w:rPr>
                <w:rFonts w:eastAsia="楷体_GB2312"/>
                <w:sz w:val="28"/>
              </w:rPr>
            </w:pPr>
            <w:r>
              <w:rPr>
                <w:rFonts w:hint="eastAsia"/>
              </w:rPr>
              <w:t xml:space="preserve"> </w:t>
            </w:r>
          </w:p>
          <w:p ns2:paraId="2B5FF43E">
            <w:pPr>
              <w:spacing w:line="400" w:lineRule="exact"/>
              <w:jc w:val="center"/>
              <w:rPr>
                <w:rFonts w:hint="eastAsia" w:eastAsia="楷体_GB2312"/>
                <w:sz w:val="28"/>
              </w:rPr>
            </w:pPr>
            <w:r>
              <w:rPr>
                <w:rFonts w:hint="eastAsia" w:eastAsia="楷体_GB2312"/>
                <w:sz w:val="28"/>
              </w:rPr>
              <w:t>下</w:t>
            </w:r>
          </w:p>
          <w:p ns2:paraId="1B29C7EA">
            <w:pPr>
              <w:spacing w:line="400" w:lineRule="exact"/>
              <w:jc w:val="center"/>
              <w:rPr>
                <w:rFonts w:hint="eastAsia" w:eastAsia="楷体_GB2312"/>
                <w:sz w:val="28"/>
              </w:rPr>
            </w:pPr>
            <w:r>
              <w:rPr>
                <w:rFonts w:hint="eastAsia" w:eastAsia="楷体_GB2312"/>
                <w:sz w:val="28"/>
              </w:rPr>
              <w:t>期</w:t>
            </w:r>
          </w:p>
          <w:p ns2:paraId="2CE72A3C">
            <w:pPr>
              <w:spacing w:line="400" w:lineRule="exact"/>
              <w:jc w:val="center"/>
              <w:rPr>
                <w:rFonts w:hint="eastAsia" w:eastAsia="楷体_GB2312"/>
                <w:sz w:val="28"/>
              </w:rPr>
            </w:pPr>
            <w:r>
              <w:rPr>
                <w:rFonts w:hint="eastAsia" w:eastAsia="楷体_GB2312"/>
                <w:sz w:val="28"/>
              </w:rPr>
              <w:t>任</w:t>
            </w:r>
          </w:p>
          <w:p ns2:paraId="3B4C0B8D">
            <w:pPr>
              <w:spacing w:line="400" w:lineRule="exact"/>
              <w:jc w:val="center"/>
              <w:rPr>
                <w:rFonts w:hint="eastAsia" w:eastAsia="楷体_GB2312"/>
                <w:sz w:val="28"/>
              </w:rPr>
            </w:pPr>
            <w:r>
              <w:rPr>
                <w:rFonts w:hint="eastAsia" w:eastAsia="楷体_GB2312"/>
                <w:sz w:val="28"/>
              </w:rPr>
              <w:t>务</w:t>
            </w:r>
          </w:p>
          <w:p ns2:paraId="6F63EC33">
            <w:pPr>
              <w:spacing w:line="400" w:lineRule="exact"/>
              <w:jc w:val="center"/>
              <w:rPr>
                <w:rFonts w:hint="eastAsia" w:eastAsia="楷体_GB2312"/>
                <w:sz w:val="28"/>
              </w:rPr>
            </w:pPr>
            <w:r>
              <w:rPr>
                <w:rFonts w:hint="eastAsia" w:eastAsia="楷体_GB2312"/>
                <w:sz w:val="28"/>
              </w:rPr>
              <w:t>要</w:t>
            </w:r>
          </w:p>
          <w:p ns2:paraId="67694168">
            <w:pPr>
              <w:spacing w:line="400" w:lineRule="exact"/>
              <w:jc w:val="center"/>
              <w:rPr>
                <w:rFonts w:hint="eastAsia"/>
              </w:rPr>
            </w:pPr>
            <w:r>
              <w:rPr>
                <w:rFonts w:hint="eastAsia" w:eastAsia="楷体_GB2312"/>
                <w:sz w:val="28"/>
              </w:rPr>
              <w:t>求</w:t>
            </w:r>
          </w:p>
          <w:p ns2:paraId="4BFF2DBD">
            <w:pPr>
              <w:jc w:val="center"/>
              <w:rPr>
                <w:rFonts w:hint="eastAsia"/>
              </w:rPr>
            </w:pPr>
          </w:p>
        </w:tc>
        <w:tc>
          <w:tcPr>
            <w:tcW w:w="7745" w:type="dxa"/>
            <w:gridSpan w:val="9"/>
            <w:tcBorders>
              <w:bottom w:val="single" w:color="auto" w:sz="4" w:space="0"/>
            </w:tcBorders>
            <w:vAlign w:val="center"/>
          </w:tcPr>
          <w:p ns2:paraId="39A74513">
            <w:pPr>
              <w:ind w:firstLine="480" w:firstLineChars="200"/>
              <w:rPr>
                <w:rFonts w:hint="eastAsia"/>
              </w:rPr>
            </w:pPr>
            <w:r>
              <w:rPr>
                <w:rFonts w:hint="eastAsia"/>
                <w:sz w:val="24"/>
                <w:szCs w:val="24"/>
              </w:rPr>
              <w:t>完善智能合约访问控制设计，增加</w:t>
            </w:r>
            <w:r>
              <w:rPr>
                <w:rFonts w:hint="eastAsia"/>
                <w:sz w:val="24"/>
                <w:szCs w:val="24"/>
              </w:rPr>
              <w:t xml:space="preserve"> LOGGER_ROLE </w:t>
            </w:r>
            <w:r>
              <w:rPr>
                <w:rFonts w:hint="eastAsia"/>
                <w:sz w:val="24"/>
                <w:szCs w:val="24"/>
              </w:rPr>
              <w:t>权限，编写合约单元测试，验证授权写入、非授权拒绝和任务维度查询。</w:t>
            </w:r>
          </w:p>
        </w:tc>
      </w:tr>
      <w:tr ns2:paraId="350BA4D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777" w:hRule="atLeast"/>
        </w:trPr>
        <w:tc>
          <w:tcPr>
            <w:tcW w:w="868" w:type="dxa"/>
            <w:vAlign w:val="center"/>
          </w:tcPr>
          <w:p ns2:paraId="7E928418">
            <w:pPr>
              <w:jc w:val="center"/>
              <w:rPr>
                <w:rFonts w:hint="eastAsia" w:eastAsia="楷体_GB2312"/>
                <w:sz w:val="24"/>
              </w:rPr>
            </w:pPr>
            <w:r>
              <w:rPr>
                <w:rFonts w:hint="eastAsia" w:eastAsia="楷体_GB2312"/>
                <w:sz w:val="24"/>
              </w:rPr>
              <w:t>教师</w:t>
            </w:r>
          </w:p>
          <w:p ns2:paraId="55E27C23">
            <w:pPr>
              <w:jc w:val="center"/>
              <w:rPr>
                <w:rFonts w:hint="eastAsia" w:eastAsia="楷体_GB2312"/>
                <w:sz w:val="24"/>
              </w:rPr>
            </w:pPr>
            <w:r>
              <w:rPr>
                <w:rFonts w:hint="eastAsia" w:eastAsia="楷体_GB2312"/>
                <w:sz w:val="24"/>
              </w:rPr>
              <w:t>签名</w:t>
            </w:r>
          </w:p>
        </w:tc>
        <w:tc>
          <w:tcPr>
            <w:tcW w:w="3637" w:type="dxa"/>
            <w:gridSpan w:val="2"/>
            <w:vAlign w:val="center"/>
          </w:tcPr>
          <w:p ns2:paraId="6CC12873">
            <w:pPr>
              <w:jc w:val="center"/>
              <w:rPr>
                <w:rFonts w:hint="eastAsia" w:eastAsia="楷体_GB2312"/>
                <w:sz w:val="24"/>
                <w:lang w:eastAsia="zh-CN"/>
              </w:rPr>
            </w:pPr>
            <w:r>
              <w:rPr>
                <w:rFonts w:hint="eastAsia" w:eastAsia="楷体_GB2312"/>
                <w:sz w:val="24"/>
                <w:lang w:eastAsia="zh-CN"/>
              </w:rPr>
              <w:pict>
                <ns3:shape id="_x0000_i1025" ns4:spt="75" alt="77ec2c998604cc0456aabf43c0983aee" type="#_x0000_t75" style="height:30.9pt;width:37.1pt;" filled="f" ns4:preferrelative="t" stroked="f" coordsize="21600,21600">
                  <ns3:path/>
                  <ns3:fill on="f" focussize="0,0"/>
                  <ns3:stroke on="f"/>
                  <ns3:imagedata ns5:id="rId14" ns4:title="77ec2c998604cc0456aabf43c0983aee"/>
                  <ns4:lock ns3:ext="edit" aspectratio="t"/>
                  <ns6:wrap type="none"/>
                  <ns6:anchorlock/>
                </ns3:shape>
              </w:pict>
            </w:r>
          </w:p>
        </w:tc>
        <w:tc>
          <w:tcPr>
            <w:tcW w:w="763" w:type="dxa"/>
            <w:gridSpan w:val="2"/>
            <w:vAlign w:val="center"/>
          </w:tcPr>
          <w:p ns2:paraId="4939A688">
            <w:pPr>
              <w:jc w:val="center"/>
              <w:rPr>
                <w:rFonts w:hint="eastAsia" w:eastAsia="楷体_GB2312"/>
                <w:sz w:val="24"/>
              </w:rPr>
            </w:pPr>
            <w:r>
              <w:rPr>
                <w:rFonts w:hint="eastAsia" w:eastAsia="楷体_GB2312"/>
                <w:sz w:val="24"/>
              </w:rPr>
              <w:t>日</w:t>
            </w:r>
          </w:p>
          <w:p ns2:paraId="43B698D5">
            <w:pPr>
              <w:jc w:val="center"/>
              <w:rPr>
                <w:rFonts w:hint="eastAsia" w:eastAsia="楷体_GB2312"/>
                <w:sz w:val="24"/>
              </w:rPr>
            </w:pPr>
            <w:r>
              <w:rPr>
                <w:rFonts w:hint="eastAsia" w:eastAsia="楷体_GB2312"/>
                <w:sz w:val="24"/>
              </w:rPr>
              <w:t>期</w:t>
            </w:r>
          </w:p>
        </w:tc>
        <w:tc>
          <w:tcPr>
            <w:tcW w:w="1379" w:type="dxa"/>
            <w:gridSpan w:val="2"/>
            <w:vAlign w:val="center"/>
          </w:tcPr>
          <w:p ns2:paraId="4F11ECA8">
            <w:pPr>
              <w:jc w:val="center"/>
              <w:rPr>
                <w:rFonts w:hint="default" w:eastAsia="楷体_GB2312"/>
                <w:sz w:val="24"/>
                <w:lang w:val="en-US" w:eastAsia="zh-CN"/>
              </w:rPr>
            </w:pPr>
            <w:r>
              <w:rPr>
                <w:rFonts w:hint="eastAsia" w:eastAsia="楷体_GB2312"/>
                <w:sz w:val="24"/>
                <w:lang w:val="en-US" w:eastAsia="zh-CN"/>
              </w:rPr>
              <w:t>2026.01.09</w:t>
            </w:r>
          </w:p>
        </w:tc>
        <w:tc>
          <w:tcPr>
            <w:tcW w:w="822" w:type="dxa"/>
            <w:gridSpan w:val="2"/>
            <w:vAlign w:val="center"/>
          </w:tcPr>
          <w:p ns2:paraId="7DB0DB98">
            <w:pPr>
              <w:jc w:val="center"/>
              <w:rPr>
                <w:rFonts w:hint="eastAsia" w:eastAsia="楷体_GB2312"/>
                <w:sz w:val="24"/>
              </w:rPr>
            </w:pPr>
            <w:r>
              <w:rPr>
                <w:rFonts w:hint="eastAsia" w:eastAsia="楷体_GB2312"/>
                <w:sz w:val="24"/>
              </w:rPr>
              <w:t>学生</w:t>
            </w:r>
          </w:p>
          <w:p ns2:paraId="04E54C03">
            <w:pPr>
              <w:jc w:val="center"/>
              <w:rPr>
                <w:rFonts w:hint="eastAsia" w:eastAsia="楷体_GB2312"/>
                <w:sz w:val="24"/>
              </w:rPr>
            </w:pPr>
            <w:r>
              <w:rPr>
                <w:rFonts w:hint="eastAsia" w:eastAsia="楷体_GB2312"/>
                <w:sz w:val="24"/>
              </w:rPr>
              <w:t>签名</w:t>
            </w:r>
          </w:p>
        </w:tc>
        <w:tc>
          <w:tcPr>
            <w:tcW w:w="1324" w:type="dxa"/>
          </w:tcPr>
          <w:p ns2:paraId="6BA1B0E1">
            <w:pPr>
              <w:rPr>
                <w:rFonts w:hint="eastAsia" w:eastAsia="楷体_GB2312"/>
                <w:sz w:val="24"/>
                <w:lang w:eastAsia="zh-CN"/>
              </w:rPr>
            </w:pPr>
            <w:r>
              <w:rPr>
                <w:rFonts w:hint="eastAsia" w:eastAsia="楷体_GB2312"/>
                <w:sz w:val="24"/>
                <w:lang w:eastAsia="zh-CN"/>
              </w:rPr>
              <w:pict>
                <ns3:shape id="_x0000_i1026" ns4:spt="75" alt="6ba624df6b94ca1e573d5c55241cb992" type="#_x0000_t75" style="height:28.7pt;width:55.05pt;" filled="f" ns4:preferrelative="t" stroked="f" coordsize="21600,21600">
                  <ns3:path/>
                  <ns3:fill on="f" focussize="0,0"/>
                  <ns3:stroke on="f"/>
                  <ns3:imagedata ns5:id="rId15" ns4:title="6ba624df6b94ca1e573d5c55241cb992"/>
                  <ns4:lock ns3:ext="edit" aspectratio="t"/>
                  <ns6:wrap type="none"/>
                  <ns6:anchorlock/>
                </ns3:shape>
              </w:pict>
            </w:r>
          </w:p>
        </w:tc>
      </w:tr>
    </w:tbl>
    <w:p ns2:paraId="0791E0B3" ns2:textId="77777777" w:rsidR="00614467" w:rsidRDefault="00614467">
      <w:pPr>
        <w:rPr>
          <w:rFonts w:hint="eastAsia"/>
        </w:rPr>
      </w:pPr>
    </w:p>
    <w:sectPr w:rsidR="00614467" w:rsidSect="0010208C">
      <w:footerReference w:type="default" ns5:id="rId7"/>
      <w:pgSz w:w="11907" w:h="16840" w:code="9"/>
      <w:pgMar w:top="1418" w:right="1134" w:bottom="1418" w:left="1134" w:header="851" w:footer="284" w:gutter="567"/>
      <w:pgNumType w:fmt="numberInDash"/>
      <w:cols w:space="425"/>
      <w:titlePg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0BDB0D8" w14:textId="77777777" w:rsidR="009F3C7F" w:rsidRDefault="009F3C7F">
      <w:r>
        <w:separator/>
      </w:r>
    </w:p>
  </w:endnote>
  <w:endnote w:type="continuationSeparator" w:id="0">
    <w:p w14:paraId="6F64DF80" w14:textId="77777777" w:rsidR="009F3C7F" w:rsidRDefault="009F3C7F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华文新魏">
    <w:panose1 w:val="02010800040101010101"/>
    <w:charset w:val="86"/>
    <w:family w:val="auto"/>
    <w:pitch w:val="variable"/>
    <w:sig w:usb0="00000001" w:usb1="080F0000" w:usb2="00000010" w:usb3="00000000" w:csb0="00040000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楷体_GB2312">
    <w:altName w:val="楷体"/>
    <w:charset w:val="86"/>
    <w:family w:val="modern"/>
    <w:pitch w:val="fixed"/>
    <w:sig w:usb0="00000001" w:usb1="080E0000" w:usb2="00000010" w:usb3="00000000" w:csb0="00040000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3E4944C" w14:textId="77777777" w:rsidR="00614467" w:rsidRPr="004D44D0" w:rsidRDefault="004D44D0" w:rsidP="004D44D0">
    <w:pPr>
      <w:pStyle w:val="a5"/>
      <w:jc w:val="center"/>
      <w:rPr>
        <w:rFonts w:hint="eastAsia"/>
      </w:rPr>
    </w:pPr>
    <w:r>
      <w:rPr>
        <w:rFonts w:hint="eastAsia"/>
      </w:rPr>
      <w:t>第</w:t>
    </w:r>
    <w:r>
      <w:rPr>
        <w:rFonts w:hint="eastAsia"/>
      </w:rPr>
      <w:t xml:space="preserve">  </w:t>
    </w:r>
    <w:r>
      <w:rPr>
        <w:rFonts w:hint="eastAsia"/>
      </w:rPr>
      <w:t>页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3794085" w14:textId="77777777" w:rsidR="009F3C7F" w:rsidRDefault="009F3C7F">
      <w:r>
        <w:separator/>
      </w:r>
    </w:p>
  </w:footnote>
  <w:footnote w:type="continuationSeparator" w:id="0">
    <w:p w14:paraId="7027AED5" w14:textId="77777777" w:rsidR="009F3C7F" w:rsidRDefault="009F3C7F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oNotTrackMoves/>
  <w:defaultTabStop w:val="420"/>
  <w:drawingGridHorizontalSpacing w:val="105"/>
  <w:drawingGridVerticalSpacing w:val="156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doNotBreakWrappedTables/>
    <w:doNotSnapToGridInCell/>
    <w:selectFldWithFirstOrLastChar/>
    <w:doNotWrapTextWithPunct/>
    <w:doNotUseEastAsianBreakRules/>
    <w:useWord2002TableStyleRules/>
    <w:growAutofit/>
    <w:useFELayout/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4D44D0"/>
    <w:rsid w:val="00003D9C"/>
    <w:rsid w:val="000D26C2"/>
    <w:rsid w:val="0010208C"/>
    <w:rsid w:val="001B7ABB"/>
    <w:rsid w:val="00266FC3"/>
    <w:rsid w:val="003907C2"/>
    <w:rsid w:val="003B0EE0"/>
    <w:rsid w:val="004730C4"/>
    <w:rsid w:val="004A34AD"/>
    <w:rsid w:val="004A44AD"/>
    <w:rsid w:val="004B456E"/>
    <w:rsid w:val="004D44D0"/>
    <w:rsid w:val="004F256E"/>
    <w:rsid w:val="00574A07"/>
    <w:rsid w:val="005E0E18"/>
    <w:rsid w:val="00614467"/>
    <w:rsid w:val="00665AA3"/>
    <w:rsid w:val="006E671E"/>
    <w:rsid w:val="007F1702"/>
    <w:rsid w:val="008D0D25"/>
    <w:rsid w:val="00955DD5"/>
    <w:rsid w:val="009F3C7F"/>
    <w:rsid w:val="00A72745"/>
    <w:rsid w:val="00B65C49"/>
    <w:rsid w:val="00BE1900"/>
    <w:rsid w:val="00E34396"/>
    <w:rsid w:val="00E65BF6"/>
    <w:rsid w:val="00E720A0"/>
    <w:rsid w:val="00ED3720"/>
    <w:rsid w:val="00F02E7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3979034F"/>
  <w15:chartTrackingRefBased/>
  <w15:docId w15:val="{F515C508-BE3C-41C3-96BF-EE8C6501C1E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宋体" w:hAnsi="Times New Roman" w:cs="Times New Roman"/>
        <w:lang w:val="en-US" w:eastAsia="zh-CN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Table Grid" w:uiPriority="59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qFormat/>
    <w:pPr>
      <w:widowControl w:val="0"/>
      <w:jc w:val="both"/>
    </w:pPr>
    <w:rPr>
      <w:kern w:val="2"/>
      <w:sz w:val="21"/>
      <w:szCs w:val="24"/>
    </w:rPr>
  </w:style>
  <w:style w:type="character" w:default="1" w:styleId="a0">
    <w:name w:val="Default Paragraph Font"/>
    <w:semiHidden/>
  </w:style>
  <w:style w:type="table" w:default="1" w:styleId="a1">
    <w:name w:val="Normal Table"/>
    <w:semiHidden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semiHidden/>
  </w:style>
  <w:style w:type="table" w:styleId="a3">
    <w:name w:val="Table Grid"/>
    <w:basedOn w:val="a1"/>
    <w:uiPriority w:val="59"/>
    <w:rsid w:val="003907C2"/>
    <w:rPr>
      <w:rFonts w:ascii="Calibri" w:hAnsi="Calibri"/>
      <w:kern w:val="2"/>
      <w:sz w:val="21"/>
      <w:szCs w:val="22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4">
    <w:name w:val="header"/>
    <w:basedOn w:val="a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paragraph" w:styleId="a5">
    <w:name w:val="footer"/>
    <w:basedOn w:val="a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styleId="a6">
    <w:name w:val="page number"/>
    <w:basedOn w:val="a0"/>
  </w:style>
  <w:style w:type="paragraph" w:styleId="a7">
    <w:name w:val="列出段落"/>
    <w:basedOn w:val="a"/>
    <w:uiPriority w:val="34"/>
    <w:qFormat/>
    <w:rsid w:val="003907C2"/>
    <w:pPr>
      <w:ind w:firstLineChars="200" w:firstLine="420"/>
    </w:pPr>
    <w:rPr>
      <w:rFonts w:ascii="Calibri" w:hAnsi="Calibri"/>
      <w:szCs w:val="2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6147563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targetScreenSz w:val="800x600"/>
</w:webSettings>
</file>

<file path=word/_rels/document.xml.rels><?xml version='1.0' encoding='utf-8'?>
<Relationships xmlns="http://schemas.openxmlformats.org/package/2006/relationships"><Relationship Id="rId8" Type="http://schemas.openxmlformats.org/officeDocument/2006/relationships/fontTable" Target="fontTable.xml" /><Relationship Id="rId3" Type="http://schemas.openxmlformats.org/officeDocument/2006/relationships/settings" Target="settings.xml" /><Relationship Id="rId7" Type="http://schemas.openxmlformats.org/officeDocument/2006/relationships/footer" Target="footer1.xml" /><Relationship Id="rId2" Type="http://schemas.openxmlformats.org/officeDocument/2006/relationships/styles" Target="styles.xml" /><Relationship Id="rId1" Type="http://schemas.openxmlformats.org/officeDocument/2006/relationships/customXml" Target="../customXml/item1.xml" /><Relationship Id="rId6" Type="http://schemas.openxmlformats.org/officeDocument/2006/relationships/endnotes" Target="endnotes.xml" /><Relationship Id="rId5" Type="http://schemas.openxmlformats.org/officeDocument/2006/relationships/footnotes" Target="footnotes.xml" /><Relationship Id="rId4" Type="http://schemas.openxmlformats.org/officeDocument/2006/relationships/webSettings" Target="webSettings.xml" /><Relationship Id="rId9" Type="http://schemas.openxmlformats.org/officeDocument/2006/relationships/theme" Target="theme/theme1.xml" /><Relationship Id="rId10" Type="http://schemas.openxmlformats.org/officeDocument/2006/relationships/image" Target="media/signature1.png" /><Relationship Id="rId11" Type="http://schemas.openxmlformats.org/officeDocument/2006/relationships/image" Target="media/signature1.jpeg" /><Relationship Id="rId12" Type="http://schemas.openxmlformats.org/officeDocument/2006/relationships/image" Target="media/week1_signature1.png" /><Relationship Id="rId13" Type="http://schemas.openxmlformats.org/officeDocument/2006/relationships/image" Target="media/week1_signature1.jpeg" /><Relationship Id="rId14" Type="http://schemas.openxmlformats.org/officeDocument/2006/relationships/image" Target="media/week1_signature2.png" /><Relationship Id="rId15" Type="http://schemas.openxmlformats.org/officeDocument/2006/relationships/image" Target="media/week1_signature2.jpeg" 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D08E0C16-58A1-49E5-9F21-2B8FBF7F52D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104</Words>
  <Characters>596</Characters>
  <Application>Microsoft Office Word</Application>
  <DocSecurity>0</DocSecurity>
  <Lines>4</Lines>
  <Paragraphs>1</Paragraphs>
  <ScaleCrop>false</ScaleCrop>
  <Company>MC SYSTEM</Company>
  <LinksUpToDate>false</LinksUpToDate>
  <CharactersWithSpaces>699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计算机科学与技术学院</dc:title>
  <dc:subject/>
  <dc:creator>sxj</dc:creator>
  <cp:keywords/>
  <cp:lastModifiedBy>Chifeng Dai</cp:lastModifiedBy>
  <cp:revision>2</cp:revision>
  <cp:lastPrinted>2016-07-07T06:36:00Z</cp:lastPrinted>
  <dcterms:created xsi:type="dcterms:W3CDTF">2026-05-19T13:40:00Z</dcterms:created>
  <dcterms:modified xsi:type="dcterms:W3CDTF">2026-05-19T13:40:00Z</dcterms:modified>
</cp:coreProperties>
</file>