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Disability Insurance Claim Preparation</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Montserrat" w:cs="Montserrat" w:eastAsia="Montserrat" w:hAnsi="Montserrat"/>
          <w:i w:val="1"/>
          <w:iCs w:val="1"/>
          <w:color w:val="5d6d7e"/>
          <w:sz w:val="20"/>
          <w:szCs w:val="20"/>
          <w:rtl w:val="0"/>
        </w:rPr>
        <w:t xml:space="preserve">Organizational Checklist</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Worksheet</w:t>
      </w:r>
      <w:r w:rsidDel="00000000" w:rsidR="00000000" w:rsidRPr="00000000">
        <w:rPr>
          <w:rtl w:val="0"/>
        </w:rPr>
      </w:r>
    </w:p>
    <w:p w:rsidR="00000000" w:rsidDel="00000000" w:rsidP="00000000" w:rsidRDefault="00000000" w:rsidRPr="00000000" w14:paraId="00000006">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Use this checklist to gather what you will need BEFORE calling your insurance company to file a disability claim.</w:t>
      </w:r>
      <w:r w:rsidDel="00000000" w:rsidR="00000000" w:rsidRPr="00000000">
        <w:rPr>
          <w:rtl w:val="0"/>
        </w:rPr>
      </w:r>
    </w:p>
    <w:p w:rsidR="00000000" w:rsidDel="00000000" w:rsidP="00000000" w:rsidRDefault="00000000" w:rsidRPr="00000000" w14:paraId="00000007">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Most disability insurance policies have strict filing deadlines — typically 30 to 90 days after the disability begins. Check your policy document for your specific deadline.</w:t>
      </w:r>
      <w:r w:rsidDel="00000000" w:rsidR="00000000" w:rsidRPr="00000000">
        <w:rPr>
          <w:rtl w:val="0"/>
        </w:rPr>
      </w:r>
    </w:p>
    <w:p w:rsidR="00000000" w:rsidDel="00000000" w:rsidP="00000000" w:rsidRDefault="00000000" w:rsidRPr="00000000" w14:paraId="00000008">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If your policy includes both short-term and long-term disability benefits, you typically must file short-term first and then transition to long-term as needed.</w:t>
      </w:r>
      <w:r w:rsidDel="00000000" w:rsidR="00000000" w:rsidRPr="00000000">
        <w:rPr>
          <w:rtl w:val="0"/>
        </w:rPr>
      </w:r>
    </w:p>
    <w:p w:rsidR="00000000" w:rsidDel="00000000" w:rsidP="00000000" w:rsidRDefault="00000000" w:rsidRPr="00000000" w14:paraId="00000009">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Your insurance company will provide their own official claim forms. This worksheet helps you prepare so you have all the information ready when you call.</w:t>
      </w:r>
      <w:r w:rsidDel="00000000" w:rsidR="00000000" w:rsidRPr="00000000">
        <w:rPr>
          <w:rtl w:val="0"/>
        </w:rPr>
      </w:r>
    </w:p>
    <w:p w:rsidR="00000000" w:rsidDel="00000000" w:rsidP="00000000" w:rsidRDefault="00000000" w:rsidRPr="00000000" w14:paraId="0000000A">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Use the tracking section to record important dates, your claim number, and follow-up deadlines.</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Key Deadlines to Know</w:t>
      </w:r>
      <w:r w:rsidDel="00000000" w:rsidR="00000000" w:rsidRPr="00000000">
        <w:rPr>
          <w:rtl w:val="0"/>
        </w:rPr>
      </w:r>
    </w:p>
    <w:p w:rsidR="00000000" w:rsidDel="00000000" w:rsidP="00000000" w:rsidRDefault="00000000" w:rsidRPr="00000000" w14:paraId="0000000D">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Most policies require filing within 30 to 90 days of the disability start date. Contact your insurer immediately to confirm your deadline.</w:t>
      </w:r>
      <w:r w:rsidDel="00000000" w:rsidR="00000000" w:rsidRPr="00000000">
        <w:rPr>
          <w:rtl w:val="0"/>
        </w:rPr>
      </w:r>
    </w:p>
    <w:p w:rsidR="00000000" w:rsidDel="00000000" w:rsidP="00000000" w:rsidRDefault="00000000" w:rsidRPr="00000000" w14:paraId="0000000E">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If benefits are denied, you usually have 60 days to file an appeal. Write this deadline on your calendar.</w:t>
      </w:r>
      <w:r w:rsidDel="00000000" w:rsidR="00000000" w:rsidRPr="00000000">
        <w:rPr>
          <w:rtl w:val="0"/>
        </w:rPr>
      </w:r>
    </w:p>
    <w:p w:rsidR="00000000" w:rsidDel="00000000" w:rsidP="00000000" w:rsidRDefault="00000000" w:rsidRPr="00000000" w14:paraId="0000000F">
      <w:pPr>
        <w:spacing w:after="20" w:before="20" w:line="260" w:lineRule="auto"/>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Insurance companies typically require ongoing medical documentation while you receive benefits. Ask about the schedule when you file.</w:t>
      </w:r>
      <w:r w:rsidDel="00000000" w:rsidR="00000000" w:rsidRPr="00000000">
        <w:rPr>
          <w:rtl w:val="0"/>
        </w:rPr>
      </w:r>
    </w:p>
    <w:p w:rsidR="00000000" w:rsidDel="00000000" w:rsidP="00000000" w:rsidRDefault="00000000" w:rsidRPr="00000000" w14:paraId="00000010">
      <w:pPr>
        <w:spacing w:after="0" w:before="4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bf5fb" w:val="clear"/>
            <w:tcMar>
              <w:top w:w="70.0" w:type="dxa"/>
              <w:left w:w="200.0" w:type="dxa"/>
              <w:bottom w:w="70.0" w:type="dxa"/>
              <w:right w:w="160.0" w:type="dxa"/>
            </w:tcMar>
          </w:tcPr>
          <w:p w:rsidR="00000000" w:rsidDel="00000000" w:rsidP="00000000" w:rsidRDefault="00000000" w:rsidRPr="00000000" w14:paraId="00000011">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What information to have ready</w:t>
            </w:r>
            <w:r w:rsidDel="00000000" w:rsidR="00000000" w:rsidRPr="00000000">
              <w:rPr>
                <w:rtl w:val="0"/>
              </w:rPr>
            </w:r>
          </w:p>
          <w:p w:rsidR="00000000" w:rsidDel="00000000" w:rsidP="00000000" w:rsidRDefault="00000000" w:rsidRPr="00000000" w14:paraId="00000012">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insurance policy number and employer name (if employer-provided)</w:t>
            </w:r>
            <w:r w:rsidDel="00000000" w:rsidR="00000000" w:rsidRPr="00000000">
              <w:rPr>
                <w:rtl w:val="0"/>
              </w:rPr>
            </w:r>
          </w:p>
          <w:p w:rsidR="00000000" w:rsidDel="00000000" w:rsidP="00000000" w:rsidRDefault="00000000" w:rsidRPr="00000000" w14:paraId="00000013">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HR/benefits department contact name and number</w:t>
            </w:r>
            <w:r w:rsidDel="00000000" w:rsidR="00000000" w:rsidRPr="00000000">
              <w:rPr>
                <w:rtl w:val="0"/>
              </w:rPr>
            </w:r>
          </w:p>
          <w:p w:rsidR="00000000" w:rsidDel="00000000" w:rsidP="00000000" w:rsidRDefault="00000000" w:rsidRPr="00000000" w14:paraId="00000014">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The date your disability began</w:t>
            </w:r>
            <w:r w:rsidDel="00000000" w:rsidR="00000000" w:rsidRPr="00000000">
              <w:rPr>
                <w:rtl w:val="0"/>
              </w:rPr>
            </w:r>
          </w:p>
          <w:p w:rsidR="00000000" w:rsidDel="00000000" w:rsidP="00000000" w:rsidRDefault="00000000" w:rsidRPr="00000000" w14:paraId="00000015">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treating physician's name, specialty, and phone number</w:t>
            </w:r>
            <w:r w:rsidDel="00000000" w:rsidR="00000000" w:rsidRPr="00000000">
              <w:rPr>
                <w:rtl w:val="0"/>
              </w:rPr>
            </w:r>
          </w:p>
          <w:p w:rsidR="00000000" w:rsidDel="00000000" w:rsidP="00000000" w:rsidRDefault="00000000" w:rsidRPr="00000000" w14:paraId="00000016">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diagnosis</w:t>
            </w:r>
            <w:r w:rsidDel="00000000" w:rsidR="00000000" w:rsidRPr="00000000">
              <w:rPr>
                <w:rtl w:val="0"/>
              </w:rPr>
            </w:r>
          </w:p>
          <w:p w:rsidR="00000000" w:rsidDel="00000000" w:rsidP="00000000" w:rsidRDefault="00000000" w:rsidRPr="00000000" w14:paraId="00000017">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Details about the work you can and cannot do</w:t>
            </w:r>
            <w:r w:rsidDel="00000000" w:rsidR="00000000" w:rsidRPr="00000000">
              <w:rPr>
                <w:rtl w:val="0"/>
              </w:rPr>
            </w:r>
          </w:p>
          <w:p w:rsidR="00000000" w:rsidDel="00000000" w:rsidP="00000000" w:rsidRDefault="00000000" w:rsidRPr="00000000" w14:paraId="00000018">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Your recent salary or income information</w:t>
            </w:r>
            <w:r w:rsidDel="00000000" w:rsidR="00000000" w:rsidRPr="00000000">
              <w:rPr>
                <w:rtl w:val="0"/>
              </w:rPr>
            </w:r>
          </w:p>
          <w:p w:rsidR="00000000" w:rsidDel="00000000" w:rsidP="00000000" w:rsidRDefault="00000000" w:rsidRPr="00000000" w14:paraId="00000019">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Any previous disability claims (if applicable)</w:t>
            </w:r>
            <w:r w:rsidDel="00000000" w:rsidR="00000000" w:rsidRPr="00000000">
              <w:rPr>
                <w:rtl w:val="0"/>
              </w:rPr>
            </w:r>
          </w:p>
        </w:tc>
      </w:tr>
    </w:tbl>
    <w:p w:rsidR="00000000" w:rsidDel="00000000" w:rsidP="00000000" w:rsidRDefault="00000000" w:rsidRPr="00000000" w14:paraId="0000001A">
      <w:pPr>
        <w:spacing w:after="0" w:before="40" w:lineRule="auto"/>
        <w:rPr/>
      </w:pP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bf5fb" w:val="clear"/>
            <w:tcMar>
              <w:top w:w="70.0" w:type="dxa"/>
              <w:left w:w="200.0" w:type="dxa"/>
              <w:bottom w:w="70.0" w:type="dxa"/>
              <w:right w:w="160.0" w:type="dxa"/>
            </w:tcMar>
          </w:tcPr>
          <w:p w:rsidR="00000000" w:rsidDel="00000000" w:rsidP="00000000" w:rsidRDefault="00000000" w:rsidRPr="00000000" w14:paraId="0000001B">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What to expect</w:t>
            </w:r>
            <w:r w:rsidDel="00000000" w:rsidR="00000000" w:rsidRPr="00000000">
              <w:rPr>
                <w:rtl w:val="0"/>
              </w:rPr>
            </w:r>
          </w:p>
          <w:p w:rsidR="00000000" w:rsidDel="00000000" w:rsidP="00000000" w:rsidRDefault="00000000" w:rsidRPr="00000000" w14:paraId="0000001C">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The insurance company will mail or email you an official claim form to complete.</w:t>
            </w:r>
            <w:r w:rsidDel="00000000" w:rsidR="00000000" w:rsidRPr="00000000">
              <w:rPr>
                <w:rtl w:val="0"/>
              </w:rPr>
            </w:r>
          </w:p>
          <w:p w:rsidR="00000000" w:rsidDel="00000000" w:rsidP="00000000" w:rsidRDefault="00000000" w:rsidRPr="00000000" w14:paraId="0000001D">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They will request medical documentation from your doctor — they usually send the request directly to your physician.</w:t>
            </w:r>
            <w:r w:rsidDel="00000000" w:rsidR="00000000" w:rsidRPr="00000000">
              <w:rPr>
                <w:rtl w:val="0"/>
              </w:rPr>
            </w:r>
          </w:p>
          <w:p w:rsidR="00000000" w:rsidDel="00000000" w:rsidP="00000000" w:rsidRDefault="00000000" w:rsidRPr="00000000" w14:paraId="0000001E">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policies require you to be under active medical care to qualify for benefits.</w:t>
            </w:r>
            <w:r w:rsidDel="00000000" w:rsidR="00000000" w:rsidRPr="00000000">
              <w:rPr>
                <w:rtl w:val="0"/>
              </w:rPr>
            </w:r>
          </w:p>
          <w:p w:rsidR="00000000" w:rsidDel="00000000" w:rsidP="00000000" w:rsidRDefault="00000000" w:rsidRPr="00000000" w14:paraId="0000001F">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Processing typically takes 2-4 weeks, but can be longer if additional information is needed.</w:t>
            </w:r>
            <w:r w:rsidDel="00000000" w:rsidR="00000000" w:rsidRPr="00000000">
              <w:rPr>
                <w:rtl w:val="0"/>
              </w:rPr>
            </w:r>
          </w:p>
          <w:p w:rsidR="00000000" w:rsidDel="00000000" w:rsidP="00000000" w:rsidRDefault="00000000" w:rsidRPr="00000000" w14:paraId="00000020">
            <w:pPr>
              <w:spacing w:after="30" w:before="0" w:line="260" w:lineRule="auto"/>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If your claim is denied, you can appeal. Keep all documentation for your records.</w:t>
            </w:r>
            <w:r w:rsidDel="00000000" w:rsidR="00000000" w:rsidRPr="00000000">
              <w:rPr>
                <w:rtl w:val="0"/>
              </w:rPr>
            </w:r>
          </w:p>
        </w:tc>
      </w:tr>
    </w:tbl>
    <w:p w:rsidR="00000000" w:rsidDel="00000000" w:rsidP="00000000" w:rsidRDefault="00000000" w:rsidRPr="00000000" w14:paraId="00000021">
      <w:pPr>
        <w:spacing w:after="0" w:before="40" w:lineRule="auto"/>
        <w:rPr/>
      </w:pPr>
      <w:r w:rsidDel="00000000" w:rsidR="00000000" w:rsidRPr="00000000">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ebf5fb" w:val="clear"/>
            <w:tcMar>
              <w:top w:w="70.0" w:type="dxa"/>
              <w:left w:w="200.0" w:type="dxa"/>
              <w:bottom w:w="70.0" w:type="dxa"/>
              <w:right w:w="160.0" w:type="dxa"/>
            </w:tcMar>
          </w:tcPr>
          <w:p w:rsidR="00000000" w:rsidDel="00000000" w:rsidP="00000000" w:rsidRDefault="00000000" w:rsidRPr="00000000" w14:paraId="00000022">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Questions to Ask Your Insurance Company</w:t>
            </w:r>
            <w:r w:rsidDel="00000000" w:rsidR="00000000" w:rsidRPr="00000000">
              <w:rPr>
                <w:rtl w:val="0"/>
              </w:rPr>
            </w:r>
          </w:p>
          <w:p w:rsidR="00000000" w:rsidDel="00000000" w:rsidP="00000000" w:rsidRDefault="00000000" w:rsidRPr="00000000" w14:paraId="00000023">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is the deadline for filing a claim? (exact date)</w:t>
            </w:r>
            <w:r w:rsidDel="00000000" w:rsidR="00000000" w:rsidRPr="00000000">
              <w:rPr>
                <w:rtl w:val="0"/>
              </w:rPr>
            </w:r>
          </w:p>
          <w:p w:rsidR="00000000" w:rsidDel="00000000" w:rsidP="00000000" w:rsidRDefault="00000000" w:rsidRPr="00000000" w14:paraId="00000024">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claim forms do I need to complete?</w:t>
            </w:r>
            <w:r w:rsidDel="00000000" w:rsidR="00000000" w:rsidRPr="00000000">
              <w:rPr>
                <w:rtl w:val="0"/>
              </w:rPr>
            </w:r>
          </w:p>
          <w:p w:rsidR="00000000" w:rsidDel="00000000" w:rsidP="00000000" w:rsidRDefault="00000000" w:rsidRPr="00000000" w14:paraId="00000025">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medical documentation do you need from my doctor?</w:t>
            </w:r>
            <w:r w:rsidDel="00000000" w:rsidR="00000000" w:rsidRPr="00000000">
              <w:rPr>
                <w:rtl w:val="0"/>
              </w:rPr>
            </w:r>
          </w:p>
          <w:p w:rsidR="00000000" w:rsidDel="00000000" w:rsidP="00000000" w:rsidRDefault="00000000" w:rsidRPr="00000000" w14:paraId="00000026">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is the elimination period (waiting period) before benefits begin?</w:t>
            </w:r>
            <w:r w:rsidDel="00000000" w:rsidR="00000000" w:rsidRPr="00000000">
              <w:rPr>
                <w:rtl w:val="0"/>
              </w:rPr>
            </w:r>
          </w:p>
          <w:p w:rsidR="00000000" w:rsidDel="00000000" w:rsidP="00000000" w:rsidRDefault="00000000" w:rsidRPr="00000000" w14:paraId="00000027">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is the monthly benefit amount I would receive?</w:t>
            </w:r>
            <w:r w:rsidDel="00000000" w:rsidR="00000000" w:rsidRPr="00000000">
              <w:rPr>
                <w:rtl w:val="0"/>
              </w:rPr>
            </w:r>
          </w:p>
          <w:p w:rsidR="00000000" w:rsidDel="00000000" w:rsidP="00000000" w:rsidRDefault="00000000" w:rsidRPr="00000000" w14:paraId="00000028">
            <w:pPr>
              <w:spacing w:after="30" w:before="0" w:line="260" w:lineRule="auto"/>
              <w:rPr/>
            </w:pPr>
            <w:r w:rsidDel="00000000" w:rsidR="00000000" w:rsidRPr="00000000">
              <w:rPr>
                <w:rFonts w:ascii="Montserrat" w:cs="Montserrat" w:eastAsia="Montserrat" w:hAnsi="Montserrat"/>
                <w:color w:val="5d6d7e"/>
                <w:sz w:val="17"/>
                <w:szCs w:val="17"/>
                <w:rtl w:val="0"/>
              </w:rPr>
              <w:t xml:space="preserve">☐  How long do benefits continue? (benefit period)</w:t>
            </w:r>
            <w:r w:rsidDel="00000000" w:rsidR="00000000" w:rsidRPr="00000000">
              <w:rPr>
                <w:rtl w:val="0"/>
              </w:rPr>
            </w:r>
          </w:p>
          <w:p w:rsidR="00000000" w:rsidDel="00000000" w:rsidP="00000000" w:rsidRDefault="00000000" w:rsidRPr="00000000" w14:paraId="00000029">
            <w:pPr>
              <w:spacing w:after="30" w:before="0" w:line="260" w:lineRule="auto"/>
              <w:rPr/>
            </w:pPr>
            <w:r w:rsidDel="00000000" w:rsidR="00000000" w:rsidRPr="00000000">
              <w:rPr>
                <w:rFonts w:ascii="Montserrat" w:cs="Montserrat" w:eastAsia="Montserrat" w:hAnsi="Montserrat"/>
                <w:color w:val="5d6d7e"/>
                <w:sz w:val="17"/>
                <w:szCs w:val="17"/>
                <w:rtl w:val="0"/>
              </w:rPr>
              <w:t xml:space="preserve">☐  If I receive short-term disability, do I automatically transition to long-term?</w:t>
            </w:r>
            <w:r w:rsidDel="00000000" w:rsidR="00000000" w:rsidRPr="00000000">
              <w:rPr>
                <w:rtl w:val="0"/>
              </w:rPr>
            </w:r>
          </w:p>
          <w:p w:rsidR="00000000" w:rsidDel="00000000" w:rsidP="00000000" w:rsidRDefault="00000000" w:rsidRPr="00000000" w14:paraId="0000002A">
            <w:pPr>
              <w:spacing w:after="30" w:before="0" w:line="260" w:lineRule="auto"/>
              <w:rPr/>
            </w:pPr>
            <w:r w:rsidDel="00000000" w:rsidR="00000000" w:rsidRPr="00000000">
              <w:rPr>
                <w:rFonts w:ascii="Montserrat" w:cs="Montserrat" w:eastAsia="Montserrat" w:hAnsi="Montserrat"/>
                <w:color w:val="5d6d7e"/>
                <w:sz w:val="17"/>
                <w:szCs w:val="17"/>
                <w:rtl w:val="0"/>
              </w:rPr>
              <w:t xml:space="preserve">☐  Do I need to file an appeal within a specific timeframe if the claim is denied?</w:t>
            </w:r>
            <w:r w:rsidDel="00000000" w:rsidR="00000000" w:rsidRPr="00000000">
              <w:rPr>
                <w:rtl w:val="0"/>
              </w:rPr>
            </w:r>
          </w:p>
          <w:p w:rsidR="00000000" w:rsidDel="00000000" w:rsidP="00000000" w:rsidRDefault="00000000" w:rsidRPr="00000000" w14:paraId="0000002B">
            <w:pPr>
              <w:spacing w:after="30" w:before="0" w:line="260" w:lineRule="auto"/>
              <w:rPr/>
            </w:pPr>
            <w:r w:rsidDel="00000000" w:rsidR="00000000" w:rsidRPr="00000000">
              <w:rPr>
                <w:rFonts w:ascii="Montserrat" w:cs="Montserrat" w:eastAsia="Montserrat" w:hAnsi="Montserrat"/>
                <w:color w:val="5d6d7e"/>
                <w:sz w:val="17"/>
                <w:szCs w:val="17"/>
                <w:rtl w:val="0"/>
              </w:rPr>
              <w:t xml:space="preserve">☐  Can I submit forms and documents online, or do they need to be mailed?</w:t>
            </w:r>
            <w:r w:rsidDel="00000000" w:rsidR="00000000" w:rsidRPr="00000000">
              <w:rPr>
                <w:rtl w:val="0"/>
              </w:rPr>
            </w:r>
          </w:p>
          <w:p w:rsidR="00000000" w:rsidDel="00000000" w:rsidP="00000000" w:rsidRDefault="00000000" w:rsidRPr="00000000" w14:paraId="0000002C">
            <w:pPr>
              <w:spacing w:after="30" w:before="0" w:line="260" w:lineRule="auto"/>
              <w:rPr/>
            </w:pPr>
            <w:r w:rsidDel="00000000" w:rsidR="00000000" w:rsidRPr="00000000">
              <w:rPr>
                <w:rFonts w:ascii="Montserrat" w:cs="Montserrat" w:eastAsia="Montserrat" w:hAnsi="Montserrat"/>
                <w:color w:val="5d6d7e"/>
                <w:sz w:val="17"/>
                <w:szCs w:val="17"/>
                <w:rtl w:val="0"/>
              </w:rPr>
              <w:t xml:space="preserve">☐  What happens if I return to work part-time while on disability?</w:t>
            </w:r>
            <w:r w:rsidDel="00000000" w:rsidR="00000000" w:rsidRPr="00000000">
              <w:rPr>
                <w:rtl w:val="0"/>
              </w:rPr>
            </w:r>
          </w:p>
        </w:tc>
      </w:tr>
    </w:tbl>
    <w:p w:rsidR="00000000" w:rsidDel="00000000" w:rsidP="00000000" w:rsidRDefault="00000000" w:rsidRPr="00000000" w14:paraId="0000002D">
      <w:pPr>
        <w:spacing w:after="0" w:before="40" w:lineRule="auto"/>
        <w:rPr/>
      </w:pP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8f9f9" w:val="clear"/>
            <w:tcMar>
              <w:top w:w="100.0" w:type="dxa"/>
              <w:left w:w="200.0" w:type="dxa"/>
              <w:bottom w:w="100.0" w:type="dxa"/>
              <w:right w:w="200.0" w:type="dxa"/>
            </w:tcMar>
          </w:tcPr>
          <w:p w:rsidR="00000000" w:rsidDel="00000000" w:rsidP="00000000" w:rsidRDefault="00000000" w:rsidRPr="00000000" w14:paraId="0000002E">
            <w:pPr>
              <w:spacing w:after="60" w:before="0" w:lineRule="auto"/>
              <w:rPr/>
            </w:pPr>
            <w:r w:rsidDel="00000000" w:rsidR="00000000" w:rsidRPr="00000000">
              <w:rPr>
                <w:rFonts w:ascii="Montserrat" w:cs="Montserrat" w:eastAsia="Montserrat" w:hAnsi="Montserrat"/>
                <w:b w:val="1"/>
                <w:bCs w:val="1"/>
                <w:color w:val="5d6d7e"/>
                <w:sz w:val="16"/>
                <w:szCs w:val="16"/>
                <w:rtl w:val="0"/>
              </w:rPr>
              <w:t xml:space="preserve">ABOUT THIS TEMPLATE</w:t>
            </w:r>
            <w:r w:rsidDel="00000000" w:rsidR="00000000" w:rsidRPr="00000000">
              <w:rPr>
                <w:rtl w:val="0"/>
              </w:rPr>
            </w:r>
          </w:p>
          <w:p w:rsidR="00000000" w:rsidDel="00000000" w:rsidP="00000000" w:rsidRDefault="00000000" w:rsidRPr="00000000" w14:paraId="0000002F">
            <w:pPr>
              <w:spacing w:after="0" w:before="0" w:line="260" w:lineRule="auto"/>
              <w:rPr/>
            </w:pPr>
            <w:r w:rsidDel="00000000" w:rsidR="00000000" w:rsidRPr="00000000">
              <w:rPr>
                <w:rFonts w:ascii="Montserrat" w:cs="Montserrat" w:eastAsia="Montserrat" w:hAnsi="Montserrat"/>
                <w:color w:val="5d6d7e"/>
                <w:sz w:val="16"/>
                <w:szCs w:val="16"/>
                <w:rtl w:val="0"/>
              </w:rPr>
              <w:t xml:space="preserve">This is an organizational tool designed to help you prepare for filing a disability insurance claim. It is not a legal document and does not substitute for professional advice. Your insurance company will provide the official claim forms and determine eligibility based on your policy. Consult an attorney or financial advisor if you need guidance on your specific claim.</w:t>
            </w:r>
            <w:r w:rsidDel="00000000" w:rsidR="00000000" w:rsidRPr="00000000">
              <w:rPr>
                <w:rtl w:val="0"/>
              </w:rPr>
            </w:r>
          </w:p>
        </w:tc>
      </w:tr>
    </w:tbl>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p w:rsidR="00000000" w:rsidDel="00000000" w:rsidP="00000000" w:rsidRDefault="00000000" w:rsidRPr="00000000" w14:paraId="00000032">
      <w:pPr>
        <w:spacing w:after="0" w:before="0" w:lineRule="auto"/>
        <w:jc w:val="center"/>
        <w:rPr/>
        <w:sectPr>
          <w:headerReference r:id="rId7" w:type="default"/>
          <w:footerReference r:id="rId8" w:type="default"/>
          <w:pgSz w:h="15840" w:w="12240" w:orient="portrait"/>
          <w:pgMar w:bottom="1440" w:top="1440" w:left="1440" w:right="1440" w:header="360" w:footer="360"/>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815"/>
        <w:gridCol w:w="2055"/>
        <w:gridCol w:w="4410"/>
        <w:gridCol w:w="270"/>
        <w:tblGridChange w:id="0">
          <w:tblGrid>
            <w:gridCol w:w="795"/>
            <w:gridCol w:w="1815"/>
            <w:gridCol w:w="2055"/>
            <w:gridCol w:w="4410"/>
            <w:gridCol w:w="270"/>
          </w:tblGrid>
        </w:tblGridChange>
      </w:tblGrid>
      <w:tr>
        <w:trPr>
          <w:cantSplit w:val="0"/>
          <w:trHeight w:val="32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Montserrat" w:cs="Montserrat" w:eastAsia="Montserrat" w:hAnsi="Montserrat"/>
                <w:b w:val="1"/>
                <w:bCs w:val="1"/>
                <w:color w:val="2c3e50"/>
                <w:sz w:val="16"/>
                <w:szCs w:val="16"/>
                <w:rtl w:val="0"/>
              </w:rPr>
              <w:t xml:space="preserve">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 </w:t>
            </w:r>
          </w:p>
        </w:tc>
      </w:tr>
    </w:tbl>
    <w:p w:rsidR="00000000" w:rsidDel="00000000" w:rsidP="00000000" w:rsidRDefault="00000000" w:rsidRPr="00000000" w14:paraId="00000039">
      <w:pPr>
        <w:spacing w:before="100" w:lineRule="auto"/>
        <w:rPr>
          <w:sz w:val="2"/>
          <w:szCs w:val="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435"/>
        <w:gridCol w:w="1440"/>
        <w:gridCol w:w="2925"/>
        <w:tblGridChange w:id="0">
          <w:tblGrid>
            <w:gridCol w:w="1560"/>
            <w:gridCol w:w="3435"/>
            <w:gridCol w:w="1440"/>
            <w:gridCol w:w="2925"/>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3A">
            <w:pPr>
              <w:rPr/>
            </w:pPr>
            <w:r w:rsidDel="00000000" w:rsidR="00000000" w:rsidRPr="00000000">
              <w:rPr>
                <w:rFonts w:ascii="Montserrat" w:cs="Montserrat" w:eastAsia="Montserrat" w:hAnsi="Montserrat"/>
                <w:b w:val="1"/>
                <w:bCs w:val="1"/>
                <w:color w:val="ffffff"/>
                <w:sz w:val="18"/>
                <w:szCs w:val="18"/>
                <w:rtl w:val="0"/>
              </w:rPr>
              <w:t xml:space="preserve">YOUR INFORMATION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Montserrat" w:cs="Montserrat" w:eastAsia="Montserrat" w:hAnsi="Montserrat"/>
                <w:b w:val="1"/>
                <w:bCs w:val="1"/>
                <w:color w:val="2c3e50"/>
                <w:sz w:val="16"/>
                <w:szCs w:val="16"/>
                <w:rtl w:val="0"/>
              </w:rPr>
              <w:t xml:space="preserve">Full Name: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3F">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Montserrat" w:cs="Montserrat" w:eastAsia="Montserrat" w:hAnsi="Montserrat"/>
                <w:b w:val="1"/>
                <w:bCs w:val="1"/>
                <w:color w:val="2c3e50"/>
                <w:sz w:val="16"/>
                <w:szCs w:val="16"/>
                <w:rtl w:val="0"/>
              </w:rPr>
              <w:t xml:space="preserve">Date of Birth: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41">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Montserrat" w:cs="Montserrat" w:eastAsia="Montserrat" w:hAnsi="Montserrat"/>
                <w:b w:val="1"/>
                <w:bCs w:val="1"/>
                <w:color w:val="2c3e50"/>
                <w:sz w:val="16"/>
                <w:szCs w:val="16"/>
                <w:rtl w:val="0"/>
              </w:rPr>
              <w:t xml:space="preserve">Social Security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43">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Montserrat" w:cs="Montserrat" w:eastAsia="Montserrat" w:hAnsi="Montserrat"/>
                <w:b w:val="1"/>
                <w:bCs w:val="1"/>
                <w:color w:val="2c3e50"/>
                <w:sz w:val="16"/>
                <w:szCs w:val="16"/>
                <w:rtl w:val="0"/>
              </w:rPr>
              <w:t xml:space="preserve">Date Disability Began: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45">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46">
      <w:pPr>
        <w:spacing w:before="100" w:lineRule="auto"/>
        <w:rPr>
          <w:sz w:val="10"/>
          <w:szCs w:val="10"/>
        </w:rPr>
      </w:pP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970"/>
        <w:gridCol w:w="2070"/>
        <w:gridCol w:w="2310"/>
        <w:tblGridChange w:id="0">
          <w:tblGrid>
            <w:gridCol w:w="1995"/>
            <w:gridCol w:w="2970"/>
            <w:gridCol w:w="2070"/>
            <w:gridCol w:w="2310"/>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47">
            <w:pPr>
              <w:rPr/>
            </w:pPr>
            <w:r w:rsidDel="00000000" w:rsidR="00000000" w:rsidRPr="00000000">
              <w:rPr>
                <w:rFonts w:ascii="Montserrat" w:cs="Montserrat" w:eastAsia="Montserrat" w:hAnsi="Montserrat"/>
                <w:b w:val="1"/>
                <w:bCs w:val="1"/>
                <w:color w:val="ffffff"/>
                <w:sz w:val="18"/>
                <w:szCs w:val="18"/>
                <w:rtl w:val="0"/>
              </w:rPr>
              <w:t xml:space="preserve">POLICY INFORMATION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Montserrat" w:cs="Montserrat" w:eastAsia="Montserrat" w:hAnsi="Montserrat"/>
                <w:b w:val="1"/>
                <w:bCs w:val="1"/>
                <w:color w:val="2c3e50"/>
                <w:sz w:val="16"/>
                <w:szCs w:val="16"/>
                <w:rtl w:val="0"/>
              </w:rPr>
              <w:t xml:space="preserve">Insurance Company Name: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4C">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Montserrat" w:cs="Montserrat" w:eastAsia="Montserrat" w:hAnsi="Montserrat"/>
                <w:b w:val="1"/>
                <w:bCs w:val="1"/>
                <w:color w:val="2c3e50"/>
                <w:sz w:val="16"/>
                <w:szCs w:val="16"/>
                <w:rtl w:val="0"/>
              </w:rPr>
              <w:t xml:space="preserve">Policy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4E">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Montserrat" w:cs="Montserrat" w:eastAsia="Montserrat" w:hAnsi="Montserrat"/>
                <w:b w:val="1"/>
                <w:bCs w:val="1"/>
                <w:color w:val="2c3e50"/>
                <w:sz w:val="16"/>
                <w:szCs w:val="16"/>
                <w:rtl w:val="0"/>
              </w:rPr>
              <w:t xml:space="preserve">Is this employer-provided or individual policy?: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0">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Montserrat" w:cs="Montserrat" w:eastAsia="Montserrat" w:hAnsi="Montserrat"/>
                <w:b w:val="1"/>
                <w:bCs w:val="1"/>
                <w:color w:val="2c3e50"/>
                <w:sz w:val="16"/>
                <w:szCs w:val="16"/>
                <w:rtl w:val="0"/>
              </w:rPr>
              <w:t xml:space="preserve">If employer-provided, Employer Name: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2">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Montserrat" w:cs="Montserrat" w:eastAsia="Montserrat" w:hAnsi="Montserrat"/>
                <w:b w:val="1"/>
                <w:bCs w:val="1"/>
                <w:color w:val="2c3e50"/>
                <w:sz w:val="16"/>
                <w:szCs w:val="16"/>
                <w:rtl w:val="0"/>
              </w:rPr>
              <w:t xml:space="preserve">HR/Benefits Contact Name: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4">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Montserrat" w:cs="Montserrat" w:eastAsia="Montserrat" w:hAnsi="Montserrat"/>
                <w:b w:val="1"/>
                <w:bCs w:val="1"/>
                <w:color w:val="2c3e50"/>
                <w:sz w:val="16"/>
                <w:szCs w:val="16"/>
                <w:rtl w:val="0"/>
              </w:rPr>
              <w:t xml:space="preserve">HR Phone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6">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57">
      <w:pPr>
        <w:spacing w:before="100" w:lineRule="auto"/>
        <w:rPr>
          <w:sz w:val="10"/>
          <w:szCs w:val="1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375"/>
        <w:gridCol w:w="2055"/>
        <w:gridCol w:w="2055"/>
        <w:tblGridChange w:id="0">
          <w:tblGrid>
            <w:gridCol w:w="1875"/>
            <w:gridCol w:w="3375"/>
            <w:gridCol w:w="2055"/>
            <w:gridCol w:w="2055"/>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58">
            <w:pPr>
              <w:rPr/>
            </w:pPr>
            <w:r w:rsidDel="00000000" w:rsidR="00000000" w:rsidRPr="00000000">
              <w:rPr>
                <w:rFonts w:ascii="Montserrat" w:cs="Montserrat" w:eastAsia="Montserrat" w:hAnsi="Montserrat"/>
                <w:b w:val="1"/>
                <w:bCs w:val="1"/>
                <w:color w:val="ffffff"/>
                <w:sz w:val="18"/>
                <w:szCs w:val="18"/>
                <w:rtl w:val="0"/>
              </w:rPr>
              <w:t xml:space="preserve">MEDICAL INFORMATION</w:t>
            </w:r>
            <w:r w:rsidDel="00000000" w:rsidR="00000000" w:rsidRPr="00000000">
              <w:rPr>
                <w:rtl w:val="0"/>
              </w:rPr>
            </w:r>
          </w:p>
        </w:tc>
      </w:tr>
      <w:tr>
        <w:trPr>
          <w:cantSplit w:val="0"/>
          <w:trHeight w:val="315"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Montserrat" w:cs="Montserrat" w:eastAsia="Montserrat" w:hAnsi="Montserrat"/>
                <w:b w:val="1"/>
                <w:bCs w:val="1"/>
                <w:color w:val="2c3e50"/>
                <w:sz w:val="16"/>
                <w:szCs w:val="16"/>
                <w:rtl w:val="0"/>
              </w:rPr>
              <w:t xml:space="preserve">Treating Physician Name: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D">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Montserrat" w:cs="Montserrat" w:eastAsia="Montserrat" w:hAnsi="Montserrat"/>
                <w:b w:val="1"/>
                <w:bCs w:val="1"/>
                <w:color w:val="2c3e50"/>
                <w:sz w:val="16"/>
                <w:szCs w:val="16"/>
                <w:rtl w:val="0"/>
              </w:rPr>
              <w:t xml:space="preserve">Physician Specialty: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5F">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Montserrat" w:cs="Montserrat" w:eastAsia="Montserrat" w:hAnsi="Montserrat"/>
                <w:b w:val="1"/>
                <w:bCs w:val="1"/>
                <w:color w:val="2c3e50"/>
                <w:sz w:val="16"/>
                <w:szCs w:val="16"/>
                <w:rtl w:val="0"/>
              </w:rPr>
              <w:t xml:space="preserve">Physician Phone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1">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Montserrat" w:cs="Montserrat" w:eastAsia="Montserrat" w:hAnsi="Montserrat"/>
                <w:b w:val="1"/>
                <w:bCs w:val="1"/>
                <w:color w:val="2c3e50"/>
                <w:sz w:val="16"/>
                <w:szCs w:val="16"/>
                <w:rtl w:val="0"/>
              </w:rPr>
              <w:t xml:space="preserve">Physician Fax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3">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Montserrat" w:cs="Montserrat" w:eastAsia="Montserrat" w:hAnsi="Montserrat"/>
                <w:b w:val="1"/>
                <w:bCs w:val="1"/>
                <w:color w:val="2c3e50"/>
                <w:sz w:val="16"/>
                <w:szCs w:val="16"/>
                <w:rtl w:val="0"/>
              </w:rPr>
              <w:t xml:space="preserve">Primary Diagnosis: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5">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Montserrat" w:cs="Montserrat" w:eastAsia="Montserrat" w:hAnsi="Montserrat"/>
                <w:b w:val="1"/>
                <w:bCs w:val="1"/>
                <w:color w:val="2c3e50"/>
                <w:sz w:val="16"/>
                <w:szCs w:val="16"/>
                <w:rtl w:val="0"/>
              </w:rPr>
              <w:t xml:space="preserve">Date of Diagnosis: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7">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68">
      <w:pPr>
        <w:spacing w:before="100" w:lineRule="auto"/>
        <w:rPr>
          <w:sz w:val="10"/>
          <w:szCs w:val="10"/>
        </w:rPr>
      </w:pPr>
      <w:r w:rsidDel="00000000" w:rsidR="00000000" w:rsidRPr="00000000">
        <w:rPr>
          <w:rtl w:val="0"/>
        </w:rPr>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0"/>
        <w:gridCol w:w="1335"/>
        <w:tblGridChange w:id="0">
          <w:tblGrid>
            <w:gridCol w:w="8010"/>
            <w:gridCol w:w="1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69">
            <w:pPr>
              <w:rPr/>
            </w:pPr>
            <w:r w:rsidDel="00000000" w:rsidR="00000000" w:rsidRPr="00000000">
              <w:rPr>
                <w:rFonts w:ascii="Montserrat" w:cs="Montserrat" w:eastAsia="Montserrat" w:hAnsi="Montserrat"/>
                <w:b w:val="1"/>
                <w:bCs w:val="1"/>
                <w:color w:val="ffffff"/>
                <w:sz w:val="18"/>
                <w:szCs w:val="18"/>
                <w:rtl w:val="0"/>
              </w:rPr>
              <w:t xml:space="preserve">DOCUMENTS TO GATHER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6A">
            <w:pPr>
              <w:rPr>
                <w:rFonts w:ascii="Montserrat" w:cs="Montserrat" w:eastAsia="Montserrat" w:hAnsi="Montserrat"/>
                <w:b w:val="1"/>
                <w:bCs w:val="1"/>
                <w:color w:val="ffffff"/>
                <w:sz w:val="18"/>
                <w:szCs w:val="18"/>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Montserrat" w:cs="Montserrat" w:eastAsia="Montserrat" w:hAnsi="Montserrat"/>
                <w:b w:val="1"/>
                <w:bCs w:val="1"/>
                <w:color w:val="1c2833"/>
                <w:sz w:val="16"/>
                <w:szCs w:val="16"/>
                <w:rtl w:val="0"/>
              </w:rPr>
              <w:t xml:space="preserve">Document Checklist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Montserrat" w:cs="Montserrat" w:eastAsia="Montserrat" w:hAnsi="Montserrat"/>
                <w:b w:val="1"/>
                <w:bCs w:val="1"/>
                <w:color w:val="1c2833"/>
                <w:sz w:val="16"/>
                <w:szCs w:val="16"/>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6D">
            <w:pPr>
              <w:rPr/>
            </w:pPr>
            <w:r w:rsidDel="00000000" w:rsidR="00000000" w:rsidRPr="00000000">
              <w:rPr>
                <w:rFonts w:ascii="Montserrat" w:cs="Montserrat" w:eastAsia="Montserrat" w:hAnsi="Montserrat"/>
                <w:color w:val="1c2833"/>
                <w:sz w:val="16"/>
                <w:szCs w:val="16"/>
                <w:rtl w:val="0"/>
              </w:rPr>
              <w:t xml:space="preserve">Insurance policy document (find your policy number and benefit details)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6E">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6F">
            <w:pPr>
              <w:rPr/>
            </w:pPr>
            <w:r w:rsidDel="00000000" w:rsidR="00000000" w:rsidRPr="00000000">
              <w:rPr>
                <w:rFonts w:ascii="Montserrat" w:cs="Montserrat" w:eastAsia="Montserrat" w:hAnsi="Montserrat"/>
                <w:color w:val="1c2833"/>
                <w:sz w:val="16"/>
                <w:szCs w:val="16"/>
                <w:rtl w:val="0"/>
              </w:rPr>
              <w:t xml:space="preserve">Medical records from treating physician covering the disability period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0">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1">
            <w:pPr>
              <w:rPr/>
            </w:pPr>
            <w:r w:rsidDel="00000000" w:rsidR="00000000" w:rsidRPr="00000000">
              <w:rPr>
                <w:rFonts w:ascii="Montserrat" w:cs="Montserrat" w:eastAsia="Montserrat" w:hAnsi="Montserrat"/>
                <w:color w:val="1c2833"/>
                <w:sz w:val="16"/>
                <w:szCs w:val="16"/>
                <w:rtl w:val="0"/>
              </w:rPr>
              <w:t xml:space="preserve">Recent pay stubs or income documentation (last 2-3 months)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2">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3">
            <w:pPr>
              <w:rPr/>
            </w:pPr>
            <w:r w:rsidDel="00000000" w:rsidR="00000000" w:rsidRPr="00000000">
              <w:rPr>
                <w:rFonts w:ascii="Montserrat" w:cs="Montserrat" w:eastAsia="Montserrat" w:hAnsi="Montserrat"/>
                <w:color w:val="1c2833"/>
                <w:sz w:val="16"/>
                <w:szCs w:val="16"/>
                <w:rtl w:val="0"/>
              </w:rPr>
              <w:t xml:space="preserve">Tax returns or income statement (if self-employed)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4">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5">
            <w:pPr>
              <w:rPr/>
            </w:pPr>
            <w:r w:rsidDel="00000000" w:rsidR="00000000" w:rsidRPr="00000000">
              <w:rPr>
                <w:rFonts w:ascii="Montserrat" w:cs="Montserrat" w:eastAsia="Montserrat" w:hAnsi="Montserrat"/>
                <w:color w:val="1c2833"/>
                <w:sz w:val="16"/>
                <w:szCs w:val="16"/>
                <w:rtl w:val="0"/>
              </w:rPr>
              <w:t xml:space="preserve">Letter from physician describing work restrictions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6">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7">
            <w:pPr>
              <w:rPr/>
            </w:pPr>
            <w:r w:rsidDel="00000000" w:rsidR="00000000" w:rsidRPr="00000000">
              <w:rPr>
                <w:rFonts w:ascii="Montserrat" w:cs="Montserrat" w:eastAsia="Montserrat" w:hAnsi="Montserrat"/>
                <w:color w:val="1c2833"/>
                <w:sz w:val="16"/>
                <w:szCs w:val="16"/>
                <w:rtl w:val="0"/>
              </w:rPr>
              <w:t xml:space="preserve">Any previous disability claim paperwork (if applicable)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8">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9">
            <w:pPr>
              <w:rPr/>
            </w:pPr>
            <w:r w:rsidDel="00000000" w:rsidR="00000000" w:rsidRPr="00000000">
              <w:rPr>
                <w:rFonts w:ascii="Montserrat" w:cs="Montserrat" w:eastAsia="Montserrat" w:hAnsi="Montserrat"/>
                <w:color w:val="1c2833"/>
                <w:sz w:val="16"/>
                <w:szCs w:val="16"/>
                <w:rtl w:val="0"/>
              </w:rPr>
              <w:t xml:space="preserve">Employment offer letter or job description (showing normal job duties)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40.0" w:type="dxa"/>
              <w:left w:w="100.0" w:type="dxa"/>
              <w:bottom w:w="40.0" w:type="dxa"/>
              <w:right w:w="100.0" w:type="dxa"/>
            </w:tcMar>
          </w:tcPr>
          <w:p w:rsidR="00000000" w:rsidDel="00000000" w:rsidP="00000000" w:rsidRDefault="00000000" w:rsidRPr="00000000" w14:paraId="0000007A">
            <w:pPr>
              <w:jc w:val="center"/>
              <w:rPr/>
            </w:pPr>
            <w:r w:rsidDel="00000000" w:rsidR="00000000" w:rsidRPr="00000000">
              <w:rPr>
                <w:rFonts w:ascii="Montserrat" w:cs="Montserrat" w:eastAsia="Montserrat" w:hAnsi="Montserrat"/>
                <w:color w:val="aeb6bf"/>
                <w:rtl w:val="0"/>
              </w:rPr>
              <w:t xml:space="preserve">☐</w:t>
            </w:r>
            <w:r w:rsidDel="00000000" w:rsidR="00000000" w:rsidRPr="00000000">
              <w:rPr>
                <w:rtl w:val="0"/>
              </w:rPr>
            </w:r>
          </w:p>
        </w:tc>
      </w:tr>
    </w:tbl>
    <w:p w:rsidR="00000000" w:rsidDel="00000000" w:rsidP="00000000" w:rsidRDefault="00000000" w:rsidRPr="00000000" w14:paraId="0000007B">
      <w:pPr>
        <w:spacing w:before="100" w:lineRule="auto"/>
        <w:rPr>
          <w:sz w:val="12"/>
          <w:szCs w:val="1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700"/>
        <w:gridCol w:w="1980"/>
        <w:tblGridChange w:id="0">
          <w:tblGrid>
            <w:gridCol w:w="2340"/>
            <w:gridCol w:w="2340"/>
            <w:gridCol w:w="2700"/>
            <w:gridCol w:w="1980"/>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7C">
            <w:pPr>
              <w:rPr/>
            </w:pPr>
            <w:r w:rsidDel="00000000" w:rsidR="00000000" w:rsidRPr="00000000">
              <w:rPr>
                <w:rFonts w:ascii="Montserrat" w:cs="Montserrat" w:eastAsia="Montserrat" w:hAnsi="Montserrat"/>
                <w:b w:val="1"/>
                <w:bCs w:val="1"/>
                <w:color w:val="ffffff"/>
                <w:sz w:val="18"/>
                <w:szCs w:val="18"/>
                <w:rtl w:val="0"/>
              </w:rPr>
              <w:t xml:space="preserve">CLAIM FILING TRACKER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Montserrat" w:cs="Montserrat" w:eastAsia="Montserrat" w:hAnsi="Montserrat"/>
                <w:b w:val="1"/>
                <w:bCs w:val="1"/>
                <w:color w:val="2c3e50"/>
                <w:sz w:val="16"/>
                <w:szCs w:val="16"/>
                <w:rtl w:val="0"/>
              </w:rPr>
              <w:t xml:space="preserve">Date You Called Insurer: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1">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Montserrat" w:cs="Montserrat" w:eastAsia="Montserrat" w:hAnsi="Montserrat"/>
                <w:b w:val="1"/>
                <w:bCs w:val="1"/>
                <w:color w:val="2c3e50"/>
                <w:sz w:val="16"/>
                <w:szCs w:val="16"/>
                <w:rtl w:val="0"/>
              </w:rPr>
              <w:t xml:space="preserve">Claim Filing Deadline (given by insurer):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3">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Montserrat" w:cs="Montserrat" w:eastAsia="Montserrat" w:hAnsi="Montserrat"/>
                <w:b w:val="1"/>
                <w:bCs w:val="1"/>
                <w:color w:val="2c3e50"/>
                <w:sz w:val="16"/>
                <w:szCs w:val="16"/>
                <w:rtl w:val="0"/>
              </w:rPr>
              <w:t xml:space="preserve">Claim Forms Received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5">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Montserrat" w:cs="Montserrat" w:eastAsia="Montserrat" w:hAnsi="Montserrat"/>
                <w:b w:val="1"/>
                <w:bCs w:val="1"/>
                <w:color w:val="2c3e50"/>
                <w:sz w:val="16"/>
                <w:szCs w:val="16"/>
                <w:rtl w:val="0"/>
              </w:rPr>
              <w:t xml:space="preserve">Claim Forms Submitted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7">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Montserrat" w:cs="Montserrat" w:eastAsia="Montserrat" w:hAnsi="Montserrat"/>
                <w:b w:val="1"/>
                <w:bCs w:val="1"/>
                <w:color w:val="2c3e50"/>
                <w:sz w:val="16"/>
                <w:szCs w:val="16"/>
                <w:rtl w:val="0"/>
              </w:rPr>
              <w:t xml:space="preserve">Claim Number (assigned by insurer):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9">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Montserrat" w:cs="Montserrat" w:eastAsia="Montserrat" w:hAnsi="Montserrat"/>
                <w:b w:val="1"/>
                <w:bCs w:val="1"/>
                <w:color w:val="2c3e50"/>
                <w:sz w:val="16"/>
                <w:szCs w:val="16"/>
                <w:rtl w:val="0"/>
              </w:rPr>
              <w:t xml:space="preserve">Name of Adjuster/Claims Handler: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B">
            <w:pPr>
              <w:rPr>
                <w:rFonts w:ascii="Montserrat" w:cs="Montserrat" w:eastAsia="Montserrat" w:hAnsi="Montserrat"/>
                <w:b w:val="1"/>
                <w:bCs w:val="1"/>
                <w:color w:val="2c3e50"/>
                <w:sz w:val="16"/>
                <w:szCs w:val="16"/>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Montserrat" w:cs="Montserrat" w:eastAsia="Montserrat" w:hAnsi="Montserrat"/>
                <w:b w:val="1"/>
                <w:bCs w:val="1"/>
                <w:color w:val="2c3e50"/>
                <w:sz w:val="16"/>
                <w:szCs w:val="16"/>
                <w:rtl w:val="0"/>
              </w:rPr>
              <w:t xml:space="preserve">Adjuster Phone Number: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D">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Montserrat" w:cs="Montserrat" w:eastAsia="Montserrat" w:hAnsi="Montserrat"/>
                <w:b w:val="1"/>
                <w:bCs w:val="1"/>
                <w:color w:val="2c3e50"/>
                <w:sz w:val="16"/>
                <w:szCs w:val="16"/>
                <w:rtl w:val="0"/>
              </w:rPr>
              <w:t xml:space="preserve">Expected Decision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8F">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90">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91">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92">
      <w:pPr>
        <w:spacing w:after="60" w:lineRule="auto"/>
        <w:rPr>
          <w:rFonts w:ascii="Montserrat" w:cs="Montserrat" w:eastAsia="Montserrat" w:hAnsi="Montserrat"/>
          <w:i w:val="1"/>
          <w:iCs w:val="1"/>
          <w:color w:val="5d6d7e"/>
          <w:sz w:val="16"/>
          <w:szCs w:val="16"/>
        </w:rPr>
      </w:pPr>
      <w:r w:rsidDel="00000000" w:rsidR="00000000" w:rsidRPr="00000000">
        <w:rPr>
          <w:rFonts w:ascii="Montserrat" w:cs="Montserrat" w:eastAsia="Montserrat" w:hAnsi="Montserrat"/>
          <w:i w:val="1"/>
          <w:iCs w:val="1"/>
          <w:color w:val="5d6d7e"/>
          <w:sz w:val="16"/>
          <w:szCs w:val="16"/>
          <w:rtl w:val="0"/>
        </w:rPr>
        <w:t xml:space="preserve">Use this section to track follow-up calls, dates, and next steps. Add rows as needed.</w:t>
      </w:r>
    </w:p>
    <w:p w:rsidR="00000000" w:rsidDel="00000000" w:rsidP="00000000" w:rsidRDefault="00000000" w:rsidRPr="00000000" w14:paraId="00000093">
      <w:pPr>
        <w:spacing w:after="60" w:lineRule="auto"/>
        <w:rPr>
          <w:rFonts w:ascii="Montserrat" w:cs="Montserrat" w:eastAsia="Montserrat" w:hAnsi="Montserrat"/>
          <w:i w:val="1"/>
          <w:iCs w:val="1"/>
          <w:color w:val="5d6d7e"/>
          <w:sz w:val="16"/>
          <w:szCs w:val="16"/>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475"/>
        <w:gridCol w:w="2055"/>
        <w:gridCol w:w="2490"/>
        <w:tblGridChange w:id="0">
          <w:tblGrid>
            <w:gridCol w:w="2340"/>
            <w:gridCol w:w="2475"/>
            <w:gridCol w:w="2055"/>
            <w:gridCol w:w="2490"/>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94">
            <w:pPr>
              <w:rPr/>
            </w:pPr>
            <w:r w:rsidDel="00000000" w:rsidR="00000000" w:rsidRPr="00000000">
              <w:rPr>
                <w:rFonts w:ascii="Montserrat" w:cs="Montserrat" w:eastAsia="Montserrat" w:hAnsi="Montserrat"/>
                <w:b w:val="1"/>
                <w:bCs w:val="1"/>
                <w:color w:val="ffffff"/>
                <w:sz w:val="18"/>
                <w:szCs w:val="18"/>
                <w:rtl w:val="0"/>
              </w:rPr>
              <w:t xml:space="preserve">FOLLOW-UP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Montserrat" w:cs="Montserrat" w:eastAsia="Montserrat" w:hAnsi="Montserrat"/>
                <w:b w:val="1"/>
                <w:bCs w:val="1"/>
                <w:color w:val="2c3e50"/>
                <w:sz w:val="16"/>
                <w:szCs w:val="16"/>
                <w:rtl w:val="0"/>
              </w:rPr>
              <w:t xml:space="preserve">Follow-Up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99">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Montserrat" w:cs="Montserrat" w:eastAsia="Montserrat" w:hAnsi="Montserrat"/>
                <w:b w:val="1"/>
                <w:bCs w:val="1"/>
                <w:color w:val="2c3e50"/>
                <w:sz w:val="16"/>
                <w:szCs w:val="16"/>
                <w:rtl w:val="0"/>
              </w:rPr>
              <w:t xml:space="preserve">Who You Spoke With: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9B">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Montserrat" w:cs="Montserrat" w:eastAsia="Montserrat" w:hAnsi="Montserrat"/>
                <w:b w:val="1"/>
                <w:bCs w:val="1"/>
                <w:color w:val="2c3e50"/>
                <w:sz w:val="16"/>
                <w:szCs w:val="16"/>
                <w:rtl w:val="0"/>
              </w:rPr>
              <w:t xml:space="preserve">What Was Discussed: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9D">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Montserrat" w:cs="Montserrat" w:eastAsia="Montserrat" w:hAnsi="Montserrat"/>
                <w:b w:val="1"/>
                <w:bCs w:val="1"/>
                <w:color w:val="2c3e50"/>
                <w:sz w:val="16"/>
                <w:szCs w:val="16"/>
                <w:rtl w:val="0"/>
              </w:rPr>
              <w:t xml:space="preserve">Action Items / Next Steps: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A1">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A4">
      <w:pPr>
        <w:spacing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475"/>
        <w:gridCol w:w="2055"/>
        <w:gridCol w:w="2490"/>
        <w:tblGridChange w:id="0">
          <w:tblGrid>
            <w:gridCol w:w="2340"/>
            <w:gridCol w:w="2475"/>
            <w:gridCol w:w="2055"/>
            <w:gridCol w:w="2490"/>
          </w:tblGrid>
        </w:tblGridChange>
      </w:tblGrid>
      <w:tr>
        <w:trPr>
          <w:cantSplit w:val="0"/>
          <w:trHeight w:val="340"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A5">
            <w:pPr>
              <w:rPr/>
            </w:pPr>
            <w:r w:rsidDel="00000000" w:rsidR="00000000" w:rsidRPr="00000000">
              <w:rPr>
                <w:rFonts w:ascii="Montserrat" w:cs="Montserrat" w:eastAsia="Montserrat" w:hAnsi="Montserrat"/>
                <w:b w:val="1"/>
                <w:bCs w:val="1"/>
                <w:color w:val="ffffff"/>
                <w:sz w:val="18"/>
                <w:szCs w:val="18"/>
                <w:rtl w:val="0"/>
              </w:rPr>
              <w:t xml:space="preserve">FOLLOW-UP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Montserrat" w:cs="Montserrat" w:eastAsia="Montserrat" w:hAnsi="Montserrat"/>
                <w:b w:val="1"/>
                <w:bCs w:val="1"/>
                <w:color w:val="2c3e50"/>
                <w:sz w:val="16"/>
                <w:szCs w:val="16"/>
                <w:rtl w:val="0"/>
              </w:rPr>
              <w:t xml:space="preserve">Follow-Up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AA">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Montserrat" w:cs="Montserrat" w:eastAsia="Montserrat" w:hAnsi="Montserrat"/>
                <w:b w:val="1"/>
                <w:bCs w:val="1"/>
                <w:color w:val="2c3e50"/>
                <w:sz w:val="16"/>
                <w:szCs w:val="16"/>
                <w:rtl w:val="0"/>
              </w:rPr>
              <w:t xml:space="preserve">Who You Spoke With: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AC">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Montserrat" w:cs="Montserrat" w:eastAsia="Montserrat" w:hAnsi="Montserrat"/>
                <w:b w:val="1"/>
                <w:bCs w:val="1"/>
                <w:color w:val="2c3e50"/>
                <w:sz w:val="16"/>
                <w:szCs w:val="16"/>
                <w:rtl w:val="0"/>
              </w:rPr>
              <w:t xml:space="preserve">What Was Discussed: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AE">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Montserrat" w:cs="Montserrat" w:eastAsia="Montserrat" w:hAnsi="Montserrat"/>
                <w:b w:val="1"/>
                <w:bCs w:val="1"/>
                <w:color w:val="2c3e50"/>
                <w:sz w:val="16"/>
                <w:szCs w:val="16"/>
                <w:rtl w:val="0"/>
              </w:rPr>
              <w:t xml:space="preserve">Action Items / Next Steps: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B2">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B5">
      <w:pPr>
        <w:spacing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475"/>
        <w:gridCol w:w="2055"/>
        <w:gridCol w:w="2490"/>
        <w:tblGridChange w:id="0">
          <w:tblGrid>
            <w:gridCol w:w="2340"/>
            <w:gridCol w:w="2475"/>
            <w:gridCol w:w="2055"/>
            <w:gridCol w:w="2490"/>
          </w:tblGrid>
        </w:tblGridChange>
      </w:tblGrid>
      <w:tr>
        <w:trPr>
          <w:cantSplit w:val="0"/>
          <w:trHeight w:val="84.42" w:hRule="atLeast"/>
          <w:tblHeader w:val="0"/>
        </w:trPr>
        <w:tc>
          <w:tcPr>
            <w:gridSpan w:val="4"/>
            <w:tcBorders>
              <w:top w:color="000000" w:space="0" w:sz="0" w:val="nil"/>
              <w:left w:color="000000" w:space="0" w:sz="0" w:val="nil"/>
              <w:bottom w:color="000000" w:space="0" w:sz="0" w:val="nil"/>
              <w:right w:color="000000" w:space="0" w:sz="0" w:val="nil"/>
            </w:tcBorders>
            <w:shd w:fill="1b4f72" w:val="clear"/>
            <w:tcMar>
              <w:top w:w="80.0" w:type="dxa"/>
              <w:left w:w="200.0" w:type="dxa"/>
              <w:bottom w:w="80.0" w:type="dxa"/>
              <w:right w:w="200.0" w:type="dxa"/>
            </w:tcMar>
          </w:tcPr>
          <w:p w:rsidR="00000000" w:rsidDel="00000000" w:rsidP="00000000" w:rsidRDefault="00000000" w:rsidRPr="00000000" w14:paraId="000000B6">
            <w:pPr>
              <w:rPr/>
            </w:pPr>
            <w:r w:rsidDel="00000000" w:rsidR="00000000" w:rsidRPr="00000000">
              <w:rPr>
                <w:rFonts w:ascii="Montserrat" w:cs="Montserrat" w:eastAsia="Montserrat" w:hAnsi="Montserrat"/>
                <w:b w:val="1"/>
                <w:bCs w:val="1"/>
                <w:color w:val="ffffff"/>
                <w:sz w:val="18"/>
                <w:szCs w:val="18"/>
                <w:rtl w:val="0"/>
              </w:rPr>
              <w:t xml:space="preserve">FOLLOW-UP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Montserrat" w:cs="Montserrat" w:eastAsia="Montserrat" w:hAnsi="Montserrat"/>
                <w:b w:val="1"/>
                <w:bCs w:val="1"/>
                <w:color w:val="2c3e50"/>
                <w:sz w:val="16"/>
                <w:szCs w:val="16"/>
                <w:rtl w:val="0"/>
              </w:rPr>
              <w:t xml:space="preserve">Follow-Up Date: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BB">
            <w:pPr>
              <w:rPr>
                <w:rFonts w:ascii="Montserrat" w:cs="Montserrat" w:eastAsia="Montserrat" w:hAnsi="Montserrat"/>
                <w:b w:val="1"/>
                <w:bCs w:val="1"/>
                <w:color w:val="2c3e50"/>
                <w:sz w:val="16"/>
                <w:szCs w:val="16"/>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Montserrat" w:cs="Montserrat" w:eastAsia="Montserrat" w:hAnsi="Montserrat"/>
                <w:b w:val="1"/>
                <w:bCs w:val="1"/>
                <w:color w:val="2c3e50"/>
                <w:sz w:val="16"/>
                <w:szCs w:val="16"/>
                <w:rtl w:val="0"/>
              </w:rPr>
              <w:t xml:space="preserve">Who You Spoke With: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BD">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Montserrat" w:cs="Montserrat" w:eastAsia="Montserrat" w:hAnsi="Montserrat"/>
                <w:b w:val="1"/>
                <w:bCs w:val="1"/>
                <w:color w:val="2c3e50"/>
                <w:sz w:val="16"/>
                <w:szCs w:val="16"/>
                <w:rtl w:val="0"/>
              </w:rPr>
              <w:t xml:space="preserve">What Was Discussed: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BF">
            <w:pPr>
              <w:rPr>
                <w:rFonts w:ascii="Montserrat" w:cs="Montserrat" w:eastAsia="Montserrat" w:hAnsi="Montserrat"/>
                <w:b w:val="1"/>
                <w:bCs w:val="1"/>
                <w:color w:val="2c3e50"/>
                <w:sz w:val="16"/>
                <w:szCs w:val="16"/>
              </w:rPr>
            </w:pPr>
            <w:r w:rsidDel="00000000" w:rsidR="00000000" w:rsidRPr="00000000">
              <w:rPr>
                <w:rtl w:val="0"/>
              </w:rPr>
            </w:r>
          </w:p>
        </w:tc>
      </w:tr>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Montserrat" w:cs="Montserrat" w:eastAsia="Montserrat" w:hAnsi="Montserrat"/>
                <w:b w:val="1"/>
                <w:bCs w:val="1"/>
                <w:color w:val="2c3e50"/>
                <w:sz w:val="16"/>
                <w:szCs w:val="16"/>
                <w:rtl w:val="0"/>
              </w:rPr>
              <w:t xml:space="preserve">Action Items / Next Steps: </w:t>
            </w:r>
            <w:r w:rsidDel="00000000" w:rsidR="00000000" w:rsidRPr="00000000">
              <w:rPr>
                <w:rFonts w:ascii="Montserrat" w:cs="Montserrat" w:eastAsia="Montserrat" w:hAnsi="Montserrat"/>
                <w:color w:val="1c2833"/>
                <w:sz w:val="18"/>
                <w:szCs w:val="18"/>
                <w:rtl w:val="0"/>
              </w:rPr>
              <w:t xml:space="preserve"> </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60.0" w:type="dxa"/>
              <w:left w:w="100.0" w:type="dxa"/>
              <w:bottom w:w="60.0" w:type="dxa"/>
              <w:right w:w="100.0" w:type="dxa"/>
            </w:tcMar>
          </w:tcPr>
          <w:p w:rsidR="00000000" w:rsidDel="00000000" w:rsidP="00000000" w:rsidRDefault="00000000" w:rsidRPr="00000000" w14:paraId="000000C3">
            <w:pPr>
              <w:rPr>
                <w:rFonts w:ascii="Montserrat" w:cs="Montserrat" w:eastAsia="Montserrat" w:hAnsi="Montserrat"/>
                <w:b w:val="1"/>
                <w:bCs w:val="1"/>
                <w:color w:val="2c3e50"/>
                <w:sz w:val="16"/>
                <w:szCs w:val="16"/>
              </w:rPr>
            </w:pPr>
            <w:r w:rsidDel="00000000" w:rsidR="00000000" w:rsidRPr="00000000">
              <w:rPr>
                <w:rtl w:val="0"/>
              </w:rPr>
            </w:r>
          </w:p>
        </w:tc>
      </w:tr>
    </w:tbl>
    <w:p w:rsidR="00000000" w:rsidDel="00000000" w:rsidP="00000000" w:rsidRDefault="00000000" w:rsidRPr="00000000" w14:paraId="000000C6">
      <w:pPr>
        <w:spacing w:before="10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7">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8">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9">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A">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B">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C">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D">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E">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CF">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0">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1">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2">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3">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4">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5">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6">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7">
      <w:pPr>
        <w:spacing w:after="60" w:lineRule="auto"/>
        <w:rPr>
          <w:rFonts w:ascii="Montserrat" w:cs="Montserrat" w:eastAsia="Montserrat" w:hAnsi="Montserrat"/>
          <w:i w:val="1"/>
          <w:iCs w:val="1"/>
          <w:color w:val="5d6d7e"/>
          <w:sz w:val="16"/>
          <w:szCs w:val="16"/>
        </w:rPr>
      </w:pPr>
      <w:r w:rsidDel="00000000" w:rsidR="00000000" w:rsidRPr="00000000">
        <w:rPr>
          <w:rtl w:val="0"/>
        </w:rPr>
      </w:r>
    </w:p>
    <w:p w:rsidR="00000000" w:rsidDel="00000000" w:rsidP="00000000" w:rsidRDefault="00000000" w:rsidRPr="00000000" w14:paraId="000000D8">
      <w:pPr>
        <w:spacing w:after="0" w:before="0" w:lineRule="auto"/>
        <w:rPr>
          <w:rFonts w:ascii="Montserrat" w:cs="Montserrat" w:eastAsia="Montserrat" w:hAnsi="Montserrat"/>
          <w:i w:val="1"/>
          <w:iCs w:val="1"/>
          <w:color w:val="aeb6bf"/>
          <w:sz w:val="14"/>
          <w:szCs w:val="14"/>
        </w:rPr>
        <w:sectPr>
          <w:headerReference r:id="rId9" w:type="default"/>
          <w:footerReference r:id="rId10" w:type="default"/>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D9">
      <w:pPr>
        <w:spacing w:after="0" w:before="0" w:lineRule="auto"/>
        <w:rPr>
          <w:rFonts w:ascii="Montserrat" w:cs="Montserrat" w:eastAsia="Montserrat" w:hAnsi="Montserrat"/>
          <w:i w:val="1"/>
          <w:iCs w:val="1"/>
          <w:color w:val="aeb6bf"/>
          <w:sz w:val="14"/>
          <w:szCs w:val="14"/>
        </w:rPr>
      </w:pPr>
      <w:r w:rsidDel="00000000" w:rsidR="00000000" w:rsidRPr="00000000">
        <w:rPr>
          <w:rtl w:val="0"/>
        </w:rPr>
      </w:r>
    </w:p>
    <w:p w:rsidR="00000000" w:rsidDel="00000000" w:rsidP="00000000" w:rsidRDefault="00000000" w:rsidRPr="00000000" w14:paraId="000000DA">
      <w:pPr>
        <w:spacing w:before="300" w:lineRule="auto"/>
        <w:rPr>
          <w:rFonts w:ascii="Montserrat" w:cs="Montserrat" w:eastAsia="Montserrat" w:hAnsi="Montserrat"/>
          <w:color w:val="1c2833"/>
          <w:sz w:val="18"/>
          <w:szCs w:val="18"/>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0DB">
            <w:pPr>
              <w:spacing w:after="80" w:lineRule="auto"/>
              <w:jc w:val="center"/>
              <w:rPr>
                <w:rFonts w:ascii="Montserrat" w:cs="Montserrat" w:eastAsia="Montserrat" w:hAnsi="Montserrat"/>
                <w:color w:val="1c2833"/>
                <w:sz w:val="18"/>
                <w:szCs w:val="18"/>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0DC">
            <w:pPr>
              <w:spacing w:after="100" w:lineRule="auto"/>
              <w:jc w:val="center"/>
              <w:rPr>
                <w:rFonts w:ascii="Montserrat" w:cs="Montserrat" w:eastAsia="Montserrat" w:hAnsi="Montserrat"/>
                <w:color w:val="1c2833"/>
                <w:sz w:val="18"/>
                <w:szCs w:val="18"/>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0DD">
            <w:pPr>
              <w:spacing w:after="100" w:lineRule="auto"/>
              <w:jc w:val="center"/>
              <w:rPr>
                <w:rFonts w:ascii="Montserrat" w:cs="Montserrat" w:eastAsia="Montserrat" w:hAnsi="Montserrat"/>
                <w:color w:val="1c2833"/>
                <w:sz w:val="18"/>
                <w:szCs w:val="18"/>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0DE">
            <w:pPr>
              <w:spacing w:before="40" w:lineRule="auto"/>
              <w:jc w:val="center"/>
              <w:rPr>
                <w:rFonts w:ascii="Montserrat" w:cs="Montserrat" w:eastAsia="Montserrat" w:hAnsi="Montserrat"/>
                <w:color w:val="1c2833"/>
                <w:sz w:val="18"/>
                <w:szCs w:val="18"/>
              </w:rPr>
            </w:pPr>
            <w:r w:rsidDel="00000000" w:rsidR="00000000" w:rsidRPr="00000000">
              <w:rPr>
                <w:rFonts w:ascii="Montserrat" w:cs="Montserrat" w:eastAsia="Montserrat" w:hAnsi="Montserrat"/>
                <w:color w:val="5d6d7e"/>
                <w:rtl w:val="0"/>
              </w:rPr>
              <w:t xml:space="preserve">Visit </w:t>
            </w:r>
            <w:hyperlink r:id="rId11">
              <w:r w:rsidDel="00000000" w:rsidR="00000000" w:rsidRPr="00000000">
                <w:rPr>
                  <w:rFonts w:ascii="Montserrat" w:cs="Montserrat" w:eastAsia="Montserrat" w:hAnsi="Montserrat"/>
                  <w:b w:val="1"/>
                  <w:bCs w:val="1"/>
                  <w:color w:val="2e86c1"/>
                  <w:u w:val="single"/>
                  <w:rtl w:val="0"/>
                </w:rPr>
                <w:t xml:space="preserve">lumeway.co</w:t>
              </w:r>
            </w:hyperlink>
            <w:r w:rsidDel="00000000" w:rsidR="00000000" w:rsidRPr="00000000">
              <w:rPr>
                <w:rtl w:val="0"/>
              </w:rPr>
            </w:r>
          </w:p>
        </w:tc>
      </w:tr>
    </w:tbl>
    <w:p w:rsidR="00000000" w:rsidDel="00000000" w:rsidP="00000000" w:rsidRDefault="00000000" w:rsidRPr="00000000" w14:paraId="000000DF">
      <w:pPr>
        <w:spacing w:before="80" w:lineRule="auto"/>
        <w:rPr>
          <w:rFonts w:ascii="Montserrat" w:cs="Montserrat" w:eastAsia="Montserrat" w:hAnsi="Montserrat"/>
          <w:color w:val="1c2833"/>
          <w:sz w:val="18"/>
          <w:szCs w:val="18"/>
        </w:rPr>
      </w:pPr>
      <w:r w:rsidDel="00000000" w:rsidR="00000000" w:rsidRPr="00000000">
        <w:rPr>
          <w:rtl w:val="0"/>
        </w:rPr>
      </w:r>
    </w:p>
    <w:p w:rsidR="00000000" w:rsidDel="00000000" w:rsidP="00000000" w:rsidRDefault="00000000" w:rsidRPr="00000000" w14:paraId="000000E0">
      <w:pPr>
        <w:jc w:val="center"/>
        <w:rPr>
          <w:rFonts w:ascii="Montserrat" w:cs="Montserrat" w:eastAsia="Montserrat" w:hAnsi="Montserrat"/>
          <w:i w:val="1"/>
          <w:iCs w:val="1"/>
          <w:color w:val="aeb6bf"/>
          <w:sz w:val="14"/>
          <w:szCs w:val="14"/>
        </w:rPr>
      </w:pPr>
      <w:r w:rsidDel="00000000" w:rsidR="00000000" w:rsidRPr="00000000">
        <w:rPr>
          <w:rFonts w:ascii="Montserrat" w:cs="Montserrat" w:eastAsia="Montserrat" w:hAnsi="Montserrat"/>
          <w:i w:val="1"/>
          <w:iCs w:val="1"/>
          <w:color w:val="aeb6bf"/>
          <w:sz w:val="14"/>
          <w:szCs w:val="14"/>
          <w:rtl w:val="0"/>
        </w:rPr>
        <w:t xml:space="preserve">⚠ This template is an organizational aid, not a legal document. It does not constitute legal, financial, or medical advice and should not be used as a substitute for professional guidance. An attorney review is recommended for matters involving court filings, government benefits, or legal agreements.</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rFonts w:ascii="Montserrat" w:cs="Montserrat" w:eastAsia="Montserrat" w:hAnsi="Montserrat"/>
        <w:b w:val="1"/>
        <w:bCs w:val="1"/>
        <w:color w:val="1b4f72"/>
        <w:sz w:val="16"/>
        <w:szCs w:val="16"/>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color w:val="5d6d7e"/>
        <w:sz w:val="16"/>
        <w:szCs w:val="16"/>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p>
  <w:p w:rsidR="00000000" w:rsidDel="00000000" w:rsidP="00000000" w:rsidRDefault="00000000" w:rsidRPr="00000000" w14:paraId="000000E3">
    <w:pPr>
      <w:rPr>
        <w:rFonts w:ascii="Montserrat" w:cs="Montserrat" w:eastAsia="Montserrat" w:hAnsi="Montserrat"/>
        <w:color w:val="5d6d7e"/>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rFonts w:ascii="Montserrat" w:cs="Montserrat" w:eastAsia="Montserrat" w:hAnsi="Montserrat"/>
        <w:color w:val="5d6d7e"/>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rFonts w:ascii="Montserrat" w:cs="Montserrat" w:eastAsia="Montserrat" w:hAnsi="Montserrat"/>
        <w:color w:val="5d6d7e"/>
        <w:sz w:val="16"/>
        <w:szCs w:val="16"/>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Disability Insurance Claim Preparation</w:t>
    </w:r>
  </w:p>
  <w:p w:rsidR="00000000" w:rsidDel="00000000" w:rsidP="00000000" w:rsidRDefault="00000000" w:rsidRPr="00000000" w14:paraId="000000E6">
    <w:pPr>
      <w:rPr>
        <w:rFonts w:ascii="Montserrat" w:cs="Montserrat" w:eastAsia="Montserrat" w:hAnsi="Montserrat"/>
        <w:color w:val="5d6d7e"/>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rFonts w:ascii="Montserrat" w:cs="Montserrat" w:eastAsia="Montserrat" w:hAnsi="Montserrat"/>
        <w:color w:val="5d6d7e"/>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umeway.co" TargetMode="Externa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KpoOVEECFk5Gy9NxsMtzeELRg==">CgMxLjA4AHIhMUc1Wjl6eEh6V1ZHUUcwd1BicHROU2N1Z3hoOG5PU0dk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2026-03-31T20:46:02.784Z</dcterms:created>
  <dc:creator>Un-named</dc:creator>
</cp:coreProperties>
</file>

<file path=docProps/custom.xml><?xml version="1.0" encoding="utf-8"?>
<Properties xmlns="http://schemas.openxmlformats.org/officeDocument/2006/custom-properties" xmlns:vt="http://schemas.openxmlformats.org/officeDocument/2006/docPropsVTypes"/>
</file>