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EC643" w14:textId="109EE71A" w:rsidR="000C11F3" w:rsidRDefault="005F1BD7" w:rsidP="008F644D">
      <w:pPr>
        <w:pStyle w:val="Title"/>
      </w:pPr>
      <w:r>
        <w:t xml:space="preserve">The </w:t>
      </w:r>
      <w:r w:rsidR="000D1AFA">
        <w:t xml:space="preserve">Elements of </w:t>
      </w:r>
      <w:r w:rsidR="000C11F3">
        <w:t>Public</w:t>
      </w:r>
      <w:r w:rsidR="00E11F28">
        <w:t>-</w:t>
      </w:r>
      <w:r w:rsidR="000C11F3">
        <w:t>Key Cryptography</w:t>
      </w:r>
    </w:p>
    <w:p w14:paraId="45CBDD08" w14:textId="183C2FB0" w:rsidR="00AF1A67" w:rsidRDefault="000C11F3" w:rsidP="00510B6F">
      <w:pPr>
        <w:pStyle w:val="Heading1"/>
      </w:pPr>
      <w:r>
        <w:t xml:space="preserve">Keys and </w:t>
      </w:r>
      <w:r w:rsidR="001A304E">
        <w:t xml:space="preserve">the </w:t>
      </w:r>
      <w:r>
        <w:t xml:space="preserve">Key </w:t>
      </w:r>
      <w:r w:rsidR="004116DE">
        <w:t>Distribution</w:t>
      </w:r>
      <w:r w:rsidR="001A304E">
        <w:t xml:space="preserve"> Problem</w:t>
      </w:r>
    </w:p>
    <w:p w14:paraId="530CA822" w14:textId="7AFA39FE" w:rsidR="0001212B" w:rsidRPr="0001212B" w:rsidRDefault="009148D6" w:rsidP="0001212B">
      <w:r>
        <w:t xml:space="preserve">The need to communicate </w:t>
      </w:r>
      <w:r w:rsidR="003B3365">
        <w:t>in secret</w:t>
      </w:r>
      <w:r>
        <w:t xml:space="preserve"> is as old as communication itself</w:t>
      </w:r>
      <w:r w:rsidR="008F16C1">
        <w:t>.</w:t>
      </w:r>
      <w:r w:rsidR="008F16C1">
        <w:rPr>
          <w:rStyle w:val="FootnoteReference"/>
        </w:rPr>
        <w:footnoteReference w:id="1"/>
      </w:r>
      <w:r w:rsidR="008F16C1">
        <w:t xml:space="preserve"> </w:t>
      </w:r>
      <w:r w:rsidR="000B62F3">
        <w:t>T</w:t>
      </w:r>
      <w:r w:rsidR="008F16C1">
        <w:t xml:space="preserve">he </w:t>
      </w:r>
      <w:r w:rsidR="00AB5411">
        <w:t>time-honored</w:t>
      </w:r>
      <w:r w:rsidR="000B62F3">
        <w:t xml:space="preserve"> approach </w:t>
      </w:r>
      <w:r w:rsidR="00B1500D">
        <w:t xml:space="preserve">is </w:t>
      </w:r>
      <w:r w:rsidR="00E435C9">
        <w:t xml:space="preserve">to </w:t>
      </w:r>
      <w:r w:rsidR="000B62F3">
        <w:t xml:space="preserve">scramble </w:t>
      </w:r>
      <w:r w:rsidR="00573F69">
        <w:t>a</w:t>
      </w:r>
      <w:r w:rsidR="00E435C9">
        <w:t xml:space="preserve"> message</w:t>
      </w:r>
      <w:r w:rsidR="000B62F3">
        <w:t xml:space="preserve"> </w:t>
      </w:r>
      <w:r w:rsidR="008F16C1">
        <w:t>before sending it</w:t>
      </w:r>
      <w:r w:rsidR="000B62F3">
        <w:t>,</w:t>
      </w:r>
      <w:r w:rsidR="00B1500D">
        <w:t xml:space="preserve"> </w:t>
      </w:r>
      <w:r w:rsidR="00236628">
        <w:t xml:space="preserve">which </w:t>
      </w:r>
      <w:r w:rsidR="00B1500D">
        <w:t>the receiver unscrambles on receipt</w:t>
      </w:r>
      <w:r w:rsidR="00BA174A">
        <w:t>.</w:t>
      </w:r>
      <w:r w:rsidR="00E846A7">
        <w:t xml:space="preserve"> </w:t>
      </w:r>
      <w:r w:rsidR="00CD36F4">
        <w:t>Without knowledge</w:t>
      </w:r>
      <w:r w:rsidR="008C3AC6">
        <w:t xml:space="preserve"> of the method </w:t>
      </w:r>
      <w:r w:rsidR="00AF6349">
        <w:t>by which the message is scrambled</w:t>
      </w:r>
      <w:r w:rsidR="008C3AC6">
        <w:t xml:space="preserve">, </w:t>
      </w:r>
      <w:r w:rsidR="00A8459B">
        <w:t xml:space="preserve">unauthorized parties </w:t>
      </w:r>
      <w:r w:rsidR="00CD36F4">
        <w:t xml:space="preserve">who intercept </w:t>
      </w:r>
      <w:r w:rsidR="004C035F">
        <w:t>the message</w:t>
      </w:r>
      <w:r w:rsidR="000349DC">
        <w:t xml:space="preserve"> </w:t>
      </w:r>
      <w:r w:rsidR="00CD36F4">
        <w:t xml:space="preserve">cannot unscramble </w:t>
      </w:r>
      <w:r w:rsidR="004C035F">
        <w:t>it</w:t>
      </w:r>
      <w:r w:rsidR="006F4ABD">
        <w:t>. Th</w:t>
      </w:r>
      <w:r w:rsidR="00CE7FCA">
        <w:t>e</w:t>
      </w:r>
      <w:r w:rsidR="006F4ABD">
        <w:t xml:space="preserve"> </w:t>
      </w:r>
      <w:r w:rsidR="00E95C42">
        <w:t>method</w:t>
      </w:r>
      <w:r w:rsidR="008C3AC6">
        <w:t xml:space="preserve"> </w:t>
      </w:r>
      <w:r w:rsidR="00A4375E">
        <w:t xml:space="preserve">of </w:t>
      </w:r>
      <w:r w:rsidR="006D15B1">
        <w:t>scrambling</w:t>
      </w:r>
      <w:r w:rsidR="008171F7">
        <w:t xml:space="preserve">, </w:t>
      </w:r>
      <w:r w:rsidR="007772F3">
        <w:t>and unscrambling</w:t>
      </w:r>
      <w:r w:rsidR="008171F7">
        <w:t>,</w:t>
      </w:r>
      <w:r w:rsidR="007772F3">
        <w:t xml:space="preserve"> </w:t>
      </w:r>
      <w:r w:rsidR="00832199">
        <w:t xml:space="preserve">is generally referred to as the </w:t>
      </w:r>
      <w:r w:rsidR="00832199" w:rsidRPr="00832199">
        <w:rPr>
          <w:i/>
          <w:iCs/>
        </w:rPr>
        <w:t>key</w:t>
      </w:r>
      <w:r w:rsidR="00480B36">
        <w:t>.</w:t>
      </w:r>
      <w:r w:rsidR="00565A1F">
        <w:rPr>
          <w:rStyle w:val="FootnoteReference"/>
        </w:rPr>
        <w:footnoteReference w:id="2"/>
      </w:r>
    </w:p>
    <w:p w14:paraId="4FD57DFA" w14:textId="031D729C" w:rsidR="00577902" w:rsidRDefault="00204C10">
      <w:r>
        <w:t>More f</w:t>
      </w:r>
      <w:r w:rsidR="007A4EA4">
        <w:t xml:space="preserve">ormally, </w:t>
      </w:r>
      <w:r w:rsidR="00123112">
        <w:t xml:space="preserve">for two </w:t>
      </w:r>
      <w:r w:rsidR="00670F6A">
        <w:t>(</w:t>
      </w:r>
      <w:r w:rsidR="00123112">
        <w:t>or more</w:t>
      </w:r>
      <w:r w:rsidR="00670F6A">
        <w:t>)</w:t>
      </w:r>
      <w:r w:rsidR="00123112">
        <w:t xml:space="preserve"> parties to </w:t>
      </w:r>
      <w:r w:rsidR="00833F34">
        <w:t xml:space="preserve">communicate securely </w:t>
      </w:r>
      <w:r w:rsidR="00F46D93">
        <w:t>over</w:t>
      </w:r>
      <w:r w:rsidR="00833F34">
        <w:t xml:space="preserve"> a</w:t>
      </w:r>
      <w:r w:rsidR="00123112">
        <w:t>n</w:t>
      </w:r>
      <w:r w:rsidR="00833F34">
        <w:t xml:space="preserve"> </w:t>
      </w:r>
      <w:r w:rsidR="00833F34" w:rsidRPr="00F40170">
        <w:rPr>
          <w:i/>
          <w:iCs/>
        </w:rPr>
        <w:t>insecure</w:t>
      </w:r>
      <w:r w:rsidR="00833F34">
        <w:t xml:space="preserve"> channel</w:t>
      </w:r>
      <w:r w:rsidR="003802B2">
        <w:t xml:space="preserve">, </w:t>
      </w:r>
      <w:r w:rsidR="00123112">
        <w:t xml:space="preserve">each </w:t>
      </w:r>
      <w:r w:rsidR="003802B2">
        <w:t xml:space="preserve">must </w:t>
      </w:r>
      <w:r w:rsidR="00BC1569">
        <w:t>possess</w:t>
      </w:r>
      <w:r w:rsidR="003802B2">
        <w:t xml:space="preserve"> a </w:t>
      </w:r>
      <w:r w:rsidR="00DF457F">
        <w:t xml:space="preserve">key </w:t>
      </w:r>
      <w:r w:rsidR="004F2E4B">
        <w:t>that</w:t>
      </w:r>
      <w:r w:rsidR="00ED2DF5">
        <w:t xml:space="preserve"> </w:t>
      </w:r>
      <w:r w:rsidR="00E11F28">
        <w:t>can be</w:t>
      </w:r>
      <w:r w:rsidR="00594621">
        <w:t xml:space="preserve"> </w:t>
      </w:r>
      <w:r w:rsidR="00420D6C">
        <w:t xml:space="preserve">used to </w:t>
      </w:r>
      <w:r w:rsidR="00E47670">
        <w:t>encipher</w:t>
      </w:r>
      <w:r w:rsidR="004F2E4B">
        <w:t xml:space="preserve"> and </w:t>
      </w:r>
      <w:r w:rsidR="00E47670">
        <w:t xml:space="preserve">decipher </w:t>
      </w:r>
      <w:r w:rsidR="004F2E4B">
        <w:t xml:space="preserve">messages </w:t>
      </w:r>
      <w:r w:rsidR="00C05812">
        <w:t>transmitted</w:t>
      </w:r>
      <w:r w:rsidR="004F2E4B">
        <w:t xml:space="preserve"> </w:t>
      </w:r>
      <w:r w:rsidR="00980FA7">
        <w:t>o</w:t>
      </w:r>
      <w:r w:rsidR="00E45B0B">
        <w:t>ver</w:t>
      </w:r>
      <w:r w:rsidR="004F2E4B">
        <w:t xml:space="preserve"> </w:t>
      </w:r>
      <w:r w:rsidR="00C6332D">
        <w:t>the insecure</w:t>
      </w:r>
      <w:r w:rsidR="004F2E4B">
        <w:t xml:space="preserve"> channe</w:t>
      </w:r>
      <w:r w:rsidR="0090426E">
        <w:t>l</w:t>
      </w:r>
      <w:r w:rsidR="00E75244">
        <w:t>.</w:t>
      </w:r>
      <w:r w:rsidR="0082532E">
        <w:rPr>
          <w:rStyle w:val="FootnoteReference"/>
        </w:rPr>
        <w:footnoteReference w:id="3"/>
      </w:r>
      <w:r w:rsidR="00751668">
        <w:t xml:space="preserve"> </w:t>
      </w:r>
      <w:r w:rsidR="00CC1156">
        <w:t>Th</w:t>
      </w:r>
      <w:r w:rsidR="00D036BE">
        <w:t>is</w:t>
      </w:r>
      <w:r w:rsidR="00CC1156">
        <w:t xml:space="preserve"> key must be </w:t>
      </w:r>
      <w:r w:rsidR="00824A8D">
        <w:t>possessed</w:t>
      </w:r>
      <w:r w:rsidR="00CC1156">
        <w:t xml:space="preserve"> only </w:t>
      </w:r>
      <w:r w:rsidR="00824A8D">
        <w:t>by</w:t>
      </w:r>
      <w:r w:rsidR="00CC1156">
        <w:t xml:space="preserve"> </w:t>
      </w:r>
      <w:r w:rsidR="00D036BE">
        <w:t xml:space="preserve">the </w:t>
      </w:r>
      <w:r w:rsidR="00CC1156">
        <w:t xml:space="preserve">parties authorized to send and receive </w:t>
      </w:r>
      <w:r w:rsidR="00CD36F4">
        <w:t xml:space="preserve">the </w:t>
      </w:r>
      <w:r w:rsidR="00CC1156">
        <w:t>messages</w:t>
      </w:r>
      <w:r w:rsidR="00D036BE">
        <w:t>;</w:t>
      </w:r>
      <w:r w:rsidR="00463408">
        <w:t xml:space="preserve"> </w:t>
      </w:r>
      <w:r w:rsidR="00CC1156">
        <w:t xml:space="preserve">otherwise </w:t>
      </w:r>
      <w:r w:rsidR="007C35B3">
        <w:t>an</w:t>
      </w:r>
      <w:r w:rsidR="00463408">
        <w:t xml:space="preserve"> </w:t>
      </w:r>
      <w:r w:rsidR="009A2D5F">
        <w:t>eavesdropper</w:t>
      </w:r>
      <w:r w:rsidR="00494B28">
        <w:t xml:space="preserve"> with </w:t>
      </w:r>
      <w:r w:rsidR="005A0F2E">
        <w:t>possession</w:t>
      </w:r>
      <w:r w:rsidR="00494B28">
        <w:t xml:space="preserve"> of the key</w:t>
      </w:r>
      <w:r w:rsidR="009A2D5F">
        <w:t xml:space="preserve"> </w:t>
      </w:r>
      <w:r w:rsidR="00CC1156">
        <w:t xml:space="preserve">will be able to read </w:t>
      </w:r>
      <w:r w:rsidR="008643FD">
        <w:t>the</w:t>
      </w:r>
      <w:r w:rsidR="00171C9E">
        <w:t>m</w:t>
      </w:r>
      <w:r w:rsidR="00CC1156">
        <w:t>.</w:t>
      </w:r>
    </w:p>
    <w:p w14:paraId="6DF31D47" w14:textId="49EFB774" w:rsidR="00621592" w:rsidRDefault="001519F1">
      <w:r>
        <w:t xml:space="preserve">The </w:t>
      </w:r>
      <w:r w:rsidR="00641A94">
        <w:t xml:space="preserve">requirement </w:t>
      </w:r>
      <w:r>
        <w:t xml:space="preserve">that </w:t>
      </w:r>
      <w:r w:rsidR="00712DCC">
        <w:t>only</w:t>
      </w:r>
      <w:r w:rsidR="00D61769">
        <w:t xml:space="preserve"> </w:t>
      </w:r>
      <w:r w:rsidR="00334711">
        <w:t xml:space="preserve">the </w:t>
      </w:r>
      <w:r>
        <w:t xml:space="preserve">parties </w:t>
      </w:r>
      <w:r w:rsidR="006C6942">
        <w:t xml:space="preserve">authorized to participate in </w:t>
      </w:r>
      <w:r w:rsidR="003A7836">
        <w:t>a</w:t>
      </w:r>
      <w:r w:rsidR="006C6942">
        <w:t xml:space="preserve"> </w:t>
      </w:r>
      <w:r w:rsidR="00A91B33">
        <w:t xml:space="preserve">secure </w:t>
      </w:r>
      <w:r w:rsidR="00616B01">
        <w:t>conversation</w:t>
      </w:r>
      <w:r w:rsidR="006C6942">
        <w:t xml:space="preserve"> </w:t>
      </w:r>
      <w:r>
        <w:t xml:space="preserve">share a secret key </w:t>
      </w:r>
      <w:r w:rsidR="00641A94">
        <w:t xml:space="preserve">poses a </w:t>
      </w:r>
      <w:r w:rsidR="00B974F9">
        <w:t>problem</w:t>
      </w:r>
      <w:r w:rsidR="003B6A72">
        <w:t>:</w:t>
      </w:r>
      <w:r w:rsidR="00641A94">
        <w:t xml:space="preserve"> </w:t>
      </w:r>
      <w:r w:rsidR="00624B2D">
        <w:t xml:space="preserve">How </w:t>
      </w:r>
      <w:r w:rsidR="00F715CD">
        <w:t>is th</w:t>
      </w:r>
      <w:r w:rsidR="003A43A8">
        <w:t>e</w:t>
      </w:r>
      <w:r w:rsidR="00F715CD">
        <w:t xml:space="preserve"> </w:t>
      </w:r>
      <w:r w:rsidR="00624B2D">
        <w:t xml:space="preserve">key </w:t>
      </w:r>
      <w:r w:rsidR="00114BE5">
        <w:t xml:space="preserve">distributed </w:t>
      </w:r>
      <w:r w:rsidR="00F04344">
        <w:t>to the authorized parties</w:t>
      </w:r>
      <w:r w:rsidR="006D354D">
        <w:t xml:space="preserve"> </w:t>
      </w:r>
      <w:r w:rsidR="002D6900">
        <w:t>securely</w:t>
      </w:r>
      <w:r w:rsidR="00641EAD">
        <w:t>; that is,</w:t>
      </w:r>
      <w:r w:rsidR="00F1260A">
        <w:t xml:space="preserve"> without </w:t>
      </w:r>
      <w:r w:rsidR="00202C44">
        <w:t xml:space="preserve">it </w:t>
      </w:r>
      <w:r w:rsidR="00A025F0">
        <w:t xml:space="preserve">being </w:t>
      </w:r>
      <w:r w:rsidR="00F1260A">
        <w:t>stolen</w:t>
      </w:r>
      <w:r w:rsidR="00292C13">
        <w:t xml:space="preserve"> by a</w:t>
      </w:r>
      <w:r w:rsidR="008F3098">
        <w:t>n unauthorized party</w:t>
      </w:r>
      <w:r w:rsidR="00FC242C">
        <w:t>?</w:t>
      </w:r>
      <w:r w:rsidR="003904B6">
        <w:t xml:space="preserve"> </w:t>
      </w:r>
      <w:r w:rsidR="00653582">
        <w:t>For this</w:t>
      </w:r>
      <w:r w:rsidR="00A41505">
        <w:t xml:space="preserve"> </w:t>
      </w:r>
      <w:r w:rsidR="00653582">
        <w:t xml:space="preserve">you need a </w:t>
      </w:r>
      <w:r w:rsidR="00653582" w:rsidRPr="00560353">
        <w:rPr>
          <w:i/>
          <w:iCs/>
        </w:rPr>
        <w:t>secure</w:t>
      </w:r>
      <w:r w:rsidR="00653582">
        <w:t xml:space="preserve"> channel. </w:t>
      </w:r>
      <w:r w:rsidR="004578C3">
        <w:t>T</w:t>
      </w:r>
      <w:r w:rsidR="000D4452">
        <w:t xml:space="preserve">ransmitting </w:t>
      </w:r>
      <w:r w:rsidR="00621592">
        <w:t xml:space="preserve">the key </w:t>
      </w:r>
      <w:r w:rsidR="000D4452">
        <w:t xml:space="preserve">over </w:t>
      </w:r>
      <w:r w:rsidR="00FF1F9B">
        <w:t>an</w:t>
      </w:r>
      <w:r w:rsidR="00535971">
        <w:t xml:space="preserve"> </w:t>
      </w:r>
      <w:r w:rsidR="000D4452">
        <w:t>insecure channel is not an option</w:t>
      </w:r>
      <w:r w:rsidR="00754ED7">
        <w:t>,</w:t>
      </w:r>
      <w:r w:rsidR="00E9606E">
        <w:t xml:space="preserve"> because </w:t>
      </w:r>
      <w:r w:rsidR="00F7368A">
        <w:t xml:space="preserve">if the channel is insecure </w:t>
      </w:r>
      <w:r w:rsidR="00E32573">
        <w:t>the key</w:t>
      </w:r>
      <w:r w:rsidR="009C73D8">
        <w:t xml:space="preserve"> </w:t>
      </w:r>
      <w:r w:rsidR="00E9606E">
        <w:t xml:space="preserve">can be </w:t>
      </w:r>
      <w:r w:rsidR="00C614C4">
        <w:t>stolen</w:t>
      </w:r>
      <w:r w:rsidR="000D4452">
        <w:t xml:space="preserve">. </w:t>
      </w:r>
      <w:r w:rsidR="00621592">
        <w:t xml:space="preserve">Neither is </w:t>
      </w:r>
      <w:r w:rsidR="00641EAD">
        <w:t>enciphering</w:t>
      </w:r>
      <w:r w:rsidR="00621592">
        <w:t xml:space="preserve"> the key</w:t>
      </w:r>
      <w:r w:rsidR="002D7FE6">
        <w:t xml:space="preserve"> before transmitting it</w:t>
      </w:r>
      <w:r w:rsidR="00621592">
        <w:t xml:space="preserve">, since you cannot </w:t>
      </w:r>
      <w:r w:rsidR="00641EAD">
        <w:t>decipher</w:t>
      </w:r>
      <w:r w:rsidR="007D0E9E">
        <w:t xml:space="preserve"> </w:t>
      </w:r>
      <w:r w:rsidR="00785D6E">
        <w:t xml:space="preserve">it </w:t>
      </w:r>
      <w:r w:rsidR="007D0E9E">
        <w:t>without</w:t>
      </w:r>
      <w:r w:rsidR="007412F3">
        <w:t xml:space="preserve"> first</w:t>
      </w:r>
      <w:r w:rsidR="007D0E9E">
        <w:t xml:space="preserve"> having </w:t>
      </w:r>
      <w:r w:rsidR="00103FD0">
        <w:t>the key</w:t>
      </w:r>
      <w:r w:rsidR="004927BF">
        <w:t>.</w:t>
      </w:r>
      <w:r w:rsidR="00BE4560">
        <w:rPr>
          <w:rStyle w:val="FootnoteReference"/>
        </w:rPr>
        <w:footnoteReference w:id="4"/>
      </w:r>
    </w:p>
    <w:p w14:paraId="07A821EB" w14:textId="60EAA872" w:rsidR="008960E9" w:rsidRDefault="00B91216">
      <w:r>
        <w:t xml:space="preserve">The most obvious and effective solution is </w:t>
      </w:r>
      <w:r w:rsidR="003904B6">
        <w:t xml:space="preserve">to hand-deliver </w:t>
      </w:r>
      <w:r w:rsidR="00E4500A">
        <w:t xml:space="preserve">the </w:t>
      </w:r>
      <w:r w:rsidR="00273CCE">
        <w:t xml:space="preserve">key </w:t>
      </w:r>
      <w:r w:rsidR="006A3C50">
        <w:t xml:space="preserve">in advance </w:t>
      </w:r>
      <w:r w:rsidR="00993054">
        <w:t xml:space="preserve">to </w:t>
      </w:r>
      <w:r w:rsidR="00E4500A">
        <w:t xml:space="preserve">the party </w:t>
      </w:r>
      <w:r w:rsidR="00326A1D">
        <w:t xml:space="preserve">you wish </w:t>
      </w:r>
      <w:r w:rsidR="00993054">
        <w:t>to communicate with</w:t>
      </w:r>
      <w:r w:rsidR="00582DF2">
        <w:t xml:space="preserve">. </w:t>
      </w:r>
      <w:r>
        <w:t xml:space="preserve">But this is also the least </w:t>
      </w:r>
      <w:r w:rsidR="005C64E8">
        <w:t>efficient</w:t>
      </w:r>
      <w:r>
        <w:t xml:space="preserve"> solution, and </w:t>
      </w:r>
      <w:r w:rsidR="00BA2C23">
        <w:t xml:space="preserve">not </w:t>
      </w:r>
      <w:r>
        <w:t xml:space="preserve">at all </w:t>
      </w:r>
      <w:r w:rsidR="00BA2C23">
        <w:t xml:space="preserve">practical </w:t>
      </w:r>
      <w:r w:rsidR="00825A38">
        <w:t>in the internet age.</w:t>
      </w:r>
      <w:r w:rsidR="006072ED">
        <w:rPr>
          <w:rStyle w:val="FootnoteReference"/>
        </w:rPr>
        <w:footnoteReference w:id="5"/>
      </w:r>
    </w:p>
    <w:p w14:paraId="75A28277" w14:textId="1E9EC8B0" w:rsidR="00AF1A67" w:rsidRDefault="008271C3" w:rsidP="00510B6F">
      <w:pPr>
        <w:pStyle w:val="Heading1"/>
      </w:pPr>
      <w:r>
        <w:t>A</w:t>
      </w:r>
      <w:r w:rsidR="00AF1A67">
        <w:t xml:space="preserve"> </w:t>
      </w:r>
      <w:r w:rsidR="001816E2">
        <w:t xml:space="preserve">Clever </w:t>
      </w:r>
      <w:r w:rsidR="00AF1A67">
        <w:t>Solution</w:t>
      </w:r>
    </w:p>
    <w:p w14:paraId="6F025FC6" w14:textId="15E30DA2" w:rsidR="00202D52" w:rsidRDefault="00025336">
      <w:r>
        <w:t>In 1976, t</w:t>
      </w:r>
      <w:r w:rsidR="004C2C9C">
        <w:t xml:space="preserve">wo Stanford University cryptographers </w:t>
      </w:r>
      <w:r w:rsidR="00087B0C">
        <w:t xml:space="preserve">proposed </w:t>
      </w:r>
      <w:r w:rsidR="00202D52">
        <w:t xml:space="preserve">an elegant solution </w:t>
      </w:r>
      <w:r w:rsidR="00781052">
        <w:t xml:space="preserve">to the </w:t>
      </w:r>
      <w:r w:rsidR="0069125D">
        <w:t xml:space="preserve">key distribution </w:t>
      </w:r>
      <w:r w:rsidR="00781052">
        <w:t>problem</w:t>
      </w:r>
      <w:r w:rsidR="00702065">
        <w:t xml:space="preserve"> in </w:t>
      </w:r>
      <w:r w:rsidR="005E4D85">
        <w:t xml:space="preserve">a </w:t>
      </w:r>
      <w:r w:rsidR="00896D66">
        <w:t xml:space="preserve">groundbreaking </w:t>
      </w:r>
      <w:r w:rsidR="007E18B7">
        <w:t xml:space="preserve">academic </w:t>
      </w:r>
      <w:r w:rsidR="00505BD1">
        <w:t>article</w:t>
      </w:r>
      <w:r w:rsidR="00702065">
        <w:t xml:space="preserve"> titled </w:t>
      </w:r>
      <w:r w:rsidR="00702065" w:rsidRPr="00377299">
        <w:rPr>
          <w:i/>
          <w:iCs/>
        </w:rPr>
        <w:t>New Directions in Cryptography</w:t>
      </w:r>
      <w:r w:rsidR="00D6630A">
        <w:t>.</w:t>
      </w:r>
      <w:r w:rsidR="00025223">
        <w:rPr>
          <w:rStyle w:val="FootnoteReference"/>
        </w:rPr>
        <w:footnoteReference w:id="6"/>
      </w:r>
      <w:r w:rsidR="00D6630A">
        <w:t xml:space="preserve"> </w:t>
      </w:r>
      <w:r w:rsidR="00476524">
        <w:t xml:space="preserve">This </w:t>
      </w:r>
      <w:r w:rsidR="0050556A">
        <w:t>solution</w:t>
      </w:r>
      <w:r w:rsidR="00D6630A">
        <w:t xml:space="preserve"> </w:t>
      </w:r>
      <w:r w:rsidR="00476524">
        <w:t>became</w:t>
      </w:r>
      <w:r w:rsidR="00F54B90">
        <w:t xml:space="preserve">, </w:t>
      </w:r>
      <w:r w:rsidR="00476524">
        <w:t xml:space="preserve">and </w:t>
      </w:r>
      <w:r w:rsidR="00F03FAD">
        <w:t xml:space="preserve">remains to </w:t>
      </w:r>
      <w:r w:rsidR="00FD547B">
        <w:t>this day</w:t>
      </w:r>
      <w:r w:rsidR="00F54B90">
        <w:t xml:space="preserve">, </w:t>
      </w:r>
      <w:r w:rsidR="00476524">
        <w:t xml:space="preserve">the </w:t>
      </w:r>
      <w:r w:rsidR="00D6630A">
        <w:t xml:space="preserve">de facto standard </w:t>
      </w:r>
      <w:r w:rsidR="002724CD">
        <w:t>for</w:t>
      </w:r>
      <w:r w:rsidR="00D6630A">
        <w:t xml:space="preserve"> exchang</w:t>
      </w:r>
      <w:r w:rsidR="008321F3">
        <w:t>ing keys</w:t>
      </w:r>
      <w:r w:rsidR="00D6630A">
        <w:t xml:space="preserve"> </w:t>
      </w:r>
      <w:r w:rsidR="00FE44F7">
        <w:t xml:space="preserve">securely </w:t>
      </w:r>
      <w:r w:rsidR="00D6630A">
        <w:t xml:space="preserve">over </w:t>
      </w:r>
      <w:r w:rsidR="009A0851">
        <w:t>public</w:t>
      </w:r>
      <w:r w:rsidR="00420C39">
        <w:t>,</w:t>
      </w:r>
      <w:r w:rsidR="009A0851">
        <w:t xml:space="preserve"> </w:t>
      </w:r>
      <w:r w:rsidR="00375A56">
        <w:t xml:space="preserve">digital communication </w:t>
      </w:r>
      <w:r w:rsidR="00D6630A">
        <w:t>channels</w:t>
      </w:r>
      <w:r w:rsidR="00DF3700">
        <w:t xml:space="preserve">. </w:t>
      </w:r>
      <w:r w:rsidR="00A97F09">
        <w:t xml:space="preserve">It </w:t>
      </w:r>
      <w:r w:rsidR="00655DE8">
        <w:t xml:space="preserve">is </w:t>
      </w:r>
      <w:r w:rsidR="006562FB">
        <w:t xml:space="preserve">commonly </w:t>
      </w:r>
      <w:r w:rsidR="00CA100A">
        <w:t xml:space="preserve">known </w:t>
      </w:r>
      <w:r w:rsidR="00D6630A">
        <w:t xml:space="preserve">as the </w:t>
      </w:r>
      <w:r w:rsidR="00D6630A" w:rsidRPr="00D6630A">
        <w:rPr>
          <w:i/>
          <w:iCs/>
        </w:rPr>
        <w:t xml:space="preserve">Diffie-Hellman </w:t>
      </w:r>
      <w:r w:rsidR="002301DB">
        <w:rPr>
          <w:i/>
          <w:iCs/>
        </w:rPr>
        <w:t>k</w:t>
      </w:r>
      <w:r w:rsidR="00D6630A" w:rsidRPr="00D6630A">
        <w:rPr>
          <w:i/>
          <w:iCs/>
        </w:rPr>
        <w:t xml:space="preserve">ey </w:t>
      </w:r>
      <w:r w:rsidR="002301DB">
        <w:rPr>
          <w:i/>
          <w:iCs/>
        </w:rPr>
        <w:t>e</w:t>
      </w:r>
      <w:r w:rsidR="00D6630A" w:rsidRPr="00D6630A">
        <w:rPr>
          <w:i/>
          <w:iCs/>
        </w:rPr>
        <w:t xml:space="preserve">xchange </w:t>
      </w:r>
      <w:r w:rsidR="002301DB" w:rsidRPr="00D548C2">
        <w:rPr>
          <w:i/>
          <w:iCs/>
        </w:rPr>
        <w:t>p</w:t>
      </w:r>
      <w:r w:rsidR="00D6630A" w:rsidRPr="00D548C2">
        <w:rPr>
          <w:i/>
          <w:iCs/>
        </w:rPr>
        <w:t>rotocol</w:t>
      </w:r>
      <w:r w:rsidR="007B7C69" w:rsidRPr="007B7C69">
        <w:t>, or DH for short</w:t>
      </w:r>
      <w:r w:rsidR="00625D04">
        <w:t>.</w:t>
      </w:r>
      <w:r w:rsidR="002F4266" w:rsidRPr="00625D04">
        <w:rPr>
          <w:rStyle w:val="FootnoteReference"/>
        </w:rPr>
        <w:footnoteReference w:id="7"/>
      </w:r>
    </w:p>
    <w:p w14:paraId="1A1AB319" w14:textId="60F58C37" w:rsidR="00FC5A9B" w:rsidRDefault="007B7C69">
      <w:r>
        <w:lastRenderedPageBreak/>
        <w:t>DH</w:t>
      </w:r>
      <w:r w:rsidR="00817D28">
        <w:t xml:space="preserve"> </w:t>
      </w:r>
      <w:r w:rsidR="00D045DB">
        <w:t xml:space="preserve">is </w:t>
      </w:r>
      <w:r w:rsidR="00F030B8">
        <w:t xml:space="preserve">a </w:t>
      </w:r>
      <w:r w:rsidR="00C62F0A">
        <w:t xml:space="preserve">foundational </w:t>
      </w:r>
      <w:r w:rsidR="006B4B4F">
        <w:t>element</w:t>
      </w:r>
      <w:r w:rsidR="00C62F0A">
        <w:t xml:space="preserve"> </w:t>
      </w:r>
      <w:r w:rsidR="00A11F3A">
        <w:t>of</w:t>
      </w:r>
      <w:r w:rsidR="00817D28">
        <w:t xml:space="preserve"> </w:t>
      </w:r>
      <w:r w:rsidR="00817D28" w:rsidRPr="0067579A">
        <w:rPr>
          <w:i/>
          <w:iCs/>
        </w:rPr>
        <w:t>public</w:t>
      </w:r>
      <w:r w:rsidR="00EA7700" w:rsidRPr="0067579A">
        <w:rPr>
          <w:i/>
          <w:iCs/>
        </w:rPr>
        <w:t>-</w:t>
      </w:r>
      <w:r w:rsidR="00817D28" w:rsidRPr="0067579A">
        <w:rPr>
          <w:i/>
          <w:iCs/>
        </w:rPr>
        <w:t>key</w:t>
      </w:r>
      <w:r w:rsidR="00EA7700">
        <w:t xml:space="preserve"> </w:t>
      </w:r>
      <w:r w:rsidR="005F0C48">
        <w:t>cryptography</w:t>
      </w:r>
      <w:r w:rsidR="003D22D0">
        <w:t xml:space="preserve">, a </w:t>
      </w:r>
      <w:r w:rsidR="006E3D52">
        <w:t xml:space="preserve">breakthrough </w:t>
      </w:r>
      <w:r w:rsidR="003D22D0">
        <w:t>without which conveniences like ecommerce and online banking would not be possible at internet scale</w:t>
      </w:r>
      <w:r w:rsidR="001B125C">
        <w:t>.</w:t>
      </w:r>
      <w:r w:rsidR="00AC43AF">
        <w:rPr>
          <w:rStyle w:val="FootnoteReference"/>
        </w:rPr>
        <w:footnoteReference w:id="8"/>
      </w:r>
    </w:p>
    <w:p w14:paraId="318DBBFF" w14:textId="77777777" w:rsidR="00284D4E" w:rsidRDefault="00284D4E" w:rsidP="00284D4E">
      <w:r>
        <w:t>DH enables two (or more) previously unacquainted parties to exchange public information over an insecure channel, and then combine it with private information to compute an identical, shared key with which to encrypt and decrypt messages on the insecure channel. Because private information is used on either side of the channel to generate the shared key, the shared key cannot be observed by an eavesdropper.</w:t>
      </w:r>
    </w:p>
    <w:p w14:paraId="66137AB0" w14:textId="0F350231" w:rsidR="004565C3" w:rsidRDefault="00D5615C" w:rsidP="00510B6F">
      <w:pPr>
        <w:pStyle w:val="Heading1"/>
      </w:pPr>
      <w:r>
        <w:t>Diffie-Hellman</w:t>
      </w:r>
      <w:r w:rsidR="003F46ED">
        <w:t xml:space="preserve"> for Dummies</w:t>
      </w:r>
    </w:p>
    <w:p w14:paraId="581ED960" w14:textId="240B4BE5" w:rsidR="008525D9" w:rsidRDefault="008525D9" w:rsidP="008525D9">
      <w:r>
        <w:t xml:space="preserve">DH can be implemented by means of a number of algorithms. Most examples in the literature cite the original implementation, which uses </w:t>
      </w:r>
      <w:r w:rsidR="0085547D">
        <w:t>the</w:t>
      </w:r>
      <w:r>
        <w:t xml:space="preserve"> </w:t>
      </w:r>
      <w:r w:rsidRPr="00EF3EE8">
        <w:rPr>
          <w:i/>
          <w:iCs/>
        </w:rPr>
        <w:t>multiplicative group of integers modulo a prime number</w:t>
      </w:r>
      <w:r>
        <w:t>, to demonstrate DH. This is unfortunate, because the mathematics of multiplicative groups modulo a prime are complex, and thus hinder a conceptual understanding of DH.</w:t>
      </w:r>
    </w:p>
    <w:p w14:paraId="77259E18" w14:textId="42B5CC71" w:rsidR="00C46B56" w:rsidRDefault="009603ED">
      <w:r>
        <w:t>T</w:t>
      </w:r>
      <w:r w:rsidR="00771DF1">
        <w:t xml:space="preserve">he </w:t>
      </w:r>
      <w:r w:rsidR="004565C3">
        <w:t>graphic</w:t>
      </w:r>
      <w:r w:rsidR="007974C5">
        <w:t xml:space="preserve"> </w:t>
      </w:r>
      <w:r w:rsidR="00BA0AB7">
        <w:t xml:space="preserve">in </w:t>
      </w:r>
      <w:r w:rsidR="00BA0AB7" w:rsidRPr="00EB3045">
        <w:rPr>
          <w:i/>
          <w:iCs/>
        </w:rPr>
        <w:t>Figure 1</w:t>
      </w:r>
      <w:r w:rsidR="00BA0AB7">
        <w:t xml:space="preserve"> </w:t>
      </w:r>
      <w:r w:rsidR="00397C4B">
        <w:t xml:space="preserve">demonstrates </w:t>
      </w:r>
      <w:r w:rsidR="00B44E54">
        <w:t xml:space="preserve">DH </w:t>
      </w:r>
      <w:r w:rsidR="00CE61D8">
        <w:t xml:space="preserve">using </w:t>
      </w:r>
      <w:r w:rsidR="006847EA">
        <w:t xml:space="preserve">a much simpler algorithm: </w:t>
      </w:r>
      <w:r w:rsidR="00201573" w:rsidRPr="00DB3BD0">
        <w:rPr>
          <w:i/>
          <w:iCs/>
        </w:rPr>
        <w:t>multiplication</w:t>
      </w:r>
      <w:r w:rsidR="00856045">
        <w:t>.</w:t>
      </w:r>
      <w:r w:rsidR="000F2BFC">
        <w:t xml:space="preserve"> </w:t>
      </w:r>
      <w:r w:rsidR="008D05EA">
        <w:t xml:space="preserve">With this we will be better prepared to consider </w:t>
      </w:r>
      <w:r w:rsidR="00821AB1">
        <w:t xml:space="preserve">a </w:t>
      </w:r>
      <w:r w:rsidR="008B1968">
        <w:t xml:space="preserve">more complex, </w:t>
      </w:r>
      <w:r w:rsidR="00E2708A">
        <w:t>real-world implementation</w:t>
      </w:r>
      <w:r w:rsidR="002034CA">
        <w:t xml:space="preserve"> </w:t>
      </w:r>
      <w:r w:rsidR="00B66B4E">
        <w:t xml:space="preserve">presented </w:t>
      </w:r>
      <w:r w:rsidR="006F46B0">
        <w:t xml:space="preserve">in </w:t>
      </w:r>
      <w:r w:rsidR="002D4F82">
        <w:t>subsequent example</w:t>
      </w:r>
      <w:r w:rsidR="00D73C3A">
        <w:t>s</w:t>
      </w:r>
      <w:r w:rsidR="00262E92">
        <w:t>.</w:t>
      </w:r>
    </w:p>
    <w:p w14:paraId="6101B0BB" w14:textId="4CB6EB4F" w:rsidR="004912CB" w:rsidRDefault="006336E0">
      <w:r>
        <w:t>Assume A</w:t>
      </w:r>
      <w:r w:rsidR="00207660">
        <w:t xml:space="preserve">lice </w:t>
      </w:r>
      <w:r w:rsidR="00403C05">
        <w:t>wants</w:t>
      </w:r>
      <w:r w:rsidR="00207660">
        <w:t xml:space="preserve"> to perform a secure key exchange with Bob over an insecure channel. Meanwhile, Eve observes all traffic passing between Alice and Bob</w:t>
      </w:r>
      <w:r w:rsidR="00706F97">
        <w:t>, presumably for malicious purposes.</w:t>
      </w:r>
      <w:r w:rsidR="00406A71">
        <w:rPr>
          <w:rStyle w:val="FootnoteReference"/>
        </w:rPr>
        <w:footnoteReference w:id="9"/>
      </w:r>
    </w:p>
    <w:tbl>
      <w:tblPr>
        <w:tblStyle w:val="PlainTable4"/>
        <w:tblW w:w="0" w:type="auto"/>
        <w:tblLook w:val="04A0" w:firstRow="1" w:lastRow="0" w:firstColumn="1" w:lastColumn="0" w:noHBand="0" w:noVBand="1"/>
      </w:tblPr>
      <w:tblGrid>
        <w:gridCol w:w="626"/>
        <w:gridCol w:w="661"/>
        <w:gridCol w:w="614"/>
        <w:gridCol w:w="576"/>
        <w:gridCol w:w="2132"/>
      </w:tblGrid>
      <w:tr w:rsidR="0051670E" w14:paraId="72D43069" w14:textId="77777777" w:rsidTr="005167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341F4B84" w14:textId="061ACC27" w:rsidR="0051670E" w:rsidRPr="00021844" w:rsidRDefault="0051670E">
            <w:r w:rsidRPr="00021844">
              <w:t>Step</w:t>
            </w:r>
          </w:p>
        </w:tc>
        <w:tc>
          <w:tcPr>
            <w:tcW w:w="647" w:type="dxa"/>
          </w:tcPr>
          <w:p w14:paraId="2FA0E5AA" w14:textId="2251C108"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tcPr>
          <w:p w14:paraId="4A977503" w14:textId="4C4072C6"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Eve</w:t>
            </w:r>
          </w:p>
        </w:tc>
        <w:tc>
          <w:tcPr>
            <w:tcW w:w="568" w:type="dxa"/>
          </w:tcPr>
          <w:p w14:paraId="2F70CE28" w14:textId="40F67632"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Bob</w:t>
            </w:r>
          </w:p>
        </w:tc>
        <w:tc>
          <w:tcPr>
            <w:tcW w:w="2132" w:type="dxa"/>
          </w:tcPr>
          <w:p w14:paraId="15A194BF" w14:textId="08B0439B"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Computations</w:t>
            </w:r>
          </w:p>
        </w:tc>
      </w:tr>
      <w:tr w:rsidR="0051670E" w14:paraId="2B329FDE"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515221DB" w14:textId="506EABA7" w:rsidR="0051670E" w:rsidRDefault="0051670E" w:rsidP="0051670E">
            <w:pPr>
              <w:jc w:val="center"/>
            </w:pPr>
            <w:r>
              <w:t>1</w:t>
            </w:r>
          </w:p>
        </w:tc>
        <w:tc>
          <w:tcPr>
            <w:tcW w:w="647" w:type="dxa"/>
          </w:tcPr>
          <w:p w14:paraId="56E9B62F" w14:textId="40BC0E1E"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tcPr>
          <w:p w14:paraId="5EFF0AEE" w14:textId="20B3CCA0"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-&gt;</w:t>
            </w:r>
          </w:p>
        </w:tc>
        <w:tc>
          <w:tcPr>
            <w:tcW w:w="568" w:type="dxa"/>
          </w:tcPr>
          <w:p w14:paraId="79532ED7"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tcPr>
          <w:p w14:paraId="0738DAE8"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0CA27CD" w14:textId="77777777" w:rsidTr="0051670E">
        <w:tc>
          <w:tcPr>
            <w:cnfStyle w:val="001000000000" w:firstRow="0" w:lastRow="0" w:firstColumn="1" w:lastColumn="0" w:oddVBand="0" w:evenVBand="0" w:oddHBand="0" w:evenHBand="0" w:firstRowFirstColumn="0" w:firstRowLastColumn="0" w:lastRowFirstColumn="0" w:lastRowLastColumn="0"/>
            <w:tcW w:w="624" w:type="dxa"/>
          </w:tcPr>
          <w:p w14:paraId="502BDA38" w14:textId="2CBDE0AE" w:rsidR="0051670E" w:rsidRDefault="0051670E" w:rsidP="0051670E">
            <w:pPr>
              <w:jc w:val="center"/>
            </w:pPr>
            <w:r>
              <w:t>2</w:t>
            </w:r>
          </w:p>
        </w:tc>
        <w:tc>
          <w:tcPr>
            <w:tcW w:w="647" w:type="dxa"/>
          </w:tcPr>
          <w:p w14:paraId="3D5F76A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1256C1A1" w14:textId="48220802"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568" w:type="dxa"/>
          </w:tcPr>
          <w:p w14:paraId="254EE760" w14:textId="5C9A0918"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2132" w:type="dxa"/>
          </w:tcPr>
          <w:p w14:paraId="5F0F15F4"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006CD1A5"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4665CE78" w14:textId="0B6142CA" w:rsidR="0051670E" w:rsidRDefault="0051670E" w:rsidP="0051670E">
            <w:pPr>
              <w:jc w:val="center"/>
            </w:pPr>
            <w:r>
              <w:t>3</w:t>
            </w:r>
          </w:p>
        </w:tc>
        <w:tc>
          <w:tcPr>
            <w:tcW w:w="647" w:type="dxa"/>
          </w:tcPr>
          <w:p w14:paraId="4AAEBA1E" w14:textId="1C5BCBCA"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tcPr>
          <w:p w14:paraId="2C26F9A6"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68" w:type="dxa"/>
          </w:tcPr>
          <w:p w14:paraId="6E442C98"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tcPr>
          <w:p w14:paraId="486FB483"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9D60CAA" w14:textId="77777777" w:rsidTr="0051670E">
        <w:tc>
          <w:tcPr>
            <w:cnfStyle w:val="001000000000" w:firstRow="0" w:lastRow="0" w:firstColumn="1" w:lastColumn="0" w:oddVBand="0" w:evenVBand="0" w:oddHBand="0" w:evenHBand="0" w:firstRowFirstColumn="0" w:firstRowLastColumn="0" w:lastRowFirstColumn="0" w:lastRowLastColumn="0"/>
            <w:tcW w:w="624" w:type="dxa"/>
          </w:tcPr>
          <w:p w14:paraId="69B3686D" w14:textId="2D4BEF1D" w:rsidR="0051670E" w:rsidRDefault="0051670E" w:rsidP="0051670E">
            <w:pPr>
              <w:jc w:val="center"/>
            </w:pPr>
            <w:r>
              <w:t>4</w:t>
            </w:r>
          </w:p>
        </w:tc>
        <w:tc>
          <w:tcPr>
            <w:tcW w:w="647" w:type="dxa"/>
          </w:tcPr>
          <w:p w14:paraId="22BA145D" w14:textId="08A5D7B5"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6</w:t>
            </w:r>
          </w:p>
        </w:tc>
        <w:tc>
          <w:tcPr>
            <w:tcW w:w="614" w:type="dxa"/>
          </w:tcPr>
          <w:p w14:paraId="57ABEEE7" w14:textId="331A85DD"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-&gt;</w:t>
            </w:r>
          </w:p>
        </w:tc>
        <w:tc>
          <w:tcPr>
            <w:tcW w:w="568" w:type="dxa"/>
          </w:tcPr>
          <w:p w14:paraId="79F8F9D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tcPr>
          <w:p w14:paraId="5F94C853" w14:textId="04ADBC6C" w:rsidR="0051670E" w:rsidRDefault="0051670E">
            <w:pPr>
              <w:cnfStyle w:val="000000000000" w:firstRow="0" w:lastRow="0" w:firstColumn="0" w:lastColumn="0" w:oddVBand="0" w:evenVBand="0" w:oddHBand="0" w:evenHBand="0" w:firstRowFirstColumn="0" w:firstRowLastColumn="0" w:lastRowFirstColumn="0" w:lastRowLastColumn="0"/>
            </w:pPr>
            <w:r>
              <w:t>3 * 2 = 6</w:t>
            </w:r>
          </w:p>
        </w:tc>
      </w:tr>
      <w:tr w:rsidR="0051670E" w14:paraId="202A20E9"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53B0C0E8" w14:textId="5520FA0F" w:rsidR="0051670E" w:rsidRDefault="0051670E" w:rsidP="0051670E">
            <w:pPr>
              <w:jc w:val="center"/>
            </w:pPr>
            <w:r>
              <w:t>5</w:t>
            </w:r>
          </w:p>
        </w:tc>
        <w:tc>
          <w:tcPr>
            <w:tcW w:w="647" w:type="dxa"/>
          </w:tcPr>
          <w:p w14:paraId="3EE55461"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7EE2EDBE" w14:textId="1B8E3126"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568" w:type="dxa"/>
          </w:tcPr>
          <w:p w14:paraId="62C7906D" w14:textId="39004BAF"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2132" w:type="dxa"/>
          </w:tcPr>
          <w:p w14:paraId="1CFC8FEC"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4F72CCAD" w14:textId="77777777" w:rsidTr="0051670E">
        <w:tc>
          <w:tcPr>
            <w:cnfStyle w:val="001000000000" w:firstRow="0" w:lastRow="0" w:firstColumn="1" w:lastColumn="0" w:oddVBand="0" w:evenVBand="0" w:oddHBand="0" w:evenHBand="0" w:firstRowFirstColumn="0" w:firstRowLastColumn="0" w:lastRowFirstColumn="0" w:lastRowLastColumn="0"/>
            <w:tcW w:w="624" w:type="dxa"/>
          </w:tcPr>
          <w:p w14:paraId="0B3D4BC3" w14:textId="6D25F913" w:rsidR="0051670E" w:rsidRDefault="0051670E" w:rsidP="0051670E">
            <w:pPr>
              <w:jc w:val="center"/>
            </w:pPr>
            <w:r>
              <w:t>6</w:t>
            </w:r>
          </w:p>
        </w:tc>
        <w:tc>
          <w:tcPr>
            <w:tcW w:w="647" w:type="dxa"/>
          </w:tcPr>
          <w:p w14:paraId="49902565"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39F77E5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568" w:type="dxa"/>
          </w:tcPr>
          <w:p w14:paraId="66B5AF1B" w14:textId="5B6439FC"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4</w:t>
            </w:r>
          </w:p>
        </w:tc>
        <w:tc>
          <w:tcPr>
            <w:tcW w:w="2132" w:type="dxa"/>
          </w:tcPr>
          <w:p w14:paraId="630B9C29"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26937702"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0222E563" w14:textId="64D12FC2" w:rsidR="0051670E" w:rsidRDefault="0051670E" w:rsidP="0051670E">
            <w:pPr>
              <w:jc w:val="center"/>
            </w:pPr>
            <w:r>
              <w:t>7</w:t>
            </w:r>
          </w:p>
        </w:tc>
        <w:tc>
          <w:tcPr>
            <w:tcW w:w="647" w:type="dxa"/>
          </w:tcPr>
          <w:p w14:paraId="0FC6C6F5"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57CB5D20" w14:textId="62CD4A43"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&lt;-</w:t>
            </w:r>
          </w:p>
        </w:tc>
        <w:tc>
          <w:tcPr>
            <w:tcW w:w="568" w:type="dxa"/>
          </w:tcPr>
          <w:p w14:paraId="2FC08757" w14:textId="2F11685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8</w:t>
            </w:r>
          </w:p>
        </w:tc>
        <w:tc>
          <w:tcPr>
            <w:tcW w:w="2132" w:type="dxa"/>
          </w:tcPr>
          <w:p w14:paraId="0814F1F8" w14:textId="7B5332F0" w:rsidR="0051670E" w:rsidRDefault="0051670E">
            <w:pPr>
              <w:cnfStyle w:val="000000100000" w:firstRow="0" w:lastRow="0" w:firstColumn="0" w:lastColumn="0" w:oddVBand="0" w:evenVBand="0" w:oddHBand="1" w:evenHBand="0" w:firstRowFirstColumn="0" w:firstRowLastColumn="0" w:lastRowFirstColumn="0" w:lastRowLastColumn="0"/>
            </w:pPr>
            <w:r>
              <w:t>4 * 2 = 8</w:t>
            </w:r>
          </w:p>
        </w:tc>
      </w:tr>
      <w:tr w:rsidR="0051670E" w14:paraId="0560369F" w14:textId="77777777" w:rsidTr="0051670E">
        <w:tc>
          <w:tcPr>
            <w:cnfStyle w:val="001000000000" w:firstRow="0" w:lastRow="0" w:firstColumn="1" w:lastColumn="0" w:oddVBand="0" w:evenVBand="0" w:oddHBand="0" w:evenHBand="0" w:firstRowFirstColumn="0" w:firstRowLastColumn="0" w:lastRowFirstColumn="0" w:lastRowLastColumn="0"/>
            <w:tcW w:w="624" w:type="dxa"/>
          </w:tcPr>
          <w:p w14:paraId="67A3712B" w14:textId="571C3618" w:rsidR="0051670E" w:rsidRDefault="0051670E" w:rsidP="0051670E">
            <w:pPr>
              <w:jc w:val="center"/>
            </w:pPr>
            <w:r>
              <w:t>8</w:t>
            </w:r>
          </w:p>
        </w:tc>
        <w:tc>
          <w:tcPr>
            <w:tcW w:w="647" w:type="dxa"/>
          </w:tcPr>
          <w:p w14:paraId="04396700" w14:textId="76E6709B"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tcPr>
          <w:p w14:paraId="29311F74" w14:textId="32FB89E9"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568" w:type="dxa"/>
          </w:tcPr>
          <w:p w14:paraId="5C905E4F"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tcPr>
          <w:p w14:paraId="297EED3E"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175EA321"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2BE4FA16" w14:textId="5ED90E1A" w:rsidR="0051670E" w:rsidRDefault="0051670E" w:rsidP="0051670E">
            <w:pPr>
              <w:jc w:val="center"/>
            </w:pPr>
            <w:r>
              <w:t>9</w:t>
            </w:r>
          </w:p>
        </w:tc>
        <w:tc>
          <w:tcPr>
            <w:tcW w:w="647" w:type="dxa"/>
          </w:tcPr>
          <w:p w14:paraId="0A5AEAF2" w14:textId="5AC48190"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614" w:type="dxa"/>
          </w:tcPr>
          <w:p w14:paraId="5CF40E4B"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68" w:type="dxa"/>
          </w:tcPr>
          <w:p w14:paraId="19D53EEC" w14:textId="2E1AB30B"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2132" w:type="dxa"/>
          </w:tcPr>
          <w:p w14:paraId="24DB97E3" w14:textId="79138112" w:rsidR="0051670E" w:rsidRDefault="0051670E">
            <w:pPr>
              <w:cnfStyle w:val="000000100000" w:firstRow="0" w:lastRow="0" w:firstColumn="0" w:lastColumn="0" w:oddVBand="0" w:evenVBand="0" w:oddHBand="1" w:evenHBand="0" w:firstRowFirstColumn="0" w:firstRowLastColumn="0" w:lastRowFirstColumn="0" w:lastRowLastColumn="0"/>
            </w:pPr>
            <w:r>
              <w:t>8 * 3 = 24, 6 * 4 = 24</w:t>
            </w:r>
          </w:p>
        </w:tc>
      </w:tr>
    </w:tbl>
    <w:p w14:paraId="73E1A0C3" w14:textId="77777777" w:rsidR="0051670E" w:rsidRDefault="0051670E"/>
    <w:p w14:paraId="206E16CF" w14:textId="71C02894" w:rsidR="0051670E" w:rsidRPr="0051670E" w:rsidRDefault="0051670E">
      <w:pPr>
        <w:rPr>
          <w:i/>
          <w:iCs/>
          <w:sz w:val="18"/>
          <w:szCs w:val="18"/>
        </w:rPr>
      </w:pPr>
      <w:r w:rsidRPr="0051670E">
        <w:rPr>
          <w:i/>
          <w:iCs/>
          <w:sz w:val="18"/>
          <w:szCs w:val="18"/>
        </w:rPr>
        <w:t>Figure 1. Diffie-Hellman key exchange using multiplication</w:t>
      </w:r>
    </w:p>
    <w:p w14:paraId="491D8600" w14:textId="2AC04153" w:rsidR="00A342BA" w:rsidRDefault="00207660">
      <w:r>
        <w:t>In step</w:t>
      </w:r>
      <w:r w:rsidR="00AE0265">
        <w:t>s</w:t>
      </w:r>
      <w:r>
        <w:t xml:space="preserve"> 1</w:t>
      </w:r>
      <w:r w:rsidR="00AE0265">
        <w:t xml:space="preserve"> and 2</w:t>
      </w:r>
      <w:r>
        <w:t xml:space="preserve">, Alice </w:t>
      </w:r>
      <w:r w:rsidR="00AE0265">
        <w:t>selects a</w:t>
      </w:r>
      <w:r w:rsidR="006B3156">
        <w:t xml:space="preserve"> random</w:t>
      </w:r>
      <w:r w:rsidR="00AE0265">
        <w:t xml:space="preserve"> integer (</w:t>
      </w:r>
      <w:r w:rsidR="00061389">
        <w:t>2</w:t>
      </w:r>
      <w:r w:rsidR="00AE0265">
        <w:t>)</w:t>
      </w:r>
      <w:r w:rsidR="00360A1D">
        <w:t xml:space="preserve"> </w:t>
      </w:r>
      <w:r w:rsidR="00AE0265">
        <w:t>and transmits it to Bob.</w:t>
      </w:r>
      <w:r w:rsidR="004F5825">
        <w:rPr>
          <w:rStyle w:val="FootnoteReference"/>
        </w:rPr>
        <w:footnoteReference w:id="10"/>
      </w:r>
      <w:r w:rsidR="00AE0265">
        <w:t xml:space="preserve"> Let’s call this number the </w:t>
      </w:r>
      <w:r w:rsidR="00AE0265" w:rsidRPr="00AE0265">
        <w:rPr>
          <w:i/>
          <w:iCs/>
        </w:rPr>
        <w:t>generator</w:t>
      </w:r>
      <w:r w:rsidR="00AE0265">
        <w:t xml:space="preserve">, because it will be used by Alice and Bob to generate </w:t>
      </w:r>
      <w:r w:rsidR="00422B96">
        <w:t>a</w:t>
      </w:r>
      <w:r w:rsidR="00466F5D">
        <w:t>nother</w:t>
      </w:r>
      <w:r w:rsidR="00AE0265">
        <w:t xml:space="preserve"> </w:t>
      </w:r>
      <w:r w:rsidR="002C726E">
        <w:t>number</w:t>
      </w:r>
      <w:r w:rsidR="00AE0265">
        <w:t>; namely</w:t>
      </w:r>
      <w:r w:rsidR="007D68DD">
        <w:t>,</w:t>
      </w:r>
      <w:r w:rsidR="00AE0265">
        <w:t xml:space="preserve"> by </w:t>
      </w:r>
      <w:r w:rsidR="0016171D">
        <w:t xml:space="preserve">multiplying </w:t>
      </w:r>
      <w:r w:rsidR="00E9112D">
        <w:t>the generator</w:t>
      </w:r>
      <w:r w:rsidR="0000472A">
        <w:t xml:space="preserve"> </w:t>
      </w:r>
      <w:r w:rsidR="0016171D">
        <w:t>by</w:t>
      </w:r>
      <w:r w:rsidR="00AE0265">
        <w:t xml:space="preserve"> </w:t>
      </w:r>
      <w:r w:rsidR="00C637E7">
        <w:t xml:space="preserve">a </w:t>
      </w:r>
      <w:r w:rsidR="00292688">
        <w:t>private</w:t>
      </w:r>
      <w:r w:rsidR="00AE0265">
        <w:t xml:space="preserve"> </w:t>
      </w:r>
      <w:r w:rsidR="005D1640">
        <w:t>number</w:t>
      </w:r>
      <w:r w:rsidR="00C637E7">
        <w:t xml:space="preserve"> </w:t>
      </w:r>
      <w:r w:rsidR="00016984">
        <w:t xml:space="preserve">each </w:t>
      </w:r>
      <w:r w:rsidR="002D5E50">
        <w:t xml:space="preserve">will </w:t>
      </w:r>
      <w:r w:rsidR="00C637E7">
        <w:t>select</w:t>
      </w:r>
      <w:r w:rsidR="007D68DD">
        <w:t xml:space="preserve"> independently</w:t>
      </w:r>
      <w:r w:rsidR="00AE0265">
        <w:t xml:space="preserve">. Because the channel is insecure, Eve </w:t>
      </w:r>
      <w:r w:rsidR="009A6144">
        <w:t>observes</w:t>
      </w:r>
      <w:r w:rsidR="00AE0265">
        <w:t xml:space="preserve"> the value of the generator</w:t>
      </w:r>
      <w:r w:rsidR="006C42F4">
        <w:t xml:space="preserve"> (</w:t>
      </w:r>
      <w:r w:rsidR="00F36C61">
        <w:t>2</w:t>
      </w:r>
      <w:r w:rsidR="006C42F4">
        <w:t>)</w:t>
      </w:r>
      <w:r w:rsidR="002B4EE8">
        <w:t>.</w:t>
      </w:r>
    </w:p>
    <w:p w14:paraId="3033CF01" w14:textId="4B6CB453" w:rsidR="00AE0265" w:rsidRDefault="00AE0265">
      <w:r>
        <w:t>In step</w:t>
      </w:r>
      <w:r w:rsidR="00657AE4">
        <w:t>s</w:t>
      </w:r>
      <w:r>
        <w:t xml:space="preserve"> 3</w:t>
      </w:r>
      <w:r w:rsidR="00657AE4">
        <w:t>, 4 and 5,</w:t>
      </w:r>
      <w:r>
        <w:t xml:space="preserve"> </w:t>
      </w:r>
      <w:r w:rsidR="00657AE4">
        <w:t xml:space="preserve">Alice selects </w:t>
      </w:r>
      <w:r w:rsidR="001D7FD3">
        <w:t>a</w:t>
      </w:r>
      <w:r w:rsidR="00AD04AB">
        <w:t>nother</w:t>
      </w:r>
      <w:r w:rsidR="002B2F98">
        <w:t xml:space="preserve"> </w:t>
      </w:r>
      <w:r w:rsidR="00F34690">
        <w:t xml:space="preserve">random </w:t>
      </w:r>
      <w:r w:rsidR="00657AE4">
        <w:t>integer (3), multiplies it by the generator</w:t>
      </w:r>
      <w:r w:rsidR="00447039">
        <w:t xml:space="preserve"> (</w:t>
      </w:r>
      <w:r w:rsidR="00C512BB">
        <w:t>2</w:t>
      </w:r>
      <w:r w:rsidR="00447039">
        <w:t xml:space="preserve">), and transmits </w:t>
      </w:r>
      <w:r w:rsidR="000C5F05">
        <w:t>the product of th</w:t>
      </w:r>
      <w:r w:rsidR="001D7FD3">
        <w:t>e</w:t>
      </w:r>
      <w:r w:rsidR="000C5F05">
        <w:t xml:space="preserve"> multiplication (6) to Bob</w:t>
      </w:r>
      <w:r w:rsidR="00D6335A">
        <w:t xml:space="preserve">. </w:t>
      </w:r>
      <w:r w:rsidR="00276891">
        <w:t>Let’s call th</w:t>
      </w:r>
      <w:r w:rsidR="0054132B">
        <w:t xml:space="preserve">is second </w:t>
      </w:r>
      <w:r w:rsidR="00276891">
        <w:t xml:space="preserve">random number Alice selects </w:t>
      </w:r>
      <w:r w:rsidR="00276891">
        <w:lastRenderedPageBreak/>
        <w:t xml:space="preserve">her </w:t>
      </w:r>
      <w:r w:rsidR="00276891" w:rsidRPr="00276891">
        <w:rPr>
          <w:i/>
          <w:iCs/>
        </w:rPr>
        <w:t>private</w:t>
      </w:r>
      <w:r w:rsidR="00276891">
        <w:t xml:space="preserve"> key, and the </w:t>
      </w:r>
      <w:r w:rsidR="0022142F">
        <w:t>product</w:t>
      </w:r>
      <w:r w:rsidR="00D6335A">
        <w:t xml:space="preserve"> </w:t>
      </w:r>
      <w:r w:rsidR="00276891">
        <w:t>of its multiplication by the generator her</w:t>
      </w:r>
      <w:r w:rsidR="00D6335A">
        <w:t xml:space="preserve"> </w:t>
      </w:r>
      <w:r w:rsidR="00D6335A" w:rsidRPr="00E87D6D">
        <w:rPr>
          <w:i/>
          <w:iCs/>
        </w:rPr>
        <w:t>public</w:t>
      </w:r>
      <w:r w:rsidR="00D6335A">
        <w:t xml:space="preserve"> key</w:t>
      </w:r>
      <w:r w:rsidR="00A04A93">
        <w:t xml:space="preserve"> (</w:t>
      </w:r>
      <w:r w:rsidR="00E87D6D">
        <w:t xml:space="preserve">public because it </w:t>
      </w:r>
      <w:r w:rsidR="00660E97">
        <w:t xml:space="preserve">can be observed by </w:t>
      </w:r>
      <w:r w:rsidR="00CB6BA1">
        <w:t>Eve</w:t>
      </w:r>
      <w:r w:rsidR="00A04A93">
        <w:t>)</w:t>
      </w:r>
      <w:r w:rsidR="00657AE4">
        <w:t>.</w:t>
      </w:r>
      <w:r w:rsidR="00447039">
        <w:t xml:space="preserve"> </w:t>
      </w:r>
      <w:r w:rsidR="001F54D7">
        <w:t xml:space="preserve">As expected, </w:t>
      </w:r>
      <w:r w:rsidR="00447039">
        <w:t xml:space="preserve">Eve </w:t>
      </w:r>
      <w:r w:rsidR="004237B6">
        <w:t>observes</w:t>
      </w:r>
      <w:r w:rsidR="00447039">
        <w:t xml:space="preserve"> </w:t>
      </w:r>
      <w:r w:rsidR="00E842A7">
        <w:t xml:space="preserve">Alice’s </w:t>
      </w:r>
      <w:r w:rsidR="00295A00">
        <w:t xml:space="preserve">public key </w:t>
      </w:r>
      <w:r w:rsidR="00D067CF">
        <w:t>(</w:t>
      </w:r>
      <w:r w:rsidR="00C512BB">
        <w:t>6</w:t>
      </w:r>
      <w:r w:rsidR="00D067CF">
        <w:t>)</w:t>
      </w:r>
      <w:r w:rsidR="00E67687">
        <w:t>.</w:t>
      </w:r>
      <w:r w:rsidR="00941B6D">
        <w:t xml:space="preserve"> </w:t>
      </w:r>
      <w:r w:rsidR="00E67687">
        <w:t>B</w:t>
      </w:r>
      <w:r w:rsidR="00941B6D">
        <w:t xml:space="preserve">ut </w:t>
      </w:r>
      <w:r w:rsidR="00E67687">
        <w:t xml:space="preserve">Eve </w:t>
      </w:r>
      <w:r w:rsidR="00941B6D">
        <w:t>does not observe Alice’s private key</w:t>
      </w:r>
      <w:r w:rsidR="00D80BEC">
        <w:t xml:space="preserve"> (3)</w:t>
      </w:r>
      <w:r w:rsidR="00631B5F">
        <w:t>,</w:t>
      </w:r>
      <w:r w:rsidR="00941B6D">
        <w:t xml:space="preserve"> because Alice </w:t>
      </w:r>
      <w:r w:rsidR="00DB02F2">
        <w:t xml:space="preserve">never </w:t>
      </w:r>
      <w:r w:rsidR="00941B6D">
        <w:t>transmit</w:t>
      </w:r>
      <w:r w:rsidR="00DB02F2">
        <w:t>s</w:t>
      </w:r>
      <w:r w:rsidR="00941B6D">
        <w:t xml:space="preserve"> </w:t>
      </w:r>
      <w:r w:rsidR="00D8454C">
        <w:t>her private key</w:t>
      </w:r>
      <w:r w:rsidR="009B238E">
        <w:t xml:space="preserve"> </w:t>
      </w:r>
      <w:r w:rsidR="00941B6D">
        <w:t>to Bob.</w:t>
      </w:r>
    </w:p>
    <w:p w14:paraId="26FED4D4" w14:textId="4A27EC13" w:rsidR="008834C7" w:rsidRDefault="008834C7">
      <w:r>
        <w:t>In steps 6, 7 and 8, Bob selects a</w:t>
      </w:r>
      <w:r w:rsidR="00367DC3">
        <w:t xml:space="preserve"> random</w:t>
      </w:r>
      <w:r>
        <w:t xml:space="preserve"> integer (</w:t>
      </w:r>
      <w:r w:rsidR="00146151">
        <w:t>4</w:t>
      </w:r>
      <w:r>
        <w:t xml:space="preserve">), multiplies it by the generator </w:t>
      </w:r>
      <w:r w:rsidR="00963C62">
        <w:t xml:space="preserve">Alice </w:t>
      </w:r>
      <w:r w:rsidR="00097E83">
        <w:t xml:space="preserve">sent to him </w:t>
      </w:r>
      <w:r>
        <w:t>(</w:t>
      </w:r>
      <w:r w:rsidR="007D031A">
        <w:t>2)</w:t>
      </w:r>
      <w:r>
        <w:t xml:space="preserve">, and transmits </w:t>
      </w:r>
      <w:r w:rsidR="006A4A72">
        <w:t>the product</w:t>
      </w:r>
      <w:r>
        <w:t xml:space="preserve"> </w:t>
      </w:r>
      <w:r w:rsidR="006D5653">
        <w:t xml:space="preserve">of the multiplication </w:t>
      </w:r>
      <w:r w:rsidR="006A4A72">
        <w:t xml:space="preserve">(8) </w:t>
      </w:r>
      <w:r>
        <w:t>to Alice.</w:t>
      </w:r>
      <w:r w:rsidR="00631B5F">
        <w:t xml:space="preserve"> These are Bob’s private and public keys</w:t>
      </w:r>
      <w:r w:rsidR="002466BD">
        <w:t xml:space="preserve">. </w:t>
      </w:r>
      <w:r>
        <w:t xml:space="preserve">Eve </w:t>
      </w:r>
      <w:r w:rsidR="00A56B96">
        <w:t>observes</w:t>
      </w:r>
      <w:r>
        <w:t xml:space="preserve"> Bob’s </w:t>
      </w:r>
      <w:r w:rsidR="002466BD">
        <w:t>public</w:t>
      </w:r>
      <w:r w:rsidR="00307C89">
        <w:t xml:space="preserve"> </w:t>
      </w:r>
      <w:r w:rsidR="002466BD">
        <w:t xml:space="preserve">key </w:t>
      </w:r>
      <w:r w:rsidR="00146151">
        <w:t>(</w:t>
      </w:r>
      <w:r w:rsidR="007D031A">
        <w:t>8</w:t>
      </w:r>
      <w:r w:rsidR="00146151">
        <w:t>)</w:t>
      </w:r>
      <w:r w:rsidR="00B5401A">
        <w:t>. Eve</w:t>
      </w:r>
      <w:r w:rsidR="00480A44">
        <w:t xml:space="preserve"> now knows the generator (2), Alice’s public key (6) and Bob’s public key (8)</w:t>
      </w:r>
      <w:r w:rsidR="00B31A82">
        <w:t xml:space="preserve">, but </w:t>
      </w:r>
      <w:r w:rsidR="00985D34">
        <w:t>she does not know</w:t>
      </w:r>
      <w:r w:rsidR="00B31A82">
        <w:t xml:space="preserve"> Alice</w:t>
      </w:r>
      <w:r w:rsidR="00356A87">
        <w:t>’s</w:t>
      </w:r>
      <w:r w:rsidR="00B31A82">
        <w:t xml:space="preserve"> or Bob’s private keys (3 and 4).</w:t>
      </w:r>
    </w:p>
    <w:p w14:paraId="7FE416CF" w14:textId="624EDB34" w:rsidR="0033491E" w:rsidRDefault="00F945BA">
      <w:r>
        <w:t xml:space="preserve">The magic of DH </w:t>
      </w:r>
      <w:r w:rsidR="002D01A9">
        <w:t>appears</w:t>
      </w:r>
      <w:r w:rsidR="00C97AB6">
        <w:t xml:space="preserve"> </w:t>
      </w:r>
      <w:r>
        <w:t>in s</w:t>
      </w:r>
      <w:r w:rsidR="002B4EE8">
        <w:t>tep 9. Alice multiplies Bob</w:t>
      </w:r>
      <w:r w:rsidR="00501634">
        <w:t>’s</w:t>
      </w:r>
      <w:r w:rsidR="002B4EE8">
        <w:t xml:space="preserve"> </w:t>
      </w:r>
      <w:r w:rsidR="00C97AB6">
        <w:t>public key</w:t>
      </w:r>
      <w:r w:rsidR="00C80170">
        <w:t xml:space="preserve"> </w:t>
      </w:r>
      <w:r w:rsidR="00987F12">
        <w:t xml:space="preserve">(8) </w:t>
      </w:r>
      <w:r w:rsidR="002B4EE8">
        <w:t xml:space="preserve">by </w:t>
      </w:r>
      <w:r w:rsidR="00C80170">
        <w:t xml:space="preserve">her </w:t>
      </w:r>
      <w:r w:rsidR="00C80170" w:rsidRPr="009F6860">
        <w:t>private</w:t>
      </w:r>
      <w:r w:rsidR="00C80170">
        <w:t xml:space="preserve"> key</w:t>
      </w:r>
      <w:r w:rsidR="00987F12">
        <w:t xml:space="preserve"> (3</w:t>
      </w:r>
      <w:r w:rsidR="003C27AA">
        <w:t xml:space="preserve">). The product of this multiplication </w:t>
      </w:r>
      <w:r w:rsidR="00902504">
        <w:t xml:space="preserve">is </w:t>
      </w:r>
      <w:r w:rsidR="003C27AA">
        <w:t>24</w:t>
      </w:r>
      <w:r w:rsidR="00F0339E">
        <w:t>.</w:t>
      </w:r>
      <w:r w:rsidR="002B2F98">
        <w:t xml:space="preserve"> Similarly, Bob multiplies Alice</w:t>
      </w:r>
      <w:r w:rsidR="0017373E">
        <w:t>’s</w:t>
      </w:r>
      <w:r w:rsidR="002B2F98">
        <w:t xml:space="preserve"> </w:t>
      </w:r>
      <w:r w:rsidR="00F0339E">
        <w:t>public key</w:t>
      </w:r>
      <w:r w:rsidR="00902504">
        <w:t xml:space="preserve"> (6)</w:t>
      </w:r>
      <w:r w:rsidR="0017373E">
        <w:t xml:space="preserve"> by </w:t>
      </w:r>
      <w:r w:rsidR="00902504">
        <w:t xml:space="preserve">his </w:t>
      </w:r>
      <w:r w:rsidR="00902504" w:rsidRPr="009F6860">
        <w:t>private</w:t>
      </w:r>
      <w:r w:rsidR="00902504">
        <w:t xml:space="preserve"> key (4). The product of this multiplication is also 24.</w:t>
      </w:r>
      <w:r w:rsidR="007B6C8A">
        <w:t xml:space="preserve"> </w:t>
      </w:r>
      <w:r w:rsidR="009F6860">
        <w:t>By u</w:t>
      </w:r>
      <w:r w:rsidR="007B6C8A">
        <w:t xml:space="preserve">sing a combination of </w:t>
      </w:r>
      <w:r w:rsidR="009F6860">
        <w:t>public</w:t>
      </w:r>
      <w:r w:rsidR="007B6C8A">
        <w:t xml:space="preserve"> and </w:t>
      </w:r>
      <w:r w:rsidR="009F6860">
        <w:t xml:space="preserve">private </w:t>
      </w:r>
      <w:r w:rsidR="004032AE">
        <w:t>information</w:t>
      </w:r>
      <w:r w:rsidR="00E64729">
        <w:t xml:space="preserve"> in this </w:t>
      </w:r>
      <w:r w:rsidR="00963389">
        <w:t xml:space="preserve">clever </w:t>
      </w:r>
      <w:r w:rsidR="00E64729">
        <w:t>way</w:t>
      </w:r>
      <w:r w:rsidR="007B6C8A">
        <w:t xml:space="preserve">, Alice and Bob have </w:t>
      </w:r>
      <w:r w:rsidR="007B6C8A" w:rsidRPr="0030218E">
        <w:t>agreed</w:t>
      </w:r>
      <w:r w:rsidR="007B6C8A">
        <w:t xml:space="preserve"> that the number 24 </w:t>
      </w:r>
      <w:r w:rsidR="00FC4298">
        <w:t xml:space="preserve">will </w:t>
      </w:r>
      <w:r w:rsidR="007B6C8A">
        <w:t xml:space="preserve">be </w:t>
      </w:r>
      <w:r w:rsidR="00670636">
        <w:t xml:space="preserve">the </w:t>
      </w:r>
      <w:r w:rsidR="007B6C8A">
        <w:t xml:space="preserve">shared </w:t>
      </w:r>
      <w:r w:rsidR="00670636">
        <w:t xml:space="preserve">key with </w:t>
      </w:r>
      <w:r w:rsidR="0052539A">
        <w:t xml:space="preserve">which to </w:t>
      </w:r>
      <w:r w:rsidR="00670636">
        <w:t>encrypt and decrypt messages</w:t>
      </w:r>
      <w:r w:rsidR="00242F00">
        <w:t xml:space="preserve"> sent</w:t>
      </w:r>
      <w:r w:rsidR="00670636">
        <w:t xml:space="preserve"> </w:t>
      </w:r>
      <w:r w:rsidR="00043191">
        <w:t>between them</w:t>
      </w:r>
      <w:r w:rsidR="007B6C8A">
        <w:t>.</w:t>
      </w:r>
    </w:p>
    <w:p w14:paraId="6C1D2E01" w14:textId="03C6E7FB" w:rsidR="009D5B73" w:rsidRDefault="00BB27A8">
      <w:r>
        <w:t xml:space="preserve">Where does this leave Eve? </w:t>
      </w:r>
      <w:r w:rsidR="006F74F0">
        <w:t xml:space="preserve">Having only </w:t>
      </w:r>
      <w:r>
        <w:t xml:space="preserve">seen the value of </w:t>
      </w:r>
      <w:r w:rsidR="006F74F0">
        <w:t xml:space="preserve">the generator (2), </w:t>
      </w:r>
      <w:r>
        <w:t xml:space="preserve">Alice’s </w:t>
      </w:r>
      <w:r w:rsidR="006F74F0">
        <w:t xml:space="preserve">public </w:t>
      </w:r>
      <w:r>
        <w:t>key (</w:t>
      </w:r>
      <w:r w:rsidR="006F74F0">
        <w:t>6</w:t>
      </w:r>
      <w:r>
        <w:t xml:space="preserve">) </w:t>
      </w:r>
      <w:r w:rsidR="006F74F0">
        <w:t xml:space="preserve">and </w:t>
      </w:r>
      <w:r>
        <w:t>Bob’s public key (</w:t>
      </w:r>
      <w:r w:rsidR="006F74F0">
        <w:t>8</w:t>
      </w:r>
      <w:r>
        <w:t xml:space="preserve">), </w:t>
      </w:r>
      <w:r w:rsidR="00151694">
        <w:t>but neither Alice</w:t>
      </w:r>
      <w:r w:rsidR="007909E5">
        <w:t>’s</w:t>
      </w:r>
      <w:r w:rsidR="00151694">
        <w:t xml:space="preserve"> nor Bob’s private keys (</w:t>
      </w:r>
      <w:r w:rsidR="00AC7044">
        <w:t>3</w:t>
      </w:r>
      <w:r w:rsidR="00151694">
        <w:t xml:space="preserve"> and </w:t>
      </w:r>
      <w:r w:rsidR="00AC7044">
        <w:t>4</w:t>
      </w:r>
      <w:r w:rsidR="00151694">
        <w:t xml:space="preserve">), </w:t>
      </w:r>
      <w:r w:rsidR="003C186D">
        <w:t>Eve</w:t>
      </w:r>
      <w:r w:rsidR="00151694">
        <w:t xml:space="preserve"> </w:t>
      </w:r>
      <w:r w:rsidR="00B97FE5">
        <w:t>does no</w:t>
      </w:r>
      <w:r w:rsidR="005C22D5">
        <w:t>t</w:t>
      </w:r>
      <w:r w:rsidR="00151694">
        <w:t xml:space="preserve"> know by what factors Alice</w:t>
      </w:r>
      <w:r w:rsidR="00A914BB">
        <w:t>’s</w:t>
      </w:r>
      <w:r w:rsidR="00151694">
        <w:t xml:space="preserve"> and Bob’s public keys were multiplied to </w:t>
      </w:r>
      <w:r w:rsidR="009035A3">
        <w:t xml:space="preserve">compute </w:t>
      </w:r>
      <w:r w:rsidR="00151694">
        <w:t xml:space="preserve">the shared </w:t>
      </w:r>
      <w:r w:rsidR="00B93C5C">
        <w:t>encryption</w:t>
      </w:r>
      <w:r w:rsidR="00151694">
        <w:t xml:space="preserve"> key (24).</w:t>
      </w:r>
      <w:r w:rsidR="004F4991">
        <w:rPr>
          <w:rStyle w:val="FootnoteReference"/>
        </w:rPr>
        <w:footnoteReference w:id="11"/>
      </w:r>
    </w:p>
    <w:p w14:paraId="34D6EEB4" w14:textId="77777777" w:rsidR="00E0602A" w:rsidRDefault="008E1240">
      <w:r>
        <w:t>Of course</w:t>
      </w:r>
      <w:r w:rsidR="002E11D0">
        <w:t>,</w:t>
      </w:r>
      <w:r>
        <w:t xml:space="preserve"> in this </w:t>
      </w:r>
      <w:r w:rsidR="0047634F">
        <w:t xml:space="preserve">highly </w:t>
      </w:r>
      <w:r w:rsidR="004D3D77">
        <w:t xml:space="preserve">simplified </w:t>
      </w:r>
      <w:r>
        <w:t>implementation</w:t>
      </w:r>
      <w:r w:rsidR="00206882">
        <w:t>,</w:t>
      </w:r>
      <w:r>
        <w:t xml:space="preserve"> Eve can </w:t>
      </w:r>
      <w:r w:rsidR="00637595">
        <w:t xml:space="preserve">easily </w:t>
      </w:r>
      <w:r w:rsidR="007216D9">
        <w:t>guess</w:t>
      </w:r>
      <w:r>
        <w:t xml:space="preserve"> </w:t>
      </w:r>
      <w:r w:rsidR="00FA7B13">
        <w:t xml:space="preserve">Alice </w:t>
      </w:r>
      <w:r w:rsidR="006D11C2">
        <w:t>or</w:t>
      </w:r>
      <w:r w:rsidR="00FA7B13">
        <w:t xml:space="preserve"> Bob’s</w:t>
      </w:r>
      <w:r>
        <w:t xml:space="preserve"> private key</w:t>
      </w:r>
      <w:r w:rsidR="00323BC2">
        <w:t>s</w:t>
      </w:r>
      <w:r w:rsidR="007216D9">
        <w:t xml:space="preserve">, </w:t>
      </w:r>
      <w:r w:rsidR="00207517">
        <w:t xml:space="preserve">and with either </w:t>
      </w:r>
      <w:r w:rsidR="003D5D42">
        <w:t xml:space="preserve">private key </w:t>
      </w:r>
      <w:r w:rsidR="00207517">
        <w:t>she can compute the shared key</w:t>
      </w:r>
      <w:r w:rsidR="001D75EB">
        <w:t xml:space="preserve"> and decrypt the messages.</w:t>
      </w:r>
    </w:p>
    <w:p w14:paraId="6266D0E0" w14:textId="3BA121AF" w:rsidR="00E0602A" w:rsidRDefault="00E0602A">
      <w:r>
        <w:t>I</w:t>
      </w:r>
      <w:r w:rsidR="001E65D0">
        <w:t xml:space="preserve">n addition to guessing </w:t>
      </w:r>
      <w:r w:rsidR="00F43346">
        <w:t xml:space="preserve">a </w:t>
      </w:r>
      <w:r w:rsidR="001E65D0">
        <w:t xml:space="preserve">private key, </w:t>
      </w:r>
      <w:r w:rsidR="006F2AAA">
        <w:t>Eve</w:t>
      </w:r>
      <w:r w:rsidR="008E1240">
        <w:t xml:space="preserve"> </w:t>
      </w:r>
      <w:r w:rsidR="001E65D0">
        <w:t>must also know</w:t>
      </w:r>
      <w:r w:rsidR="001E4AD7">
        <w:t xml:space="preserve"> </w:t>
      </w:r>
      <w:r w:rsidR="008E1240">
        <w:t xml:space="preserve">the </w:t>
      </w:r>
      <w:r w:rsidR="007B20A9" w:rsidRPr="00251321">
        <w:rPr>
          <w:i/>
          <w:iCs/>
        </w:rPr>
        <w:t>algorithm</w:t>
      </w:r>
      <w:r w:rsidR="007B20A9">
        <w:t xml:space="preserve"> </w:t>
      </w:r>
      <w:r w:rsidR="008E1240">
        <w:t xml:space="preserve">used </w:t>
      </w:r>
      <w:r w:rsidR="00C94C82">
        <w:t>by Alice and Bob</w:t>
      </w:r>
      <w:r w:rsidR="00251321">
        <w:t xml:space="preserve"> to compute the shared key</w:t>
      </w:r>
      <w:r w:rsidR="00C3181C">
        <w:t xml:space="preserve"> (</w:t>
      </w:r>
      <w:r w:rsidR="00A33E8F">
        <w:t>i.e.,</w:t>
      </w:r>
      <w:r w:rsidR="00C3181C">
        <w:t xml:space="preserve"> </w:t>
      </w:r>
      <w:r w:rsidR="00C3181C" w:rsidRPr="007423AA">
        <w:rPr>
          <w:i/>
          <w:iCs/>
        </w:rPr>
        <w:t>multiplication</w:t>
      </w:r>
      <w:r w:rsidR="007423AA">
        <w:t xml:space="preserve"> of the generator by a private key</w:t>
      </w:r>
      <w:r w:rsidR="00C3181C">
        <w:t>)</w:t>
      </w:r>
      <w:r w:rsidR="001E4AD7">
        <w:t>.</w:t>
      </w:r>
      <w:r>
        <w:t xml:space="preserve"> </w:t>
      </w:r>
      <w:r w:rsidR="00B3047E">
        <w:t xml:space="preserve">Cryptographers always </w:t>
      </w:r>
      <w:r w:rsidR="007B0476">
        <w:t xml:space="preserve">assume </w:t>
      </w:r>
      <w:r w:rsidR="00B3047E">
        <w:t xml:space="preserve">the </w:t>
      </w:r>
      <w:r w:rsidR="00E369D2">
        <w:t>algorithm</w:t>
      </w:r>
      <w:r w:rsidR="00B3047E">
        <w:t xml:space="preserve"> is known by </w:t>
      </w:r>
      <w:r w:rsidR="00780E45">
        <w:t>an</w:t>
      </w:r>
      <w:r w:rsidR="00B3047E">
        <w:t xml:space="preserve"> attacker</w:t>
      </w:r>
      <w:r w:rsidR="006961BE">
        <w:t>,</w:t>
      </w:r>
      <w:r w:rsidR="00B3047E">
        <w:t xml:space="preserve"> </w:t>
      </w:r>
      <w:r w:rsidR="006961BE">
        <w:t xml:space="preserve">and </w:t>
      </w:r>
      <w:r w:rsidR="00496463">
        <w:t xml:space="preserve">this is </w:t>
      </w:r>
      <w:r w:rsidR="006F2AAA">
        <w:t>perfectly reasonable</w:t>
      </w:r>
      <w:r w:rsidR="005C6C05">
        <w:t xml:space="preserve"> </w:t>
      </w:r>
      <w:r w:rsidR="00496463">
        <w:t xml:space="preserve">given that </w:t>
      </w:r>
      <w:r w:rsidR="008427D5">
        <w:t>t</w:t>
      </w:r>
      <w:r w:rsidR="005C6C05">
        <w:t>h</w:t>
      </w:r>
      <w:r w:rsidR="004C200A">
        <w:t>e</w:t>
      </w:r>
      <w:r w:rsidR="00F564C7">
        <w:t xml:space="preserve"> </w:t>
      </w:r>
      <w:r w:rsidR="0064758E">
        <w:t xml:space="preserve">efficacy of </w:t>
      </w:r>
      <w:r w:rsidR="006F2AAA">
        <w:t xml:space="preserve">modern cryptography </w:t>
      </w:r>
      <w:r w:rsidR="0064758E">
        <w:t>relies wholly</w:t>
      </w:r>
      <w:r w:rsidR="006F2AAA">
        <w:t xml:space="preserve"> on the secrecy of </w:t>
      </w:r>
      <w:r w:rsidR="006F2AAA" w:rsidRPr="006F2AAA">
        <w:rPr>
          <w:i/>
          <w:iCs/>
        </w:rPr>
        <w:t>keys</w:t>
      </w:r>
      <w:r w:rsidR="006F2AAA">
        <w:t xml:space="preserve">, not </w:t>
      </w:r>
      <w:r w:rsidR="006F2AAA" w:rsidRPr="006F2AAA">
        <w:rPr>
          <w:i/>
          <w:iCs/>
        </w:rPr>
        <w:t>algorithms</w:t>
      </w:r>
      <w:r w:rsidR="00207517">
        <w:t>.</w:t>
      </w:r>
      <w:r w:rsidR="00732075" w:rsidRPr="00732075">
        <w:rPr>
          <w:rStyle w:val="FootnoteReference"/>
        </w:rPr>
        <w:footnoteReference w:id="12"/>
      </w:r>
    </w:p>
    <w:p w14:paraId="23DA67AB" w14:textId="747FB59A" w:rsidR="00771F51" w:rsidRDefault="008742CE">
      <w:r>
        <w:t>With knowledge</w:t>
      </w:r>
      <w:r w:rsidR="00017710">
        <w:t xml:space="preserve"> </w:t>
      </w:r>
      <w:r w:rsidR="00590909">
        <w:t xml:space="preserve">of the algorithm, </w:t>
      </w:r>
      <w:r w:rsidR="00207517">
        <w:t xml:space="preserve">Eve </w:t>
      </w:r>
      <w:r w:rsidR="008E1240">
        <w:t>simply divide</w:t>
      </w:r>
      <w:r w:rsidR="0007025F">
        <w:t>s</w:t>
      </w:r>
      <w:r w:rsidR="008E1240">
        <w:t xml:space="preserve"> Alice’s </w:t>
      </w:r>
      <w:r w:rsidR="00574F35">
        <w:t>public key</w:t>
      </w:r>
      <w:r w:rsidR="008E1240">
        <w:t xml:space="preserve"> (</w:t>
      </w:r>
      <w:r w:rsidR="001121B6">
        <w:t>6</w:t>
      </w:r>
      <w:r w:rsidR="008E1240">
        <w:t>) by the generator (</w:t>
      </w:r>
      <w:r w:rsidR="001121B6">
        <w:t>2</w:t>
      </w:r>
      <w:r w:rsidR="008E1240">
        <w:t>)</w:t>
      </w:r>
      <w:r w:rsidR="00543C92">
        <w:t xml:space="preserve">, </w:t>
      </w:r>
      <w:r w:rsidR="00574F35">
        <w:t xml:space="preserve">both of </w:t>
      </w:r>
      <w:r w:rsidR="00D66FEE">
        <w:t xml:space="preserve">which </w:t>
      </w:r>
      <w:r w:rsidR="006E1EAE">
        <w:t>she observe</w:t>
      </w:r>
      <w:r w:rsidR="00D66FEE">
        <w:t>d</w:t>
      </w:r>
      <w:r w:rsidR="00543C92">
        <w:t>,</w:t>
      </w:r>
      <w:r w:rsidR="008E1240">
        <w:t xml:space="preserve"> to </w:t>
      </w:r>
      <w:r w:rsidR="00574F35">
        <w:t xml:space="preserve">derive </w:t>
      </w:r>
      <w:r w:rsidR="008E1240">
        <w:t xml:space="preserve">Alice’s private </w:t>
      </w:r>
      <w:r w:rsidR="00D02E4B">
        <w:t xml:space="preserve">key </w:t>
      </w:r>
      <w:r w:rsidR="008E1240">
        <w:t>(3)</w:t>
      </w:r>
      <w:r w:rsidR="00FE5DAE">
        <w:t>.</w:t>
      </w:r>
    </w:p>
    <w:p w14:paraId="3D367BE4" w14:textId="016C9DA3" w:rsidR="007F1951" w:rsidRDefault="00024B06">
      <w:r>
        <w:t xml:space="preserve">By using division, Eve performs </w:t>
      </w:r>
      <w:r w:rsidR="00BC39DA">
        <w:t xml:space="preserve">the </w:t>
      </w:r>
      <w:r w:rsidR="00BC39DA" w:rsidRPr="00BC39DA">
        <w:rPr>
          <w:i/>
          <w:iCs/>
        </w:rPr>
        <w:t>inverse</w:t>
      </w:r>
      <w:r w:rsidR="00BC39DA">
        <w:t xml:space="preserve"> </w:t>
      </w:r>
      <w:r w:rsidR="000C259B" w:rsidRPr="00BC39DA">
        <w:t>of</w:t>
      </w:r>
      <w:r w:rsidR="000C259B">
        <w:t xml:space="preserve"> the multiplication </w:t>
      </w:r>
      <w:r w:rsidR="00BC39DA">
        <w:t xml:space="preserve">Alice </w:t>
      </w:r>
      <w:r w:rsidR="000C259B">
        <w:t xml:space="preserve">used to generate </w:t>
      </w:r>
      <w:r w:rsidR="00561CA6">
        <w:t>her</w:t>
      </w:r>
      <w:r w:rsidR="000C259B">
        <w:t xml:space="preserve"> public</w:t>
      </w:r>
      <w:r w:rsidR="00351B6C">
        <w:t xml:space="preserve"> key</w:t>
      </w:r>
      <w:r w:rsidR="008E1240">
        <w:t>.</w:t>
      </w:r>
      <w:r w:rsidR="0027768D">
        <w:rPr>
          <w:rStyle w:val="FootnoteReference"/>
        </w:rPr>
        <w:footnoteReference w:id="13"/>
      </w:r>
      <w:r w:rsidR="008E1240">
        <w:t xml:space="preserve"> Similarly, </w:t>
      </w:r>
      <w:r w:rsidR="006B5293">
        <w:t xml:space="preserve">Eve </w:t>
      </w:r>
      <w:r w:rsidR="00CA7F73">
        <w:t xml:space="preserve">can </w:t>
      </w:r>
      <w:r w:rsidR="008E1240">
        <w:t xml:space="preserve">divide Bob’s </w:t>
      </w:r>
      <w:r w:rsidR="002E5B66">
        <w:t xml:space="preserve">public key </w:t>
      </w:r>
      <w:r w:rsidR="008E1240">
        <w:t>(</w:t>
      </w:r>
      <w:r w:rsidR="00A93874">
        <w:t>8</w:t>
      </w:r>
      <w:r w:rsidR="008E1240">
        <w:t>) by the generator (</w:t>
      </w:r>
      <w:r w:rsidR="00A93874">
        <w:t>2</w:t>
      </w:r>
      <w:r w:rsidR="008E1240">
        <w:t xml:space="preserve">) to </w:t>
      </w:r>
      <w:r w:rsidR="00A85204">
        <w:t xml:space="preserve">derive </w:t>
      </w:r>
      <w:r w:rsidR="008E1240">
        <w:t xml:space="preserve">Bob’s private </w:t>
      </w:r>
      <w:r w:rsidR="00A85204">
        <w:t>key</w:t>
      </w:r>
      <w:r w:rsidR="008E1240">
        <w:t xml:space="preserve"> (</w:t>
      </w:r>
      <w:r w:rsidR="007A2E0F">
        <w:t>4</w:t>
      </w:r>
      <w:r w:rsidR="008E1240">
        <w:t xml:space="preserve">). </w:t>
      </w:r>
      <w:r w:rsidR="00771F51">
        <w:t>The important point is that</w:t>
      </w:r>
      <w:r w:rsidR="00A86C4D">
        <w:t>,</w:t>
      </w:r>
      <w:r w:rsidR="00771F51">
        <w:t xml:space="preserve"> w</w:t>
      </w:r>
      <w:r w:rsidR="008E1240">
        <w:t xml:space="preserve">ith </w:t>
      </w:r>
      <w:r w:rsidR="006033DA">
        <w:t xml:space="preserve">either </w:t>
      </w:r>
      <w:r w:rsidR="00B2643A">
        <w:t>Alice</w:t>
      </w:r>
      <w:r w:rsidR="00D564EA">
        <w:t>’s</w:t>
      </w:r>
      <w:r w:rsidR="00B2643A">
        <w:t xml:space="preserve"> or Bob’s </w:t>
      </w:r>
      <w:r w:rsidR="006033DA">
        <w:t>private key</w:t>
      </w:r>
      <w:r w:rsidR="0055183D">
        <w:t>,</w:t>
      </w:r>
      <w:r w:rsidR="008E1240">
        <w:t xml:space="preserve"> </w:t>
      </w:r>
      <w:r w:rsidR="007F1951">
        <w:t xml:space="preserve">Eve </w:t>
      </w:r>
      <w:r w:rsidR="00C938A5">
        <w:t xml:space="preserve">can </w:t>
      </w:r>
      <w:r w:rsidR="007F1951">
        <w:t>compute</w:t>
      </w:r>
      <w:r w:rsidR="008E1240">
        <w:t xml:space="preserve"> the shared</w:t>
      </w:r>
      <w:r w:rsidR="007F1951">
        <w:t xml:space="preserve"> </w:t>
      </w:r>
      <w:r w:rsidR="008E1240">
        <w:t>key</w:t>
      </w:r>
      <w:r w:rsidR="007F1951">
        <w:t xml:space="preserve"> and </w:t>
      </w:r>
      <w:r w:rsidR="006A1885">
        <w:t xml:space="preserve">use it to </w:t>
      </w:r>
      <w:r w:rsidR="007F1951">
        <w:t xml:space="preserve">decrypt </w:t>
      </w:r>
      <w:r w:rsidR="00C425B0">
        <w:t xml:space="preserve">messages </w:t>
      </w:r>
      <w:r w:rsidR="00B66DCA">
        <w:t>between</w:t>
      </w:r>
      <w:r w:rsidR="00B0034C">
        <w:t xml:space="preserve"> </w:t>
      </w:r>
      <w:r w:rsidR="00040046">
        <w:t>Alice and Bob</w:t>
      </w:r>
      <w:r w:rsidR="007F1951">
        <w:t>.</w:t>
      </w:r>
    </w:p>
    <w:p w14:paraId="7F83BACE" w14:textId="72790C55" w:rsidR="008E1240" w:rsidRDefault="00137843">
      <w:r>
        <w:t xml:space="preserve">It should </w:t>
      </w:r>
      <w:r w:rsidR="005F56C9">
        <w:t xml:space="preserve">not </w:t>
      </w:r>
      <w:r>
        <w:t xml:space="preserve">be </w:t>
      </w:r>
      <w:r w:rsidR="00DE5269">
        <w:t xml:space="preserve">surprising </w:t>
      </w:r>
      <w:r>
        <w:t xml:space="preserve">that </w:t>
      </w:r>
      <w:r w:rsidR="00466B7F">
        <w:t xml:space="preserve">a </w:t>
      </w:r>
      <w:r w:rsidR="001E33F9">
        <w:t xml:space="preserve">DH </w:t>
      </w:r>
      <w:r w:rsidR="00865637">
        <w:t>implementation</w:t>
      </w:r>
      <w:r w:rsidR="00466B7F">
        <w:t xml:space="preserve"> using multiplication </w:t>
      </w:r>
      <w:r w:rsidR="00022A87">
        <w:t xml:space="preserve">to generate shared keys is </w:t>
      </w:r>
      <w:r w:rsidR="006B6AAB">
        <w:t>not secure</w:t>
      </w:r>
      <w:r w:rsidR="006051C5">
        <w:t>.</w:t>
      </w:r>
      <w:r w:rsidR="001E33F9">
        <w:t xml:space="preserve"> </w:t>
      </w:r>
      <w:r w:rsidR="008B47DD">
        <w:t xml:space="preserve">For an effective DH implementation, </w:t>
      </w:r>
      <w:r w:rsidR="007F1951">
        <w:t xml:space="preserve">we need to </w:t>
      </w:r>
      <w:r w:rsidR="00FF32DE">
        <w:t xml:space="preserve">make </w:t>
      </w:r>
      <w:r w:rsidR="006E7B39">
        <w:t xml:space="preserve">the task of </w:t>
      </w:r>
      <w:r w:rsidR="00FB075D">
        <w:t>guessing</w:t>
      </w:r>
      <w:r w:rsidR="006E7B39">
        <w:t xml:space="preserve"> </w:t>
      </w:r>
      <w:r w:rsidR="00FF32DE">
        <w:t xml:space="preserve">Alice </w:t>
      </w:r>
      <w:r w:rsidR="00D6681D">
        <w:t>and</w:t>
      </w:r>
      <w:r w:rsidR="00FF32DE">
        <w:t xml:space="preserve"> Bob’s private </w:t>
      </w:r>
      <w:r w:rsidR="00B5503B">
        <w:t>keys</w:t>
      </w:r>
      <w:r w:rsidR="00FF32DE">
        <w:t xml:space="preserve"> </w:t>
      </w:r>
      <w:r w:rsidR="005E6FCE">
        <w:t xml:space="preserve">more difficult for </w:t>
      </w:r>
      <w:r w:rsidR="00F71D9E">
        <w:t>Eve</w:t>
      </w:r>
      <w:r w:rsidR="005E6FCE">
        <w:t>.</w:t>
      </w:r>
    </w:p>
    <w:p w14:paraId="0D28A90F" w14:textId="3EBDFB64" w:rsidR="002D3F66" w:rsidRDefault="00FC0C07" w:rsidP="00510B6F">
      <w:pPr>
        <w:pStyle w:val="Heading1"/>
      </w:pPr>
      <w:r>
        <w:lastRenderedPageBreak/>
        <w:t xml:space="preserve">DH </w:t>
      </w:r>
      <w:r w:rsidR="00E36F5B">
        <w:t>for 6</w:t>
      </w:r>
      <w:r w:rsidR="00E36F5B" w:rsidRPr="00E36F5B">
        <w:rPr>
          <w:vertAlign w:val="superscript"/>
        </w:rPr>
        <w:t>th</w:t>
      </w:r>
      <w:r w:rsidR="00E36F5B">
        <w:t xml:space="preserve"> Graders</w:t>
      </w:r>
    </w:p>
    <w:p w14:paraId="26A4AC19" w14:textId="26284E7A" w:rsidR="00373E1C" w:rsidRDefault="00373E1C">
      <w:r>
        <w:t xml:space="preserve">Let’s look at </w:t>
      </w:r>
      <w:r w:rsidR="00B401A7">
        <w:t xml:space="preserve">a second </w:t>
      </w:r>
      <w:r>
        <w:t>example</w:t>
      </w:r>
      <w:r w:rsidR="00A41A2F">
        <w:t>,</w:t>
      </w:r>
      <w:r w:rsidR="006673AB">
        <w:t xml:space="preserve"> using </w:t>
      </w:r>
      <w:r>
        <w:t xml:space="preserve">slightly more </w:t>
      </w:r>
      <w:r w:rsidR="000600BC">
        <w:t xml:space="preserve">sophisticated </w:t>
      </w:r>
      <w:r>
        <w:t>math</w:t>
      </w:r>
      <w:r w:rsidR="006673AB">
        <w:t xml:space="preserve"> </w:t>
      </w:r>
      <w:r w:rsidR="003164C1">
        <w:t xml:space="preserve">to </w:t>
      </w:r>
      <w:r w:rsidR="00930553">
        <w:t xml:space="preserve">make </w:t>
      </w:r>
      <w:r w:rsidR="00FF592E">
        <w:t>Eve</w:t>
      </w:r>
      <w:r w:rsidR="00930553">
        <w:t>’s task more difficult</w:t>
      </w:r>
      <w:r>
        <w:t>.</w:t>
      </w:r>
    </w:p>
    <w:tbl>
      <w:tblPr>
        <w:tblStyle w:val="PlainTable4"/>
        <w:tblW w:w="0" w:type="auto"/>
        <w:tblLook w:val="04A0" w:firstRow="1" w:lastRow="0" w:firstColumn="1" w:lastColumn="0" w:noHBand="0" w:noVBand="1"/>
      </w:tblPr>
      <w:tblGrid>
        <w:gridCol w:w="626"/>
        <w:gridCol w:w="719"/>
        <w:gridCol w:w="614"/>
        <w:gridCol w:w="719"/>
        <w:gridCol w:w="2272"/>
      </w:tblGrid>
      <w:tr w:rsidR="00B8616D" w14:paraId="28668450" w14:textId="77777777" w:rsidTr="00B86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657284BD" w14:textId="77777777" w:rsidR="00B8616D" w:rsidRPr="00021844" w:rsidRDefault="00B8616D" w:rsidP="00B8616D">
            <w:r w:rsidRPr="00021844">
              <w:t>Step</w:t>
            </w:r>
          </w:p>
        </w:tc>
        <w:tc>
          <w:tcPr>
            <w:tcW w:w="719" w:type="dxa"/>
          </w:tcPr>
          <w:p w14:paraId="755B2870"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tcPr>
          <w:p w14:paraId="452B527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tcPr>
          <w:p w14:paraId="2A0769C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272" w:type="dxa"/>
          </w:tcPr>
          <w:p w14:paraId="7972139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4E863CE5"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FEEBFA9" w14:textId="77777777" w:rsidR="00B8616D" w:rsidRDefault="00B8616D" w:rsidP="00B8616D">
            <w:pPr>
              <w:jc w:val="center"/>
            </w:pPr>
            <w:r>
              <w:t>1</w:t>
            </w:r>
          </w:p>
        </w:tc>
        <w:tc>
          <w:tcPr>
            <w:tcW w:w="719" w:type="dxa"/>
          </w:tcPr>
          <w:p w14:paraId="053BA4F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tcPr>
          <w:p w14:paraId="5C355BA5"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-&gt;</w:t>
            </w:r>
          </w:p>
        </w:tc>
        <w:tc>
          <w:tcPr>
            <w:tcW w:w="719" w:type="dxa"/>
          </w:tcPr>
          <w:p w14:paraId="0609ABB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tcPr>
          <w:p w14:paraId="3C0CB4F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7FE2F254"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0EDAF1A4" w14:textId="77777777" w:rsidR="00B8616D" w:rsidRDefault="00B8616D" w:rsidP="00B8616D">
            <w:pPr>
              <w:jc w:val="center"/>
            </w:pPr>
            <w:r>
              <w:t>2</w:t>
            </w:r>
          </w:p>
        </w:tc>
        <w:tc>
          <w:tcPr>
            <w:tcW w:w="719" w:type="dxa"/>
          </w:tcPr>
          <w:p w14:paraId="0074C8E5"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1B4BA208"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719" w:type="dxa"/>
          </w:tcPr>
          <w:p w14:paraId="3F93C029"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2272" w:type="dxa"/>
          </w:tcPr>
          <w:p w14:paraId="223FAD2A"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15627CF"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40778B0F" w14:textId="77777777" w:rsidR="00B8616D" w:rsidRDefault="00B8616D" w:rsidP="00B8616D">
            <w:pPr>
              <w:jc w:val="center"/>
            </w:pPr>
            <w:r>
              <w:t>3</w:t>
            </w:r>
          </w:p>
        </w:tc>
        <w:tc>
          <w:tcPr>
            <w:tcW w:w="719" w:type="dxa"/>
          </w:tcPr>
          <w:p w14:paraId="451E92B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tcPr>
          <w:p w14:paraId="40F06A20"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62242511"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tcPr>
          <w:p w14:paraId="1FAED60B"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3DD644BC"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3141F270" w14:textId="77777777" w:rsidR="00B8616D" w:rsidRDefault="00B8616D" w:rsidP="00B8616D">
            <w:pPr>
              <w:jc w:val="center"/>
            </w:pPr>
            <w:r>
              <w:t>4</w:t>
            </w:r>
          </w:p>
        </w:tc>
        <w:tc>
          <w:tcPr>
            <w:tcW w:w="719" w:type="dxa"/>
          </w:tcPr>
          <w:p w14:paraId="49FE7C0B" w14:textId="74D9E08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tcPr>
          <w:p w14:paraId="42E9852B"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tcPr>
          <w:p w14:paraId="13A68DED"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tcPr>
          <w:p w14:paraId="779F85A0" w14:textId="391134B5" w:rsidR="00B8616D" w:rsidRDefault="00B8616D" w:rsidP="00B8616D">
            <w:pPr>
              <w:cnfStyle w:val="000000000000" w:firstRow="0" w:lastRow="0" w:firstColumn="0" w:lastColumn="0" w:oddVBand="0" w:evenVBand="0" w:oddHBand="0" w:evenHBand="0" w:firstRowFirstColumn="0" w:firstRowLastColumn="0" w:lastRowFirstColumn="0" w:lastRowLastColumn="0"/>
            </w:pPr>
            <w:r>
              <w:t>2</w:t>
            </w:r>
            <w:r w:rsidRPr="00B8616D">
              <w:rPr>
                <w:vertAlign w:val="superscript"/>
              </w:rPr>
              <w:t>3</w:t>
            </w:r>
            <w:r>
              <w:t xml:space="preserve"> = 8</w:t>
            </w:r>
          </w:p>
        </w:tc>
      </w:tr>
      <w:tr w:rsidR="00B8616D" w14:paraId="5EDCD8C3"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6017B2A4" w14:textId="77777777" w:rsidR="00B8616D" w:rsidRDefault="00B8616D" w:rsidP="00B8616D">
            <w:pPr>
              <w:jc w:val="center"/>
            </w:pPr>
            <w:r>
              <w:t>5</w:t>
            </w:r>
          </w:p>
        </w:tc>
        <w:tc>
          <w:tcPr>
            <w:tcW w:w="719" w:type="dxa"/>
          </w:tcPr>
          <w:p w14:paraId="082D2F5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487D2C4A" w14:textId="3293C3C6"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719" w:type="dxa"/>
          </w:tcPr>
          <w:p w14:paraId="0518E203" w14:textId="14193A7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2272" w:type="dxa"/>
          </w:tcPr>
          <w:p w14:paraId="26A3396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E05FAF"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59749637" w14:textId="77777777" w:rsidR="00B8616D" w:rsidRDefault="00B8616D" w:rsidP="00B8616D">
            <w:pPr>
              <w:jc w:val="center"/>
            </w:pPr>
            <w:r>
              <w:t>6</w:t>
            </w:r>
          </w:p>
        </w:tc>
        <w:tc>
          <w:tcPr>
            <w:tcW w:w="719" w:type="dxa"/>
          </w:tcPr>
          <w:p w14:paraId="68B3B2F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50E598A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tcPr>
          <w:p w14:paraId="131E203A"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272" w:type="dxa"/>
          </w:tcPr>
          <w:p w14:paraId="05C7179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6938535B"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7C38B06" w14:textId="77777777" w:rsidR="00B8616D" w:rsidRDefault="00B8616D" w:rsidP="00B8616D">
            <w:pPr>
              <w:jc w:val="center"/>
            </w:pPr>
            <w:r>
              <w:t>7</w:t>
            </w:r>
          </w:p>
        </w:tc>
        <w:tc>
          <w:tcPr>
            <w:tcW w:w="719" w:type="dxa"/>
          </w:tcPr>
          <w:p w14:paraId="03B945D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75B908B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tcPr>
          <w:p w14:paraId="56905CD9" w14:textId="1FB683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16</w:t>
            </w:r>
          </w:p>
        </w:tc>
        <w:tc>
          <w:tcPr>
            <w:tcW w:w="2272" w:type="dxa"/>
          </w:tcPr>
          <w:p w14:paraId="7B46E125" w14:textId="7861B41F" w:rsidR="00B8616D" w:rsidRDefault="00B8616D" w:rsidP="00B8616D">
            <w:pPr>
              <w:cnfStyle w:val="000000100000" w:firstRow="0" w:lastRow="0" w:firstColumn="0" w:lastColumn="0" w:oddVBand="0" w:evenVBand="0" w:oddHBand="1" w:evenHBand="0" w:firstRowFirstColumn="0" w:firstRowLastColumn="0" w:lastRowFirstColumn="0" w:lastRowLastColumn="0"/>
            </w:pPr>
            <w:r>
              <w:t>2</w:t>
            </w:r>
            <w:r w:rsidRPr="00B8616D">
              <w:rPr>
                <w:vertAlign w:val="superscript"/>
              </w:rPr>
              <w:t>4</w:t>
            </w:r>
            <w:r>
              <w:t xml:space="preserve"> = 16</w:t>
            </w:r>
          </w:p>
        </w:tc>
      </w:tr>
      <w:tr w:rsidR="00B8616D" w14:paraId="38750C43"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30E2C145" w14:textId="77777777" w:rsidR="00B8616D" w:rsidRDefault="00B8616D" w:rsidP="00B8616D">
            <w:pPr>
              <w:jc w:val="center"/>
            </w:pPr>
            <w:r>
              <w:t>8</w:t>
            </w:r>
          </w:p>
        </w:tc>
        <w:tc>
          <w:tcPr>
            <w:tcW w:w="719" w:type="dxa"/>
          </w:tcPr>
          <w:p w14:paraId="061D4D89" w14:textId="0AA59CEF"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614" w:type="dxa"/>
          </w:tcPr>
          <w:p w14:paraId="2D342F9A" w14:textId="3E694D8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719" w:type="dxa"/>
          </w:tcPr>
          <w:p w14:paraId="4612EE94"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tcPr>
          <w:p w14:paraId="5F57701E"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055AB9F7"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D642640" w14:textId="77777777" w:rsidR="00B8616D" w:rsidRDefault="00B8616D" w:rsidP="00B8616D">
            <w:pPr>
              <w:jc w:val="center"/>
            </w:pPr>
            <w:r>
              <w:t>9</w:t>
            </w:r>
          </w:p>
        </w:tc>
        <w:tc>
          <w:tcPr>
            <w:tcW w:w="719" w:type="dxa"/>
          </w:tcPr>
          <w:p w14:paraId="061C6322" w14:textId="374C21DD"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614" w:type="dxa"/>
          </w:tcPr>
          <w:p w14:paraId="0A13C8D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340C0658" w14:textId="7EBBFC17"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2272" w:type="dxa"/>
          </w:tcPr>
          <w:p w14:paraId="4C5C2094" w14:textId="281B3850" w:rsidR="00B8616D" w:rsidRDefault="00B8616D" w:rsidP="00B8616D">
            <w:pPr>
              <w:cnfStyle w:val="000000100000" w:firstRow="0" w:lastRow="0" w:firstColumn="0" w:lastColumn="0" w:oddVBand="0" w:evenVBand="0" w:oddHBand="1" w:evenHBand="0" w:firstRowFirstColumn="0" w:firstRowLastColumn="0" w:lastRowFirstColumn="0" w:lastRowLastColumn="0"/>
            </w:pPr>
            <w:r>
              <w:t>16</w:t>
            </w:r>
            <w:r w:rsidRPr="00B8616D">
              <w:rPr>
                <w:vertAlign w:val="superscript"/>
              </w:rPr>
              <w:t>3</w:t>
            </w:r>
            <w:r>
              <w:t xml:space="preserve"> = 4096, 8</w:t>
            </w:r>
            <w:r w:rsidRPr="00B8616D">
              <w:rPr>
                <w:vertAlign w:val="superscript"/>
              </w:rPr>
              <w:t>4</w:t>
            </w:r>
            <w:r>
              <w:t xml:space="preserve"> = 4096</w:t>
            </w:r>
          </w:p>
        </w:tc>
      </w:tr>
    </w:tbl>
    <w:p w14:paraId="54927717" w14:textId="049CF74D" w:rsidR="00FF32DE" w:rsidRDefault="00FF32DE" w:rsidP="008820E6"/>
    <w:p w14:paraId="14C7EBCA" w14:textId="3F690D59" w:rsidR="00B8616D" w:rsidRPr="00B8616D" w:rsidRDefault="00B8616D" w:rsidP="008820E6">
      <w:pPr>
        <w:rPr>
          <w:i/>
          <w:iCs/>
          <w:sz w:val="18"/>
          <w:szCs w:val="18"/>
        </w:rPr>
      </w:pPr>
      <w:r w:rsidRPr="00B8616D">
        <w:rPr>
          <w:i/>
          <w:iCs/>
          <w:sz w:val="18"/>
          <w:szCs w:val="18"/>
        </w:rPr>
        <w:t>Figure 2. Diffie-Hellman key exchange using exponentiation.</w:t>
      </w:r>
    </w:p>
    <w:p w14:paraId="551FD6C7" w14:textId="0E3A22AD" w:rsidR="00A4551D" w:rsidRDefault="004003D0" w:rsidP="00F26126">
      <w:r>
        <w:t>I</w:t>
      </w:r>
      <w:r w:rsidR="000014CA">
        <w:t xml:space="preserve">nstead of </w:t>
      </w:r>
      <w:r w:rsidR="0056621B">
        <w:t xml:space="preserve">using </w:t>
      </w:r>
      <w:r w:rsidR="000014CA" w:rsidRPr="000600BC">
        <w:t>multiplication</w:t>
      </w:r>
      <w:r w:rsidR="000014CA">
        <w:t xml:space="preserve"> to generate </w:t>
      </w:r>
      <w:r w:rsidR="002B450C">
        <w:t>public</w:t>
      </w:r>
      <w:r w:rsidR="004D5DD4">
        <w:t xml:space="preserve"> </w:t>
      </w:r>
      <w:r w:rsidR="00FD5DE1">
        <w:t>keys</w:t>
      </w:r>
      <w:r w:rsidR="000014CA">
        <w:t xml:space="preserve">, </w:t>
      </w:r>
      <w:r w:rsidR="00613503">
        <w:t xml:space="preserve">this time </w:t>
      </w:r>
      <w:r w:rsidR="00805E18">
        <w:t>Alice and Bob</w:t>
      </w:r>
      <w:r w:rsidR="000014CA">
        <w:t xml:space="preserve"> use </w:t>
      </w:r>
      <w:r w:rsidR="000014CA" w:rsidRPr="00AC03E1">
        <w:rPr>
          <w:i/>
          <w:iCs/>
        </w:rPr>
        <w:t>exponentiation</w:t>
      </w:r>
      <w:r w:rsidR="00B737AF" w:rsidRPr="00B737AF">
        <w:t xml:space="preserve"> (</w:t>
      </w:r>
      <w:r w:rsidR="00B737AF">
        <w:t xml:space="preserve">exponentiation </w:t>
      </w:r>
      <w:r w:rsidR="00B8616D">
        <w:t xml:space="preserve">is really just another way of saying repeated multiplication, </w:t>
      </w:r>
      <w:r w:rsidR="00356C84">
        <w:t>as in 10</w:t>
      </w:r>
      <w:r w:rsidR="004B2C8E" w:rsidRPr="00B8616D">
        <w:rPr>
          <w:vertAlign w:val="superscript"/>
        </w:rPr>
        <w:t>3</w:t>
      </w:r>
      <w:r w:rsidR="00356C84">
        <w:t xml:space="preserve"> = 10 x 10 </w:t>
      </w:r>
      <w:r w:rsidR="004B2C8E">
        <w:t xml:space="preserve">x 10 </w:t>
      </w:r>
      <w:r w:rsidR="00356C84">
        <w:t>= 100</w:t>
      </w:r>
      <w:r w:rsidR="004B2C8E">
        <w:t>0</w:t>
      </w:r>
      <w:r w:rsidR="00B737AF">
        <w:t>)</w:t>
      </w:r>
      <w:r w:rsidR="000014CA">
        <w:t>.</w:t>
      </w:r>
      <w:r w:rsidR="00A22A61">
        <w:t xml:space="preserve"> </w:t>
      </w:r>
      <w:r w:rsidR="00820910">
        <w:t>Except</w:t>
      </w:r>
      <w:r w:rsidR="00A22A61">
        <w:t xml:space="preserve"> for the calculations, all the steps are the same as in the </w:t>
      </w:r>
      <w:r w:rsidR="00E40226">
        <w:t xml:space="preserve">previous </w:t>
      </w:r>
      <w:r w:rsidR="00A22A61">
        <w:t xml:space="preserve">example, so </w:t>
      </w:r>
      <w:r w:rsidR="00C13F77">
        <w:t>it’s not necessary to repeat them here.</w:t>
      </w:r>
      <w:r w:rsidR="00A4551D">
        <w:t xml:space="preserve"> </w:t>
      </w:r>
      <w:r w:rsidR="004A4F2E">
        <w:t xml:space="preserve">What is </w:t>
      </w:r>
      <w:r w:rsidR="004D327D">
        <w:t xml:space="preserve">different </w:t>
      </w:r>
      <w:r w:rsidR="00633FDB">
        <w:t xml:space="preserve">this </w:t>
      </w:r>
      <w:r w:rsidR="00EA44F5">
        <w:t xml:space="preserve">time is </w:t>
      </w:r>
      <w:r w:rsidR="00894E54">
        <w:t>(</w:t>
      </w:r>
      <w:r w:rsidR="00EA44F5">
        <w:t>a) the algorithm used to compute the keys</w:t>
      </w:r>
      <w:r w:rsidR="0066769B">
        <w:t>—</w:t>
      </w:r>
      <w:r w:rsidR="00CE3C26">
        <w:t>exponentiation</w:t>
      </w:r>
      <w:r w:rsidR="00723FD9">
        <w:t xml:space="preserve"> versus multiplication</w:t>
      </w:r>
      <w:r w:rsidR="0066769B">
        <w:t xml:space="preserve">—and </w:t>
      </w:r>
      <w:r w:rsidR="00894E54">
        <w:t>(</w:t>
      </w:r>
      <w:r w:rsidR="00EA44F5">
        <w:t xml:space="preserve">b) </w:t>
      </w:r>
      <w:r w:rsidR="004D327D">
        <w:t xml:space="preserve">the </w:t>
      </w:r>
      <w:r w:rsidR="00AB00C7">
        <w:t>public parameters</w:t>
      </w:r>
      <w:r w:rsidR="004D327D">
        <w:t xml:space="preserve"> observed by Eve</w:t>
      </w:r>
      <w:r w:rsidR="00EA44F5">
        <w:t>.</w:t>
      </w:r>
    </w:p>
    <w:p w14:paraId="6D169143" w14:textId="214309B2" w:rsidR="006D6A89" w:rsidRDefault="0036192E" w:rsidP="00F26126">
      <w:r>
        <w:t xml:space="preserve">As before, </w:t>
      </w:r>
      <w:r w:rsidR="004A4F2E">
        <w:t xml:space="preserve">Eve </w:t>
      </w:r>
      <w:r w:rsidR="00162720">
        <w:t xml:space="preserve">observes </w:t>
      </w:r>
      <w:r w:rsidR="004A4F2E">
        <w:t xml:space="preserve">the generator (2), Alice’s </w:t>
      </w:r>
      <w:r w:rsidR="00FC14EA">
        <w:t>public key</w:t>
      </w:r>
      <w:r w:rsidR="004A4F2E">
        <w:t xml:space="preserve"> (8)</w:t>
      </w:r>
      <w:r w:rsidR="00793580">
        <w:t xml:space="preserve"> and</w:t>
      </w:r>
      <w:r w:rsidR="004A4F2E">
        <w:t xml:space="preserve"> Bob’s </w:t>
      </w:r>
      <w:r w:rsidR="00FC14EA">
        <w:t xml:space="preserve">public key </w:t>
      </w:r>
      <w:r w:rsidR="004A4F2E">
        <w:t>(16</w:t>
      </w:r>
      <w:r w:rsidR="001A54F8">
        <w:t>)</w:t>
      </w:r>
      <w:r w:rsidR="00A37D63">
        <w:t>.</w:t>
      </w:r>
      <w:r w:rsidR="001A54F8">
        <w:t xml:space="preserve"> </w:t>
      </w:r>
      <w:r w:rsidR="00A37D63">
        <w:t>W</w:t>
      </w:r>
      <w:r w:rsidR="004A4F2E">
        <w:t xml:space="preserve">ith </w:t>
      </w:r>
      <w:r w:rsidR="004316B2">
        <w:t>this</w:t>
      </w:r>
      <w:r w:rsidR="004A4F2E">
        <w:t xml:space="preserve"> information </w:t>
      </w:r>
      <w:r w:rsidR="00394C99">
        <w:t>Eve</w:t>
      </w:r>
      <w:r w:rsidR="004A4F2E">
        <w:t xml:space="preserve"> </w:t>
      </w:r>
      <w:r w:rsidR="00960F4B">
        <w:t xml:space="preserve">must </w:t>
      </w:r>
      <w:r w:rsidR="008931D6">
        <w:t xml:space="preserve">be able to </w:t>
      </w:r>
      <w:r w:rsidR="004A4F2E">
        <w:t xml:space="preserve">compute the shared </w:t>
      </w:r>
      <w:r w:rsidR="00C17860">
        <w:t xml:space="preserve">secret </w:t>
      </w:r>
      <w:r w:rsidR="004A4F2E">
        <w:t>key (4096)</w:t>
      </w:r>
      <w:r w:rsidR="00960F4B">
        <w:t xml:space="preserve"> to break the encryption</w:t>
      </w:r>
      <w:r w:rsidR="004A4F2E">
        <w:t>.</w:t>
      </w:r>
      <w:r w:rsidR="00BB16FA">
        <w:t xml:space="preserve"> </w:t>
      </w:r>
      <w:r w:rsidR="002877B6">
        <w:t xml:space="preserve">Because </w:t>
      </w:r>
      <w:r w:rsidR="005B50DD">
        <w:t xml:space="preserve">Eve knows </w:t>
      </w:r>
      <w:r w:rsidR="002877B6">
        <w:t xml:space="preserve">the algorithm, she knows </w:t>
      </w:r>
      <w:r w:rsidR="005B50DD">
        <w:t xml:space="preserve">that Alice raised the generator (2) to </w:t>
      </w:r>
      <w:r w:rsidR="00215AC1">
        <w:t xml:space="preserve">the </w:t>
      </w:r>
      <w:r w:rsidR="005B50DD">
        <w:t xml:space="preserve">power </w:t>
      </w:r>
      <w:r w:rsidR="00215AC1">
        <w:t xml:space="preserve">of some exponent </w:t>
      </w:r>
      <w:r w:rsidR="005B50DD">
        <w:t xml:space="preserve">to </w:t>
      </w:r>
      <w:r w:rsidR="005864BD">
        <w:t xml:space="preserve">compute </w:t>
      </w:r>
      <w:r w:rsidR="008F7327">
        <w:t>her</w:t>
      </w:r>
      <w:r w:rsidR="005B50DD">
        <w:t xml:space="preserve"> </w:t>
      </w:r>
      <w:r w:rsidR="005864BD">
        <w:t xml:space="preserve">public key </w:t>
      </w:r>
      <w:r w:rsidR="005B50DD">
        <w:t>(8)</w:t>
      </w:r>
      <w:r w:rsidR="00F8399E">
        <w:t>.</w:t>
      </w:r>
      <w:r w:rsidR="00397ACD">
        <w:t xml:space="preserve"> </w:t>
      </w:r>
      <w:r w:rsidR="003A2B47">
        <w:t xml:space="preserve">To </w:t>
      </w:r>
      <w:r w:rsidR="001874A5">
        <w:t>find</w:t>
      </w:r>
      <w:r w:rsidR="003A2B47">
        <w:t xml:space="preserve"> that exponent, </w:t>
      </w:r>
      <w:r w:rsidR="004539FD">
        <w:t xml:space="preserve">Eve must </w:t>
      </w:r>
      <w:r w:rsidR="008F7327">
        <w:t xml:space="preserve">solve for </w:t>
      </w:r>
      <w:r w:rsidR="008F7327" w:rsidRPr="00135619">
        <w:rPr>
          <w:i/>
          <w:iCs/>
        </w:rPr>
        <w:t>y</w:t>
      </w:r>
      <w:r w:rsidR="008F7327">
        <w:t xml:space="preserve"> </w:t>
      </w:r>
      <w:r w:rsidR="00BB16FA">
        <w:t xml:space="preserve">in the equation </w:t>
      </w:r>
      <w:proofErr w:type="spellStart"/>
      <w:r w:rsidR="00BB16FA" w:rsidRPr="00135619">
        <w:rPr>
          <w:i/>
          <w:iCs/>
        </w:rPr>
        <w:t>x</w:t>
      </w:r>
      <w:r w:rsidR="00BB16FA" w:rsidRPr="00B8616D">
        <w:rPr>
          <w:i/>
          <w:iCs/>
          <w:vertAlign w:val="superscript"/>
        </w:rPr>
        <w:t>y</w:t>
      </w:r>
      <w:proofErr w:type="spellEnd"/>
      <w:r w:rsidR="00BB16FA">
        <w:t xml:space="preserve"> = </w:t>
      </w:r>
      <w:r w:rsidR="00135619" w:rsidRPr="00135619">
        <w:rPr>
          <w:i/>
          <w:iCs/>
        </w:rPr>
        <w:t>z</w:t>
      </w:r>
      <w:r w:rsidR="00BB16FA">
        <w:t>, where</w:t>
      </w:r>
      <w:r w:rsidR="000616E7">
        <w:t xml:space="preserve"> only</w:t>
      </w:r>
      <w:r w:rsidR="00BB16FA">
        <w:t xml:space="preserve"> </w:t>
      </w:r>
      <w:r w:rsidR="00BB16FA" w:rsidRPr="00135619">
        <w:rPr>
          <w:i/>
          <w:iCs/>
        </w:rPr>
        <w:t>x</w:t>
      </w:r>
      <w:r w:rsidR="00BB16FA">
        <w:t xml:space="preserve"> and </w:t>
      </w:r>
      <w:r w:rsidR="00BB16FA" w:rsidRPr="00135619">
        <w:rPr>
          <w:i/>
          <w:iCs/>
        </w:rPr>
        <w:t>z</w:t>
      </w:r>
      <w:r w:rsidR="00BB16FA">
        <w:t xml:space="preserve"> are known</w:t>
      </w:r>
      <w:r w:rsidR="00474209">
        <w:t>.</w:t>
      </w:r>
      <w:r w:rsidR="00474209">
        <w:rPr>
          <w:rStyle w:val="FootnoteReference"/>
        </w:rPr>
        <w:footnoteReference w:id="14"/>
      </w:r>
    </w:p>
    <w:p w14:paraId="27B452A0" w14:textId="7BEAB9FF" w:rsidR="006D5D0D" w:rsidRDefault="00E87254" w:rsidP="00F26126">
      <w:r>
        <w:t xml:space="preserve">Solving for </w:t>
      </w:r>
      <w:r w:rsidR="00215AC1" w:rsidRPr="00215AC1">
        <w:rPr>
          <w:i/>
          <w:iCs/>
        </w:rPr>
        <w:t>y</w:t>
      </w:r>
      <w:r>
        <w:t xml:space="preserve"> in </w:t>
      </w:r>
      <w:r w:rsidR="00B80867">
        <w:t xml:space="preserve">this </w:t>
      </w:r>
      <w:r>
        <w:t xml:space="preserve">equation is known as </w:t>
      </w:r>
      <w:r w:rsidR="00414DC8">
        <w:t xml:space="preserve">taking </w:t>
      </w:r>
      <w:r w:rsidR="00E557E0">
        <w:t>the</w:t>
      </w:r>
      <w:r w:rsidR="0098324D">
        <w:t xml:space="preserve"> </w:t>
      </w:r>
      <w:r w:rsidR="00414DC8" w:rsidRPr="002A0F68">
        <w:rPr>
          <w:i/>
          <w:iCs/>
        </w:rPr>
        <w:t>logarithm</w:t>
      </w:r>
      <w:r w:rsidR="00E557E0">
        <w:t xml:space="preserve"> of </w:t>
      </w:r>
      <w:r w:rsidR="00E557E0" w:rsidRPr="00E557E0">
        <w:rPr>
          <w:i/>
          <w:iCs/>
        </w:rPr>
        <w:t>z</w:t>
      </w:r>
      <w:r w:rsidR="00B264B9">
        <w:rPr>
          <w:i/>
          <w:iCs/>
        </w:rPr>
        <w:t>.</w:t>
      </w:r>
      <w:r w:rsidR="00B264B9" w:rsidRPr="00B264B9">
        <w:rPr>
          <w:rStyle w:val="FootnoteReference"/>
        </w:rPr>
        <w:footnoteReference w:id="15"/>
      </w:r>
      <w:r w:rsidR="00320091">
        <w:t xml:space="preserve"> Taking </w:t>
      </w:r>
      <w:r w:rsidR="00541066">
        <w:t>a</w:t>
      </w:r>
      <w:r w:rsidR="00320091">
        <w:t xml:space="preserve"> logarithm</w:t>
      </w:r>
      <w:r w:rsidR="00857732">
        <w:t xml:space="preserve"> is the inverse of exponentiation</w:t>
      </w:r>
      <w:r w:rsidR="00D16B3F">
        <w:t>,</w:t>
      </w:r>
      <w:r w:rsidR="003C0A56">
        <w:t xml:space="preserve"> </w:t>
      </w:r>
      <w:r w:rsidR="0058415B">
        <w:t xml:space="preserve">just as </w:t>
      </w:r>
      <w:r w:rsidR="003C0A56">
        <w:t xml:space="preserve">division </w:t>
      </w:r>
      <w:r w:rsidR="0058415B">
        <w:t>is the inverse of</w:t>
      </w:r>
      <w:r w:rsidR="00275C89">
        <w:t xml:space="preserve"> </w:t>
      </w:r>
      <w:r w:rsidR="0058415B">
        <w:t>multiplication</w:t>
      </w:r>
      <w:r w:rsidR="007D4809">
        <w:t>, which</w:t>
      </w:r>
      <w:r w:rsidR="0058415B">
        <w:t xml:space="preserve"> </w:t>
      </w:r>
      <w:r w:rsidR="00A37BA7">
        <w:t>Eve used in the previous example to break the encryption</w:t>
      </w:r>
      <w:r w:rsidR="00857732">
        <w:t>.</w:t>
      </w:r>
      <w:r w:rsidR="00215AC1">
        <w:t xml:space="preserve"> For small values</w:t>
      </w:r>
      <w:r w:rsidR="00DF4D0B">
        <w:t xml:space="preserve"> of </w:t>
      </w:r>
      <w:r w:rsidR="00DF4D0B" w:rsidRPr="00DF4D0B">
        <w:rPr>
          <w:i/>
          <w:iCs/>
        </w:rPr>
        <w:t>z</w:t>
      </w:r>
      <w:r w:rsidR="00203E7E">
        <w:t xml:space="preserve"> </w:t>
      </w:r>
      <w:r w:rsidR="006C517D">
        <w:t xml:space="preserve">(8 and 16 in the present example) </w:t>
      </w:r>
      <w:r w:rsidR="00215AC1">
        <w:t xml:space="preserve">solving for </w:t>
      </w:r>
      <w:r w:rsidR="00215AC1" w:rsidRPr="00215AC1">
        <w:rPr>
          <w:i/>
          <w:iCs/>
        </w:rPr>
        <w:t>y</w:t>
      </w:r>
      <w:r w:rsidR="00215AC1">
        <w:t xml:space="preserve"> is </w:t>
      </w:r>
      <w:r w:rsidR="00BC47D7">
        <w:t>trivial</w:t>
      </w:r>
      <w:r w:rsidR="006D6A89">
        <w:t>; i</w:t>
      </w:r>
      <w:r w:rsidR="00215AC1">
        <w:t xml:space="preserve">t </w:t>
      </w:r>
      <w:r w:rsidR="000147EE">
        <w:t xml:space="preserve">simply </w:t>
      </w:r>
      <w:r w:rsidR="00215AC1">
        <w:t xml:space="preserve">requires trying </w:t>
      </w:r>
      <w:r w:rsidR="00964BE1">
        <w:t xml:space="preserve">consecutive </w:t>
      </w:r>
      <w:r w:rsidR="00215AC1">
        <w:t xml:space="preserve">exponents until the </w:t>
      </w:r>
      <w:r w:rsidR="006D6A89">
        <w:t xml:space="preserve">right </w:t>
      </w:r>
      <w:r w:rsidR="00215AC1">
        <w:t>answer is found</w:t>
      </w:r>
      <w:r w:rsidR="009D18BA">
        <w:t xml:space="preserve">. </w:t>
      </w:r>
      <w:r w:rsidR="008B1986">
        <w:t>F</w:t>
      </w:r>
      <w:r w:rsidR="00DF4D0B">
        <w:t xml:space="preserve">or </w:t>
      </w:r>
      <w:r w:rsidR="00763B79">
        <w:t xml:space="preserve">larger </w:t>
      </w:r>
      <w:r w:rsidR="00DF4D0B">
        <w:t>values</w:t>
      </w:r>
      <w:r w:rsidR="00763B79">
        <w:t xml:space="preserve"> of </w:t>
      </w:r>
      <w:r w:rsidR="00DF4D0B" w:rsidRPr="00DF4D0B">
        <w:rPr>
          <w:i/>
          <w:iCs/>
        </w:rPr>
        <w:t>z</w:t>
      </w:r>
      <w:r w:rsidR="00DF4D0B">
        <w:t>,</w:t>
      </w:r>
      <w:r w:rsidR="008B1986">
        <w:t xml:space="preserve"> </w:t>
      </w:r>
      <w:r w:rsidR="00A66FF5">
        <w:t xml:space="preserve">the complexity of </w:t>
      </w:r>
      <w:r w:rsidR="004F6433">
        <w:t xml:space="preserve">Eve’s task </w:t>
      </w:r>
      <w:r w:rsidR="00360406">
        <w:t>increases</w:t>
      </w:r>
      <w:r w:rsidR="00F76509">
        <w:t xml:space="preserve"> somewhat</w:t>
      </w:r>
      <w:r w:rsidR="000D448D">
        <w:t xml:space="preserve">, but not </w:t>
      </w:r>
      <w:r w:rsidR="0075249B">
        <w:t>sufficiently to thwart her</w:t>
      </w:r>
      <w:r w:rsidR="007B01F2">
        <w:t xml:space="preserve"> attacks</w:t>
      </w:r>
      <w:r w:rsidR="00C522FC">
        <w:t>.</w:t>
      </w:r>
      <w:r w:rsidR="000D448D">
        <w:rPr>
          <w:rStyle w:val="FootnoteReference"/>
        </w:rPr>
        <w:footnoteReference w:id="16"/>
      </w:r>
    </w:p>
    <w:p w14:paraId="496C9AE0" w14:textId="7293B5DA" w:rsidR="00A4427E" w:rsidRDefault="00402F1C" w:rsidP="00F26126">
      <w:r>
        <w:t xml:space="preserve">With this we </w:t>
      </w:r>
      <w:r w:rsidR="003A0773">
        <w:t>get</w:t>
      </w:r>
      <w:r>
        <w:t xml:space="preserve"> closer to an effective DH implementation, but we’re not quite there yet</w:t>
      </w:r>
      <w:r w:rsidR="00417357">
        <w:t>.</w:t>
      </w:r>
    </w:p>
    <w:p w14:paraId="35CC87C8" w14:textId="01C0CB86" w:rsidR="00214B75" w:rsidRDefault="00D93BED" w:rsidP="00510B6F">
      <w:pPr>
        <w:pStyle w:val="Heading1"/>
      </w:pPr>
      <w:r>
        <w:t xml:space="preserve">DH </w:t>
      </w:r>
      <w:r w:rsidR="00267A09">
        <w:t>for Rocket Scientists</w:t>
      </w:r>
    </w:p>
    <w:p w14:paraId="2FFEFFC1" w14:textId="7698112C" w:rsidR="00B0200A" w:rsidRDefault="007202F0" w:rsidP="00B0200A">
      <w:r>
        <w:t xml:space="preserve">Modular exponentiation </w:t>
      </w:r>
      <w:r w:rsidR="00064260">
        <w:t xml:space="preserve">brings us </w:t>
      </w:r>
      <w:r w:rsidR="00997029">
        <w:t xml:space="preserve">finally </w:t>
      </w:r>
      <w:r w:rsidR="003F127A">
        <w:t xml:space="preserve">to </w:t>
      </w:r>
      <w:r w:rsidR="00463BDA">
        <w:t xml:space="preserve">the realm of real-world </w:t>
      </w:r>
      <w:r w:rsidR="008141D7">
        <w:t>DH</w:t>
      </w:r>
      <w:r w:rsidR="00EE5FE5">
        <w:t>.</w:t>
      </w:r>
    </w:p>
    <w:p w14:paraId="42D7ABB6" w14:textId="66E34027" w:rsidR="00B8616D" w:rsidRDefault="00B8616D">
      <w:r>
        <w:br w:type="page"/>
      </w:r>
    </w:p>
    <w:p w14:paraId="37210C9B" w14:textId="77777777" w:rsidR="00B8616D" w:rsidRPr="00B0200A" w:rsidRDefault="00B8616D" w:rsidP="00B0200A"/>
    <w:tbl>
      <w:tblPr>
        <w:tblStyle w:val="PlainTable4"/>
        <w:tblW w:w="0" w:type="auto"/>
        <w:tblLook w:val="04A0" w:firstRow="1" w:lastRow="0" w:firstColumn="1" w:lastColumn="0" w:noHBand="0" w:noVBand="1"/>
      </w:tblPr>
      <w:tblGrid>
        <w:gridCol w:w="626"/>
        <w:gridCol w:w="719"/>
        <w:gridCol w:w="628"/>
        <w:gridCol w:w="719"/>
        <w:gridCol w:w="2708"/>
      </w:tblGrid>
      <w:tr w:rsidR="00B8616D" w14:paraId="0CD4DB96" w14:textId="77777777" w:rsidTr="00A63A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A3B2110" w14:textId="77777777" w:rsidR="00B8616D" w:rsidRPr="00021844" w:rsidRDefault="00B8616D" w:rsidP="00B8616D">
            <w:r w:rsidRPr="00021844">
              <w:t>Step</w:t>
            </w:r>
          </w:p>
        </w:tc>
        <w:tc>
          <w:tcPr>
            <w:tcW w:w="719" w:type="dxa"/>
          </w:tcPr>
          <w:p w14:paraId="4970547A"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28" w:type="dxa"/>
          </w:tcPr>
          <w:p w14:paraId="7565BB4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tcPr>
          <w:p w14:paraId="5ACEE018"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708" w:type="dxa"/>
          </w:tcPr>
          <w:p w14:paraId="4D77ED3B"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3F0B0CC3"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CF8B33A" w14:textId="77777777" w:rsidR="00B8616D" w:rsidRDefault="00B8616D" w:rsidP="00B8616D">
            <w:pPr>
              <w:jc w:val="center"/>
            </w:pPr>
            <w:r>
              <w:t>1</w:t>
            </w:r>
          </w:p>
        </w:tc>
        <w:tc>
          <w:tcPr>
            <w:tcW w:w="719" w:type="dxa"/>
          </w:tcPr>
          <w:p w14:paraId="4C009894" w14:textId="7680E1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tcPr>
          <w:p w14:paraId="4DEA3DCE" w14:textId="70D259C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2E51F216"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708" w:type="dxa"/>
          </w:tcPr>
          <w:p w14:paraId="18C0FF33"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65913FF3"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25F56863" w14:textId="77777777" w:rsidR="00B8616D" w:rsidRDefault="00B8616D" w:rsidP="00B8616D">
            <w:pPr>
              <w:jc w:val="center"/>
            </w:pPr>
            <w:r>
              <w:t>2</w:t>
            </w:r>
          </w:p>
        </w:tc>
        <w:tc>
          <w:tcPr>
            <w:tcW w:w="719" w:type="dxa"/>
          </w:tcPr>
          <w:p w14:paraId="52B265BF" w14:textId="632442C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628" w:type="dxa"/>
          </w:tcPr>
          <w:p w14:paraId="20F62AAD" w14:textId="683043E0"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tcPr>
          <w:p w14:paraId="1ED003F8" w14:textId="33E5CD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708" w:type="dxa"/>
          </w:tcPr>
          <w:p w14:paraId="2D3501C2"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2C8DED97"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104F2A44" w14:textId="77777777" w:rsidR="00B8616D" w:rsidRDefault="00B8616D" w:rsidP="00B8616D">
            <w:pPr>
              <w:jc w:val="center"/>
            </w:pPr>
            <w:r>
              <w:t>3</w:t>
            </w:r>
          </w:p>
        </w:tc>
        <w:tc>
          <w:tcPr>
            <w:tcW w:w="719" w:type="dxa"/>
          </w:tcPr>
          <w:p w14:paraId="48153623" w14:textId="0468DBB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tcPr>
          <w:p w14:paraId="70CAC8D5" w14:textId="15FDA9A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(3,7)</w:t>
            </w:r>
          </w:p>
        </w:tc>
        <w:tc>
          <w:tcPr>
            <w:tcW w:w="719" w:type="dxa"/>
          </w:tcPr>
          <w:p w14:paraId="2E8797B4" w14:textId="7080BDC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tcPr>
          <w:p w14:paraId="22D3A5D7"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B605DC"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5BE09471" w14:textId="77777777" w:rsidR="00B8616D" w:rsidRDefault="00B8616D" w:rsidP="00B8616D">
            <w:pPr>
              <w:jc w:val="center"/>
            </w:pPr>
            <w:r>
              <w:t>4</w:t>
            </w:r>
          </w:p>
        </w:tc>
        <w:tc>
          <w:tcPr>
            <w:tcW w:w="719" w:type="dxa"/>
          </w:tcPr>
          <w:p w14:paraId="51ABA40B" w14:textId="3F6239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tcPr>
          <w:p w14:paraId="40C1108A" w14:textId="4BBC6351"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tcPr>
          <w:p w14:paraId="49A4501B" w14:textId="153AE9B4"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2708" w:type="dxa"/>
          </w:tcPr>
          <w:p w14:paraId="3FA1EAB5" w14:textId="1024589D"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BF5F98C"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F0B962B" w14:textId="77777777" w:rsidR="00B8616D" w:rsidRDefault="00B8616D" w:rsidP="00B8616D">
            <w:pPr>
              <w:jc w:val="center"/>
            </w:pPr>
            <w:r>
              <w:t>5</w:t>
            </w:r>
          </w:p>
        </w:tc>
        <w:tc>
          <w:tcPr>
            <w:tcW w:w="719" w:type="dxa"/>
          </w:tcPr>
          <w:p w14:paraId="7A8CFA3C" w14:textId="71F2641C"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tcPr>
          <w:p w14:paraId="0D68D180" w14:textId="7AF76D1F"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0939DF2A" w14:textId="01222E4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708" w:type="dxa"/>
          </w:tcPr>
          <w:p w14:paraId="0C33029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B54C3FB"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46734248" w14:textId="77777777" w:rsidR="00B8616D" w:rsidRDefault="00B8616D" w:rsidP="00B8616D">
            <w:pPr>
              <w:jc w:val="center"/>
            </w:pPr>
            <w:r>
              <w:t>6</w:t>
            </w:r>
          </w:p>
        </w:tc>
        <w:tc>
          <w:tcPr>
            <w:tcW w:w="719" w:type="dxa"/>
          </w:tcPr>
          <w:p w14:paraId="4EC29680" w14:textId="175648E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6</w:t>
            </w:r>
          </w:p>
        </w:tc>
        <w:tc>
          <w:tcPr>
            <w:tcW w:w="628" w:type="dxa"/>
          </w:tcPr>
          <w:p w14:paraId="1A149E3E" w14:textId="529D3585"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tcPr>
          <w:p w14:paraId="24078006" w14:textId="4ACF4D2B" w:rsidR="00B8616D" w:rsidRPr="00A63A36"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708" w:type="dxa"/>
          </w:tcPr>
          <w:p w14:paraId="4EC7354E" w14:textId="09C746EE" w:rsidR="00B8616D" w:rsidRDefault="00A63A36" w:rsidP="00B8616D">
            <w:pPr>
              <w:cnfStyle w:val="000000000000" w:firstRow="0" w:lastRow="0" w:firstColumn="0" w:lastColumn="0" w:oddVBand="0" w:evenVBand="0" w:oddHBand="0" w:evenHBand="0" w:firstRowFirstColumn="0" w:firstRowLastColumn="0" w:lastRowFirstColumn="0" w:lastRowLastColumn="0"/>
            </w:pPr>
            <w:r>
              <w:t>3</w:t>
            </w:r>
            <w:r w:rsidRPr="00A63A36">
              <w:rPr>
                <w:vertAlign w:val="superscript"/>
              </w:rPr>
              <w:t>3</w:t>
            </w:r>
            <w:r>
              <w:t xml:space="preserve"> = 6 mod 7</w:t>
            </w:r>
          </w:p>
        </w:tc>
      </w:tr>
      <w:tr w:rsidR="00B8616D" w14:paraId="2EC860F7"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0DEF5B70" w14:textId="77777777" w:rsidR="00B8616D" w:rsidRDefault="00B8616D" w:rsidP="00B8616D">
            <w:pPr>
              <w:jc w:val="center"/>
            </w:pPr>
            <w:r>
              <w:t>7</w:t>
            </w:r>
          </w:p>
        </w:tc>
        <w:tc>
          <w:tcPr>
            <w:tcW w:w="719" w:type="dxa"/>
          </w:tcPr>
          <w:p w14:paraId="329396B4"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tcPr>
          <w:p w14:paraId="63094803" w14:textId="30C87B72"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719" w:type="dxa"/>
          </w:tcPr>
          <w:p w14:paraId="761C8602" w14:textId="79CACAC0"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tcPr>
          <w:p w14:paraId="3F4E02A6" w14:textId="73D1210E"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5A3D4851"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583CA238" w14:textId="77777777" w:rsidR="00B8616D" w:rsidRDefault="00B8616D" w:rsidP="00B8616D">
            <w:pPr>
              <w:jc w:val="center"/>
            </w:pPr>
            <w:r>
              <w:t>8</w:t>
            </w:r>
          </w:p>
        </w:tc>
        <w:tc>
          <w:tcPr>
            <w:tcW w:w="719" w:type="dxa"/>
          </w:tcPr>
          <w:p w14:paraId="29282AEB" w14:textId="38EE1949"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tcPr>
          <w:p w14:paraId="0503346B" w14:textId="214CE175"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tcPr>
          <w:p w14:paraId="66FEA571" w14:textId="1D721A7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tcPr>
          <w:p w14:paraId="521DBF3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7BA978BD"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C0C3320" w14:textId="77777777" w:rsidR="00B8616D" w:rsidRDefault="00B8616D" w:rsidP="00B8616D">
            <w:pPr>
              <w:jc w:val="center"/>
            </w:pPr>
            <w:r>
              <w:t>9</w:t>
            </w:r>
          </w:p>
        </w:tc>
        <w:tc>
          <w:tcPr>
            <w:tcW w:w="719" w:type="dxa"/>
          </w:tcPr>
          <w:p w14:paraId="7B123B72" w14:textId="3D6E6D0C" w:rsidR="00B8616D" w:rsidRPr="00A63A36"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tcPr>
          <w:p w14:paraId="057F891E" w14:textId="2227E133"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tcPr>
          <w:p w14:paraId="08BBEB64" w14:textId="310C3B24" w:rsidR="00B8616D"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2708" w:type="dxa"/>
          </w:tcPr>
          <w:p w14:paraId="2C42043E" w14:textId="77BDA65E" w:rsidR="00B8616D" w:rsidRDefault="00A63A36" w:rsidP="00B8616D">
            <w:pPr>
              <w:cnfStyle w:val="000000100000" w:firstRow="0" w:lastRow="0" w:firstColumn="0" w:lastColumn="0" w:oddVBand="0" w:evenVBand="0" w:oddHBand="1" w:evenHBand="0" w:firstRowFirstColumn="0" w:firstRowLastColumn="0" w:lastRowFirstColumn="0" w:lastRowLastColumn="0"/>
            </w:pPr>
            <w:r>
              <w:t>3</w:t>
            </w:r>
            <w:r w:rsidRPr="00A63A36">
              <w:rPr>
                <w:vertAlign w:val="superscript"/>
              </w:rPr>
              <w:t>4</w:t>
            </w:r>
            <w:r>
              <w:t xml:space="preserve"> = 4 mod 7</w:t>
            </w:r>
          </w:p>
        </w:tc>
      </w:tr>
      <w:tr w:rsidR="00A63A36" w14:paraId="1D63BDC0"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0500DFD0" w14:textId="59487B81" w:rsidR="00A63A36" w:rsidRDefault="00A63A36" w:rsidP="00B8616D">
            <w:pPr>
              <w:jc w:val="center"/>
            </w:pPr>
            <w:r>
              <w:t>10</w:t>
            </w:r>
          </w:p>
        </w:tc>
        <w:tc>
          <w:tcPr>
            <w:tcW w:w="719" w:type="dxa"/>
          </w:tcPr>
          <w:p w14:paraId="0D96CF29" w14:textId="4CB6E545" w:rsidR="00A63A36" w:rsidRP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628" w:type="dxa"/>
          </w:tcPr>
          <w:p w14:paraId="6D960BE4" w14:textId="1F866701"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719" w:type="dxa"/>
          </w:tcPr>
          <w:p w14:paraId="30532C48" w14:textId="77777777"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p>
        </w:tc>
        <w:tc>
          <w:tcPr>
            <w:tcW w:w="2708" w:type="dxa"/>
          </w:tcPr>
          <w:p w14:paraId="01D682C7" w14:textId="77777777" w:rsidR="00A63A36" w:rsidRDefault="00A63A36" w:rsidP="00B8616D">
            <w:pPr>
              <w:cnfStyle w:val="000000000000" w:firstRow="0" w:lastRow="0" w:firstColumn="0" w:lastColumn="0" w:oddVBand="0" w:evenVBand="0" w:oddHBand="0" w:evenHBand="0" w:firstRowFirstColumn="0" w:firstRowLastColumn="0" w:lastRowFirstColumn="0" w:lastRowLastColumn="0"/>
            </w:pPr>
          </w:p>
        </w:tc>
      </w:tr>
      <w:tr w:rsidR="00A63A36" w14:paraId="79613F1B"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6F6BED4" w14:textId="10C78491" w:rsidR="00A63A36" w:rsidRDefault="00A63A36" w:rsidP="00B8616D">
            <w:pPr>
              <w:jc w:val="center"/>
            </w:pPr>
            <w:r>
              <w:t>11</w:t>
            </w:r>
          </w:p>
        </w:tc>
        <w:tc>
          <w:tcPr>
            <w:tcW w:w="719" w:type="dxa"/>
          </w:tcPr>
          <w:p w14:paraId="5303AAD9" w14:textId="51357A0E"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628" w:type="dxa"/>
          </w:tcPr>
          <w:p w14:paraId="4EBE3859" w14:textId="77777777" w:rsidR="00A63A36" w:rsidRDefault="00A63A36"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72848F49" w14:textId="0B983A97"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2708" w:type="dxa"/>
          </w:tcPr>
          <w:p w14:paraId="6279E55E" w14:textId="3C736336" w:rsidR="00A63A36" w:rsidRDefault="00A63A36" w:rsidP="00B8616D">
            <w:pPr>
              <w:cnfStyle w:val="000000100000" w:firstRow="0" w:lastRow="0" w:firstColumn="0" w:lastColumn="0" w:oddVBand="0" w:evenVBand="0" w:oddHBand="1" w:evenHBand="0" w:firstRowFirstColumn="0" w:firstRowLastColumn="0" w:lastRowFirstColumn="0" w:lastRowLastColumn="0"/>
            </w:pPr>
            <w:r>
              <w:t>4</w:t>
            </w:r>
            <w:r w:rsidRPr="00A63A36">
              <w:rPr>
                <w:vertAlign w:val="superscript"/>
              </w:rPr>
              <w:t>3</w:t>
            </w:r>
            <w:r>
              <w:t xml:space="preserve"> = 1 mod 7, 6</w:t>
            </w:r>
            <w:r w:rsidRPr="00A63A36">
              <w:rPr>
                <w:vertAlign w:val="superscript"/>
              </w:rPr>
              <w:t>4</w:t>
            </w:r>
            <w:r>
              <w:t xml:space="preserve"> = 1 mod 7</w:t>
            </w:r>
          </w:p>
        </w:tc>
      </w:tr>
    </w:tbl>
    <w:p w14:paraId="5FD04D3F" w14:textId="2F89F009" w:rsidR="00836CA5" w:rsidRDefault="00836CA5" w:rsidP="008820E6"/>
    <w:p w14:paraId="59CA4908" w14:textId="4E1F102A" w:rsidR="00B8616D" w:rsidRPr="00B8616D" w:rsidRDefault="00B8616D" w:rsidP="008820E6">
      <w:pPr>
        <w:rPr>
          <w:i/>
          <w:iCs/>
          <w:sz w:val="18"/>
          <w:szCs w:val="18"/>
        </w:rPr>
      </w:pPr>
      <w:r w:rsidRPr="00B8616D">
        <w:rPr>
          <w:i/>
          <w:iCs/>
          <w:sz w:val="18"/>
          <w:szCs w:val="18"/>
        </w:rPr>
        <w:t>Figure 3. Diffie-Hellman key exchange using modular exponentiation</w:t>
      </w:r>
    </w:p>
    <w:p w14:paraId="2E0242E7" w14:textId="131A4858" w:rsidR="00FA1123" w:rsidRDefault="00B031FE" w:rsidP="00836CA5">
      <w:r>
        <w:t>M</w:t>
      </w:r>
      <w:r w:rsidR="00973D79">
        <w:t>odular exponentiation is the same as exponentiation, but with an additional step. Th</w:t>
      </w:r>
      <w:r w:rsidR="00572C44">
        <w:t>is</w:t>
      </w:r>
      <w:r w:rsidR="00973D79">
        <w:t xml:space="preserve"> additional step is </w:t>
      </w:r>
      <w:r w:rsidR="00A36B94">
        <w:t xml:space="preserve">called </w:t>
      </w:r>
      <w:r w:rsidR="009B5591" w:rsidRPr="00A928FA">
        <w:t>taking a</w:t>
      </w:r>
      <w:r w:rsidR="009B5591" w:rsidRPr="00862A61">
        <w:rPr>
          <w:i/>
          <w:iCs/>
        </w:rPr>
        <w:t xml:space="preserve"> modulus</w:t>
      </w:r>
      <w:r w:rsidR="00047309">
        <w:t xml:space="preserve">, which </w:t>
      </w:r>
      <w:r w:rsidR="003C6B83">
        <w:t xml:space="preserve">is </w:t>
      </w:r>
      <w:r w:rsidR="009B5591">
        <w:t xml:space="preserve">done </w:t>
      </w:r>
      <w:r w:rsidR="009C0086">
        <w:t xml:space="preserve">using </w:t>
      </w:r>
      <w:r w:rsidR="007F1987">
        <w:t>the</w:t>
      </w:r>
      <w:r w:rsidR="00753468">
        <w:t xml:space="preserve"> </w:t>
      </w:r>
      <w:r w:rsidR="004A6CF1" w:rsidRPr="00043B62">
        <w:rPr>
          <w:i/>
          <w:iCs/>
        </w:rPr>
        <w:t>modulo</w:t>
      </w:r>
      <w:r w:rsidR="004A6CF1">
        <w:t xml:space="preserve"> operation</w:t>
      </w:r>
      <w:r w:rsidR="00973D79">
        <w:t>.</w:t>
      </w:r>
      <w:r w:rsidR="00404AE5">
        <w:rPr>
          <w:rStyle w:val="FootnoteReference"/>
        </w:rPr>
        <w:footnoteReference w:id="17"/>
      </w:r>
      <w:r w:rsidR="00FA1123">
        <w:t xml:space="preserve"> </w:t>
      </w:r>
      <w:r w:rsidR="00084AEF">
        <w:t xml:space="preserve">If you compare the graphic in this example </w:t>
      </w:r>
      <w:r w:rsidR="008F644D">
        <w:t>with</w:t>
      </w:r>
      <w:r w:rsidR="00084AEF">
        <w:t xml:space="preserve"> the one </w:t>
      </w:r>
      <w:r w:rsidR="00326672">
        <w:t xml:space="preserve">in </w:t>
      </w:r>
      <w:r w:rsidR="00326672" w:rsidRPr="00326672">
        <w:rPr>
          <w:i/>
          <w:iCs/>
        </w:rPr>
        <w:t>Figure 2</w:t>
      </w:r>
      <w:r w:rsidR="00326672">
        <w:t xml:space="preserve"> </w:t>
      </w:r>
      <w:r w:rsidR="00084AEF">
        <w:t>that uses exponentiation</w:t>
      </w:r>
      <w:r w:rsidR="00762EA5">
        <w:t xml:space="preserve"> only</w:t>
      </w:r>
      <w:r w:rsidR="00084AEF">
        <w:t xml:space="preserve">, you will find the only difference is that </w:t>
      </w:r>
      <w:r w:rsidR="004F18CB">
        <w:t xml:space="preserve">in this one </w:t>
      </w:r>
      <w:r w:rsidR="00E7143B">
        <w:t xml:space="preserve">the </w:t>
      </w:r>
      <w:r w:rsidR="00084AEF">
        <w:t xml:space="preserve">modulo </w:t>
      </w:r>
      <w:r w:rsidR="00E7143B">
        <w:t>step</w:t>
      </w:r>
      <w:r w:rsidR="00076D94">
        <w:t xml:space="preserve"> is added</w:t>
      </w:r>
      <w:r w:rsidR="00C20200">
        <w:t xml:space="preserve"> to all </w:t>
      </w:r>
      <w:r w:rsidR="00255B1A">
        <w:t xml:space="preserve">the </w:t>
      </w:r>
      <w:r w:rsidR="00C20200">
        <w:t>calculations</w:t>
      </w:r>
      <w:r w:rsidR="00084AEF">
        <w:t>.</w:t>
      </w:r>
    </w:p>
    <w:p w14:paraId="18502183" w14:textId="14B5ACEE" w:rsidR="00E90387" w:rsidRDefault="005D6246" w:rsidP="00836CA5">
      <w:r>
        <w:t>T</w:t>
      </w:r>
      <w:r w:rsidR="00E90387">
        <w:t>he modulo operation</w:t>
      </w:r>
      <w:r>
        <w:t xml:space="preserve"> requires an </w:t>
      </w:r>
      <w:r w:rsidRPr="00DA6E11">
        <w:rPr>
          <w:i/>
          <w:iCs/>
        </w:rPr>
        <w:t>operand</w:t>
      </w:r>
      <w:r>
        <w:t xml:space="preserve">—namely </w:t>
      </w:r>
      <w:r w:rsidR="0088512F">
        <w:t>a</w:t>
      </w:r>
      <w:r w:rsidR="00E90387">
        <w:t xml:space="preserve"> number by which to divide in order to find a remainder</w:t>
      </w:r>
      <w:r w:rsidR="00D432EE">
        <w:t xml:space="preserve">. </w:t>
      </w:r>
      <w:r w:rsidR="00735D24">
        <w:t xml:space="preserve">We call this </w:t>
      </w:r>
      <w:r w:rsidR="007204E0">
        <w:t>operand</w:t>
      </w:r>
      <w:r w:rsidR="00735D24">
        <w:t xml:space="preserve"> the </w:t>
      </w:r>
      <w:r w:rsidR="00735D24" w:rsidRPr="00894B92">
        <w:rPr>
          <w:i/>
          <w:iCs/>
        </w:rPr>
        <w:t>divisor</w:t>
      </w:r>
      <w:r w:rsidR="00361A4B">
        <w:t xml:space="preserve"> or, alternatively, the </w:t>
      </w:r>
      <w:r w:rsidR="00361A4B" w:rsidRPr="00361A4B">
        <w:rPr>
          <w:i/>
          <w:iCs/>
        </w:rPr>
        <w:t>modulus</w:t>
      </w:r>
      <w:r w:rsidR="00361A4B">
        <w:t>.</w:t>
      </w:r>
      <w:r w:rsidR="00735D24">
        <w:t xml:space="preserve"> </w:t>
      </w:r>
      <w:r w:rsidR="00F5534F">
        <w:t>In this version of DH</w:t>
      </w:r>
      <w:r w:rsidR="00780996">
        <w:t>,</w:t>
      </w:r>
      <w:r w:rsidR="00F5534F">
        <w:t xml:space="preserve"> </w:t>
      </w:r>
      <w:r w:rsidR="00E90387">
        <w:t xml:space="preserve">Alice </w:t>
      </w:r>
      <w:r w:rsidR="005510C7">
        <w:t xml:space="preserve">must </w:t>
      </w:r>
      <w:r w:rsidR="001B0E53">
        <w:t xml:space="preserve">transmit </w:t>
      </w:r>
      <w:r w:rsidR="00E90387">
        <w:t xml:space="preserve">two numbers </w:t>
      </w:r>
      <w:r w:rsidR="00725CCA">
        <w:t>to Bob</w:t>
      </w:r>
      <w:r w:rsidR="001B0E53">
        <w:t xml:space="preserve"> </w:t>
      </w:r>
      <w:r w:rsidR="00E90387">
        <w:t>instead of one</w:t>
      </w:r>
      <w:r w:rsidR="00D27BCB">
        <w:t>.</w:t>
      </w:r>
      <w:r w:rsidR="004342D9">
        <w:t xml:space="preserve"> </w:t>
      </w:r>
      <w:r w:rsidR="009A3B69">
        <w:t xml:space="preserve">As before, </w:t>
      </w:r>
      <w:r w:rsidR="00AF743E">
        <w:t xml:space="preserve">Alice </w:t>
      </w:r>
      <w:r w:rsidR="00725CCA">
        <w:t>transmits the generator (3</w:t>
      </w:r>
      <w:r w:rsidR="00AF743E">
        <w:t>), b</w:t>
      </w:r>
      <w:r w:rsidR="00F547AE">
        <w:t xml:space="preserve">ut </w:t>
      </w:r>
      <w:r w:rsidR="00AF743E">
        <w:t xml:space="preserve">she </w:t>
      </w:r>
      <w:r w:rsidR="009A3B69">
        <w:t xml:space="preserve">also </w:t>
      </w:r>
      <w:r w:rsidR="00F37745">
        <w:t xml:space="preserve">transmits </w:t>
      </w:r>
      <w:r w:rsidR="00725CCA">
        <w:t xml:space="preserve">the </w:t>
      </w:r>
      <w:r w:rsidR="00F4749E">
        <w:t>modulus</w:t>
      </w:r>
      <w:r w:rsidR="00211545">
        <w:t xml:space="preserve"> </w:t>
      </w:r>
      <w:r w:rsidR="00725CCA">
        <w:t>(7)</w:t>
      </w:r>
      <w:r w:rsidR="008933B3">
        <w:t xml:space="preserve"> </w:t>
      </w:r>
      <w:r w:rsidR="002D3D97">
        <w:t xml:space="preserve">that will be used </w:t>
      </w:r>
      <w:r w:rsidR="008933B3">
        <w:t xml:space="preserve">to </w:t>
      </w:r>
      <w:r w:rsidR="00955933">
        <w:t xml:space="preserve">compute </w:t>
      </w:r>
      <w:r w:rsidR="008933B3">
        <w:t>remainder</w:t>
      </w:r>
      <w:r w:rsidR="00394C60">
        <w:t>s</w:t>
      </w:r>
      <w:r w:rsidR="008933B3">
        <w:t xml:space="preserve">. </w:t>
      </w:r>
      <w:r w:rsidR="00564D75">
        <w:t xml:space="preserve">Both </w:t>
      </w:r>
      <w:r w:rsidR="00D206DE">
        <w:t xml:space="preserve">the generator and the </w:t>
      </w:r>
      <w:r w:rsidR="008A41CB">
        <w:t>modulus</w:t>
      </w:r>
      <w:r w:rsidR="00564D75">
        <w:t xml:space="preserve"> </w:t>
      </w:r>
      <w:r w:rsidR="007B6980">
        <w:t xml:space="preserve">are </w:t>
      </w:r>
      <w:r w:rsidR="00D6317A">
        <w:t>observed by Eve</w:t>
      </w:r>
      <w:r w:rsidR="00564D75">
        <w:t>.</w:t>
      </w:r>
    </w:p>
    <w:p w14:paraId="668E6275" w14:textId="1EE52417" w:rsidR="00FC0915" w:rsidRDefault="00496A8B" w:rsidP="00836CA5">
      <w:r>
        <w:t>T</w:t>
      </w:r>
      <w:r w:rsidR="009C6FD4">
        <w:t xml:space="preserve">he </w:t>
      </w:r>
      <w:r w:rsidR="00084AEF">
        <w:t xml:space="preserve">modular exponentiation </w:t>
      </w:r>
      <w:r w:rsidR="00BC256E">
        <w:t xml:space="preserve">of </w:t>
      </w:r>
      <w:r w:rsidR="009C6FD4">
        <w:t>real</w:t>
      </w:r>
      <w:r w:rsidR="00BC256E">
        <w:t>-world</w:t>
      </w:r>
      <w:r w:rsidR="009C6FD4">
        <w:t xml:space="preserve"> DH </w:t>
      </w:r>
      <w:r w:rsidR="00084AEF">
        <w:t xml:space="preserve">leads to </w:t>
      </w:r>
      <w:r w:rsidR="00C24C17">
        <w:t xml:space="preserve">a </w:t>
      </w:r>
      <w:r w:rsidR="00084AEF">
        <w:t xml:space="preserve">very interesting </w:t>
      </w:r>
      <w:r w:rsidR="00C24C17">
        <w:t>property</w:t>
      </w:r>
      <w:r w:rsidR="00084AEF">
        <w:t xml:space="preserve"> </w:t>
      </w:r>
      <w:r w:rsidR="00F64DE5">
        <w:t>of</w:t>
      </w:r>
      <w:r w:rsidR="00084AEF">
        <w:t xml:space="preserve"> the key</w:t>
      </w:r>
      <w:r w:rsidR="00BA2191">
        <w:t>s</w:t>
      </w:r>
      <w:r w:rsidR="00866BB8">
        <w:t xml:space="preserve"> it generates</w:t>
      </w:r>
      <w:r w:rsidR="008A00AC">
        <w:t>.</w:t>
      </w:r>
      <w:r w:rsidR="00E90387">
        <w:t xml:space="preserve"> </w:t>
      </w:r>
      <w:r w:rsidR="003D2846">
        <w:t xml:space="preserve">Compare </w:t>
      </w:r>
      <w:r w:rsidR="00916C58">
        <w:t>the value</w:t>
      </w:r>
      <w:r w:rsidR="00B9003C">
        <w:t>s</w:t>
      </w:r>
      <w:r w:rsidR="00916C58">
        <w:t xml:space="preserve"> of the </w:t>
      </w:r>
      <w:r w:rsidR="00243693">
        <w:t xml:space="preserve">public and </w:t>
      </w:r>
      <w:r w:rsidR="003D6C38">
        <w:t>shared</w:t>
      </w:r>
      <w:r w:rsidR="00243693">
        <w:t xml:space="preserve"> </w:t>
      </w:r>
      <w:r w:rsidR="00916C58">
        <w:t>key</w:t>
      </w:r>
      <w:r w:rsidR="00B9003C">
        <w:t xml:space="preserve">s </w:t>
      </w:r>
      <w:r w:rsidR="00916C58">
        <w:t xml:space="preserve">in this example </w:t>
      </w:r>
      <w:r w:rsidR="009E7B6F">
        <w:t>(</w:t>
      </w:r>
      <w:r w:rsidR="00E33651">
        <w:t>6, 4 and 1</w:t>
      </w:r>
      <w:r w:rsidR="009E7B6F">
        <w:t xml:space="preserve">) </w:t>
      </w:r>
      <w:r w:rsidR="003D2846">
        <w:t xml:space="preserve">to </w:t>
      </w:r>
      <w:r w:rsidR="00974B80">
        <w:t xml:space="preserve">those of </w:t>
      </w:r>
      <w:r w:rsidR="003B788C">
        <w:t xml:space="preserve">the </w:t>
      </w:r>
      <w:r w:rsidR="00720CAE">
        <w:t xml:space="preserve">example </w:t>
      </w:r>
      <w:r w:rsidR="003B788C">
        <w:t xml:space="preserve">in </w:t>
      </w:r>
      <w:r w:rsidR="003B788C" w:rsidRPr="003B788C">
        <w:rPr>
          <w:i/>
          <w:iCs/>
        </w:rPr>
        <w:t>Figure 2</w:t>
      </w:r>
      <w:r w:rsidR="003B788C">
        <w:t xml:space="preserve"> </w:t>
      </w:r>
      <w:r w:rsidR="00D7097B">
        <w:t>(8, 16 and 4096)</w:t>
      </w:r>
      <w:r w:rsidR="00337D32">
        <w:t>.</w:t>
      </w:r>
      <w:r w:rsidR="00604EEE">
        <w:t xml:space="preserve"> </w:t>
      </w:r>
      <w:r w:rsidR="003B788C">
        <w:t xml:space="preserve">With </w:t>
      </w:r>
      <w:r w:rsidR="00C16398">
        <w:t>modular exponentiation</w:t>
      </w:r>
      <w:r w:rsidR="00534275">
        <w:t xml:space="preserve"> </w:t>
      </w:r>
      <w:r w:rsidR="00C16398">
        <w:t>the keys are smaller</w:t>
      </w:r>
      <w:r w:rsidR="004810C9">
        <w:t xml:space="preserve">; </w:t>
      </w:r>
      <w:r w:rsidR="00022951">
        <w:t>notably</w:t>
      </w:r>
      <w:r w:rsidR="00951433">
        <w:t>,</w:t>
      </w:r>
      <w:r w:rsidR="004810C9">
        <w:t xml:space="preserve"> </w:t>
      </w:r>
      <w:r w:rsidR="00944C94">
        <w:t xml:space="preserve">they are </w:t>
      </w:r>
      <w:r w:rsidR="00A71BDA">
        <w:t xml:space="preserve">confined to the set of positive </w:t>
      </w:r>
      <w:r w:rsidR="00E4096D">
        <w:t xml:space="preserve">consecutive </w:t>
      </w:r>
      <w:r w:rsidR="00A71BDA">
        <w:t>integers</w:t>
      </w:r>
      <w:r w:rsidR="00E706E7">
        <w:t xml:space="preserve"> </w:t>
      </w:r>
      <w:r w:rsidR="00C966B5">
        <w:t>from 1 to 6</w:t>
      </w:r>
      <w:r w:rsidR="00944C94">
        <w:t>.</w:t>
      </w:r>
      <w:r w:rsidR="00944C94">
        <w:rPr>
          <w:rStyle w:val="FootnoteReference"/>
        </w:rPr>
        <w:footnoteReference w:id="18"/>
      </w:r>
    </w:p>
    <w:p w14:paraId="187D71AE" w14:textId="0CCD1DA7" w:rsidR="00D36CB8" w:rsidRDefault="00C70E02" w:rsidP="00753C2A">
      <w:r>
        <w:t xml:space="preserve">The graphic in </w:t>
      </w:r>
      <w:r w:rsidRPr="00C70E02">
        <w:rPr>
          <w:i/>
          <w:iCs/>
        </w:rPr>
        <w:t>Figure 4</w:t>
      </w:r>
      <w:r>
        <w:t xml:space="preserve"> should </w:t>
      </w:r>
      <w:r w:rsidR="00C92A38">
        <w:t xml:space="preserve">clarify why this is </w:t>
      </w:r>
      <w:r w:rsidR="00964B18">
        <w:t>so</w:t>
      </w:r>
      <w:r>
        <w:t>.</w:t>
      </w:r>
      <w:r w:rsidR="00753C2A">
        <w:t xml:space="preserve"> The values </w:t>
      </w:r>
      <w:r w:rsidR="007B2087">
        <w:t xml:space="preserve">in </w:t>
      </w:r>
      <w:r w:rsidR="00753C2A">
        <w:t xml:space="preserve">the </w:t>
      </w:r>
      <w:r w:rsidR="009A73F1" w:rsidRPr="008E54F7">
        <w:rPr>
          <w:b/>
          <w:bCs/>
          <w:i/>
          <w:iCs/>
        </w:rPr>
        <w:t>Power</w:t>
      </w:r>
      <w:r w:rsidR="00753C2A">
        <w:t xml:space="preserve"> column are the result of raising the generator (3) to the power of the values </w:t>
      </w:r>
      <w:r w:rsidR="00D36CB8">
        <w:t>in</w:t>
      </w:r>
      <w:r w:rsidR="00753C2A">
        <w:t xml:space="preserve"> the </w:t>
      </w:r>
      <w:r w:rsidR="00753C2A" w:rsidRPr="00467661">
        <w:rPr>
          <w:b/>
          <w:bCs/>
          <w:i/>
          <w:iCs/>
        </w:rPr>
        <w:t>Exponent</w:t>
      </w:r>
      <w:r w:rsidR="00753C2A">
        <w:t xml:space="preserve"> column</w:t>
      </w:r>
      <w:r w:rsidR="00791C4E">
        <w:t xml:space="preserve">, and </w:t>
      </w:r>
      <w:r w:rsidR="006534AD">
        <w:t>t</w:t>
      </w:r>
      <w:r w:rsidR="00753C2A">
        <w:t xml:space="preserve">he values </w:t>
      </w:r>
      <w:r w:rsidR="007B2087">
        <w:t xml:space="preserve">in </w:t>
      </w:r>
      <w:r w:rsidR="00753C2A">
        <w:t xml:space="preserve">the </w:t>
      </w:r>
      <w:r w:rsidR="00467661" w:rsidRPr="00467661">
        <w:rPr>
          <w:b/>
          <w:bCs/>
          <w:i/>
          <w:iCs/>
        </w:rPr>
        <w:t>Remainder</w:t>
      </w:r>
      <w:r w:rsidR="00753C2A">
        <w:t xml:space="preserve"> column are the result of </w:t>
      </w:r>
      <w:r w:rsidR="00D36CB8">
        <w:t xml:space="preserve">performing </w:t>
      </w:r>
      <w:r w:rsidR="00753C2A">
        <w:t xml:space="preserve">the modulo operation on the corresponding value in the </w:t>
      </w:r>
      <w:r w:rsidR="0025020C" w:rsidRPr="00467661">
        <w:rPr>
          <w:b/>
          <w:bCs/>
          <w:i/>
          <w:iCs/>
        </w:rPr>
        <w:t>Power</w:t>
      </w:r>
      <w:r w:rsidR="00753C2A">
        <w:t xml:space="preserve"> column.</w:t>
      </w:r>
      <w:r w:rsidR="00E7771F">
        <w:t xml:space="preserve"> </w:t>
      </w:r>
      <w:r w:rsidR="00204587">
        <w:t xml:space="preserve">Note that all </w:t>
      </w:r>
      <w:r w:rsidR="00E7771F">
        <w:t xml:space="preserve">our keys </w:t>
      </w:r>
      <w:r w:rsidR="00D229FD">
        <w:t xml:space="preserve">(6, 4 and 1) </w:t>
      </w:r>
      <w:r w:rsidR="00E7771F">
        <w:t xml:space="preserve">are </w:t>
      </w:r>
      <w:r w:rsidR="007033AB">
        <w:t xml:space="preserve">present </w:t>
      </w:r>
      <w:r w:rsidR="00E7771F">
        <w:t xml:space="preserve">in the </w:t>
      </w:r>
      <w:r w:rsidR="00467661" w:rsidRPr="00467661">
        <w:rPr>
          <w:b/>
          <w:bCs/>
          <w:i/>
          <w:iCs/>
        </w:rPr>
        <w:t>Remainder</w:t>
      </w:r>
      <w:r w:rsidR="00E7771F">
        <w:t xml:space="preserve"> column.</w:t>
      </w:r>
    </w:p>
    <w:p w14:paraId="566EB633" w14:textId="7E5678AF" w:rsidR="00867B75" w:rsidRDefault="00867B75">
      <w:r>
        <w:br w:type="page"/>
      </w:r>
    </w:p>
    <w:p w14:paraId="5660C111" w14:textId="77777777" w:rsidR="00867B75" w:rsidRDefault="00867B75" w:rsidP="00753C2A"/>
    <w:tbl>
      <w:tblPr>
        <w:tblStyle w:val="PlainTable4"/>
        <w:tblW w:w="0" w:type="auto"/>
        <w:tblLook w:val="04A0" w:firstRow="1" w:lastRow="0" w:firstColumn="1" w:lastColumn="0" w:noHBand="0" w:noVBand="1"/>
      </w:tblPr>
      <w:tblGrid>
        <w:gridCol w:w="1084"/>
        <w:gridCol w:w="886"/>
        <w:gridCol w:w="1218"/>
        <w:gridCol w:w="2708"/>
      </w:tblGrid>
      <w:tr w:rsidR="00861F63" w14:paraId="2BA65804" w14:textId="77777777" w:rsidTr="00861F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4F27801" w14:textId="0AFF77E1" w:rsidR="00861F63" w:rsidRPr="00021844" w:rsidRDefault="00861F63" w:rsidP="00B21C88">
            <w:r>
              <w:t>Exponent</w:t>
            </w:r>
          </w:p>
        </w:tc>
        <w:tc>
          <w:tcPr>
            <w:tcW w:w="886" w:type="dxa"/>
          </w:tcPr>
          <w:p w14:paraId="24F28D6A" w14:textId="04A4F0A8" w:rsidR="00861F63" w:rsidRPr="00021844" w:rsidRDefault="0057485F" w:rsidP="008E54F7">
            <w:pPr>
              <w:jc w:val="right"/>
              <w:cnfStyle w:val="100000000000" w:firstRow="1" w:lastRow="0" w:firstColumn="0" w:lastColumn="0" w:oddVBand="0" w:evenVBand="0" w:oddHBand="0" w:evenHBand="0" w:firstRowFirstColumn="0" w:firstRowLastColumn="0" w:lastRowFirstColumn="0" w:lastRowLastColumn="0"/>
            </w:pPr>
            <w:r>
              <w:t>Power</w:t>
            </w:r>
          </w:p>
        </w:tc>
        <w:tc>
          <w:tcPr>
            <w:tcW w:w="645" w:type="dxa"/>
          </w:tcPr>
          <w:p w14:paraId="0827E730" w14:textId="4D30CEB5" w:rsidR="00861F63" w:rsidRPr="00021844" w:rsidRDefault="00A56773" w:rsidP="00B21C88">
            <w:pPr>
              <w:cnfStyle w:val="100000000000" w:firstRow="1" w:lastRow="0" w:firstColumn="0" w:lastColumn="0" w:oddVBand="0" w:evenVBand="0" w:oddHBand="0" w:evenHBand="0" w:firstRowFirstColumn="0" w:firstRowLastColumn="0" w:lastRowFirstColumn="0" w:lastRowLastColumn="0"/>
            </w:pPr>
            <w:r>
              <w:t>Remainder</w:t>
            </w:r>
          </w:p>
        </w:tc>
        <w:tc>
          <w:tcPr>
            <w:tcW w:w="2708" w:type="dxa"/>
          </w:tcPr>
          <w:p w14:paraId="1DC1B76B" w14:textId="77777777" w:rsidR="00861F63" w:rsidRPr="00021844" w:rsidRDefault="00861F63" w:rsidP="00B21C88">
            <w:pPr>
              <w:cnfStyle w:val="100000000000" w:firstRow="1" w:lastRow="0" w:firstColumn="0" w:lastColumn="0" w:oddVBand="0" w:evenVBand="0" w:oddHBand="0" w:evenHBand="0" w:firstRowFirstColumn="0" w:firstRowLastColumn="0" w:lastRowFirstColumn="0" w:lastRowLastColumn="0"/>
            </w:pPr>
            <w:r w:rsidRPr="00021844">
              <w:t>Computations</w:t>
            </w:r>
          </w:p>
        </w:tc>
      </w:tr>
      <w:tr w:rsidR="00861F63" w14:paraId="489DE327"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78B6A9F" w14:textId="77777777" w:rsidR="00861F63" w:rsidRDefault="00861F63" w:rsidP="00B21C88">
            <w:pPr>
              <w:jc w:val="center"/>
            </w:pPr>
            <w:r>
              <w:t>1</w:t>
            </w:r>
          </w:p>
        </w:tc>
        <w:tc>
          <w:tcPr>
            <w:tcW w:w="886" w:type="dxa"/>
          </w:tcPr>
          <w:p w14:paraId="2A860F15" w14:textId="77777777"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3</w:t>
            </w:r>
          </w:p>
        </w:tc>
        <w:tc>
          <w:tcPr>
            <w:tcW w:w="645" w:type="dxa"/>
          </w:tcPr>
          <w:p w14:paraId="73FD70BE" w14:textId="24907DA0" w:rsidR="00861F63" w:rsidRDefault="00861F63" w:rsidP="00B21C88">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tcPr>
          <w:p w14:paraId="5C8A81AE" w14:textId="000828DC" w:rsidR="00861F63" w:rsidRDefault="00861F63" w:rsidP="00B21C88">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t xml:space="preserve"> = 3 mod 7</w:t>
            </w:r>
          </w:p>
        </w:tc>
      </w:tr>
      <w:tr w:rsidR="00861F63" w14:paraId="5C548700"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6C201B11" w14:textId="77777777" w:rsidR="00861F63" w:rsidRDefault="00861F63" w:rsidP="00861F63">
            <w:pPr>
              <w:jc w:val="center"/>
            </w:pPr>
            <w:r>
              <w:t>2</w:t>
            </w:r>
          </w:p>
        </w:tc>
        <w:tc>
          <w:tcPr>
            <w:tcW w:w="886" w:type="dxa"/>
          </w:tcPr>
          <w:p w14:paraId="26BB5B74" w14:textId="6F2F5EA3"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9</w:t>
            </w:r>
          </w:p>
        </w:tc>
        <w:tc>
          <w:tcPr>
            <w:tcW w:w="645" w:type="dxa"/>
          </w:tcPr>
          <w:p w14:paraId="7CB049C7" w14:textId="56303505"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tcPr>
          <w:p w14:paraId="57791CD9" w14:textId="5E907BA4"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2</w:t>
            </w:r>
            <w:r>
              <w:t xml:space="preserve"> = 2 mod 7</w:t>
            </w:r>
          </w:p>
        </w:tc>
      </w:tr>
      <w:tr w:rsidR="00861F63" w14:paraId="5B69F55D"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31CBE07F" w14:textId="77777777" w:rsidR="00861F63" w:rsidRDefault="00861F63" w:rsidP="00861F63">
            <w:pPr>
              <w:jc w:val="center"/>
            </w:pPr>
            <w:r>
              <w:t>3</w:t>
            </w:r>
          </w:p>
        </w:tc>
        <w:tc>
          <w:tcPr>
            <w:tcW w:w="886" w:type="dxa"/>
          </w:tcPr>
          <w:p w14:paraId="75702546" w14:textId="689D6E1B"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27</w:t>
            </w:r>
          </w:p>
        </w:tc>
        <w:tc>
          <w:tcPr>
            <w:tcW w:w="645" w:type="dxa"/>
          </w:tcPr>
          <w:p w14:paraId="6A52F706" w14:textId="126EEF1D"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tcPr>
          <w:p w14:paraId="7ECEB7B1" w14:textId="34B5CB75"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3</w:t>
            </w:r>
            <w:r>
              <w:t xml:space="preserve"> = 6 mod 7</w:t>
            </w:r>
          </w:p>
        </w:tc>
      </w:tr>
      <w:tr w:rsidR="00861F63" w14:paraId="33AFA7BB"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0AF6D890" w14:textId="77777777" w:rsidR="00861F63" w:rsidRDefault="00861F63" w:rsidP="00861F63">
            <w:pPr>
              <w:jc w:val="center"/>
            </w:pPr>
            <w:r>
              <w:t>4</w:t>
            </w:r>
          </w:p>
        </w:tc>
        <w:tc>
          <w:tcPr>
            <w:tcW w:w="886" w:type="dxa"/>
          </w:tcPr>
          <w:p w14:paraId="3ADED5BE" w14:textId="6B919571"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81</w:t>
            </w:r>
          </w:p>
        </w:tc>
        <w:tc>
          <w:tcPr>
            <w:tcW w:w="645" w:type="dxa"/>
          </w:tcPr>
          <w:p w14:paraId="11BAB42A" w14:textId="44D7ED66"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tcPr>
          <w:p w14:paraId="543295F5" w14:textId="06B279FD"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4</w:t>
            </w:r>
            <w:r>
              <w:t xml:space="preserve"> = 4 mod 7</w:t>
            </w:r>
          </w:p>
        </w:tc>
      </w:tr>
      <w:tr w:rsidR="00861F63" w14:paraId="1C5A31F8"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74C26E99" w14:textId="77777777" w:rsidR="00861F63" w:rsidRDefault="00861F63" w:rsidP="00861F63">
            <w:pPr>
              <w:jc w:val="center"/>
            </w:pPr>
            <w:r>
              <w:t>5</w:t>
            </w:r>
          </w:p>
        </w:tc>
        <w:tc>
          <w:tcPr>
            <w:tcW w:w="886" w:type="dxa"/>
          </w:tcPr>
          <w:p w14:paraId="6219D03A" w14:textId="49ABC553"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243</w:t>
            </w:r>
          </w:p>
        </w:tc>
        <w:tc>
          <w:tcPr>
            <w:tcW w:w="645" w:type="dxa"/>
          </w:tcPr>
          <w:p w14:paraId="13562999" w14:textId="2ABB2EEF"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tcPr>
          <w:p w14:paraId="250DC563" w14:textId="4CF4E99E"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5</w:t>
            </w:r>
            <w:r>
              <w:t xml:space="preserve"> = 5 mod 7</w:t>
            </w:r>
          </w:p>
        </w:tc>
      </w:tr>
      <w:tr w:rsidR="00861F63" w14:paraId="6646FDA6"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4B3BCA1D" w14:textId="77777777" w:rsidR="00861F63" w:rsidRDefault="00861F63" w:rsidP="00861F63">
            <w:pPr>
              <w:jc w:val="center"/>
            </w:pPr>
            <w:r>
              <w:t>6</w:t>
            </w:r>
          </w:p>
        </w:tc>
        <w:tc>
          <w:tcPr>
            <w:tcW w:w="886" w:type="dxa"/>
          </w:tcPr>
          <w:p w14:paraId="4FC59E44" w14:textId="65F32A78"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729</w:t>
            </w:r>
          </w:p>
        </w:tc>
        <w:tc>
          <w:tcPr>
            <w:tcW w:w="645" w:type="dxa"/>
          </w:tcPr>
          <w:p w14:paraId="6B556779" w14:textId="6A04483C"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tcPr>
          <w:p w14:paraId="3F6D7C51" w14:textId="7897DC1A"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6</w:t>
            </w:r>
            <w:r>
              <w:t xml:space="preserve"> = 1 mod 7</w:t>
            </w:r>
          </w:p>
        </w:tc>
      </w:tr>
      <w:tr w:rsidR="00861F63" w14:paraId="5B0DD7F2"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C7DBB6C" w14:textId="77777777" w:rsidR="00861F63" w:rsidRDefault="00861F63" w:rsidP="00861F63">
            <w:pPr>
              <w:jc w:val="center"/>
            </w:pPr>
            <w:r>
              <w:t>7</w:t>
            </w:r>
          </w:p>
        </w:tc>
        <w:tc>
          <w:tcPr>
            <w:tcW w:w="886" w:type="dxa"/>
          </w:tcPr>
          <w:p w14:paraId="0E8BEA37" w14:textId="3D7ADE3E"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2187</w:t>
            </w:r>
          </w:p>
        </w:tc>
        <w:tc>
          <w:tcPr>
            <w:tcW w:w="645" w:type="dxa"/>
          </w:tcPr>
          <w:p w14:paraId="28A4FA80" w14:textId="41541597"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tcPr>
          <w:p w14:paraId="723AF675" w14:textId="5609D5BB"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7</w:t>
            </w:r>
            <w:r>
              <w:t xml:space="preserve"> = 3 mod 7</w:t>
            </w:r>
          </w:p>
        </w:tc>
      </w:tr>
      <w:tr w:rsidR="00861F63" w14:paraId="4D7F474E"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3D22390E" w14:textId="77777777" w:rsidR="00861F63" w:rsidRDefault="00861F63" w:rsidP="00861F63">
            <w:pPr>
              <w:jc w:val="center"/>
            </w:pPr>
            <w:r>
              <w:t>8</w:t>
            </w:r>
          </w:p>
        </w:tc>
        <w:tc>
          <w:tcPr>
            <w:tcW w:w="886" w:type="dxa"/>
          </w:tcPr>
          <w:p w14:paraId="64F39544" w14:textId="0AB43EB7"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6561</w:t>
            </w:r>
          </w:p>
        </w:tc>
        <w:tc>
          <w:tcPr>
            <w:tcW w:w="645" w:type="dxa"/>
          </w:tcPr>
          <w:p w14:paraId="6FB240F8" w14:textId="51CD1BFE"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tcPr>
          <w:p w14:paraId="793DA8BD" w14:textId="629862EE"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8</w:t>
            </w:r>
            <w:r>
              <w:t xml:space="preserve"> = 2 mod 7</w:t>
            </w:r>
          </w:p>
        </w:tc>
      </w:tr>
      <w:tr w:rsidR="00861F63" w14:paraId="1C8C1554"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6DF63DD" w14:textId="77777777" w:rsidR="00861F63" w:rsidRDefault="00861F63" w:rsidP="00861F63">
            <w:pPr>
              <w:jc w:val="center"/>
            </w:pPr>
            <w:r>
              <w:t>9</w:t>
            </w:r>
          </w:p>
        </w:tc>
        <w:tc>
          <w:tcPr>
            <w:tcW w:w="886" w:type="dxa"/>
          </w:tcPr>
          <w:p w14:paraId="6306D7AB" w14:textId="57A90977" w:rsidR="00861F63" w:rsidRPr="00A63A36" w:rsidRDefault="00861F63" w:rsidP="00861F63">
            <w:pPr>
              <w:jc w:val="right"/>
              <w:cnfStyle w:val="000000100000" w:firstRow="0" w:lastRow="0" w:firstColumn="0" w:lastColumn="0" w:oddVBand="0" w:evenVBand="0" w:oddHBand="1" w:evenHBand="0" w:firstRowFirstColumn="0" w:firstRowLastColumn="0" w:lastRowFirstColumn="0" w:lastRowLastColumn="0"/>
            </w:pPr>
            <w:r>
              <w:t>19683</w:t>
            </w:r>
          </w:p>
        </w:tc>
        <w:tc>
          <w:tcPr>
            <w:tcW w:w="645" w:type="dxa"/>
          </w:tcPr>
          <w:p w14:paraId="188CB8C7" w14:textId="44B7CCD2"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tcPr>
          <w:p w14:paraId="3F32D7C2" w14:textId="15004411"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9</w:t>
            </w:r>
            <w:r>
              <w:t xml:space="preserve"> = 6 mod 7</w:t>
            </w:r>
          </w:p>
        </w:tc>
      </w:tr>
      <w:tr w:rsidR="00861F63" w14:paraId="7CAEEC09"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451B07EA" w14:textId="77777777" w:rsidR="00861F63" w:rsidRDefault="00861F63" w:rsidP="00861F63">
            <w:pPr>
              <w:jc w:val="center"/>
            </w:pPr>
            <w:r>
              <w:t>10</w:t>
            </w:r>
          </w:p>
        </w:tc>
        <w:tc>
          <w:tcPr>
            <w:tcW w:w="886" w:type="dxa"/>
          </w:tcPr>
          <w:p w14:paraId="390B7207" w14:textId="2EE33875" w:rsidR="00861F63" w:rsidRPr="00A63A36" w:rsidRDefault="00861F63" w:rsidP="00861F63">
            <w:pPr>
              <w:jc w:val="right"/>
              <w:cnfStyle w:val="000000000000" w:firstRow="0" w:lastRow="0" w:firstColumn="0" w:lastColumn="0" w:oddVBand="0" w:evenVBand="0" w:oddHBand="0" w:evenHBand="0" w:firstRowFirstColumn="0" w:firstRowLastColumn="0" w:lastRowFirstColumn="0" w:lastRowLastColumn="0"/>
            </w:pPr>
            <w:r>
              <w:t>59049</w:t>
            </w:r>
          </w:p>
        </w:tc>
        <w:tc>
          <w:tcPr>
            <w:tcW w:w="645" w:type="dxa"/>
          </w:tcPr>
          <w:p w14:paraId="07223E1A" w14:textId="5A395D31"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tcPr>
          <w:p w14:paraId="0D1F1680" w14:textId="1EFD1922"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0</w:t>
            </w:r>
            <w:r>
              <w:t xml:space="preserve"> = 4 mod 7</w:t>
            </w:r>
          </w:p>
        </w:tc>
      </w:tr>
      <w:tr w:rsidR="00861F63" w14:paraId="7271B7E5"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5DA216AB" w14:textId="77777777" w:rsidR="00861F63" w:rsidRDefault="00861F63" w:rsidP="00861F63">
            <w:pPr>
              <w:jc w:val="center"/>
            </w:pPr>
            <w:r>
              <w:t>11</w:t>
            </w:r>
          </w:p>
        </w:tc>
        <w:tc>
          <w:tcPr>
            <w:tcW w:w="886" w:type="dxa"/>
          </w:tcPr>
          <w:p w14:paraId="2E4C92A3" w14:textId="5FD0D8E9" w:rsidR="00861F63" w:rsidRP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177147</w:t>
            </w:r>
          </w:p>
        </w:tc>
        <w:tc>
          <w:tcPr>
            <w:tcW w:w="645" w:type="dxa"/>
          </w:tcPr>
          <w:p w14:paraId="4AA23C00" w14:textId="65B916E3"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tcPr>
          <w:p w14:paraId="79454B96" w14:textId="6D168974"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rPr>
                <w:vertAlign w:val="superscript"/>
              </w:rPr>
              <w:t>1</w:t>
            </w:r>
            <w:r>
              <w:t xml:space="preserve"> = 5 mod 7</w:t>
            </w:r>
          </w:p>
        </w:tc>
      </w:tr>
      <w:tr w:rsidR="00861F63" w14:paraId="4BFAC319"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7E2057DE" w14:textId="2CEF4A6D" w:rsidR="00861F63" w:rsidRDefault="00861F63" w:rsidP="00861F63">
            <w:pPr>
              <w:jc w:val="center"/>
            </w:pPr>
            <w:r>
              <w:t>12</w:t>
            </w:r>
          </w:p>
        </w:tc>
        <w:tc>
          <w:tcPr>
            <w:tcW w:w="886" w:type="dxa"/>
          </w:tcPr>
          <w:p w14:paraId="39D7CB3F" w14:textId="7434E29B" w:rsidR="00861F63" w:rsidRP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rsidRPr="00861F63">
              <w:t>531441</w:t>
            </w:r>
          </w:p>
        </w:tc>
        <w:tc>
          <w:tcPr>
            <w:tcW w:w="645" w:type="dxa"/>
          </w:tcPr>
          <w:p w14:paraId="269D036F" w14:textId="08AFE67F"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tcPr>
          <w:p w14:paraId="7099811A" w14:textId="74D47756"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2</w:t>
            </w:r>
            <w:r>
              <w:t xml:space="preserve"> = 1 mod 7</w:t>
            </w:r>
          </w:p>
        </w:tc>
      </w:tr>
    </w:tbl>
    <w:p w14:paraId="1C9D8F81" w14:textId="71DB2865" w:rsidR="00C70E02" w:rsidRDefault="00C70E02" w:rsidP="008820E6"/>
    <w:p w14:paraId="7FA9AFD6" w14:textId="7F43AF34" w:rsidR="008E54F7" w:rsidRPr="008E54F7" w:rsidRDefault="008E54F7" w:rsidP="008820E6">
      <w:pPr>
        <w:rPr>
          <w:i/>
          <w:iCs/>
          <w:sz w:val="18"/>
          <w:szCs w:val="18"/>
        </w:rPr>
      </w:pPr>
      <w:r w:rsidRPr="008E54F7">
        <w:rPr>
          <w:i/>
          <w:iCs/>
          <w:sz w:val="18"/>
          <w:szCs w:val="18"/>
        </w:rPr>
        <w:t>Figure 4. The multiplicative group of integers modulo 7</w:t>
      </w:r>
    </w:p>
    <w:p w14:paraId="7FE0FFB1" w14:textId="2F5B2C48" w:rsidR="00FC2B0A" w:rsidRDefault="00A91301" w:rsidP="00DF1437">
      <w:r w:rsidRPr="0032674D">
        <w:rPr>
          <w:i/>
          <w:iCs/>
        </w:rPr>
        <w:t>Figure 4</w:t>
      </w:r>
      <w:r>
        <w:t xml:space="preserve"> reveals </w:t>
      </w:r>
      <w:r w:rsidR="006A649E">
        <w:t xml:space="preserve">some </w:t>
      </w:r>
      <w:r>
        <w:t xml:space="preserve">more interesting properties of the values in the </w:t>
      </w:r>
      <w:r w:rsidR="008E54F7" w:rsidRPr="008E54F7">
        <w:rPr>
          <w:b/>
          <w:bCs/>
          <w:i/>
          <w:iCs/>
        </w:rPr>
        <w:t>Remainder</w:t>
      </w:r>
      <w:r w:rsidR="0032674D">
        <w:t xml:space="preserve"> </w:t>
      </w:r>
      <w:r>
        <w:t>column</w:t>
      </w:r>
      <w:r w:rsidR="00BB6DB3">
        <w:t xml:space="preserve"> (</w:t>
      </w:r>
      <w:r w:rsidR="00452604">
        <w:t>recall</w:t>
      </w:r>
      <w:r w:rsidR="00BB6DB3">
        <w:t xml:space="preserve"> this</w:t>
      </w:r>
      <w:r w:rsidR="0057224A">
        <w:t xml:space="preserve"> is</w:t>
      </w:r>
      <w:r>
        <w:t xml:space="preserve"> the set from which our </w:t>
      </w:r>
      <w:r w:rsidR="000E6798">
        <w:t xml:space="preserve">generated </w:t>
      </w:r>
      <w:r>
        <w:t>keys come</w:t>
      </w:r>
      <w:r w:rsidR="00BB6DB3">
        <w:t>)</w:t>
      </w:r>
      <w:r>
        <w:t>.</w:t>
      </w:r>
      <w:r w:rsidR="00DF1437">
        <w:t xml:space="preserve"> First, if you </w:t>
      </w:r>
      <w:r w:rsidR="00F87844">
        <w:t xml:space="preserve">look at the values in </w:t>
      </w:r>
      <w:r w:rsidR="00DF1437">
        <w:t xml:space="preserve">the </w:t>
      </w:r>
      <w:r w:rsidR="008E54F7" w:rsidRPr="008E54F7">
        <w:rPr>
          <w:b/>
          <w:bCs/>
          <w:i/>
          <w:iCs/>
        </w:rPr>
        <w:t>Remainder</w:t>
      </w:r>
      <w:r w:rsidR="008E54F7">
        <w:rPr>
          <w:i/>
          <w:iCs/>
        </w:rPr>
        <w:t xml:space="preserve"> </w:t>
      </w:r>
      <w:r w:rsidR="00DF1437">
        <w:t>column</w:t>
      </w:r>
      <w:r w:rsidR="00C85FA6">
        <w:t xml:space="preserve"> from top to bottom</w:t>
      </w:r>
      <w:r w:rsidR="008A7D0B">
        <w:t>,</w:t>
      </w:r>
      <w:r w:rsidR="00DF1437">
        <w:t xml:space="preserve"> you </w:t>
      </w:r>
      <w:r w:rsidR="00862A61">
        <w:t>find</w:t>
      </w:r>
      <w:r w:rsidR="00DF1437">
        <w:t xml:space="preserve"> that the sequence of remainders repeats after a while (3, 2, 6, 4, 5, 1, </w:t>
      </w:r>
      <w:r w:rsidR="00DF1437" w:rsidRPr="001928A8">
        <w:rPr>
          <w:i/>
          <w:iCs/>
        </w:rPr>
        <w:t>3</w:t>
      </w:r>
      <w:r w:rsidR="00DF1437">
        <w:t xml:space="preserve">, </w:t>
      </w:r>
      <w:r w:rsidR="00DF1437" w:rsidRPr="001928A8">
        <w:rPr>
          <w:i/>
          <w:iCs/>
        </w:rPr>
        <w:t>2</w:t>
      </w:r>
      <w:r w:rsidR="00DF1437">
        <w:t xml:space="preserve">, </w:t>
      </w:r>
      <w:r w:rsidR="00DF1437" w:rsidRPr="001928A8">
        <w:rPr>
          <w:i/>
          <w:iCs/>
        </w:rPr>
        <w:t>6</w:t>
      </w:r>
      <w:r w:rsidR="00DF1437">
        <w:t xml:space="preserve">, </w:t>
      </w:r>
      <w:r w:rsidR="00DF1437" w:rsidRPr="001928A8">
        <w:rPr>
          <w:i/>
          <w:iCs/>
        </w:rPr>
        <w:t>4</w:t>
      </w:r>
      <w:r w:rsidR="00DF1437">
        <w:t xml:space="preserve">, </w:t>
      </w:r>
      <w:r w:rsidR="00DF1437" w:rsidRPr="001928A8">
        <w:rPr>
          <w:i/>
          <w:iCs/>
        </w:rPr>
        <w:t>5</w:t>
      </w:r>
      <w:r w:rsidR="00DF1437">
        <w:t xml:space="preserve">, </w:t>
      </w:r>
      <w:r w:rsidR="00DF1437" w:rsidRPr="001928A8">
        <w:rPr>
          <w:i/>
          <w:iCs/>
        </w:rPr>
        <w:t>1</w:t>
      </w:r>
      <w:r w:rsidR="00DF1437">
        <w:t>)</w:t>
      </w:r>
      <w:r w:rsidR="00B71045">
        <w:t xml:space="preserve">, forming what </w:t>
      </w:r>
      <w:r w:rsidR="00674E3A">
        <w:t>are known as</w:t>
      </w:r>
      <w:r w:rsidR="00B71045">
        <w:t xml:space="preserve"> </w:t>
      </w:r>
      <w:r w:rsidR="00B71045" w:rsidRPr="00B71045">
        <w:rPr>
          <w:i/>
          <w:iCs/>
        </w:rPr>
        <w:t>cyclic group</w:t>
      </w:r>
      <w:r w:rsidR="00674E3A">
        <w:rPr>
          <w:i/>
          <w:iCs/>
        </w:rPr>
        <w:t>s</w:t>
      </w:r>
      <w:r w:rsidR="00B71045">
        <w:t>.</w:t>
      </w:r>
      <w:r w:rsidR="00DF1437">
        <w:t xml:space="preserve"> </w:t>
      </w:r>
      <w:r w:rsidR="00646970">
        <w:t>S</w:t>
      </w:r>
      <w:r w:rsidR="00DF1437">
        <w:t xml:space="preserve">econd, each </w:t>
      </w:r>
      <w:r w:rsidR="00275DAE">
        <w:t xml:space="preserve">cyclic group </w:t>
      </w:r>
      <w:r w:rsidR="00DF1437">
        <w:t xml:space="preserve">contains </w:t>
      </w:r>
      <w:r w:rsidR="008A7F6E">
        <w:t xml:space="preserve">every integer </w:t>
      </w:r>
      <w:r w:rsidR="00DF1437">
        <w:t xml:space="preserve">in the </w:t>
      </w:r>
      <w:r w:rsidR="008F7538">
        <w:t>set</w:t>
      </w:r>
      <w:r w:rsidR="00DF1437">
        <w:t xml:space="preserve"> </w:t>
      </w:r>
      <w:r w:rsidR="00E633E2">
        <w:t xml:space="preserve">1 to </w:t>
      </w:r>
      <w:r w:rsidR="00FA6E9B">
        <w:rPr>
          <w:i/>
          <w:iCs/>
        </w:rPr>
        <w:t>p</w:t>
      </w:r>
      <w:r w:rsidR="00E633E2">
        <w:t xml:space="preserve"> - 1</w:t>
      </w:r>
      <w:r w:rsidR="003B702C">
        <w:t xml:space="preserve">, where </w:t>
      </w:r>
      <w:r w:rsidR="003B702C" w:rsidRPr="003B702C">
        <w:rPr>
          <w:i/>
          <w:iCs/>
        </w:rPr>
        <w:t>p</w:t>
      </w:r>
      <w:r w:rsidR="003B702C">
        <w:t xml:space="preserve"> is the </w:t>
      </w:r>
      <w:r w:rsidR="005E5FC8">
        <w:t>modulus</w:t>
      </w:r>
      <w:r w:rsidR="008B3018">
        <w:t>.</w:t>
      </w:r>
      <w:r w:rsidR="006F79C2">
        <w:t xml:space="preserve"> Finally, the </w:t>
      </w:r>
      <w:r w:rsidR="00CD0DE6">
        <w:t xml:space="preserve">cyclic group </w:t>
      </w:r>
      <w:r w:rsidR="006F79C2">
        <w:t>is unordered</w:t>
      </w:r>
      <w:r w:rsidR="003A5AE1">
        <w:t xml:space="preserve">, or </w:t>
      </w:r>
      <w:r w:rsidR="003A5AE1" w:rsidRPr="003A5AE1">
        <w:rPr>
          <w:i/>
          <w:iCs/>
        </w:rPr>
        <w:t>non-monotonic</w:t>
      </w:r>
      <w:r w:rsidR="00E71772">
        <w:t xml:space="preserve">, </w:t>
      </w:r>
      <w:r w:rsidR="003A5AE1">
        <w:t>relative to the order of the exponents</w:t>
      </w:r>
      <w:r w:rsidR="006F79C2">
        <w:t>.</w:t>
      </w:r>
      <w:r w:rsidR="00F210F6">
        <w:rPr>
          <w:rStyle w:val="FootnoteReference"/>
        </w:rPr>
        <w:footnoteReference w:id="19"/>
      </w:r>
    </w:p>
    <w:p w14:paraId="6FB3B394" w14:textId="294C6AC9" w:rsidR="00392B18" w:rsidRDefault="00392B18" w:rsidP="00DF1437">
      <w:r>
        <w:t xml:space="preserve">To keep </w:t>
      </w:r>
      <w:r w:rsidR="00FE167A">
        <w:t xml:space="preserve">things </w:t>
      </w:r>
      <w:r>
        <w:t xml:space="preserve">simple, it will suffice to keep the following rule in mind: </w:t>
      </w:r>
      <w:r w:rsidR="00A9702C">
        <w:t>G</w:t>
      </w:r>
      <w:r>
        <w:t>iven a carefully chosen generator</w:t>
      </w:r>
      <w:r w:rsidR="003B702C">
        <w:t xml:space="preserve"> </w:t>
      </w:r>
      <w:r w:rsidR="003B702C" w:rsidRPr="003B702C">
        <w:rPr>
          <w:i/>
          <w:iCs/>
        </w:rPr>
        <w:t>g</w:t>
      </w:r>
      <w:r w:rsidR="008846DB">
        <w:t>,</w:t>
      </w:r>
      <w:r>
        <w:t xml:space="preserve"> </w:t>
      </w:r>
      <w:r w:rsidR="00C35D30">
        <w:t xml:space="preserve">and </w:t>
      </w:r>
      <w:r>
        <w:t>a prime</w:t>
      </w:r>
      <w:r w:rsidR="000B7734">
        <w:t xml:space="preserve"> </w:t>
      </w:r>
      <w:r w:rsidR="00915324">
        <w:t>modulus</w:t>
      </w:r>
      <w:r w:rsidR="003B702C">
        <w:t xml:space="preserve"> </w:t>
      </w:r>
      <w:r w:rsidR="003B702C" w:rsidRPr="003B702C">
        <w:rPr>
          <w:i/>
          <w:iCs/>
        </w:rPr>
        <w:t>p</w:t>
      </w:r>
      <w:r>
        <w:t xml:space="preserve">, we can </w:t>
      </w:r>
      <w:r w:rsidR="00BC675D">
        <w:t xml:space="preserve">generate keys with </w:t>
      </w:r>
      <w:r>
        <w:t xml:space="preserve">the </w:t>
      </w:r>
      <w:r w:rsidR="00A7118A">
        <w:t xml:space="preserve">aforementioned </w:t>
      </w:r>
      <w:r>
        <w:t>properties</w:t>
      </w:r>
      <w:r w:rsidR="0091631C">
        <w:t>.</w:t>
      </w:r>
      <w:r>
        <w:t xml:space="preserve"> </w:t>
      </w:r>
      <w:r w:rsidR="0079459E">
        <w:t xml:space="preserve">And </w:t>
      </w:r>
      <w:r w:rsidR="00AA69BE">
        <w:t xml:space="preserve">it is </w:t>
      </w:r>
      <w:r w:rsidR="0079459E">
        <w:t>t</w:t>
      </w:r>
      <w:r w:rsidR="0091631C">
        <w:t>h</w:t>
      </w:r>
      <w:r w:rsidR="00D746E5">
        <w:t>e</w:t>
      </w:r>
      <w:r w:rsidR="0091631C">
        <w:t>s</w:t>
      </w:r>
      <w:r w:rsidR="00D746E5">
        <w:t>e</w:t>
      </w:r>
      <w:r w:rsidR="0091631C">
        <w:t xml:space="preserve"> </w:t>
      </w:r>
      <w:r w:rsidR="00D746E5">
        <w:t xml:space="preserve">properties </w:t>
      </w:r>
      <w:r w:rsidR="00AA69BE">
        <w:t xml:space="preserve">that </w:t>
      </w:r>
      <w:r w:rsidR="00D746E5">
        <w:t xml:space="preserve">are required </w:t>
      </w:r>
      <w:r w:rsidR="00A7118A">
        <w:t>for an effective DH implementation</w:t>
      </w:r>
      <w:r>
        <w:t>.</w:t>
      </w:r>
      <w:r w:rsidR="002C3D3F">
        <w:rPr>
          <w:rStyle w:val="FootnoteReference"/>
        </w:rPr>
        <w:footnoteReference w:id="20"/>
      </w:r>
    </w:p>
    <w:p w14:paraId="0E00E312" w14:textId="5B7C809A" w:rsidR="003B3115" w:rsidRDefault="00753028" w:rsidP="00F65CEC">
      <w:r>
        <w:t xml:space="preserve">Recall </w:t>
      </w:r>
      <w:r w:rsidR="00FB2E43">
        <w:t xml:space="preserve">from </w:t>
      </w:r>
      <w:r>
        <w:t xml:space="preserve">the previous example </w:t>
      </w:r>
      <w:r w:rsidR="00FB2E43">
        <w:t xml:space="preserve">that </w:t>
      </w:r>
      <w:r>
        <w:t xml:space="preserve">Eve had to solve </w:t>
      </w:r>
      <w:r w:rsidR="006637F6">
        <w:t xml:space="preserve">for </w:t>
      </w:r>
      <w:r>
        <w:t>the logarithm</w:t>
      </w:r>
      <w:r w:rsidR="00577883">
        <w:t xml:space="preserve"> of </w:t>
      </w:r>
      <w:r w:rsidR="00577883" w:rsidRPr="00577883">
        <w:rPr>
          <w:i/>
          <w:iCs/>
        </w:rPr>
        <w:t>z</w:t>
      </w:r>
      <w:r w:rsidR="00CF4AEE">
        <w:rPr>
          <w:i/>
          <w:iCs/>
        </w:rPr>
        <w:t xml:space="preserve"> </w:t>
      </w:r>
      <w:r w:rsidR="00CF4AEE" w:rsidRPr="00C36FCA">
        <w:t>base</w:t>
      </w:r>
      <w:r w:rsidR="00CF4AEE">
        <w:rPr>
          <w:i/>
          <w:iCs/>
        </w:rPr>
        <w:t xml:space="preserve"> x</w:t>
      </w:r>
      <w:r w:rsidR="00577883">
        <w:t xml:space="preserve"> </w:t>
      </w:r>
      <w:r w:rsidR="00C36FCA">
        <w:t>(</w:t>
      </w:r>
      <w:r w:rsidR="00AA6CA7">
        <w:t xml:space="preserve">that is, solve for </w:t>
      </w:r>
      <w:r w:rsidR="00AA6CA7" w:rsidRPr="00AA6CA7">
        <w:rPr>
          <w:i/>
          <w:iCs/>
        </w:rPr>
        <w:t>y</w:t>
      </w:r>
      <w:r w:rsidR="00AA6CA7">
        <w:t xml:space="preserve"> </w:t>
      </w:r>
      <w:r w:rsidR="00577883">
        <w:t xml:space="preserve">in the equation </w:t>
      </w:r>
      <w:proofErr w:type="spellStart"/>
      <w:r w:rsidR="00577883" w:rsidRPr="00577883">
        <w:rPr>
          <w:i/>
          <w:iCs/>
        </w:rPr>
        <w:t>x</w:t>
      </w:r>
      <w:r w:rsidR="00577883" w:rsidRPr="00B21C88">
        <w:rPr>
          <w:i/>
          <w:iCs/>
          <w:vertAlign w:val="superscript"/>
        </w:rPr>
        <w:t>y</w:t>
      </w:r>
      <w:proofErr w:type="spellEnd"/>
      <w:r w:rsidR="00577883">
        <w:t xml:space="preserve"> = </w:t>
      </w:r>
      <w:r w:rsidR="00577883" w:rsidRPr="00577883">
        <w:rPr>
          <w:i/>
          <w:iCs/>
        </w:rPr>
        <w:t>z</w:t>
      </w:r>
      <w:r w:rsidR="00C36FCA" w:rsidRPr="00C36FCA">
        <w:t>)</w:t>
      </w:r>
      <w:r>
        <w:t xml:space="preserve"> to </w:t>
      </w:r>
      <w:r w:rsidR="006637F6">
        <w:t xml:space="preserve">find </w:t>
      </w:r>
      <w:r w:rsidR="00CF3CDD">
        <w:t xml:space="preserve">the </w:t>
      </w:r>
      <w:r w:rsidR="006645E0">
        <w:t>shared</w:t>
      </w:r>
      <w:r w:rsidR="00CF3CDD">
        <w:t xml:space="preserve"> key</w:t>
      </w:r>
      <w:r w:rsidR="00F62B72">
        <w:t xml:space="preserve">; a task of </w:t>
      </w:r>
      <w:r w:rsidR="00462546">
        <w:t>manageable</w:t>
      </w:r>
      <w:r w:rsidR="00F62B72">
        <w:t xml:space="preserve"> complexity, even </w:t>
      </w:r>
      <w:r w:rsidR="00B302D9">
        <w:t xml:space="preserve">for very </w:t>
      </w:r>
      <w:r w:rsidR="00F62B72">
        <w:t>large value</w:t>
      </w:r>
      <w:r w:rsidR="00B302D9">
        <w:t>s</w:t>
      </w:r>
      <w:r w:rsidR="00F62B72">
        <w:t xml:space="preserve"> of </w:t>
      </w:r>
      <w:r w:rsidR="00F62B72" w:rsidRPr="00F62B72">
        <w:rPr>
          <w:i/>
          <w:iCs/>
        </w:rPr>
        <w:t>z</w:t>
      </w:r>
      <w:r>
        <w:t xml:space="preserve">. In the </w:t>
      </w:r>
      <w:r w:rsidR="00B819D2">
        <w:t xml:space="preserve">finite </w:t>
      </w:r>
      <w:r>
        <w:t xml:space="preserve">group of integers modulo </w:t>
      </w:r>
      <w:r w:rsidR="003E0290" w:rsidRPr="003E0290">
        <w:rPr>
          <w:i/>
          <w:iCs/>
        </w:rPr>
        <w:t>p</w:t>
      </w:r>
      <w:r>
        <w:t xml:space="preserve">, </w:t>
      </w:r>
      <w:r w:rsidR="005C3626">
        <w:t xml:space="preserve">however, </w:t>
      </w:r>
      <w:r w:rsidR="00F7335F">
        <w:t>Eve’s</w:t>
      </w:r>
      <w:r w:rsidR="005C3626">
        <w:t xml:space="preserve"> task becomes </w:t>
      </w:r>
      <w:r w:rsidR="006259F3">
        <w:t xml:space="preserve">intractable </w:t>
      </w:r>
      <w:r w:rsidR="00013F88">
        <w:t xml:space="preserve">given </w:t>
      </w:r>
      <w:r w:rsidR="009B7D2B">
        <w:t xml:space="preserve">large </w:t>
      </w:r>
      <w:r w:rsidR="000440F2">
        <w:t xml:space="preserve">enough </w:t>
      </w:r>
      <w:r w:rsidR="003B702C">
        <w:t xml:space="preserve">values of </w:t>
      </w:r>
      <w:r w:rsidR="003B702C" w:rsidRPr="003B702C">
        <w:rPr>
          <w:i/>
          <w:iCs/>
        </w:rPr>
        <w:t>p</w:t>
      </w:r>
      <w:r w:rsidR="005C3626">
        <w:t>.</w:t>
      </w:r>
      <w:r w:rsidR="005D1C8B">
        <w:t xml:space="preserve"> </w:t>
      </w:r>
      <w:r w:rsidR="00CC6E22">
        <w:t>Th</w:t>
      </w:r>
      <w:r w:rsidR="00273C28">
        <w:t>is</w:t>
      </w:r>
      <w:r w:rsidR="00CC6E22">
        <w:t xml:space="preserve"> additional complexity </w:t>
      </w:r>
      <w:r w:rsidR="00F1495E">
        <w:t>is due</w:t>
      </w:r>
      <w:r w:rsidR="00F75AA2">
        <w:t xml:space="preserve"> </w:t>
      </w:r>
      <w:r w:rsidR="00F1495E">
        <w:t xml:space="preserve">to </w:t>
      </w:r>
      <w:r w:rsidR="009F0151">
        <w:t xml:space="preserve">the </w:t>
      </w:r>
      <w:r w:rsidR="00281C63" w:rsidRPr="00E279D9">
        <w:rPr>
          <w:i/>
          <w:iCs/>
        </w:rPr>
        <w:t>non-monotonicity</w:t>
      </w:r>
      <w:r w:rsidR="00281C63">
        <w:t xml:space="preserve"> </w:t>
      </w:r>
      <w:r w:rsidR="00CD1CF8">
        <w:t xml:space="preserve">of </w:t>
      </w:r>
      <w:r w:rsidR="00C21A4B">
        <w:t>values in a well-formed cyclic group</w:t>
      </w:r>
      <w:r w:rsidR="00650479">
        <w:t>;</w:t>
      </w:r>
      <w:r w:rsidR="003B702C">
        <w:t xml:space="preserve"> </w:t>
      </w:r>
      <w:r w:rsidR="00650479">
        <w:t>f</w:t>
      </w:r>
      <w:r w:rsidR="00AA21A1">
        <w:t xml:space="preserve">inding </w:t>
      </w:r>
      <w:r w:rsidR="000F5AC2">
        <w:t xml:space="preserve">a value </w:t>
      </w:r>
      <w:r w:rsidR="00AA21A1">
        <w:t xml:space="preserve">in an </w:t>
      </w:r>
      <w:r w:rsidR="00900996">
        <w:t>un</w:t>
      </w:r>
      <w:r w:rsidR="00AA21A1">
        <w:t xml:space="preserve">ordered set is much </w:t>
      </w:r>
      <w:r w:rsidR="00900996">
        <w:t xml:space="preserve">more difficult </w:t>
      </w:r>
      <w:r w:rsidR="00690A12">
        <w:t xml:space="preserve">than </w:t>
      </w:r>
      <w:r w:rsidR="000F5AC2">
        <w:t xml:space="preserve">finding </w:t>
      </w:r>
      <w:r w:rsidR="00E43051">
        <w:t>one</w:t>
      </w:r>
      <w:r w:rsidR="005F4190">
        <w:t xml:space="preserve"> </w:t>
      </w:r>
      <w:r w:rsidR="00690A12">
        <w:t xml:space="preserve">in an </w:t>
      </w:r>
      <w:r w:rsidR="00900996">
        <w:t xml:space="preserve">ordered </w:t>
      </w:r>
      <w:r w:rsidR="00E43051">
        <w:t>set</w:t>
      </w:r>
      <w:r w:rsidR="005A3360">
        <w:t>.</w:t>
      </w:r>
      <w:r w:rsidR="00377725">
        <w:rPr>
          <w:rStyle w:val="FootnoteReference"/>
        </w:rPr>
        <w:footnoteReference w:id="21"/>
      </w:r>
    </w:p>
    <w:p w14:paraId="4F0C70B3" w14:textId="1EB5190A" w:rsidR="00F65CEC" w:rsidRDefault="00510E14" w:rsidP="00F65CEC">
      <w:r>
        <w:t>T</w:t>
      </w:r>
      <w:r w:rsidR="002F42F1">
        <w:t>he</w:t>
      </w:r>
      <w:r w:rsidR="00FF4F63">
        <w:t>re</w:t>
      </w:r>
      <w:r w:rsidR="002F42F1">
        <w:t xml:space="preserve"> </w:t>
      </w:r>
      <w:r w:rsidR="00FF4F63">
        <w:t xml:space="preserve">is no </w:t>
      </w:r>
      <w:r w:rsidR="00FF4F63" w:rsidRPr="005E6CA1">
        <w:rPr>
          <w:i/>
          <w:iCs/>
        </w:rPr>
        <w:t>known</w:t>
      </w:r>
      <w:r w:rsidR="004D753F">
        <w:t>,</w:t>
      </w:r>
      <w:r w:rsidR="00FF4F63">
        <w:t xml:space="preserve"> </w:t>
      </w:r>
      <w:r w:rsidR="00FF4F63" w:rsidRPr="005E6CA1">
        <w:t>efficient</w:t>
      </w:r>
      <w:r w:rsidR="00FF4F63">
        <w:t xml:space="preserve"> </w:t>
      </w:r>
      <w:r w:rsidR="00771724">
        <w:t>algorithm</w:t>
      </w:r>
      <w:r w:rsidR="00F963C2">
        <w:t xml:space="preserve"> </w:t>
      </w:r>
      <w:r w:rsidR="00FF4F63">
        <w:t xml:space="preserve">for </w:t>
      </w:r>
      <w:r w:rsidR="00E34966">
        <w:t xml:space="preserve">finding </w:t>
      </w:r>
      <w:r>
        <w:t xml:space="preserve">logarithms </w:t>
      </w:r>
      <w:r w:rsidR="00FE634A">
        <w:t xml:space="preserve">in the </w:t>
      </w:r>
      <w:r w:rsidR="00E34966">
        <w:t xml:space="preserve">group of integers modulo </w:t>
      </w:r>
      <w:r w:rsidR="00E34966" w:rsidRPr="00590C5C">
        <w:rPr>
          <w:i/>
          <w:iCs/>
        </w:rPr>
        <w:t>p</w:t>
      </w:r>
      <w:r w:rsidR="003A1072">
        <w:t xml:space="preserve"> (</w:t>
      </w:r>
      <w:r w:rsidR="00490036">
        <w:t>i.e.,</w:t>
      </w:r>
      <w:r w:rsidR="003A1072">
        <w:t xml:space="preserve"> </w:t>
      </w:r>
      <w:r w:rsidR="00DA6CD3">
        <w:t xml:space="preserve">finding </w:t>
      </w:r>
      <w:r w:rsidR="00D967C4" w:rsidRPr="00D967C4">
        <w:rPr>
          <w:i/>
          <w:iCs/>
        </w:rPr>
        <w:t>y</w:t>
      </w:r>
      <w:r w:rsidR="00DA6CD3">
        <w:t xml:space="preserve"> </w:t>
      </w:r>
      <w:r w:rsidR="003A1072">
        <w:t xml:space="preserve">in </w:t>
      </w:r>
      <w:r w:rsidR="003016EF">
        <w:t xml:space="preserve">the equation </w:t>
      </w:r>
      <w:proofErr w:type="spellStart"/>
      <w:r w:rsidR="003016EF" w:rsidRPr="003016EF">
        <w:rPr>
          <w:i/>
          <w:iCs/>
        </w:rPr>
        <w:t>x</w:t>
      </w:r>
      <w:r w:rsidR="003016EF" w:rsidRPr="00B21C88">
        <w:rPr>
          <w:i/>
          <w:iCs/>
          <w:vertAlign w:val="superscript"/>
        </w:rPr>
        <w:t>y</w:t>
      </w:r>
      <w:proofErr w:type="spellEnd"/>
      <w:r w:rsidR="003016EF">
        <w:t xml:space="preserve"> = </w:t>
      </w:r>
      <w:r w:rsidR="003016EF" w:rsidRPr="003016EF">
        <w:rPr>
          <w:i/>
          <w:iCs/>
        </w:rPr>
        <w:t>z</w:t>
      </w:r>
      <w:r w:rsidR="003016EF">
        <w:t xml:space="preserve"> mod </w:t>
      </w:r>
      <w:r w:rsidR="003016EF" w:rsidRPr="003016EF">
        <w:rPr>
          <w:i/>
          <w:iCs/>
        </w:rPr>
        <w:t>p</w:t>
      </w:r>
      <w:r w:rsidR="003016EF">
        <w:t xml:space="preserve">, where the values of </w:t>
      </w:r>
      <w:r w:rsidR="003016EF" w:rsidRPr="003016EF">
        <w:rPr>
          <w:i/>
          <w:iCs/>
        </w:rPr>
        <w:t>x</w:t>
      </w:r>
      <w:r w:rsidR="003016EF">
        <w:t xml:space="preserve">, </w:t>
      </w:r>
      <w:r w:rsidR="003016EF" w:rsidRPr="003016EF">
        <w:rPr>
          <w:i/>
          <w:iCs/>
        </w:rPr>
        <w:t>z</w:t>
      </w:r>
      <w:r w:rsidR="003016EF">
        <w:t xml:space="preserve"> and </w:t>
      </w:r>
      <w:r w:rsidR="003016EF" w:rsidRPr="003016EF">
        <w:rPr>
          <w:i/>
          <w:iCs/>
        </w:rPr>
        <w:t>p</w:t>
      </w:r>
      <w:r w:rsidR="003016EF">
        <w:t xml:space="preserve"> are known</w:t>
      </w:r>
      <w:r w:rsidR="003A1072">
        <w:t>)</w:t>
      </w:r>
      <w:r w:rsidR="00F963C2">
        <w:t>.</w:t>
      </w:r>
      <w:r w:rsidR="001615F1">
        <w:t xml:space="preserve"> </w:t>
      </w:r>
      <w:r w:rsidR="007138DC">
        <w:t xml:space="preserve">If </w:t>
      </w:r>
      <w:r w:rsidR="00490036">
        <w:rPr>
          <w:i/>
          <w:iCs/>
        </w:rPr>
        <w:t>p</w:t>
      </w:r>
      <w:r w:rsidR="007138DC">
        <w:t xml:space="preserve"> is large enough, the </w:t>
      </w:r>
      <w:r w:rsidR="005A7C4D">
        <w:t xml:space="preserve">task </w:t>
      </w:r>
      <w:r w:rsidR="007138DC">
        <w:t xml:space="preserve">becomes </w:t>
      </w:r>
      <w:r w:rsidR="00DA2248">
        <w:t>too</w:t>
      </w:r>
      <w:r w:rsidR="00D9364A">
        <w:t xml:space="preserve"> </w:t>
      </w:r>
      <w:r w:rsidR="007138DC">
        <w:t xml:space="preserve">computationally expensive </w:t>
      </w:r>
      <w:r w:rsidR="00DA2248">
        <w:t xml:space="preserve">to be feasible </w:t>
      </w:r>
      <w:r w:rsidR="007138DC">
        <w:t xml:space="preserve">for an attacker. </w:t>
      </w:r>
      <w:r w:rsidR="00C80A0E">
        <w:t xml:space="preserve">Formally, </w:t>
      </w:r>
      <w:r w:rsidR="00A160BE">
        <w:t xml:space="preserve">this </w:t>
      </w:r>
      <w:r w:rsidR="00C80A0E">
        <w:t xml:space="preserve">is known as </w:t>
      </w:r>
      <w:r w:rsidR="00C80A0E">
        <w:lastRenderedPageBreak/>
        <w:t>the</w:t>
      </w:r>
      <w:r w:rsidR="00C80A0E">
        <w:rPr>
          <w:i/>
          <w:iCs/>
        </w:rPr>
        <w:t xml:space="preserve"> discrete</w:t>
      </w:r>
      <w:r w:rsidR="00C80A0E">
        <w:t xml:space="preserve"> </w:t>
      </w:r>
      <w:r w:rsidR="00C80A0E" w:rsidRPr="00D00FB2">
        <w:rPr>
          <w:i/>
          <w:iCs/>
        </w:rPr>
        <w:t>logarithm problem</w:t>
      </w:r>
      <w:r w:rsidR="00AC1F5E">
        <w:t xml:space="preserve"> (or DLP)</w:t>
      </w:r>
      <w:r w:rsidR="009F59F9">
        <w:t>, and t</w:t>
      </w:r>
      <w:r w:rsidR="002A42AA">
        <w:t>he efficacy of DH is based</w:t>
      </w:r>
      <w:r w:rsidR="002D1859">
        <w:t>, at least in part,</w:t>
      </w:r>
      <w:r w:rsidR="002A42AA">
        <w:t xml:space="preserve"> on </w:t>
      </w:r>
      <w:r w:rsidR="00046863">
        <w:t>the</w:t>
      </w:r>
      <w:r w:rsidR="00AE5DF8">
        <w:t xml:space="preserve"> </w:t>
      </w:r>
      <w:r w:rsidR="002B08AB">
        <w:t>difficulty</w:t>
      </w:r>
      <w:r w:rsidR="00AE5DF8">
        <w:t xml:space="preserve"> of </w:t>
      </w:r>
      <w:r w:rsidR="0007225F">
        <w:t xml:space="preserve">solving </w:t>
      </w:r>
      <w:r w:rsidR="009F59F9">
        <w:t>it</w:t>
      </w:r>
      <w:r w:rsidR="001615F1">
        <w:t>.</w:t>
      </w:r>
      <w:r w:rsidR="00941DDC">
        <w:rPr>
          <w:rStyle w:val="FootnoteReference"/>
        </w:rPr>
        <w:footnoteReference w:id="22"/>
      </w:r>
    </w:p>
    <w:p w14:paraId="0AF44B3A" w14:textId="77777777" w:rsidR="00A32787" w:rsidRDefault="00A32787" w:rsidP="00A32787">
      <w:pPr>
        <w:pStyle w:val="Heading1"/>
      </w:pPr>
      <w:r>
        <w:t>Toward a Complete Cryptosystem</w:t>
      </w:r>
    </w:p>
    <w:p w14:paraId="58F697DB" w14:textId="77777777" w:rsidR="00A32787" w:rsidRDefault="00A32787" w:rsidP="00A32787">
      <w:r>
        <w:t xml:space="preserve">The public-key cryptosystem conceived by Diffie and Hellman in </w:t>
      </w:r>
      <w:r w:rsidRPr="001F301D">
        <w:rPr>
          <w:i/>
          <w:iCs/>
        </w:rPr>
        <w:t>New Directions</w:t>
      </w:r>
      <w:r>
        <w:t xml:space="preserve"> consists of three distinct but interrelated elements: </w:t>
      </w:r>
      <w:r w:rsidRPr="00CE2E2F">
        <w:rPr>
          <w:i/>
          <w:iCs/>
        </w:rPr>
        <w:t>secure key exchange</w:t>
      </w:r>
      <w:r>
        <w:t xml:space="preserve">, </w:t>
      </w:r>
      <w:r w:rsidRPr="00CE2E2F">
        <w:rPr>
          <w:i/>
          <w:iCs/>
        </w:rPr>
        <w:t>encryption</w:t>
      </w:r>
      <w:r>
        <w:t xml:space="preserve"> and </w:t>
      </w:r>
      <w:r w:rsidRPr="00CE2E2F">
        <w:rPr>
          <w:i/>
          <w:iCs/>
        </w:rPr>
        <w:t>digital signatures</w:t>
      </w:r>
      <w:r>
        <w:t>. But the article only presented a workable implementation for one of them.</w:t>
      </w:r>
    </w:p>
    <w:p w14:paraId="072C97B6" w14:textId="09EB601D" w:rsidR="00A32787" w:rsidRDefault="008B36F1" w:rsidP="00A32787">
      <w:r>
        <w:t xml:space="preserve">Beyond </w:t>
      </w:r>
      <w:r w:rsidR="00A32787">
        <w:t>secure key exchange, encryption was the second component of the public-key cryptosystem promised, but not delivered, by Diffie and Hellman in their 1976 article.</w:t>
      </w:r>
      <w:r w:rsidR="00A32787">
        <w:rPr>
          <w:rStyle w:val="FootnoteReference"/>
        </w:rPr>
        <w:footnoteReference w:id="23"/>
      </w:r>
      <w:r w:rsidR="00A32787">
        <w:t xml:space="preserve"> For public-key encryption, they and the rest of the crypto community would have to wait another two years.</w:t>
      </w:r>
    </w:p>
    <w:p w14:paraId="54C4CADA" w14:textId="77777777" w:rsidR="00A32787" w:rsidRDefault="00A32787" w:rsidP="00A32787">
      <w:pPr>
        <w:pStyle w:val="Heading1"/>
      </w:pPr>
      <w:r>
        <w:t>Public-Key Encryption</w:t>
      </w:r>
    </w:p>
    <w:p w14:paraId="1CA6EDB5" w14:textId="77777777" w:rsidR="00A32787" w:rsidRDefault="00A32787" w:rsidP="00A32787">
      <w:r>
        <w:t xml:space="preserve">While doing academic research at MIT in 1978, Ronald </w:t>
      </w:r>
      <w:proofErr w:type="spellStart"/>
      <w:r>
        <w:t>Rivest</w:t>
      </w:r>
      <w:proofErr w:type="spellEnd"/>
      <w:r>
        <w:t xml:space="preserve">, Adi Shamir and Leonard </w:t>
      </w:r>
      <w:proofErr w:type="spellStart"/>
      <w:r>
        <w:t>Adleman</w:t>
      </w:r>
      <w:proofErr w:type="spellEnd"/>
      <w:r>
        <w:t xml:space="preserve"> proposed a novel solution for transforming a message from plaintext to ciphertext and back again. This alone would have been an unremarkable feat—it pretty much described every previously known cipher. What </w:t>
      </w:r>
      <w:r w:rsidRPr="00826659">
        <w:rPr>
          <w:i/>
          <w:iCs/>
        </w:rPr>
        <w:t>was</w:t>
      </w:r>
      <w:r>
        <w:t xml:space="preserve"> remarkable is that their method worked without the upfront exchange of secret keys; the sine qua non of traditional ciphers.</w:t>
      </w:r>
      <w:r>
        <w:rPr>
          <w:rStyle w:val="FootnoteReference"/>
        </w:rPr>
        <w:footnoteReference w:id="24"/>
      </w:r>
      <w:r>
        <w:t xml:space="preserve"> Not only had this trick never been accomplished before, unshackling encryption from key exchange offered the potential of securing communications at otherwise impossibly massive scale.</w:t>
      </w:r>
    </w:p>
    <w:p w14:paraId="4AF9EA6E" w14:textId="77777777" w:rsidR="00A32787" w:rsidRDefault="00A32787" w:rsidP="00A32787">
      <w:proofErr w:type="spellStart"/>
      <w:r>
        <w:t>Rivest</w:t>
      </w:r>
      <w:proofErr w:type="spellEnd"/>
      <w:r>
        <w:t xml:space="preserve">, Shamir and </w:t>
      </w:r>
      <w:proofErr w:type="spellStart"/>
      <w:r>
        <w:t>Adleman</w:t>
      </w:r>
      <w:proofErr w:type="spellEnd"/>
      <w:r>
        <w:t xml:space="preserve"> published their method in an article titled </w:t>
      </w:r>
      <w:r w:rsidRPr="00377299">
        <w:rPr>
          <w:i/>
          <w:iCs/>
        </w:rPr>
        <w:t>A Method for Obtaining Digital Signatures and Public-Key Cryptosystems</w:t>
      </w:r>
      <w:r>
        <w:t>.</w:t>
      </w:r>
      <w:r>
        <w:rPr>
          <w:rStyle w:val="FootnoteReference"/>
        </w:rPr>
        <w:footnoteReference w:id="25"/>
      </w:r>
      <w:r>
        <w:t xml:space="preserve"> In it, they picked up where Diffie and Hellman left off, introducing public-key implementations for encryption and digital signatures.</w:t>
      </w:r>
      <w:r>
        <w:rPr>
          <w:rStyle w:val="FootnoteReference"/>
        </w:rPr>
        <w:footnoteReference w:id="26"/>
      </w:r>
      <w:r>
        <w:t xml:space="preserve"> The scheme is known simply by the initials of the surnames of its authors, or RSA. More than 40 years on, the contributions of </w:t>
      </w:r>
      <w:proofErr w:type="spellStart"/>
      <w:r>
        <w:t>Rivest</w:t>
      </w:r>
      <w:proofErr w:type="spellEnd"/>
      <w:r>
        <w:t xml:space="preserve">, Shamir and </w:t>
      </w:r>
      <w:proofErr w:type="spellStart"/>
      <w:r>
        <w:t>Adleman</w:t>
      </w:r>
      <w:proofErr w:type="spellEnd"/>
      <w:r>
        <w:t xml:space="preserve"> form the basis the most widely used and battle-tested public-key cryptosystem in the world.</w:t>
      </w:r>
    </w:p>
    <w:p w14:paraId="70A36835" w14:textId="77777777" w:rsidR="00A32787" w:rsidRDefault="00A32787" w:rsidP="00A32787">
      <w:pPr>
        <w:pStyle w:val="Heading1"/>
      </w:pPr>
      <w:r>
        <w:t>RSA Encryption in a Nutshell</w:t>
      </w:r>
    </w:p>
    <w:p w14:paraId="47E1A8D2" w14:textId="1C98FADA" w:rsidR="00A32787" w:rsidRDefault="00A32787" w:rsidP="00A32787">
      <w:r>
        <w:t xml:space="preserve">RSA encryption can be understood in terms of a very simple state-transition diagram. In this diagram, </w:t>
      </w:r>
      <w:r w:rsidRPr="00424F6A">
        <w:rPr>
          <w:i/>
          <w:iCs/>
        </w:rPr>
        <w:t>M</w:t>
      </w:r>
      <w:r>
        <w:t xml:space="preserve"> represents a plaintext message, </w:t>
      </w:r>
      <w:r w:rsidRPr="00424F6A">
        <w:rPr>
          <w:i/>
          <w:iCs/>
        </w:rPr>
        <w:t>C</w:t>
      </w:r>
      <w:r>
        <w:t xml:space="preserve"> represents a ciphertext transformation of that message, and the arrow symbol (-&gt;) represents a transition from one state—or </w:t>
      </w:r>
      <w:r w:rsidRPr="00533A5F">
        <w:rPr>
          <w:i/>
          <w:iCs/>
        </w:rPr>
        <w:t>form</w:t>
      </w:r>
      <w:r>
        <w:t>, if you prefer—to another. The state transitions should be read from left to right.</w:t>
      </w:r>
      <w:r>
        <w:rPr>
          <w:rStyle w:val="FootnoteReference"/>
        </w:rPr>
        <w:footnoteReference w:id="27"/>
      </w:r>
    </w:p>
    <w:p w14:paraId="37166BF6" w14:textId="77777777" w:rsidR="00A32787" w:rsidRPr="006F2821" w:rsidRDefault="00A32787" w:rsidP="00A32787">
      <w:pPr>
        <w:pStyle w:val="ListParagraph"/>
        <w:numPr>
          <w:ilvl w:val="0"/>
          <w:numId w:val="4"/>
        </w:numPr>
        <w:rPr>
          <w:i/>
          <w:iCs/>
        </w:rPr>
      </w:pPr>
      <w:r w:rsidRPr="006F2821">
        <w:rPr>
          <w:i/>
          <w:iCs/>
        </w:rPr>
        <w:lastRenderedPageBreak/>
        <w:t>M -&gt; C -&gt; M</w:t>
      </w:r>
    </w:p>
    <w:p w14:paraId="723896E1" w14:textId="77777777" w:rsidR="00A32787" w:rsidRDefault="00A32787" w:rsidP="00A32787">
      <w:r>
        <w:t xml:space="preserve">Here, some plaintext message </w:t>
      </w:r>
      <w:r w:rsidRPr="00E03C7A">
        <w:rPr>
          <w:i/>
          <w:iCs/>
        </w:rPr>
        <w:t>M</w:t>
      </w:r>
      <w:r>
        <w:t xml:space="preserve"> is transformed to a ciphertext </w:t>
      </w:r>
      <w:r w:rsidRPr="00E03C7A">
        <w:rPr>
          <w:i/>
          <w:iCs/>
        </w:rPr>
        <w:t>C</w:t>
      </w:r>
      <w:r>
        <w:t xml:space="preserve">, and then back again to the original message </w:t>
      </w:r>
      <w:r w:rsidRPr="00E03C7A">
        <w:rPr>
          <w:i/>
          <w:iCs/>
        </w:rPr>
        <w:t>M</w:t>
      </w:r>
      <w:r>
        <w:t>.</w:t>
      </w:r>
    </w:p>
    <w:p w14:paraId="00011FC4" w14:textId="77777777" w:rsidR="00A32787" w:rsidRDefault="00A32787" w:rsidP="00A32787">
      <w:r>
        <w:t xml:space="preserve">For encryption to be useful, the second transformation, from </w:t>
      </w:r>
      <w:r w:rsidRPr="003A3C2B">
        <w:rPr>
          <w:i/>
          <w:iCs/>
        </w:rPr>
        <w:t>C -&gt; M</w:t>
      </w:r>
      <w:r>
        <w:t xml:space="preserve">, must be easy to compute for the intended receiver of the message, but </w:t>
      </w:r>
      <w:r w:rsidRPr="00FA1EBC">
        <w:rPr>
          <w:i/>
          <w:iCs/>
        </w:rPr>
        <w:t>not</w:t>
      </w:r>
      <w:r>
        <w:t xml:space="preserve"> for an eavesdropper.</w:t>
      </w:r>
      <w:r>
        <w:rPr>
          <w:rStyle w:val="FootnoteReference"/>
        </w:rPr>
        <w:footnoteReference w:id="28"/>
      </w:r>
    </w:p>
    <w:p w14:paraId="462C5694" w14:textId="6D8D83DF" w:rsidR="00A32787" w:rsidRDefault="00A32787" w:rsidP="00A32787">
      <w:r>
        <w:t xml:space="preserve">To see how this requirement is enforced without a </w:t>
      </w:r>
      <w:r w:rsidR="00E151A7">
        <w:t>shared</w:t>
      </w:r>
      <w:r>
        <w:t xml:space="preserve"> key</w:t>
      </w:r>
      <w:r w:rsidR="00633DF4">
        <w:t xml:space="preserve">—as </w:t>
      </w:r>
      <w:r>
        <w:t xml:space="preserve">would be required by a traditional </w:t>
      </w:r>
      <w:r w:rsidR="00633DF4">
        <w:t xml:space="preserve">cipher—let’s </w:t>
      </w:r>
      <w:r>
        <w:t xml:space="preserve">look at how the transformations are implemented in RSA. First, let’s substitute the term </w:t>
      </w:r>
      <w:r w:rsidRPr="00424F6A">
        <w:rPr>
          <w:i/>
          <w:iCs/>
        </w:rPr>
        <w:t>C</w:t>
      </w:r>
      <w:r>
        <w:t xml:space="preserve"> from diagram (1) with a new, equivalent term </w:t>
      </w:r>
      <w:r w:rsidRPr="00424F6A">
        <w:rPr>
          <w:i/>
          <w:iCs/>
        </w:rPr>
        <w:t>M</w:t>
      </w:r>
      <w:r w:rsidRPr="00424F6A">
        <w:rPr>
          <w:i/>
          <w:iCs/>
          <w:vertAlign w:val="superscript"/>
        </w:rPr>
        <w:t>e</w:t>
      </w:r>
      <w:r>
        <w:t>.</w:t>
      </w:r>
    </w:p>
    <w:p w14:paraId="2E02445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p>
    <w:p w14:paraId="28044D0B" w14:textId="77777777" w:rsidR="00A32787" w:rsidRDefault="00A32787" w:rsidP="00A32787">
      <w:r>
        <w:t xml:space="preserve">Here, the term </w:t>
      </w:r>
      <w:r w:rsidRPr="002A7265">
        <w:rPr>
          <w:i/>
          <w:iCs/>
        </w:rPr>
        <w:t>M</w:t>
      </w:r>
      <w:r w:rsidRPr="002A7265">
        <w:rPr>
          <w:i/>
          <w:iCs/>
          <w:vertAlign w:val="superscript"/>
        </w:rPr>
        <w:t>e</w:t>
      </w:r>
      <w:r>
        <w:t xml:space="preserve"> denotes that we are raising the message </w:t>
      </w:r>
      <w:r w:rsidRPr="002A7265">
        <w:rPr>
          <w:i/>
          <w:iCs/>
        </w:rPr>
        <w:t>M</w:t>
      </w:r>
      <w:r>
        <w:t xml:space="preserve"> to the power of some positive exponent </w:t>
      </w:r>
      <w:r w:rsidRPr="002A7265">
        <w:rPr>
          <w:i/>
          <w:iCs/>
        </w:rPr>
        <w:t>e</w:t>
      </w:r>
      <w:r>
        <w:t xml:space="preserve"> to transform it to ciphertext. So, in diagram (2), the middle term </w:t>
      </w:r>
      <w:bookmarkStart w:id="0" w:name="_Hlk62562136"/>
      <w:r w:rsidRPr="001F4EFA">
        <w:rPr>
          <w:i/>
          <w:iCs/>
        </w:rPr>
        <w:t>C</w:t>
      </w:r>
      <w:bookmarkEnd w:id="0"/>
      <w:r>
        <w:t xml:space="preserve"> becomes </w:t>
      </w:r>
      <w:r w:rsidRPr="001F4EFA">
        <w:rPr>
          <w:i/>
          <w:iCs/>
        </w:rPr>
        <w:t>M</w:t>
      </w:r>
      <w:r w:rsidRPr="001F4EFA">
        <w:rPr>
          <w:i/>
          <w:iCs/>
          <w:vertAlign w:val="superscript"/>
        </w:rPr>
        <w:t>e</w:t>
      </w:r>
      <w:r>
        <w:t>.</w:t>
      </w:r>
    </w:p>
    <w:p w14:paraId="480C6282" w14:textId="7F8A7E60" w:rsidR="00A32787" w:rsidRDefault="002E2D57" w:rsidP="00A32787">
      <w:r>
        <w:t xml:space="preserve">Now </w:t>
      </w:r>
      <w:r w:rsidR="00A32787">
        <w:t xml:space="preserve">let’s substitute the rightmost term </w:t>
      </w:r>
      <w:r w:rsidR="00A32787" w:rsidRPr="003A7002">
        <w:rPr>
          <w:i/>
          <w:iCs/>
        </w:rPr>
        <w:t>M</w:t>
      </w:r>
      <w:r w:rsidR="00A32787">
        <w:t xml:space="preserve"> from the previous diagram with the equivalent term </w:t>
      </w:r>
      <w:r w:rsidR="00A32787" w:rsidRPr="003A7002">
        <w:rPr>
          <w:i/>
          <w:iCs/>
        </w:rPr>
        <w:t>(M</w:t>
      </w:r>
      <w:r w:rsidR="00A32787" w:rsidRPr="003A7002">
        <w:rPr>
          <w:i/>
          <w:iCs/>
          <w:vertAlign w:val="superscript"/>
        </w:rPr>
        <w:t>e</w:t>
      </w:r>
      <w:r w:rsidR="00A32787" w:rsidRPr="003A7002">
        <w:rPr>
          <w:i/>
          <w:iCs/>
        </w:rPr>
        <w:t>)</w:t>
      </w:r>
      <w:r w:rsidR="00A32787" w:rsidRPr="003A7002">
        <w:rPr>
          <w:i/>
          <w:iCs/>
          <w:vertAlign w:val="superscript"/>
        </w:rPr>
        <w:t>d</w:t>
      </w:r>
      <w:r w:rsidR="00A32787">
        <w:t xml:space="preserve">. Again, the rightmost </w:t>
      </w:r>
      <w:r w:rsidR="00A32787" w:rsidRPr="00FD74D9">
        <w:rPr>
          <w:i/>
          <w:iCs/>
        </w:rPr>
        <w:t>M</w:t>
      </w:r>
      <w:r w:rsidR="00A32787">
        <w:t xml:space="preserve"> is equal to the leftmost </w:t>
      </w:r>
      <w:r w:rsidR="00A32787" w:rsidRPr="00FD74D9">
        <w:rPr>
          <w:i/>
          <w:iCs/>
        </w:rPr>
        <w:t>M</w:t>
      </w:r>
      <w:r w:rsidR="001635F5">
        <w:t xml:space="preserve">, only </w:t>
      </w:r>
      <w:r w:rsidR="00A32787">
        <w:t>after having been recovered from its ciphertext form.</w:t>
      </w:r>
    </w:p>
    <w:p w14:paraId="1E2BE1F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r w:rsidRPr="006F2821">
        <w:rPr>
          <w:i/>
          <w:iCs/>
          <w:vertAlign w:val="superscript"/>
        </w:rPr>
        <w:t>e</w:t>
      </w:r>
      <w:r w:rsidRPr="006F2821">
        <w:rPr>
          <w:i/>
          <w:iCs/>
        </w:rPr>
        <w:t>)</w:t>
      </w:r>
      <w:r w:rsidRPr="006F2821">
        <w:rPr>
          <w:i/>
          <w:iCs/>
          <w:vertAlign w:val="superscript"/>
        </w:rPr>
        <w:t>d</w:t>
      </w:r>
    </w:p>
    <w:p w14:paraId="1488277C" w14:textId="223EF716" w:rsidR="00A32787" w:rsidRPr="00A34BAF" w:rsidRDefault="00A32787" w:rsidP="00A32787">
      <w:r>
        <w:t xml:space="preserve">Here, the term </w:t>
      </w:r>
      <w:r w:rsidRPr="006F2821">
        <w:rPr>
          <w:i/>
          <w:iCs/>
        </w:rPr>
        <w:t>(M</w:t>
      </w:r>
      <w:r w:rsidRPr="006F2821">
        <w:rPr>
          <w:i/>
          <w:iCs/>
          <w:vertAlign w:val="superscript"/>
        </w:rPr>
        <w:t>e</w:t>
      </w:r>
      <w:r w:rsidRPr="006F2821">
        <w:rPr>
          <w:i/>
          <w:iCs/>
        </w:rPr>
        <w:t>)</w:t>
      </w:r>
      <w:r w:rsidRPr="006F2821">
        <w:rPr>
          <w:i/>
          <w:iCs/>
          <w:vertAlign w:val="superscript"/>
        </w:rPr>
        <w:t>d</w:t>
      </w:r>
      <w:r>
        <w:t xml:space="preserve"> denotes that we are raising the term </w:t>
      </w:r>
      <w:r w:rsidRPr="00DA1121">
        <w:rPr>
          <w:i/>
          <w:iCs/>
        </w:rPr>
        <w:t>M</w:t>
      </w:r>
      <w:r w:rsidRPr="00DA1121">
        <w:rPr>
          <w:i/>
          <w:iCs/>
          <w:vertAlign w:val="superscript"/>
        </w:rPr>
        <w:t>e</w:t>
      </w:r>
      <w:r>
        <w:t xml:space="preserve"> (otherwise known as </w:t>
      </w:r>
      <w:r w:rsidRPr="00A34BAF">
        <w:rPr>
          <w:i/>
          <w:iCs/>
        </w:rPr>
        <w:t>C</w:t>
      </w:r>
      <w:r>
        <w:t xml:space="preserve">) to the power of some </w:t>
      </w:r>
      <w:r w:rsidR="00FE05A5">
        <w:t xml:space="preserve">other </w:t>
      </w:r>
      <w:r>
        <w:t xml:space="preserve">positive exponent </w:t>
      </w:r>
      <w:r w:rsidRPr="006F2821">
        <w:rPr>
          <w:i/>
          <w:iCs/>
        </w:rPr>
        <w:t>d</w:t>
      </w:r>
      <w:r>
        <w:t xml:space="preserve"> to recover the plaintext </w:t>
      </w:r>
      <w:r w:rsidRPr="00A575D3">
        <w:rPr>
          <w:i/>
          <w:iCs/>
        </w:rPr>
        <w:t>M</w:t>
      </w:r>
      <w:r>
        <w:t xml:space="preserve">. So, in diagram (3), the rightmost term </w:t>
      </w:r>
      <w:r w:rsidRPr="00A34BAF">
        <w:rPr>
          <w:i/>
          <w:iCs/>
        </w:rPr>
        <w:t>M</w:t>
      </w:r>
      <w:r>
        <w:t xml:space="preserve"> becomes </w:t>
      </w:r>
      <w:r w:rsidRPr="006C4548">
        <w:rPr>
          <w:i/>
          <w:iCs/>
        </w:rPr>
        <w:t>(M</w:t>
      </w:r>
      <w:r w:rsidRPr="006C4548">
        <w:rPr>
          <w:i/>
          <w:iCs/>
          <w:vertAlign w:val="superscript"/>
        </w:rPr>
        <w:t>e</w:t>
      </w:r>
      <w:r w:rsidRPr="006C4548">
        <w:rPr>
          <w:i/>
          <w:iCs/>
        </w:rPr>
        <w:t>)</w:t>
      </w:r>
      <w:r w:rsidRPr="006C4548">
        <w:rPr>
          <w:i/>
          <w:iCs/>
          <w:vertAlign w:val="superscript"/>
        </w:rPr>
        <w:t>d</w:t>
      </w:r>
      <w:r w:rsidRPr="00A34BAF">
        <w:t>.</w:t>
      </w:r>
    </w:p>
    <w:p w14:paraId="465F6B5B" w14:textId="77777777" w:rsidR="00A32787" w:rsidRDefault="00A32787" w:rsidP="00A32787">
      <w:r>
        <w:t xml:space="preserve">Finally, let’s substitute all occurrences of </w:t>
      </w:r>
      <w:r w:rsidRPr="006B7A93">
        <w:rPr>
          <w:i/>
          <w:iCs/>
        </w:rPr>
        <w:t>M</w:t>
      </w:r>
      <w:r w:rsidRPr="006B7A93">
        <w:rPr>
          <w:i/>
          <w:iCs/>
          <w:vertAlign w:val="superscript"/>
        </w:rPr>
        <w:t>e</w:t>
      </w:r>
      <w:r>
        <w:t xml:space="preserve"> from the previous diagram with our original term for the ciphertext, or </w:t>
      </w:r>
      <w:r w:rsidRPr="006B7A93">
        <w:rPr>
          <w:i/>
          <w:iCs/>
        </w:rPr>
        <w:t>C</w:t>
      </w:r>
      <w:r>
        <w:t>.</w:t>
      </w:r>
    </w:p>
    <w:p w14:paraId="55A65B72" w14:textId="77777777" w:rsidR="00A32787" w:rsidRDefault="00A32787" w:rsidP="00A32787">
      <w:pPr>
        <w:pStyle w:val="ListParagraph"/>
        <w:numPr>
          <w:ilvl w:val="0"/>
          <w:numId w:val="4"/>
        </w:numPr>
      </w:pPr>
      <w:r w:rsidRPr="006B7A93">
        <w:rPr>
          <w:i/>
          <w:iCs/>
        </w:rPr>
        <w:t>M -&gt; C -&gt; C</w:t>
      </w:r>
      <w:r w:rsidRPr="006B7A93">
        <w:rPr>
          <w:i/>
          <w:iCs/>
          <w:vertAlign w:val="superscript"/>
        </w:rPr>
        <w:t>d</w:t>
      </w:r>
    </w:p>
    <w:p w14:paraId="6A0F1900" w14:textId="18BDBAE9" w:rsidR="00A32787" w:rsidRDefault="00A32787" w:rsidP="00A32787">
      <w:r>
        <w:t xml:space="preserve">If we accept that each of the preceding state-transition diagrams is equivalent, then, by definition, the terms </w:t>
      </w:r>
      <w:r w:rsidRPr="006B7A93">
        <w:rPr>
          <w:i/>
          <w:iCs/>
        </w:rPr>
        <w:t>C</w:t>
      </w:r>
      <w:r w:rsidRPr="006B7A93">
        <w:rPr>
          <w:i/>
          <w:iCs/>
          <w:vertAlign w:val="superscript"/>
        </w:rPr>
        <w:t>d</w:t>
      </w:r>
      <w:r w:rsidR="00C0497B">
        <w:t xml:space="preserve">, </w:t>
      </w:r>
      <w:r w:rsidR="00C0497B" w:rsidRPr="006B7A93">
        <w:rPr>
          <w:i/>
          <w:iCs/>
        </w:rPr>
        <w:t>(M</w:t>
      </w:r>
      <w:r w:rsidR="00C0497B" w:rsidRPr="006B7A93">
        <w:rPr>
          <w:i/>
          <w:iCs/>
          <w:vertAlign w:val="superscript"/>
        </w:rPr>
        <w:t>e</w:t>
      </w:r>
      <w:r w:rsidR="00C0497B" w:rsidRPr="006B7A93">
        <w:rPr>
          <w:i/>
          <w:iCs/>
        </w:rPr>
        <w:t>)</w:t>
      </w:r>
      <w:r w:rsidR="00C0497B" w:rsidRPr="006B7A93">
        <w:rPr>
          <w:i/>
          <w:iCs/>
          <w:vertAlign w:val="superscript"/>
        </w:rPr>
        <w:t>d</w:t>
      </w:r>
      <w:r w:rsidR="00C0497B">
        <w:t xml:space="preserve"> </w:t>
      </w:r>
      <w:r>
        <w:t xml:space="preserve">and </w:t>
      </w:r>
      <w:r w:rsidRPr="006B7A93">
        <w:rPr>
          <w:i/>
          <w:iCs/>
        </w:rPr>
        <w:t>M</w:t>
      </w:r>
      <w:r>
        <w:t xml:space="preserve"> must also be equivalent; that is, </w:t>
      </w:r>
      <w:r w:rsidRPr="000730D0">
        <w:rPr>
          <w:i/>
          <w:iCs/>
        </w:rPr>
        <w:t>C</w:t>
      </w:r>
      <w:r w:rsidRPr="000730D0">
        <w:rPr>
          <w:i/>
          <w:iCs/>
          <w:vertAlign w:val="superscript"/>
        </w:rPr>
        <w:t>d</w:t>
      </w:r>
      <w:r w:rsidRPr="000730D0">
        <w:rPr>
          <w:i/>
          <w:iCs/>
        </w:rPr>
        <w:t xml:space="preserve"> </w:t>
      </w:r>
      <w:r w:rsidR="00C0497B">
        <w:rPr>
          <w:i/>
          <w:iCs/>
        </w:rPr>
        <w:t xml:space="preserve">= </w:t>
      </w:r>
      <w:r w:rsidR="00C0497B" w:rsidRPr="000730D0">
        <w:rPr>
          <w:i/>
          <w:iCs/>
        </w:rPr>
        <w:t>(M</w:t>
      </w:r>
      <w:r w:rsidR="00C0497B" w:rsidRPr="000730D0">
        <w:rPr>
          <w:i/>
          <w:iCs/>
          <w:vertAlign w:val="superscript"/>
        </w:rPr>
        <w:t>e</w:t>
      </w:r>
      <w:r w:rsidR="00C0497B" w:rsidRPr="000730D0">
        <w:rPr>
          <w:i/>
          <w:iCs/>
        </w:rPr>
        <w:t>)</w:t>
      </w:r>
      <w:r w:rsidR="00C0497B" w:rsidRPr="000730D0">
        <w:rPr>
          <w:i/>
          <w:iCs/>
          <w:vertAlign w:val="superscript"/>
        </w:rPr>
        <w:t>d</w:t>
      </w:r>
      <w:r w:rsidR="00C0497B" w:rsidRPr="000730D0">
        <w:rPr>
          <w:i/>
          <w:iCs/>
        </w:rPr>
        <w:t xml:space="preserve"> </w:t>
      </w:r>
      <w:r w:rsidRPr="000730D0">
        <w:rPr>
          <w:i/>
          <w:iCs/>
        </w:rPr>
        <w:t>= M</w:t>
      </w:r>
      <w:r>
        <w:t>.</w:t>
      </w:r>
    </w:p>
    <w:p w14:paraId="603F071D" w14:textId="60AEB080" w:rsidR="00A32787" w:rsidRDefault="00A32787" w:rsidP="00A32787">
      <w:r>
        <w:t xml:space="preserve">But how can this be? If </w:t>
      </w:r>
      <w:r w:rsidRPr="003E0ABB">
        <w:rPr>
          <w:i/>
          <w:iCs/>
        </w:rPr>
        <w:t>e</w:t>
      </w:r>
      <w:r>
        <w:t xml:space="preserve"> and </w:t>
      </w:r>
      <w:r w:rsidRPr="003E0ABB">
        <w:rPr>
          <w:i/>
          <w:iCs/>
        </w:rPr>
        <w:t>d</w:t>
      </w:r>
      <w:r>
        <w:t xml:space="preserve"> are positive exponents of the base term </w:t>
      </w:r>
      <w:r w:rsidRPr="003E0ABB">
        <w:rPr>
          <w:i/>
          <w:iCs/>
        </w:rPr>
        <w:t>M</w:t>
      </w:r>
      <w:r>
        <w:t xml:space="preserve">, then it must be the case that </w:t>
      </w:r>
      <w:r w:rsidRPr="003E0ABB">
        <w:rPr>
          <w:i/>
          <w:iCs/>
        </w:rPr>
        <w:t>M</w:t>
      </w:r>
      <w:r>
        <w:t xml:space="preserve"> &lt; </w:t>
      </w:r>
      <w:r w:rsidRPr="003E0ABB">
        <w:rPr>
          <w:i/>
          <w:iCs/>
        </w:rPr>
        <w:t>M</w:t>
      </w:r>
      <w:r w:rsidRPr="003E0ABB">
        <w:rPr>
          <w:i/>
          <w:iCs/>
          <w:vertAlign w:val="superscript"/>
        </w:rPr>
        <w:t>e</w:t>
      </w:r>
      <w:r>
        <w:t xml:space="preserve"> &lt; </w:t>
      </w:r>
      <w:r w:rsidRPr="003E0ABB">
        <w:rPr>
          <w:i/>
          <w:iCs/>
        </w:rPr>
        <w:t>(M</w:t>
      </w:r>
      <w:r w:rsidRPr="003E0ABB">
        <w:rPr>
          <w:i/>
          <w:iCs/>
          <w:vertAlign w:val="superscript"/>
        </w:rPr>
        <w:t>e</w:t>
      </w:r>
      <w:r w:rsidRPr="003E0ABB">
        <w:rPr>
          <w:i/>
          <w:iCs/>
        </w:rPr>
        <w:t>)</w:t>
      </w:r>
      <w:r w:rsidRPr="003E0ABB">
        <w:rPr>
          <w:i/>
          <w:iCs/>
          <w:vertAlign w:val="superscript"/>
        </w:rPr>
        <w:t>d</w:t>
      </w:r>
      <w:r>
        <w:t xml:space="preserve"> and, therefore, </w:t>
      </w:r>
      <w:r w:rsidR="00615687" w:rsidRPr="000730D0">
        <w:rPr>
          <w:i/>
          <w:iCs/>
        </w:rPr>
        <w:t>C</w:t>
      </w:r>
      <w:r w:rsidR="00615687" w:rsidRPr="000730D0">
        <w:rPr>
          <w:i/>
          <w:iCs/>
          <w:vertAlign w:val="superscript"/>
        </w:rPr>
        <w:t>d</w:t>
      </w:r>
      <w:r w:rsidR="00615687" w:rsidRPr="003E0ABB">
        <w:rPr>
          <w:i/>
          <w:iCs/>
        </w:rPr>
        <w:t xml:space="preserve"> </w:t>
      </w:r>
      <w:r>
        <w:t xml:space="preserve">cannot be equal to </w:t>
      </w:r>
      <w:r w:rsidRPr="003E0ABB">
        <w:rPr>
          <w:i/>
          <w:iCs/>
        </w:rPr>
        <w:t>(M</w:t>
      </w:r>
      <w:r w:rsidRPr="003E0ABB">
        <w:rPr>
          <w:i/>
          <w:iCs/>
          <w:vertAlign w:val="superscript"/>
        </w:rPr>
        <w:t>e</w:t>
      </w:r>
      <w:r w:rsidRPr="003E0ABB">
        <w:rPr>
          <w:i/>
          <w:iCs/>
        </w:rPr>
        <w:t>)</w:t>
      </w:r>
      <w:r w:rsidRPr="003E0ABB">
        <w:rPr>
          <w:i/>
          <w:iCs/>
          <w:vertAlign w:val="superscript"/>
        </w:rPr>
        <w:t>d</w:t>
      </w:r>
      <w:r>
        <w:t xml:space="preserve"> </w:t>
      </w:r>
      <w:r w:rsidR="00615687">
        <w:t xml:space="preserve">cannot be equal to </w:t>
      </w:r>
      <w:r w:rsidR="00615687" w:rsidRPr="003E0ABB">
        <w:rPr>
          <w:i/>
          <w:iCs/>
        </w:rPr>
        <w:t>M</w:t>
      </w:r>
      <w:r>
        <w:t>.</w:t>
      </w:r>
    </w:p>
    <w:p w14:paraId="6D00D5E0" w14:textId="77777777" w:rsidR="00A32787" w:rsidRDefault="00A32787" w:rsidP="00A32787">
      <w:r>
        <w:t xml:space="preserve">In fact they cannot be equal in the infinite domain of integers. But in a </w:t>
      </w:r>
      <w:r w:rsidRPr="00D13528">
        <w:rPr>
          <w:i/>
          <w:iCs/>
        </w:rPr>
        <w:t>finite</w:t>
      </w:r>
      <w:r>
        <w:t xml:space="preserve"> integral domain—specifically the finite group of integers modulo </w:t>
      </w:r>
      <w:r w:rsidRPr="006A07AF">
        <w:rPr>
          <w:i/>
          <w:iCs/>
        </w:rPr>
        <w:t>p</w:t>
      </w:r>
      <w:r>
        <w:t xml:space="preserve"> first visited in our discussion of DH—such an equivalence is very possible indeed.</w:t>
      </w:r>
    </w:p>
    <w:p w14:paraId="5419D342" w14:textId="77777777" w:rsidR="00A32787" w:rsidRDefault="00A32787" w:rsidP="00A32787">
      <w:r>
        <w:t>To see how, let’s rewrite the state transition diagram in the modular arithmetic of finite groups.</w:t>
      </w:r>
    </w:p>
    <w:p w14:paraId="7DCA5F91" w14:textId="77777777" w:rsidR="00A32787" w:rsidRPr="0029467E" w:rsidRDefault="00A32787" w:rsidP="00A32787">
      <w:pPr>
        <w:pStyle w:val="ListParagraph"/>
        <w:numPr>
          <w:ilvl w:val="0"/>
          <w:numId w:val="4"/>
        </w:numPr>
        <w:rPr>
          <w:i/>
          <w:iCs/>
        </w:rPr>
      </w:pPr>
      <w:r w:rsidRPr="0029467E">
        <w:rPr>
          <w:i/>
          <w:iCs/>
        </w:rPr>
        <w:t>M -&gt; M</w:t>
      </w:r>
      <w:r w:rsidRPr="0029467E">
        <w:rPr>
          <w:i/>
          <w:iCs/>
          <w:vertAlign w:val="superscript"/>
        </w:rPr>
        <w:t>e</w:t>
      </w:r>
      <w:r w:rsidRPr="0029467E">
        <w:rPr>
          <w:i/>
          <w:iCs/>
        </w:rPr>
        <w:t xml:space="preserve"> mod n -&gt; (M</w:t>
      </w:r>
      <w:r w:rsidRPr="0029467E">
        <w:rPr>
          <w:i/>
          <w:iCs/>
          <w:vertAlign w:val="superscript"/>
        </w:rPr>
        <w:t>e</w:t>
      </w:r>
      <w:r w:rsidRPr="0029467E">
        <w:rPr>
          <w:i/>
          <w:iCs/>
        </w:rPr>
        <w:t>)</w:t>
      </w:r>
      <w:r w:rsidRPr="0029467E">
        <w:rPr>
          <w:i/>
          <w:iCs/>
          <w:vertAlign w:val="superscript"/>
        </w:rPr>
        <w:t>d</w:t>
      </w:r>
      <w:r w:rsidRPr="0029467E">
        <w:rPr>
          <w:i/>
          <w:iCs/>
        </w:rPr>
        <w:t xml:space="preserve"> mod n</w:t>
      </w:r>
    </w:p>
    <w:p w14:paraId="59827397" w14:textId="77777777" w:rsidR="0001084D" w:rsidRDefault="00A32787" w:rsidP="00A32787">
      <w:r>
        <w:t xml:space="preserve">It should be clear </w:t>
      </w:r>
      <w:r w:rsidR="00472E5D">
        <w:t xml:space="preserve">now </w:t>
      </w:r>
      <w:r>
        <w:t xml:space="preserve">how </w:t>
      </w:r>
      <w:r w:rsidR="00385CFF">
        <w:t xml:space="preserve">the leftmost </w:t>
      </w:r>
      <w:r w:rsidR="008574EA">
        <w:t xml:space="preserve">term </w:t>
      </w:r>
      <w:r w:rsidRPr="00A600BB">
        <w:rPr>
          <w:i/>
          <w:iCs/>
        </w:rPr>
        <w:t>M</w:t>
      </w:r>
      <w:r>
        <w:t xml:space="preserve"> can in fact be equal to </w:t>
      </w:r>
      <w:r w:rsidR="00385CFF">
        <w:t xml:space="preserve">the rightmost </w:t>
      </w:r>
      <w:r w:rsidR="008574EA">
        <w:t xml:space="preserve">term </w:t>
      </w:r>
      <w:r w:rsidRPr="0029467E">
        <w:rPr>
          <w:i/>
          <w:iCs/>
        </w:rPr>
        <w:t>(M</w:t>
      </w:r>
      <w:r w:rsidRPr="0029467E">
        <w:rPr>
          <w:i/>
          <w:iCs/>
          <w:vertAlign w:val="superscript"/>
        </w:rPr>
        <w:t>e</w:t>
      </w:r>
      <w:r w:rsidRPr="0029467E">
        <w:rPr>
          <w:i/>
          <w:iCs/>
        </w:rPr>
        <w:t>)</w:t>
      </w:r>
      <w:r w:rsidRPr="0029467E">
        <w:rPr>
          <w:i/>
          <w:iCs/>
          <w:vertAlign w:val="superscript"/>
        </w:rPr>
        <w:t>d</w:t>
      </w:r>
      <w:r w:rsidRPr="0029467E">
        <w:rPr>
          <w:i/>
          <w:iCs/>
        </w:rPr>
        <w:t xml:space="preserve"> mod n</w:t>
      </w:r>
      <w:r>
        <w:t xml:space="preserve">. </w:t>
      </w:r>
    </w:p>
    <w:p w14:paraId="57C140A6" w14:textId="33EE6A31" w:rsidR="00A32787" w:rsidRDefault="00A32787" w:rsidP="00A32787">
      <w:r>
        <w:lastRenderedPageBreak/>
        <w:t xml:space="preserve">To make </w:t>
      </w:r>
      <w:r w:rsidR="00926AF5">
        <w:t>the point</w:t>
      </w:r>
      <w:r>
        <w:t xml:space="preserve"> </w:t>
      </w:r>
      <w:r w:rsidR="00926AF5">
        <w:t>c</w:t>
      </w:r>
      <w:r>
        <w:t xml:space="preserve">oncrete, let’s plug some real values into the diagram, where the integer 7 represents the plaintext message </w:t>
      </w:r>
      <w:r w:rsidRPr="00707E63">
        <w:rPr>
          <w:i/>
          <w:iCs/>
        </w:rPr>
        <w:t>M</w:t>
      </w:r>
      <w:r>
        <w:t>.</w:t>
      </w:r>
    </w:p>
    <w:p w14:paraId="2BDA0DA0" w14:textId="77777777" w:rsidR="00A32787" w:rsidRPr="00A600BB" w:rsidRDefault="00A32787" w:rsidP="00A32787">
      <w:pPr>
        <w:pStyle w:val="ListParagraph"/>
        <w:numPr>
          <w:ilvl w:val="0"/>
          <w:numId w:val="4"/>
        </w:numPr>
        <w:rPr>
          <w:i/>
          <w:iCs/>
        </w:rPr>
      </w:pPr>
      <w:r w:rsidRPr="00A600BB">
        <w:rPr>
          <w:i/>
          <w:iCs/>
        </w:rPr>
        <w:t>7 -&gt; 7</w:t>
      </w:r>
      <w:r w:rsidRPr="00A600BB">
        <w:rPr>
          <w:i/>
          <w:iCs/>
          <w:vertAlign w:val="superscript"/>
        </w:rPr>
        <w:t>3</w:t>
      </w:r>
      <w:r w:rsidRPr="00A600BB">
        <w:rPr>
          <w:i/>
          <w:iCs/>
        </w:rPr>
        <w:t xml:space="preserve"> mod 15 -&gt; (7</w:t>
      </w:r>
      <w:r w:rsidRPr="00A600BB">
        <w:rPr>
          <w:i/>
          <w:iCs/>
          <w:vertAlign w:val="superscript"/>
        </w:rPr>
        <w:t>3</w:t>
      </w:r>
      <w:r w:rsidRPr="00A600BB">
        <w:rPr>
          <w:i/>
          <w:iCs/>
        </w:rPr>
        <w:t>)</w:t>
      </w:r>
      <w:r w:rsidRPr="00A600BB">
        <w:rPr>
          <w:i/>
          <w:iCs/>
          <w:vertAlign w:val="superscript"/>
        </w:rPr>
        <w:t>11</w:t>
      </w:r>
      <w:r w:rsidRPr="00A600BB">
        <w:rPr>
          <w:i/>
          <w:iCs/>
        </w:rPr>
        <w:t xml:space="preserve"> mod 15</w:t>
      </w:r>
    </w:p>
    <w:p w14:paraId="67498D7D" w14:textId="77777777" w:rsidR="00A32787" w:rsidRDefault="00A32787" w:rsidP="00A32787">
      <w:pPr>
        <w:pStyle w:val="ListParagraph"/>
        <w:numPr>
          <w:ilvl w:val="0"/>
          <w:numId w:val="4"/>
        </w:numPr>
      </w:pPr>
      <w:r>
        <w:t>7 -&gt; 13 -&gt; 7</w:t>
      </w:r>
    </w:p>
    <w:p w14:paraId="0BC5D080" w14:textId="77777777" w:rsidR="00A32787" w:rsidRDefault="00A32787" w:rsidP="00A32787">
      <w:r>
        <w:t xml:space="preserve">If there is any doubt, this math can easily be verified on any calculator with a </w:t>
      </w:r>
      <w:r w:rsidRPr="00C26A1A">
        <w:rPr>
          <w:i/>
          <w:iCs/>
        </w:rPr>
        <w:t>mod</w:t>
      </w:r>
      <w:r>
        <w:t xml:space="preserve"> function.</w:t>
      </w:r>
    </w:p>
    <w:p w14:paraId="3EDC7B0B" w14:textId="1D4CC223" w:rsidR="00A32787" w:rsidRDefault="00A32787" w:rsidP="00A32787">
      <w:r>
        <w:t xml:space="preserve">Circling back now to the requirement that the transformation from </w:t>
      </w:r>
      <w:r w:rsidRPr="00EB5FE2">
        <w:rPr>
          <w:i/>
          <w:iCs/>
        </w:rPr>
        <w:t>C -&gt; M</w:t>
      </w:r>
      <w:r>
        <w:t xml:space="preserve"> be easy to compute for the message’s recipient, but not for the eavesdropper, this property is enforced by confining knowledge of the exponent </w:t>
      </w:r>
      <w:r w:rsidRPr="006535C0">
        <w:rPr>
          <w:i/>
          <w:iCs/>
        </w:rPr>
        <w:t>d</w:t>
      </w:r>
      <w:r>
        <w:t xml:space="preserve">—11 in diagram featuring real </w:t>
      </w:r>
      <w:r w:rsidR="0070333A">
        <w:t>values</w:t>
      </w:r>
      <w:r>
        <w:t>—to only the message’s recipient.</w:t>
      </w:r>
    </w:p>
    <w:p w14:paraId="2B6925D8" w14:textId="2BFDCEE2" w:rsidR="00A32787" w:rsidRDefault="00A32787" w:rsidP="00A32787">
      <w:r>
        <w:t xml:space="preserve">This brilliant transformation is what is known as a </w:t>
      </w:r>
      <w:r w:rsidRPr="003A6B5F">
        <w:rPr>
          <w:i/>
          <w:iCs/>
        </w:rPr>
        <w:t>one-way</w:t>
      </w:r>
      <w:r>
        <w:rPr>
          <w:i/>
          <w:iCs/>
        </w:rPr>
        <w:t>,</w:t>
      </w:r>
      <w:r w:rsidRPr="003A6B5F">
        <w:rPr>
          <w:i/>
          <w:iCs/>
        </w:rPr>
        <w:t xml:space="preserve"> trap-door</w:t>
      </w:r>
      <w:r>
        <w:t xml:space="preserve"> function. It is one-way because it is easy to transform from </w:t>
      </w:r>
      <w:r w:rsidRPr="007D3004">
        <w:rPr>
          <w:i/>
          <w:iCs/>
        </w:rPr>
        <w:t>M -&gt; C</w:t>
      </w:r>
      <w:r>
        <w:rPr>
          <w:i/>
          <w:iCs/>
        </w:rPr>
        <w:t xml:space="preserve">, </w:t>
      </w:r>
      <w:r w:rsidRPr="00BB3063">
        <w:t>a</w:t>
      </w:r>
      <w:r w:rsidRPr="00F83FF9">
        <w:t>nd</w:t>
      </w:r>
      <w:r>
        <w:t xml:space="preserve"> from</w:t>
      </w:r>
      <w:r>
        <w:rPr>
          <w:i/>
          <w:iCs/>
        </w:rPr>
        <w:t xml:space="preserve"> C </w:t>
      </w:r>
      <w:r w:rsidRPr="007D3004">
        <w:rPr>
          <w:i/>
          <w:iCs/>
        </w:rPr>
        <w:t>-&gt; M</w:t>
      </w:r>
      <w:r>
        <w:t xml:space="preserve">. But the transformation from </w:t>
      </w:r>
      <w:r w:rsidRPr="007D3004">
        <w:rPr>
          <w:i/>
          <w:iCs/>
        </w:rPr>
        <w:t>C -&gt; M</w:t>
      </w:r>
      <w:r>
        <w:t xml:space="preserve"> is possible only if </w:t>
      </w:r>
      <w:r w:rsidR="00236A16">
        <w:t>some</w:t>
      </w:r>
      <w:r>
        <w:t xml:space="preserve"> trap-door information is known. In this case, th</w:t>
      </w:r>
      <w:r w:rsidR="004A34EE">
        <w:t>at</w:t>
      </w:r>
      <w:r>
        <w:t xml:space="preserve"> trap-door information is the exponent </w:t>
      </w:r>
      <w:r w:rsidRPr="0082238C">
        <w:rPr>
          <w:i/>
          <w:iCs/>
        </w:rPr>
        <w:t>d</w:t>
      </w:r>
      <w:r>
        <w:t>.</w:t>
      </w:r>
    </w:p>
    <w:p w14:paraId="7BDDA8EE" w14:textId="528F915A" w:rsidR="00A32787" w:rsidRDefault="00A32787" w:rsidP="00A32787">
      <w:r>
        <w:t xml:space="preserve">If it weren’t obvious, not just any exponents </w:t>
      </w:r>
      <w:r w:rsidRPr="00D21FD8">
        <w:rPr>
          <w:i/>
          <w:iCs/>
        </w:rPr>
        <w:t>e</w:t>
      </w:r>
      <w:r>
        <w:t xml:space="preserve"> and </w:t>
      </w:r>
      <w:r w:rsidRPr="00D21FD8">
        <w:rPr>
          <w:i/>
          <w:iCs/>
        </w:rPr>
        <w:t>d</w:t>
      </w:r>
      <w:r>
        <w:t xml:space="preserve">, and modulus </w:t>
      </w:r>
      <w:r w:rsidRPr="00D21FD8">
        <w:rPr>
          <w:i/>
          <w:iCs/>
        </w:rPr>
        <w:t>n</w:t>
      </w:r>
      <w:r>
        <w:t xml:space="preserve">, will do for these </w:t>
      </w:r>
      <w:r w:rsidR="00032112">
        <w:t>equivalences</w:t>
      </w:r>
      <w:r>
        <w:t xml:space="preserve"> to hold</w:t>
      </w:r>
      <w:r w:rsidR="00AF2C0E">
        <w:t>, and i</w:t>
      </w:r>
      <w:r>
        <w:t>t is in the derivation of these parameters that the sausage of RSA is made.</w:t>
      </w:r>
    </w:p>
    <w:p w14:paraId="01A6AE06" w14:textId="77777777" w:rsidR="00A32787" w:rsidRDefault="00A32787" w:rsidP="00A32787">
      <w:pPr>
        <w:pStyle w:val="Heading1"/>
      </w:pPr>
      <w:r>
        <w:t>Textbook RSA</w:t>
      </w:r>
    </w:p>
    <w:p w14:paraId="726EBD85" w14:textId="7310D4D0" w:rsidR="00A32787" w:rsidRDefault="00A32787" w:rsidP="00A32787">
      <w:r w:rsidRPr="009A6FE5">
        <w:rPr>
          <w:i/>
          <w:iCs/>
        </w:rPr>
        <w:t xml:space="preserve">Figure </w:t>
      </w:r>
      <w:r>
        <w:rPr>
          <w:i/>
          <w:iCs/>
        </w:rPr>
        <w:t>5</w:t>
      </w:r>
      <w:r>
        <w:t xml:space="preserve"> models what is referred to in the literature as </w:t>
      </w:r>
      <w:r w:rsidR="001110DC">
        <w:rPr>
          <w:i/>
          <w:iCs/>
        </w:rPr>
        <w:t>T</w:t>
      </w:r>
      <w:r w:rsidRPr="009C5647">
        <w:rPr>
          <w:i/>
          <w:iCs/>
        </w:rPr>
        <w:t>extbook</w:t>
      </w:r>
      <w:r>
        <w:t xml:space="preserve"> </w:t>
      </w:r>
      <w:r w:rsidRPr="002E1CC2">
        <w:rPr>
          <w:i/>
          <w:iCs/>
        </w:rPr>
        <w:t>RSA</w:t>
      </w:r>
      <w:r w:rsidR="001110DC">
        <w:t>.</w:t>
      </w:r>
      <w:r w:rsidR="001110DC">
        <w:rPr>
          <w:rStyle w:val="FootnoteReference"/>
        </w:rPr>
        <w:footnoteReference w:id="29"/>
      </w:r>
      <w:r w:rsidR="001110DC">
        <w:t xml:space="preserve"> </w:t>
      </w:r>
      <w:r>
        <w:t>As with previous examples, the parameters are kept artificially small to make the concepts manageable.</w:t>
      </w:r>
    </w:p>
    <w:tbl>
      <w:tblPr>
        <w:tblStyle w:val="PlainTable4"/>
        <w:tblW w:w="0" w:type="auto"/>
        <w:tblLook w:val="04A0" w:firstRow="1" w:lastRow="0" w:firstColumn="1" w:lastColumn="0" w:noHBand="0" w:noVBand="1"/>
      </w:tblPr>
      <w:tblGrid>
        <w:gridCol w:w="626"/>
        <w:gridCol w:w="661"/>
        <w:gridCol w:w="792"/>
        <w:gridCol w:w="720"/>
        <w:gridCol w:w="810"/>
        <w:gridCol w:w="900"/>
        <w:gridCol w:w="4851"/>
      </w:tblGrid>
      <w:tr w:rsidR="00A32787" w14:paraId="43CED663" w14:textId="77777777" w:rsidTr="00B86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1D699101" w14:textId="77777777" w:rsidR="00A32787" w:rsidRDefault="00A32787" w:rsidP="00B8616D"/>
        </w:tc>
        <w:tc>
          <w:tcPr>
            <w:tcW w:w="647" w:type="dxa"/>
          </w:tcPr>
          <w:p w14:paraId="75EC91C7"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93" w:type="dxa"/>
          </w:tcPr>
          <w:p w14:paraId="0FA164E6"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20" w:type="dxa"/>
          </w:tcPr>
          <w:p w14:paraId="3DA88AB8"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1710" w:type="dxa"/>
            <w:gridSpan w:val="2"/>
          </w:tcPr>
          <w:p w14:paraId="05DE9368" w14:textId="77777777" w:rsidR="00A32787" w:rsidRDefault="00A32787" w:rsidP="00B8616D">
            <w:pPr>
              <w:jc w:val="center"/>
              <w:cnfStyle w:val="100000000000" w:firstRow="1" w:lastRow="0" w:firstColumn="0" w:lastColumn="0" w:oddVBand="0" w:evenVBand="0" w:oddHBand="0" w:evenHBand="0" w:firstRowFirstColumn="0" w:firstRowLastColumn="0" w:lastRowFirstColumn="0" w:lastRowLastColumn="0"/>
            </w:pPr>
            <w:r>
              <w:t>Parameters</w:t>
            </w:r>
          </w:p>
        </w:tc>
        <w:tc>
          <w:tcPr>
            <w:tcW w:w="4855" w:type="dxa"/>
          </w:tcPr>
          <w:p w14:paraId="46C9B919"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r>
      <w:tr w:rsidR="00A32787" w14:paraId="0292651D"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710379CA" w14:textId="77777777" w:rsidR="00A32787" w:rsidRDefault="00A32787" w:rsidP="00B8616D">
            <w:r>
              <w:t>Step</w:t>
            </w:r>
          </w:p>
        </w:tc>
        <w:tc>
          <w:tcPr>
            <w:tcW w:w="647" w:type="dxa"/>
          </w:tcPr>
          <w:p w14:paraId="2D6434D1"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Alice</w:t>
            </w:r>
          </w:p>
        </w:tc>
        <w:tc>
          <w:tcPr>
            <w:tcW w:w="793" w:type="dxa"/>
          </w:tcPr>
          <w:p w14:paraId="784B0845"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Eve</w:t>
            </w:r>
          </w:p>
        </w:tc>
        <w:tc>
          <w:tcPr>
            <w:tcW w:w="720" w:type="dxa"/>
          </w:tcPr>
          <w:p w14:paraId="718930CE"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Bob</w:t>
            </w:r>
          </w:p>
        </w:tc>
        <w:tc>
          <w:tcPr>
            <w:tcW w:w="810" w:type="dxa"/>
          </w:tcPr>
          <w:p w14:paraId="372244D9"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Public</w:t>
            </w:r>
          </w:p>
        </w:tc>
        <w:tc>
          <w:tcPr>
            <w:tcW w:w="900" w:type="dxa"/>
          </w:tcPr>
          <w:p w14:paraId="38B815F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Private</w:t>
            </w:r>
          </w:p>
        </w:tc>
        <w:tc>
          <w:tcPr>
            <w:tcW w:w="4855" w:type="dxa"/>
          </w:tcPr>
          <w:p w14:paraId="092F9C7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Computations</w:t>
            </w:r>
          </w:p>
        </w:tc>
      </w:tr>
      <w:tr w:rsidR="00A32787" w14:paraId="7A12974C"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453DC1E2" w14:textId="77777777" w:rsidR="00A32787" w:rsidRDefault="00A32787" w:rsidP="00B8616D">
            <w:pPr>
              <w:jc w:val="center"/>
            </w:pPr>
            <w:r>
              <w:t>1</w:t>
            </w:r>
          </w:p>
        </w:tc>
        <w:tc>
          <w:tcPr>
            <w:tcW w:w="647" w:type="dxa"/>
          </w:tcPr>
          <w:p w14:paraId="6D43C55B"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793" w:type="dxa"/>
          </w:tcPr>
          <w:p w14:paraId="5BF72520"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33581A3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55F25E6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tcPr>
          <w:p w14:paraId="4E1DB9D7"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p</w:t>
            </w:r>
          </w:p>
        </w:tc>
        <w:tc>
          <w:tcPr>
            <w:tcW w:w="4855" w:type="dxa"/>
          </w:tcPr>
          <w:p w14:paraId="656F4E10"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3A0A8A01"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3643367F" w14:textId="77777777" w:rsidR="00A32787" w:rsidRDefault="00A32787" w:rsidP="00B8616D">
            <w:pPr>
              <w:jc w:val="center"/>
            </w:pPr>
            <w:r>
              <w:t>2</w:t>
            </w:r>
          </w:p>
        </w:tc>
        <w:tc>
          <w:tcPr>
            <w:tcW w:w="647" w:type="dxa"/>
          </w:tcPr>
          <w:p w14:paraId="4B8E7197"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5</w:t>
            </w:r>
          </w:p>
        </w:tc>
        <w:tc>
          <w:tcPr>
            <w:tcW w:w="793" w:type="dxa"/>
          </w:tcPr>
          <w:p w14:paraId="32A8845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05E92F2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5DC2E48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tcPr>
          <w:p w14:paraId="18C6D8F4"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q</w:t>
            </w:r>
          </w:p>
        </w:tc>
        <w:tc>
          <w:tcPr>
            <w:tcW w:w="4855" w:type="dxa"/>
          </w:tcPr>
          <w:p w14:paraId="1F7DD96A"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58009D69"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415D21AE" w14:textId="77777777" w:rsidR="00A32787" w:rsidRDefault="00A32787" w:rsidP="00B8616D">
            <w:pPr>
              <w:jc w:val="center"/>
            </w:pPr>
            <w:r>
              <w:t>3</w:t>
            </w:r>
          </w:p>
        </w:tc>
        <w:tc>
          <w:tcPr>
            <w:tcW w:w="647" w:type="dxa"/>
          </w:tcPr>
          <w:p w14:paraId="2CE1D778"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15</w:t>
            </w:r>
          </w:p>
        </w:tc>
        <w:tc>
          <w:tcPr>
            <w:tcW w:w="793" w:type="dxa"/>
          </w:tcPr>
          <w:p w14:paraId="6F13E677" w14:textId="5D4BF71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697D553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083A43A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n</w:t>
            </w:r>
          </w:p>
        </w:tc>
        <w:tc>
          <w:tcPr>
            <w:tcW w:w="900" w:type="dxa"/>
          </w:tcPr>
          <w:p w14:paraId="3E41DAA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7F6EC821" w14:textId="0A5BFB37" w:rsidR="00A32787" w:rsidRDefault="00A32787" w:rsidP="00B8616D">
            <w:pPr>
              <w:cnfStyle w:val="000000000000" w:firstRow="0" w:lastRow="0" w:firstColumn="0" w:lastColumn="0" w:oddVBand="0" w:evenVBand="0" w:oddHBand="0" w:evenHBand="0" w:firstRowFirstColumn="0" w:firstRowLastColumn="0" w:lastRowFirstColumn="0" w:lastRowLastColumn="0"/>
            </w:pPr>
            <w:r>
              <w:t xml:space="preserve">3 </w:t>
            </w:r>
            <w:r w:rsidR="00287EA7">
              <w:t>*</w:t>
            </w:r>
            <w:r>
              <w:t xml:space="preserve"> 5 = 15</w:t>
            </w:r>
          </w:p>
        </w:tc>
      </w:tr>
      <w:tr w:rsidR="00A32787" w14:paraId="00480866"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2AA3B610" w14:textId="77777777" w:rsidR="00A32787" w:rsidRDefault="00A32787" w:rsidP="00B8616D">
            <w:pPr>
              <w:jc w:val="center"/>
            </w:pPr>
            <w:r>
              <w:t>4</w:t>
            </w:r>
          </w:p>
        </w:tc>
        <w:tc>
          <w:tcPr>
            <w:tcW w:w="647" w:type="dxa"/>
          </w:tcPr>
          <w:p w14:paraId="658C5362"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793" w:type="dxa"/>
          </w:tcPr>
          <w:p w14:paraId="5367D30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5118B4F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3BE39C1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tcPr>
          <w:p w14:paraId="25E7B37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t(n)</w:t>
            </w:r>
          </w:p>
        </w:tc>
        <w:tc>
          <w:tcPr>
            <w:tcW w:w="4855" w:type="dxa"/>
          </w:tcPr>
          <w:p w14:paraId="44DD7E6E"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r>
              <w:t>(3 - 1)(5 - 1) = 8</w:t>
            </w:r>
          </w:p>
        </w:tc>
      </w:tr>
      <w:tr w:rsidR="00A32787" w14:paraId="1D77A011"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6676DAA3" w14:textId="77777777" w:rsidR="00A32787" w:rsidRDefault="00A32787" w:rsidP="00B8616D">
            <w:pPr>
              <w:jc w:val="center"/>
            </w:pPr>
            <w:r>
              <w:t>5</w:t>
            </w:r>
          </w:p>
        </w:tc>
        <w:tc>
          <w:tcPr>
            <w:tcW w:w="647" w:type="dxa"/>
          </w:tcPr>
          <w:p w14:paraId="78AE9826" w14:textId="25D70A40"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793" w:type="dxa"/>
          </w:tcPr>
          <w:p w14:paraId="5D0FD879" w14:textId="3208AFA1"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20" w:type="dxa"/>
          </w:tcPr>
          <w:p w14:paraId="43F07EB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7C3AD7E5" w14:textId="48195F2C"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e</w:t>
            </w:r>
          </w:p>
        </w:tc>
        <w:tc>
          <w:tcPr>
            <w:tcW w:w="900" w:type="dxa"/>
          </w:tcPr>
          <w:p w14:paraId="78797814" w14:textId="10123710"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67009C43" w14:textId="3B7B5A4A" w:rsidR="00A32787" w:rsidRDefault="00287EA7" w:rsidP="00B8616D">
            <w:pPr>
              <w:cnfStyle w:val="000000000000" w:firstRow="0" w:lastRow="0" w:firstColumn="0" w:lastColumn="0" w:oddVBand="0" w:evenVBand="0" w:oddHBand="0" w:evenHBand="0" w:firstRowFirstColumn="0" w:firstRowLastColumn="0" w:lastRowFirstColumn="0" w:lastRowLastColumn="0"/>
            </w:pPr>
            <w:proofErr w:type="spellStart"/>
            <w:r>
              <w:t>gcd</w:t>
            </w:r>
            <w:proofErr w:type="spellEnd"/>
            <w:r>
              <w:t>(3, 8) = 1</w:t>
            </w:r>
          </w:p>
        </w:tc>
      </w:tr>
      <w:tr w:rsidR="00A32787" w14:paraId="36CF8E7F"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11446AF8" w14:textId="77777777" w:rsidR="00A32787" w:rsidRDefault="00A32787" w:rsidP="00B8616D">
            <w:pPr>
              <w:jc w:val="center"/>
            </w:pPr>
            <w:r>
              <w:t>6</w:t>
            </w:r>
          </w:p>
        </w:tc>
        <w:tc>
          <w:tcPr>
            <w:tcW w:w="647" w:type="dxa"/>
          </w:tcPr>
          <w:p w14:paraId="08C867D1" w14:textId="33E58EC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tcPr>
          <w:p w14:paraId="0B43677D" w14:textId="5FE4CAC0"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(3, 15)</w:t>
            </w:r>
          </w:p>
        </w:tc>
        <w:tc>
          <w:tcPr>
            <w:tcW w:w="720" w:type="dxa"/>
          </w:tcPr>
          <w:p w14:paraId="33E5E07B" w14:textId="3F4839AE"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810" w:type="dxa"/>
          </w:tcPr>
          <w:p w14:paraId="14E19FC2" w14:textId="4652571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(e, n)</w:t>
            </w:r>
          </w:p>
        </w:tc>
        <w:tc>
          <w:tcPr>
            <w:tcW w:w="900" w:type="dxa"/>
          </w:tcPr>
          <w:p w14:paraId="2EBA9D7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tcPr>
          <w:p w14:paraId="483866E1"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48FA5699"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539A5FEC" w14:textId="77777777" w:rsidR="00A32787" w:rsidRDefault="00A32787" w:rsidP="00B8616D">
            <w:pPr>
              <w:jc w:val="center"/>
            </w:pPr>
            <w:r>
              <w:t>7</w:t>
            </w:r>
          </w:p>
        </w:tc>
        <w:tc>
          <w:tcPr>
            <w:tcW w:w="647" w:type="dxa"/>
          </w:tcPr>
          <w:p w14:paraId="645ECD01" w14:textId="1DDFD7CC"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tcPr>
          <w:p w14:paraId="23EB8B43" w14:textId="146DC83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1E4A5266" w14:textId="07269A10"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15</w:t>
            </w:r>
          </w:p>
        </w:tc>
        <w:tc>
          <w:tcPr>
            <w:tcW w:w="810" w:type="dxa"/>
          </w:tcPr>
          <w:p w14:paraId="2447CA5B" w14:textId="564EF16D"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tcPr>
          <w:p w14:paraId="712ABA7B" w14:textId="59FD105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0F40EE15"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2C6EE3F8"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46D9038C" w14:textId="77777777" w:rsidR="00A32787" w:rsidRDefault="00A32787" w:rsidP="00B8616D">
            <w:pPr>
              <w:jc w:val="center"/>
            </w:pPr>
            <w:r>
              <w:t>8</w:t>
            </w:r>
          </w:p>
        </w:tc>
        <w:tc>
          <w:tcPr>
            <w:tcW w:w="647" w:type="dxa"/>
          </w:tcPr>
          <w:p w14:paraId="0E69F525" w14:textId="4822D851"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11</w:t>
            </w:r>
          </w:p>
        </w:tc>
        <w:tc>
          <w:tcPr>
            <w:tcW w:w="793" w:type="dxa"/>
          </w:tcPr>
          <w:p w14:paraId="11EE33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7A36E1A3" w14:textId="2F94CBF8"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267B27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tcPr>
          <w:p w14:paraId="5DACC17A" w14:textId="77BC42F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d</w:t>
            </w:r>
          </w:p>
        </w:tc>
        <w:tc>
          <w:tcPr>
            <w:tcW w:w="4855" w:type="dxa"/>
          </w:tcPr>
          <w:p w14:paraId="47874BAC" w14:textId="66D18E8B" w:rsidR="00A32787" w:rsidRDefault="00287EA7" w:rsidP="00B8616D">
            <w:pPr>
              <w:cnfStyle w:val="000000100000" w:firstRow="0" w:lastRow="0" w:firstColumn="0" w:lastColumn="0" w:oddVBand="0" w:evenVBand="0" w:oddHBand="1" w:evenHBand="0" w:firstRowFirstColumn="0" w:firstRowLastColumn="0" w:lastRowFirstColumn="0" w:lastRowLastColumn="0"/>
            </w:pPr>
            <w:r>
              <w:t xml:space="preserve">3 * 11 = 1 mod </w:t>
            </w:r>
            <w:r w:rsidR="00C40417">
              <w:t>8</w:t>
            </w:r>
          </w:p>
        </w:tc>
      </w:tr>
      <w:tr w:rsidR="00A32787" w14:paraId="038DE718"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352C7CCF" w14:textId="77777777" w:rsidR="00A32787" w:rsidRDefault="00A32787" w:rsidP="00B8616D">
            <w:pPr>
              <w:jc w:val="center"/>
            </w:pPr>
            <w:r>
              <w:t>9</w:t>
            </w:r>
          </w:p>
        </w:tc>
        <w:tc>
          <w:tcPr>
            <w:tcW w:w="647" w:type="dxa"/>
          </w:tcPr>
          <w:p w14:paraId="06BCD14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tcPr>
          <w:p w14:paraId="14B4DCC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79872F56" w14:textId="77777777" w:rsidR="00A32787" w:rsidRPr="003352D2" w:rsidRDefault="00A32787" w:rsidP="00B8616D">
            <w:pPr>
              <w:jc w:val="center"/>
              <w:cnfStyle w:val="000000000000" w:firstRow="0" w:lastRow="0" w:firstColumn="0" w:lastColumn="0" w:oddVBand="0" w:evenVBand="0" w:oddHBand="0" w:evenHBand="0" w:firstRowFirstColumn="0" w:firstRowLastColumn="0" w:lastRowFirstColumn="0" w:lastRowLastColumn="0"/>
              <w:rPr>
                <w:b/>
                <w:bCs/>
              </w:rPr>
            </w:pPr>
            <w:r w:rsidRPr="003352D2">
              <w:rPr>
                <w:b/>
                <w:bCs/>
              </w:rPr>
              <w:t>7</w:t>
            </w:r>
          </w:p>
        </w:tc>
        <w:tc>
          <w:tcPr>
            <w:tcW w:w="810" w:type="dxa"/>
          </w:tcPr>
          <w:p w14:paraId="522FDD0B"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M</w:t>
            </w:r>
          </w:p>
        </w:tc>
        <w:tc>
          <w:tcPr>
            <w:tcW w:w="900" w:type="dxa"/>
          </w:tcPr>
          <w:p w14:paraId="113FD0E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583EFD72"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74D60611"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75E72DAD" w14:textId="77777777" w:rsidR="00A32787" w:rsidRDefault="00A32787" w:rsidP="00B8616D">
            <w:pPr>
              <w:jc w:val="center"/>
            </w:pPr>
            <w:r>
              <w:t>10</w:t>
            </w:r>
          </w:p>
        </w:tc>
        <w:tc>
          <w:tcPr>
            <w:tcW w:w="647" w:type="dxa"/>
          </w:tcPr>
          <w:p w14:paraId="40D03B4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tcPr>
          <w:p w14:paraId="0F7E451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20" w:type="dxa"/>
          </w:tcPr>
          <w:p w14:paraId="7A2D75B1"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13</w:t>
            </w:r>
          </w:p>
        </w:tc>
        <w:tc>
          <w:tcPr>
            <w:tcW w:w="810" w:type="dxa"/>
          </w:tcPr>
          <w:p w14:paraId="3D090E8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C</w:t>
            </w:r>
          </w:p>
        </w:tc>
        <w:tc>
          <w:tcPr>
            <w:tcW w:w="900" w:type="dxa"/>
          </w:tcPr>
          <w:p w14:paraId="1F7FE57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tcPr>
          <w:p w14:paraId="08926FC1" w14:textId="77777777" w:rsidR="00A32787" w:rsidRPr="00277F61" w:rsidRDefault="00A32787" w:rsidP="00B8616D">
            <w:pPr>
              <w:cnfStyle w:val="000000100000" w:firstRow="0" w:lastRow="0" w:firstColumn="0" w:lastColumn="0" w:oddVBand="0" w:evenVBand="0" w:oddHBand="1" w:evenHBand="0" w:firstRowFirstColumn="0" w:firstRowLastColumn="0" w:lastRowFirstColumn="0" w:lastRowLastColumn="0"/>
            </w:pPr>
            <w:r>
              <w:t>13 = 7</w:t>
            </w:r>
            <w:r w:rsidRPr="00DE2F31">
              <w:rPr>
                <w:vertAlign w:val="superscript"/>
              </w:rPr>
              <w:t>3</w:t>
            </w:r>
            <w:r>
              <w:t xml:space="preserve"> mod 15</w:t>
            </w:r>
          </w:p>
        </w:tc>
      </w:tr>
      <w:tr w:rsidR="00A32787" w14:paraId="2B1B0386"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51B3BAE7" w14:textId="77777777" w:rsidR="00A32787" w:rsidRDefault="00A32787" w:rsidP="00B8616D">
            <w:pPr>
              <w:jc w:val="center"/>
            </w:pPr>
            <w:r>
              <w:t>11</w:t>
            </w:r>
          </w:p>
        </w:tc>
        <w:tc>
          <w:tcPr>
            <w:tcW w:w="647" w:type="dxa"/>
          </w:tcPr>
          <w:p w14:paraId="77160C27"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13</w:t>
            </w:r>
          </w:p>
        </w:tc>
        <w:tc>
          <w:tcPr>
            <w:tcW w:w="793" w:type="dxa"/>
          </w:tcPr>
          <w:p w14:paraId="23DD2503"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13</w:t>
            </w:r>
          </w:p>
        </w:tc>
        <w:tc>
          <w:tcPr>
            <w:tcW w:w="720" w:type="dxa"/>
          </w:tcPr>
          <w:p w14:paraId="75E1ACD8"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6DB0C29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tcPr>
          <w:p w14:paraId="312713D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433032D6"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4543E272"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466305F8" w14:textId="77777777" w:rsidR="00A32787" w:rsidRDefault="00A32787" w:rsidP="00B8616D">
            <w:pPr>
              <w:jc w:val="center"/>
            </w:pPr>
            <w:r>
              <w:t>12</w:t>
            </w:r>
          </w:p>
        </w:tc>
        <w:tc>
          <w:tcPr>
            <w:tcW w:w="647" w:type="dxa"/>
          </w:tcPr>
          <w:p w14:paraId="5FE8D036" w14:textId="77777777" w:rsidR="00A32787" w:rsidRPr="003352D2"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r w:rsidRPr="003352D2">
              <w:rPr>
                <w:b/>
                <w:bCs/>
              </w:rPr>
              <w:t>7</w:t>
            </w:r>
          </w:p>
        </w:tc>
        <w:tc>
          <w:tcPr>
            <w:tcW w:w="793" w:type="dxa"/>
          </w:tcPr>
          <w:p w14:paraId="01888E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6ED5206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01495F80"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M</w:t>
            </w:r>
          </w:p>
        </w:tc>
        <w:tc>
          <w:tcPr>
            <w:tcW w:w="900" w:type="dxa"/>
          </w:tcPr>
          <w:p w14:paraId="76E15A2F"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tcPr>
          <w:p w14:paraId="3E4DAF1E" w14:textId="77777777" w:rsidR="00A32787" w:rsidRPr="00277F61" w:rsidRDefault="00A32787" w:rsidP="00B8616D">
            <w:pPr>
              <w:cnfStyle w:val="000000100000" w:firstRow="0" w:lastRow="0" w:firstColumn="0" w:lastColumn="0" w:oddVBand="0" w:evenVBand="0" w:oddHBand="1" w:evenHBand="0" w:firstRowFirstColumn="0" w:firstRowLastColumn="0" w:lastRowFirstColumn="0" w:lastRowLastColumn="0"/>
            </w:pPr>
            <w:r>
              <w:t>7 = 13</w:t>
            </w:r>
            <w:r w:rsidRPr="00DE2F31">
              <w:rPr>
                <w:vertAlign w:val="superscript"/>
              </w:rPr>
              <w:t>11</w:t>
            </w:r>
            <w:r>
              <w:t xml:space="preserve"> mod 15</w:t>
            </w:r>
          </w:p>
        </w:tc>
      </w:tr>
    </w:tbl>
    <w:p w14:paraId="5853135E" w14:textId="77777777" w:rsidR="00A32787" w:rsidRPr="0034234C" w:rsidRDefault="00A32787" w:rsidP="00A32787">
      <w:pPr>
        <w:rPr>
          <w:sz w:val="18"/>
          <w:szCs w:val="18"/>
        </w:rPr>
      </w:pPr>
    </w:p>
    <w:p w14:paraId="061AE2D4" w14:textId="77777777" w:rsidR="00A32787" w:rsidRPr="00214501" w:rsidRDefault="00A32787" w:rsidP="00A32787">
      <w:pPr>
        <w:rPr>
          <w:i/>
          <w:iCs/>
          <w:sz w:val="18"/>
          <w:szCs w:val="18"/>
        </w:rPr>
      </w:pPr>
      <w:r w:rsidRPr="00214501">
        <w:rPr>
          <w:i/>
          <w:iCs/>
          <w:sz w:val="18"/>
          <w:szCs w:val="18"/>
        </w:rPr>
        <w:t xml:space="preserve">Figure </w:t>
      </w:r>
      <w:r>
        <w:rPr>
          <w:i/>
          <w:iCs/>
          <w:sz w:val="18"/>
          <w:szCs w:val="18"/>
        </w:rPr>
        <w:t>5</w:t>
      </w:r>
      <w:r w:rsidRPr="00214501">
        <w:rPr>
          <w:i/>
          <w:iCs/>
          <w:sz w:val="18"/>
          <w:szCs w:val="18"/>
        </w:rPr>
        <w:t>. Encryption and decryption using textbook RSA.</w:t>
      </w:r>
    </w:p>
    <w:p w14:paraId="507CA526" w14:textId="77777777" w:rsidR="00A32787" w:rsidRDefault="00A32787" w:rsidP="00A32787">
      <w:r>
        <w:t xml:space="preserve">If you read the previous section, the last four steps (9 through 12) of </w:t>
      </w:r>
      <w:r w:rsidRPr="00B16AB1">
        <w:rPr>
          <w:i/>
          <w:iCs/>
        </w:rPr>
        <w:t>Figure 5</w:t>
      </w:r>
      <w:r>
        <w:t xml:space="preserve"> should look familiar. But let’s restate them anyway to put them into the context of this example. Bob transforms a plaintext message </w:t>
      </w:r>
      <w:r w:rsidRPr="00DC15B4">
        <w:rPr>
          <w:i/>
          <w:iCs/>
        </w:rPr>
        <w:t>M</w:t>
      </w:r>
      <w:r>
        <w:t xml:space="preserve"> to a ciphertext message </w:t>
      </w:r>
      <w:r w:rsidRPr="00DC15B4">
        <w:rPr>
          <w:i/>
          <w:iCs/>
        </w:rPr>
        <w:t>C</w:t>
      </w:r>
      <w:r>
        <w:t xml:space="preserve">, which he transmits to Alice; whereupon Alice transforms the ciphertext </w:t>
      </w:r>
      <w:r w:rsidRPr="00485D9A">
        <w:rPr>
          <w:i/>
          <w:iCs/>
        </w:rPr>
        <w:t>C</w:t>
      </w:r>
      <w:r>
        <w:t xml:space="preserve"> back to the original plaintext </w:t>
      </w:r>
      <w:r w:rsidRPr="00DC15B4">
        <w:rPr>
          <w:i/>
          <w:iCs/>
        </w:rPr>
        <w:t>M</w:t>
      </w:r>
      <w:r>
        <w:t xml:space="preserve">. Meanwhile, Eve observes the ciphertext </w:t>
      </w:r>
      <w:r w:rsidRPr="00CA6658">
        <w:rPr>
          <w:i/>
          <w:iCs/>
        </w:rPr>
        <w:t>C</w:t>
      </w:r>
      <w:r>
        <w:t xml:space="preserve">, but without the decryption exponent </w:t>
      </w:r>
      <w:r w:rsidRPr="00666E8E">
        <w:rPr>
          <w:i/>
          <w:iCs/>
        </w:rPr>
        <w:t>d</w:t>
      </w:r>
      <w:r>
        <w:t xml:space="preserve">, she cannot recover the plaintext </w:t>
      </w:r>
      <w:r w:rsidRPr="00CA6658">
        <w:rPr>
          <w:i/>
          <w:iCs/>
        </w:rPr>
        <w:t>M</w:t>
      </w:r>
      <w:r>
        <w:t>.</w:t>
      </w:r>
    </w:p>
    <w:p w14:paraId="58D87D3E" w14:textId="6162E131" w:rsidR="00A32787" w:rsidRDefault="002E1CC2" w:rsidP="00A32787">
      <w:r>
        <w:lastRenderedPageBreak/>
        <w:t xml:space="preserve">To understand how Alice and Bob generated the keys required for a secure exchange of messages, however, we need to </w:t>
      </w:r>
      <w:r w:rsidR="00A32787">
        <w:t xml:space="preserve">back up to the beginning. In steps 1, 2 and 3, Alice selects two random integers, </w:t>
      </w:r>
      <w:r w:rsidR="00A32787" w:rsidRPr="00BE0C14">
        <w:rPr>
          <w:i/>
          <w:iCs/>
        </w:rPr>
        <w:t>p</w:t>
      </w:r>
      <w:r w:rsidR="00A32787">
        <w:t xml:space="preserve"> and </w:t>
      </w:r>
      <w:r w:rsidR="00A32787" w:rsidRPr="00BE0C14">
        <w:rPr>
          <w:i/>
          <w:iCs/>
        </w:rPr>
        <w:t>q</w:t>
      </w:r>
      <w:r w:rsidR="00A32787">
        <w:t xml:space="preserve"> (3 and 5), and multiplies them to produce a modulus </w:t>
      </w:r>
      <w:r w:rsidR="00A32787" w:rsidRPr="00871036">
        <w:rPr>
          <w:i/>
          <w:iCs/>
        </w:rPr>
        <w:t>n</w:t>
      </w:r>
      <w:r w:rsidR="00A32787">
        <w:t xml:space="preserve"> (15). Alice’s requirements for a suitable </w:t>
      </w:r>
      <w:r w:rsidR="00A32787" w:rsidRPr="0019114D">
        <w:rPr>
          <w:i/>
          <w:iCs/>
        </w:rPr>
        <w:t>n</w:t>
      </w:r>
      <w:r w:rsidR="00A32787">
        <w:t xml:space="preserve"> are that its factors </w:t>
      </w:r>
      <w:r w:rsidR="00A32787" w:rsidRPr="00FA078F">
        <w:rPr>
          <w:i/>
          <w:iCs/>
        </w:rPr>
        <w:t>p</w:t>
      </w:r>
      <w:r w:rsidR="00A32787">
        <w:t xml:space="preserve"> and </w:t>
      </w:r>
      <w:r w:rsidR="00A32787" w:rsidRPr="00FA078F">
        <w:rPr>
          <w:i/>
          <w:iCs/>
        </w:rPr>
        <w:t>q</w:t>
      </w:r>
      <w:r w:rsidR="00A32787">
        <w:t xml:space="preserve"> both be prime numbers, and that the numerical value of the message she encrypts be smaller than </w:t>
      </w:r>
      <w:r w:rsidR="00A32787" w:rsidRPr="00B023E3">
        <w:rPr>
          <w:i/>
          <w:iCs/>
        </w:rPr>
        <w:t>n</w:t>
      </w:r>
      <w:r w:rsidR="00A32787">
        <w:t xml:space="preserve"> - 1.</w:t>
      </w:r>
      <w:r w:rsidR="00A32787">
        <w:rPr>
          <w:rStyle w:val="FootnoteReference"/>
        </w:rPr>
        <w:footnoteReference w:id="30"/>
      </w:r>
    </w:p>
    <w:p w14:paraId="04499695" w14:textId="21A121AA" w:rsidR="00A32787" w:rsidRDefault="00A32787" w:rsidP="00A32787">
      <w:r>
        <w:t xml:space="preserve">In step 4, Alice applies </w:t>
      </w:r>
      <w:r w:rsidRPr="00CE13BB">
        <w:rPr>
          <w:i/>
          <w:iCs/>
        </w:rPr>
        <w:t>Euler’s totient function</w:t>
      </w:r>
      <w:r>
        <w:t xml:space="preserve"> to the modulus </w:t>
      </w:r>
      <w:r w:rsidRPr="00CD086B">
        <w:rPr>
          <w:i/>
          <w:iCs/>
        </w:rPr>
        <w:t>n</w:t>
      </w:r>
      <w:r>
        <w:t xml:space="preserve">; this is denoted symbolically as </w:t>
      </w:r>
      <w:r w:rsidRPr="005033C3">
        <w:rPr>
          <w:i/>
          <w:iCs/>
        </w:rPr>
        <w:t>t</w:t>
      </w:r>
      <w:r>
        <w:rPr>
          <w:i/>
          <w:iCs/>
        </w:rPr>
        <w:t>(n)</w:t>
      </w:r>
      <w:r>
        <w:t xml:space="preserve">. Given some positive integer </w:t>
      </w:r>
      <w:r w:rsidRPr="00902C3D">
        <w:rPr>
          <w:i/>
          <w:iCs/>
        </w:rPr>
        <w:t>n</w:t>
      </w:r>
      <w:r>
        <w:t xml:space="preserve">, Euler’s totient function tells us the number of integers from 1 to </w:t>
      </w:r>
      <w:r w:rsidRPr="00CD086B">
        <w:rPr>
          <w:i/>
          <w:iCs/>
        </w:rPr>
        <w:t>n</w:t>
      </w:r>
      <w:r>
        <w:t xml:space="preserve"> with which </w:t>
      </w:r>
      <w:r w:rsidRPr="00ED7C77">
        <w:rPr>
          <w:i/>
          <w:iCs/>
        </w:rPr>
        <w:t>n</w:t>
      </w:r>
      <w:r>
        <w:t xml:space="preserve"> is </w:t>
      </w:r>
      <w:r w:rsidRPr="00BF0D4B">
        <w:rPr>
          <w:i/>
          <w:iCs/>
        </w:rPr>
        <w:t>relatively prime</w:t>
      </w:r>
      <w:r>
        <w:t xml:space="preserve"> (or </w:t>
      </w:r>
      <w:r w:rsidRPr="00BF0D4B">
        <w:rPr>
          <w:i/>
          <w:iCs/>
        </w:rPr>
        <w:t>coprime</w:t>
      </w:r>
      <w:r>
        <w:t>).</w:t>
      </w:r>
      <w:r>
        <w:rPr>
          <w:rStyle w:val="FootnoteReference"/>
        </w:rPr>
        <w:footnoteReference w:id="31"/>
      </w:r>
      <w:r>
        <w:t xml:space="preserve"> For any prime number </w:t>
      </w:r>
      <w:r w:rsidRPr="00902C3D">
        <w:rPr>
          <w:i/>
          <w:iCs/>
        </w:rPr>
        <w:t>p</w:t>
      </w:r>
      <w:r>
        <w:t xml:space="preserve">, the answer is simple: the totient of </w:t>
      </w:r>
      <w:r w:rsidRPr="007524E9">
        <w:rPr>
          <w:i/>
          <w:iCs/>
        </w:rPr>
        <w:t>p</w:t>
      </w:r>
      <w:r>
        <w:t xml:space="preserve">, or </w:t>
      </w:r>
      <w:r w:rsidRPr="00BE4B8B">
        <w:rPr>
          <w:i/>
          <w:iCs/>
        </w:rPr>
        <w:t>t(p)</w:t>
      </w:r>
      <w:r>
        <w:t xml:space="preserve">, is equal to </w:t>
      </w:r>
      <w:r w:rsidRPr="00902C3D">
        <w:rPr>
          <w:i/>
          <w:iCs/>
        </w:rPr>
        <w:t>p</w:t>
      </w:r>
      <w:r>
        <w:t xml:space="preserve"> - 1. It should be clear why this is so. If </w:t>
      </w:r>
      <w:r w:rsidRPr="00902C3D">
        <w:rPr>
          <w:i/>
          <w:iCs/>
        </w:rPr>
        <w:t>p</w:t>
      </w:r>
      <w:r>
        <w:t xml:space="preserve"> is prime, we know that the only integers that divide it are 1 and </w:t>
      </w:r>
      <w:r w:rsidRPr="00902C3D">
        <w:rPr>
          <w:i/>
          <w:iCs/>
        </w:rPr>
        <w:t>p</w:t>
      </w:r>
      <w:r>
        <w:rPr>
          <w:i/>
          <w:iCs/>
        </w:rPr>
        <w:t xml:space="preserve"> </w:t>
      </w:r>
      <w:r w:rsidRPr="006B097A">
        <w:t>itself</w:t>
      </w:r>
      <w:r>
        <w:t xml:space="preserve">. </w:t>
      </w:r>
      <w:r w:rsidR="00CE0C42">
        <w:t>Therefore</w:t>
      </w:r>
      <w:r>
        <w:t xml:space="preserve">, every integer in the set 1 to </w:t>
      </w:r>
      <w:r w:rsidRPr="00902C3D">
        <w:rPr>
          <w:i/>
          <w:iCs/>
        </w:rPr>
        <w:t>p</w:t>
      </w:r>
      <w:r>
        <w:t xml:space="preserve"> - 1 must be relatively prime </w:t>
      </w:r>
      <w:proofErr w:type="spellStart"/>
      <w:r>
        <w:t xml:space="preserve">to </w:t>
      </w:r>
      <w:r w:rsidRPr="00902C3D">
        <w:rPr>
          <w:i/>
          <w:iCs/>
        </w:rPr>
        <w:t>p</w:t>
      </w:r>
      <w:proofErr w:type="spellEnd"/>
      <w:r>
        <w:t>.</w:t>
      </w:r>
    </w:p>
    <w:p w14:paraId="16228A8E" w14:textId="1974867A" w:rsidR="00A32787" w:rsidRDefault="00A32787" w:rsidP="00A32787">
      <w:r>
        <w:t xml:space="preserve">But here Alice applies the totient function to the </w:t>
      </w:r>
      <w:r w:rsidRPr="002B6DB5">
        <w:rPr>
          <w:i/>
          <w:iCs/>
        </w:rPr>
        <w:t>semiprime</w:t>
      </w:r>
      <w:r>
        <w:t xml:space="preserve"> modulus </w:t>
      </w:r>
      <w:r w:rsidRPr="006B097A">
        <w:rPr>
          <w:i/>
          <w:iCs/>
        </w:rPr>
        <w:t>n</w:t>
      </w:r>
      <w:r>
        <w:t xml:space="preserve">, which is the product of two primes, </w:t>
      </w:r>
      <w:r w:rsidRPr="006B097A">
        <w:rPr>
          <w:i/>
          <w:iCs/>
        </w:rPr>
        <w:t>p</w:t>
      </w:r>
      <w:r>
        <w:t xml:space="preserve"> and </w:t>
      </w:r>
      <w:r w:rsidRPr="006B097A">
        <w:rPr>
          <w:i/>
          <w:iCs/>
        </w:rPr>
        <w:t>q</w:t>
      </w:r>
      <w:r>
        <w:t>.</w:t>
      </w:r>
      <w:r>
        <w:rPr>
          <w:rStyle w:val="FootnoteReference"/>
        </w:rPr>
        <w:footnoteReference w:id="32"/>
      </w:r>
      <w:r>
        <w:t xml:space="preserve"> The formula therefore becomes the product of the totients of </w:t>
      </w:r>
      <w:r w:rsidRPr="004E5E48">
        <w:rPr>
          <w:i/>
          <w:iCs/>
        </w:rPr>
        <w:t>n</w:t>
      </w:r>
      <w:r>
        <w:t xml:space="preserve">’s prime factors </w:t>
      </w:r>
      <w:r w:rsidRPr="00316610">
        <w:rPr>
          <w:i/>
          <w:iCs/>
        </w:rPr>
        <w:t>p</w:t>
      </w:r>
      <w:r>
        <w:t xml:space="preserve"> and </w:t>
      </w:r>
      <w:r w:rsidRPr="00316610">
        <w:rPr>
          <w:i/>
          <w:iCs/>
        </w:rPr>
        <w:t>q</w:t>
      </w:r>
      <w:r>
        <w:t>;</w:t>
      </w:r>
      <w:r w:rsidRPr="00D84E3A">
        <w:rPr>
          <w:i/>
          <w:iCs/>
        </w:rPr>
        <w:t xml:space="preserve"> </w:t>
      </w:r>
      <w:r>
        <w:t>i.e., (</w:t>
      </w:r>
      <w:r w:rsidRPr="006830E2">
        <w:rPr>
          <w:i/>
          <w:iCs/>
        </w:rPr>
        <w:t>p</w:t>
      </w:r>
      <w:r>
        <w:t xml:space="preserve"> - 1)(</w:t>
      </w:r>
      <w:r w:rsidRPr="006830E2">
        <w:rPr>
          <w:i/>
          <w:iCs/>
        </w:rPr>
        <w:t>q</w:t>
      </w:r>
      <w:r>
        <w:t xml:space="preserve"> - 1). Plugging in the values from the example we get (3 - 1)(5 - 1) = 2 </w:t>
      </w:r>
      <w:r w:rsidR="00FC1443">
        <w:t>*</w:t>
      </w:r>
      <w:r>
        <w:t xml:space="preserve"> 4 = 8.</w:t>
      </w:r>
    </w:p>
    <w:p w14:paraId="4CF1A3B5" w14:textId="1E4098D9" w:rsidR="00102743" w:rsidRDefault="00101328" w:rsidP="00102743">
      <w:r>
        <w:t xml:space="preserve">That is, </w:t>
      </w:r>
      <w:r w:rsidR="00A32787">
        <w:t>Euler’s totient function tells us that there are 8 integers in the set 1 to 15 that are relatively prime to 15.</w:t>
      </w:r>
      <w:r w:rsidR="00102743" w:rsidRPr="00102743">
        <w:t xml:space="preserve"> </w:t>
      </w:r>
      <w:r w:rsidR="00102743">
        <w:t xml:space="preserve">Indeed, the number of highlighted entries in the table in </w:t>
      </w:r>
      <w:r w:rsidR="00102743" w:rsidRPr="004C5AAC">
        <w:rPr>
          <w:i/>
          <w:iCs/>
        </w:rPr>
        <w:t>Figure 6</w:t>
      </w:r>
      <w:r w:rsidR="00102743">
        <w:t xml:space="preserve"> is 8. As with the values of </w:t>
      </w:r>
      <w:r w:rsidR="00102743" w:rsidRPr="00F729B3">
        <w:rPr>
          <w:i/>
          <w:iCs/>
        </w:rPr>
        <w:t>p</w:t>
      </w:r>
      <w:r w:rsidR="00102743">
        <w:t xml:space="preserve"> and </w:t>
      </w:r>
      <w:r w:rsidR="00102743" w:rsidRPr="00F729B3">
        <w:rPr>
          <w:i/>
          <w:iCs/>
        </w:rPr>
        <w:t>q</w:t>
      </w:r>
      <w:r w:rsidR="00102743">
        <w:t xml:space="preserve">, Alice must keep the totient </w:t>
      </w:r>
      <w:r w:rsidR="00102743" w:rsidRPr="00F729B3">
        <w:rPr>
          <w:i/>
          <w:iCs/>
        </w:rPr>
        <w:t>t</w:t>
      </w:r>
      <w:r w:rsidR="00102743">
        <w:rPr>
          <w:i/>
          <w:iCs/>
        </w:rPr>
        <w:t>(n)</w:t>
      </w:r>
      <w:r w:rsidR="00102743">
        <w:t xml:space="preserve"> secret.</w:t>
      </w:r>
    </w:p>
    <w:tbl>
      <w:tblPr>
        <w:tblStyle w:val="PlainTable4"/>
        <w:tblW w:w="0" w:type="auto"/>
        <w:tblLook w:val="04A0" w:firstRow="1" w:lastRow="0" w:firstColumn="1" w:lastColumn="0" w:noHBand="0" w:noVBand="1"/>
      </w:tblPr>
      <w:tblGrid>
        <w:gridCol w:w="535"/>
        <w:gridCol w:w="630"/>
        <w:gridCol w:w="905"/>
        <w:gridCol w:w="7280"/>
      </w:tblGrid>
      <w:tr w:rsidR="00A32787" w14:paraId="0A26B968" w14:textId="77777777" w:rsidTr="00B86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575F2F5B" w14:textId="77777777" w:rsidR="00A32787" w:rsidRPr="00D4751B" w:rsidRDefault="00A32787" w:rsidP="00B8616D">
            <w:r>
              <w:t>a</w:t>
            </w:r>
          </w:p>
        </w:tc>
        <w:tc>
          <w:tcPr>
            <w:tcW w:w="630" w:type="dxa"/>
          </w:tcPr>
          <w:p w14:paraId="79A89D02"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r w:rsidRPr="00D4751B">
              <w:t>n</w:t>
            </w:r>
          </w:p>
        </w:tc>
        <w:tc>
          <w:tcPr>
            <w:tcW w:w="8185" w:type="dxa"/>
            <w:gridSpan w:val="2"/>
          </w:tcPr>
          <w:p w14:paraId="549C4598"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r w:rsidRPr="00D4751B">
              <w:t>gcd(</w:t>
            </w:r>
            <w:r>
              <w:t>a</w:t>
            </w:r>
            <w:r w:rsidRPr="00D4751B">
              <w:t>,</w:t>
            </w:r>
            <w:r>
              <w:t xml:space="preserve"> </w:t>
            </w:r>
            <w:r w:rsidRPr="00D4751B">
              <w:t>n)</w:t>
            </w:r>
          </w:p>
        </w:tc>
      </w:tr>
      <w:tr w:rsidR="00A32787" w14:paraId="3682281B"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0AA36E73" w14:textId="77777777" w:rsidR="00A32787" w:rsidRPr="004F3055" w:rsidRDefault="00A32787" w:rsidP="00B8616D">
            <w:pPr>
              <w:rPr>
                <w:highlight w:val="yellow"/>
              </w:rPr>
            </w:pPr>
            <w:r w:rsidRPr="004F3055">
              <w:rPr>
                <w:highlight w:val="yellow"/>
              </w:rPr>
              <w:t>1</w:t>
            </w:r>
          </w:p>
        </w:tc>
        <w:tc>
          <w:tcPr>
            <w:tcW w:w="630" w:type="dxa"/>
          </w:tcPr>
          <w:p w14:paraId="3AD0F6F0" w14:textId="77777777" w:rsidR="00A32787" w:rsidRPr="004F3055" w:rsidRDefault="00A32787" w:rsidP="00B8616D">
            <w:pPr>
              <w:cnfStyle w:val="000000100000" w:firstRow="0" w:lastRow="0" w:firstColumn="0" w:lastColumn="0" w:oddVBand="0" w:evenVBand="0" w:oddHBand="1" w:evenHBand="0" w:firstRowFirstColumn="0" w:firstRowLastColumn="0" w:lastRowFirstColumn="0" w:lastRowLastColumn="0"/>
              <w:rPr>
                <w:highlight w:val="yellow"/>
              </w:rPr>
            </w:pPr>
            <w:r w:rsidRPr="004F3055">
              <w:rPr>
                <w:highlight w:val="yellow"/>
              </w:rPr>
              <w:t>15</w:t>
            </w:r>
          </w:p>
        </w:tc>
        <w:tc>
          <w:tcPr>
            <w:tcW w:w="905" w:type="dxa"/>
          </w:tcPr>
          <w:p w14:paraId="7D9E21C3" w14:textId="77777777" w:rsidR="00A32787" w:rsidRPr="004F3055" w:rsidRDefault="00A32787"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4F3055">
              <w:rPr>
                <w:highlight w:val="yellow"/>
              </w:rPr>
              <w:t>1</w:t>
            </w:r>
          </w:p>
        </w:tc>
      </w:tr>
      <w:tr w:rsidR="00A32787" w14:paraId="05B0B040"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A496DCC" w14:textId="77777777" w:rsidR="00A32787" w:rsidRPr="004F3055" w:rsidRDefault="00A32787" w:rsidP="00B8616D">
            <w:pPr>
              <w:rPr>
                <w:highlight w:val="yellow"/>
              </w:rPr>
            </w:pPr>
            <w:r w:rsidRPr="004F3055">
              <w:rPr>
                <w:highlight w:val="yellow"/>
              </w:rPr>
              <w:t>2</w:t>
            </w:r>
          </w:p>
        </w:tc>
        <w:tc>
          <w:tcPr>
            <w:tcW w:w="630" w:type="dxa"/>
          </w:tcPr>
          <w:p w14:paraId="2E060AB8" w14:textId="77777777" w:rsidR="00A32787" w:rsidRPr="004F3055" w:rsidRDefault="00A32787" w:rsidP="00B8616D">
            <w:pPr>
              <w:cnfStyle w:val="000000000000" w:firstRow="0" w:lastRow="0" w:firstColumn="0" w:lastColumn="0" w:oddVBand="0" w:evenVBand="0" w:oddHBand="0" w:evenHBand="0" w:firstRowFirstColumn="0" w:firstRowLastColumn="0" w:lastRowFirstColumn="0" w:lastRowLastColumn="0"/>
              <w:rPr>
                <w:highlight w:val="yellow"/>
              </w:rPr>
            </w:pPr>
            <w:r w:rsidRPr="004F3055">
              <w:rPr>
                <w:highlight w:val="yellow"/>
              </w:rPr>
              <w:t>15</w:t>
            </w:r>
          </w:p>
        </w:tc>
        <w:tc>
          <w:tcPr>
            <w:tcW w:w="905" w:type="dxa"/>
          </w:tcPr>
          <w:p w14:paraId="38D605FE" w14:textId="77777777" w:rsidR="00A32787" w:rsidRPr="004F3055" w:rsidRDefault="00A32787"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4F3055">
              <w:rPr>
                <w:highlight w:val="yellow"/>
              </w:rPr>
              <w:t>1</w:t>
            </w:r>
          </w:p>
        </w:tc>
      </w:tr>
      <w:tr w:rsidR="00A32787" w14:paraId="49EBBFF2"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66664BF5" w14:textId="77777777" w:rsidR="00A32787" w:rsidRDefault="00A32787" w:rsidP="00B8616D">
            <w:r>
              <w:t>3</w:t>
            </w:r>
          </w:p>
        </w:tc>
        <w:tc>
          <w:tcPr>
            <w:tcW w:w="630" w:type="dxa"/>
          </w:tcPr>
          <w:p w14:paraId="7D7CE57E"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r>
              <w:t>15</w:t>
            </w:r>
          </w:p>
        </w:tc>
        <w:tc>
          <w:tcPr>
            <w:tcW w:w="905" w:type="dxa"/>
          </w:tcPr>
          <w:p w14:paraId="3B7D1DC4"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3</w:t>
            </w:r>
          </w:p>
        </w:tc>
      </w:tr>
      <w:tr w:rsidR="00A32787" w14:paraId="6A2B7837"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742F7549" w14:textId="77777777" w:rsidR="00A32787" w:rsidRPr="004F3055" w:rsidRDefault="00A32787" w:rsidP="00B8616D">
            <w:pPr>
              <w:rPr>
                <w:highlight w:val="yellow"/>
              </w:rPr>
            </w:pPr>
            <w:r w:rsidRPr="004F3055">
              <w:rPr>
                <w:highlight w:val="yellow"/>
              </w:rPr>
              <w:t>4</w:t>
            </w:r>
          </w:p>
        </w:tc>
        <w:tc>
          <w:tcPr>
            <w:tcW w:w="630" w:type="dxa"/>
          </w:tcPr>
          <w:p w14:paraId="5BB37192" w14:textId="77777777" w:rsidR="00A32787" w:rsidRPr="004F3055" w:rsidRDefault="00A32787" w:rsidP="00B8616D">
            <w:pPr>
              <w:cnfStyle w:val="000000000000" w:firstRow="0" w:lastRow="0" w:firstColumn="0" w:lastColumn="0" w:oddVBand="0" w:evenVBand="0" w:oddHBand="0" w:evenHBand="0" w:firstRowFirstColumn="0" w:firstRowLastColumn="0" w:lastRowFirstColumn="0" w:lastRowLastColumn="0"/>
              <w:rPr>
                <w:highlight w:val="yellow"/>
              </w:rPr>
            </w:pPr>
            <w:r w:rsidRPr="004F3055">
              <w:rPr>
                <w:highlight w:val="yellow"/>
              </w:rPr>
              <w:t>15</w:t>
            </w:r>
          </w:p>
        </w:tc>
        <w:tc>
          <w:tcPr>
            <w:tcW w:w="905" w:type="dxa"/>
          </w:tcPr>
          <w:p w14:paraId="0E18D837" w14:textId="77777777" w:rsidR="00A32787" w:rsidRPr="004F3055" w:rsidRDefault="00A32787"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4F3055">
              <w:rPr>
                <w:highlight w:val="yellow"/>
              </w:rPr>
              <w:t>1</w:t>
            </w:r>
          </w:p>
        </w:tc>
      </w:tr>
      <w:tr w:rsidR="00A32787" w14:paraId="401935E9"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20AFC5B3" w14:textId="77777777" w:rsidR="00A32787" w:rsidRDefault="00A32787" w:rsidP="00B8616D">
            <w:r>
              <w:t>5</w:t>
            </w:r>
          </w:p>
        </w:tc>
        <w:tc>
          <w:tcPr>
            <w:tcW w:w="630" w:type="dxa"/>
          </w:tcPr>
          <w:p w14:paraId="12403733"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r>
              <w:t>15</w:t>
            </w:r>
          </w:p>
        </w:tc>
        <w:tc>
          <w:tcPr>
            <w:tcW w:w="905" w:type="dxa"/>
          </w:tcPr>
          <w:p w14:paraId="44926AD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5</w:t>
            </w:r>
          </w:p>
        </w:tc>
      </w:tr>
      <w:tr w:rsidR="00A32787" w14:paraId="687CA52D"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2235FEE4" w14:textId="77777777" w:rsidR="00A32787" w:rsidRDefault="00A32787" w:rsidP="00B8616D">
            <w:r>
              <w:t>6</w:t>
            </w:r>
          </w:p>
        </w:tc>
        <w:tc>
          <w:tcPr>
            <w:tcW w:w="630" w:type="dxa"/>
          </w:tcPr>
          <w:p w14:paraId="0C80431A"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r>
              <w:t>15</w:t>
            </w:r>
          </w:p>
        </w:tc>
        <w:tc>
          <w:tcPr>
            <w:tcW w:w="905" w:type="dxa"/>
          </w:tcPr>
          <w:p w14:paraId="2F9B00DB"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3</w:t>
            </w:r>
          </w:p>
        </w:tc>
      </w:tr>
      <w:tr w:rsidR="00A32787" w14:paraId="20AC7359"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10D9A477" w14:textId="77777777" w:rsidR="00A32787" w:rsidRPr="004F3055" w:rsidRDefault="00A32787" w:rsidP="00B8616D">
            <w:pPr>
              <w:rPr>
                <w:highlight w:val="yellow"/>
              </w:rPr>
            </w:pPr>
            <w:r w:rsidRPr="004F3055">
              <w:rPr>
                <w:highlight w:val="yellow"/>
              </w:rPr>
              <w:t>7</w:t>
            </w:r>
          </w:p>
        </w:tc>
        <w:tc>
          <w:tcPr>
            <w:tcW w:w="630" w:type="dxa"/>
          </w:tcPr>
          <w:p w14:paraId="0887190A" w14:textId="77777777" w:rsidR="00A32787" w:rsidRPr="004F3055" w:rsidRDefault="00A32787" w:rsidP="00B8616D">
            <w:pPr>
              <w:cnfStyle w:val="000000100000" w:firstRow="0" w:lastRow="0" w:firstColumn="0" w:lastColumn="0" w:oddVBand="0" w:evenVBand="0" w:oddHBand="1" w:evenHBand="0" w:firstRowFirstColumn="0" w:firstRowLastColumn="0" w:lastRowFirstColumn="0" w:lastRowLastColumn="0"/>
              <w:rPr>
                <w:highlight w:val="yellow"/>
              </w:rPr>
            </w:pPr>
            <w:r w:rsidRPr="004F3055">
              <w:rPr>
                <w:highlight w:val="yellow"/>
              </w:rPr>
              <w:t>15</w:t>
            </w:r>
          </w:p>
        </w:tc>
        <w:tc>
          <w:tcPr>
            <w:tcW w:w="905" w:type="dxa"/>
          </w:tcPr>
          <w:p w14:paraId="41D843C3" w14:textId="77777777" w:rsidR="00A32787" w:rsidRPr="004F3055" w:rsidRDefault="00A32787"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4F3055">
              <w:rPr>
                <w:highlight w:val="yellow"/>
              </w:rPr>
              <w:t>1</w:t>
            </w:r>
          </w:p>
        </w:tc>
      </w:tr>
      <w:tr w:rsidR="00A32787" w14:paraId="5F681E5A"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12D1D934" w14:textId="77777777" w:rsidR="00A32787" w:rsidRPr="004F3055" w:rsidRDefault="00A32787" w:rsidP="00B8616D">
            <w:pPr>
              <w:rPr>
                <w:highlight w:val="yellow"/>
              </w:rPr>
            </w:pPr>
            <w:r w:rsidRPr="004F3055">
              <w:rPr>
                <w:highlight w:val="yellow"/>
              </w:rPr>
              <w:t>8</w:t>
            </w:r>
          </w:p>
        </w:tc>
        <w:tc>
          <w:tcPr>
            <w:tcW w:w="630" w:type="dxa"/>
          </w:tcPr>
          <w:p w14:paraId="17865864" w14:textId="77777777" w:rsidR="00A32787" w:rsidRPr="004F3055" w:rsidRDefault="00A32787" w:rsidP="00B8616D">
            <w:pPr>
              <w:cnfStyle w:val="000000000000" w:firstRow="0" w:lastRow="0" w:firstColumn="0" w:lastColumn="0" w:oddVBand="0" w:evenVBand="0" w:oddHBand="0" w:evenHBand="0" w:firstRowFirstColumn="0" w:firstRowLastColumn="0" w:lastRowFirstColumn="0" w:lastRowLastColumn="0"/>
              <w:rPr>
                <w:highlight w:val="yellow"/>
              </w:rPr>
            </w:pPr>
            <w:r w:rsidRPr="004F3055">
              <w:rPr>
                <w:highlight w:val="yellow"/>
              </w:rPr>
              <w:t>15</w:t>
            </w:r>
          </w:p>
        </w:tc>
        <w:tc>
          <w:tcPr>
            <w:tcW w:w="905" w:type="dxa"/>
          </w:tcPr>
          <w:p w14:paraId="17F9A629" w14:textId="77777777" w:rsidR="00A32787" w:rsidRPr="004F3055" w:rsidRDefault="00A32787"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4F3055">
              <w:rPr>
                <w:highlight w:val="yellow"/>
              </w:rPr>
              <w:t>1</w:t>
            </w:r>
          </w:p>
        </w:tc>
      </w:tr>
      <w:tr w:rsidR="00A32787" w14:paraId="09F1D6C7"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8614A06" w14:textId="77777777" w:rsidR="00A32787" w:rsidRDefault="00A32787" w:rsidP="00B8616D">
            <w:r>
              <w:t>9</w:t>
            </w:r>
          </w:p>
        </w:tc>
        <w:tc>
          <w:tcPr>
            <w:tcW w:w="630" w:type="dxa"/>
          </w:tcPr>
          <w:p w14:paraId="07618E2B"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r>
              <w:t>15</w:t>
            </w:r>
          </w:p>
        </w:tc>
        <w:tc>
          <w:tcPr>
            <w:tcW w:w="905" w:type="dxa"/>
          </w:tcPr>
          <w:p w14:paraId="4497ADC2"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3</w:t>
            </w:r>
          </w:p>
        </w:tc>
      </w:tr>
      <w:tr w:rsidR="00A32787" w14:paraId="781E01CD"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1DC947F8" w14:textId="77777777" w:rsidR="00A32787" w:rsidRPr="004F3055" w:rsidRDefault="00A32787" w:rsidP="00B8616D">
            <w:r w:rsidRPr="004F3055">
              <w:t>10</w:t>
            </w:r>
          </w:p>
        </w:tc>
        <w:tc>
          <w:tcPr>
            <w:tcW w:w="630" w:type="dxa"/>
          </w:tcPr>
          <w:p w14:paraId="4DDAA6FF" w14:textId="77777777" w:rsidR="00A32787" w:rsidRPr="004F3055" w:rsidRDefault="00A32787" w:rsidP="00B8616D">
            <w:pPr>
              <w:cnfStyle w:val="000000000000" w:firstRow="0" w:lastRow="0" w:firstColumn="0" w:lastColumn="0" w:oddVBand="0" w:evenVBand="0" w:oddHBand="0" w:evenHBand="0" w:firstRowFirstColumn="0" w:firstRowLastColumn="0" w:lastRowFirstColumn="0" w:lastRowLastColumn="0"/>
            </w:pPr>
            <w:r w:rsidRPr="004F3055">
              <w:t>15</w:t>
            </w:r>
          </w:p>
        </w:tc>
        <w:tc>
          <w:tcPr>
            <w:tcW w:w="905" w:type="dxa"/>
          </w:tcPr>
          <w:p w14:paraId="58455D6D" w14:textId="77777777" w:rsidR="00A32787" w:rsidRPr="004F3055"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4F3055">
              <w:t>5</w:t>
            </w:r>
          </w:p>
        </w:tc>
      </w:tr>
      <w:tr w:rsidR="00A32787" w14:paraId="3090C527"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2380232" w14:textId="77777777" w:rsidR="00A32787" w:rsidRPr="004F3055" w:rsidRDefault="00A32787" w:rsidP="00B8616D">
            <w:pPr>
              <w:rPr>
                <w:highlight w:val="yellow"/>
              </w:rPr>
            </w:pPr>
            <w:r w:rsidRPr="004F3055">
              <w:rPr>
                <w:highlight w:val="yellow"/>
              </w:rPr>
              <w:t>11</w:t>
            </w:r>
          </w:p>
        </w:tc>
        <w:tc>
          <w:tcPr>
            <w:tcW w:w="630" w:type="dxa"/>
          </w:tcPr>
          <w:p w14:paraId="29B90139" w14:textId="77777777" w:rsidR="00A32787" w:rsidRPr="004F3055" w:rsidRDefault="00A32787" w:rsidP="00B8616D">
            <w:pPr>
              <w:cnfStyle w:val="000000100000" w:firstRow="0" w:lastRow="0" w:firstColumn="0" w:lastColumn="0" w:oddVBand="0" w:evenVBand="0" w:oddHBand="1" w:evenHBand="0" w:firstRowFirstColumn="0" w:firstRowLastColumn="0" w:lastRowFirstColumn="0" w:lastRowLastColumn="0"/>
              <w:rPr>
                <w:highlight w:val="yellow"/>
              </w:rPr>
            </w:pPr>
            <w:r w:rsidRPr="004F3055">
              <w:rPr>
                <w:highlight w:val="yellow"/>
              </w:rPr>
              <w:t>15</w:t>
            </w:r>
          </w:p>
        </w:tc>
        <w:tc>
          <w:tcPr>
            <w:tcW w:w="905" w:type="dxa"/>
          </w:tcPr>
          <w:p w14:paraId="39709F01" w14:textId="77777777" w:rsidR="00A32787" w:rsidRPr="004F3055" w:rsidRDefault="00A32787"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4F3055">
              <w:rPr>
                <w:highlight w:val="yellow"/>
              </w:rPr>
              <w:t>1</w:t>
            </w:r>
          </w:p>
        </w:tc>
      </w:tr>
      <w:tr w:rsidR="00A32787" w14:paraId="11E377BF"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CE83033" w14:textId="77777777" w:rsidR="00A32787" w:rsidRDefault="00A32787" w:rsidP="00B8616D">
            <w:r>
              <w:t>12</w:t>
            </w:r>
          </w:p>
        </w:tc>
        <w:tc>
          <w:tcPr>
            <w:tcW w:w="630" w:type="dxa"/>
          </w:tcPr>
          <w:p w14:paraId="328DF5DC"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r>
              <w:t>15</w:t>
            </w:r>
          </w:p>
        </w:tc>
        <w:tc>
          <w:tcPr>
            <w:tcW w:w="905" w:type="dxa"/>
          </w:tcPr>
          <w:p w14:paraId="0B1DD0E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3</w:t>
            </w:r>
          </w:p>
        </w:tc>
      </w:tr>
      <w:tr w:rsidR="00A32787" w14:paraId="404CBEDF"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5E75A7B6" w14:textId="77777777" w:rsidR="00A32787" w:rsidRPr="004F3055" w:rsidRDefault="00A32787" w:rsidP="00B8616D">
            <w:pPr>
              <w:rPr>
                <w:highlight w:val="yellow"/>
              </w:rPr>
            </w:pPr>
            <w:r w:rsidRPr="004F3055">
              <w:rPr>
                <w:highlight w:val="yellow"/>
              </w:rPr>
              <w:t>13</w:t>
            </w:r>
          </w:p>
        </w:tc>
        <w:tc>
          <w:tcPr>
            <w:tcW w:w="630" w:type="dxa"/>
          </w:tcPr>
          <w:p w14:paraId="62AFDC56" w14:textId="77777777" w:rsidR="00A32787" w:rsidRPr="004F3055" w:rsidRDefault="00A32787" w:rsidP="00B8616D">
            <w:pPr>
              <w:cnfStyle w:val="000000100000" w:firstRow="0" w:lastRow="0" w:firstColumn="0" w:lastColumn="0" w:oddVBand="0" w:evenVBand="0" w:oddHBand="1" w:evenHBand="0" w:firstRowFirstColumn="0" w:firstRowLastColumn="0" w:lastRowFirstColumn="0" w:lastRowLastColumn="0"/>
              <w:rPr>
                <w:highlight w:val="yellow"/>
              </w:rPr>
            </w:pPr>
            <w:r w:rsidRPr="004F3055">
              <w:rPr>
                <w:highlight w:val="yellow"/>
              </w:rPr>
              <w:t>15</w:t>
            </w:r>
          </w:p>
        </w:tc>
        <w:tc>
          <w:tcPr>
            <w:tcW w:w="905" w:type="dxa"/>
          </w:tcPr>
          <w:p w14:paraId="0FA4CCAD" w14:textId="77777777" w:rsidR="00A32787" w:rsidRPr="004F3055" w:rsidRDefault="00A32787"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4F3055">
              <w:rPr>
                <w:highlight w:val="yellow"/>
              </w:rPr>
              <w:t>1</w:t>
            </w:r>
          </w:p>
        </w:tc>
      </w:tr>
      <w:tr w:rsidR="00A32787" w14:paraId="5BFC0E01"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5B43496D" w14:textId="77777777" w:rsidR="00A32787" w:rsidRPr="004F3055" w:rsidRDefault="00A32787" w:rsidP="00B8616D">
            <w:pPr>
              <w:rPr>
                <w:highlight w:val="yellow"/>
              </w:rPr>
            </w:pPr>
            <w:r w:rsidRPr="004F3055">
              <w:rPr>
                <w:highlight w:val="yellow"/>
              </w:rPr>
              <w:t>14</w:t>
            </w:r>
          </w:p>
        </w:tc>
        <w:tc>
          <w:tcPr>
            <w:tcW w:w="630" w:type="dxa"/>
          </w:tcPr>
          <w:p w14:paraId="3F64C153" w14:textId="77777777" w:rsidR="00A32787" w:rsidRPr="004F3055" w:rsidRDefault="00A32787" w:rsidP="00B8616D">
            <w:pPr>
              <w:cnfStyle w:val="000000000000" w:firstRow="0" w:lastRow="0" w:firstColumn="0" w:lastColumn="0" w:oddVBand="0" w:evenVBand="0" w:oddHBand="0" w:evenHBand="0" w:firstRowFirstColumn="0" w:firstRowLastColumn="0" w:lastRowFirstColumn="0" w:lastRowLastColumn="0"/>
              <w:rPr>
                <w:highlight w:val="yellow"/>
              </w:rPr>
            </w:pPr>
            <w:r w:rsidRPr="004F3055">
              <w:rPr>
                <w:highlight w:val="yellow"/>
              </w:rPr>
              <w:t>15</w:t>
            </w:r>
          </w:p>
        </w:tc>
        <w:tc>
          <w:tcPr>
            <w:tcW w:w="905" w:type="dxa"/>
          </w:tcPr>
          <w:p w14:paraId="1759681E" w14:textId="77777777" w:rsidR="00A32787" w:rsidRPr="004F3055" w:rsidRDefault="00A32787"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4F3055">
              <w:rPr>
                <w:highlight w:val="yellow"/>
              </w:rPr>
              <w:t>1</w:t>
            </w:r>
          </w:p>
        </w:tc>
      </w:tr>
      <w:tr w:rsidR="00A32787" w14:paraId="5F67A19E"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6FB224A9" w14:textId="77777777" w:rsidR="00A32787" w:rsidRDefault="00A32787" w:rsidP="00B8616D">
            <w:r>
              <w:t>15</w:t>
            </w:r>
          </w:p>
        </w:tc>
        <w:tc>
          <w:tcPr>
            <w:tcW w:w="630" w:type="dxa"/>
          </w:tcPr>
          <w:p w14:paraId="2035619B"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r>
              <w:t>15</w:t>
            </w:r>
          </w:p>
        </w:tc>
        <w:tc>
          <w:tcPr>
            <w:tcW w:w="905" w:type="dxa"/>
          </w:tcPr>
          <w:p w14:paraId="3AEE34A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15</w:t>
            </w:r>
          </w:p>
        </w:tc>
      </w:tr>
      <w:tr w:rsidR="00A32787" w14:paraId="459DACD0" w14:textId="77777777" w:rsidTr="00B8616D">
        <w:tc>
          <w:tcPr>
            <w:cnfStyle w:val="001000000000" w:firstRow="0" w:lastRow="0" w:firstColumn="1" w:lastColumn="0" w:oddVBand="0" w:evenVBand="0" w:oddHBand="0" w:evenHBand="0" w:firstRowFirstColumn="0" w:firstRowLastColumn="0" w:lastRowFirstColumn="0" w:lastRowLastColumn="0"/>
            <w:tcW w:w="535" w:type="dxa"/>
          </w:tcPr>
          <w:p w14:paraId="25B02342" w14:textId="77777777" w:rsidR="00A32787" w:rsidRDefault="00A32787" w:rsidP="00B8616D"/>
        </w:tc>
        <w:tc>
          <w:tcPr>
            <w:tcW w:w="630" w:type="dxa"/>
          </w:tcPr>
          <w:p w14:paraId="7145744A"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c>
          <w:tcPr>
            <w:tcW w:w="8185" w:type="dxa"/>
            <w:gridSpan w:val="2"/>
          </w:tcPr>
          <w:p w14:paraId="108B2882"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bl>
    <w:p w14:paraId="4CFB7A22" w14:textId="77777777" w:rsidR="00A32787" w:rsidRDefault="00A32787" w:rsidP="00A32787">
      <w:r w:rsidRPr="00214501">
        <w:rPr>
          <w:i/>
          <w:iCs/>
          <w:sz w:val="18"/>
          <w:szCs w:val="18"/>
        </w:rPr>
        <w:t xml:space="preserve">Figure </w:t>
      </w:r>
      <w:r>
        <w:rPr>
          <w:i/>
          <w:iCs/>
          <w:sz w:val="18"/>
          <w:szCs w:val="18"/>
        </w:rPr>
        <w:t>6</w:t>
      </w:r>
      <w:r w:rsidRPr="00214501">
        <w:rPr>
          <w:i/>
          <w:iCs/>
          <w:sz w:val="18"/>
          <w:szCs w:val="18"/>
        </w:rPr>
        <w:t>.</w:t>
      </w:r>
      <w:r>
        <w:rPr>
          <w:i/>
          <w:iCs/>
          <w:sz w:val="18"/>
          <w:szCs w:val="18"/>
        </w:rPr>
        <w:t xml:space="preserve"> Euler’s totient function for values of ‘a’ relatively prime to ‘n’</w:t>
      </w:r>
    </w:p>
    <w:p w14:paraId="3B345658" w14:textId="6D1D09F5" w:rsidR="00CA6AFB" w:rsidRPr="00F92985" w:rsidRDefault="00963746" w:rsidP="00A32787">
      <w:r>
        <w:lastRenderedPageBreak/>
        <w:t xml:space="preserve">In </w:t>
      </w:r>
      <w:r w:rsidR="00021372">
        <w:t xml:space="preserve">step 5, </w:t>
      </w:r>
      <w:r>
        <w:t xml:space="preserve">Alice chooses her encryption exponent </w:t>
      </w:r>
      <w:r>
        <w:rPr>
          <w:i/>
          <w:iCs/>
        </w:rPr>
        <w:t>e</w:t>
      </w:r>
      <w:r w:rsidR="00DE58F9">
        <w:t xml:space="preserve"> (i</w:t>
      </w:r>
      <w:r>
        <w:t xml:space="preserve">t </w:t>
      </w:r>
      <w:r w:rsidR="00021372">
        <w:t xml:space="preserve">will be helpful </w:t>
      </w:r>
      <w:r>
        <w:t>here</w:t>
      </w:r>
      <w:r w:rsidR="00DE58F9">
        <w:t xml:space="preserve"> and in step 8, where Alice chooses her decryption exponent, </w:t>
      </w:r>
      <w:r w:rsidR="00021372">
        <w:t xml:space="preserve">to refer to </w:t>
      </w:r>
      <w:r w:rsidR="00021372" w:rsidRPr="00021372">
        <w:rPr>
          <w:i/>
          <w:iCs/>
        </w:rPr>
        <w:t>Figure 7</w:t>
      </w:r>
      <w:r w:rsidR="00021372">
        <w:t xml:space="preserve"> to </w:t>
      </w:r>
      <w:r w:rsidR="000427B9">
        <w:t>put a picture to the words</w:t>
      </w:r>
      <w:r w:rsidR="00DE58F9">
        <w:t>).</w:t>
      </w:r>
      <w:r w:rsidR="00A37EEA">
        <w:t xml:space="preserve"> </w:t>
      </w:r>
      <w:r w:rsidR="00856E7F">
        <w:t xml:space="preserve">Alice’s </w:t>
      </w:r>
      <w:r w:rsidR="00A37EEA">
        <w:t>requirement</w:t>
      </w:r>
      <w:r w:rsidR="00AA11FB">
        <w:t>s</w:t>
      </w:r>
      <w:r w:rsidR="00A37EEA">
        <w:t xml:space="preserve"> for</w:t>
      </w:r>
      <w:r w:rsidR="00F92985">
        <w:t xml:space="preserve"> a suitable</w:t>
      </w:r>
      <w:r w:rsidR="00A37EEA">
        <w:t xml:space="preserve"> </w:t>
      </w:r>
      <w:r w:rsidR="00A37EEA" w:rsidRPr="00A37EEA">
        <w:rPr>
          <w:i/>
          <w:iCs/>
        </w:rPr>
        <w:t>e</w:t>
      </w:r>
      <w:r w:rsidR="00A37EEA">
        <w:t xml:space="preserve"> </w:t>
      </w:r>
      <w:r w:rsidR="00AA11FB">
        <w:t xml:space="preserve">are </w:t>
      </w:r>
      <w:r w:rsidR="00A37EEA">
        <w:t xml:space="preserve">that it be </w:t>
      </w:r>
      <w:r w:rsidR="00856E7F">
        <w:t>greater than 1</w:t>
      </w:r>
      <w:r w:rsidR="00F92985">
        <w:t>,</w:t>
      </w:r>
      <w:r w:rsidR="00856E7F">
        <w:t xml:space="preserve"> and </w:t>
      </w:r>
      <w:r w:rsidR="002E3A76">
        <w:t xml:space="preserve">that it be </w:t>
      </w:r>
      <w:r w:rsidR="00A37EEA">
        <w:t xml:space="preserve">relatively prime to </w:t>
      </w:r>
      <w:r w:rsidR="00A37EEA" w:rsidRPr="00A37EEA">
        <w:rPr>
          <w:i/>
          <w:iCs/>
        </w:rPr>
        <w:t>t(n)</w:t>
      </w:r>
      <w:r w:rsidR="007E04FA">
        <w:t xml:space="preserve">; that is, it must satisfy the equation </w:t>
      </w:r>
      <w:proofErr w:type="spellStart"/>
      <w:r w:rsidR="007E04FA" w:rsidRPr="007E04FA">
        <w:rPr>
          <w:i/>
          <w:iCs/>
        </w:rPr>
        <w:t>gcd</w:t>
      </w:r>
      <w:proofErr w:type="spellEnd"/>
      <w:r w:rsidR="007E04FA" w:rsidRPr="007E04FA">
        <w:rPr>
          <w:i/>
          <w:iCs/>
        </w:rPr>
        <w:t>(e, t(n)) = 1</w:t>
      </w:r>
      <w:r w:rsidR="007E04FA">
        <w:t>.</w:t>
      </w:r>
      <w:r w:rsidR="00F92985">
        <w:t xml:space="preserve"> Referring to the </w:t>
      </w:r>
      <w:r w:rsidR="0016505D">
        <w:t xml:space="preserve">first and third columns </w:t>
      </w:r>
      <w:r w:rsidR="00F92985">
        <w:t xml:space="preserve">in </w:t>
      </w:r>
      <w:r w:rsidR="00F92985" w:rsidRPr="00F92985">
        <w:rPr>
          <w:i/>
          <w:iCs/>
        </w:rPr>
        <w:t>Figure 7</w:t>
      </w:r>
      <w:r w:rsidR="00F92985">
        <w:t xml:space="preserve">, we see that 3 meets </w:t>
      </w:r>
      <w:r w:rsidR="0070398D">
        <w:t>both</w:t>
      </w:r>
      <w:r w:rsidR="00F92985">
        <w:t xml:space="preserve"> </w:t>
      </w:r>
      <w:r w:rsidR="005473F7">
        <w:t>requirements</w:t>
      </w:r>
      <w:r w:rsidR="00F92985">
        <w:t xml:space="preserve">, so that is the value Alice chooses for </w:t>
      </w:r>
      <w:r w:rsidR="00F92985" w:rsidRPr="00F92985">
        <w:rPr>
          <w:i/>
          <w:iCs/>
        </w:rPr>
        <w:t>e</w:t>
      </w:r>
      <w:r w:rsidR="00F92985">
        <w:t>.</w:t>
      </w:r>
    </w:p>
    <w:tbl>
      <w:tblPr>
        <w:tblStyle w:val="PlainTable4"/>
        <w:tblW w:w="0" w:type="auto"/>
        <w:tblLook w:val="04A0" w:firstRow="1" w:lastRow="0" w:firstColumn="1" w:lastColumn="0" w:noHBand="0" w:noVBand="1"/>
      </w:tblPr>
      <w:tblGrid>
        <w:gridCol w:w="1084"/>
        <w:gridCol w:w="891"/>
        <w:gridCol w:w="1260"/>
        <w:gridCol w:w="1890"/>
        <w:gridCol w:w="1895"/>
      </w:tblGrid>
      <w:tr w:rsidR="00A32787" w14:paraId="668BE7BD" w14:textId="77777777" w:rsidTr="00023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017D0B71" w14:textId="77777777" w:rsidR="00A32787" w:rsidRPr="00DD3835" w:rsidRDefault="00A32787" w:rsidP="00B8616D">
            <w:pPr>
              <w:jc w:val="center"/>
            </w:pPr>
            <w:r w:rsidRPr="00DD3835">
              <w:t>Exponent</w:t>
            </w:r>
          </w:p>
        </w:tc>
        <w:tc>
          <w:tcPr>
            <w:tcW w:w="891" w:type="dxa"/>
          </w:tcPr>
          <w:p w14:paraId="352C8C53"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Totient</w:t>
            </w:r>
          </w:p>
        </w:tc>
        <w:tc>
          <w:tcPr>
            <w:tcW w:w="1260" w:type="dxa"/>
          </w:tcPr>
          <w:p w14:paraId="09100E52"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Coprime</w:t>
            </w:r>
          </w:p>
        </w:tc>
        <w:tc>
          <w:tcPr>
            <w:tcW w:w="1890" w:type="dxa"/>
          </w:tcPr>
          <w:p w14:paraId="48020750"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Inverse</w:t>
            </w:r>
          </w:p>
        </w:tc>
        <w:tc>
          <w:tcPr>
            <w:tcW w:w="1895" w:type="dxa"/>
          </w:tcPr>
          <w:p w14:paraId="10DF6E01"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p>
        </w:tc>
      </w:tr>
      <w:tr w:rsidR="00A32787" w14:paraId="75E77583" w14:textId="77777777" w:rsidTr="00023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0463386" w14:textId="1DDB32BE" w:rsidR="00A32787" w:rsidRPr="00DD3835" w:rsidRDefault="00A32787" w:rsidP="00B8616D">
            <w:pPr>
              <w:jc w:val="center"/>
            </w:pPr>
            <w:r w:rsidRPr="00DD3835">
              <w:t>(</w:t>
            </w:r>
            <w:r w:rsidR="00F92985">
              <w:t>e</w:t>
            </w:r>
            <w:r w:rsidRPr="00DD3835">
              <w:t xml:space="preserve">, </w:t>
            </w:r>
            <w:r w:rsidR="00F92985">
              <w:t>d</w:t>
            </w:r>
            <w:r w:rsidRPr="00DD3835">
              <w:t>)</w:t>
            </w:r>
          </w:p>
        </w:tc>
        <w:tc>
          <w:tcPr>
            <w:tcW w:w="891" w:type="dxa"/>
          </w:tcPr>
          <w:p w14:paraId="40336ACE" w14:textId="77777777"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r w:rsidRPr="00DD3835">
              <w:rPr>
                <w:b/>
                <w:bCs/>
              </w:rPr>
              <w:t>t(n)</w:t>
            </w:r>
          </w:p>
        </w:tc>
        <w:tc>
          <w:tcPr>
            <w:tcW w:w="1260" w:type="dxa"/>
          </w:tcPr>
          <w:p w14:paraId="0F95337C" w14:textId="4455F7B1"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proofErr w:type="spellStart"/>
            <w:r w:rsidRPr="00DD3835">
              <w:rPr>
                <w:b/>
                <w:bCs/>
              </w:rPr>
              <w:t>gcd</w:t>
            </w:r>
            <w:proofErr w:type="spellEnd"/>
            <w:r w:rsidRPr="00DD3835">
              <w:rPr>
                <w:b/>
                <w:bCs/>
              </w:rPr>
              <w:t>(</w:t>
            </w:r>
            <w:r w:rsidR="00F92985">
              <w:rPr>
                <w:b/>
                <w:bCs/>
              </w:rPr>
              <w:t>e</w:t>
            </w:r>
            <w:r w:rsidRPr="00DD3835">
              <w:rPr>
                <w:b/>
                <w:bCs/>
              </w:rPr>
              <w:t>, t(n))</w:t>
            </w:r>
          </w:p>
        </w:tc>
        <w:tc>
          <w:tcPr>
            <w:tcW w:w="1890" w:type="dxa"/>
          </w:tcPr>
          <w:p w14:paraId="69E4DCEF" w14:textId="668B4D62" w:rsidR="00A32787" w:rsidRPr="00DD3835" w:rsidRDefault="00F92985"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e</w:t>
            </w:r>
            <w:r w:rsidR="00A32787" w:rsidRPr="00DD3835">
              <w:rPr>
                <w:b/>
                <w:bCs/>
              </w:rPr>
              <w:t xml:space="preserve"> </w:t>
            </w:r>
            <w:r w:rsidR="00023E78">
              <w:rPr>
                <w:b/>
                <w:bCs/>
              </w:rPr>
              <w:t>*</w:t>
            </w:r>
            <w:r w:rsidR="00A32787" w:rsidRPr="00DD3835">
              <w:rPr>
                <w:b/>
                <w:bCs/>
              </w:rPr>
              <w:t xml:space="preserve"> </w:t>
            </w:r>
            <w:r>
              <w:rPr>
                <w:b/>
                <w:bCs/>
              </w:rPr>
              <w:t>d</w:t>
            </w:r>
            <w:r w:rsidR="00A32787" w:rsidRPr="00DD3835">
              <w:rPr>
                <w:b/>
                <w:bCs/>
              </w:rPr>
              <w:t xml:space="preserve"> = 1 mod t(n)</w:t>
            </w:r>
          </w:p>
        </w:tc>
        <w:tc>
          <w:tcPr>
            <w:tcW w:w="1895" w:type="dxa"/>
          </w:tcPr>
          <w:p w14:paraId="0BFCA235" w14:textId="77777777" w:rsidR="00A32787" w:rsidRPr="00DD3835" w:rsidRDefault="00A32787" w:rsidP="001021AC">
            <w:pPr>
              <w:cnfStyle w:val="000000100000" w:firstRow="0" w:lastRow="0" w:firstColumn="0" w:lastColumn="0" w:oddVBand="0" w:evenVBand="0" w:oddHBand="1" w:evenHBand="0" w:firstRowFirstColumn="0" w:firstRowLastColumn="0" w:lastRowFirstColumn="0" w:lastRowLastColumn="0"/>
              <w:rPr>
                <w:b/>
                <w:bCs/>
              </w:rPr>
            </w:pPr>
            <w:r w:rsidRPr="00DD3835">
              <w:rPr>
                <w:b/>
                <w:bCs/>
              </w:rPr>
              <w:t>Computations</w:t>
            </w:r>
          </w:p>
        </w:tc>
      </w:tr>
      <w:tr w:rsidR="00A32787" w14:paraId="0535DCE2" w14:textId="77777777" w:rsidTr="00023E78">
        <w:tc>
          <w:tcPr>
            <w:cnfStyle w:val="001000000000" w:firstRow="0" w:lastRow="0" w:firstColumn="1" w:lastColumn="0" w:oddVBand="0" w:evenVBand="0" w:oddHBand="0" w:evenHBand="0" w:firstRowFirstColumn="0" w:firstRowLastColumn="0" w:lastRowFirstColumn="0" w:lastRowLastColumn="0"/>
            <w:tcW w:w="1084" w:type="dxa"/>
          </w:tcPr>
          <w:p w14:paraId="4B940D83" w14:textId="77777777" w:rsidR="00A32787" w:rsidRDefault="00A32787" w:rsidP="00B8616D">
            <w:pPr>
              <w:jc w:val="center"/>
            </w:pPr>
            <w:r>
              <w:t>1</w:t>
            </w:r>
          </w:p>
        </w:tc>
        <w:tc>
          <w:tcPr>
            <w:tcW w:w="891" w:type="dxa"/>
          </w:tcPr>
          <w:p w14:paraId="09D73C3A"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1260" w:type="dxa"/>
          </w:tcPr>
          <w:p w14:paraId="212E242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890" w:type="dxa"/>
          </w:tcPr>
          <w:p w14:paraId="022EF1E0"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895" w:type="dxa"/>
          </w:tcPr>
          <w:p w14:paraId="5E01C6D6" w14:textId="0B5A58E0" w:rsidR="00A32787" w:rsidRDefault="002C7938" w:rsidP="00B8616D">
            <w:pPr>
              <w:cnfStyle w:val="000000000000" w:firstRow="0" w:lastRow="0" w:firstColumn="0" w:lastColumn="0" w:oddVBand="0" w:evenVBand="0" w:oddHBand="0" w:evenHBand="0" w:firstRowFirstColumn="0" w:firstRowLastColumn="0" w:lastRowFirstColumn="0" w:lastRowLastColumn="0"/>
            </w:pPr>
            <w:r>
              <w:t>3</w:t>
            </w:r>
            <w:r w:rsidR="00A32787">
              <w:t xml:space="preserve"> </w:t>
            </w:r>
            <w:r w:rsidR="00023E78">
              <w:t>*</w:t>
            </w:r>
            <w:r w:rsidR="00A32787">
              <w:t xml:space="preserve"> 1 = 3 mod 8</w:t>
            </w:r>
          </w:p>
        </w:tc>
      </w:tr>
      <w:tr w:rsidR="00A32787" w14:paraId="2F7A9ADF" w14:textId="77777777" w:rsidTr="00023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7E678C1C" w14:textId="77777777" w:rsidR="00A32787" w:rsidRDefault="00A32787" w:rsidP="00B8616D">
            <w:pPr>
              <w:jc w:val="center"/>
            </w:pPr>
            <w:r>
              <w:t>2</w:t>
            </w:r>
          </w:p>
        </w:tc>
        <w:tc>
          <w:tcPr>
            <w:tcW w:w="891" w:type="dxa"/>
          </w:tcPr>
          <w:p w14:paraId="65770F5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1260" w:type="dxa"/>
          </w:tcPr>
          <w:p w14:paraId="2394A8D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1890" w:type="dxa"/>
          </w:tcPr>
          <w:p w14:paraId="191F16D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1895" w:type="dxa"/>
          </w:tcPr>
          <w:p w14:paraId="58BB961C" w14:textId="7B22E7BE" w:rsidR="00A32787" w:rsidRDefault="002C7938" w:rsidP="00B8616D">
            <w:pPr>
              <w:cnfStyle w:val="000000100000" w:firstRow="0" w:lastRow="0" w:firstColumn="0" w:lastColumn="0" w:oddVBand="0" w:evenVBand="0" w:oddHBand="1" w:evenHBand="0" w:firstRowFirstColumn="0" w:firstRowLastColumn="0" w:lastRowFirstColumn="0" w:lastRowLastColumn="0"/>
            </w:pPr>
            <w:r>
              <w:t>3</w:t>
            </w:r>
            <w:r w:rsidR="00A32787">
              <w:t xml:space="preserve"> </w:t>
            </w:r>
            <w:r w:rsidR="00023E78">
              <w:t>*</w:t>
            </w:r>
            <w:r w:rsidR="00A32787">
              <w:t xml:space="preserve"> 2 = 6 mod 8</w:t>
            </w:r>
          </w:p>
        </w:tc>
      </w:tr>
      <w:tr w:rsidR="00A32787" w14:paraId="23B8D54B" w14:textId="77777777" w:rsidTr="00023E78">
        <w:tc>
          <w:tcPr>
            <w:cnfStyle w:val="001000000000" w:firstRow="0" w:lastRow="0" w:firstColumn="1" w:lastColumn="0" w:oddVBand="0" w:evenVBand="0" w:oddHBand="0" w:evenHBand="0" w:firstRowFirstColumn="0" w:firstRowLastColumn="0" w:lastRowFirstColumn="0" w:lastRowLastColumn="0"/>
            <w:tcW w:w="1084" w:type="dxa"/>
          </w:tcPr>
          <w:p w14:paraId="0D9429AB" w14:textId="77777777" w:rsidR="00A32787" w:rsidRPr="002908E8" w:rsidRDefault="00A32787" w:rsidP="00B8616D">
            <w:pPr>
              <w:jc w:val="center"/>
            </w:pPr>
            <w:r w:rsidRPr="002908E8">
              <w:rPr>
                <w:highlight w:val="yellow"/>
              </w:rPr>
              <w:t>3</w:t>
            </w:r>
          </w:p>
        </w:tc>
        <w:tc>
          <w:tcPr>
            <w:tcW w:w="891" w:type="dxa"/>
          </w:tcPr>
          <w:p w14:paraId="080F31A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1260" w:type="dxa"/>
          </w:tcPr>
          <w:p w14:paraId="49EFC348"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856E7F">
              <w:rPr>
                <w:highlight w:val="yellow"/>
              </w:rPr>
              <w:t>1</w:t>
            </w:r>
          </w:p>
        </w:tc>
        <w:tc>
          <w:tcPr>
            <w:tcW w:w="1890" w:type="dxa"/>
          </w:tcPr>
          <w:p w14:paraId="0E237A2D"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856E7F">
              <w:t>1</w:t>
            </w:r>
          </w:p>
        </w:tc>
        <w:tc>
          <w:tcPr>
            <w:tcW w:w="1895" w:type="dxa"/>
          </w:tcPr>
          <w:p w14:paraId="0212BBBC" w14:textId="06C833C2" w:rsidR="00A32787" w:rsidRDefault="002C7938" w:rsidP="00B8616D">
            <w:pPr>
              <w:cnfStyle w:val="000000000000" w:firstRow="0" w:lastRow="0" w:firstColumn="0" w:lastColumn="0" w:oddVBand="0" w:evenVBand="0" w:oddHBand="0" w:evenHBand="0" w:firstRowFirstColumn="0" w:firstRowLastColumn="0" w:lastRowFirstColumn="0" w:lastRowLastColumn="0"/>
            </w:pPr>
            <w:r>
              <w:t>3</w:t>
            </w:r>
            <w:r w:rsidR="00A32787">
              <w:t xml:space="preserve"> </w:t>
            </w:r>
            <w:r w:rsidR="00023E78">
              <w:t>*</w:t>
            </w:r>
            <w:r w:rsidR="00A32787">
              <w:t xml:space="preserve"> 3 = 1 mod 8</w:t>
            </w:r>
          </w:p>
        </w:tc>
      </w:tr>
      <w:tr w:rsidR="00A32787" w14:paraId="293A813C" w14:textId="77777777" w:rsidTr="00023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04DB685B" w14:textId="77777777" w:rsidR="00A32787" w:rsidRDefault="00A32787" w:rsidP="00B8616D">
            <w:pPr>
              <w:jc w:val="center"/>
            </w:pPr>
            <w:r>
              <w:t>4</w:t>
            </w:r>
          </w:p>
        </w:tc>
        <w:tc>
          <w:tcPr>
            <w:tcW w:w="891" w:type="dxa"/>
          </w:tcPr>
          <w:p w14:paraId="703F27D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1260" w:type="dxa"/>
          </w:tcPr>
          <w:p w14:paraId="41E7AF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890" w:type="dxa"/>
          </w:tcPr>
          <w:p w14:paraId="7040F60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895" w:type="dxa"/>
          </w:tcPr>
          <w:p w14:paraId="072B752A" w14:textId="121590C6" w:rsidR="00A32787" w:rsidRDefault="002C7938" w:rsidP="00B8616D">
            <w:pPr>
              <w:cnfStyle w:val="000000100000" w:firstRow="0" w:lastRow="0" w:firstColumn="0" w:lastColumn="0" w:oddVBand="0" w:evenVBand="0" w:oddHBand="1" w:evenHBand="0" w:firstRowFirstColumn="0" w:firstRowLastColumn="0" w:lastRowFirstColumn="0" w:lastRowLastColumn="0"/>
            </w:pPr>
            <w:r>
              <w:t>3</w:t>
            </w:r>
            <w:r w:rsidR="00A32787">
              <w:t xml:space="preserve"> </w:t>
            </w:r>
            <w:r w:rsidR="00023E78">
              <w:t>*</w:t>
            </w:r>
            <w:r w:rsidR="00A32787">
              <w:t xml:space="preserve"> 4 = 4 mod 8</w:t>
            </w:r>
          </w:p>
        </w:tc>
      </w:tr>
      <w:tr w:rsidR="00A32787" w14:paraId="049D44B3" w14:textId="77777777" w:rsidTr="00023E78">
        <w:tc>
          <w:tcPr>
            <w:cnfStyle w:val="001000000000" w:firstRow="0" w:lastRow="0" w:firstColumn="1" w:lastColumn="0" w:oddVBand="0" w:evenVBand="0" w:oddHBand="0" w:evenHBand="0" w:firstRowFirstColumn="0" w:firstRowLastColumn="0" w:lastRowFirstColumn="0" w:lastRowLastColumn="0"/>
            <w:tcW w:w="1084" w:type="dxa"/>
          </w:tcPr>
          <w:p w14:paraId="447C9E62" w14:textId="77777777" w:rsidR="00A32787" w:rsidRDefault="00A32787" w:rsidP="00B8616D">
            <w:pPr>
              <w:jc w:val="center"/>
            </w:pPr>
            <w:r>
              <w:t>5</w:t>
            </w:r>
          </w:p>
        </w:tc>
        <w:tc>
          <w:tcPr>
            <w:tcW w:w="891" w:type="dxa"/>
          </w:tcPr>
          <w:p w14:paraId="7BD4E94B"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1260" w:type="dxa"/>
          </w:tcPr>
          <w:p w14:paraId="3206DE5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890" w:type="dxa"/>
          </w:tcPr>
          <w:p w14:paraId="4C8C0E90"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1895" w:type="dxa"/>
          </w:tcPr>
          <w:p w14:paraId="3417802E" w14:textId="6A236E0D" w:rsidR="00A32787" w:rsidRDefault="002C7938" w:rsidP="00B8616D">
            <w:pPr>
              <w:cnfStyle w:val="000000000000" w:firstRow="0" w:lastRow="0" w:firstColumn="0" w:lastColumn="0" w:oddVBand="0" w:evenVBand="0" w:oddHBand="0" w:evenHBand="0" w:firstRowFirstColumn="0" w:firstRowLastColumn="0" w:lastRowFirstColumn="0" w:lastRowLastColumn="0"/>
            </w:pPr>
            <w:r>
              <w:t>3</w:t>
            </w:r>
            <w:r w:rsidR="00A32787">
              <w:t xml:space="preserve"> </w:t>
            </w:r>
            <w:r w:rsidR="00023E78">
              <w:t>*</w:t>
            </w:r>
            <w:r w:rsidR="00A32787">
              <w:t xml:space="preserve"> 5 = 7 mod 8</w:t>
            </w:r>
          </w:p>
        </w:tc>
      </w:tr>
      <w:tr w:rsidR="00A32787" w14:paraId="29EA208E" w14:textId="77777777" w:rsidTr="00023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0612E4B" w14:textId="77777777" w:rsidR="00A32787" w:rsidRDefault="00A32787" w:rsidP="00B8616D">
            <w:pPr>
              <w:jc w:val="center"/>
            </w:pPr>
            <w:r>
              <w:t>6</w:t>
            </w:r>
          </w:p>
        </w:tc>
        <w:tc>
          <w:tcPr>
            <w:tcW w:w="891" w:type="dxa"/>
          </w:tcPr>
          <w:p w14:paraId="4B39AD9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1260" w:type="dxa"/>
          </w:tcPr>
          <w:p w14:paraId="7EC64CFA"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1890" w:type="dxa"/>
          </w:tcPr>
          <w:p w14:paraId="18841712"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1895" w:type="dxa"/>
          </w:tcPr>
          <w:p w14:paraId="1E75D7F2" w14:textId="60849D7C" w:rsidR="00A32787" w:rsidRDefault="002C7938" w:rsidP="00B8616D">
            <w:pPr>
              <w:cnfStyle w:val="000000100000" w:firstRow="0" w:lastRow="0" w:firstColumn="0" w:lastColumn="0" w:oddVBand="0" w:evenVBand="0" w:oddHBand="1" w:evenHBand="0" w:firstRowFirstColumn="0" w:firstRowLastColumn="0" w:lastRowFirstColumn="0" w:lastRowLastColumn="0"/>
            </w:pPr>
            <w:r>
              <w:t>3</w:t>
            </w:r>
            <w:r w:rsidR="00A32787">
              <w:t xml:space="preserve"> </w:t>
            </w:r>
            <w:r w:rsidR="00023E78">
              <w:t>*</w:t>
            </w:r>
            <w:r w:rsidR="00A32787">
              <w:t xml:space="preserve"> 6 = 2 mod 8</w:t>
            </w:r>
          </w:p>
        </w:tc>
      </w:tr>
      <w:tr w:rsidR="00A32787" w14:paraId="0EE5F135" w14:textId="77777777" w:rsidTr="00023E78">
        <w:tc>
          <w:tcPr>
            <w:cnfStyle w:val="001000000000" w:firstRow="0" w:lastRow="0" w:firstColumn="1" w:lastColumn="0" w:oddVBand="0" w:evenVBand="0" w:oddHBand="0" w:evenHBand="0" w:firstRowFirstColumn="0" w:firstRowLastColumn="0" w:lastRowFirstColumn="0" w:lastRowLastColumn="0"/>
            <w:tcW w:w="1084" w:type="dxa"/>
          </w:tcPr>
          <w:p w14:paraId="15EF9F8F" w14:textId="77777777" w:rsidR="00A32787" w:rsidRDefault="00A32787" w:rsidP="00B8616D">
            <w:pPr>
              <w:jc w:val="center"/>
            </w:pPr>
            <w:r>
              <w:t>7</w:t>
            </w:r>
          </w:p>
        </w:tc>
        <w:tc>
          <w:tcPr>
            <w:tcW w:w="891" w:type="dxa"/>
          </w:tcPr>
          <w:p w14:paraId="24C8FEBA"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1260" w:type="dxa"/>
          </w:tcPr>
          <w:p w14:paraId="4DE0EDE0"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890" w:type="dxa"/>
          </w:tcPr>
          <w:p w14:paraId="49128F1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5</w:t>
            </w:r>
          </w:p>
        </w:tc>
        <w:tc>
          <w:tcPr>
            <w:tcW w:w="1895" w:type="dxa"/>
          </w:tcPr>
          <w:p w14:paraId="6807D0E6" w14:textId="05ECFBBA" w:rsidR="00A32787" w:rsidRDefault="002C7938" w:rsidP="00B8616D">
            <w:pPr>
              <w:cnfStyle w:val="000000000000" w:firstRow="0" w:lastRow="0" w:firstColumn="0" w:lastColumn="0" w:oddVBand="0" w:evenVBand="0" w:oddHBand="0" w:evenHBand="0" w:firstRowFirstColumn="0" w:firstRowLastColumn="0" w:lastRowFirstColumn="0" w:lastRowLastColumn="0"/>
            </w:pPr>
            <w:r>
              <w:t>3</w:t>
            </w:r>
            <w:r w:rsidR="00A32787">
              <w:t xml:space="preserve"> </w:t>
            </w:r>
            <w:r w:rsidR="00023E78">
              <w:t>*</w:t>
            </w:r>
            <w:r w:rsidR="00A32787">
              <w:t xml:space="preserve"> 7 = 5 mod 8</w:t>
            </w:r>
          </w:p>
        </w:tc>
      </w:tr>
      <w:tr w:rsidR="00A32787" w14:paraId="6F013B70" w14:textId="77777777" w:rsidTr="00023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6633614" w14:textId="77777777" w:rsidR="00A32787" w:rsidRDefault="00A32787" w:rsidP="00B8616D">
            <w:pPr>
              <w:jc w:val="center"/>
            </w:pPr>
            <w:r>
              <w:t>8</w:t>
            </w:r>
          </w:p>
        </w:tc>
        <w:tc>
          <w:tcPr>
            <w:tcW w:w="891" w:type="dxa"/>
          </w:tcPr>
          <w:p w14:paraId="471E5D1B"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1260" w:type="dxa"/>
          </w:tcPr>
          <w:p w14:paraId="72E6A55B"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1890" w:type="dxa"/>
          </w:tcPr>
          <w:p w14:paraId="15627804"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0</w:t>
            </w:r>
          </w:p>
        </w:tc>
        <w:tc>
          <w:tcPr>
            <w:tcW w:w="1895" w:type="dxa"/>
          </w:tcPr>
          <w:p w14:paraId="7DA2F0EA" w14:textId="7856A874" w:rsidR="00A32787" w:rsidRDefault="002C7938" w:rsidP="00B8616D">
            <w:pPr>
              <w:cnfStyle w:val="000000100000" w:firstRow="0" w:lastRow="0" w:firstColumn="0" w:lastColumn="0" w:oddVBand="0" w:evenVBand="0" w:oddHBand="1" w:evenHBand="0" w:firstRowFirstColumn="0" w:firstRowLastColumn="0" w:lastRowFirstColumn="0" w:lastRowLastColumn="0"/>
            </w:pPr>
            <w:r>
              <w:t>3</w:t>
            </w:r>
            <w:r w:rsidR="00A32787">
              <w:t xml:space="preserve"> </w:t>
            </w:r>
            <w:r w:rsidR="00023E78">
              <w:t>*</w:t>
            </w:r>
            <w:r w:rsidR="00A32787">
              <w:t xml:space="preserve"> 8 = 0 mod 8</w:t>
            </w:r>
          </w:p>
        </w:tc>
      </w:tr>
      <w:tr w:rsidR="00A32787" w14:paraId="5FB8AB96" w14:textId="77777777" w:rsidTr="00023E78">
        <w:tc>
          <w:tcPr>
            <w:cnfStyle w:val="001000000000" w:firstRow="0" w:lastRow="0" w:firstColumn="1" w:lastColumn="0" w:oddVBand="0" w:evenVBand="0" w:oddHBand="0" w:evenHBand="0" w:firstRowFirstColumn="0" w:firstRowLastColumn="0" w:lastRowFirstColumn="0" w:lastRowLastColumn="0"/>
            <w:tcW w:w="1084" w:type="dxa"/>
          </w:tcPr>
          <w:p w14:paraId="1D523066" w14:textId="77777777" w:rsidR="00A32787" w:rsidRDefault="00A32787" w:rsidP="00B8616D">
            <w:pPr>
              <w:jc w:val="center"/>
            </w:pPr>
            <w:r>
              <w:t>9</w:t>
            </w:r>
          </w:p>
        </w:tc>
        <w:tc>
          <w:tcPr>
            <w:tcW w:w="891" w:type="dxa"/>
          </w:tcPr>
          <w:p w14:paraId="75178481"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1260" w:type="dxa"/>
          </w:tcPr>
          <w:p w14:paraId="224345B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890" w:type="dxa"/>
          </w:tcPr>
          <w:p w14:paraId="09D588D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895" w:type="dxa"/>
          </w:tcPr>
          <w:p w14:paraId="5FEE9AE2" w14:textId="4006B24F" w:rsidR="00A32787" w:rsidRDefault="002C7938" w:rsidP="00B8616D">
            <w:pPr>
              <w:cnfStyle w:val="000000000000" w:firstRow="0" w:lastRow="0" w:firstColumn="0" w:lastColumn="0" w:oddVBand="0" w:evenVBand="0" w:oddHBand="0" w:evenHBand="0" w:firstRowFirstColumn="0" w:firstRowLastColumn="0" w:lastRowFirstColumn="0" w:lastRowLastColumn="0"/>
            </w:pPr>
            <w:r>
              <w:t>3</w:t>
            </w:r>
            <w:r w:rsidR="00A32787">
              <w:t xml:space="preserve"> </w:t>
            </w:r>
            <w:r w:rsidR="00023E78">
              <w:t>*</w:t>
            </w:r>
            <w:r w:rsidR="00A32787">
              <w:t xml:space="preserve"> 9 = 3 mod 8</w:t>
            </w:r>
          </w:p>
        </w:tc>
      </w:tr>
      <w:tr w:rsidR="00A32787" w14:paraId="78ECF42D" w14:textId="77777777" w:rsidTr="00023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A9B9161" w14:textId="77777777" w:rsidR="00A32787" w:rsidRDefault="00A32787" w:rsidP="00B8616D">
            <w:pPr>
              <w:jc w:val="center"/>
            </w:pPr>
            <w:r>
              <w:t>10</w:t>
            </w:r>
          </w:p>
        </w:tc>
        <w:tc>
          <w:tcPr>
            <w:tcW w:w="891" w:type="dxa"/>
          </w:tcPr>
          <w:p w14:paraId="4D2501B1"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1260" w:type="dxa"/>
          </w:tcPr>
          <w:p w14:paraId="1FBEB9C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1890" w:type="dxa"/>
          </w:tcPr>
          <w:p w14:paraId="72E98591"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1895" w:type="dxa"/>
          </w:tcPr>
          <w:p w14:paraId="03B60510" w14:textId="54DCE943" w:rsidR="00A32787" w:rsidRDefault="002C7938" w:rsidP="00B8616D">
            <w:pPr>
              <w:cnfStyle w:val="000000100000" w:firstRow="0" w:lastRow="0" w:firstColumn="0" w:lastColumn="0" w:oddVBand="0" w:evenVBand="0" w:oddHBand="1" w:evenHBand="0" w:firstRowFirstColumn="0" w:firstRowLastColumn="0" w:lastRowFirstColumn="0" w:lastRowLastColumn="0"/>
            </w:pPr>
            <w:r>
              <w:t>3</w:t>
            </w:r>
            <w:r w:rsidR="00A32787">
              <w:t xml:space="preserve"> </w:t>
            </w:r>
            <w:r w:rsidR="00023E78">
              <w:t>*</w:t>
            </w:r>
            <w:r w:rsidR="00A32787">
              <w:t xml:space="preserve"> 10 = 6 mod 8</w:t>
            </w:r>
          </w:p>
        </w:tc>
      </w:tr>
      <w:tr w:rsidR="00A32787" w14:paraId="2DB8CC9A" w14:textId="77777777" w:rsidTr="00023E78">
        <w:tc>
          <w:tcPr>
            <w:cnfStyle w:val="001000000000" w:firstRow="0" w:lastRow="0" w:firstColumn="1" w:lastColumn="0" w:oddVBand="0" w:evenVBand="0" w:oddHBand="0" w:evenHBand="0" w:firstRowFirstColumn="0" w:firstRowLastColumn="0" w:lastRowFirstColumn="0" w:lastRowLastColumn="0"/>
            <w:tcW w:w="1084" w:type="dxa"/>
          </w:tcPr>
          <w:p w14:paraId="3560597C" w14:textId="77777777" w:rsidR="00A32787" w:rsidRDefault="00A32787" w:rsidP="00B8616D">
            <w:pPr>
              <w:jc w:val="center"/>
            </w:pPr>
            <w:r w:rsidRPr="002908E8">
              <w:rPr>
                <w:highlight w:val="yellow"/>
              </w:rPr>
              <w:t>11</w:t>
            </w:r>
          </w:p>
        </w:tc>
        <w:tc>
          <w:tcPr>
            <w:tcW w:w="891" w:type="dxa"/>
          </w:tcPr>
          <w:p w14:paraId="4C55BCB1"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1260" w:type="dxa"/>
          </w:tcPr>
          <w:p w14:paraId="1034B98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856E7F">
              <w:t>1</w:t>
            </w:r>
          </w:p>
        </w:tc>
        <w:tc>
          <w:tcPr>
            <w:tcW w:w="1890" w:type="dxa"/>
          </w:tcPr>
          <w:p w14:paraId="51BF3B9A"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856E7F">
              <w:rPr>
                <w:highlight w:val="yellow"/>
              </w:rPr>
              <w:t>1</w:t>
            </w:r>
          </w:p>
        </w:tc>
        <w:tc>
          <w:tcPr>
            <w:tcW w:w="1895" w:type="dxa"/>
          </w:tcPr>
          <w:p w14:paraId="305E5392" w14:textId="1242471B" w:rsidR="00A32787" w:rsidRDefault="002C7938" w:rsidP="00B8616D">
            <w:pPr>
              <w:cnfStyle w:val="000000000000" w:firstRow="0" w:lastRow="0" w:firstColumn="0" w:lastColumn="0" w:oddVBand="0" w:evenVBand="0" w:oddHBand="0" w:evenHBand="0" w:firstRowFirstColumn="0" w:firstRowLastColumn="0" w:lastRowFirstColumn="0" w:lastRowLastColumn="0"/>
            </w:pPr>
            <w:r>
              <w:t>3</w:t>
            </w:r>
            <w:r w:rsidR="00A32787">
              <w:t xml:space="preserve"> </w:t>
            </w:r>
            <w:r w:rsidR="00023E78">
              <w:t>*</w:t>
            </w:r>
            <w:r w:rsidR="00A32787">
              <w:t xml:space="preserve"> 11 = 1 mod 8</w:t>
            </w:r>
          </w:p>
        </w:tc>
      </w:tr>
    </w:tbl>
    <w:p w14:paraId="258DEB24" w14:textId="77777777" w:rsidR="00A32787" w:rsidRPr="002908E8" w:rsidRDefault="00A32787" w:rsidP="00A32787">
      <w:pPr>
        <w:rPr>
          <w:sz w:val="18"/>
          <w:szCs w:val="18"/>
        </w:rPr>
      </w:pPr>
    </w:p>
    <w:p w14:paraId="50828A96" w14:textId="2977E022" w:rsidR="00A32787" w:rsidRDefault="00A32787" w:rsidP="00A32787">
      <w:r w:rsidRPr="00214501">
        <w:rPr>
          <w:i/>
          <w:iCs/>
          <w:sz w:val="18"/>
          <w:szCs w:val="18"/>
        </w:rPr>
        <w:t xml:space="preserve">Figure </w:t>
      </w:r>
      <w:r>
        <w:rPr>
          <w:i/>
          <w:iCs/>
          <w:sz w:val="18"/>
          <w:szCs w:val="18"/>
        </w:rPr>
        <w:t>7</w:t>
      </w:r>
      <w:r w:rsidRPr="00214501">
        <w:rPr>
          <w:i/>
          <w:iCs/>
          <w:sz w:val="18"/>
          <w:szCs w:val="18"/>
        </w:rPr>
        <w:t>.</w:t>
      </w:r>
      <w:r>
        <w:rPr>
          <w:i/>
          <w:iCs/>
          <w:sz w:val="18"/>
          <w:szCs w:val="18"/>
        </w:rPr>
        <w:t xml:space="preserve"> Finding the multiplicative inverse of </w:t>
      </w:r>
      <w:r w:rsidR="0070398D">
        <w:rPr>
          <w:i/>
          <w:iCs/>
          <w:sz w:val="18"/>
          <w:szCs w:val="18"/>
        </w:rPr>
        <w:t>3</w:t>
      </w:r>
      <w:r>
        <w:rPr>
          <w:i/>
          <w:iCs/>
          <w:sz w:val="18"/>
          <w:szCs w:val="18"/>
        </w:rPr>
        <w:t xml:space="preserve"> in the group of integers modulo 8</w:t>
      </w:r>
    </w:p>
    <w:p w14:paraId="50C76F39" w14:textId="00144A4E" w:rsidR="00BB4D09" w:rsidRDefault="007C417A" w:rsidP="00A32787">
      <w:r>
        <w:t xml:space="preserve">Having selected her encryption exponent, in steps 6 and 7 </w:t>
      </w:r>
      <w:r w:rsidR="00A32787">
        <w:t xml:space="preserve">Alice transmits </w:t>
      </w:r>
      <w:r>
        <w:t>it</w:t>
      </w:r>
      <w:r w:rsidR="00B50CFC">
        <w:t>,</w:t>
      </w:r>
      <w:r>
        <w:t xml:space="preserve"> along with the modulus</w:t>
      </w:r>
      <w:r w:rsidR="00B50CFC">
        <w:t xml:space="preserve">—which </w:t>
      </w:r>
      <w:r>
        <w:t xml:space="preserve">together comprise </w:t>
      </w:r>
      <w:r w:rsidR="00A32787">
        <w:t xml:space="preserve">her public key </w:t>
      </w:r>
      <w:r w:rsidR="00A32787" w:rsidRPr="009505C8">
        <w:rPr>
          <w:i/>
          <w:iCs/>
        </w:rPr>
        <w:t>(e,</w:t>
      </w:r>
      <w:r w:rsidR="009B109D">
        <w:rPr>
          <w:i/>
          <w:iCs/>
        </w:rPr>
        <w:t xml:space="preserve"> </w:t>
      </w:r>
      <w:r w:rsidR="00A32787" w:rsidRPr="009505C8">
        <w:rPr>
          <w:i/>
          <w:iCs/>
        </w:rPr>
        <w:t>n)</w:t>
      </w:r>
      <w:r w:rsidR="00B50CFC">
        <w:t xml:space="preserve">—to </w:t>
      </w:r>
      <w:r w:rsidR="00A32787">
        <w:t>Bob</w:t>
      </w:r>
      <w:r w:rsidR="0070398D">
        <w:t xml:space="preserve">, </w:t>
      </w:r>
      <w:r w:rsidR="00A32787">
        <w:t xml:space="preserve">which Bob </w:t>
      </w:r>
      <w:r w:rsidR="0070398D">
        <w:t xml:space="preserve">can then </w:t>
      </w:r>
      <w:r w:rsidR="009B109D">
        <w:t>use</w:t>
      </w:r>
      <w:r w:rsidR="00FD0E07">
        <w:t xml:space="preserve"> </w:t>
      </w:r>
      <w:r w:rsidR="00A32787">
        <w:t>to encrypt message</w:t>
      </w:r>
      <w:r w:rsidR="0070398D">
        <w:t>s to Alice.</w:t>
      </w:r>
    </w:p>
    <w:p w14:paraId="68B2910C" w14:textId="0FD4BB2D" w:rsidR="00EB7930" w:rsidRPr="006E3301" w:rsidRDefault="009B109D" w:rsidP="00803CE9">
      <w:r>
        <w:t xml:space="preserve">In step </w:t>
      </w:r>
      <w:r w:rsidR="00963746">
        <w:t xml:space="preserve">8, Alice chooses her decryption exponent </w:t>
      </w:r>
      <w:r w:rsidR="00963746" w:rsidRPr="00963746">
        <w:rPr>
          <w:i/>
          <w:iCs/>
        </w:rPr>
        <w:t>d</w:t>
      </w:r>
      <w:r w:rsidR="00963746">
        <w:t>.</w:t>
      </w:r>
      <w:r w:rsidR="00FD0E07">
        <w:t xml:space="preserve"> </w:t>
      </w:r>
      <w:r w:rsidR="004C49DF">
        <w:t xml:space="preserve">A suitable </w:t>
      </w:r>
      <w:r w:rsidR="004C49DF" w:rsidRPr="0011079F">
        <w:rPr>
          <w:i/>
          <w:iCs/>
        </w:rPr>
        <w:t>d</w:t>
      </w:r>
      <w:r w:rsidR="004C49DF">
        <w:t xml:space="preserve"> must be greater than </w:t>
      </w:r>
      <w:r w:rsidR="004C49DF" w:rsidRPr="0011079F">
        <w:rPr>
          <w:i/>
          <w:iCs/>
        </w:rPr>
        <w:t>e</w:t>
      </w:r>
      <w:r w:rsidR="0011079F">
        <w:t xml:space="preserve">, and </w:t>
      </w:r>
      <w:r w:rsidR="005F75B5">
        <w:t xml:space="preserve">it </w:t>
      </w:r>
      <w:r w:rsidR="0011079F">
        <w:t xml:space="preserve">must be the multiplicative inverse of </w:t>
      </w:r>
      <w:r w:rsidR="0011079F" w:rsidRPr="0011079F">
        <w:rPr>
          <w:i/>
          <w:iCs/>
        </w:rPr>
        <w:t>e</w:t>
      </w:r>
      <w:r w:rsidR="0011079F">
        <w:t xml:space="preserve"> in the group of integers modulo </w:t>
      </w:r>
      <w:r w:rsidR="0011079F" w:rsidRPr="0011079F">
        <w:rPr>
          <w:i/>
          <w:iCs/>
        </w:rPr>
        <w:t>t(n)</w:t>
      </w:r>
      <w:r w:rsidR="007E04FA">
        <w:t xml:space="preserve">; that is, it must satisfy the equation </w:t>
      </w:r>
      <w:r w:rsidR="007E04FA" w:rsidRPr="007E04FA">
        <w:rPr>
          <w:i/>
          <w:iCs/>
        </w:rPr>
        <w:t>e * d = 1 mod t(n)</w:t>
      </w:r>
      <w:r w:rsidR="007E04FA">
        <w:t>.</w:t>
      </w:r>
      <w:r w:rsidR="0011079F">
        <w:rPr>
          <w:rStyle w:val="FootnoteReference"/>
        </w:rPr>
        <w:footnoteReference w:id="33"/>
      </w:r>
      <w:r w:rsidR="00D17DC7">
        <w:t xml:space="preserve"> Looking at the </w:t>
      </w:r>
      <w:r w:rsidR="005C670A">
        <w:t xml:space="preserve">first and fourth </w:t>
      </w:r>
      <w:r w:rsidR="00D17DC7">
        <w:t xml:space="preserve">columns in </w:t>
      </w:r>
      <w:r w:rsidR="00D17DC7" w:rsidRPr="00D17DC7">
        <w:rPr>
          <w:i/>
          <w:iCs/>
        </w:rPr>
        <w:t>Figure 7</w:t>
      </w:r>
      <w:r w:rsidR="00D17DC7">
        <w:t xml:space="preserve">, we see that 11 </w:t>
      </w:r>
      <w:r w:rsidR="00563125">
        <w:t xml:space="preserve">is the </w:t>
      </w:r>
      <w:r w:rsidR="00BA6A9E">
        <w:t xml:space="preserve">only </w:t>
      </w:r>
      <w:r w:rsidR="00563125">
        <w:t xml:space="preserve">value </w:t>
      </w:r>
      <w:r w:rsidR="00AE0E8D">
        <w:t>meets these criteria</w:t>
      </w:r>
      <w:r w:rsidR="00D17DC7">
        <w:t>.</w:t>
      </w:r>
      <w:r w:rsidR="00EB7930">
        <w:rPr>
          <w:rStyle w:val="FootnoteReference"/>
        </w:rPr>
        <w:footnoteReference w:id="34"/>
      </w:r>
    </w:p>
    <w:p w14:paraId="4DE214E0" w14:textId="3077604C" w:rsidR="00A32787" w:rsidRDefault="00A32787" w:rsidP="00A32787">
      <w:r>
        <w:t xml:space="preserve">But where does this leave Eve? Eve has observed the value of the encryption key </w:t>
      </w:r>
      <w:r w:rsidRPr="0039307E">
        <w:rPr>
          <w:i/>
          <w:iCs/>
        </w:rPr>
        <w:t>(e,</w:t>
      </w:r>
      <w:r w:rsidR="00AB3E63">
        <w:rPr>
          <w:i/>
          <w:iCs/>
        </w:rPr>
        <w:t xml:space="preserve"> </w:t>
      </w:r>
      <w:r>
        <w:rPr>
          <w:i/>
          <w:iCs/>
        </w:rPr>
        <w:t>n</w:t>
      </w:r>
      <w:r w:rsidRPr="0039307E">
        <w:rPr>
          <w:i/>
          <w:iCs/>
        </w:rPr>
        <w:t>)</w:t>
      </w:r>
      <w:r>
        <w:t xml:space="preserve"> and the ciphertext. But she has not observed the prime factors </w:t>
      </w:r>
      <w:r w:rsidRPr="001F0250">
        <w:rPr>
          <w:i/>
          <w:iCs/>
        </w:rPr>
        <w:t>p</w:t>
      </w:r>
      <w:r>
        <w:t xml:space="preserve"> and </w:t>
      </w:r>
      <w:r w:rsidRPr="00525750">
        <w:rPr>
          <w:i/>
          <w:iCs/>
        </w:rPr>
        <w:t>q</w:t>
      </w:r>
      <w:r>
        <w:t xml:space="preserve">, and therefore cannot efficiently compute the totient </w:t>
      </w:r>
      <w:r w:rsidRPr="001F0250">
        <w:rPr>
          <w:i/>
          <w:iCs/>
        </w:rPr>
        <w:t>t</w:t>
      </w:r>
      <w:r>
        <w:rPr>
          <w:i/>
          <w:iCs/>
        </w:rPr>
        <w:t>(n)</w:t>
      </w:r>
      <w:r>
        <w:t xml:space="preserve">. Without </w:t>
      </w:r>
      <w:r w:rsidRPr="00A17BAA">
        <w:rPr>
          <w:i/>
          <w:iCs/>
        </w:rPr>
        <w:t>t</w:t>
      </w:r>
      <w:r>
        <w:rPr>
          <w:i/>
          <w:iCs/>
        </w:rPr>
        <w:t>(n)</w:t>
      </w:r>
      <w:r>
        <w:t xml:space="preserve">, Eve cannot derive the private exponent </w:t>
      </w:r>
      <w:r w:rsidRPr="001F0250">
        <w:rPr>
          <w:i/>
          <w:iCs/>
        </w:rPr>
        <w:t>d</w:t>
      </w:r>
      <w:r>
        <w:t xml:space="preserve"> of the decryption key </w:t>
      </w:r>
      <w:r w:rsidRPr="003D2BE3">
        <w:rPr>
          <w:i/>
          <w:iCs/>
        </w:rPr>
        <w:t>(d,</w:t>
      </w:r>
      <w:r w:rsidR="00AB3E63">
        <w:rPr>
          <w:i/>
          <w:iCs/>
        </w:rPr>
        <w:t xml:space="preserve"> </w:t>
      </w:r>
      <w:r w:rsidRPr="003D2BE3">
        <w:rPr>
          <w:i/>
          <w:iCs/>
        </w:rPr>
        <w:t>n)</w:t>
      </w:r>
      <w:r>
        <w:t xml:space="preserve"> and break the encryption.</w:t>
      </w:r>
    </w:p>
    <w:p w14:paraId="7547BB59" w14:textId="62512C9E" w:rsidR="00A32787" w:rsidRDefault="00A32787" w:rsidP="00A32787">
      <w:r>
        <w:lastRenderedPageBreak/>
        <w:t xml:space="preserve">The reason Eve cannot efficiently compute the totient </w:t>
      </w:r>
      <w:r w:rsidRPr="00525750">
        <w:rPr>
          <w:i/>
          <w:iCs/>
        </w:rPr>
        <w:t>t</w:t>
      </w:r>
      <w:r>
        <w:rPr>
          <w:i/>
          <w:iCs/>
        </w:rPr>
        <w:t>(n)</w:t>
      </w:r>
      <w:r>
        <w:t xml:space="preserve"> is because there is no known, </w:t>
      </w:r>
      <w:r w:rsidRPr="00F81BC1">
        <w:t>efficient</w:t>
      </w:r>
      <w:r>
        <w:t xml:space="preserve"> way to derive the prime factors of large, semiprime integers. </w:t>
      </w:r>
      <w:r w:rsidR="00E00FA5">
        <w:t>In the context of the present example, t</w:t>
      </w:r>
      <w:r>
        <w:t xml:space="preserve">his means that given the </w:t>
      </w:r>
      <w:r w:rsidR="00F121BC">
        <w:t>modulus</w:t>
      </w:r>
      <w:r>
        <w:t xml:space="preserve"> </w:t>
      </w:r>
      <w:r w:rsidRPr="008A4D07">
        <w:rPr>
          <w:i/>
          <w:iCs/>
        </w:rPr>
        <w:t>n</w:t>
      </w:r>
      <w:r>
        <w:t xml:space="preserve"> (15), Eve must determine that its factors are </w:t>
      </w:r>
      <w:r w:rsidRPr="008A4D07">
        <w:rPr>
          <w:i/>
          <w:iCs/>
        </w:rPr>
        <w:t>p</w:t>
      </w:r>
      <w:r>
        <w:t xml:space="preserve"> (3) and </w:t>
      </w:r>
      <w:r w:rsidRPr="008A4D07">
        <w:rPr>
          <w:i/>
          <w:iCs/>
        </w:rPr>
        <w:t>q</w:t>
      </w:r>
      <w:r>
        <w:t xml:space="preserve"> (5) in order to break the encryption.</w:t>
      </w:r>
      <w:r>
        <w:rPr>
          <w:rStyle w:val="FootnoteReference"/>
        </w:rPr>
        <w:footnoteReference w:id="35"/>
      </w:r>
      <w:r>
        <w:t xml:space="preserve"> This is known as the </w:t>
      </w:r>
      <w:r w:rsidRPr="00722EDB">
        <w:rPr>
          <w:i/>
          <w:iCs/>
        </w:rPr>
        <w:t>integer factorization problem</w:t>
      </w:r>
      <w:r>
        <w:t>.</w:t>
      </w:r>
    </w:p>
    <w:p w14:paraId="77BCF6F2" w14:textId="6EA98898" w:rsidR="00DA2903" w:rsidRDefault="0078290A" w:rsidP="00DA2903">
      <w:pPr>
        <w:pStyle w:val="Heading1"/>
      </w:pPr>
      <w:r>
        <w:t>Computational Security</w:t>
      </w:r>
    </w:p>
    <w:p w14:paraId="08E793F2" w14:textId="3BAAA53F" w:rsidR="00A32787" w:rsidRDefault="00A32787" w:rsidP="00A32787">
      <w:r>
        <w:t xml:space="preserve">The public-key schemes </w:t>
      </w:r>
      <w:r w:rsidR="00C408B1">
        <w:t xml:space="preserve">described thus far </w:t>
      </w:r>
      <w:r>
        <w:t xml:space="preserve">share the property that the computations required by Alice and Bob to send each other messages securely—identifying large primes, computing greatest common divisors, </w:t>
      </w:r>
      <w:r w:rsidR="00112C7B">
        <w:t>computing</w:t>
      </w:r>
      <w:r>
        <w:t xml:space="preserve"> multiplicative inverses and integer exponentiation—</w:t>
      </w:r>
      <w:r w:rsidR="00D41A1D">
        <w:t xml:space="preserve">can be done </w:t>
      </w:r>
      <w:r w:rsidR="000D3BAC">
        <w:t xml:space="preserve">relatively </w:t>
      </w:r>
      <w:r w:rsidR="00D41A1D">
        <w:t>inexpensively</w:t>
      </w:r>
      <w:r>
        <w:t xml:space="preserve">; whereas the computations required for Eve to defeat these schemes—computing </w:t>
      </w:r>
      <w:r w:rsidRPr="00E556BA">
        <w:t>discrete log</w:t>
      </w:r>
      <w:r>
        <w:t>arithms</w:t>
      </w:r>
      <w:r w:rsidRPr="00E556BA">
        <w:t xml:space="preserve"> </w:t>
      </w:r>
      <w:r>
        <w:t xml:space="preserve">and factoring </w:t>
      </w:r>
      <w:r w:rsidR="00AA41BA">
        <w:t xml:space="preserve">large </w:t>
      </w:r>
      <w:r>
        <w:t>integers—</w:t>
      </w:r>
      <w:r w:rsidR="00D52B19">
        <w:t>can</w:t>
      </w:r>
      <w:r>
        <w:t>not.</w:t>
      </w:r>
      <w:r w:rsidR="00091380">
        <w:t xml:space="preserve"> </w:t>
      </w:r>
      <w:r w:rsidR="00BA6638">
        <w:t>I</w:t>
      </w:r>
      <w:r>
        <w:t xml:space="preserve">t is on this </w:t>
      </w:r>
      <w:r w:rsidR="00657C11">
        <w:t>asymmetry</w:t>
      </w:r>
      <w:r w:rsidR="001D41BA">
        <w:t xml:space="preserve">, or </w:t>
      </w:r>
      <w:r w:rsidR="001D41BA" w:rsidRPr="001D41BA">
        <w:rPr>
          <w:i/>
          <w:iCs/>
        </w:rPr>
        <w:t>one-</w:t>
      </w:r>
      <w:proofErr w:type="spellStart"/>
      <w:r w:rsidR="001D41BA" w:rsidRPr="001D41BA">
        <w:rPr>
          <w:i/>
          <w:iCs/>
        </w:rPr>
        <w:t>wayness</w:t>
      </w:r>
      <w:proofErr w:type="spellEnd"/>
      <w:r w:rsidR="001D41BA">
        <w:t xml:space="preserve">, </w:t>
      </w:r>
      <w:r>
        <w:t>that the efficacy of public-key cryptosystems relies.</w:t>
      </w:r>
    </w:p>
    <w:p w14:paraId="50188196" w14:textId="5F1D2ED9" w:rsidR="006B003E" w:rsidRDefault="00BA6638" w:rsidP="00A32787">
      <w:r>
        <w:t xml:space="preserve">As such, these </w:t>
      </w:r>
      <w:r w:rsidR="00D41A1D">
        <w:t xml:space="preserve">schemes are secure </w:t>
      </w:r>
      <w:r w:rsidR="000D1B86">
        <w:t xml:space="preserve">only </w:t>
      </w:r>
      <w:r w:rsidR="00D41A1D">
        <w:t xml:space="preserve">to the extent that they </w:t>
      </w:r>
      <w:r w:rsidR="00A07EEF">
        <w:t xml:space="preserve">are </w:t>
      </w:r>
      <w:r w:rsidR="00853A1E">
        <w:t xml:space="preserve">too </w:t>
      </w:r>
      <w:r w:rsidR="00D41A1D">
        <w:t xml:space="preserve">computationally </w:t>
      </w:r>
      <w:r w:rsidR="00853A1E">
        <w:t xml:space="preserve">expensive </w:t>
      </w:r>
      <w:r w:rsidR="00D4449E">
        <w:t xml:space="preserve">to be feasible </w:t>
      </w:r>
      <w:r w:rsidR="00853A1E">
        <w:t>for would-be attackers</w:t>
      </w:r>
      <w:r w:rsidR="00262750">
        <w:t>.</w:t>
      </w:r>
      <w:r w:rsidR="0012550F">
        <w:t xml:space="preserve"> </w:t>
      </w:r>
      <w:r w:rsidR="00262750">
        <w:t>B</w:t>
      </w:r>
      <w:r w:rsidR="002540B9">
        <w:t>ut</w:t>
      </w:r>
      <w:r w:rsidR="00262750">
        <w:t>, given unlimited time and/or computing resources,</w:t>
      </w:r>
      <w:r w:rsidR="002540B9">
        <w:t xml:space="preserve"> </w:t>
      </w:r>
      <w:r w:rsidR="0010013A">
        <w:t xml:space="preserve">they are </w:t>
      </w:r>
      <w:r w:rsidR="0073216E">
        <w:t>not unbreakable</w:t>
      </w:r>
      <w:r w:rsidR="003F1253">
        <w:t>; w</w:t>
      </w:r>
      <w:r w:rsidR="002540B9">
        <w:t xml:space="preserve">ith enough </w:t>
      </w:r>
      <w:r w:rsidR="00A74C73">
        <w:t>of one or the other or both</w:t>
      </w:r>
      <w:r w:rsidR="002540B9">
        <w:t xml:space="preserve">, </w:t>
      </w:r>
      <w:r w:rsidR="0010013A">
        <w:t xml:space="preserve">an exhaustive search of the </w:t>
      </w:r>
      <w:proofErr w:type="spellStart"/>
      <w:r w:rsidR="0010013A">
        <w:t>keyspace</w:t>
      </w:r>
      <w:proofErr w:type="spellEnd"/>
      <w:r w:rsidR="00A74C73">
        <w:t xml:space="preserve">—what is known as a </w:t>
      </w:r>
      <w:r w:rsidR="00A74C73" w:rsidRPr="00A74C73">
        <w:rPr>
          <w:i/>
          <w:iCs/>
        </w:rPr>
        <w:t>brute-force</w:t>
      </w:r>
      <w:r w:rsidR="00A74C73">
        <w:t xml:space="preserve"> attack—will eventually yield the </w:t>
      </w:r>
      <w:r w:rsidR="006B003E">
        <w:t>correct</w:t>
      </w:r>
      <w:r w:rsidR="00A74C73">
        <w:t xml:space="preserve"> key.</w:t>
      </w:r>
    </w:p>
    <w:p w14:paraId="6FE36CCB" w14:textId="6D4365AB" w:rsidR="00A74C73" w:rsidRDefault="006B003E" w:rsidP="00A32787">
      <w:r>
        <w:t xml:space="preserve">Given this </w:t>
      </w:r>
      <w:r w:rsidR="00EA26D2">
        <w:t xml:space="preserve">mainly </w:t>
      </w:r>
      <w:r>
        <w:t xml:space="preserve">theoretical limitation, these schemes are </w:t>
      </w:r>
      <w:r w:rsidR="00F514E2">
        <w:t xml:space="preserve">therefore </w:t>
      </w:r>
      <w:r>
        <w:t xml:space="preserve">not </w:t>
      </w:r>
      <w:r w:rsidRPr="006B003E">
        <w:rPr>
          <w:i/>
          <w:iCs/>
        </w:rPr>
        <w:t>unconditionally</w:t>
      </w:r>
      <w:r>
        <w:t xml:space="preserve"> secure; rather, they are </w:t>
      </w:r>
      <w:r w:rsidRPr="006B003E">
        <w:rPr>
          <w:i/>
          <w:iCs/>
        </w:rPr>
        <w:t>computationally</w:t>
      </w:r>
      <w:r>
        <w:t xml:space="preserve"> secure, and</w:t>
      </w:r>
      <w:r w:rsidR="007A0853">
        <w:t xml:space="preserve"> </w:t>
      </w:r>
      <w:r w:rsidR="00D9734D">
        <w:t>may</w:t>
      </w:r>
      <w:r>
        <w:t xml:space="preserve"> someday </w:t>
      </w:r>
      <w:r w:rsidR="00211291">
        <w:t xml:space="preserve">wither </w:t>
      </w:r>
      <w:r w:rsidR="00416825">
        <w:t>under attack from</w:t>
      </w:r>
      <w:r w:rsidR="00247C12">
        <w:t xml:space="preserve"> ever</w:t>
      </w:r>
      <w:r w:rsidR="00416825">
        <w:t xml:space="preserve"> more </w:t>
      </w:r>
      <w:r w:rsidR="00311D66">
        <w:t>powerful computers that are capable of reducing search</w:t>
      </w:r>
      <w:r w:rsidR="009C109F">
        <w:t>es</w:t>
      </w:r>
      <w:r w:rsidR="00311D66">
        <w:t xml:space="preserve"> of the entire </w:t>
      </w:r>
      <w:proofErr w:type="spellStart"/>
      <w:r w:rsidR="00311D66">
        <w:t>keyspace</w:t>
      </w:r>
      <w:proofErr w:type="spellEnd"/>
      <w:r w:rsidR="00311D66" w:rsidRPr="00DC3025">
        <w:t xml:space="preserve"> </w:t>
      </w:r>
      <w:r w:rsidR="00311D66">
        <w:t xml:space="preserve">to a reasonable amount of time, and/or </w:t>
      </w:r>
      <w:r>
        <w:t>analytical techniques</w:t>
      </w:r>
      <w:r w:rsidR="00EA26D2">
        <w:t xml:space="preserve"> that have not yet been discovered</w:t>
      </w:r>
      <w:r w:rsidR="00DC3025">
        <w:t>.</w:t>
      </w:r>
      <w:r w:rsidR="002D6DBC">
        <w:rPr>
          <w:rStyle w:val="FootnoteReference"/>
        </w:rPr>
        <w:footnoteReference w:id="36"/>
      </w:r>
      <w:r w:rsidR="00DC3025">
        <w:t xml:space="preserve"> In </w:t>
      </w:r>
      <w:r w:rsidR="003E01A3">
        <w:t xml:space="preserve">fact </w:t>
      </w:r>
      <w:r w:rsidR="00B241AC">
        <w:t xml:space="preserve">progress on both fronts has been made </w:t>
      </w:r>
      <w:r w:rsidR="008C35A8">
        <w:t xml:space="preserve">in the last </w:t>
      </w:r>
      <w:r w:rsidR="003E01A3">
        <w:t>half</w:t>
      </w:r>
      <w:r w:rsidR="008C35A8">
        <w:t>-</w:t>
      </w:r>
      <w:r w:rsidR="003E01A3">
        <w:t>century</w:t>
      </w:r>
      <w:r w:rsidR="00DC3025">
        <w:t xml:space="preserve">, </w:t>
      </w:r>
      <w:r w:rsidR="003E662D">
        <w:t xml:space="preserve">and because of this </w:t>
      </w:r>
      <w:r w:rsidR="00DC3025">
        <w:t xml:space="preserve">the </w:t>
      </w:r>
      <w:r w:rsidR="002D6DBC">
        <w:t xml:space="preserve">recommended </w:t>
      </w:r>
      <w:r w:rsidR="00DC3025">
        <w:t>key-lengths for RSA have increased several</w:t>
      </w:r>
      <w:r w:rsidR="00D05021">
        <w:t xml:space="preserve">-fold </w:t>
      </w:r>
      <w:r w:rsidR="005341ED">
        <w:t xml:space="preserve">over the years </w:t>
      </w:r>
      <w:r w:rsidR="00DC3025">
        <w:t xml:space="preserve">to </w:t>
      </w:r>
      <w:r w:rsidR="0080648F">
        <w:t xml:space="preserve">keep it </w:t>
      </w:r>
      <w:r w:rsidR="00CA6DBF">
        <w:t xml:space="preserve">apace </w:t>
      </w:r>
      <w:r w:rsidR="004E4F0F">
        <w:t>it</w:t>
      </w:r>
      <w:r w:rsidR="00CA6DBF">
        <w:t>.</w:t>
      </w:r>
    </w:p>
    <w:p w14:paraId="2306D8C8" w14:textId="6A1EC643" w:rsidR="00C428BB" w:rsidRDefault="000B3642" w:rsidP="000B3642">
      <w:pPr>
        <w:pStyle w:val="Heading1"/>
      </w:pPr>
      <w:r>
        <w:t xml:space="preserve">RSA </w:t>
      </w:r>
      <w:r w:rsidR="0087359A">
        <w:t xml:space="preserve">as an Alternative to </w:t>
      </w:r>
      <w:r>
        <w:t>DH</w:t>
      </w:r>
    </w:p>
    <w:p w14:paraId="5C7AFFCD" w14:textId="44F6089D" w:rsidR="00A27BF6" w:rsidRDefault="00EC4A18" w:rsidP="00A27BF6">
      <w:r>
        <w:t>One</w:t>
      </w:r>
      <w:r w:rsidR="00E73071">
        <w:t xml:space="preserve"> </w:t>
      </w:r>
      <w:r w:rsidR="008C7283">
        <w:t>interesting</w:t>
      </w:r>
      <w:r w:rsidR="00E73071">
        <w:t xml:space="preserve"> </w:t>
      </w:r>
      <w:r w:rsidR="00BC5462">
        <w:t>consequence</w:t>
      </w:r>
      <w:r w:rsidR="00E73071">
        <w:t xml:space="preserve"> of </w:t>
      </w:r>
      <w:r w:rsidR="00BC5462">
        <w:t xml:space="preserve">the </w:t>
      </w:r>
      <w:r>
        <w:t>advent</w:t>
      </w:r>
      <w:r w:rsidR="00BC5462">
        <w:t xml:space="preserve"> of </w:t>
      </w:r>
      <w:r w:rsidR="003F6C56">
        <w:t xml:space="preserve">RSA </w:t>
      </w:r>
      <w:r>
        <w:t>wa</w:t>
      </w:r>
      <w:r w:rsidR="00F55CB6">
        <w:t>s</w:t>
      </w:r>
      <w:r w:rsidR="003F6C56">
        <w:t xml:space="preserve"> </w:t>
      </w:r>
      <w:r w:rsidR="00210000">
        <w:t xml:space="preserve">its </w:t>
      </w:r>
      <w:r w:rsidR="00571D11">
        <w:t>potential</w:t>
      </w:r>
      <w:r w:rsidR="005700A1">
        <w:t xml:space="preserve"> to replace </w:t>
      </w:r>
      <w:r w:rsidR="003F6C56">
        <w:t>DH</w:t>
      </w:r>
      <w:r w:rsidR="00F60283">
        <w:t xml:space="preserve"> as a key-exchange mechanism</w:t>
      </w:r>
      <w:r w:rsidR="000D45E8">
        <w:t xml:space="preserve">. </w:t>
      </w:r>
      <w:r w:rsidR="00DD2FD7">
        <w:t xml:space="preserve">With </w:t>
      </w:r>
      <w:r w:rsidR="00A27BF6">
        <w:t>RSA encryption</w:t>
      </w:r>
      <w:r w:rsidR="008B0B76">
        <w:t>,</w:t>
      </w:r>
      <w:r w:rsidR="00A27BF6">
        <w:t xml:space="preserve"> </w:t>
      </w:r>
      <w:r w:rsidR="00331A2D">
        <w:t xml:space="preserve">two </w:t>
      </w:r>
      <w:r w:rsidR="005577AA">
        <w:t>parties</w:t>
      </w:r>
      <w:r w:rsidR="00A27BF6">
        <w:t xml:space="preserve"> now </w:t>
      </w:r>
      <w:r w:rsidR="00266FA9">
        <w:t>ha</w:t>
      </w:r>
      <w:r w:rsidR="00DE2EC3">
        <w:t>d</w:t>
      </w:r>
      <w:r w:rsidR="00A27BF6">
        <w:t xml:space="preserve"> the ability to exchange symmetric keys securely, rather than derive them </w:t>
      </w:r>
      <w:r w:rsidR="00B94353">
        <w:t xml:space="preserve">independently </w:t>
      </w:r>
      <w:r w:rsidR="00A27BF6">
        <w:t xml:space="preserve">in the manner </w:t>
      </w:r>
      <w:r w:rsidR="00613E36">
        <w:t>specified</w:t>
      </w:r>
      <w:r w:rsidR="00BB3FED">
        <w:t xml:space="preserve"> by</w:t>
      </w:r>
      <w:r w:rsidR="00A27BF6">
        <w:t xml:space="preserve"> DH. </w:t>
      </w:r>
      <w:r w:rsidR="00DD2FD7">
        <w:t xml:space="preserve">But </w:t>
      </w:r>
      <w:r w:rsidR="00A27BF6">
        <w:t xml:space="preserve">if RSA </w:t>
      </w:r>
      <w:r w:rsidR="00F20F8E">
        <w:t>provide</w:t>
      </w:r>
      <w:r w:rsidR="006D67C8">
        <w:t>d</w:t>
      </w:r>
      <w:r w:rsidR="00F20F8E">
        <w:t xml:space="preserve"> </w:t>
      </w:r>
      <w:r w:rsidR="00A27BF6">
        <w:t xml:space="preserve">encryption, </w:t>
      </w:r>
      <w:r w:rsidR="00F050C2">
        <w:t>w</w:t>
      </w:r>
      <w:r w:rsidR="00A27BF6">
        <w:t xml:space="preserve">hy </w:t>
      </w:r>
      <w:r w:rsidR="0009596F">
        <w:t>d</w:t>
      </w:r>
      <w:r w:rsidR="00B41BE9">
        <w:t>id</w:t>
      </w:r>
      <w:r w:rsidR="00A27BF6">
        <w:t xml:space="preserve"> </w:t>
      </w:r>
      <w:r w:rsidR="00B52F59">
        <w:t xml:space="preserve">we </w:t>
      </w:r>
      <w:r w:rsidR="00A27BF6">
        <w:t xml:space="preserve">need symmetric </w:t>
      </w:r>
      <w:r w:rsidR="00AC3B00">
        <w:t xml:space="preserve">encryption </w:t>
      </w:r>
      <w:r w:rsidR="00A27BF6">
        <w:t>keys at all</w:t>
      </w:r>
      <w:r w:rsidR="00B91AEB">
        <w:t xml:space="preserve"> anymore</w:t>
      </w:r>
      <w:r w:rsidR="00642C1F">
        <w:t>,</w:t>
      </w:r>
      <w:r w:rsidR="00A27BF6">
        <w:t xml:space="preserve"> never mind </w:t>
      </w:r>
      <w:r w:rsidR="00642C1F">
        <w:t xml:space="preserve">the ability </w:t>
      </w:r>
      <w:r w:rsidR="00A27BF6">
        <w:t>to exchange them?</w:t>
      </w:r>
    </w:p>
    <w:p w14:paraId="6714D03D" w14:textId="06381D87" w:rsidR="00F4051B" w:rsidRDefault="00DD2FD7" w:rsidP="00F4051B">
      <w:r>
        <w:t>T</w:t>
      </w:r>
      <w:r w:rsidR="00CF7E3A">
        <w:t xml:space="preserve">he short answer is that public-key encryption is </w:t>
      </w:r>
      <w:r w:rsidR="0053393F">
        <w:t xml:space="preserve">much more </w:t>
      </w:r>
      <w:r w:rsidR="00CF7E3A">
        <w:t xml:space="preserve">computationally </w:t>
      </w:r>
      <w:r w:rsidR="00495057">
        <w:t xml:space="preserve">expensive </w:t>
      </w:r>
      <w:r w:rsidR="0053393F">
        <w:t xml:space="preserve">than </w:t>
      </w:r>
      <w:r w:rsidR="00495057">
        <w:t xml:space="preserve">its </w:t>
      </w:r>
      <w:r w:rsidR="00CF7E3A">
        <w:t>symmetric</w:t>
      </w:r>
      <w:r w:rsidR="00F4051B">
        <w:t>-</w:t>
      </w:r>
      <w:r w:rsidR="00CF7E3A">
        <w:t xml:space="preserve">key </w:t>
      </w:r>
      <w:r w:rsidR="00495057">
        <w:t>brethren</w:t>
      </w:r>
      <w:r w:rsidR="00B57A1A">
        <w:t xml:space="preserve">, </w:t>
      </w:r>
      <w:r w:rsidR="003A55AE">
        <w:t xml:space="preserve">thus </w:t>
      </w:r>
      <w:r w:rsidR="002E5F7C">
        <w:t xml:space="preserve">making it </w:t>
      </w:r>
      <w:r w:rsidR="00891CFF">
        <w:t>less suitable</w:t>
      </w:r>
      <w:r w:rsidR="002E5F7C">
        <w:t xml:space="preserve"> </w:t>
      </w:r>
      <w:r w:rsidR="00644F00">
        <w:t xml:space="preserve">as a </w:t>
      </w:r>
      <w:r w:rsidR="00740D1C">
        <w:t>scheme</w:t>
      </w:r>
      <w:r w:rsidR="00941ACA">
        <w:t xml:space="preserve"> </w:t>
      </w:r>
      <w:r w:rsidR="002E5F7C">
        <w:t xml:space="preserve">for </w:t>
      </w:r>
      <w:r w:rsidR="004408FD">
        <w:t>message</w:t>
      </w:r>
      <w:r w:rsidR="0093046B">
        <w:t xml:space="preserve"> </w:t>
      </w:r>
      <w:r w:rsidR="002E5F7C">
        <w:t>encryption</w:t>
      </w:r>
      <w:r w:rsidR="00CF7E3A">
        <w:t>.</w:t>
      </w:r>
      <w:r w:rsidR="00D108A2">
        <w:rPr>
          <w:rStyle w:val="FootnoteReference"/>
        </w:rPr>
        <w:footnoteReference w:id="37"/>
      </w:r>
      <w:r w:rsidR="006B5C36">
        <w:t xml:space="preserve"> As a result, o</w:t>
      </w:r>
      <w:r w:rsidR="001259A4">
        <w:t>ne</w:t>
      </w:r>
      <w:r w:rsidR="00F4051B">
        <w:t xml:space="preserve"> </w:t>
      </w:r>
      <w:r w:rsidR="004F6B08">
        <w:t>approach</w:t>
      </w:r>
      <w:r w:rsidR="00B16579">
        <w:t xml:space="preserve"> </w:t>
      </w:r>
      <w:r w:rsidR="00F737C7">
        <w:t xml:space="preserve">that emerged </w:t>
      </w:r>
      <w:r w:rsidR="003B3E7A">
        <w:t xml:space="preserve">was to employ </w:t>
      </w:r>
      <w:r w:rsidR="00F4051B">
        <w:t>public</w:t>
      </w:r>
      <w:r w:rsidR="007A498E">
        <w:t xml:space="preserve"> </w:t>
      </w:r>
      <w:r w:rsidR="00F4051B">
        <w:t>key</w:t>
      </w:r>
      <w:r w:rsidR="007A498E">
        <w:t>s</w:t>
      </w:r>
      <w:r w:rsidR="00F4051B">
        <w:t xml:space="preserve"> </w:t>
      </w:r>
      <w:r w:rsidR="007A498E">
        <w:t xml:space="preserve">to encrypt </w:t>
      </w:r>
      <w:r w:rsidR="0002061C">
        <w:t xml:space="preserve">and exchange </w:t>
      </w:r>
      <w:r w:rsidR="00F4051B">
        <w:t>symmetric keys and</w:t>
      </w:r>
      <w:r w:rsidR="001823A0">
        <w:t>,</w:t>
      </w:r>
      <w:r w:rsidR="00B715FC">
        <w:t xml:space="preserve"> </w:t>
      </w:r>
      <w:r w:rsidR="00E65E3C">
        <w:t xml:space="preserve">thus securely exchanged, </w:t>
      </w:r>
      <w:r w:rsidR="00835F6B">
        <w:t xml:space="preserve">the </w:t>
      </w:r>
      <w:r w:rsidR="00F4051B">
        <w:t>symmetric keys</w:t>
      </w:r>
      <w:r w:rsidR="00C16B05">
        <w:t xml:space="preserve"> </w:t>
      </w:r>
      <w:r w:rsidR="00F4051B">
        <w:t xml:space="preserve">to </w:t>
      </w:r>
      <w:r w:rsidR="00890152">
        <w:t xml:space="preserve">encrypt </w:t>
      </w:r>
      <w:r w:rsidR="00CE7261">
        <w:t>message content</w:t>
      </w:r>
      <w:r w:rsidR="00F4051B">
        <w:t>. Such scheme</w:t>
      </w:r>
      <w:r w:rsidR="007A27D2">
        <w:t>s</w:t>
      </w:r>
      <w:r w:rsidR="00F4051B">
        <w:t xml:space="preserve"> </w:t>
      </w:r>
      <w:r w:rsidR="008E00D6">
        <w:t xml:space="preserve">are </w:t>
      </w:r>
      <w:r w:rsidR="001251C3">
        <w:t xml:space="preserve">in fact </w:t>
      </w:r>
      <w:r w:rsidR="008E00D6">
        <w:t>in wide use</w:t>
      </w:r>
      <w:r w:rsidR="001251C3">
        <w:t xml:space="preserve">, and </w:t>
      </w:r>
      <w:r w:rsidR="007A27D2">
        <w:t xml:space="preserve">are </w:t>
      </w:r>
      <w:r w:rsidR="00F4051B">
        <w:t xml:space="preserve">referred to as </w:t>
      </w:r>
      <w:r w:rsidR="00F4051B" w:rsidRPr="00607D5E">
        <w:rPr>
          <w:i/>
          <w:iCs/>
        </w:rPr>
        <w:t>hybrid</w:t>
      </w:r>
      <w:r w:rsidR="00F4051B" w:rsidRPr="00CF0FF4">
        <w:rPr>
          <w:i/>
          <w:iCs/>
        </w:rPr>
        <w:t xml:space="preserve"> </w:t>
      </w:r>
      <w:r w:rsidR="00F4051B">
        <w:t>encryption scheme</w:t>
      </w:r>
      <w:r w:rsidR="007A27D2">
        <w:t>s</w:t>
      </w:r>
      <w:r w:rsidR="0024152D">
        <w:t xml:space="preserve"> because they combine </w:t>
      </w:r>
      <w:r w:rsidR="0040471F">
        <w:t xml:space="preserve">the </w:t>
      </w:r>
      <w:r w:rsidR="003470DD">
        <w:t xml:space="preserve">advantages of </w:t>
      </w:r>
      <w:r w:rsidR="003470DD">
        <w:lastRenderedPageBreak/>
        <w:t>both</w:t>
      </w:r>
      <w:r w:rsidR="0024152D">
        <w:t xml:space="preserve"> public- and symmetric-key encryption</w:t>
      </w:r>
      <w:r w:rsidR="009622A7">
        <w:t>, the former for key exchange and the latter for message encryption.</w:t>
      </w:r>
      <w:r w:rsidR="00D5311B">
        <w:rPr>
          <w:rStyle w:val="FootnoteReference"/>
        </w:rPr>
        <w:footnoteReference w:id="38"/>
      </w:r>
    </w:p>
    <w:p w14:paraId="76B7226F" w14:textId="4D7188A1" w:rsidR="00C21291" w:rsidRDefault="00895617" w:rsidP="00C21291">
      <w:r>
        <w:t>As to the observation</w:t>
      </w:r>
      <w:r w:rsidR="005E00A2">
        <w:t xml:space="preserve"> </w:t>
      </w:r>
      <w:r w:rsidR="00C41B81">
        <w:t>that RSA</w:t>
      </w:r>
      <w:r>
        <w:t xml:space="preserve"> </w:t>
      </w:r>
      <w:r w:rsidR="00C41B81">
        <w:t>is a suitable replacement for DH</w:t>
      </w:r>
      <w:r w:rsidR="00D272EB" w:rsidRPr="00D272EB">
        <w:t xml:space="preserve"> </w:t>
      </w:r>
      <w:r w:rsidR="00D272EB">
        <w:t>as a mechanism for key-exchange</w:t>
      </w:r>
      <w:r w:rsidR="00B74263">
        <w:t xml:space="preserve">, </w:t>
      </w:r>
      <w:r w:rsidR="00931C98">
        <w:t xml:space="preserve">as </w:t>
      </w:r>
      <w:r w:rsidR="00B74263">
        <w:t>in the hybrid scheme just described</w:t>
      </w:r>
      <w:r w:rsidR="005E00A2">
        <w:t xml:space="preserve">, </w:t>
      </w:r>
      <w:r w:rsidR="00C41B81">
        <w:t xml:space="preserve">it </w:t>
      </w:r>
      <w:r w:rsidR="00C21291">
        <w:t xml:space="preserve">helps to </w:t>
      </w:r>
      <w:r w:rsidR="008E76CE">
        <w:t xml:space="preserve">keep in mind </w:t>
      </w:r>
      <w:r w:rsidR="00C21291">
        <w:t xml:space="preserve">that although DH </w:t>
      </w:r>
      <w:r w:rsidR="00C93A97">
        <w:t xml:space="preserve">is </w:t>
      </w:r>
      <w:r w:rsidR="00B01EA8">
        <w:t xml:space="preserve">almost always </w:t>
      </w:r>
      <w:r w:rsidR="008B17A0">
        <w:t xml:space="preserve">referred to </w:t>
      </w:r>
      <w:r w:rsidR="00C21291">
        <w:t xml:space="preserve">as a key </w:t>
      </w:r>
      <w:r w:rsidR="00C21291" w:rsidRPr="00331D84">
        <w:rPr>
          <w:i/>
          <w:iCs/>
        </w:rPr>
        <w:t>exchange</w:t>
      </w:r>
      <w:r w:rsidR="00C21291">
        <w:t xml:space="preserve"> protocol, strictly speaking it is a key </w:t>
      </w:r>
      <w:r w:rsidR="00C21291" w:rsidRPr="00331D84">
        <w:rPr>
          <w:i/>
          <w:iCs/>
        </w:rPr>
        <w:t>agreement</w:t>
      </w:r>
      <w:r w:rsidR="00C21291">
        <w:t xml:space="preserve"> protocol. That is, the product of DH—a shared, symmetric key that is used by two parties in a private message exchange—is never actually exchanged, but rather computed</w:t>
      </w:r>
      <w:r w:rsidR="00080B56">
        <w:t xml:space="preserve"> (</w:t>
      </w:r>
      <w:r w:rsidR="00C21291">
        <w:t xml:space="preserve">or </w:t>
      </w:r>
      <w:r w:rsidR="00C21291" w:rsidRPr="00337E0B">
        <w:rPr>
          <w:i/>
          <w:iCs/>
        </w:rPr>
        <w:t>agreed</w:t>
      </w:r>
      <w:r w:rsidR="00C21291">
        <w:t xml:space="preserve"> to</w:t>
      </w:r>
      <w:r w:rsidR="00080B56">
        <w:t>)</w:t>
      </w:r>
      <w:r w:rsidR="00C21291">
        <w:t xml:space="preserve"> by </w:t>
      </w:r>
      <w:r w:rsidR="00FB7E71">
        <w:t xml:space="preserve">the </w:t>
      </w:r>
      <w:r w:rsidR="00C21291">
        <w:t xml:space="preserve">parties independently. </w:t>
      </w:r>
      <w:r w:rsidR="00CD3899">
        <w:t>Crucially</w:t>
      </w:r>
      <w:r w:rsidR="00C21291">
        <w:t>, in DH the</w:t>
      </w:r>
      <w:r w:rsidR="00F54994">
        <w:t xml:space="preserve"> symmetric</w:t>
      </w:r>
      <w:r w:rsidR="00C21291">
        <w:t xml:space="preserve"> key is never transmitted over an insecure channel</w:t>
      </w:r>
      <w:r w:rsidR="00A85DEB">
        <w:t>, and therefore cannot be intercepted by an eavesdropper</w:t>
      </w:r>
      <w:r w:rsidR="00D44711">
        <w:t>, whereas in RSA this is not the case.</w:t>
      </w:r>
    </w:p>
    <w:p w14:paraId="52DB9465" w14:textId="7866714B" w:rsidR="003D547A" w:rsidRDefault="003D547A" w:rsidP="003D547A">
      <w:pPr>
        <w:pStyle w:val="Heading1"/>
      </w:pPr>
      <w:r>
        <w:t>Perfect Forward Secrecy</w:t>
      </w:r>
    </w:p>
    <w:p w14:paraId="01ED46BC" w14:textId="655FF831" w:rsidR="00C21291" w:rsidRDefault="001E37F3" w:rsidP="00C21291">
      <w:r>
        <w:t>Because of this difference, i</w:t>
      </w:r>
      <w:r w:rsidR="00B1714F">
        <w:t xml:space="preserve">t turns out </w:t>
      </w:r>
      <w:r>
        <w:t xml:space="preserve">that </w:t>
      </w:r>
      <w:r w:rsidR="00B01EA8">
        <w:t xml:space="preserve">DH is still </w:t>
      </w:r>
      <w:r w:rsidR="00421C4D">
        <w:t xml:space="preserve">very much </w:t>
      </w:r>
      <w:r w:rsidR="00B01EA8">
        <w:t>relevant</w:t>
      </w:r>
      <w:r w:rsidR="004F4E4C">
        <w:t xml:space="preserve">. </w:t>
      </w:r>
      <w:r w:rsidR="00A6497B">
        <w:t>The k</w:t>
      </w:r>
      <w:r w:rsidR="000B5C1F">
        <w:t xml:space="preserve">ey </w:t>
      </w:r>
      <w:r w:rsidR="000B5C1F" w:rsidRPr="00FF6DAD">
        <w:rPr>
          <w:i/>
          <w:iCs/>
        </w:rPr>
        <w:t>agreement</w:t>
      </w:r>
      <w:r w:rsidR="000B5C1F">
        <w:t xml:space="preserve"> </w:t>
      </w:r>
      <w:r w:rsidR="00A6497B">
        <w:t xml:space="preserve">of </w:t>
      </w:r>
      <w:r w:rsidR="00FF6DAD">
        <w:t>DH</w:t>
      </w:r>
      <w:r w:rsidR="00A6497B">
        <w:t xml:space="preserve"> </w:t>
      </w:r>
      <w:r w:rsidR="00BD5285">
        <w:t xml:space="preserve">adds </w:t>
      </w:r>
      <w:r w:rsidR="00B1714F">
        <w:t>a</w:t>
      </w:r>
      <w:r w:rsidR="00C248E4">
        <w:t xml:space="preserve"> </w:t>
      </w:r>
      <w:r w:rsidR="001B510C">
        <w:t>property</w:t>
      </w:r>
      <w:r w:rsidR="000C4BB5">
        <w:t xml:space="preserve"> of </w:t>
      </w:r>
      <w:r w:rsidR="00B1714F">
        <w:t xml:space="preserve">security </w:t>
      </w:r>
      <w:r w:rsidR="00E81A9C">
        <w:t xml:space="preserve">that </w:t>
      </w:r>
      <w:r w:rsidR="000B5C1F">
        <w:t xml:space="preserve">key </w:t>
      </w:r>
      <w:r w:rsidR="000B5C1F" w:rsidRPr="00FF6DAD">
        <w:rPr>
          <w:i/>
          <w:iCs/>
        </w:rPr>
        <w:t>exchange</w:t>
      </w:r>
      <w:r w:rsidR="00301370">
        <w:t xml:space="preserve"> </w:t>
      </w:r>
      <w:r w:rsidR="00634424">
        <w:t xml:space="preserve">of </w:t>
      </w:r>
      <w:r w:rsidR="00FF6DAD">
        <w:t>RSA</w:t>
      </w:r>
      <w:r w:rsidR="00E81A9C">
        <w:t xml:space="preserve"> does not</w:t>
      </w:r>
      <w:r w:rsidR="00F13E85">
        <w:t xml:space="preserve">; </w:t>
      </w:r>
      <w:r w:rsidR="00A67EB0">
        <w:t xml:space="preserve">namely, </w:t>
      </w:r>
      <w:r w:rsidR="00F13E85">
        <w:t xml:space="preserve">a </w:t>
      </w:r>
      <w:r w:rsidR="00CD3160">
        <w:t xml:space="preserve">property </w:t>
      </w:r>
      <w:r w:rsidR="00306237">
        <w:t>known as</w:t>
      </w:r>
      <w:r w:rsidR="00975C13">
        <w:t xml:space="preserve"> </w:t>
      </w:r>
      <w:r w:rsidR="00C21291" w:rsidRPr="00FF6652">
        <w:rPr>
          <w:i/>
          <w:iCs/>
        </w:rPr>
        <w:t>perfect forward secrecy</w:t>
      </w:r>
      <w:r w:rsidR="00C21291" w:rsidRPr="009156E5">
        <w:rPr>
          <w:i/>
          <w:iCs/>
        </w:rPr>
        <w:t>.</w:t>
      </w:r>
      <w:r w:rsidR="00AD2141" w:rsidRPr="00AD2141">
        <w:t xml:space="preserve"> </w:t>
      </w:r>
      <w:r w:rsidR="00D540A3">
        <w:t xml:space="preserve">Perfect forward secrecy </w:t>
      </w:r>
      <w:r w:rsidR="000671F6">
        <w:t>guarantees</w:t>
      </w:r>
      <w:r w:rsidR="00AD2141">
        <w:t xml:space="preserve"> that messages</w:t>
      </w:r>
      <w:r w:rsidR="00D83B23">
        <w:t>, once encrypted,</w:t>
      </w:r>
      <w:r w:rsidR="00AD2141">
        <w:t xml:space="preserve"> </w:t>
      </w:r>
      <w:r w:rsidR="004D0358">
        <w:t>remain</w:t>
      </w:r>
      <w:r w:rsidR="00A854EF">
        <w:t xml:space="preserve"> </w:t>
      </w:r>
      <w:r w:rsidR="00094F82">
        <w:t xml:space="preserve">so </w:t>
      </w:r>
      <w:r w:rsidR="00D10DD8">
        <w:t xml:space="preserve">even after </w:t>
      </w:r>
      <w:r w:rsidR="007671ED">
        <w:t>they have been transmitted</w:t>
      </w:r>
      <w:r w:rsidR="00B17A54">
        <w:t xml:space="preserve">; that is, after </w:t>
      </w:r>
      <w:r w:rsidR="00D540A3">
        <w:t xml:space="preserve">they </w:t>
      </w:r>
      <w:r w:rsidR="00D10DD8">
        <w:t xml:space="preserve">have been </w:t>
      </w:r>
      <w:r w:rsidR="00B17A54">
        <w:t>stored</w:t>
      </w:r>
      <w:r w:rsidR="00D83B23">
        <w:t xml:space="preserve"> </w:t>
      </w:r>
      <w:r w:rsidR="00630028">
        <w:t xml:space="preserve">on </w:t>
      </w:r>
      <w:r w:rsidR="00A90931">
        <w:t>a</w:t>
      </w:r>
      <w:r w:rsidR="00630028">
        <w:t xml:space="preserve"> persistent medium such as</w:t>
      </w:r>
      <w:r w:rsidR="00761B66">
        <w:t xml:space="preserve"> a database</w:t>
      </w:r>
      <w:r w:rsidR="00BC1FA0">
        <w:t xml:space="preserve"> or </w:t>
      </w:r>
      <w:r w:rsidR="007B13B9">
        <w:t>a filesystem</w:t>
      </w:r>
      <w:r w:rsidR="00E625C9">
        <w:t>.</w:t>
      </w:r>
    </w:p>
    <w:p w14:paraId="06BF3E44" w14:textId="16085FB3" w:rsidR="00C21291" w:rsidRDefault="000C4BB5" w:rsidP="00C21291">
      <w:r>
        <w:t>I</w:t>
      </w:r>
      <w:r w:rsidR="00B17A54">
        <w:t xml:space="preserve">magine that </w:t>
      </w:r>
      <w:r w:rsidR="00C21291">
        <w:t>Eve intercepts</w:t>
      </w:r>
      <w:r w:rsidR="00BD594B">
        <w:t>,</w:t>
      </w:r>
      <w:r w:rsidR="00D10DD8">
        <w:t xml:space="preserve"> and </w:t>
      </w:r>
      <w:r w:rsidR="00BD594B">
        <w:t>stores,</w:t>
      </w:r>
      <w:r w:rsidR="00823037">
        <w:t xml:space="preserve"> </w:t>
      </w:r>
      <w:r w:rsidR="00C21291">
        <w:t xml:space="preserve">every message </w:t>
      </w:r>
      <w:r w:rsidR="0033118F">
        <w:t xml:space="preserve">Alice </w:t>
      </w:r>
      <w:r w:rsidR="00345830">
        <w:t xml:space="preserve">ever </w:t>
      </w:r>
      <w:r w:rsidR="00A75D3B">
        <w:t xml:space="preserve">sends </w:t>
      </w:r>
      <w:r w:rsidR="00C21291">
        <w:t xml:space="preserve">to Bob. Then, at some future date, Eve </w:t>
      </w:r>
      <w:r w:rsidR="001411DC">
        <w:t xml:space="preserve">manages to steal </w:t>
      </w:r>
      <w:r w:rsidR="00C21291">
        <w:t xml:space="preserve">Bob’s private key. </w:t>
      </w:r>
      <w:r w:rsidR="00D4435C">
        <w:t xml:space="preserve">Now </w:t>
      </w:r>
      <w:r w:rsidR="00C21291">
        <w:t>Eve can use Bob’s private key to decrypt every symmetric key Alice</w:t>
      </w:r>
      <w:r w:rsidR="00BB2943">
        <w:t xml:space="preserve"> </w:t>
      </w:r>
      <w:r w:rsidR="004D07F9">
        <w:t xml:space="preserve">ever </w:t>
      </w:r>
      <w:r w:rsidR="00BB2943">
        <w:t>sent to Bob</w:t>
      </w:r>
      <w:r w:rsidR="006334F0">
        <w:t xml:space="preserve"> using RSA encryption</w:t>
      </w:r>
      <w:r w:rsidR="00487922">
        <w:t xml:space="preserve"> in </w:t>
      </w:r>
      <w:r w:rsidR="003B148D">
        <w:t>the</w:t>
      </w:r>
      <w:r w:rsidR="00A631BC">
        <w:t xml:space="preserve"> </w:t>
      </w:r>
      <w:r w:rsidR="00487922">
        <w:t>hybrid scheme</w:t>
      </w:r>
      <w:r w:rsidR="003B148D">
        <w:t xml:space="preserve"> just described</w:t>
      </w:r>
      <w:r w:rsidR="00F3331F">
        <w:t>.</w:t>
      </w:r>
      <w:r w:rsidR="0089333C">
        <w:t xml:space="preserve"> </w:t>
      </w:r>
      <w:r w:rsidR="00F3331F">
        <w:t>A</w:t>
      </w:r>
      <w:r w:rsidR="00C21291">
        <w:t>nd once Eve has the symmetric keys</w:t>
      </w:r>
      <w:r w:rsidR="001A20D9">
        <w:t>,</w:t>
      </w:r>
      <w:r w:rsidR="00C21291">
        <w:t xml:space="preserve"> she can decrypt </w:t>
      </w:r>
      <w:r w:rsidR="00F3331F">
        <w:t>the message</w:t>
      </w:r>
      <w:r w:rsidR="00A040D0">
        <w:t>s</w:t>
      </w:r>
      <w:r w:rsidR="00BC7E04">
        <w:t xml:space="preserve"> </w:t>
      </w:r>
      <w:r w:rsidR="00665BF8">
        <w:t>encrypted with those keys</w:t>
      </w:r>
      <w:r w:rsidR="00A040D0">
        <w:t xml:space="preserve"> as well.</w:t>
      </w:r>
    </w:p>
    <w:p w14:paraId="1320AFF8" w14:textId="77777777" w:rsidR="00896D86" w:rsidRDefault="00C21291" w:rsidP="00C21291">
      <w:r>
        <w:t>The loss of perfect forward secrecy is not confined to key</w:t>
      </w:r>
      <w:r w:rsidR="00EA5740">
        <w:t>-</w:t>
      </w:r>
      <w:r>
        <w:t>exchange</w:t>
      </w:r>
      <w:r w:rsidR="00CE7074">
        <w:t xml:space="preserve"> in </w:t>
      </w:r>
      <w:r w:rsidR="00E232A1">
        <w:t xml:space="preserve">scenarios </w:t>
      </w:r>
      <w:r w:rsidR="002646C6">
        <w:t xml:space="preserve">that use </w:t>
      </w:r>
      <w:r w:rsidR="006E4E75">
        <w:t>h</w:t>
      </w:r>
      <w:r w:rsidR="00CE7074">
        <w:t>ybrid schemes</w:t>
      </w:r>
      <w:r>
        <w:t>. Any scheme in which messages—</w:t>
      </w:r>
      <w:r w:rsidR="00E91EC8">
        <w:t xml:space="preserve">whether they </w:t>
      </w:r>
      <w:r>
        <w:t xml:space="preserve">contain keys or </w:t>
      </w:r>
      <w:r w:rsidR="00895E3F">
        <w:t>actual message content</w:t>
      </w:r>
      <w:r>
        <w:t xml:space="preserve">—are encrypted using long-term, public keys is </w:t>
      </w:r>
      <w:r w:rsidR="00646F68">
        <w:t xml:space="preserve">not </w:t>
      </w:r>
      <w:r>
        <w:t>forward secre</w:t>
      </w:r>
      <w:r w:rsidR="00646F68">
        <w:t>t</w:t>
      </w:r>
      <w:r>
        <w:t>.</w:t>
      </w:r>
      <w:r w:rsidR="00D01C30">
        <w:t xml:space="preserve"> </w:t>
      </w:r>
      <w:r w:rsidR="00D6535D">
        <w:t xml:space="preserve">If </w:t>
      </w:r>
      <w:r w:rsidR="00800A78">
        <w:t xml:space="preserve">computational </w:t>
      </w:r>
      <w:r w:rsidR="00D01C30">
        <w:t xml:space="preserve">inefficiency </w:t>
      </w:r>
      <w:r w:rsidR="00D6535D">
        <w:t>weren’t reason enough</w:t>
      </w:r>
      <w:r w:rsidR="00D6535D" w:rsidRPr="00D6535D">
        <w:t xml:space="preserve"> </w:t>
      </w:r>
      <w:r w:rsidR="00372C36">
        <w:t xml:space="preserve">not </w:t>
      </w:r>
      <w:r w:rsidR="00D6535D">
        <w:t xml:space="preserve">to use </w:t>
      </w:r>
      <w:r w:rsidR="0041495C">
        <w:t xml:space="preserve">RSA as an encryption </w:t>
      </w:r>
      <w:r w:rsidR="00E469D2">
        <w:t>protocol</w:t>
      </w:r>
      <w:r w:rsidR="00D01C30">
        <w:t xml:space="preserve">, </w:t>
      </w:r>
      <w:r w:rsidR="002860DB">
        <w:t xml:space="preserve">the </w:t>
      </w:r>
      <w:r w:rsidR="00A02C75">
        <w:t xml:space="preserve">loss of </w:t>
      </w:r>
      <w:r w:rsidR="00F037BC">
        <w:t>perfect forward secrecy</w:t>
      </w:r>
      <w:r w:rsidR="00D6535D">
        <w:t xml:space="preserve"> </w:t>
      </w:r>
      <w:r w:rsidR="00A02C75">
        <w:t xml:space="preserve">certainly </w:t>
      </w:r>
      <w:r w:rsidR="00D6535D">
        <w:t>is</w:t>
      </w:r>
      <w:r w:rsidR="007131DB">
        <w:t>.</w:t>
      </w:r>
      <w:r w:rsidR="00896D86">
        <w:t xml:space="preserve"> </w:t>
      </w:r>
      <w:r w:rsidR="00B748D6">
        <w:t xml:space="preserve">For these reasons most modern </w:t>
      </w:r>
      <w:r w:rsidR="0008167D">
        <w:t xml:space="preserve">cryptographic </w:t>
      </w:r>
      <w:r w:rsidR="00B748D6">
        <w:t>implementations</w:t>
      </w:r>
      <w:r w:rsidR="00F3331F">
        <w:t xml:space="preserve"> </w:t>
      </w:r>
      <w:r w:rsidR="00B748D6">
        <w:t xml:space="preserve">eschew RSA entirely for key exchange </w:t>
      </w:r>
      <w:r w:rsidR="00392CC8" w:rsidRPr="00392CC8">
        <w:rPr>
          <w:i/>
          <w:iCs/>
        </w:rPr>
        <w:t>and</w:t>
      </w:r>
      <w:r w:rsidR="00B748D6">
        <w:t xml:space="preserve"> encryption.</w:t>
      </w:r>
      <w:r w:rsidR="00881F12">
        <w:rPr>
          <w:rStyle w:val="FootnoteReference"/>
        </w:rPr>
        <w:footnoteReference w:id="39"/>
      </w:r>
    </w:p>
    <w:p w14:paraId="183E42F7" w14:textId="6B8C6769" w:rsidR="00C21291" w:rsidRPr="009156E5" w:rsidRDefault="00392CC8" w:rsidP="00C21291">
      <w:r>
        <w:t>Instead, t</w:t>
      </w:r>
      <w:r w:rsidR="00B748D6">
        <w:t xml:space="preserve">he standard approach is for </w:t>
      </w:r>
      <w:r>
        <w:t xml:space="preserve">two </w:t>
      </w:r>
      <w:r w:rsidR="00C21291">
        <w:t xml:space="preserve">parties to generate </w:t>
      </w:r>
      <w:r w:rsidR="00B748D6">
        <w:t xml:space="preserve">a </w:t>
      </w:r>
      <w:r w:rsidR="00C21291">
        <w:t>symmetric key independently</w:t>
      </w:r>
      <w:r w:rsidR="00B72812">
        <w:t>,</w:t>
      </w:r>
      <w:r w:rsidR="00B748D6">
        <w:t xml:space="preserve"> using DH</w:t>
      </w:r>
      <w:r w:rsidR="00C21291">
        <w:t xml:space="preserve">, and </w:t>
      </w:r>
      <w:r w:rsidR="00254B11">
        <w:t xml:space="preserve">to </w:t>
      </w:r>
      <w:r w:rsidR="00C21291">
        <w:t xml:space="preserve">use </w:t>
      </w:r>
      <w:r w:rsidR="00B748D6">
        <w:t xml:space="preserve">that key </w:t>
      </w:r>
      <w:r w:rsidR="00C21291">
        <w:t>to encrypt and decrypt one, and only one, message</w:t>
      </w:r>
      <w:r w:rsidR="00391546">
        <w:t xml:space="preserve"> using a fast and secure symmetric protocol like AES</w:t>
      </w:r>
      <w:r w:rsidR="003E4954">
        <w:t>.</w:t>
      </w:r>
      <w:r w:rsidR="00FA4207">
        <w:rPr>
          <w:rStyle w:val="FootnoteReference"/>
        </w:rPr>
        <w:footnoteReference w:id="40"/>
      </w:r>
      <w:r w:rsidR="003E4954">
        <w:t xml:space="preserve"> </w:t>
      </w:r>
      <w:r w:rsidR="00B748D6">
        <w:t xml:space="preserve">For </w:t>
      </w:r>
      <w:r w:rsidR="00391546">
        <w:t xml:space="preserve">additional security, </w:t>
      </w:r>
      <w:r w:rsidR="003E4954">
        <w:t xml:space="preserve">a fresh key </w:t>
      </w:r>
      <w:r w:rsidR="00384021">
        <w:t xml:space="preserve">is </w:t>
      </w:r>
      <w:r w:rsidR="003E4954">
        <w:t>generated</w:t>
      </w:r>
      <w:r w:rsidR="00391546">
        <w:t xml:space="preserve"> for every message</w:t>
      </w:r>
      <w:r w:rsidR="00E44086">
        <w:t xml:space="preserve">. </w:t>
      </w:r>
      <w:r w:rsidR="00D97C1A">
        <w:t xml:space="preserve">Because is it used </w:t>
      </w:r>
      <w:r w:rsidR="002E6AC6">
        <w:t>only on</w:t>
      </w:r>
      <w:r w:rsidR="00574C97">
        <w:t>c</w:t>
      </w:r>
      <w:r w:rsidR="002E6AC6">
        <w:t xml:space="preserve">e </w:t>
      </w:r>
      <w:r w:rsidR="009962C6">
        <w:t>and then discarded</w:t>
      </w:r>
      <w:r w:rsidR="00D97C1A">
        <w:t>, t</w:t>
      </w:r>
      <w:r w:rsidR="00E44086">
        <w:t xml:space="preserve">he symmetric key in this </w:t>
      </w:r>
      <w:r w:rsidR="00FE0901">
        <w:t>scheme</w:t>
      </w:r>
      <w:r w:rsidR="00E44086">
        <w:t xml:space="preserve"> is </w:t>
      </w:r>
      <w:r w:rsidR="002502D6">
        <w:t>referred to</w:t>
      </w:r>
      <w:r w:rsidR="00E44086">
        <w:t xml:space="preserve"> as an </w:t>
      </w:r>
      <w:r w:rsidR="00E44086" w:rsidRPr="00E44086">
        <w:rPr>
          <w:i/>
          <w:iCs/>
        </w:rPr>
        <w:t>ephemeral</w:t>
      </w:r>
      <w:r w:rsidR="00E44086">
        <w:t xml:space="preserve"> key</w:t>
      </w:r>
      <w:r w:rsidR="00C21291">
        <w:t>.</w:t>
      </w:r>
      <w:r w:rsidR="00AC0820">
        <w:t xml:space="preserve"> </w:t>
      </w:r>
      <w:r w:rsidR="00384021">
        <w:t>Now</w:t>
      </w:r>
      <w:r w:rsidR="001E7E37">
        <w:t>,</w:t>
      </w:r>
      <w:r w:rsidR="00384021">
        <w:t xml:space="preserve"> </w:t>
      </w:r>
      <w:r w:rsidR="001E7E37">
        <w:t xml:space="preserve">not only is </w:t>
      </w:r>
      <w:r w:rsidR="001F5A95">
        <w:t>r</w:t>
      </w:r>
      <w:r w:rsidR="00C21291">
        <w:t xml:space="preserve">ecovery </w:t>
      </w:r>
      <w:r w:rsidR="00024AEA">
        <w:t xml:space="preserve">by an </w:t>
      </w:r>
      <w:r w:rsidR="00BD03AE">
        <w:t xml:space="preserve">attacker </w:t>
      </w:r>
      <w:r w:rsidR="00C21291">
        <w:t xml:space="preserve">of the symmetric key no longer possible with possession of the recipient’s private key, for practical purposes </w:t>
      </w:r>
      <w:r w:rsidR="001E7E37">
        <w:t xml:space="preserve">it is not </w:t>
      </w:r>
      <w:r w:rsidR="00CE295F">
        <w:t>feasible</w:t>
      </w:r>
      <w:r w:rsidR="00065091">
        <w:t xml:space="preserve"> </w:t>
      </w:r>
      <w:r w:rsidR="00C21291">
        <w:t xml:space="preserve">by any other means. Moreover, it is scarcely worth </w:t>
      </w:r>
      <w:r w:rsidR="006D09F3">
        <w:t>the</w:t>
      </w:r>
      <w:r w:rsidR="006A3668">
        <w:t xml:space="preserve"> </w:t>
      </w:r>
      <w:r w:rsidR="00C21291">
        <w:t xml:space="preserve">attacker’s effort </w:t>
      </w:r>
      <w:r w:rsidR="000029AA">
        <w:t xml:space="preserve">to </w:t>
      </w:r>
      <w:r w:rsidR="009A6DA5">
        <w:t>crack</w:t>
      </w:r>
      <w:r w:rsidR="000029AA">
        <w:t xml:space="preserve"> </w:t>
      </w:r>
      <w:r w:rsidR="005771DE">
        <w:t xml:space="preserve">a </w:t>
      </w:r>
      <w:r w:rsidR="000029AA">
        <w:t>symmetric key</w:t>
      </w:r>
      <w:r w:rsidR="005771DE">
        <w:t xml:space="preserve"> </w:t>
      </w:r>
      <w:r w:rsidR="006D2BB8">
        <w:t xml:space="preserve">that </w:t>
      </w:r>
      <w:r w:rsidR="005771DE">
        <w:t xml:space="preserve">is used to encrypt </w:t>
      </w:r>
      <w:r w:rsidR="00906F27">
        <w:t xml:space="preserve">only one </w:t>
      </w:r>
      <w:r w:rsidR="005771DE">
        <w:t>message</w:t>
      </w:r>
      <w:r w:rsidR="00E001D3">
        <w:t>.</w:t>
      </w:r>
    </w:p>
    <w:p w14:paraId="40A90642" w14:textId="07E88B3B" w:rsidR="00B17A8B" w:rsidRDefault="00D344C2" w:rsidP="00D344C2">
      <w:pPr>
        <w:pStyle w:val="Heading1"/>
      </w:pPr>
      <w:r>
        <w:lastRenderedPageBreak/>
        <w:t>Digital Signatures</w:t>
      </w:r>
    </w:p>
    <w:p w14:paraId="73A28B80" w14:textId="3489303C" w:rsidR="00E71BF4" w:rsidRDefault="008332B2" w:rsidP="008332B2">
      <w:r>
        <w:t xml:space="preserve">Digital signatures </w:t>
      </w:r>
      <w:r w:rsidR="00C64A99">
        <w:t>were</w:t>
      </w:r>
      <w:r>
        <w:t xml:space="preserve"> the third and final component of the public-key cryptosystem </w:t>
      </w:r>
      <w:r w:rsidR="00D06BF7">
        <w:t xml:space="preserve">originally </w:t>
      </w:r>
      <w:r>
        <w:t xml:space="preserve">conceived by DH and </w:t>
      </w:r>
      <w:r w:rsidR="007A0026">
        <w:t xml:space="preserve">subsequently </w:t>
      </w:r>
      <w:r w:rsidR="003D7515">
        <w:t>fulfilled</w:t>
      </w:r>
      <w:r>
        <w:t xml:space="preserve"> by RSA. Digital signatures serve </w:t>
      </w:r>
      <w:r w:rsidR="00B23C38">
        <w:t xml:space="preserve">three </w:t>
      </w:r>
      <w:r w:rsidR="00323564">
        <w:t xml:space="preserve">main </w:t>
      </w:r>
      <w:r>
        <w:t xml:space="preserve">purposes in digital communication: </w:t>
      </w:r>
      <w:r w:rsidR="001816A0" w:rsidRPr="00C12721">
        <w:rPr>
          <w:i/>
          <w:iCs/>
        </w:rPr>
        <w:t>message</w:t>
      </w:r>
      <w:r w:rsidR="001816A0">
        <w:t xml:space="preserve"> </w:t>
      </w:r>
      <w:r w:rsidR="001816A0" w:rsidRPr="00A22552">
        <w:rPr>
          <w:i/>
          <w:iCs/>
        </w:rPr>
        <w:t>integrity</w:t>
      </w:r>
      <w:r w:rsidR="001816A0">
        <w:t xml:space="preserve">, </w:t>
      </w:r>
      <w:r w:rsidRPr="00E4630C">
        <w:rPr>
          <w:i/>
          <w:iCs/>
        </w:rPr>
        <w:t>authentication</w:t>
      </w:r>
      <w:r w:rsidR="001816A0">
        <w:rPr>
          <w:i/>
          <w:iCs/>
        </w:rPr>
        <w:t xml:space="preserve"> of origin</w:t>
      </w:r>
      <w:r w:rsidR="001816A0">
        <w:t xml:space="preserve"> and</w:t>
      </w:r>
      <w:r w:rsidR="00A22552">
        <w:t xml:space="preserve"> </w:t>
      </w:r>
      <w:r w:rsidRPr="00E4630C">
        <w:rPr>
          <w:i/>
          <w:iCs/>
        </w:rPr>
        <w:t>non-repudiation</w:t>
      </w:r>
      <w:r w:rsidR="00C12721">
        <w:rPr>
          <w:i/>
          <w:iCs/>
        </w:rPr>
        <w:t xml:space="preserve"> of origin</w:t>
      </w:r>
      <w:r>
        <w:t>.</w:t>
      </w:r>
      <w:r w:rsidR="00E71BF4">
        <w:t xml:space="preserve"> </w:t>
      </w:r>
      <w:r w:rsidR="00B5765A">
        <w:t xml:space="preserve">These properties prove to </w:t>
      </w:r>
      <w:r w:rsidR="00DC6E70">
        <w:t>the</w:t>
      </w:r>
      <w:r w:rsidR="00B5765A">
        <w:t xml:space="preserve"> recipient </w:t>
      </w:r>
      <w:r w:rsidR="00DC6E70">
        <w:t xml:space="preserve">of a </w:t>
      </w:r>
      <w:r w:rsidR="00065BA7">
        <w:t xml:space="preserve">digitally signed </w:t>
      </w:r>
      <w:r w:rsidR="0092503D">
        <w:t xml:space="preserve">message </w:t>
      </w:r>
      <w:r w:rsidR="00DC6E70">
        <w:t xml:space="preserve">that </w:t>
      </w:r>
      <w:r w:rsidR="0092503D">
        <w:t>(a)</w:t>
      </w:r>
      <w:r w:rsidR="008526C3">
        <w:t xml:space="preserve"> it</w:t>
      </w:r>
      <w:r w:rsidR="0092503D">
        <w:t xml:space="preserve"> </w:t>
      </w:r>
      <w:r w:rsidR="003E7480">
        <w:t xml:space="preserve">was </w:t>
      </w:r>
      <w:r w:rsidR="0092503D">
        <w:t>unaltered in transit</w:t>
      </w:r>
      <w:r w:rsidR="00BF0A7A">
        <w:t xml:space="preserve">, </w:t>
      </w:r>
      <w:r w:rsidR="0092503D">
        <w:t xml:space="preserve">(b) </w:t>
      </w:r>
      <w:r w:rsidR="00237747">
        <w:t xml:space="preserve">it </w:t>
      </w:r>
      <w:r w:rsidR="0092503D">
        <w:t xml:space="preserve">originated from </w:t>
      </w:r>
      <w:r w:rsidR="003E5FCD">
        <w:t>its</w:t>
      </w:r>
      <w:r w:rsidR="0092503D">
        <w:t xml:space="preserve"> </w:t>
      </w:r>
      <w:r w:rsidR="00C36141">
        <w:t xml:space="preserve">purported </w:t>
      </w:r>
      <w:r w:rsidR="0092503D">
        <w:t>sender</w:t>
      </w:r>
      <w:r w:rsidR="00BF0A7A">
        <w:t xml:space="preserve"> and (c) the </w:t>
      </w:r>
      <w:r w:rsidR="00C34A18">
        <w:t xml:space="preserve">purported </w:t>
      </w:r>
      <w:r w:rsidR="00BF0A7A">
        <w:t xml:space="preserve">sender cannot </w:t>
      </w:r>
      <w:r w:rsidR="00B048D4">
        <w:t>repudiate</w:t>
      </w:r>
      <w:r w:rsidR="00BF0A7A">
        <w:t xml:space="preserve"> either (a) or (b)</w:t>
      </w:r>
      <w:r w:rsidR="0092503D">
        <w:t>.</w:t>
      </w:r>
      <w:r w:rsidR="006D23BC">
        <w:rPr>
          <w:rStyle w:val="FootnoteReference"/>
        </w:rPr>
        <w:footnoteReference w:id="41"/>
      </w:r>
    </w:p>
    <w:p w14:paraId="6FCB120D" w14:textId="59594244" w:rsidR="005C5CBD" w:rsidRDefault="005C5CBD" w:rsidP="008332B2">
      <w:r>
        <w:t>In this scheme, the sender</w:t>
      </w:r>
      <w:r w:rsidR="00846054">
        <w:t xml:space="preserve"> </w:t>
      </w:r>
      <w:r w:rsidRPr="005C5CBD">
        <w:rPr>
          <w:i/>
          <w:iCs/>
        </w:rPr>
        <w:t>signs</w:t>
      </w:r>
      <w:r>
        <w:t xml:space="preserve"> </w:t>
      </w:r>
      <w:r w:rsidR="00D92F33">
        <w:t xml:space="preserve">a message </w:t>
      </w:r>
      <w:r w:rsidR="00FA11CE">
        <w:t>using his</w:t>
      </w:r>
      <w:r w:rsidR="00923999">
        <w:t xml:space="preserve"> or </w:t>
      </w:r>
      <w:r w:rsidR="00FA11CE">
        <w:t xml:space="preserve">her </w:t>
      </w:r>
      <w:r>
        <w:t>private key</w:t>
      </w:r>
      <w:r w:rsidR="00860642">
        <w:t>,</w:t>
      </w:r>
      <w:r>
        <w:t xml:space="preserve"> and</w:t>
      </w:r>
      <w:r w:rsidR="00B43558">
        <w:t xml:space="preserve"> on receipt </w:t>
      </w:r>
      <w:r>
        <w:t xml:space="preserve">the receiver </w:t>
      </w:r>
      <w:r w:rsidRPr="005C5CBD">
        <w:rPr>
          <w:i/>
          <w:iCs/>
        </w:rPr>
        <w:t>verifies</w:t>
      </w:r>
      <w:r>
        <w:t xml:space="preserve"> </w:t>
      </w:r>
      <w:r w:rsidR="00695B1E">
        <w:t xml:space="preserve">the message </w:t>
      </w:r>
      <w:r>
        <w:t xml:space="preserve">using the </w:t>
      </w:r>
      <w:r w:rsidR="00F43A89">
        <w:t xml:space="preserve">signer’s </w:t>
      </w:r>
      <w:r>
        <w:t>public key.</w:t>
      </w:r>
      <w:r w:rsidR="00FA05BE">
        <w:rPr>
          <w:rStyle w:val="FootnoteReference"/>
        </w:rPr>
        <w:footnoteReference w:id="42"/>
      </w:r>
      <w:r w:rsidR="00065BA7">
        <w:t xml:space="preserve"> </w:t>
      </w:r>
      <w:r w:rsidR="0026701A">
        <w:t xml:space="preserve">If the verification fails, this means </w:t>
      </w:r>
      <w:r w:rsidR="00484145">
        <w:t xml:space="preserve">either </w:t>
      </w:r>
      <w:r w:rsidR="00EF5BA2">
        <w:t xml:space="preserve">that </w:t>
      </w:r>
      <w:r w:rsidR="0026701A">
        <w:t xml:space="preserve">the private key used to sign the message does not </w:t>
      </w:r>
      <w:r w:rsidR="00484A7B">
        <w:t>correspond to</w:t>
      </w:r>
      <w:r w:rsidR="0026701A">
        <w:t xml:space="preserve"> </w:t>
      </w:r>
      <w:r w:rsidR="004F78DC">
        <w:t>the</w:t>
      </w:r>
      <w:r w:rsidR="0026701A">
        <w:t xml:space="preserve"> public key</w:t>
      </w:r>
      <w:r w:rsidR="004F78DC">
        <w:t xml:space="preserve"> used to verify it</w:t>
      </w:r>
      <w:r w:rsidR="0026701A">
        <w:t>,</w:t>
      </w:r>
      <w:r w:rsidR="0099549C">
        <w:t xml:space="preserve"> </w:t>
      </w:r>
      <w:r w:rsidR="0026701A">
        <w:t xml:space="preserve">or that the message was altered </w:t>
      </w:r>
      <w:r w:rsidR="009B27D9">
        <w:t>after the sender signed it</w:t>
      </w:r>
      <w:r w:rsidR="00414E8C">
        <w:t>. In either case, the signature is invalid</w:t>
      </w:r>
      <w:r w:rsidR="0026701A">
        <w:t xml:space="preserve">. </w:t>
      </w:r>
      <w:r w:rsidR="00065BA7">
        <w:t xml:space="preserve">In short, a digital signature binds </w:t>
      </w:r>
      <w:r w:rsidR="008D27DE">
        <w:t xml:space="preserve">the </w:t>
      </w:r>
      <w:r w:rsidR="00065BA7">
        <w:t>identity</w:t>
      </w:r>
      <w:r w:rsidR="008D27DE">
        <w:t xml:space="preserve"> of </w:t>
      </w:r>
      <w:r w:rsidR="00272CFF">
        <w:t xml:space="preserve">a message’s </w:t>
      </w:r>
      <w:r w:rsidR="00065BA7">
        <w:t>signer</w:t>
      </w:r>
      <w:r w:rsidR="008D27DE">
        <w:t xml:space="preserve"> </w:t>
      </w:r>
      <w:r w:rsidR="008F04DC">
        <w:t xml:space="preserve">to </w:t>
      </w:r>
      <w:r w:rsidR="00695153">
        <w:t xml:space="preserve">the </w:t>
      </w:r>
      <w:r w:rsidR="008F04DC">
        <w:t>message</w:t>
      </w:r>
      <w:r w:rsidR="00695153">
        <w:t xml:space="preserve"> itself.</w:t>
      </w:r>
    </w:p>
    <w:p w14:paraId="6D96AE64" w14:textId="21935A41" w:rsidR="00FA11CE" w:rsidRDefault="00FA11CE" w:rsidP="008332B2">
      <w:r>
        <w:t xml:space="preserve">All this comes with a very important caveat: If </w:t>
      </w:r>
      <w:r w:rsidR="004E7D23">
        <w:t xml:space="preserve">a </w:t>
      </w:r>
      <w:r>
        <w:t>private key is stolen</w:t>
      </w:r>
      <w:r w:rsidR="00603EB0">
        <w:t xml:space="preserve"> from its owner</w:t>
      </w:r>
      <w:r>
        <w:t xml:space="preserve">, it can be used to sign </w:t>
      </w:r>
      <w:r w:rsidR="00680FD9">
        <w:t xml:space="preserve">messages the owner did not in fact </w:t>
      </w:r>
      <w:r w:rsidR="008F04B2">
        <w:t>sign</w:t>
      </w:r>
      <w:r w:rsidR="00680FD9">
        <w:t xml:space="preserve">. Because of this </w:t>
      </w:r>
      <w:r w:rsidR="00E166A4">
        <w:t>possibility</w:t>
      </w:r>
      <w:r w:rsidR="00680FD9">
        <w:t>, it is virtually impossible to prove</w:t>
      </w:r>
      <w:r w:rsidR="0045190F">
        <w:t>—</w:t>
      </w:r>
      <w:r w:rsidR="00680FD9">
        <w:t>in a court of law</w:t>
      </w:r>
      <w:r w:rsidR="00F04D33">
        <w:t>, for example</w:t>
      </w:r>
      <w:r w:rsidR="0045190F">
        <w:t>—</w:t>
      </w:r>
      <w:r w:rsidR="002315CA">
        <w:t xml:space="preserve">that </w:t>
      </w:r>
      <w:r w:rsidR="00680FD9">
        <w:t>just because a message was signed with a</w:t>
      </w:r>
      <w:r w:rsidR="003072A4">
        <w:t xml:space="preserve">n owner’s </w:t>
      </w:r>
      <w:r w:rsidR="00680FD9">
        <w:t>private key</w:t>
      </w:r>
      <w:r w:rsidR="00626268">
        <w:t>,</w:t>
      </w:r>
      <w:r w:rsidR="00680FD9">
        <w:t xml:space="preserve"> the message originated from the </w:t>
      </w:r>
      <w:r w:rsidR="001831B1">
        <w:t>owner</w:t>
      </w:r>
      <w:r w:rsidR="00680FD9">
        <w:t xml:space="preserve">. </w:t>
      </w:r>
      <w:r w:rsidR="007D08D4">
        <w:t>I</w:t>
      </w:r>
      <w:r w:rsidR="00680FD9">
        <w:t xml:space="preserve">n </w:t>
      </w:r>
      <w:r w:rsidR="00451525">
        <w:t>practice</w:t>
      </w:r>
      <w:r w:rsidR="00445732">
        <w:t xml:space="preserve">, </w:t>
      </w:r>
      <w:r w:rsidR="00DB19EF">
        <w:t xml:space="preserve">however, </w:t>
      </w:r>
      <w:r w:rsidR="00680FD9">
        <w:t>digital</w:t>
      </w:r>
      <w:r w:rsidR="000C0DD8">
        <w:t xml:space="preserve"> signatures demand a </w:t>
      </w:r>
      <w:r w:rsidR="00680FD9">
        <w:t xml:space="preserve">much </w:t>
      </w:r>
      <w:r w:rsidR="00442BB3">
        <w:t>lesser</w:t>
      </w:r>
      <w:r w:rsidR="00680FD9">
        <w:t xml:space="preserve"> burden of proof.</w:t>
      </w:r>
      <w:r w:rsidR="00680FD9">
        <w:rPr>
          <w:rStyle w:val="FootnoteReference"/>
        </w:rPr>
        <w:footnoteReference w:id="43"/>
      </w:r>
    </w:p>
    <w:p w14:paraId="790DD3B6" w14:textId="66DE9AD2" w:rsidR="00DF78B3" w:rsidRDefault="009300AD" w:rsidP="008332B2">
      <w:r>
        <w:t>D</w:t>
      </w:r>
      <w:r w:rsidR="001F2376">
        <w:t xml:space="preserve">igital </w:t>
      </w:r>
      <w:r w:rsidR="00036DFC">
        <w:t>signature</w:t>
      </w:r>
      <w:r w:rsidR="00F31D24">
        <w:t xml:space="preserve"> is </w:t>
      </w:r>
      <w:r w:rsidR="001F2376">
        <w:t xml:space="preserve">the </w:t>
      </w:r>
      <w:r w:rsidR="001F2376" w:rsidRPr="001F2376">
        <w:rPr>
          <w:i/>
          <w:iCs/>
        </w:rPr>
        <w:t>inverse</w:t>
      </w:r>
      <w:r w:rsidR="001F2376">
        <w:t xml:space="preserve"> of encryption</w:t>
      </w:r>
      <w:r w:rsidR="00026D99">
        <w:t xml:space="preserve">, </w:t>
      </w:r>
      <w:r w:rsidR="001F2376">
        <w:t xml:space="preserve">in the sense that in the latter messages are encrypted with a public encryption key </w:t>
      </w:r>
      <w:r w:rsidR="001F2376" w:rsidRPr="001F2376">
        <w:rPr>
          <w:i/>
          <w:iCs/>
        </w:rPr>
        <w:t>e</w:t>
      </w:r>
      <w:r w:rsidR="001F2376">
        <w:t xml:space="preserve">, and decrypted with a </w:t>
      </w:r>
      <w:r w:rsidR="00D75C61">
        <w:t xml:space="preserve">corresponding </w:t>
      </w:r>
      <w:r w:rsidR="0029214A">
        <w:t xml:space="preserve">private </w:t>
      </w:r>
      <w:r w:rsidR="001F2376">
        <w:t xml:space="preserve">decryption key </w:t>
      </w:r>
      <w:r w:rsidR="001F2376" w:rsidRPr="001F2376">
        <w:rPr>
          <w:i/>
          <w:iCs/>
        </w:rPr>
        <w:t>d</w:t>
      </w:r>
      <w:r w:rsidR="001F2376">
        <w:t xml:space="preserve">; whereas in the former messages are </w:t>
      </w:r>
      <w:r w:rsidR="001F2376" w:rsidRPr="000A761B">
        <w:rPr>
          <w:i/>
          <w:iCs/>
        </w:rPr>
        <w:t>signed</w:t>
      </w:r>
      <w:r w:rsidR="001F2376">
        <w:t xml:space="preserve"> with a decryption key </w:t>
      </w:r>
      <w:r w:rsidR="001F2376" w:rsidRPr="001F2376">
        <w:rPr>
          <w:i/>
          <w:iCs/>
        </w:rPr>
        <w:t>d</w:t>
      </w:r>
      <w:r w:rsidR="001F2376">
        <w:t xml:space="preserve">, and </w:t>
      </w:r>
      <w:r w:rsidR="001F2376" w:rsidRPr="000A761B">
        <w:rPr>
          <w:i/>
          <w:iCs/>
        </w:rPr>
        <w:t>verified</w:t>
      </w:r>
      <w:r w:rsidR="001F2376">
        <w:t xml:space="preserve"> with a</w:t>
      </w:r>
      <w:r w:rsidR="00D75C61">
        <w:t xml:space="preserve"> corresponding</w:t>
      </w:r>
      <w:r w:rsidR="001F2376">
        <w:t xml:space="preserve"> encryption key </w:t>
      </w:r>
      <w:r w:rsidR="001F2376" w:rsidRPr="001F2376">
        <w:rPr>
          <w:i/>
          <w:iCs/>
        </w:rPr>
        <w:t>e</w:t>
      </w:r>
      <w:r w:rsidR="001F2376">
        <w:t>.</w:t>
      </w:r>
      <w:r w:rsidR="008F04B2">
        <w:rPr>
          <w:rStyle w:val="FootnoteReference"/>
        </w:rPr>
        <w:footnoteReference w:id="44"/>
      </w:r>
    </w:p>
    <w:p w14:paraId="56876C9A" w14:textId="4B7EF8B8" w:rsidR="0036672D" w:rsidRDefault="0036672D" w:rsidP="0036672D">
      <w:pPr>
        <w:pStyle w:val="Heading1"/>
      </w:pPr>
      <w:r>
        <w:t>State Transition</w:t>
      </w:r>
      <w:r w:rsidR="00337217">
        <w:t xml:space="preserve"> </w:t>
      </w:r>
      <w:r w:rsidR="006B2F44">
        <w:t>Redux</w:t>
      </w:r>
    </w:p>
    <w:p w14:paraId="0C3E9B0D" w14:textId="6214914A" w:rsidR="00FF646F" w:rsidRDefault="00E837D4" w:rsidP="008332B2">
      <w:r>
        <w:t xml:space="preserve">To visualize this, let’s revisit for a moment the state-transition diagrams we </w:t>
      </w:r>
      <w:r w:rsidR="0061697C">
        <w:t>employed</w:t>
      </w:r>
      <w:r>
        <w:t xml:space="preserve"> to </w:t>
      </w:r>
      <w:r w:rsidR="00CD025E">
        <w:t>understand the mechanics</w:t>
      </w:r>
      <w:r>
        <w:t xml:space="preserve"> </w:t>
      </w:r>
      <w:r w:rsidR="00CD025E">
        <w:t xml:space="preserve">of </w:t>
      </w:r>
      <w:r>
        <w:t>encryption.</w:t>
      </w:r>
      <w:r w:rsidR="00824010" w:rsidRPr="00824010">
        <w:t xml:space="preserve"> </w:t>
      </w:r>
      <w:r w:rsidR="00824010">
        <w:t xml:space="preserve">Here, instead of the term </w:t>
      </w:r>
      <w:r w:rsidR="00824010" w:rsidRPr="00C6171C">
        <w:rPr>
          <w:i/>
          <w:iCs/>
        </w:rPr>
        <w:t>C</w:t>
      </w:r>
      <w:r w:rsidR="00824010">
        <w:t xml:space="preserve"> </w:t>
      </w:r>
      <w:r w:rsidR="00BB2C42">
        <w:t>occupying the middle state</w:t>
      </w:r>
      <w:r w:rsidR="00824010">
        <w:t xml:space="preserve">, we </w:t>
      </w:r>
      <w:r w:rsidR="004A38D6">
        <w:t xml:space="preserve">now </w:t>
      </w:r>
      <w:r w:rsidR="00824010">
        <w:t xml:space="preserve">have the term </w:t>
      </w:r>
      <w:r w:rsidR="00824010" w:rsidRPr="00ED49A3">
        <w:rPr>
          <w:i/>
          <w:iCs/>
        </w:rPr>
        <w:t>S</w:t>
      </w:r>
      <w:r w:rsidR="00824010">
        <w:t xml:space="preserve">, which stands for </w:t>
      </w:r>
      <w:r w:rsidR="00824010" w:rsidRPr="00ED49A3">
        <w:rPr>
          <w:i/>
          <w:iCs/>
        </w:rPr>
        <w:t>signature</w:t>
      </w:r>
      <w:r w:rsidR="00824010">
        <w:t>.</w:t>
      </w:r>
    </w:p>
    <w:p w14:paraId="7476B4D0" w14:textId="17C28E4D" w:rsidR="00E837D4" w:rsidRPr="00ED49A3" w:rsidRDefault="00ED49A3" w:rsidP="00E837D4">
      <w:pPr>
        <w:pStyle w:val="ListParagraph"/>
        <w:numPr>
          <w:ilvl w:val="0"/>
          <w:numId w:val="5"/>
        </w:numPr>
        <w:rPr>
          <w:i/>
          <w:iCs/>
        </w:rPr>
      </w:pPr>
      <w:r w:rsidRPr="00ED49A3">
        <w:rPr>
          <w:i/>
          <w:iCs/>
        </w:rPr>
        <w:t>M -&gt; S -&gt; M</w:t>
      </w:r>
    </w:p>
    <w:p w14:paraId="0FA84FA1" w14:textId="113879A5" w:rsidR="0029621E" w:rsidRDefault="007D65F1" w:rsidP="00ED49A3">
      <w:r>
        <w:t xml:space="preserve">As with encryption, we start with some plaintext message </w:t>
      </w:r>
      <w:r w:rsidRPr="007D65F1">
        <w:rPr>
          <w:i/>
          <w:iCs/>
        </w:rPr>
        <w:t>M</w:t>
      </w:r>
      <w:r>
        <w:t xml:space="preserve">, transform it to a signature </w:t>
      </w:r>
      <w:r w:rsidRPr="007D65F1">
        <w:rPr>
          <w:i/>
          <w:iCs/>
        </w:rPr>
        <w:t>S</w:t>
      </w:r>
      <w:r>
        <w:t xml:space="preserve">, and then back again to the original message </w:t>
      </w:r>
      <w:r w:rsidRPr="007D65F1">
        <w:rPr>
          <w:i/>
          <w:iCs/>
        </w:rPr>
        <w:t>M</w:t>
      </w:r>
      <w:r>
        <w:t>.</w:t>
      </w:r>
    </w:p>
    <w:p w14:paraId="1DD9CF8E" w14:textId="546BEB26" w:rsidR="00ED49A3" w:rsidRDefault="007D65F1" w:rsidP="00ED49A3">
      <w:r>
        <w:t xml:space="preserve">What is different this time is that </w:t>
      </w:r>
      <w:r w:rsidR="005C7110">
        <w:t xml:space="preserve">the first transformation </w:t>
      </w:r>
      <w:r w:rsidR="00357B90">
        <w:t>(</w:t>
      </w:r>
      <w:r w:rsidR="00357B90" w:rsidRPr="00357B90">
        <w:rPr>
          <w:i/>
          <w:iCs/>
        </w:rPr>
        <w:t>M -&gt; S</w:t>
      </w:r>
      <w:r w:rsidR="00357B90">
        <w:t xml:space="preserve">) </w:t>
      </w:r>
      <w:r w:rsidR="00361EE8">
        <w:t xml:space="preserve">needs to be </w:t>
      </w:r>
      <w:r>
        <w:t xml:space="preserve">difficult for unauthorized parties, not </w:t>
      </w:r>
      <w:r w:rsidR="005726D0">
        <w:t>the second</w:t>
      </w:r>
      <w:r w:rsidR="00357B90">
        <w:t xml:space="preserve"> (</w:t>
      </w:r>
      <w:r w:rsidR="00357B90" w:rsidRPr="00357B90">
        <w:rPr>
          <w:i/>
          <w:iCs/>
        </w:rPr>
        <w:t>S -&gt; M</w:t>
      </w:r>
      <w:r w:rsidR="00357B90">
        <w:t>)</w:t>
      </w:r>
      <w:r w:rsidR="008C6504">
        <w:t xml:space="preserve"> (recall that w</w:t>
      </w:r>
      <w:r w:rsidR="0096540C">
        <w:t>ith encryption</w:t>
      </w:r>
      <w:r w:rsidR="005545CD">
        <w:t xml:space="preserve"> i</w:t>
      </w:r>
      <w:r>
        <w:t xml:space="preserve">t </w:t>
      </w:r>
      <w:r w:rsidR="00A22B9B">
        <w:t>is</w:t>
      </w:r>
      <w:r>
        <w:t xml:space="preserve"> the </w:t>
      </w:r>
      <w:r w:rsidR="00B44A91">
        <w:t xml:space="preserve">second </w:t>
      </w:r>
      <w:r w:rsidR="005E3661">
        <w:t>that must be difficult</w:t>
      </w:r>
      <w:r w:rsidR="008C6504">
        <w:t>)</w:t>
      </w:r>
      <w:r>
        <w:t>.</w:t>
      </w:r>
    </w:p>
    <w:p w14:paraId="0E25BE5B" w14:textId="6017E7DC" w:rsidR="007D65F1" w:rsidRDefault="006B7CD6" w:rsidP="00ED49A3">
      <w:r>
        <w:lastRenderedPageBreak/>
        <w:t xml:space="preserve">To </w:t>
      </w:r>
      <w:r w:rsidR="00357B90">
        <w:t>understand why</w:t>
      </w:r>
      <w:r>
        <w:t xml:space="preserve">, let’s first substitute the term </w:t>
      </w:r>
      <w:r w:rsidRPr="006B7CD6">
        <w:rPr>
          <w:i/>
          <w:iCs/>
        </w:rPr>
        <w:t>S</w:t>
      </w:r>
      <w:r>
        <w:t xml:space="preserve"> with its equivalent term </w:t>
      </w:r>
      <w:r w:rsidRPr="006B7CD6">
        <w:rPr>
          <w:i/>
          <w:iCs/>
        </w:rPr>
        <w:t>M</w:t>
      </w:r>
      <w:r w:rsidRPr="006B7CD6">
        <w:rPr>
          <w:i/>
          <w:iCs/>
          <w:vertAlign w:val="superscript"/>
        </w:rPr>
        <w:t>d</w:t>
      </w:r>
      <w:r>
        <w:t>.</w:t>
      </w:r>
    </w:p>
    <w:p w14:paraId="38899FD6" w14:textId="413BEBFF" w:rsidR="006B7CD6" w:rsidRDefault="006B7CD6" w:rsidP="006B7CD6">
      <w:pPr>
        <w:pStyle w:val="ListParagraph"/>
        <w:numPr>
          <w:ilvl w:val="0"/>
          <w:numId w:val="5"/>
        </w:numPr>
        <w:rPr>
          <w:i/>
          <w:iCs/>
        </w:rPr>
      </w:pPr>
      <w:r w:rsidRPr="006B7CD6">
        <w:rPr>
          <w:i/>
          <w:iCs/>
        </w:rPr>
        <w:t>M -&gt; M</w:t>
      </w:r>
      <w:r w:rsidRPr="006B7CD6">
        <w:rPr>
          <w:i/>
          <w:iCs/>
          <w:vertAlign w:val="superscript"/>
        </w:rPr>
        <w:t>d</w:t>
      </w:r>
      <w:r w:rsidRPr="006B7CD6">
        <w:rPr>
          <w:i/>
          <w:iCs/>
        </w:rPr>
        <w:t xml:space="preserve"> -&gt; M</w:t>
      </w:r>
    </w:p>
    <w:p w14:paraId="32D95F24" w14:textId="53661912" w:rsidR="006B7CD6" w:rsidRDefault="00783B2A" w:rsidP="006B7CD6">
      <w:r>
        <w:t xml:space="preserve">Here, we are raising </w:t>
      </w:r>
      <w:r w:rsidRPr="00783B2A">
        <w:rPr>
          <w:i/>
          <w:iCs/>
        </w:rPr>
        <w:t>M</w:t>
      </w:r>
      <w:r>
        <w:t xml:space="preserve"> to the power of the decryption exponent </w:t>
      </w:r>
      <w:r w:rsidRPr="00783B2A">
        <w:rPr>
          <w:i/>
          <w:iCs/>
        </w:rPr>
        <w:t>d</w:t>
      </w:r>
      <w:r w:rsidR="00E80338">
        <w:t xml:space="preserve"> to compute </w:t>
      </w:r>
      <w:r w:rsidR="00BE7057">
        <w:t xml:space="preserve">a </w:t>
      </w:r>
      <w:r w:rsidR="00E80338">
        <w:t>signature.</w:t>
      </w:r>
      <w:r>
        <w:t xml:space="preserve"> What makes this transformation difficult for an unauthorized party is that</w:t>
      </w:r>
      <w:r w:rsidR="00DC22AB">
        <w:t xml:space="preserve"> </w:t>
      </w:r>
      <w:r>
        <w:t xml:space="preserve">the </w:t>
      </w:r>
      <w:r w:rsidR="002C54B9">
        <w:t xml:space="preserve">private </w:t>
      </w:r>
      <w:r>
        <w:t xml:space="preserve">exponent </w:t>
      </w:r>
      <w:r w:rsidRPr="00783B2A">
        <w:rPr>
          <w:i/>
          <w:iCs/>
        </w:rPr>
        <w:t>d</w:t>
      </w:r>
      <w:r>
        <w:t xml:space="preserve"> </w:t>
      </w:r>
      <w:r w:rsidR="00DC22AB">
        <w:t xml:space="preserve">is </w:t>
      </w:r>
      <w:r w:rsidR="00696643">
        <w:t xml:space="preserve">(or </w:t>
      </w:r>
      <w:r w:rsidR="003F14CF">
        <w:t xml:space="preserve">at least </w:t>
      </w:r>
      <w:r w:rsidR="00696643">
        <w:t xml:space="preserve">should be) </w:t>
      </w:r>
      <w:r w:rsidR="00DC22AB">
        <w:t>known</w:t>
      </w:r>
      <w:r>
        <w:t xml:space="preserve"> </w:t>
      </w:r>
      <w:r w:rsidR="00DC22AB">
        <w:t xml:space="preserve">only </w:t>
      </w:r>
      <w:r>
        <w:t>to the message’s signer.</w:t>
      </w:r>
    </w:p>
    <w:p w14:paraId="787B1109" w14:textId="1077681C" w:rsidR="008404F5" w:rsidRDefault="008404F5" w:rsidP="006B7CD6">
      <w:r>
        <w:t xml:space="preserve">Next, let’s substitute the rightmost </w:t>
      </w:r>
      <w:r w:rsidRPr="008404F5">
        <w:rPr>
          <w:i/>
          <w:iCs/>
        </w:rPr>
        <w:t>M</w:t>
      </w:r>
      <w:r>
        <w:t xml:space="preserve"> from the previous diagram with its equivalent term </w:t>
      </w:r>
      <w:r w:rsidRPr="008404F5">
        <w:rPr>
          <w:i/>
          <w:iCs/>
        </w:rPr>
        <w:t>(M</w:t>
      </w:r>
      <w:r w:rsidRPr="008404F5">
        <w:rPr>
          <w:i/>
          <w:iCs/>
          <w:vertAlign w:val="superscript"/>
        </w:rPr>
        <w:t>d</w:t>
      </w:r>
      <w:r w:rsidRPr="008404F5">
        <w:rPr>
          <w:i/>
          <w:iCs/>
        </w:rPr>
        <w:t>)</w:t>
      </w:r>
      <w:r w:rsidRPr="008404F5">
        <w:rPr>
          <w:i/>
          <w:iCs/>
          <w:vertAlign w:val="superscript"/>
        </w:rPr>
        <w:t>e</w:t>
      </w:r>
      <w:r>
        <w:t>.</w:t>
      </w:r>
    </w:p>
    <w:p w14:paraId="4CE802C3" w14:textId="7BB9D024" w:rsidR="008404F5" w:rsidRPr="00375DF3" w:rsidRDefault="008404F5"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-&gt; (M</w:t>
      </w:r>
      <w:r w:rsidRPr="00375DF3">
        <w:rPr>
          <w:i/>
          <w:iCs/>
          <w:vertAlign w:val="superscript"/>
        </w:rPr>
        <w:t>d</w:t>
      </w:r>
      <w:r w:rsidRPr="00375DF3">
        <w:rPr>
          <w:i/>
          <w:iCs/>
        </w:rPr>
        <w:t>)</w:t>
      </w:r>
      <w:r w:rsidRPr="00375DF3">
        <w:rPr>
          <w:i/>
          <w:iCs/>
          <w:vertAlign w:val="superscript"/>
        </w:rPr>
        <w:t>e</w:t>
      </w:r>
    </w:p>
    <w:p w14:paraId="20617A65" w14:textId="77777777" w:rsidR="00BE7057" w:rsidRDefault="00BE7057" w:rsidP="008332B2">
      <w:r>
        <w:t xml:space="preserve">Here, the signature </w:t>
      </w:r>
      <w:r w:rsidRPr="00BE7057">
        <w:rPr>
          <w:i/>
          <w:iCs/>
        </w:rPr>
        <w:t>M</w:t>
      </w:r>
      <w:r w:rsidRPr="00BE7057">
        <w:rPr>
          <w:i/>
          <w:iCs/>
          <w:vertAlign w:val="superscript"/>
        </w:rPr>
        <w:t>d</w:t>
      </w:r>
      <w:r>
        <w:t xml:space="preserve"> is raised to the power of the public encryption exponent </w:t>
      </w:r>
      <w:r w:rsidRPr="00BE7057">
        <w:rPr>
          <w:i/>
          <w:iCs/>
        </w:rPr>
        <w:t>e</w:t>
      </w:r>
      <w:r>
        <w:t xml:space="preserve"> to recover the message from the signature.</w:t>
      </w:r>
    </w:p>
    <w:p w14:paraId="20897646" w14:textId="7AAC5BD9" w:rsidR="008404F5" w:rsidRDefault="00EB5078" w:rsidP="008332B2">
      <w:r>
        <w:t>Finally</w:t>
      </w:r>
      <w:r w:rsidR="00375DF3">
        <w:t xml:space="preserve">, let’s </w:t>
      </w:r>
      <w:r w:rsidR="00A931DB">
        <w:t>confine</w:t>
      </w:r>
      <w:r w:rsidR="00BE7057">
        <w:t xml:space="preserve"> </w:t>
      </w:r>
      <w:r w:rsidR="00CF1D13">
        <w:t xml:space="preserve">the </w:t>
      </w:r>
      <w:r w:rsidR="00375DF3">
        <w:t xml:space="preserve">computations to the finite group of integers modulo </w:t>
      </w:r>
      <w:r w:rsidR="00375DF3" w:rsidRPr="00375DF3">
        <w:rPr>
          <w:i/>
          <w:iCs/>
        </w:rPr>
        <w:t>n</w:t>
      </w:r>
      <w:r w:rsidR="00375DF3">
        <w:t>.</w:t>
      </w:r>
    </w:p>
    <w:p w14:paraId="22C65955" w14:textId="55440250" w:rsidR="00375DF3" w:rsidRPr="00375DF3" w:rsidRDefault="00375DF3"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w:t>
      </w:r>
      <w:r>
        <w:rPr>
          <w:i/>
          <w:iCs/>
        </w:rPr>
        <w:t xml:space="preserve">mod n </w:t>
      </w:r>
      <w:r w:rsidRPr="00375DF3">
        <w:rPr>
          <w:i/>
          <w:iCs/>
        </w:rPr>
        <w:t>-&gt; (M</w:t>
      </w:r>
      <w:r w:rsidRPr="00375DF3">
        <w:rPr>
          <w:i/>
          <w:iCs/>
          <w:vertAlign w:val="superscript"/>
        </w:rPr>
        <w:t>d</w:t>
      </w:r>
      <w:r w:rsidRPr="00375DF3">
        <w:rPr>
          <w:i/>
          <w:iCs/>
        </w:rPr>
        <w:t>)</w:t>
      </w:r>
      <w:r>
        <w:rPr>
          <w:i/>
          <w:iCs/>
          <w:vertAlign w:val="superscript"/>
        </w:rPr>
        <w:t>e</w:t>
      </w:r>
      <w:r>
        <w:rPr>
          <w:i/>
          <w:iCs/>
        </w:rPr>
        <w:t xml:space="preserve"> mod n</w:t>
      </w:r>
    </w:p>
    <w:p w14:paraId="4B8AA08D" w14:textId="1B1D0801" w:rsidR="00375DF3" w:rsidRDefault="00EB5078" w:rsidP="008332B2">
      <w:r>
        <w:t>P</w:t>
      </w:r>
      <w:r w:rsidR="00CF1D13">
        <w:t>lugging real values</w:t>
      </w:r>
      <w:r w:rsidR="00F22E55">
        <w:t xml:space="preserve"> </w:t>
      </w:r>
      <w:r w:rsidR="00511374">
        <w:t xml:space="preserve">into the diagram </w:t>
      </w:r>
      <w:r w:rsidR="00F22E55">
        <w:t xml:space="preserve">yields the following </w:t>
      </w:r>
      <w:r w:rsidR="00587963">
        <w:t>transformation</w:t>
      </w:r>
      <w:r w:rsidR="00281B01">
        <w:t>s</w:t>
      </w:r>
      <w:r w:rsidR="00F22E55">
        <w:t>:</w:t>
      </w:r>
    </w:p>
    <w:p w14:paraId="74D77033" w14:textId="39F1C646" w:rsidR="00CF1D13" w:rsidRDefault="0097394A" w:rsidP="00CF1D13">
      <w:pPr>
        <w:pStyle w:val="ListParagraph"/>
        <w:numPr>
          <w:ilvl w:val="0"/>
          <w:numId w:val="5"/>
        </w:numPr>
      </w:pPr>
      <w:r>
        <w:t>7 -&gt; 7</w:t>
      </w:r>
      <w:r w:rsidRPr="0097394A">
        <w:rPr>
          <w:vertAlign w:val="superscript"/>
        </w:rPr>
        <w:t>11</w:t>
      </w:r>
      <w:r>
        <w:t xml:space="preserve"> mod 15 -&gt; (7</w:t>
      </w:r>
      <w:r>
        <w:rPr>
          <w:vertAlign w:val="superscript"/>
        </w:rPr>
        <w:t>11</w:t>
      </w:r>
      <w:r>
        <w:t>)</w:t>
      </w:r>
      <w:r>
        <w:rPr>
          <w:vertAlign w:val="superscript"/>
        </w:rPr>
        <w:t>3</w:t>
      </w:r>
      <w:r>
        <w:t xml:space="preserve"> mod 15</w:t>
      </w:r>
    </w:p>
    <w:p w14:paraId="0B503490" w14:textId="59AB2B97" w:rsidR="00A35313" w:rsidRPr="00375DF3" w:rsidRDefault="00A35313" w:rsidP="00CF1D13">
      <w:pPr>
        <w:pStyle w:val="ListParagraph"/>
        <w:numPr>
          <w:ilvl w:val="0"/>
          <w:numId w:val="5"/>
        </w:numPr>
      </w:pPr>
      <w:r>
        <w:t>7 -&gt; 13 -&gt; 7</w:t>
      </w:r>
    </w:p>
    <w:p w14:paraId="7A36E361" w14:textId="6B37F695" w:rsidR="00942BA1" w:rsidRDefault="00942BA1" w:rsidP="008332B2">
      <w:r>
        <w:t xml:space="preserve">If this </w:t>
      </w:r>
      <w:r w:rsidR="00C465A8">
        <w:t xml:space="preserve">all </w:t>
      </w:r>
      <w:r>
        <w:t>looks</w:t>
      </w:r>
      <w:r w:rsidR="00096D9F">
        <w:t xml:space="preserve"> very </w:t>
      </w:r>
      <w:r>
        <w:t>familiar, it should</w:t>
      </w:r>
      <w:r w:rsidR="00EE5A89">
        <w:t>; i</w:t>
      </w:r>
      <w:r>
        <w:t xml:space="preserve">t is the very mirror image of encryption. The only </w:t>
      </w:r>
      <w:r w:rsidR="001F3DE9">
        <w:t>functional</w:t>
      </w:r>
      <w:r w:rsidR="00744471">
        <w:t xml:space="preserve"> </w:t>
      </w:r>
      <w:r>
        <w:t xml:space="preserve">difference is that </w:t>
      </w:r>
      <w:r w:rsidR="007B0E68">
        <w:t>with</w:t>
      </w:r>
      <w:r>
        <w:t xml:space="preserve"> </w:t>
      </w:r>
      <w:r w:rsidR="00104BC0">
        <w:t xml:space="preserve">encryption </w:t>
      </w:r>
      <w:r>
        <w:t xml:space="preserve">the public exponent </w:t>
      </w:r>
      <w:r w:rsidRPr="00942BA1">
        <w:rPr>
          <w:i/>
          <w:iCs/>
        </w:rPr>
        <w:t>e</w:t>
      </w:r>
      <w:r>
        <w:t xml:space="preserve"> is used to transform a </w:t>
      </w:r>
      <w:r w:rsidR="00955265">
        <w:t xml:space="preserve">plaintext </w:t>
      </w:r>
      <w:r>
        <w:t>message</w:t>
      </w:r>
      <w:r w:rsidR="00346B2B">
        <w:t xml:space="preserve"> to a </w:t>
      </w:r>
      <w:r w:rsidR="00346B2B" w:rsidRPr="00432CE4">
        <w:rPr>
          <w:i/>
          <w:iCs/>
        </w:rPr>
        <w:t>ciphertext</w:t>
      </w:r>
      <w:r>
        <w:t xml:space="preserve">, and </w:t>
      </w:r>
      <w:r w:rsidR="00432CE4">
        <w:t>with</w:t>
      </w:r>
      <w:r>
        <w:t xml:space="preserve"> </w:t>
      </w:r>
      <w:r w:rsidR="00104BC0">
        <w:t xml:space="preserve">digital signature </w:t>
      </w:r>
      <w:r>
        <w:t xml:space="preserve">the private exponent </w:t>
      </w:r>
      <w:r w:rsidRPr="00942BA1">
        <w:rPr>
          <w:i/>
          <w:iCs/>
        </w:rPr>
        <w:t>d</w:t>
      </w:r>
      <w:r>
        <w:t xml:space="preserve"> is used to transform a </w:t>
      </w:r>
      <w:r w:rsidR="00955265">
        <w:t xml:space="preserve">plaintext </w:t>
      </w:r>
      <w:r>
        <w:t>message</w:t>
      </w:r>
      <w:r w:rsidR="00346B2B">
        <w:t xml:space="preserve"> to a </w:t>
      </w:r>
      <w:r w:rsidR="00346B2B" w:rsidRPr="00432CE4">
        <w:rPr>
          <w:i/>
          <w:iCs/>
        </w:rPr>
        <w:t>signature</w:t>
      </w:r>
      <w:r>
        <w:t xml:space="preserve">. </w:t>
      </w:r>
      <w:r w:rsidR="00432CE4">
        <w:t>I</w:t>
      </w:r>
      <w:r w:rsidR="00A62920">
        <w:t xml:space="preserve">n </w:t>
      </w:r>
      <w:r>
        <w:t xml:space="preserve">the former </w:t>
      </w:r>
      <w:r w:rsidR="00A62920">
        <w:t xml:space="preserve">case </w:t>
      </w:r>
      <w:r w:rsidR="00346B2B">
        <w:t>a</w:t>
      </w:r>
      <w:r w:rsidR="00A62920">
        <w:t xml:space="preserve"> message is encrypted</w:t>
      </w:r>
      <w:r w:rsidR="00CD7C50">
        <w:t>,</w:t>
      </w:r>
      <w:r w:rsidR="00A62920">
        <w:t xml:space="preserve"> and in </w:t>
      </w:r>
      <w:r>
        <w:t xml:space="preserve">the latter </w:t>
      </w:r>
      <w:r w:rsidR="00A62920">
        <w:t>it is signed</w:t>
      </w:r>
      <w:r>
        <w:t>.</w:t>
      </w:r>
      <w:r w:rsidR="009118CF">
        <w:rPr>
          <w:rStyle w:val="FootnoteReference"/>
        </w:rPr>
        <w:footnoteReference w:id="45"/>
      </w:r>
    </w:p>
    <w:p w14:paraId="23D5A032" w14:textId="4521F0B0" w:rsidR="000F2488" w:rsidRDefault="00BB732C" w:rsidP="008332B2">
      <w:r>
        <w:t>In practice,</w:t>
      </w:r>
      <w:r w:rsidR="000F2488">
        <w:t xml:space="preserve"> encryption and digital signature </w:t>
      </w:r>
      <w:r w:rsidR="00831403">
        <w:t xml:space="preserve">are </w:t>
      </w:r>
      <w:r w:rsidR="000F2488">
        <w:t xml:space="preserve">combined to </w:t>
      </w:r>
      <w:r w:rsidR="00432CE4">
        <w:t xml:space="preserve">produce a powerful </w:t>
      </w:r>
      <w:r w:rsidR="000F2488">
        <w:t xml:space="preserve">guarantee </w:t>
      </w:r>
      <w:r w:rsidR="00432CE4">
        <w:t xml:space="preserve">of </w:t>
      </w:r>
      <w:r w:rsidR="00AC5056">
        <w:t xml:space="preserve">the </w:t>
      </w:r>
      <w:r w:rsidR="000F2488">
        <w:t xml:space="preserve">confidentiality, integrity and authenticity </w:t>
      </w:r>
      <w:r w:rsidR="00AC5056">
        <w:t xml:space="preserve">of a message </w:t>
      </w:r>
      <w:r w:rsidR="000F2488">
        <w:t>in one fell swoop.</w:t>
      </w:r>
    </w:p>
    <w:p w14:paraId="3129DC30" w14:textId="04351145" w:rsidR="00C8313B" w:rsidRDefault="00164176" w:rsidP="008332B2">
      <w:r>
        <w:t>Resurrecting</w:t>
      </w:r>
      <w:r w:rsidR="006678BC">
        <w:t xml:space="preserve"> </w:t>
      </w:r>
      <w:r w:rsidR="00695015">
        <w:t xml:space="preserve">the </w:t>
      </w:r>
      <w:r w:rsidR="00BB732C">
        <w:t xml:space="preserve">example of encryption in </w:t>
      </w:r>
      <w:r w:rsidR="00BB732C" w:rsidRPr="00BB732C">
        <w:rPr>
          <w:i/>
          <w:iCs/>
        </w:rPr>
        <w:t>Figure 5</w:t>
      </w:r>
      <w:r w:rsidR="00BB732C">
        <w:t xml:space="preserve">, assume </w:t>
      </w:r>
      <w:r w:rsidR="00657DB2">
        <w:t xml:space="preserve">that </w:t>
      </w:r>
      <w:r w:rsidR="00BB732C">
        <w:t>Bob</w:t>
      </w:r>
      <w:r w:rsidR="00657DB2">
        <w:t>, too,</w:t>
      </w:r>
      <w:r w:rsidR="00BB732C">
        <w:t xml:space="preserve"> </w:t>
      </w:r>
      <w:r w:rsidR="00657DB2">
        <w:t xml:space="preserve">generates </w:t>
      </w:r>
      <w:r w:rsidR="00BB732C">
        <w:t>a key pair</w:t>
      </w:r>
      <w:r w:rsidR="00695015">
        <w:t xml:space="preserve"> </w:t>
      </w:r>
      <w:r w:rsidR="00BB732C">
        <w:t>and share</w:t>
      </w:r>
      <w:r w:rsidR="00657DB2">
        <w:t>s</w:t>
      </w:r>
      <w:r w:rsidR="00BB732C">
        <w:t xml:space="preserve"> his public key with Alice</w:t>
      </w:r>
      <w:r w:rsidR="00657DB2">
        <w:t xml:space="preserve"> (i.e., he mimics Alice’s actions in steps 1 through 8)</w:t>
      </w:r>
      <w:r w:rsidR="00BB732C">
        <w:t>.</w:t>
      </w:r>
      <w:r w:rsidR="00695015">
        <w:t xml:space="preserve"> Now, Alice and Bob both possess each other’s public keys, and </w:t>
      </w:r>
      <w:r w:rsidR="009F2AB7">
        <w:t xml:space="preserve">each </w:t>
      </w:r>
      <w:r w:rsidR="00695015">
        <w:t xml:space="preserve">their own corresponding private </w:t>
      </w:r>
      <w:r w:rsidR="0096731A">
        <w:t>ke</w:t>
      </w:r>
      <w:r w:rsidR="00695015">
        <w:t>ys.</w:t>
      </w:r>
      <w:r w:rsidR="0096731A">
        <w:t xml:space="preserve"> </w:t>
      </w:r>
      <w:r w:rsidR="009F2AB7">
        <w:t xml:space="preserve">This time, however, </w:t>
      </w:r>
      <w:r w:rsidR="00BB732C">
        <w:t xml:space="preserve">before </w:t>
      </w:r>
      <w:r w:rsidR="009F2AB7">
        <w:t xml:space="preserve">Bob encrypts </w:t>
      </w:r>
      <w:r w:rsidR="009B72E6">
        <w:t>his</w:t>
      </w:r>
      <w:r w:rsidR="00BB732C">
        <w:t xml:space="preserve"> message </w:t>
      </w:r>
      <w:r w:rsidR="00BB732C" w:rsidRPr="00BB732C">
        <w:rPr>
          <w:i/>
          <w:iCs/>
        </w:rPr>
        <w:t>M</w:t>
      </w:r>
      <w:r w:rsidR="00BB732C">
        <w:t xml:space="preserve">, </w:t>
      </w:r>
      <w:r w:rsidR="009F2AB7">
        <w:t xml:space="preserve">he signs it with his private key to yield the signature of </w:t>
      </w:r>
      <w:r w:rsidR="009F2AB7" w:rsidRPr="009F2AB7">
        <w:rPr>
          <w:i/>
          <w:iCs/>
        </w:rPr>
        <w:t>M</w:t>
      </w:r>
      <w:r w:rsidR="00432CE4">
        <w:t xml:space="preserve">; let’s call </w:t>
      </w:r>
      <w:r w:rsidR="00033E4B">
        <w:t>this signature</w:t>
      </w:r>
      <w:r w:rsidR="009F2AB7">
        <w:t xml:space="preserve"> </w:t>
      </w:r>
      <w:r w:rsidR="009F2AB7" w:rsidRPr="009F2AB7">
        <w:rPr>
          <w:i/>
          <w:iCs/>
        </w:rPr>
        <w:t>S</w:t>
      </w:r>
      <w:r w:rsidR="009F2AB7" w:rsidRPr="009F2AB7">
        <w:rPr>
          <w:i/>
          <w:iCs/>
          <w:vertAlign w:val="subscript"/>
        </w:rPr>
        <w:t>m</w:t>
      </w:r>
      <w:r w:rsidR="009F2AB7">
        <w:t>.</w:t>
      </w:r>
      <w:r w:rsidR="00284B31">
        <w:t xml:space="preserve"> </w:t>
      </w:r>
      <w:r w:rsidR="00A769C2">
        <w:t xml:space="preserve">With </w:t>
      </w:r>
      <w:r w:rsidR="00A769C2" w:rsidRPr="00A769C2">
        <w:rPr>
          <w:i/>
          <w:iCs/>
        </w:rPr>
        <w:t>S</w:t>
      </w:r>
      <w:r w:rsidR="00A769C2" w:rsidRPr="00A769C2">
        <w:rPr>
          <w:i/>
          <w:iCs/>
          <w:vertAlign w:val="subscript"/>
        </w:rPr>
        <w:t>m</w:t>
      </w:r>
      <w:r w:rsidR="00A769C2">
        <w:t xml:space="preserve">, </w:t>
      </w:r>
      <w:r w:rsidR="00284B31">
        <w:t>Bob encrypts the message</w:t>
      </w:r>
      <w:r>
        <w:t>-</w:t>
      </w:r>
      <w:r w:rsidR="00284B31">
        <w:t xml:space="preserve">signature pair </w:t>
      </w:r>
      <w:r w:rsidR="00284B31" w:rsidRPr="00284B31">
        <w:rPr>
          <w:i/>
          <w:iCs/>
        </w:rPr>
        <w:t>(M, S</w:t>
      </w:r>
      <w:r w:rsidR="00284B31" w:rsidRPr="00284B31">
        <w:rPr>
          <w:i/>
          <w:iCs/>
          <w:vertAlign w:val="subscript"/>
        </w:rPr>
        <w:t>m</w:t>
      </w:r>
      <w:r w:rsidR="00284B31" w:rsidRPr="00284B31">
        <w:rPr>
          <w:i/>
          <w:iCs/>
        </w:rPr>
        <w:t>)</w:t>
      </w:r>
      <w:r w:rsidR="00284B31">
        <w:t>, and transmits the ciphertext to Alice.</w:t>
      </w:r>
    </w:p>
    <w:p w14:paraId="03EF0807" w14:textId="00B3EF26" w:rsidR="006678BC" w:rsidRDefault="006678BC" w:rsidP="008332B2">
      <w:r>
        <w:t xml:space="preserve">On receipt of the ciphertext, Alice reverses the procedure. </w:t>
      </w:r>
      <w:r w:rsidR="00164176">
        <w:t xml:space="preserve">First, she decrypts the ciphertext using her private key to recover the message-signature pair </w:t>
      </w:r>
      <w:r w:rsidR="00164176" w:rsidRPr="00164176">
        <w:rPr>
          <w:i/>
          <w:iCs/>
        </w:rPr>
        <w:t>(M, S</w:t>
      </w:r>
      <w:r w:rsidR="00164176" w:rsidRPr="00164176">
        <w:rPr>
          <w:i/>
          <w:iCs/>
          <w:vertAlign w:val="subscript"/>
        </w:rPr>
        <w:t>m</w:t>
      </w:r>
      <w:r w:rsidR="00164176" w:rsidRPr="00164176">
        <w:rPr>
          <w:i/>
          <w:iCs/>
        </w:rPr>
        <w:t>)</w:t>
      </w:r>
      <w:r w:rsidR="00164176" w:rsidRPr="00164176">
        <w:t>.</w:t>
      </w:r>
      <w:r w:rsidR="00164176">
        <w:t xml:space="preserve"> Then, she verifies the signature </w:t>
      </w:r>
      <w:r w:rsidR="00164176" w:rsidRPr="00164176">
        <w:rPr>
          <w:i/>
          <w:iCs/>
        </w:rPr>
        <w:t>S</w:t>
      </w:r>
      <w:r w:rsidR="00164176" w:rsidRPr="00164176">
        <w:rPr>
          <w:i/>
          <w:iCs/>
          <w:vertAlign w:val="subscript"/>
        </w:rPr>
        <w:t>m</w:t>
      </w:r>
      <w:r w:rsidR="00164176">
        <w:t xml:space="preserve"> with Bob’s public key. </w:t>
      </w:r>
      <w:r w:rsidR="00DE4163">
        <w:t>T</w:t>
      </w:r>
      <w:r w:rsidR="00164176">
        <w:t xml:space="preserve">he signature </w:t>
      </w:r>
      <w:r w:rsidR="00DE4163">
        <w:t xml:space="preserve">will be </w:t>
      </w:r>
      <w:r w:rsidR="00164176">
        <w:t>valid</w:t>
      </w:r>
      <w:r w:rsidR="00DE4163">
        <w:t xml:space="preserve"> if </w:t>
      </w:r>
      <w:r w:rsidR="00164176">
        <w:t xml:space="preserve">the result of </w:t>
      </w:r>
      <w:r w:rsidR="00DE4163">
        <w:t xml:space="preserve">raising the signature </w:t>
      </w:r>
      <w:r w:rsidR="00C16308" w:rsidRPr="00C16308">
        <w:rPr>
          <w:i/>
          <w:iCs/>
        </w:rPr>
        <w:t>S</w:t>
      </w:r>
      <w:r w:rsidR="00C16308" w:rsidRPr="00C16308">
        <w:rPr>
          <w:i/>
          <w:iCs/>
          <w:vertAlign w:val="subscript"/>
        </w:rPr>
        <w:t>m</w:t>
      </w:r>
      <w:r w:rsidR="00C16308">
        <w:t xml:space="preserve"> </w:t>
      </w:r>
      <w:r w:rsidR="00DE4163">
        <w:t xml:space="preserve">to the power of </w:t>
      </w:r>
      <w:r w:rsidR="00C16308">
        <w:t xml:space="preserve">Bob’s public key </w:t>
      </w:r>
      <w:r w:rsidR="00DE4163" w:rsidRPr="00BE5A79">
        <w:rPr>
          <w:i/>
          <w:iCs/>
        </w:rPr>
        <w:t>e</w:t>
      </w:r>
      <w:r w:rsidR="00DE4163">
        <w:t xml:space="preserve"> modulo </w:t>
      </w:r>
      <w:r w:rsidR="00DE4163" w:rsidRPr="00BE5A79">
        <w:rPr>
          <w:i/>
          <w:iCs/>
        </w:rPr>
        <w:t>n</w:t>
      </w:r>
      <w:r w:rsidR="00DE4163">
        <w:t xml:space="preserve"> is equal to </w:t>
      </w:r>
      <w:r w:rsidR="00BE5A79">
        <w:t>the</w:t>
      </w:r>
      <w:r w:rsidR="00164176">
        <w:t xml:space="preserve"> </w:t>
      </w:r>
      <w:r w:rsidR="00164176" w:rsidRPr="00164176">
        <w:rPr>
          <w:i/>
          <w:iCs/>
        </w:rPr>
        <w:t>M</w:t>
      </w:r>
      <w:r w:rsidR="00164176">
        <w:t xml:space="preserve"> </w:t>
      </w:r>
      <w:r w:rsidR="00A769C2">
        <w:t xml:space="preserve">that accompanies </w:t>
      </w:r>
      <w:r w:rsidR="00A769C2" w:rsidRPr="00A769C2">
        <w:rPr>
          <w:i/>
          <w:iCs/>
        </w:rPr>
        <w:t>S</w:t>
      </w:r>
      <w:r w:rsidR="00A769C2" w:rsidRPr="00A769C2">
        <w:rPr>
          <w:i/>
          <w:iCs/>
          <w:vertAlign w:val="subscript"/>
        </w:rPr>
        <w:t>m</w:t>
      </w:r>
      <w:r w:rsidR="00A769C2">
        <w:t xml:space="preserve"> </w:t>
      </w:r>
      <w:r w:rsidR="00164176">
        <w:t>in the message-signature pair</w:t>
      </w:r>
      <w:r w:rsidR="00BE5A79">
        <w:t>.</w:t>
      </w:r>
    </w:p>
    <w:p w14:paraId="2E302820" w14:textId="48584272" w:rsidR="00BE5A79" w:rsidRDefault="00BE5A79" w:rsidP="008332B2">
      <w:r>
        <w:t>The following state transition diagrams depict this graphically.</w:t>
      </w:r>
      <w:r w:rsidR="00C16308">
        <w:t xml:space="preserve"> In the diagrams we distinguish Alice’s and Bob’s exponents with their initials; that is, </w:t>
      </w:r>
      <w:r w:rsidR="00C16308" w:rsidRPr="00C16308">
        <w:rPr>
          <w:i/>
          <w:iCs/>
        </w:rPr>
        <w:t>eB</w:t>
      </w:r>
      <w:r w:rsidR="00C16308">
        <w:t xml:space="preserve"> </w:t>
      </w:r>
      <w:r w:rsidR="00A84CCA">
        <w:t xml:space="preserve">and </w:t>
      </w:r>
      <w:r w:rsidR="00A84CCA" w:rsidRPr="00C16308">
        <w:rPr>
          <w:i/>
          <w:iCs/>
        </w:rPr>
        <w:t>dB</w:t>
      </w:r>
      <w:r w:rsidR="00A84CCA">
        <w:t xml:space="preserve"> </w:t>
      </w:r>
      <w:r w:rsidR="00A84CCA">
        <w:t xml:space="preserve">are </w:t>
      </w:r>
      <w:r w:rsidR="00C16308">
        <w:t xml:space="preserve">Bob’s encryption </w:t>
      </w:r>
      <w:r w:rsidR="00A84CCA">
        <w:t xml:space="preserve">and </w:t>
      </w:r>
      <w:r w:rsidR="00C16308">
        <w:t>decryption exponent</w:t>
      </w:r>
      <w:r w:rsidR="00A84CCA">
        <w:t>s</w:t>
      </w:r>
      <w:r w:rsidR="00C16308">
        <w:t xml:space="preserve">, </w:t>
      </w:r>
      <w:r w:rsidR="00A769C2">
        <w:lastRenderedPageBreak/>
        <w:t xml:space="preserve">and </w:t>
      </w:r>
      <w:r w:rsidR="00C16308" w:rsidRPr="00C16308">
        <w:rPr>
          <w:i/>
          <w:iCs/>
        </w:rPr>
        <w:t>eA</w:t>
      </w:r>
      <w:r w:rsidR="00C16308">
        <w:t xml:space="preserve"> </w:t>
      </w:r>
      <w:r w:rsidR="00A84CCA">
        <w:t xml:space="preserve">and </w:t>
      </w:r>
      <w:r w:rsidR="00A84CCA" w:rsidRPr="00C16308">
        <w:rPr>
          <w:i/>
          <w:iCs/>
        </w:rPr>
        <w:t>dA</w:t>
      </w:r>
      <w:r w:rsidR="00A84CCA">
        <w:t xml:space="preserve"> </w:t>
      </w:r>
      <w:r w:rsidR="00A84CCA">
        <w:t xml:space="preserve">are </w:t>
      </w:r>
      <w:r w:rsidR="00C16308">
        <w:t xml:space="preserve">Alice’s encryption </w:t>
      </w:r>
      <w:r w:rsidR="00A84CCA">
        <w:t xml:space="preserve">and </w:t>
      </w:r>
      <w:r w:rsidR="00C16308">
        <w:t>decryption exponent</w:t>
      </w:r>
      <w:r w:rsidR="00A84CCA">
        <w:t>s, respectively</w:t>
      </w:r>
      <w:r w:rsidR="00C16308">
        <w:t>.</w:t>
      </w:r>
      <w:r w:rsidR="00235D72">
        <w:t xml:space="preserve"> Although they have been omitted from the diagrams to reduce clutter, all the operations are reduced modulo </w:t>
      </w:r>
      <w:r w:rsidR="00235D72" w:rsidRPr="00235D72">
        <w:rPr>
          <w:i/>
          <w:iCs/>
        </w:rPr>
        <w:t>n</w:t>
      </w:r>
      <w:r w:rsidR="00235D72">
        <w:t>.</w:t>
      </w:r>
    </w:p>
    <w:p w14:paraId="11678424" w14:textId="67EC850E" w:rsidR="00C16308" w:rsidRDefault="00C16308" w:rsidP="008332B2">
      <w:r>
        <w:t xml:space="preserve">First, Bob signs the message </w:t>
      </w:r>
      <w:r w:rsidRPr="00C16308">
        <w:rPr>
          <w:i/>
          <w:iCs/>
        </w:rPr>
        <w:t>M</w:t>
      </w:r>
      <w:r>
        <w:t>, and then encrypts the message-signature pair</w:t>
      </w:r>
      <w:r w:rsidR="004D1EC3">
        <w:t xml:space="preserve"> into a ciphertext which he transmits to Alice</w:t>
      </w:r>
      <w:r w:rsidR="00AE431C">
        <w:t xml:space="preserve">. Here, the rightmost term </w:t>
      </w:r>
      <w:r w:rsidR="00AE431C" w:rsidRPr="0096731A">
        <w:rPr>
          <w:i/>
          <w:iCs/>
        </w:rPr>
        <w:t>(M, M</w:t>
      </w:r>
      <w:r w:rsidR="00AE431C" w:rsidRPr="0096731A">
        <w:rPr>
          <w:i/>
          <w:iCs/>
          <w:vertAlign w:val="superscript"/>
        </w:rPr>
        <w:t>dB</w:t>
      </w:r>
      <w:r w:rsidR="00AE431C" w:rsidRPr="0096731A">
        <w:rPr>
          <w:i/>
          <w:iCs/>
        </w:rPr>
        <w:t>)</w:t>
      </w:r>
      <w:r w:rsidR="00AE431C" w:rsidRPr="0096731A">
        <w:rPr>
          <w:i/>
          <w:iCs/>
          <w:vertAlign w:val="superscript"/>
        </w:rPr>
        <w:t>eA</w:t>
      </w:r>
      <w:r w:rsidR="00AE431C">
        <w:t xml:space="preserve"> </w:t>
      </w:r>
      <w:r w:rsidR="00104B5D">
        <w:t>represents</w:t>
      </w:r>
      <w:r w:rsidR="00AE431C">
        <w:t xml:space="preserve"> the </w:t>
      </w:r>
      <w:r w:rsidR="009052A1">
        <w:t>encrypted message-signature pair</w:t>
      </w:r>
      <w:r w:rsidR="00AE431C">
        <w:t>.</w:t>
      </w:r>
    </w:p>
    <w:p w14:paraId="624F8FDA" w14:textId="4ADDF92C" w:rsidR="00C16308" w:rsidRPr="00C16308" w:rsidRDefault="00C16308" w:rsidP="00C16308">
      <w:pPr>
        <w:pStyle w:val="ListParagraph"/>
        <w:numPr>
          <w:ilvl w:val="0"/>
          <w:numId w:val="8"/>
        </w:numPr>
        <w:rPr>
          <w:i/>
          <w:iCs/>
        </w:rPr>
      </w:pPr>
      <w:r>
        <w:rPr>
          <w:i/>
          <w:iCs/>
        </w:rPr>
        <w:t xml:space="preserve">M -&gt; </w:t>
      </w:r>
      <w:r w:rsidR="0096731A" w:rsidRPr="0096731A">
        <w:rPr>
          <w:i/>
          <w:iCs/>
        </w:rPr>
        <w:t>M</w:t>
      </w:r>
      <w:r w:rsidR="0096731A" w:rsidRPr="0096731A">
        <w:rPr>
          <w:i/>
          <w:iCs/>
          <w:vertAlign w:val="superscript"/>
        </w:rPr>
        <w:t>dB</w:t>
      </w:r>
      <w:r w:rsidR="0096731A" w:rsidRPr="0096731A">
        <w:rPr>
          <w:i/>
          <w:iCs/>
        </w:rPr>
        <w:t xml:space="preserve"> -&gt; </w:t>
      </w:r>
      <w:r w:rsidR="00164176" w:rsidRPr="0096731A">
        <w:rPr>
          <w:i/>
          <w:iCs/>
        </w:rPr>
        <w:t>(M, M</w:t>
      </w:r>
      <w:r w:rsidR="00164176" w:rsidRPr="0096731A">
        <w:rPr>
          <w:i/>
          <w:iCs/>
          <w:vertAlign w:val="superscript"/>
        </w:rPr>
        <w:t>dB</w:t>
      </w:r>
      <w:r w:rsidR="00164176" w:rsidRPr="0096731A">
        <w:rPr>
          <w:i/>
          <w:iCs/>
        </w:rPr>
        <w:t>)</w:t>
      </w:r>
      <w:r w:rsidR="00164176" w:rsidRPr="0096731A">
        <w:rPr>
          <w:i/>
          <w:iCs/>
          <w:vertAlign w:val="superscript"/>
        </w:rPr>
        <w:t>eA</w:t>
      </w:r>
    </w:p>
    <w:p w14:paraId="324791AC" w14:textId="56A10839" w:rsidR="00BE5A79" w:rsidRPr="00BE5A79" w:rsidRDefault="00C506CD" w:rsidP="00BE5A79">
      <w:r>
        <w:t>H</w:t>
      </w:r>
      <w:r w:rsidR="005E7650">
        <w:t xml:space="preserve">aving received the </w:t>
      </w:r>
      <w:r w:rsidR="0046644F">
        <w:t>encrypted message-signature pair</w:t>
      </w:r>
      <w:r w:rsidR="004D1EC3">
        <w:t xml:space="preserve"> </w:t>
      </w:r>
      <w:r w:rsidR="007860E0" w:rsidRPr="0096731A">
        <w:rPr>
          <w:i/>
          <w:iCs/>
        </w:rPr>
        <w:t>(M, M</w:t>
      </w:r>
      <w:r w:rsidR="007860E0" w:rsidRPr="0096731A">
        <w:rPr>
          <w:i/>
          <w:iCs/>
          <w:vertAlign w:val="superscript"/>
        </w:rPr>
        <w:t>dB</w:t>
      </w:r>
      <w:r w:rsidR="007860E0" w:rsidRPr="0096731A">
        <w:rPr>
          <w:i/>
          <w:iCs/>
        </w:rPr>
        <w:t>)</w:t>
      </w:r>
      <w:r w:rsidR="007860E0" w:rsidRPr="0096731A">
        <w:rPr>
          <w:i/>
          <w:iCs/>
          <w:vertAlign w:val="superscript"/>
        </w:rPr>
        <w:t>eA</w:t>
      </w:r>
      <w:r w:rsidR="007860E0">
        <w:t xml:space="preserve"> </w:t>
      </w:r>
      <w:r w:rsidR="005E7650">
        <w:t xml:space="preserve">from Bob, </w:t>
      </w:r>
      <w:r>
        <w:t xml:space="preserve">Alice </w:t>
      </w:r>
      <w:r w:rsidR="005504FD">
        <w:t xml:space="preserve">first </w:t>
      </w:r>
      <w:r w:rsidR="004D1EC3">
        <w:t xml:space="preserve">decrypts </w:t>
      </w:r>
      <w:r w:rsidR="003D6410">
        <w:t>it</w:t>
      </w:r>
      <w:r w:rsidR="000149B1">
        <w:t xml:space="preserve"> with her decryption key</w:t>
      </w:r>
      <w:r w:rsidR="00235D72">
        <w:t xml:space="preserve">, yielding </w:t>
      </w:r>
      <w:r w:rsidR="00235D72" w:rsidRPr="0096731A">
        <w:rPr>
          <w:i/>
          <w:iCs/>
        </w:rPr>
        <w:t>(M, M</w:t>
      </w:r>
      <w:r w:rsidR="00235D72" w:rsidRPr="0096731A">
        <w:rPr>
          <w:i/>
          <w:iCs/>
          <w:vertAlign w:val="superscript"/>
        </w:rPr>
        <w:t>dB</w:t>
      </w:r>
      <w:r w:rsidR="00235D72" w:rsidRPr="0096731A">
        <w:rPr>
          <w:i/>
          <w:iCs/>
        </w:rPr>
        <w:t>)</w:t>
      </w:r>
      <w:r w:rsidR="005504FD">
        <w:t>,</w:t>
      </w:r>
      <w:r w:rsidR="003D6410">
        <w:t xml:space="preserve"> </w:t>
      </w:r>
      <w:r w:rsidR="00C144A8">
        <w:t xml:space="preserve">and </w:t>
      </w:r>
      <w:r w:rsidR="005504FD">
        <w:t xml:space="preserve">then </w:t>
      </w:r>
      <w:r w:rsidR="00C144A8">
        <w:t xml:space="preserve">verifies the signature </w:t>
      </w:r>
      <w:r w:rsidR="00235D72" w:rsidRPr="0096731A">
        <w:rPr>
          <w:i/>
          <w:iCs/>
        </w:rPr>
        <w:t>M</w:t>
      </w:r>
      <w:r w:rsidR="00235D72" w:rsidRPr="00C506CD">
        <w:rPr>
          <w:i/>
          <w:iCs/>
          <w:vertAlign w:val="superscript"/>
        </w:rPr>
        <w:t>dB</w:t>
      </w:r>
      <w:r w:rsidR="00235D72">
        <w:t xml:space="preserve"> </w:t>
      </w:r>
      <w:r w:rsidR="000149B1">
        <w:t xml:space="preserve">contained in the pair </w:t>
      </w:r>
      <w:r w:rsidR="00235D72">
        <w:t xml:space="preserve">by raising it to the power of Bob’s encryption key in the operation </w:t>
      </w:r>
      <w:r w:rsidR="00235D72">
        <w:rPr>
          <w:i/>
          <w:iCs/>
        </w:rPr>
        <w:t>(</w:t>
      </w:r>
      <w:r w:rsidR="00235D72" w:rsidRPr="0096731A">
        <w:rPr>
          <w:i/>
          <w:iCs/>
        </w:rPr>
        <w:t>M</w:t>
      </w:r>
      <w:r w:rsidR="00235D72" w:rsidRPr="00C506CD">
        <w:rPr>
          <w:i/>
          <w:iCs/>
          <w:vertAlign w:val="superscript"/>
        </w:rPr>
        <w:t>dB</w:t>
      </w:r>
      <w:r w:rsidR="00235D72">
        <w:rPr>
          <w:i/>
          <w:iCs/>
        </w:rPr>
        <w:t>)</w:t>
      </w:r>
      <w:r w:rsidR="00235D72" w:rsidRPr="0096731A">
        <w:rPr>
          <w:i/>
          <w:iCs/>
          <w:vertAlign w:val="superscript"/>
        </w:rPr>
        <w:t>e</w:t>
      </w:r>
      <w:r w:rsidR="00235D72">
        <w:rPr>
          <w:i/>
          <w:iCs/>
          <w:vertAlign w:val="superscript"/>
        </w:rPr>
        <w:t>B</w:t>
      </w:r>
      <w:r w:rsidR="00235D72">
        <w:t>.</w:t>
      </w:r>
    </w:p>
    <w:p w14:paraId="437248A7" w14:textId="36455E27" w:rsidR="0096731A" w:rsidRDefault="0096731A" w:rsidP="008332B2">
      <w:pPr>
        <w:pStyle w:val="ListParagraph"/>
        <w:numPr>
          <w:ilvl w:val="0"/>
          <w:numId w:val="8"/>
        </w:numPr>
        <w:rPr>
          <w:i/>
          <w:iCs/>
        </w:rPr>
      </w:pPr>
      <w:r w:rsidRPr="0096731A">
        <w:rPr>
          <w:i/>
          <w:iCs/>
        </w:rPr>
        <w:t>(M, M</w:t>
      </w:r>
      <w:r w:rsidRPr="0096731A">
        <w:rPr>
          <w:i/>
          <w:iCs/>
          <w:vertAlign w:val="superscript"/>
        </w:rPr>
        <w:t>dB</w:t>
      </w:r>
      <w:r w:rsidRPr="0096731A">
        <w:rPr>
          <w:i/>
          <w:iCs/>
        </w:rPr>
        <w:t>)</w:t>
      </w:r>
      <w:r w:rsidRPr="0096731A">
        <w:rPr>
          <w:i/>
          <w:iCs/>
          <w:vertAlign w:val="superscript"/>
        </w:rPr>
        <w:t>eA</w:t>
      </w:r>
      <w:r w:rsidRPr="0096731A">
        <w:rPr>
          <w:i/>
          <w:iCs/>
        </w:rPr>
        <w:t xml:space="preserve"> -&gt; (</w:t>
      </w:r>
      <w:r w:rsidRPr="0096731A">
        <w:rPr>
          <w:i/>
          <w:iCs/>
        </w:rPr>
        <w:t>(M, M</w:t>
      </w:r>
      <w:r w:rsidRPr="0096731A">
        <w:rPr>
          <w:i/>
          <w:iCs/>
          <w:vertAlign w:val="superscript"/>
        </w:rPr>
        <w:t>dB</w:t>
      </w:r>
      <w:r w:rsidRPr="0096731A">
        <w:rPr>
          <w:i/>
          <w:iCs/>
        </w:rPr>
        <w:t>)</w:t>
      </w:r>
      <w:r w:rsidRPr="0096731A">
        <w:rPr>
          <w:i/>
          <w:iCs/>
          <w:vertAlign w:val="superscript"/>
        </w:rPr>
        <w:t>eA</w:t>
      </w:r>
      <w:r w:rsidRPr="0096731A">
        <w:rPr>
          <w:i/>
          <w:iCs/>
        </w:rPr>
        <w:t>)</w:t>
      </w:r>
      <w:r w:rsidRPr="0096731A">
        <w:rPr>
          <w:i/>
          <w:iCs/>
          <w:vertAlign w:val="superscript"/>
        </w:rPr>
        <w:t>dA</w:t>
      </w:r>
      <w:r w:rsidRPr="0096731A">
        <w:rPr>
          <w:i/>
          <w:iCs/>
        </w:rPr>
        <w:t xml:space="preserve"> -&gt; </w:t>
      </w:r>
      <w:bookmarkStart w:id="1" w:name="_Hlk62927692"/>
      <w:r w:rsidRPr="0096731A">
        <w:rPr>
          <w:i/>
          <w:iCs/>
        </w:rPr>
        <w:t>(M, M</w:t>
      </w:r>
      <w:r w:rsidRPr="0096731A">
        <w:rPr>
          <w:i/>
          <w:iCs/>
          <w:vertAlign w:val="superscript"/>
        </w:rPr>
        <w:t>dB</w:t>
      </w:r>
      <w:r w:rsidRPr="0096731A">
        <w:rPr>
          <w:i/>
          <w:iCs/>
        </w:rPr>
        <w:t>)</w:t>
      </w:r>
      <w:bookmarkEnd w:id="1"/>
      <w:r w:rsidRPr="0096731A">
        <w:rPr>
          <w:i/>
          <w:iCs/>
        </w:rPr>
        <w:t xml:space="preserve"> -&gt; </w:t>
      </w:r>
      <w:r w:rsidR="00C506CD">
        <w:rPr>
          <w:i/>
          <w:iCs/>
        </w:rPr>
        <w:t>(</w:t>
      </w:r>
      <w:r w:rsidRPr="0096731A">
        <w:rPr>
          <w:i/>
          <w:iCs/>
        </w:rPr>
        <w:t>M</w:t>
      </w:r>
      <w:r w:rsidR="00C506CD" w:rsidRPr="00C506CD">
        <w:rPr>
          <w:i/>
          <w:iCs/>
          <w:vertAlign w:val="superscript"/>
        </w:rPr>
        <w:t>dB</w:t>
      </w:r>
      <w:r w:rsidR="00C506CD">
        <w:rPr>
          <w:i/>
          <w:iCs/>
        </w:rPr>
        <w:t>)</w:t>
      </w:r>
      <w:r w:rsidRPr="0096731A">
        <w:rPr>
          <w:i/>
          <w:iCs/>
          <w:vertAlign w:val="superscript"/>
        </w:rPr>
        <w:t>e</w:t>
      </w:r>
      <w:r w:rsidR="00C506CD">
        <w:rPr>
          <w:i/>
          <w:iCs/>
          <w:vertAlign w:val="superscript"/>
        </w:rPr>
        <w:t>B</w:t>
      </w:r>
      <w:r w:rsidRPr="0096731A">
        <w:rPr>
          <w:i/>
          <w:iCs/>
        </w:rPr>
        <w:t xml:space="preserve"> -&gt; M</w:t>
      </w:r>
    </w:p>
    <w:p w14:paraId="44FAED13" w14:textId="7AC56831" w:rsidR="00E26C66" w:rsidRDefault="00C506CD" w:rsidP="00477EEB">
      <w:r>
        <w:t xml:space="preserve">If </w:t>
      </w:r>
      <w:r>
        <w:rPr>
          <w:i/>
          <w:iCs/>
        </w:rPr>
        <w:t>(</w:t>
      </w:r>
      <w:r w:rsidRPr="0096731A">
        <w:rPr>
          <w:i/>
          <w:iCs/>
        </w:rPr>
        <w:t>M</w:t>
      </w:r>
      <w:r w:rsidRPr="00C506CD">
        <w:rPr>
          <w:i/>
          <w:iCs/>
          <w:vertAlign w:val="superscript"/>
        </w:rPr>
        <w:t>dB</w:t>
      </w:r>
      <w:r>
        <w:rPr>
          <w:i/>
          <w:iCs/>
        </w:rPr>
        <w:t>)</w:t>
      </w:r>
      <w:r w:rsidRPr="0096731A">
        <w:rPr>
          <w:i/>
          <w:iCs/>
          <w:vertAlign w:val="superscript"/>
        </w:rPr>
        <w:t>e</w:t>
      </w:r>
      <w:r>
        <w:rPr>
          <w:i/>
          <w:iCs/>
          <w:vertAlign w:val="superscript"/>
        </w:rPr>
        <w:t>B</w:t>
      </w:r>
      <w:r>
        <w:t xml:space="preserve"> yields </w:t>
      </w:r>
      <w:r w:rsidRPr="00C506CD">
        <w:rPr>
          <w:i/>
          <w:iCs/>
        </w:rPr>
        <w:t>M</w:t>
      </w:r>
      <w:r>
        <w:t xml:space="preserve">, </w:t>
      </w:r>
      <w:r w:rsidR="00F23FF5">
        <w:t xml:space="preserve">then </w:t>
      </w:r>
      <w:r>
        <w:t xml:space="preserve">the signature is valid and Alice can be assured </w:t>
      </w:r>
      <w:r w:rsidR="00104350">
        <w:t xml:space="preserve">not only </w:t>
      </w:r>
      <w:r>
        <w:t>that she received the message from Bob</w:t>
      </w:r>
      <w:r w:rsidR="007625B9">
        <w:t xml:space="preserve"> (</w:t>
      </w:r>
      <w:r w:rsidR="00104350">
        <w:t>and not an imposter</w:t>
      </w:r>
      <w:r w:rsidR="007625B9">
        <w:t>)</w:t>
      </w:r>
      <w:r>
        <w:t xml:space="preserve">, </w:t>
      </w:r>
      <w:r w:rsidR="00104350">
        <w:t xml:space="preserve">but also </w:t>
      </w:r>
      <w:r>
        <w:t>that it has not been tampered with</w:t>
      </w:r>
      <w:r w:rsidR="00FA6585">
        <w:t xml:space="preserve"> by an eavesdropper in transit.</w:t>
      </w:r>
    </w:p>
    <w:p w14:paraId="32FF6898" w14:textId="063DBDE3" w:rsidR="00447DA3" w:rsidRDefault="00E03EB4" w:rsidP="00447DA3">
      <w:pPr>
        <w:pStyle w:val="Heading1"/>
      </w:pPr>
      <w:r>
        <w:t>A Critical Weakness</w:t>
      </w:r>
    </w:p>
    <w:p w14:paraId="69A2F3CE" w14:textId="097FD0CC" w:rsidR="00447DA3" w:rsidRDefault="00C074C4" w:rsidP="00447DA3">
      <w:r>
        <w:t>T</w:t>
      </w:r>
      <w:r w:rsidR="00447DA3">
        <w:t xml:space="preserve">he </w:t>
      </w:r>
      <w:r w:rsidR="009C5502">
        <w:t>schemes</w:t>
      </w:r>
      <w:r w:rsidR="004C0FE7">
        <w:t xml:space="preserve"> of the </w:t>
      </w:r>
      <w:r w:rsidR="00447DA3">
        <w:t>public-key cryptosystem described in this paper are at once powerful</w:t>
      </w:r>
      <w:r w:rsidR="00CF7256">
        <w:t xml:space="preserve"> and </w:t>
      </w:r>
      <w:r w:rsidR="00447DA3">
        <w:t>elegant</w:t>
      </w:r>
      <w:r w:rsidR="00CF7256">
        <w:t xml:space="preserve">. </w:t>
      </w:r>
      <w:r w:rsidR="006B740D">
        <w:t>Moreover</w:t>
      </w:r>
      <w:r w:rsidR="00A23818">
        <w:t xml:space="preserve">, </w:t>
      </w:r>
      <w:r w:rsidR="00F7447C">
        <w:t xml:space="preserve">they </w:t>
      </w:r>
      <w:r w:rsidR="00CF7256">
        <w:t xml:space="preserve">are </w:t>
      </w:r>
      <w:r w:rsidR="00C63E05">
        <w:t>virtually ubiquitous in securing electronic commerce</w:t>
      </w:r>
      <w:r w:rsidR="00E22283">
        <w:t xml:space="preserve">, online </w:t>
      </w:r>
      <w:r>
        <w:t xml:space="preserve">banking </w:t>
      </w:r>
      <w:r w:rsidR="00E22283">
        <w:t xml:space="preserve">and all manner of sensitive communication </w:t>
      </w:r>
      <w:r w:rsidR="00C63E05">
        <w:t>on the internet</w:t>
      </w:r>
      <w:r>
        <w:t>.</w:t>
      </w:r>
      <w:r w:rsidR="00C63E05">
        <w:t xml:space="preserve"> </w:t>
      </w:r>
      <w:r>
        <w:t xml:space="preserve">But </w:t>
      </w:r>
      <w:r w:rsidR="000626ED">
        <w:t xml:space="preserve">a discussion of </w:t>
      </w:r>
      <w:r w:rsidR="004C0FE7">
        <w:t>them</w:t>
      </w:r>
      <w:r w:rsidR="000626ED">
        <w:t xml:space="preserve"> would </w:t>
      </w:r>
      <w:r w:rsidR="00E9137E">
        <w:t xml:space="preserve">not be complete </w:t>
      </w:r>
      <w:r w:rsidR="000626ED">
        <w:t xml:space="preserve">without </w:t>
      </w:r>
      <w:r w:rsidR="00E9137E">
        <w:t>pointing out</w:t>
      </w:r>
      <w:r w:rsidR="000626ED">
        <w:t xml:space="preserve"> </w:t>
      </w:r>
      <w:r w:rsidR="000E7DAA">
        <w:t xml:space="preserve">a </w:t>
      </w:r>
      <w:r w:rsidR="00C103B7">
        <w:t>glaring</w:t>
      </w:r>
      <w:r w:rsidR="000E7DAA">
        <w:t xml:space="preserve"> </w:t>
      </w:r>
      <w:r w:rsidR="00556897">
        <w:t>weakness</w:t>
      </w:r>
      <w:r w:rsidR="0072720A">
        <w:t xml:space="preserve"> to which they are all susceptible</w:t>
      </w:r>
      <w:r w:rsidR="00556897">
        <w:t>. This vulnerability</w:t>
      </w:r>
      <w:r w:rsidR="00956574">
        <w:t xml:space="preserve"> </w:t>
      </w:r>
      <w:r w:rsidR="00706F50">
        <w:t xml:space="preserve">is known as </w:t>
      </w:r>
      <w:r w:rsidR="005628FF">
        <w:t>the</w:t>
      </w:r>
      <w:r w:rsidR="00706F50">
        <w:t xml:space="preserve"> </w:t>
      </w:r>
      <w:r w:rsidR="00E9137E" w:rsidRPr="00E9137E">
        <w:rPr>
          <w:i/>
          <w:iCs/>
        </w:rPr>
        <w:t>man-in-the-middle</w:t>
      </w:r>
      <w:r w:rsidR="009B24D3">
        <w:t xml:space="preserve"> attack,</w:t>
      </w:r>
      <w:r w:rsidR="008955C3">
        <w:t xml:space="preserve"> or MITM for short</w:t>
      </w:r>
      <w:r w:rsidR="00E9137E">
        <w:t>.</w:t>
      </w:r>
    </w:p>
    <w:p w14:paraId="1D28C347" w14:textId="3D86AB86" w:rsidR="00C32629" w:rsidRDefault="005054B2" w:rsidP="00447DA3">
      <w:r>
        <w:t xml:space="preserve">Imagine the following </w:t>
      </w:r>
      <w:r w:rsidR="009009B2">
        <w:t xml:space="preserve">familiar </w:t>
      </w:r>
      <w:r>
        <w:t xml:space="preserve">scenario: Bob </w:t>
      </w:r>
      <w:r w:rsidR="009009B2">
        <w:t>wishes to send a</w:t>
      </w:r>
      <w:r w:rsidR="00860006">
        <w:t xml:space="preserve">n encrypted </w:t>
      </w:r>
      <w:r w:rsidR="009009B2">
        <w:t xml:space="preserve">message to </w:t>
      </w:r>
      <w:r w:rsidR="008E6963">
        <w:t>Alice</w:t>
      </w:r>
      <w:r w:rsidR="009009B2">
        <w:t xml:space="preserve">. As ever, Eve is </w:t>
      </w:r>
      <w:r w:rsidR="000342E9">
        <w:t>listening</w:t>
      </w:r>
      <w:r w:rsidR="009009B2">
        <w:t>.</w:t>
      </w:r>
      <w:r w:rsidR="00E54F46">
        <w:t xml:space="preserve"> Alice </w:t>
      </w:r>
      <w:r w:rsidR="009009B2">
        <w:t xml:space="preserve">computes </w:t>
      </w:r>
      <w:r w:rsidR="00AB7DC6">
        <w:t>her</w:t>
      </w:r>
      <w:r w:rsidR="009009B2">
        <w:t xml:space="preserve"> public-private key pair and transmits the public key to Bob. Eve, meanwhile, intercepts </w:t>
      </w:r>
      <w:r w:rsidR="004D288E">
        <w:t xml:space="preserve">Alice’s </w:t>
      </w:r>
      <w:r w:rsidR="009009B2">
        <w:t>key</w:t>
      </w:r>
      <w:r w:rsidR="00BC0C26">
        <w:t>,</w:t>
      </w:r>
      <w:r w:rsidR="009009B2">
        <w:t xml:space="preserve"> substitutes it for </w:t>
      </w:r>
      <w:r w:rsidR="00233EFC">
        <w:t>a public key of her own</w:t>
      </w:r>
      <w:r w:rsidR="003706B3">
        <w:t>,</w:t>
      </w:r>
      <w:r w:rsidR="00BC0C26">
        <w:t xml:space="preserve"> and forwards </w:t>
      </w:r>
      <w:r w:rsidR="002339FA">
        <w:t>it</w:t>
      </w:r>
      <w:r w:rsidR="00BC0C26">
        <w:t xml:space="preserve"> to Bob</w:t>
      </w:r>
      <w:r w:rsidR="00233EFC">
        <w:t xml:space="preserve">. Bob, </w:t>
      </w:r>
      <w:r w:rsidR="00233EFC" w:rsidRPr="001A5B3F">
        <w:rPr>
          <w:i/>
          <w:iCs/>
        </w:rPr>
        <w:t xml:space="preserve">having no way of knowing that the public key he receives </w:t>
      </w:r>
      <w:r w:rsidR="00967C9B" w:rsidRPr="001A5B3F">
        <w:rPr>
          <w:i/>
          <w:iCs/>
        </w:rPr>
        <w:t xml:space="preserve">belongs to </w:t>
      </w:r>
      <w:r w:rsidR="00233EFC" w:rsidRPr="001A5B3F">
        <w:rPr>
          <w:i/>
          <w:iCs/>
        </w:rPr>
        <w:t>Eve and not Alice</w:t>
      </w:r>
      <w:r w:rsidR="00233EFC">
        <w:t>, blithely encrypts the message intended for Alice</w:t>
      </w:r>
      <w:r w:rsidR="00D73525">
        <w:t xml:space="preserve"> using Eve’s public key.</w:t>
      </w:r>
      <w:r w:rsidR="001B7FB1">
        <w:t xml:space="preserve"> Eve intercepts </w:t>
      </w:r>
      <w:r w:rsidR="00967C9B">
        <w:t xml:space="preserve">Bob’s </w:t>
      </w:r>
      <w:r w:rsidR="001B7FB1">
        <w:t>message</w:t>
      </w:r>
      <w:r w:rsidR="00967C9B">
        <w:t xml:space="preserve"> and</w:t>
      </w:r>
      <w:r w:rsidR="001B7FB1">
        <w:t xml:space="preserve"> decrypts it with her private key</w:t>
      </w:r>
      <w:r w:rsidR="00967C9B">
        <w:t>.</w:t>
      </w:r>
      <w:r w:rsidR="00C32629">
        <w:t xml:space="preserve"> </w:t>
      </w:r>
      <w:r w:rsidR="00967C9B">
        <w:t xml:space="preserve">Eve </w:t>
      </w:r>
      <w:r w:rsidR="001B7FB1">
        <w:t xml:space="preserve">has thus broken </w:t>
      </w:r>
      <w:r w:rsidR="00AF2509">
        <w:t>RSA encryption</w:t>
      </w:r>
      <w:r w:rsidR="00FB5DBA">
        <w:t xml:space="preserve"> and, </w:t>
      </w:r>
      <w:r w:rsidR="00DB019D">
        <w:t>what’s more</w:t>
      </w:r>
      <w:r w:rsidR="008633F0">
        <w:t xml:space="preserve">, she has done so without </w:t>
      </w:r>
      <w:r w:rsidR="00F06D77">
        <w:t xml:space="preserve">using </w:t>
      </w:r>
      <w:r w:rsidR="006C006E">
        <w:t xml:space="preserve">any </w:t>
      </w:r>
      <w:r w:rsidR="008633F0">
        <w:t>math</w:t>
      </w:r>
      <w:r w:rsidR="00056D56">
        <w:t>ematical heavy lifting</w:t>
      </w:r>
      <w:r w:rsidR="008633F0">
        <w:t>.</w:t>
      </w:r>
      <w:r w:rsidR="005B02D5">
        <w:rPr>
          <w:rStyle w:val="FootnoteReference"/>
        </w:rPr>
        <w:footnoteReference w:id="46"/>
      </w:r>
    </w:p>
    <w:p w14:paraId="4516DF50" w14:textId="194142E8" w:rsidR="005178B1" w:rsidRDefault="001B7FB1" w:rsidP="00AA1D9E">
      <w:r>
        <w:t xml:space="preserve">This simple </w:t>
      </w:r>
      <w:r w:rsidR="002E2E99">
        <w:t>example</w:t>
      </w:r>
      <w:r>
        <w:t xml:space="preserve"> </w:t>
      </w:r>
      <w:r w:rsidR="00C8672A">
        <w:t>captures</w:t>
      </w:r>
      <w:r>
        <w:t xml:space="preserve"> the essence of </w:t>
      </w:r>
      <w:r w:rsidR="00A31B41">
        <w:t>MITM</w:t>
      </w:r>
      <w:r w:rsidR="00E170E6">
        <w:t xml:space="preserve">, and a </w:t>
      </w:r>
      <w:r w:rsidR="00C8672A">
        <w:t xml:space="preserve">real-world </w:t>
      </w:r>
      <w:r w:rsidR="00E95DD4">
        <w:t>version</w:t>
      </w:r>
      <w:r w:rsidR="00BC5FDF">
        <w:t xml:space="preserve"> of </w:t>
      </w:r>
      <w:r w:rsidR="00FC0EF3">
        <w:t>it</w:t>
      </w:r>
      <w:r w:rsidR="00686385">
        <w:t xml:space="preserve"> </w:t>
      </w:r>
      <w:r w:rsidR="00DD3E29">
        <w:t>might</w:t>
      </w:r>
      <w:r w:rsidR="00686385">
        <w:t xml:space="preserve"> look very </w:t>
      </w:r>
      <w:r w:rsidR="007931D3">
        <w:t>similar</w:t>
      </w:r>
      <w:r w:rsidR="00686385">
        <w:t>.</w:t>
      </w:r>
      <w:r w:rsidR="005178B1">
        <w:t xml:space="preserve"> </w:t>
      </w:r>
      <w:r w:rsidR="00AA1D9E">
        <w:rPr>
          <w:i/>
          <w:iCs/>
        </w:rPr>
        <w:t>E</w:t>
      </w:r>
      <w:r w:rsidR="00AA1D9E" w:rsidRPr="002A1717">
        <w:rPr>
          <w:i/>
          <w:iCs/>
        </w:rPr>
        <w:t>very</w:t>
      </w:r>
      <w:r w:rsidR="00AA1D9E">
        <w:t xml:space="preserve"> public-key scheme—whether secure key exchange, encryption or digital signature—is vulnerable to </w:t>
      </w:r>
      <w:r w:rsidR="002B6657">
        <w:t>this attack</w:t>
      </w:r>
      <w:r w:rsidR="00AA1D9E">
        <w:t>.</w:t>
      </w:r>
    </w:p>
    <w:p w14:paraId="37D04207" w14:textId="67DA2AD7" w:rsidR="00AA1D9E" w:rsidRDefault="00AA1D9E" w:rsidP="00AA1D9E">
      <w:r>
        <w:t xml:space="preserve">How can this be </w:t>
      </w:r>
      <w:r w:rsidR="00FC2232">
        <w:t xml:space="preserve">if the security of the internet is based on </w:t>
      </w:r>
      <w:r>
        <w:t xml:space="preserve">public-key schemes? The answer is a Frankenstein-like bolt-on </w:t>
      </w:r>
      <w:r w:rsidR="00B81743">
        <w:t xml:space="preserve">to </w:t>
      </w:r>
      <w:r w:rsidR="00527773">
        <w:t xml:space="preserve">the </w:t>
      </w:r>
      <w:r w:rsidR="00842CAF">
        <w:t>public-key</w:t>
      </w:r>
      <w:r w:rsidR="00527773">
        <w:t xml:space="preserve"> </w:t>
      </w:r>
      <w:r w:rsidR="00B81743">
        <w:t xml:space="preserve">cryptosystem </w:t>
      </w:r>
      <w:r>
        <w:t xml:space="preserve">called </w:t>
      </w:r>
      <w:r w:rsidRPr="00D5739B">
        <w:rPr>
          <w:i/>
          <w:iCs/>
        </w:rPr>
        <w:t>public-key infrastructure</w:t>
      </w:r>
      <w:r>
        <w:t>, or PKI for short.</w:t>
      </w:r>
    </w:p>
    <w:p w14:paraId="77FD8CAA" w14:textId="0EF8A76D" w:rsidR="000F5D4C" w:rsidRPr="000F5D4C" w:rsidRDefault="009A7305" w:rsidP="000F5D4C">
      <w:pPr>
        <w:pStyle w:val="Heading1"/>
      </w:pPr>
      <w:r>
        <w:lastRenderedPageBreak/>
        <w:t>Mitigation</w:t>
      </w:r>
    </w:p>
    <w:p w14:paraId="3C2D0BA4" w14:textId="66B0DAC5" w:rsidR="007676FB" w:rsidRDefault="00056010" w:rsidP="00447DA3">
      <w:r>
        <w:t>N</w:t>
      </w:r>
      <w:r w:rsidR="00AE16EF">
        <w:t xml:space="preserve">ot wanting their </w:t>
      </w:r>
      <w:r w:rsidR="009E75DF">
        <w:t xml:space="preserve">legacy to be </w:t>
      </w:r>
      <w:r w:rsidR="00AA4B6B">
        <w:t xml:space="preserve">relegated </w:t>
      </w:r>
      <w:r w:rsidR="00495F94">
        <w:t xml:space="preserve">to </w:t>
      </w:r>
      <w:r w:rsidR="00575183">
        <w:t xml:space="preserve">one of </w:t>
      </w:r>
      <w:r w:rsidR="005C4FBC">
        <w:t xml:space="preserve">interesting </w:t>
      </w:r>
      <w:r w:rsidR="00AE16EF">
        <w:t xml:space="preserve">academic research, </w:t>
      </w:r>
      <w:r>
        <w:t xml:space="preserve">RSA’s inventors </w:t>
      </w:r>
      <w:r w:rsidR="00AE16EF">
        <w:t xml:space="preserve">founded a company </w:t>
      </w:r>
      <w:r w:rsidR="00DD04CD">
        <w:t xml:space="preserve">seeking </w:t>
      </w:r>
      <w:r w:rsidR="002068DB">
        <w:t xml:space="preserve">to </w:t>
      </w:r>
      <w:r w:rsidR="00C23E5F">
        <w:t xml:space="preserve">commercialize </w:t>
      </w:r>
      <w:r w:rsidR="000E417F">
        <w:t xml:space="preserve">their </w:t>
      </w:r>
      <w:r w:rsidR="00512667">
        <w:t>invention</w:t>
      </w:r>
      <w:r w:rsidR="00932BAF" w:rsidRPr="00932BAF">
        <w:t xml:space="preserve"> </w:t>
      </w:r>
      <w:r w:rsidR="00932BAF">
        <w:t>not long after publishing</w:t>
      </w:r>
      <w:r w:rsidR="007A637A">
        <w:t xml:space="preserve"> their groundbreaking paper</w:t>
      </w:r>
      <w:r w:rsidR="00200B13">
        <w:t xml:space="preserve">. </w:t>
      </w:r>
      <w:r w:rsidR="00BD444D">
        <w:t xml:space="preserve">Acutely aware of the </w:t>
      </w:r>
      <w:r w:rsidR="0080329B">
        <w:t xml:space="preserve">threat </w:t>
      </w:r>
      <w:r w:rsidR="00BD444D">
        <w:t xml:space="preserve">MITM </w:t>
      </w:r>
      <w:r w:rsidR="0080329B">
        <w:t xml:space="preserve">posed to their </w:t>
      </w:r>
      <w:r w:rsidR="007C0A35">
        <w:t>cryptosystem</w:t>
      </w:r>
      <w:r w:rsidR="00BD444D">
        <w:t xml:space="preserve">, </w:t>
      </w:r>
      <w:r w:rsidR="00592327">
        <w:t xml:space="preserve">the founders knew that </w:t>
      </w:r>
      <w:r w:rsidR="00554E75" w:rsidRPr="00554E75">
        <w:rPr>
          <w:i/>
          <w:iCs/>
        </w:rPr>
        <w:t>RSA Security Inc.</w:t>
      </w:r>
      <w:r w:rsidR="00554E75">
        <w:t xml:space="preserve">’s </w:t>
      </w:r>
      <w:r w:rsidR="0064282D">
        <w:t xml:space="preserve">success </w:t>
      </w:r>
      <w:r w:rsidR="00DD04CD">
        <w:t xml:space="preserve">would </w:t>
      </w:r>
      <w:r w:rsidR="007E62CB">
        <w:t>depend</w:t>
      </w:r>
      <w:r w:rsidR="00DD04CD">
        <w:t xml:space="preserve"> largely on </w:t>
      </w:r>
      <w:r w:rsidR="007E62CB">
        <w:t xml:space="preserve">an effective solution to </w:t>
      </w:r>
      <w:r w:rsidR="00BE4ED3">
        <w:t>it</w:t>
      </w:r>
      <w:r w:rsidR="00F71D58">
        <w:t>. Th</w:t>
      </w:r>
      <w:r w:rsidR="0081608C">
        <w:t>at</w:t>
      </w:r>
      <w:r w:rsidR="00F71D58">
        <w:t xml:space="preserve"> </w:t>
      </w:r>
      <w:r w:rsidR="002F36DF">
        <w:t xml:space="preserve">solution was </w:t>
      </w:r>
      <w:r w:rsidR="0081608C">
        <w:t xml:space="preserve">to be </w:t>
      </w:r>
      <w:r w:rsidR="002F36DF">
        <w:t>PKI.</w:t>
      </w:r>
    </w:p>
    <w:p w14:paraId="3319ABC1" w14:textId="7D48BA94" w:rsidR="002851C7" w:rsidRDefault="002F36DF" w:rsidP="00447DA3">
      <w:r>
        <w:t xml:space="preserve">At a very high level, </w:t>
      </w:r>
      <w:r w:rsidR="00CD58CD">
        <w:t>a</w:t>
      </w:r>
      <w:r>
        <w:t xml:space="preserve"> PKI </w:t>
      </w:r>
      <w:r w:rsidR="00D15B31">
        <w:t>establishes</w:t>
      </w:r>
      <w:r>
        <w:t xml:space="preserve"> a trust </w:t>
      </w:r>
      <w:r w:rsidR="00374077">
        <w:t xml:space="preserve">relationship </w:t>
      </w:r>
      <w:r w:rsidR="00073AA1">
        <w:t>between Alice</w:t>
      </w:r>
      <w:r w:rsidR="001C3D1D">
        <w:t xml:space="preserve">, Bob </w:t>
      </w:r>
      <w:r w:rsidR="00073AA1">
        <w:t xml:space="preserve">and a third party </w:t>
      </w:r>
      <w:r>
        <w:t xml:space="preserve">known as a </w:t>
      </w:r>
      <w:r w:rsidRPr="002851C7">
        <w:rPr>
          <w:i/>
          <w:iCs/>
        </w:rPr>
        <w:t>certificate authority</w:t>
      </w:r>
      <w:r>
        <w:t xml:space="preserve"> (CA).</w:t>
      </w:r>
      <w:r w:rsidR="002851C7">
        <w:t xml:space="preserve"> The CA’s role in the PKI is to vouch for the authenticity of public keys, which </w:t>
      </w:r>
      <w:r w:rsidR="00840CCD">
        <w:t>it accomplishes</w:t>
      </w:r>
      <w:r w:rsidR="002851C7">
        <w:t xml:space="preserve"> by binding </w:t>
      </w:r>
      <w:r w:rsidR="00840CCD">
        <w:t xml:space="preserve">public keys to the identities of </w:t>
      </w:r>
      <w:r w:rsidR="009F6F8A">
        <w:t xml:space="preserve">their </w:t>
      </w:r>
      <w:r w:rsidR="00840CCD">
        <w:t>owners</w:t>
      </w:r>
      <w:r w:rsidR="002851C7">
        <w:t>.</w:t>
      </w:r>
      <w:r w:rsidR="0023692B">
        <w:t xml:space="preserve"> For a PKI to be effective, the CA has to be trusted by both Alice and Bob.</w:t>
      </w:r>
      <w:r w:rsidR="00D40AA7">
        <w:rPr>
          <w:rStyle w:val="FootnoteReference"/>
        </w:rPr>
        <w:footnoteReference w:id="47"/>
      </w:r>
    </w:p>
    <w:p w14:paraId="16744EB4" w14:textId="79042583" w:rsidR="002302F6" w:rsidRDefault="00511780" w:rsidP="00447DA3">
      <w:r>
        <w:t xml:space="preserve">To make this more concrete, take </w:t>
      </w:r>
      <w:r w:rsidR="00FD4F2E">
        <w:t xml:space="preserve">the </w:t>
      </w:r>
      <w:r w:rsidR="002851C7">
        <w:t>recent example involving Alice and Bob, where Eve mounted an MITM attack</w:t>
      </w:r>
      <w:r w:rsidR="00637840">
        <w:t xml:space="preserve">, </w:t>
      </w:r>
      <w:r w:rsidR="004D05E6">
        <w:t xml:space="preserve">but this time </w:t>
      </w:r>
      <w:r w:rsidR="00637840">
        <w:t>in the context of a PKI.</w:t>
      </w:r>
    </w:p>
    <w:p w14:paraId="34FE9045" w14:textId="1B6817B2" w:rsidR="002F36DF" w:rsidRDefault="00885F6B" w:rsidP="00447DA3">
      <w:r>
        <w:t>After generating her public key</w:t>
      </w:r>
      <w:r w:rsidR="00F02686">
        <w:t xml:space="preserve"> (</w:t>
      </w:r>
      <w:r>
        <w:t>but before transmitting it to Bob</w:t>
      </w:r>
      <w:r w:rsidR="00F02686">
        <w:t>)</w:t>
      </w:r>
      <w:r w:rsidR="00437D54">
        <w:t>,</w:t>
      </w:r>
      <w:r w:rsidR="00F02686">
        <w:t xml:space="preserve"> </w:t>
      </w:r>
      <w:r>
        <w:t xml:space="preserve">Alice </w:t>
      </w:r>
      <w:r w:rsidR="0058559E">
        <w:t>submits</w:t>
      </w:r>
      <w:r>
        <w:t xml:space="preserve"> it to </w:t>
      </w:r>
      <w:r w:rsidR="00437D54">
        <w:t>a</w:t>
      </w:r>
      <w:r>
        <w:t xml:space="preserve"> CA. The CA</w:t>
      </w:r>
      <w:r w:rsidR="0083209C">
        <w:t xml:space="preserve"> vets </w:t>
      </w:r>
      <w:r>
        <w:t>Alice and</w:t>
      </w:r>
      <w:r w:rsidR="009438BF">
        <w:t>,</w:t>
      </w:r>
      <w:r>
        <w:t xml:space="preserve"> </w:t>
      </w:r>
      <w:r w:rsidR="0083209C">
        <w:t xml:space="preserve">if it concludes </w:t>
      </w:r>
      <w:r>
        <w:t>she is trustworthy</w:t>
      </w:r>
      <w:r w:rsidR="000C167A">
        <w:t>,</w:t>
      </w:r>
      <w:r>
        <w:t xml:space="preserve"> combines </w:t>
      </w:r>
      <w:r w:rsidR="00864A4D">
        <w:t>her</w:t>
      </w:r>
      <w:r>
        <w:t xml:space="preserve"> public key with </w:t>
      </w:r>
      <w:r w:rsidR="00C03B75">
        <w:t xml:space="preserve">some name </w:t>
      </w:r>
      <w:r>
        <w:t>that uniquely identifies Alice in</w:t>
      </w:r>
      <w:r w:rsidR="004D05E6">
        <w:t>to</w:t>
      </w:r>
      <w:r>
        <w:t xml:space="preserve"> a </w:t>
      </w:r>
      <w:r w:rsidR="00FF097B">
        <w:t xml:space="preserve">digital </w:t>
      </w:r>
      <w:r>
        <w:t xml:space="preserve">document known as a </w:t>
      </w:r>
      <w:r w:rsidR="0083209C" w:rsidRPr="00C115C5">
        <w:rPr>
          <w:i/>
          <w:iCs/>
        </w:rPr>
        <w:t>certificate</w:t>
      </w:r>
      <w:r w:rsidR="0083209C">
        <w:t>.</w:t>
      </w:r>
      <w:r w:rsidR="0082260D">
        <w:rPr>
          <w:rStyle w:val="FootnoteReference"/>
        </w:rPr>
        <w:footnoteReference w:id="48"/>
      </w:r>
      <w:r w:rsidR="004D05E6">
        <w:t xml:space="preserve"> The CA signs </w:t>
      </w:r>
      <w:r w:rsidR="00C115C5">
        <w:t>th</w:t>
      </w:r>
      <w:r w:rsidR="00783501">
        <w:t>is</w:t>
      </w:r>
      <w:r w:rsidR="00C115C5">
        <w:t xml:space="preserve"> </w:t>
      </w:r>
      <w:r w:rsidR="004D05E6">
        <w:t>certificate with its own private key</w:t>
      </w:r>
      <w:r w:rsidR="00C115C5">
        <w:t xml:space="preserve">, and </w:t>
      </w:r>
      <w:r w:rsidR="00A90766">
        <w:t xml:space="preserve">returns </w:t>
      </w:r>
      <w:r w:rsidR="00C115C5">
        <w:t>the signed certificate to Alice</w:t>
      </w:r>
      <w:r w:rsidR="004D05E6">
        <w:t>.</w:t>
      </w:r>
      <w:r w:rsidR="007426EE">
        <w:t xml:space="preserve"> </w:t>
      </w:r>
      <w:r w:rsidR="00407159">
        <w:t>Now, w</w:t>
      </w:r>
      <w:r w:rsidR="007426EE">
        <w:t>hen Bob wants to send an encrypted message to Alice,</w:t>
      </w:r>
      <w:r w:rsidR="000464A2">
        <w:t xml:space="preserve"> </w:t>
      </w:r>
      <w:r w:rsidR="007426EE">
        <w:t>i</w:t>
      </w:r>
      <w:r w:rsidR="000464A2">
        <w:t xml:space="preserve">nstead of sending her public key to Bob </w:t>
      </w:r>
      <w:r w:rsidR="007426EE">
        <w:t xml:space="preserve">she </w:t>
      </w:r>
      <w:r w:rsidR="000464A2">
        <w:t>sends her CA-signed certificate.</w:t>
      </w:r>
      <w:r w:rsidR="007426EE">
        <w:t xml:space="preserve"> </w:t>
      </w:r>
      <w:r w:rsidR="007E6CFE">
        <w:t xml:space="preserve">On receipt of the certificate, Bob verifies it using the CA’s public key. If the verification succeeds, Bob knows the public key contained </w:t>
      </w:r>
      <w:r w:rsidR="007A2B2B">
        <w:t xml:space="preserve">within it </w:t>
      </w:r>
      <w:r w:rsidR="007E6CFE">
        <w:t xml:space="preserve">in fact </w:t>
      </w:r>
      <w:r w:rsidR="00C30075">
        <w:t>belongs to Alice</w:t>
      </w:r>
      <w:r w:rsidR="0034274E">
        <w:t>,</w:t>
      </w:r>
      <w:r w:rsidR="007E6CFE">
        <w:t xml:space="preserve"> and </w:t>
      </w:r>
      <w:r w:rsidR="00BD311D">
        <w:t>use</w:t>
      </w:r>
      <w:r w:rsidR="00260592">
        <w:t>s</w:t>
      </w:r>
      <w:r w:rsidR="00BD311D">
        <w:t xml:space="preserve"> it to </w:t>
      </w:r>
      <w:r w:rsidR="007E6CFE">
        <w:t xml:space="preserve">encrypt messages. </w:t>
      </w:r>
      <w:r w:rsidR="00360678">
        <w:t>This time</w:t>
      </w:r>
      <w:r w:rsidR="0034262E">
        <w:t xml:space="preserve">, </w:t>
      </w:r>
      <w:r w:rsidR="00B72E84">
        <w:t xml:space="preserve">if </w:t>
      </w:r>
      <w:r w:rsidR="007E6CFE">
        <w:t xml:space="preserve">Eve </w:t>
      </w:r>
      <w:r w:rsidR="00E217A8">
        <w:t xml:space="preserve">intercepts Alice’s certificate and forwards Bob a </w:t>
      </w:r>
      <w:r w:rsidR="007E6CFE">
        <w:t xml:space="preserve">phony </w:t>
      </w:r>
      <w:r w:rsidR="00E217A8">
        <w:t>one of her own</w:t>
      </w:r>
      <w:r w:rsidR="007E6CFE">
        <w:t>, Bob’s verification step will fail and he will know he is being attacked.</w:t>
      </w:r>
    </w:p>
    <w:p w14:paraId="66B5F048" w14:textId="7403C530" w:rsidR="007E6CFE" w:rsidRDefault="008E3AAD" w:rsidP="00447DA3">
      <w:r>
        <w:t xml:space="preserve">Though effective at thwarting MITM attacks, </w:t>
      </w:r>
      <w:r w:rsidR="006B3DC9">
        <w:t xml:space="preserve">the CA-based </w:t>
      </w:r>
      <w:r>
        <w:t>PKI is not without weaknesses of its own; chief among them the trustworthiness</w:t>
      </w:r>
      <w:r w:rsidR="00DE43FF">
        <w:t xml:space="preserve">, </w:t>
      </w:r>
      <w:r w:rsidR="004100CA">
        <w:t>or lack thereof</w:t>
      </w:r>
      <w:r w:rsidR="00DE43FF">
        <w:t>,</w:t>
      </w:r>
      <w:r w:rsidR="004100CA">
        <w:t xml:space="preserve"> </w:t>
      </w:r>
      <w:r>
        <w:t xml:space="preserve">of the CA. Indeed, there are hundreds of </w:t>
      </w:r>
      <w:r w:rsidR="00F76709">
        <w:t xml:space="preserve">public </w:t>
      </w:r>
      <w:r>
        <w:t xml:space="preserve">CAs the world over, the vast majority of </w:t>
      </w:r>
      <w:r w:rsidR="00F076C3">
        <w:t xml:space="preserve">which have </w:t>
      </w:r>
      <w:r>
        <w:t xml:space="preserve">sterling reputations. However, CAs themselves </w:t>
      </w:r>
      <w:r w:rsidR="0091559D">
        <w:t xml:space="preserve">are not </w:t>
      </w:r>
      <w:r w:rsidR="00360678">
        <w:t>impervious</w:t>
      </w:r>
      <w:r w:rsidR="00332DAE">
        <w:t xml:space="preserve"> to attack</w:t>
      </w:r>
      <w:r w:rsidR="0091559D">
        <w:t>, and in some cases have been compromised</w:t>
      </w:r>
      <w:r w:rsidR="00D1628B">
        <w:t>.</w:t>
      </w:r>
      <w:r w:rsidR="00C941C5">
        <w:rPr>
          <w:rStyle w:val="FootnoteReference"/>
        </w:rPr>
        <w:footnoteReference w:id="49"/>
      </w:r>
    </w:p>
    <w:p w14:paraId="0D5C3BF9" w14:textId="6C9BC149" w:rsidR="001F21D0" w:rsidRDefault="001F21D0" w:rsidP="001F21D0">
      <w:pPr>
        <w:pStyle w:val="Heading1"/>
      </w:pPr>
      <w:r>
        <w:t>Going Forward</w:t>
      </w:r>
    </w:p>
    <w:p w14:paraId="088F81E2" w14:textId="5273E0ED" w:rsidR="003F7C91" w:rsidRDefault="001B7977" w:rsidP="001F21D0">
      <w:r>
        <w:t>F</w:t>
      </w:r>
      <w:r w:rsidR="000E63C0">
        <w:t xml:space="preserve">or all </w:t>
      </w:r>
      <w:r w:rsidR="00977486">
        <w:t>their</w:t>
      </w:r>
      <w:r w:rsidR="000E63C0">
        <w:t xml:space="preserve"> </w:t>
      </w:r>
      <w:r w:rsidR="008037F1">
        <w:t xml:space="preserve">elegance and </w:t>
      </w:r>
      <w:r w:rsidR="000E63C0">
        <w:t xml:space="preserve">power, </w:t>
      </w:r>
      <w:r w:rsidR="00561ADD">
        <w:t xml:space="preserve">cryptosystems based on </w:t>
      </w:r>
      <w:r w:rsidR="00232EA7">
        <w:t xml:space="preserve">the </w:t>
      </w:r>
      <w:r w:rsidR="000E63C0">
        <w:t xml:space="preserve">public-key </w:t>
      </w:r>
      <w:r w:rsidR="00232EA7">
        <w:t xml:space="preserve">services described </w:t>
      </w:r>
      <w:r w:rsidR="00F12D4D">
        <w:t>in this paper</w:t>
      </w:r>
      <w:r w:rsidR="00924E2D">
        <w:t xml:space="preserve"> </w:t>
      </w:r>
      <w:r w:rsidR="00561ADD">
        <w:t xml:space="preserve">are </w:t>
      </w:r>
      <w:r w:rsidR="000269EE">
        <w:t xml:space="preserve">not </w:t>
      </w:r>
      <w:r w:rsidR="00E53CF9">
        <w:t>without flaws</w:t>
      </w:r>
      <w:r w:rsidR="0034269F">
        <w:t xml:space="preserve">. This is due in no small part to </w:t>
      </w:r>
      <w:r w:rsidR="003C64BB">
        <w:t xml:space="preserve">the </w:t>
      </w:r>
      <w:r w:rsidR="007E5580">
        <w:t xml:space="preserve">complexity of </w:t>
      </w:r>
      <w:r w:rsidR="00D24BBA">
        <w:t xml:space="preserve">the </w:t>
      </w:r>
      <w:r w:rsidR="007E5580">
        <w:t>PKI</w:t>
      </w:r>
      <w:r w:rsidR="00D56BD8">
        <w:t>s</w:t>
      </w:r>
      <w:r w:rsidR="00B82315">
        <w:t xml:space="preserve"> </w:t>
      </w:r>
      <w:r w:rsidR="00D24BBA">
        <w:t xml:space="preserve">we expect to </w:t>
      </w:r>
      <w:r w:rsidR="00E32AA6">
        <w:t>enforce</w:t>
      </w:r>
      <w:r w:rsidR="00E307EB">
        <w:t xml:space="preserve"> </w:t>
      </w:r>
      <w:r w:rsidR="00CA4AE7">
        <w:t>trust</w:t>
      </w:r>
      <w:r w:rsidR="00E307EB">
        <w:t xml:space="preserve"> </w:t>
      </w:r>
      <w:r w:rsidR="00E32AA6">
        <w:t xml:space="preserve">in </w:t>
      </w:r>
      <w:r w:rsidR="00E307EB">
        <w:t xml:space="preserve">an inherently </w:t>
      </w:r>
      <w:r w:rsidR="00C27B7E">
        <w:t xml:space="preserve">untrustworthy </w:t>
      </w:r>
      <w:r w:rsidR="00E307EB">
        <w:t>environment</w:t>
      </w:r>
      <w:r w:rsidR="000E63C0">
        <w:t xml:space="preserve">. </w:t>
      </w:r>
      <w:r w:rsidR="00456C7A">
        <w:t xml:space="preserve">Moreover, </w:t>
      </w:r>
      <w:r w:rsidR="00AD5299">
        <w:t xml:space="preserve">techniques </w:t>
      </w:r>
      <w:r w:rsidR="00C60A60">
        <w:t xml:space="preserve">based on </w:t>
      </w:r>
      <w:r w:rsidR="00D87B18">
        <w:t xml:space="preserve">the </w:t>
      </w:r>
      <w:r w:rsidR="0091270F">
        <w:t xml:space="preserve">modular arithmetic of </w:t>
      </w:r>
      <w:r w:rsidR="00C60A60">
        <w:t xml:space="preserve">cyclic groups </w:t>
      </w:r>
      <w:r w:rsidR="000A0277">
        <w:t xml:space="preserve">of integers </w:t>
      </w:r>
      <w:r w:rsidR="00AD5299">
        <w:t xml:space="preserve">have become </w:t>
      </w:r>
      <w:r w:rsidR="002F1DC5">
        <w:t xml:space="preserve">somewhat </w:t>
      </w:r>
      <w:r w:rsidR="00AD5299">
        <w:t>dated</w:t>
      </w:r>
      <w:r w:rsidR="002F1DC5">
        <w:t xml:space="preserve"> in the </w:t>
      </w:r>
      <w:r w:rsidR="00170EF5">
        <w:t xml:space="preserve">half-century </w:t>
      </w:r>
      <w:r w:rsidR="002F1DC5">
        <w:t xml:space="preserve">since their </w:t>
      </w:r>
      <w:r w:rsidR="00FE0E5C">
        <w:t>introduction</w:t>
      </w:r>
      <w:r w:rsidR="00D45411">
        <w:t>,</w:t>
      </w:r>
      <w:r w:rsidR="00EC25E4">
        <w:t xml:space="preserve"> and </w:t>
      </w:r>
      <w:r w:rsidR="00D45411">
        <w:t xml:space="preserve">increasingly </w:t>
      </w:r>
      <w:r w:rsidR="00EC25E4">
        <w:t xml:space="preserve">find themselves </w:t>
      </w:r>
      <w:r w:rsidR="001C5618">
        <w:t>replaced</w:t>
      </w:r>
      <w:r w:rsidR="00EC25E4">
        <w:t xml:space="preserve"> by m</w:t>
      </w:r>
      <w:r w:rsidR="00AD5299">
        <w:t xml:space="preserve">ore modern and powerful </w:t>
      </w:r>
      <w:r w:rsidR="00AE1A07">
        <w:t>techniques</w:t>
      </w:r>
      <w:r w:rsidR="00AD5299">
        <w:t>.</w:t>
      </w:r>
      <w:r w:rsidR="00AD5299">
        <w:rPr>
          <w:rStyle w:val="FootnoteReference"/>
        </w:rPr>
        <w:footnoteReference w:id="50"/>
      </w:r>
    </w:p>
    <w:p w14:paraId="68650238" w14:textId="30F62F90" w:rsidR="004215A5" w:rsidRDefault="00262339" w:rsidP="001F21D0">
      <w:r>
        <w:lastRenderedPageBreak/>
        <w:t>Nevertheless</w:t>
      </w:r>
      <w:r w:rsidR="003247E0">
        <w:t xml:space="preserve">, </w:t>
      </w:r>
      <w:r w:rsidR="00EB271A">
        <w:t>public-key</w:t>
      </w:r>
      <w:r w:rsidR="001349BD">
        <w:t xml:space="preserve"> cryptosystems </w:t>
      </w:r>
      <w:r w:rsidR="006E332A">
        <w:t xml:space="preserve">based on the </w:t>
      </w:r>
      <w:r w:rsidR="00F3220E">
        <w:t>difficulty of solving</w:t>
      </w:r>
      <w:r w:rsidR="006E332A">
        <w:t xml:space="preserve"> the discrete log problem and large integer factorization </w:t>
      </w:r>
      <w:r w:rsidR="009B24FF">
        <w:t>are</w:t>
      </w:r>
      <w:r w:rsidR="000E63C0">
        <w:t xml:space="preserve"> the best we have</w:t>
      </w:r>
      <w:r w:rsidR="004120C9">
        <w:t xml:space="preserve"> in the internet age</w:t>
      </w:r>
      <w:r w:rsidR="008248FD">
        <w:t xml:space="preserve">. Indeed, </w:t>
      </w:r>
      <w:r w:rsidR="004C6AE8">
        <w:t xml:space="preserve">they are responsible </w:t>
      </w:r>
      <w:r w:rsidR="007460A1">
        <w:t xml:space="preserve">for </w:t>
      </w:r>
      <w:r w:rsidR="000E63C0">
        <w:t>secur</w:t>
      </w:r>
      <w:r w:rsidR="007460A1">
        <w:t>ing</w:t>
      </w:r>
      <w:r w:rsidR="008248FD">
        <w:t xml:space="preserve"> </w:t>
      </w:r>
      <w:r w:rsidR="000E63C0">
        <w:t>the vast majority of sensitive communication</w:t>
      </w:r>
      <w:r w:rsidR="007033FF">
        <w:t>s</w:t>
      </w:r>
      <w:r w:rsidR="000E63C0">
        <w:t xml:space="preserve"> on the internet today</w:t>
      </w:r>
      <w:r w:rsidR="007460A1">
        <w:t>,</w:t>
      </w:r>
      <w:r w:rsidR="00AD6939">
        <w:t xml:space="preserve"> and </w:t>
      </w:r>
      <w:r w:rsidR="00080814">
        <w:t xml:space="preserve">achieve </w:t>
      </w:r>
      <w:r w:rsidR="007028FB">
        <w:t xml:space="preserve">this </w:t>
      </w:r>
      <w:r w:rsidR="0038410D">
        <w:t>objective</w:t>
      </w:r>
      <w:r w:rsidR="00EB261D">
        <w:t xml:space="preserve"> with </w:t>
      </w:r>
      <w:r w:rsidR="00AD6939">
        <w:t>a remarkable degree of success</w:t>
      </w:r>
      <w:r w:rsidR="000E63C0">
        <w:t>.</w:t>
      </w:r>
    </w:p>
    <w:p w14:paraId="2E53046F" w14:textId="3DBEA1BC" w:rsidR="001F21D0" w:rsidRDefault="00561ADD" w:rsidP="001F21D0">
      <w:r>
        <w:t xml:space="preserve">The advent of cryptocurrencies, </w:t>
      </w:r>
      <w:r w:rsidR="00313FA8">
        <w:t xml:space="preserve">in particular </w:t>
      </w:r>
      <w:r>
        <w:t xml:space="preserve">the </w:t>
      </w:r>
      <w:r w:rsidR="00313FA8">
        <w:t xml:space="preserve">distributed </w:t>
      </w:r>
      <w:r>
        <w:t xml:space="preserve">blockchains </w:t>
      </w:r>
      <w:r w:rsidR="001B7977">
        <w:t xml:space="preserve">on which they </w:t>
      </w:r>
      <w:r w:rsidR="009A76E7">
        <w:t>are based</w:t>
      </w:r>
      <w:r w:rsidR="001B7977">
        <w:t xml:space="preserve">, </w:t>
      </w:r>
      <w:r w:rsidR="00313FA8">
        <w:t xml:space="preserve">offers tantalizing prospects for </w:t>
      </w:r>
      <w:r w:rsidR="00B751A7">
        <w:t xml:space="preserve">the establishment of </w:t>
      </w:r>
      <w:r w:rsidR="00313FA8">
        <w:t xml:space="preserve">trust that today is centralized in a handful of global certificate authorities. A </w:t>
      </w:r>
      <w:r w:rsidR="001147C1">
        <w:t xml:space="preserve">blockchain-based </w:t>
      </w:r>
      <w:r w:rsidR="00313FA8">
        <w:t xml:space="preserve">PKI would decentralize trust, spreading it across a </w:t>
      </w:r>
      <w:r w:rsidR="00AB1419">
        <w:t>distributed</w:t>
      </w:r>
      <w:r w:rsidR="00313FA8">
        <w:t xml:space="preserve"> network of synchronized ledgers, instead of concentrating it in the hands of a vulnerable few.</w:t>
      </w:r>
      <w:r w:rsidR="00DC1B37">
        <w:t xml:space="preserve"> Progress on this front has been halting, not least because its efficacy depends on </w:t>
      </w:r>
      <w:r w:rsidR="00997633">
        <w:t>an</w:t>
      </w:r>
      <w:r w:rsidR="002B22A4">
        <w:t xml:space="preserve"> </w:t>
      </w:r>
      <w:r w:rsidR="00DC1B37">
        <w:t xml:space="preserve">alignment of incentives </w:t>
      </w:r>
      <w:r w:rsidR="0079385A">
        <w:t xml:space="preserve">that </w:t>
      </w:r>
      <w:r w:rsidR="002B22A4">
        <w:t>many would-be applications of a distributed blockchain</w:t>
      </w:r>
      <w:r w:rsidR="00EB36CF">
        <w:t>—such as public-key authentication—lack</w:t>
      </w:r>
      <w:r w:rsidR="002B22A4">
        <w:t>.</w:t>
      </w:r>
      <w:r w:rsidR="002B22A4">
        <w:rPr>
          <w:rStyle w:val="FootnoteReference"/>
        </w:rPr>
        <w:footnoteReference w:id="51"/>
      </w:r>
    </w:p>
    <w:p w14:paraId="176461F3" w14:textId="6CC86209" w:rsidR="0079385A" w:rsidRPr="001F21D0" w:rsidRDefault="00640D1F" w:rsidP="001F21D0">
      <w:r>
        <w:t xml:space="preserve">Meanwhile, quantum computing </w:t>
      </w:r>
      <w:r w:rsidR="00916DD1">
        <w:t>looms</w:t>
      </w:r>
      <w:r w:rsidR="005104FB">
        <w:t xml:space="preserve"> </w:t>
      </w:r>
      <w:r w:rsidR="00916DD1">
        <w:t xml:space="preserve">menacingly on the horizon, </w:t>
      </w:r>
      <w:r w:rsidR="000278FB">
        <w:t xml:space="preserve">and threatens </w:t>
      </w:r>
      <w:r w:rsidR="00916DD1">
        <w:t xml:space="preserve">the existence </w:t>
      </w:r>
      <w:r w:rsidR="005104FB">
        <w:t>of public-key cryptography</w:t>
      </w:r>
      <w:r w:rsidR="001E2264">
        <w:t xml:space="preserve"> as we know it</w:t>
      </w:r>
      <w:r>
        <w:t xml:space="preserve">. Whereas </w:t>
      </w:r>
      <w:r w:rsidR="00FE3BDB">
        <w:t xml:space="preserve">even </w:t>
      </w:r>
      <w:r w:rsidR="00A53527">
        <w:t xml:space="preserve">today’s most </w:t>
      </w:r>
      <w:r w:rsidR="00BF23EF">
        <w:t>powerful computer</w:t>
      </w:r>
      <w:r w:rsidR="00FE3BDB">
        <w:t>s</w:t>
      </w:r>
      <w:r w:rsidR="00BF23EF">
        <w:t xml:space="preserve"> </w:t>
      </w:r>
      <w:r w:rsidR="00FE3BDB">
        <w:t xml:space="preserve">cannot reverse </w:t>
      </w:r>
      <w:r>
        <w:t xml:space="preserve">the </w:t>
      </w:r>
      <w:r w:rsidRPr="00490B56">
        <w:t>one-way</w:t>
      </w:r>
      <w:r>
        <w:t xml:space="preserve"> functions of </w:t>
      </w:r>
      <w:r w:rsidR="00131E1C">
        <w:t xml:space="preserve">the classical </w:t>
      </w:r>
      <w:r>
        <w:t>public-key cryptography</w:t>
      </w:r>
      <w:r w:rsidR="00FE3BDB">
        <w:t xml:space="preserve"> described in this paper</w:t>
      </w:r>
      <w:r w:rsidR="00CB52EF">
        <w:t xml:space="preserve">—at least not sufficiently </w:t>
      </w:r>
      <w:r w:rsidR="00B371C4">
        <w:t xml:space="preserve">fast </w:t>
      </w:r>
      <w:r w:rsidR="00CB52EF">
        <w:t xml:space="preserve">to make the effort worthwhile—a </w:t>
      </w:r>
      <w:r w:rsidR="00FD4D30">
        <w:t xml:space="preserve">fit-for-purpose quantum computer could </w:t>
      </w:r>
      <w:r w:rsidR="005B4107">
        <w:t>break them in hours or even minutes</w:t>
      </w:r>
      <w:r w:rsidR="00FD4D30">
        <w:t xml:space="preserve">. </w:t>
      </w:r>
      <w:r w:rsidR="000A3638">
        <w:t xml:space="preserve">There is little doubt that </w:t>
      </w:r>
      <w:r w:rsidR="00FD4D30">
        <w:t>well-funded</w:t>
      </w:r>
      <w:r w:rsidR="00490B56">
        <w:t xml:space="preserve">, </w:t>
      </w:r>
      <w:r w:rsidR="005F02DA">
        <w:t xml:space="preserve">state-level </w:t>
      </w:r>
      <w:r w:rsidR="00FD4D30">
        <w:t>actors</w:t>
      </w:r>
      <w:r w:rsidR="005F02DA">
        <w:t xml:space="preserve"> are </w:t>
      </w:r>
      <w:r w:rsidR="00C318CD">
        <w:t>attempting</w:t>
      </w:r>
      <w:r w:rsidR="00164E9F">
        <w:t xml:space="preserve"> to build </w:t>
      </w:r>
      <w:r w:rsidR="00894D82">
        <w:t>quantum computer</w:t>
      </w:r>
      <w:r w:rsidR="00E16634">
        <w:t>s</w:t>
      </w:r>
      <w:r w:rsidR="00894D82">
        <w:t xml:space="preserve"> with </w:t>
      </w:r>
      <w:r w:rsidR="00A42BC4">
        <w:t xml:space="preserve">such </w:t>
      </w:r>
      <w:r w:rsidR="00894D82">
        <w:t xml:space="preserve">capabilities </w:t>
      </w:r>
      <w:r w:rsidR="000A3638">
        <w:t>today</w:t>
      </w:r>
      <w:r w:rsidR="00490B56">
        <w:t xml:space="preserve">. The invention of such a computer would render classical public-key cryptography </w:t>
      </w:r>
      <w:r w:rsidR="004A4822">
        <w:t xml:space="preserve">instantly </w:t>
      </w:r>
      <w:r w:rsidR="00490B56">
        <w:t xml:space="preserve">obsolete, </w:t>
      </w:r>
      <w:r w:rsidR="00931D8F">
        <w:t xml:space="preserve">and enable </w:t>
      </w:r>
      <w:r w:rsidR="00EB4814">
        <w:t>it</w:t>
      </w:r>
      <w:r w:rsidR="00931D8F">
        <w:t xml:space="preserve">s </w:t>
      </w:r>
      <w:r w:rsidR="009B7DDD">
        <w:t>inve</w:t>
      </w:r>
      <w:r w:rsidR="00941A0B">
        <w:t>n</w:t>
      </w:r>
      <w:r w:rsidR="009B7DDD">
        <w:t>tors</w:t>
      </w:r>
      <w:r w:rsidR="00490B56">
        <w:t xml:space="preserve"> to</w:t>
      </w:r>
      <w:r w:rsidR="003B482A">
        <w:t xml:space="preserve"> </w:t>
      </w:r>
      <w:r w:rsidR="00941A0B">
        <w:t>break</w:t>
      </w:r>
      <w:r w:rsidR="003B482A">
        <w:t xml:space="preserve"> </w:t>
      </w:r>
      <w:r w:rsidR="00EF100B">
        <w:t xml:space="preserve">the </w:t>
      </w:r>
      <w:r w:rsidR="00227D64">
        <w:t>crypto</w:t>
      </w:r>
      <w:r w:rsidR="00534002">
        <w:t xml:space="preserve">systems </w:t>
      </w:r>
      <w:r w:rsidR="00620E71">
        <w:t>on which the world</w:t>
      </w:r>
      <w:r w:rsidR="00534002">
        <w:t>’s security-critical computing infrastructure</w:t>
      </w:r>
      <w:r w:rsidR="00620E71">
        <w:t xml:space="preserve"> </w:t>
      </w:r>
      <w:r w:rsidR="009319EC">
        <w:t>largely</w:t>
      </w:r>
      <w:r w:rsidR="00CE6741">
        <w:t xml:space="preserve"> </w:t>
      </w:r>
      <w:r w:rsidR="00E64A76">
        <w:t>relies.</w:t>
      </w:r>
    </w:p>
    <w:sectPr w:rsidR="0079385A" w:rsidRPr="001F21D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D5E39F" w14:textId="77777777" w:rsidR="008779FF" w:rsidRDefault="008779FF" w:rsidP="0090426E">
      <w:pPr>
        <w:spacing w:after="0" w:line="240" w:lineRule="auto"/>
      </w:pPr>
      <w:r>
        <w:separator/>
      </w:r>
    </w:p>
  </w:endnote>
  <w:endnote w:type="continuationSeparator" w:id="0">
    <w:p w14:paraId="2E104322" w14:textId="77777777" w:rsidR="008779FF" w:rsidRDefault="008779FF" w:rsidP="0090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415AAB" w14:textId="77777777" w:rsidR="008779FF" w:rsidRDefault="008779FF" w:rsidP="0090426E">
      <w:pPr>
        <w:spacing w:after="0" w:line="240" w:lineRule="auto"/>
      </w:pPr>
      <w:r>
        <w:separator/>
      </w:r>
    </w:p>
  </w:footnote>
  <w:footnote w:type="continuationSeparator" w:id="0">
    <w:p w14:paraId="7272599B" w14:textId="77777777" w:rsidR="008779FF" w:rsidRDefault="008779FF" w:rsidP="0090426E">
      <w:pPr>
        <w:spacing w:after="0" w:line="240" w:lineRule="auto"/>
      </w:pPr>
      <w:r>
        <w:continuationSeparator/>
      </w:r>
    </w:p>
  </w:footnote>
  <w:footnote w:id="1">
    <w:p w14:paraId="33ECF1E0" w14:textId="735F5D38" w:rsidR="00E03B6C" w:rsidRDefault="00E03B6C">
      <w:pPr>
        <w:pStyle w:val="FootnoteText"/>
      </w:pPr>
      <w:r>
        <w:rPr>
          <w:rStyle w:val="FootnoteReference"/>
        </w:rPr>
        <w:footnoteRef/>
      </w:r>
      <w:r>
        <w:t xml:space="preserve"> King to general, via trusted courier: </w:t>
      </w:r>
      <w:r w:rsidRPr="008F16C1">
        <w:rPr>
          <w:i/>
          <w:iCs/>
        </w:rPr>
        <w:t>Attack at dawn</w:t>
      </w:r>
      <w:r w:rsidRPr="00A63A1B">
        <w:rPr>
          <w:i/>
          <w:iCs/>
        </w:rPr>
        <w:t>!</w:t>
      </w:r>
    </w:p>
  </w:footnote>
  <w:footnote w:id="2">
    <w:p w14:paraId="6B5C1A56" w14:textId="32C1DB18" w:rsidR="00E03B6C" w:rsidRDefault="00E03B6C" w:rsidP="00565A1F">
      <w:pPr>
        <w:pStyle w:val="FootnoteText"/>
      </w:pPr>
      <w:r>
        <w:rPr>
          <w:rStyle w:val="FootnoteReference"/>
        </w:rPr>
        <w:footnoteRef/>
      </w:r>
      <w:r>
        <w:t xml:space="preserve"> The key can be a mechanical device, a number, a puzzle; anything possessed by both sender and receiver that enables the sender to encipher, and the receiver to decipher, a message.</w:t>
      </w:r>
    </w:p>
  </w:footnote>
  <w:footnote w:id="3">
    <w:p w14:paraId="073B03A9" w14:textId="6B222B15" w:rsidR="00E03B6C" w:rsidRDefault="00E03B6C">
      <w:pPr>
        <w:pStyle w:val="FootnoteText"/>
      </w:pPr>
      <w:r>
        <w:rPr>
          <w:rStyle w:val="FootnoteReference"/>
        </w:rPr>
        <w:footnoteRef/>
      </w:r>
      <w:r>
        <w:t xml:space="preserve"> The quintessential example of such an </w:t>
      </w:r>
      <w:r w:rsidRPr="00EA09E9">
        <w:t>insecure</w:t>
      </w:r>
      <w:r>
        <w:t xml:space="preserve"> channel is the public internet.</w:t>
      </w:r>
    </w:p>
  </w:footnote>
  <w:footnote w:id="4">
    <w:p w14:paraId="3B4C1538" w14:textId="2881853C" w:rsidR="00E03B6C" w:rsidRDefault="00E03B6C">
      <w:pPr>
        <w:pStyle w:val="FootnoteText"/>
      </w:pPr>
      <w:r>
        <w:rPr>
          <w:rStyle w:val="FootnoteReference"/>
        </w:rPr>
        <w:footnoteRef/>
      </w:r>
      <w:r>
        <w:t xml:space="preserve"> The classic </w:t>
      </w:r>
      <w:r w:rsidRPr="00BE4560">
        <w:rPr>
          <w:i/>
          <w:iCs/>
        </w:rPr>
        <w:t>chicken-</w:t>
      </w:r>
      <w:r>
        <w:rPr>
          <w:i/>
          <w:iCs/>
        </w:rPr>
        <w:t>or</w:t>
      </w:r>
      <w:r w:rsidRPr="00BE4560">
        <w:rPr>
          <w:i/>
          <w:iCs/>
        </w:rPr>
        <w:t>-egg</w:t>
      </w:r>
      <w:r>
        <w:t xml:space="preserve"> problem.</w:t>
      </w:r>
    </w:p>
  </w:footnote>
  <w:footnote w:id="5">
    <w:p w14:paraId="079E890D" w14:textId="325E9B5E" w:rsidR="00E03B6C" w:rsidRDefault="00E03B6C" w:rsidP="006072ED">
      <w:pPr>
        <w:pStyle w:val="FootnoteText"/>
      </w:pPr>
      <w:r>
        <w:rPr>
          <w:rStyle w:val="FootnoteReference"/>
        </w:rPr>
        <w:footnoteRef/>
      </w:r>
      <w:r>
        <w:t xml:space="preserve"> Accepting that each </w:t>
      </w:r>
      <w:r w:rsidRPr="00DC7338">
        <w:rPr>
          <w:i/>
          <w:iCs/>
        </w:rPr>
        <w:t>n</w:t>
      </w:r>
      <w:r>
        <w:t xml:space="preserve">-party communication requires a separate key, the number of key exchanges required for a group of </w:t>
      </w:r>
      <w:r w:rsidRPr="00ED3B58">
        <w:rPr>
          <w:i/>
          <w:iCs/>
        </w:rPr>
        <w:t>n</w:t>
      </w:r>
      <w:r>
        <w:t xml:space="preserve"> participants to communicate securely is found by following formula: </w:t>
      </w:r>
      <w:r w:rsidRPr="00ED3B58">
        <w:rPr>
          <w:i/>
          <w:iCs/>
        </w:rPr>
        <w:t>n</w:t>
      </w:r>
      <w:r>
        <w:t>(</w:t>
      </w:r>
      <w:r w:rsidRPr="00ED3B58">
        <w:rPr>
          <w:i/>
          <w:iCs/>
        </w:rPr>
        <w:t>n</w:t>
      </w:r>
      <w:r>
        <w:t xml:space="preserve">-1)/2, where </w:t>
      </w:r>
      <w:r w:rsidRPr="00ED3B58">
        <w:rPr>
          <w:i/>
          <w:iCs/>
        </w:rPr>
        <w:t>n</w:t>
      </w:r>
      <w:r>
        <w:t xml:space="preserve"> is the number of participants. For a group of 10, the number of key exchanges is 10(10-1)/2, or 45; for 100 the number is 4,950, and so on. As the number of participants increases, the number of key exchanges increases quadratically.</w:t>
      </w:r>
    </w:p>
  </w:footnote>
  <w:footnote w:id="6">
    <w:p w14:paraId="003BEC9F" w14:textId="0C9C4284" w:rsidR="00E03B6C" w:rsidRDefault="00E03B6C">
      <w:pPr>
        <w:pStyle w:val="FootnoteText"/>
      </w:pPr>
      <w:r>
        <w:rPr>
          <w:rStyle w:val="FootnoteReference"/>
        </w:rPr>
        <w:footnoteRef/>
      </w:r>
      <w:r>
        <w:t xml:space="preserve"> Diffie, Whitfield; Hellman, Martin E. (November 1976). </w:t>
      </w:r>
      <w:hyperlink r:id="rId1" w:history="1">
        <w:r w:rsidRPr="00377299">
          <w:rPr>
            <w:rStyle w:val="Hyperlink"/>
          </w:rPr>
          <w:t>New Directions in Cryptography</w:t>
        </w:r>
      </w:hyperlink>
      <w:r>
        <w:t xml:space="preserve">. </w:t>
      </w:r>
      <w:r w:rsidRPr="00025223">
        <w:rPr>
          <w:i/>
          <w:iCs/>
        </w:rPr>
        <w:t>IEEE Transactions on Information Theory</w:t>
      </w:r>
      <w:r>
        <w:t xml:space="preserve">. </w:t>
      </w:r>
      <w:r w:rsidRPr="0039283B">
        <w:rPr>
          <w:b/>
          <w:bCs/>
        </w:rPr>
        <w:t>22</w:t>
      </w:r>
      <w:r>
        <w:t xml:space="preserve"> (6): 644-654.</w:t>
      </w:r>
    </w:p>
  </w:footnote>
  <w:footnote w:id="7">
    <w:p w14:paraId="4A90BA67" w14:textId="0CE7B17E" w:rsidR="00E03B6C" w:rsidRDefault="00E03B6C" w:rsidP="002F4266">
      <w:pPr>
        <w:pStyle w:val="FootnoteText"/>
      </w:pPr>
      <w:r>
        <w:rPr>
          <w:rStyle w:val="FootnoteReference"/>
        </w:rPr>
        <w:footnoteRef/>
      </w:r>
      <w:r>
        <w:t xml:space="preserve"> Although Diffie and Hellman co-authored the paper, and their names are attributed to the protocol, Ralph Merkle’s name deserves mention because it is on Merkle’s ideas that DH is based (see </w:t>
      </w:r>
      <w:hyperlink r:id="rId2" w:history="1">
        <w:r w:rsidRPr="00937F62">
          <w:rPr>
            <w:rStyle w:val="Hyperlink"/>
            <w:i/>
            <w:iCs/>
          </w:rPr>
          <w:t>Merkle’s Puzzles</w:t>
        </w:r>
      </w:hyperlink>
      <w:r>
        <w:t>).</w:t>
      </w:r>
    </w:p>
  </w:footnote>
  <w:footnote w:id="8">
    <w:p w14:paraId="71BE5497" w14:textId="26D7551F" w:rsidR="00E03B6C" w:rsidRDefault="00E03B6C">
      <w:pPr>
        <w:pStyle w:val="FootnoteText"/>
      </w:pPr>
      <w:r>
        <w:rPr>
          <w:rStyle w:val="FootnoteReference"/>
        </w:rPr>
        <w:footnoteRef/>
      </w:r>
      <w:r>
        <w:t xml:space="preserve"> Public-key cryptography is based on the principle that different, though mathematically related, keys—one public and one private—can be used to secure communications; whereas traditional methods use symmetric keys.</w:t>
      </w:r>
    </w:p>
  </w:footnote>
  <w:footnote w:id="9">
    <w:p w14:paraId="43AD1E3B" w14:textId="77777777" w:rsidR="00E03B6C" w:rsidRDefault="00E03B6C" w:rsidP="00406A71">
      <w:pPr>
        <w:pStyle w:val="FootnoteText"/>
      </w:pPr>
      <w:r>
        <w:rPr>
          <w:rStyle w:val="FootnoteReference"/>
        </w:rPr>
        <w:footnoteRef/>
      </w:r>
      <w:r>
        <w:t xml:space="preserve"> The examples in this paper feature the cast of fictional characters ubiquitous in the literature: Alice, Bob and Eve.</w:t>
      </w:r>
    </w:p>
  </w:footnote>
  <w:footnote w:id="10">
    <w:p w14:paraId="7A2D8003" w14:textId="48EDE5FD" w:rsidR="00E03B6C" w:rsidRDefault="00E03B6C">
      <w:pPr>
        <w:pStyle w:val="FootnoteText"/>
      </w:pPr>
      <w:r>
        <w:rPr>
          <w:rStyle w:val="FootnoteReference"/>
        </w:rPr>
        <w:footnoteRef/>
      </w:r>
      <w:r>
        <w:t xml:space="preserve"> Since computers operate on numbers—and even more specifically </w:t>
      </w:r>
      <w:r w:rsidRPr="005D1640">
        <w:rPr>
          <w:i/>
          <w:iCs/>
        </w:rPr>
        <w:t>integers</w:t>
      </w:r>
      <w:r>
        <w:t xml:space="preserve"> in cryptographic implementations—we use integers in this and all subsequent examples to represent messages and keys.</w:t>
      </w:r>
    </w:p>
  </w:footnote>
  <w:footnote w:id="11">
    <w:p w14:paraId="05C621DC" w14:textId="5D4DAE0A" w:rsidR="00E03B6C" w:rsidRDefault="00E03B6C">
      <w:pPr>
        <w:pStyle w:val="FootnoteText"/>
      </w:pPr>
      <w:r>
        <w:rPr>
          <w:rStyle w:val="FootnoteReference"/>
        </w:rPr>
        <w:footnoteRef/>
      </w:r>
      <w:r>
        <w:t xml:space="preserve"> Alice and Bob could have selected </w:t>
      </w:r>
      <w:r w:rsidRPr="00907CC7">
        <w:rPr>
          <w:i/>
          <w:iCs/>
        </w:rPr>
        <w:t>any</w:t>
      </w:r>
      <w:r>
        <w:t xml:space="preserve"> private keys (besides 3 and 4, respectively) and the effect in step 9 would have been the same: they would have computed identical secret keys.</w:t>
      </w:r>
    </w:p>
  </w:footnote>
  <w:footnote w:id="12">
    <w:p w14:paraId="1070C364" w14:textId="1854C9DE" w:rsidR="00E03B6C" w:rsidRDefault="00E03B6C" w:rsidP="00732075">
      <w:pPr>
        <w:pStyle w:val="FootnoteText"/>
      </w:pPr>
      <w:r>
        <w:rPr>
          <w:rStyle w:val="FootnoteReference"/>
        </w:rPr>
        <w:footnoteRef/>
      </w:r>
      <w:r>
        <w:t xml:space="preserve"> This fact is formalized in </w:t>
      </w:r>
      <w:proofErr w:type="spellStart"/>
      <w:r>
        <w:t>Kerckhoffs’s</w:t>
      </w:r>
      <w:proofErr w:type="spellEnd"/>
      <w:r>
        <w:t xml:space="preserve"> principle, proposed by Auguste </w:t>
      </w:r>
      <w:proofErr w:type="spellStart"/>
      <w:r>
        <w:t>Kerckhoffs</w:t>
      </w:r>
      <w:proofErr w:type="spellEnd"/>
      <w:r>
        <w:t xml:space="preserve"> in 1883, which turned millennia of cryptographic orthodoxy on its head. </w:t>
      </w:r>
      <w:proofErr w:type="spellStart"/>
      <w:r>
        <w:t>Kerckhoffs</w:t>
      </w:r>
      <w:proofErr w:type="spellEnd"/>
      <w:r>
        <w:t xml:space="preserve"> stated that, “</w:t>
      </w:r>
      <w:r w:rsidRPr="005C79E2">
        <w:t>A cryptosystem should be secure even if everything about the system, except the key, is public knowledge</w:t>
      </w:r>
      <w:r>
        <w:t xml:space="preserve">”. Prior to this, the efficacy of ciphers depended on the secrecy of their algorithms. One important implication of </w:t>
      </w:r>
      <w:proofErr w:type="spellStart"/>
      <w:r>
        <w:t>Kerckhoffs’s</w:t>
      </w:r>
      <w:proofErr w:type="spellEnd"/>
      <w:r>
        <w:t xml:space="preserve"> principle is that a cipher whose algorithm is widely-known will invite attacks by very clever cryptanalysts, and that this is the only effective way to test its efficacy. Indeed, the best cryptosystems in the world are those that have defied successful attacks over a long period of time.</w:t>
      </w:r>
    </w:p>
  </w:footnote>
  <w:footnote w:id="13">
    <w:p w14:paraId="5ACE96C6" w14:textId="79224AD4" w:rsidR="00E03B6C" w:rsidRDefault="00E03B6C">
      <w:pPr>
        <w:pStyle w:val="FootnoteText"/>
      </w:pPr>
      <w:r>
        <w:rPr>
          <w:rStyle w:val="FootnoteReference"/>
        </w:rPr>
        <w:footnoteRef/>
      </w:r>
      <w:r>
        <w:t xml:space="preserve"> Division is the inverse of multiplication, just as subtraction is the inverse of addition.</w:t>
      </w:r>
    </w:p>
  </w:footnote>
  <w:footnote w:id="14">
    <w:p w14:paraId="080A7C29" w14:textId="577CE3AE" w:rsidR="00E03B6C" w:rsidRDefault="00E03B6C">
      <w:pPr>
        <w:pStyle w:val="FootnoteText"/>
      </w:pPr>
      <w:r>
        <w:rPr>
          <w:rStyle w:val="FootnoteReference"/>
        </w:rPr>
        <w:footnoteRef/>
      </w:r>
      <w:r>
        <w:t xml:space="preserve"> In the present example, Eve must find the value of </w:t>
      </w:r>
      <w:r w:rsidRPr="00474209">
        <w:rPr>
          <w:i/>
          <w:iCs/>
        </w:rPr>
        <w:t>y</w:t>
      </w:r>
      <w:r>
        <w:t xml:space="preserve"> in the equation 2</w:t>
      </w:r>
      <w:r w:rsidRPr="00B8616D">
        <w:rPr>
          <w:i/>
          <w:iCs/>
          <w:vertAlign w:val="superscript"/>
        </w:rPr>
        <w:t>y</w:t>
      </w:r>
      <w:r>
        <w:t xml:space="preserve"> = 8.</w:t>
      </w:r>
    </w:p>
  </w:footnote>
  <w:footnote w:id="15">
    <w:p w14:paraId="2915E10A" w14:textId="1E56D20A" w:rsidR="00E03B6C" w:rsidRDefault="00E03B6C">
      <w:pPr>
        <w:pStyle w:val="FootnoteText"/>
      </w:pPr>
      <w:r>
        <w:rPr>
          <w:rStyle w:val="FootnoteReference"/>
        </w:rPr>
        <w:footnoteRef/>
      </w:r>
      <w:r>
        <w:t xml:space="preserve"> Strictly speaking, it is called taking the </w:t>
      </w:r>
      <w:r w:rsidRPr="00B264B9">
        <w:rPr>
          <w:i/>
          <w:iCs/>
        </w:rPr>
        <w:t>logarithm of z base x</w:t>
      </w:r>
      <w:r>
        <w:t>.</w:t>
      </w:r>
    </w:p>
  </w:footnote>
  <w:footnote w:id="16">
    <w:p w14:paraId="714938FD" w14:textId="525BD3A3" w:rsidR="00E03B6C" w:rsidRDefault="00E03B6C">
      <w:pPr>
        <w:pStyle w:val="FootnoteText"/>
      </w:pPr>
      <w:r>
        <w:rPr>
          <w:rStyle w:val="FootnoteReference"/>
        </w:rPr>
        <w:footnoteRef/>
      </w:r>
      <w:r>
        <w:t xml:space="preserve"> Contrast this with the version of DH using multiplication, in which the complexity of Eve’s task remains constant; that is, Eve must divide the value of the generator by that of the public key only once, regardless of the size of </w:t>
      </w:r>
      <w:r w:rsidRPr="000D448D">
        <w:rPr>
          <w:i/>
          <w:iCs/>
        </w:rPr>
        <w:t>z</w:t>
      </w:r>
      <w:r>
        <w:t xml:space="preserve">. </w:t>
      </w:r>
    </w:p>
  </w:footnote>
  <w:footnote w:id="17">
    <w:p w14:paraId="42F0CCC5" w14:textId="58945490" w:rsidR="00E03B6C" w:rsidRDefault="00E03B6C">
      <w:pPr>
        <w:pStyle w:val="FootnoteText"/>
      </w:pPr>
      <w:r>
        <w:rPr>
          <w:rStyle w:val="FootnoteReference"/>
        </w:rPr>
        <w:footnoteRef/>
      </w:r>
      <w:r>
        <w:t xml:space="preserve"> A modulo operation simply finds the remainder after division of two numbers. For example, 7 = 1 mod 3, because 7 divided by 3 equals 2, leaving a remainder of 1.</w:t>
      </w:r>
    </w:p>
  </w:footnote>
  <w:footnote w:id="18">
    <w:p w14:paraId="7853F8E3" w14:textId="4DFEB1A3" w:rsidR="00E03B6C" w:rsidRDefault="00E03B6C">
      <w:pPr>
        <w:pStyle w:val="FootnoteText"/>
      </w:pPr>
      <w:r>
        <w:rPr>
          <w:rStyle w:val="FootnoteReference"/>
        </w:rPr>
        <w:footnoteRef/>
      </w:r>
      <w:r>
        <w:t xml:space="preserve"> Exponentiation of a generator </w:t>
      </w:r>
      <w:r w:rsidRPr="001E1F27">
        <w:rPr>
          <w:i/>
          <w:iCs/>
        </w:rPr>
        <w:t>g</w:t>
      </w:r>
      <w:r>
        <w:t xml:space="preserve"> modulo </w:t>
      </w:r>
      <w:r w:rsidRPr="002F23E9">
        <w:rPr>
          <w:i/>
          <w:iCs/>
        </w:rPr>
        <w:t>p</w:t>
      </w:r>
      <w:r>
        <w:t xml:space="preserve">, where </w:t>
      </w:r>
      <w:r w:rsidRPr="001E1F27">
        <w:rPr>
          <w:i/>
          <w:iCs/>
        </w:rPr>
        <w:t>g</w:t>
      </w:r>
      <w:r>
        <w:t xml:space="preserve"> is greater than 1 and </w:t>
      </w:r>
      <w:r w:rsidRPr="002F23E9">
        <w:rPr>
          <w:i/>
          <w:iCs/>
        </w:rPr>
        <w:t>p</w:t>
      </w:r>
      <w:r>
        <w:t xml:space="preserve"> is a prime number, guarantees the result will be in the set 1 to </w:t>
      </w:r>
      <w:r>
        <w:rPr>
          <w:i/>
          <w:iCs/>
        </w:rPr>
        <w:t>p</w:t>
      </w:r>
      <w:r>
        <w:t xml:space="preserve"> - 1; in the present example, where </w:t>
      </w:r>
      <w:r w:rsidRPr="00FE390E">
        <w:rPr>
          <w:i/>
          <w:iCs/>
        </w:rPr>
        <w:t>g</w:t>
      </w:r>
      <w:r>
        <w:t xml:space="preserve"> = 3 and </w:t>
      </w:r>
      <w:r w:rsidRPr="00FE390E">
        <w:rPr>
          <w:i/>
          <w:iCs/>
        </w:rPr>
        <w:t>p</w:t>
      </w:r>
      <w:r>
        <w:t xml:space="preserve"> = 7, this set contains the integers 1, 2, 3, 4, 5, and 6.</w:t>
      </w:r>
    </w:p>
  </w:footnote>
  <w:footnote w:id="19">
    <w:p w14:paraId="0394AD08" w14:textId="77327C80" w:rsidR="00E03B6C" w:rsidRDefault="00E03B6C">
      <w:pPr>
        <w:pStyle w:val="FootnoteText"/>
      </w:pPr>
      <w:r>
        <w:rPr>
          <w:rStyle w:val="FootnoteReference"/>
        </w:rPr>
        <w:footnoteRef/>
      </w:r>
      <w:r>
        <w:t xml:space="preserve"> These properties are described formally in the language of abstract algebra; specifically, number theory and multiplicative groups modulo </w:t>
      </w:r>
      <w:r w:rsidRPr="00F210F6">
        <w:rPr>
          <w:i/>
          <w:iCs/>
        </w:rPr>
        <w:t>p</w:t>
      </w:r>
      <w:r>
        <w:t xml:space="preserve">, where </w:t>
      </w:r>
      <w:r w:rsidRPr="00F210F6">
        <w:rPr>
          <w:i/>
          <w:iCs/>
        </w:rPr>
        <w:t>p</w:t>
      </w:r>
      <w:r>
        <w:t xml:space="preserve"> is a prime number.</w:t>
      </w:r>
    </w:p>
  </w:footnote>
  <w:footnote w:id="20">
    <w:p w14:paraId="31F6636D" w14:textId="6266BA05" w:rsidR="00E03B6C" w:rsidRDefault="00E03B6C" w:rsidP="002C3D3F">
      <w:pPr>
        <w:pStyle w:val="FootnoteText"/>
      </w:pPr>
      <w:r>
        <w:rPr>
          <w:rStyle w:val="FootnoteReference"/>
        </w:rPr>
        <w:footnoteRef/>
      </w:r>
      <w:r>
        <w:t xml:space="preserve"> A carefully chosen generator is one which generates the entire group of integers in the range 1 to </w:t>
      </w:r>
      <w:r>
        <w:rPr>
          <w:i/>
          <w:iCs/>
        </w:rPr>
        <w:t>p</w:t>
      </w:r>
      <w:r>
        <w:t xml:space="preserve"> - 1, where </w:t>
      </w:r>
      <w:r>
        <w:rPr>
          <w:i/>
          <w:iCs/>
        </w:rPr>
        <w:t>p</w:t>
      </w:r>
      <w:r>
        <w:t xml:space="preserve"> is the prime modulus. Any generator that fulfills this property is called a </w:t>
      </w:r>
      <w:r w:rsidRPr="00B57B44">
        <w:rPr>
          <w:i/>
          <w:iCs/>
        </w:rPr>
        <w:t>primitive root</w:t>
      </w:r>
      <w:r>
        <w:t xml:space="preserve">, and the group it produces a </w:t>
      </w:r>
      <w:r w:rsidRPr="00AB633A">
        <w:rPr>
          <w:i/>
          <w:iCs/>
        </w:rPr>
        <w:t>cyclic</w:t>
      </w:r>
      <w:r w:rsidRPr="0026038F">
        <w:t xml:space="preserve"> group</w:t>
      </w:r>
      <w:r>
        <w:t xml:space="preserve">. The rules of multiplicative groups modulo </w:t>
      </w:r>
      <w:r w:rsidRPr="00FD5FE5">
        <w:rPr>
          <w:i/>
          <w:iCs/>
        </w:rPr>
        <w:t>p</w:t>
      </w:r>
      <w:r>
        <w:t xml:space="preserve"> guarantee that at least one integer in the group 1 to </w:t>
      </w:r>
      <w:r>
        <w:rPr>
          <w:i/>
          <w:iCs/>
        </w:rPr>
        <w:t>p</w:t>
      </w:r>
      <w:r>
        <w:t xml:space="preserve"> - 1 is a primitive root. In the current example, 3 is a primitive root of the cyclic group of integers modulo 7. In real-world DH, the divisor should be a very large, randomly-chosen prime number. An artificially small value is used in the example to keep the math simple.</w:t>
      </w:r>
    </w:p>
  </w:footnote>
  <w:footnote w:id="21">
    <w:p w14:paraId="1233FF2C" w14:textId="054DE41D" w:rsidR="00E03B6C" w:rsidRDefault="00E03B6C">
      <w:pPr>
        <w:pStyle w:val="FootnoteText"/>
      </w:pPr>
      <w:r>
        <w:rPr>
          <w:rStyle w:val="FootnoteReference"/>
        </w:rPr>
        <w:footnoteRef/>
      </w:r>
      <w:r>
        <w:t xml:space="preserve"> </w:t>
      </w:r>
      <w:r w:rsidRPr="001E2866">
        <w:rPr>
          <w:i/>
          <w:iCs/>
        </w:rPr>
        <w:t>O(n)</w:t>
      </w:r>
      <w:r>
        <w:t xml:space="preserve">, or linear, versus </w:t>
      </w:r>
      <w:r w:rsidRPr="001E2866">
        <w:rPr>
          <w:i/>
          <w:iCs/>
        </w:rPr>
        <w:t>O(log n)</w:t>
      </w:r>
      <w:r>
        <w:t xml:space="preserve">, or </w:t>
      </w:r>
      <w:r w:rsidRPr="004D7BA8">
        <w:t>logarithmic</w:t>
      </w:r>
      <w:r>
        <w:t xml:space="preserve">, </w:t>
      </w:r>
      <w:r w:rsidRPr="00D70CA7">
        <w:t>time</w:t>
      </w:r>
      <w:r>
        <w:t>.</w:t>
      </w:r>
    </w:p>
  </w:footnote>
  <w:footnote w:id="22">
    <w:p w14:paraId="297ED248" w14:textId="4D1863D5" w:rsidR="00E03B6C" w:rsidRDefault="00E03B6C">
      <w:pPr>
        <w:pStyle w:val="FootnoteText"/>
      </w:pPr>
      <w:r>
        <w:rPr>
          <w:rStyle w:val="FootnoteReference"/>
        </w:rPr>
        <w:footnoteRef/>
      </w:r>
      <w:r>
        <w:t xml:space="preserve"> It is possible there is some other, as yet unknown (or at least unpublished), way to break DH; that is, besides solving the DLP efficiently. Until or unless such a method is found, no distinction is made between the DLP and the so-called </w:t>
      </w:r>
      <w:r w:rsidRPr="00B70C18">
        <w:rPr>
          <w:i/>
          <w:iCs/>
        </w:rPr>
        <w:t>Diffie-Hellman</w:t>
      </w:r>
      <w:r>
        <w:t xml:space="preserve"> </w:t>
      </w:r>
      <w:r w:rsidRPr="00B70C18">
        <w:rPr>
          <w:i/>
          <w:iCs/>
        </w:rPr>
        <w:t>problem</w:t>
      </w:r>
      <w:r>
        <w:t>.</w:t>
      </w:r>
    </w:p>
  </w:footnote>
  <w:footnote w:id="23">
    <w:p w14:paraId="372357F2" w14:textId="77777777" w:rsidR="00E03B6C" w:rsidRDefault="00E03B6C" w:rsidP="00A32787">
      <w:pPr>
        <w:pStyle w:val="FootnoteText"/>
      </w:pPr>
      <w:r>
        <w:rPr>
          <w:rStyle w:val="FootnoteReference"/>
        </w:rPr>
        <w:footnoteRef/>
      </w:r>
      <w:r>
        <w:t xml:space="preserve"> The third component was </w:t>
      </w:r>
      <w:r w:rsidRPr="002C6ECC">
        <w:rPr>
          <w:i/>
          <w:iCs/>
        </w:rPr>
        <w:t>digital signature</w:t>
      </w:r>
      <w:r>
        <w:rPr>
          <w:i/>
          <w:iCs/>
        </w:rPr>
        <w:t>s</w:t>
      </w:r>
      <w:r>
        <w:t>, which would enable the sender of a message to prove both that it originated from the sender, and that its contents were unaltered.</w:t>
      </w:r>
    </w:p>
  </w:footnote>
  <w:footnote w:id="24">
    <w:p w14:paraId="61F1BF1F" w14:textId="77777777" w:rsidR="00E03B6C" w:rsidRDefault="00E03B6C" w:rsidP="00A32787">
      <w:pPr>
        <w:pStyle w:val="FootnoteText"/>
      </w:pPr>
      <w:r>
        <w:rPr>
          <w:rStyle w:val="FootnoteReference"/>
        </w:rPr>
        <w:footnoteRef/>
      </w:r>
      <w:r>
        <w:t xml:space="preserve"> Traditional ciphers were burdened by the complexity associated with the exchange of shared, secret keys; a problem that was solved by Diffie and Hellman, and that is described in detail in a previous section of this paper.</w:t>
      </w:r>
    </w:p>
  </w:footnote>
  <w:footnote w:id="25">
    <w:p w14:paraId="123DEACC" w14:textId="77777777" w:rsidR="00E03B6C" w:rsidRDefault="00E03B6C" w:rsidP="00A32787">
      <w:pPr>
        <w:pStyle w:val="FootnoteText"/>
      </w:pPr>
      <w:r>
        <w:rPr>
          <w:rStyle w:val="FootnoteReference"/>
        </w:rPr>
        <w:footnoteRef/>
      </w:r>
      <w:r>
        <w:t xml:space="preserve"> </w:t>
      </w:r>
      <w:proofErr w:type="spellStart"/>
      <w:r>
        <w:t>Rivest</w:t>
      </w:r>
      <w:proofErr w:type="spellEnd"/>
      <w:r>
        <w:t xml:space="preserve">, Ronald; Shamir, Adi.; </w:t>
      </w:r>
      <w:proofErr w:type="spellStart"/>
      <w:r>
        <w:t>Adleman</w:t>
      </w:r>
      <w:proofErr w:type="spellEnd"/>
      <w:r>
        <w:t xml:space="preserve"> Leonard. (February 1978). </w:t>
      </w:r>
      <w:hyperlink r:id="rId3" w:history="1">
        <w:r w:rsidRPr="00377299">
          <w:rPr>
            <w:rStyle w:val="Hyperlink"/>
          </w:rPr>
          <w:t>A Method for Obtaining Digital Signatures and Public Key Cryptosystems</w:t>
        </w:r>
      </w:hyperlink>
      <w:r>
        <w:t xml:space="preserve">. </w:t>
      </w:r>
      <w:r w:rsidRPr="00025223">
        <w:rPr>
          <w:i/>
          <w:iCs/>
        </w:rPr>
        <w:t>Communications of the ACM</w:t>
      </w:r>
      <w:r>
        <w:t xml:space="preserve">. </w:t>
      </w:r>
      <w:r w:rsidRPr="00025223">
        <w:rPr>
          <w:b/>
          <w:bCs/>
        </w:rPr>
        <w:t>21</w:t>
      </w:r>
      <w:r>
        <w:t xml:space="preserve"> (2): 121-126.</w:t>
      </w:r>
    </w:p>
  </w:footnote>
  <w:footnote w:id="26">
    <w:p w14:paraId="6C65421D" w14:textId="77777777" w:rsidR="00E03B6C" w:rsidRDefault="00E03B6C" w:rsidP="00A32787">
      <w:pPr>
        <w:pStyle w:val="FootnoteText"/>
      </w:pPr>
      <w:r>
        <w:rPr>
          <w:rStyle w:val="FootnoteReference"/>
        </w:rPr>
        <w:footnoteRef/>
      </w:r>
      <w:r>
        <w:t xml:space="preserve"> Digital signatures are a topic unto themselves, and are the subject of a subsequent section of this paper.</w:t>
      </w:r>
    </w:p>
  </w:footnote>
  <w:footnote w:id="27">
    <w:p w14:paraId="03A6409C" w14:textId="77777777" w:rsidR="00E03B6C" w:rsidRDefault="00E03B6C" w:rsidP="00A32787">
      <w:pPr>
        <w:pStyle w:val="FootnoteText"/>
      </w:pPr>
      <w:r>
        <w:rPr>
          <w:rStyle w:val="FootnoteReference"/>
        </w:rPr>
        <w:footnoteRef/>
      </w:r>
      <w:r>
        <w:t xml:space="preserve"> Keep in mind the message </w:t>
      </w:r>
      <w:r w:rsidRPr="00722462">
        <w:rPr>
          <w:i/>
          <w:iCs/>
        </w:rPr>
        <w:t>M</w:t>
      </w:r>
      <w:r>
        <w:t xml:space="preserve"> here is in fact a numeric representation of the message fit for computer consumption (e.g., ASCII or UTF-8).</w:t>
      </w:r>
    </w:p>
  </w:footnote>
  <w:footnote w:id="28">
    <w:p w14:paraId="1C094DB5" w14:textId="7C2A2703" w:rsidR="00E03B6C" w:rsidRDefault="00E03B6C" w:rsidP="00A32787">
      <w:pPr>
        <w:pStyle w:val="FootnoteText"/>
      </w:pPr>
      <w:r>
        <w:rPr>
          <w:rStyle w:val="FootnoteReference"/>
        </w:rPr>
        <w:footnoteRef/>
      </w:r>
      <w:r>
        <w:t xml:space="preserve"> As a public-key scheme, it is assumed that all parties—authorized or not—possess the key required for the first transformation, from </w:t>
      </w:r>
      <w:r w:rsidRPr="00EF1DA2">
        <w:rPr>
          <w:i/>
          <w:iCs/>
        </w:rPr>
        <w:t>M -&gt; C</w:t>
      </w:r>
      <w:r>
        <w:t xml:space="preserve">, but that only the receiving party possesses the key required for the second, from </w:t>
      </w:r>
      <w:r w:rsidRPr="00EF1DA2">
        <w:rPr>
          <w:i/>
          <w:iCs/>
        </w:rPr>
        <w:t>C -&gt; M</w:t>
      </w:r>
      <w:r>
        <w:t xml:space="preserve">. In the first case the key is said to be </w:t>
      </w:r>
      <w:r w:rsidRPr="005B1BAB">
        <w:rPr>
          <w:i/>
          <w:iCs/>
        </w:rPr>
        <w:t>public</w:t>
      </w:r>
      <w:r>
        <w:t xml:space="preserve">, and in the second it is </w:t>
      </w:r>
      <w:r w:rsidRPr="005B1BAB">
        <w:rPr>
          <w:i/>
          <w:iCs/>
        </w:rPr>
        <w:t>private</w:t>
      </w:r>
      <w:r>
        <w:t>.</w:t>
      </w:r>
    </w:p>
  </w:footnote>
  <w:footnote w:id="29">
    <w:p w14:paraId="449B4D1F" w14:textId="67C118C2" w:rsidR="00E03B6C" w:rsidRDefault="00E03B6C">
      <w:pPr>
        <w:pStyle w:val="FootnoteText"/>
      </w:pPr>
      <w:r>
        <w:rPr>
          <w:rStyle w:val="FootnoteReference"/>
        </w:rPr>
        <w:footnoteRef/>
      </w:r>
      <w:r>
        <w:t xml:space="preserve"> For the purposes of the theoretical treatment of RSA presented in this paper, textbook RSA will more than suffice.</w:t>
      </w:r>
    </w:p>
  </w:footnote>
  <w:footnote w:id="30">
    <w:p w14:paraId="2BF6D29A" w14:textId="77777777" w:rsidR="00E03B6C" w:rsidRDefault="00E03B6C" w:rsidP="00A32787">
      <w:pPr>
        <w:pStyle w:val="FootnoteText"/>
      </w:pPr>
      <w:r>
        <w:rPr>
          <w:rStyle w:val="FootnoteReference"/>
        </w:rPr>
        <w:footnoteRef/>
      </w:r>
      <w:r>
        <w:t xml:space="preserve"> In the real world the values of </w:t>
      </w:r>
      <w:r w:rsidRPr="00D5127E">
        <w:rPr>
          <w:i/>
          <w:iCs/>
        </w:rPr>
        <w:t>p</w:t>
      </w:r>
      <w:r>
        <w:t xml:space="preserve"> and </w:t>
      </w:r>
      <w:r w:rsidRPr="00D5127E">
        <w:rPr>
          <w:i/>
          <w:iCs/>
        </w:rPr>
        <w:t>q</w:t>
      </w:r>
      <w:r>
        <w:t xml:space="preserve"> would be very large, randomly chosen primes on the order of 600 decimal digits each in length. </w:t>
      </w:r>
    </w:p>
  </w:footnote>
  <w:footnote w:id="31">
    <w:p w14:paraId="36FA1A1D" w14:textId="77777777" w:rsidR="00E03B6C" w:rsidRDefault="00E03B6C" w:rsidP="00A32787">
      <w:pPr>
        <w:pStyle w:val="FootnoteText"/>
      </w:pPr>
      <w:r>
        <w:rPr>
          <w:rStyle w:val="FootnoteReference"/>
        </w:rPr>
        <w:footnoteRef/>
      </w:r>
      <w:r>
        <w:t xml:space="preserve"> For two integers to be </w:t>
      </w:r>
      <w:r w:rsidRPr="00545707">
        <w:rPr>
          <w:i/>
          <w:iCs/>
        </w:rPr>
        <w:t>relatively prime</w:t>
      </w:r>
      <w:r>
        <w:t xml:space="preserve"> (or </w:t>
      </w:r>
      <w:r w:rsidRPr="00545707">
        <w:rPr>
          <w:i/>
          <w:iCs/>
        </w:rPr>
        <w:t>coprime</w:t>
      </w:r>
      <w:r>
        <w:t xml:space="preserve">) the biggest integer that can divide both evenly—i.e., their </w:t>
      </w:r>
      <w:r w:rsidRPr="000C0723">
        <w:rPr>
          <w:i/>
          <w:iCs/>
        </w:rPr>
        <w:t>greatest common divisor</w:t>
      </w:r>
      <w:r>
        <w:t>—is 1.</w:t>
      </w:r>
    </w:p>
  </w:footnote>
  <w:footnote w:id="32">
    <w:p w14:paraId="33C89EE8" w14:textId="77777777" w:rsidR="00E03B6C" w:rsidRDefault="00E03B6C" w:rsidP="00A32787">
      <w:pPr>
        <w:pStyle w:val="FootnoteText"/>
      </w:pPr>
      <w:r>
        <w:rPr>
          <w:rStyle w:val="FootnoteReference"/>
        </w:rPr>
        <w:footnoteRef/>
      </w:r>
      <w:r>
        <w:t xml:space="preserve"> The product of the multiplication of any two prime numbers is said to be </w:t>
      </w:r>
      <w:r w:rsidRPr="00607877">
        <w:rPr>
          <w:i/>
          <w:iCs/>
        </w:rPr>
        <w:t>semiprime</w:t>
      </w:r>
      <w:r>
        <w:t xml:space="preserve">, because the only numbers that can divide it evenly are 1, the two primes multiplied to produce it (its </w:t>
      </w:r>
      <w:r w:rsidRPr="00607877">
        <w:rPr>
          <w:i/>
          <w:iCs/>
        </w:rPr>
        <w:t>factors</w:t>
      </w:r>
      <w:r>
        <w:t>), and the product itself; in the present example these are 1, 3, 5 and 15.</w:t>
      </w:r>
    </w:p>
  </w:footnote>
  <w:footnote w:id="33">
    <w:p w14:paraId="53D6845C" w14:textId="686B164B" w:rsidR="00E03B6C" w:rsidRDefault="00E03B6C">
      <w:pPr>
        <w:pStyle w:val="FootnoteText"/>
      </w:pPr>
      <w:r>
        <w:rPr>
          <w:rStyle w:val="FootnoteReference"/>
        </w:rPr>
        <w:footnoteRef/>
      </w:r>
      <w:r>
        <w:t xml:space="preserve"> The term </w:t>
      </w:r>
      <w:r w:rsidRPr="0011079F">
        <w:rPr>
          <w:i/>
          <w:iCs/>
        </w:rPr>
        <w:t>multiplicative inverse</w:t>
      </w:r>
      <w:r>
        <w:t xml:space="preserve"> here means the value by which the encryption exponent </w:t>
      </w:r>
      <w:r w:rsidRPr="0092740F">
        <w:rPr>
          <w:i/>
          <w:iCs/>
        </w:rPr>
        <w:t>e</w:t>
      </w:r>
      <w:r>
        <w:t xml:space="preserve"> must be multiplied to yield 1 or, more precisely 1 </w:t>
      </w:r>
      <w:r w:rsidRPr="00752D08">
        <w:rPr>
          <w:i/>
          <w:iCs/>
        </w:rPr>
        <w:t>mod n</w:t>
      </w:r>
      <w:r>
        <w:t xml:space="preserve">, where </w:t>
      </w:r>
      <w:r w:rsidRPr="00752D08">
        <w:rPr>
          <w:i/>
          <w:iCs/>
        </w:rPr>
        <w:t>n</w:t>
      </w:r>
      <w:r>
        <w:t xml:space="preserve"> is the number of elements in (or the </w:t>
      </w:r>
      <w:r w:rsidRPr="00257ADE">
        <w:rPr>
          <w:i/>
          <w:iCs/>
        </w:rPr>
        <w:t>order</w:t>
      </w:r>
      <w:r>
        <w:t xml:space="preserve"> of) the group. In the real numbers, for example, the multiplicative inverse of 3 is 1/3 (or .333), because 3 * 1/3 = 1. But in the domain of finite integer groups the rules are different; notably, fractional numbers are not allowed. So, the inverse of an element is the factor that, when multiplied by the element, equals 1 mod </w:t>
      </w:r>
      <w:r w:rsidRPr="00257ADE">
        <w:rPr>
          <w:i/>
          <w:iCs/>
        </w:rPr>
        <w:t>n</w:t>
      </w:r>
      <w:r>
        <w:t>. Multiplicative inverse is to finite integer groups what division is to multiplication, logarithm is to exponentiation, or subtraction is to addition in the real numbers.</w:t>
      </w:r>
    </w:p>
  </w:footnote>
  <w:footnote w:id="34">
    <w:p w14:paraId="25736436" w14:textId="4A0C8E1C" w:rsidR="00E03B6C" w:rsidRDefault="00E03B6C" w:rsidP="00EB7930">
      <w:pPr>
        <w:pStyle w:val="FootnoteText"/>
      </w:pPr>
      <w:r>
        <w:rPr>
          <w:rStyle w:val="FootnoteReference"/>
        </w:rPr>
        <w:footnoteRef/>
      </w:r>
      <w:r>
        <w:t xml:space="preserve"> Given the artificially small values used in the example, it is possible to demonstrate the derivation of </w:t>
      </w:r>
      <w:r w:rsidRPr="00846C21">
        <w:rPr>
          <w:i/>
          <w:iCs/>
        </w:rPr>
        <w:t>e</w:t>
      </w:r>
      <w:r>
        <w:t xml:space="preserve"> and </w:t>
      </w:r>
      <w:r w:rsidRPr="00983FFB">
        <w:rPr>
          <w:i/>
          <w:iCs/>
        </w:rPr>
        <w:t>d</w:t>
      </w:r>
      <w:r>
        <w:t xml:space="preserve"> with the aid of a simple table like the one in </w:t>
      </w:r>
      <w:r w:rsidRPr="00195FA7">
        <w:rPr>
          <w:i/>
          <w:iCs/>
        </w:rPr>
        <w:t>Figure 7</w:t>
      </w:r>
      <w:r>
        <w:t xml:space="preserve">. For the much larger values used in the real world, however, we need a better way. That better way is the </w:t>
      </w:r>
      <w:hyperlink r:id="rId4" w:history="1">
        <w:r w:rsidRPr="00B03D9F">
          <w:rPr>
            <w:rStyle w:val="Hyperlink"/>
            <w:i/>
            <w:iCs/>
          </w:rPr>
          <w:t>Extended Euclidean Algorithm</w:t>
        </w:r>
      </w:hyperlink>
      <w:r>
        <w:t>, which provides an efficient means of finding inverses in large-order multiplicative groups.</w:t>
      </w:r>
    </w:p>
  </w:footnote>
  <w:footnote w:id="35">
    <w:p w14:paraId="23E092AD" w14:textId="77777777" w:rsidR="00E03B6C" w:rsidRDefault="00E03B6C" w:rsidP="00A32787">
      <w:pPr>
        <w:pStyle w:val="FootnoteText"/>
      </w:pPr>
      <w:r>
        <w:rPr>
          <w:rStyle w:val="FootnoteReference"/>
        </w:rPr>
        <w:footnoteRef/>
      </w:r>
      <w:r>
        <w:t xml:space="preserve"> Given a small, semiprime divisor </w:t>
      </w:r>
      <w:r w:rsidRPr="00675370">
        <w:rPr>
          <w:i/>
          <w:iCs/>
        </w:rPr>
        <w:t>n</w:t>
      </w:r>
      <w:r>
        <w:t xml:space="preserve">—e.g., 15 in the present example—finding its factors is trivial. For very large values of </w:t>
      </w:r>
      <w:r w:rsidRPr="00675370">
        <w:rPr>
          <w:i/>
          <w:iCs/>
        </w:rPr>
        <w:t>n</w:t>
      </w:r>
      <w:r>
        <w:t>, however, factorization is difficult. As always, small values are used in the examples to keep the math simple.</w:t>
      </w:r>
    </w:p>
  </w:footnote>
  <w:footnote w:id="36">
    <w:p w14:paraId="652EDAC4" w14:textId="354915D4" w:rsidR="00E03B6C" w:rsidRDefault="00E03B6C">
      <w:pPr>
        <w:pStyle w:val="FootnoteText"/>
      </w:pPr>
      <w:r>
        <w:rPr>
          <w:rStyle w:val="FootnoteReference"/>
        </w:rPr>
        <w:footnoteRef/>
      </w:r>
      <w:r>
        <w:t xml:space="preserve"> There is only one known cryptosystem that is unconditionally secure, and that is the </w:t>
      </w:r>
      <w:hyperlink r:id="rId5" w:history="1">
        <w:r w:rsidRPr="002D6DBC">
          <w:rPr>
            <w:rStyle w:val="Hyperlink"/>
            <w:i/>
            <w:iCs/>
          </w:rPr>
          <w:t>one-time pad</w:t>
        </w:r>
      </w:hyperlink>
      <w:r>
        <w:t>. Its key-length requirements are so cumbersome, however, as to make it impractical for all but the most sensitive applications.</w:t>
      </w:r>
    </w:p>
  </w:footnote>
  <w:footnote w:id="37">
    <w:p w14:paraId="6F739BE5" w14:textId="5DFAC185" w:rsidR="00E03B6C" w:rsidRDefault="00E03B6C">
      <w:pPr>
        <w:pStyle w:val="FootnoteText"/>
      </w:pPr>
      <w:r>
        <w:rPr>
          <w:rStyle w:val="FootnoteReference"/>
        </w:rPr>
        <w:footnoteRef/>
      </w:r>
      <w:r>
        <w:t xml:space="preserve"> At current clock speeds, RSA requires 3,072-bit key lengths to achieve the same level of security as 128-bit AES, the current standard for symmetric-key encryption. The longer the key lengths, the bigger the numbers, and hence the slower the computations required to generate keys.</w:t>
      </w:r>
    </w:p>
  </w:footnote>
  <w:footnote w:id="38">
    <w:p w14:paraId="33EBC2D3" w14:textId="2689BBC1" w:rsidR="00E03B6C" w:rsidRDefault="00E03B6C">
      <w:pPr>
        <w:pStyle w:val="FootnoteText"/>
      </w:pPr>
      <w:r>
        <w:rPr>
          <w:rStyle w:val="FootnoteReference"/>
        </w:rPr>
        <w:footnoteRef/>
      </w:r>
      <w:r>
        <w:t xml:space="preserve"> Schemes that combine DH with symmetric-key encryption are also called hybrid schemes.</w:t>
      </w:r>
    </w:p>
  </w:footnote>
  <w:footnote w:id="39">
    <w:p w14:paraId="33601A3B" w14:textId="1601F64F" w:rsidR="00E03B6C" w:rsidRDefault="00E03B6C">
      <w:pPr>
        <w:pStyle w:val="FootnoteText"/>
      </w:pPr>
      <w:r>
        <w:rPr>
          <w:rStyle w:val="FootnoteReference"/>
        </w:rPr>
        <w:footnoteRef/>
      </w:r>
      <w:r>
        <w:t xml:space="preserve"> </w:t>
      </w:r>
      <w:r w:rsidR="00F70968">
        <w:t xml:space="preserve">RSA </w:t>
      </w:r>
      <w:r w:rsidR="001B2702">
        <w:t xml:space="preserve">is </w:t>
      </w:r>
      <w:r w:rsidR="00BE3132">
        <w:t>the</w:t>
      </w:r>
      <w:r w:rsidR="00F84664">
        <w:t xml:space="preserve"> </w:t>
      </w:r>
      <w:r w:rsidR="001B2702">
        <w:t xml:space="preserve">dominant </w:t>
      </w:r>
      <w:r w:rsidR="00216DF3">
        <w:t>digital signature algorithm</w:t>
      </w:r>
      <w:r w:rsidR="006E7A8C">
        <w:t>, however</w:t>
      </w:r>
      <w:r w:rsidR="00355A36">
        <w:t xml:space="preserve">; specifically </w:t>
      </w:r>
      <w:r w:rsidR="00785735">
        <w:t xml:space="preserve">in its role </w:t>
      </w:r>
      <w:r w:rsidR="00355A36">
        <w:t xml:space="preserve">as </w:t>
      </w:r>
      <w:r w:rsidR="00216DF3">
        <w:t>an identity authentication mechanism on the internet</w:t>
      </w:r>
      <w:r w:rsidR="00EA44EF">
        <w:t xml:space="preserve"> (t</w:t>
      </w:r>
      <w:r w:rsidR="007D19E6">
        <w:t>his is the subject of the next section</w:t>
      </w:r>
      <w:r w:rsidR="00EA44EF">
        <w:t>).</w:t>
      </w:r>
    </w:p>
  </w:footnote>
  <w:footnote w:id="40">
    <w:p w14:paraId="56D71827" w14:textId="5C8448EA" w:rsidR="00E03B6C" w:rsidRDefault="00E03B6C">
      <w:pPr>
        <w:pStyle w:val="FootnoteText"/>
      </w:pPr>
      <w:r>
        <w:rPr>
          <w:rStyle w:val="FootnoteReference"/>
        </w:rPr>
        <w:footnoteRef/>
      </w:r>
      <w:r>
        <w:t xml:space="preserve"> AES stands for the </w:t>
      </w:r>
      <w:hyperlink r:id="rId6" w:history="1">
        <w:r w:rsidRPr="00FA4207">
          <w:rPr>
            <w:rStyle w:val="Hyperlink"/>
            <w:i/>
            <w:iCs/>
          </w:rPr>
          <w:t>Advanced Encryption Standard</w:t>
        </w:r>
      </w:hyperlink>
      <w:r>
        <w:t>; the current standard for symmetric-key encryption.</w:t>
      </w:r>
    </w:p>
  </w:footnote>
  <w:footnote w:id="41">
    <w:p w14:paraId="0A3FC3C7" w14:textId="4EAC345F" w:rsidR="00E03B6C" w:rsidRDefault="00E03B6C">
      <w:pPr>
        <w:pStyle w:val="FootnoteText"/>
      </w:pPr>
      <w:r>
        <w:rPr>
          <w:rStyle w:val="FootnoteReference"/>
        </w:rPr>
        <w:footnoteRef/>
      </w:r>
      <w:r>
        <w:t xml:space="preserve"> Digital signatures are to electronic documents what hand-written signatures are to paper documents; they prove that the signer authorizes the contents of the document. Whereas hand-written signatures can be forged, and/or the documents they belong to altered, neither is possible with digital signatures.</w:t>
      </w:r>
    </w:p>
  </w:footnote>
  <w:footnote w:id="42">
    <w:p w14:paraId="046C35A6" w14:textId="6C96B135" w:rsidR="00E03B6C" w:rsidRDefault="00E03B6C">
      <w:pPr>
        <w:pStyle w:val="FootnoteText"/>
      </w:pPr>
      <w:r>
        <w:rPr>
          <w:rStyle w:val="FootnoteReference"/>
        </w:rPr>
        <w:footnoteRef/>
      </w:r>
      <w:r>
        <w:t xml:space="preserve"> Strictly speaking, in RSA it is the signature-message </w:t>
      </w:r>
      <w:r w:rsidRPr="00FA05BE">
        <w:rPr>
          <w:i/>
          <w:iCs/>
        </w:rPr>
        <w:t>pair</w:t>
      </w:r>
      <w:r>
        <w:t xml:space="preserve"> that is verified, not just the message. The signature is a transformation of a message, in the same way that encryption is a transformation of a message. In the signature case, however, the transformation is computed by raising the unsigned message to the power of the signer’s decryption key modulo the public modulus.</w:t>
      </w:r>
    </w:p>
  </w:footnote>
  <w:footnote w:id="43">
    <w:p w14:paraId="446BBBAB" w14:textId="664C2F7F" w:rsidR="00E03B6C" w:rsidRDefault="00E03B6C">
      <w:pPr>
        <w:pStyle w:val="FootnoteText"/>
      </w:pPr>
      <w:r>
        <w:rPr>
          <w:rStyle w:val="FootnoteReference"/>
        </w:rPr>
        <w:footnoteRef/>
      </w:r>
      <w:r>
        <w:t xml:space="preserve"> For example, to satisfy a recipient that an executable file he or she downloads from a website can be trusted.</w:t>
      </w:r>
    </w:p>
  </w:footnote>
  <w:footnote w:id="44">
    <w:p w14:paraId="37B70722" w14:textId="7CE94925" w:rsidR="00E03B6C" w:rsidRDefault="00E03B6C">
      <w:pPr>
        <w:pStyle w:val="FootnoteText"/>
      </w:pPr>
      <w:r>
        <w:rPr>
          <w:rStyle w:val="FootnoteReference"/>
        </w:rPr>
        <w:footnoteRef/>
      </w:r>
      <w:r>
        <w:t xml:space="preserve"> Because of this invertibility, encryption and digital signature are </w:t>
      </w:r>
      <w:r w:rsidRPr="008F04B2">
        <w:rPr>
          <w:i/>
          <w:iCs/>
        </w:rPr>
        <w:t>permutations</w:t>
      </w:r>
      <w:r>
        <w:t xml:space="preserve"> of one another. Put another way, every message is some other message’s ciphertext, and every ciphertext is itself a valid message. </w:t>
      </w:r>
    </w:p>
  </w:footnote>
  <w:footnote w:id="45">
    <w:p w14:paraId="0FDC277B" w14:textId="652FF076" w:rsidR="00E03B6C" w:rsidRDefault="00E03B6C">
      <w:pPr>
        <w:pStyle w:val="FootnoteText"/>
      </w:pPr>
      <w:r>
        <w:rPr>
          <w:rStyle w:val="FootnoteReference"/>
        </w:rPr>
        <w:footnoteRef/>
      </w:r>
      <w:r>
        <w:t xml:space="preserve"> One interesting implication of this inverse relationship is that it promotes what was previously described as a one-way trap-door function to a one-way trap-door </w:t>
      </w:r>
      <w:r w:rsidRPr="009118CF">
        <w:rPr>
          <w:i/>
          <w:iCs/>
        </w:rPr>
        <w:t>permutation</w:t>
      </w:r>
      <w:r>
        <w:t>. In this conception, every message can be thought of as some other message’s ciphertext, and every ciphertext a valid message.</w:t>
      </w:r>
    </w:p>
  </w:footnote>
  <w:footnote w:id="46">
    <w:p w14:paraId="196C2483" w14:textId="647A5DFC" w:rsidR="00E03B6C" w:rsidRDefault="00E03B6C">
      <w:pPr>
        <w:pStyle w:val="FootnoteText"/>
      </w:pPr>
      <w:r>
        <w:rPr>
          <w:rStyle w:val="FootnoteReference"/>
        </w:rPr>
        <w:footnoteRef/>
      </w:r>
      <w:r>
        <w:t xml:space="preserve"> MITM is an illustration of the </w:t>
      </w:r>
      <w:r w:rsidRPr="005B02D5">
        <w:rPr>
          <w:i/>
          <w:iCs/>
        </w:rPr>
        <w:t>weakest-link</w:t>
      </w:r>
      <w:r>
        <w:t xml:space="preserve"> maxim, which in the information security setting holds that a system is only as secure as its weakest link. From the perspective of an attacker, the most rational approach to defeating a cryptosystem is to attack its weakest link. In a public-key cryptosystem, the MITM vulnerability is a weak link.</w:t>
      </w:r>
    </w:p>
  </w:footnote>
  <w:footnote w:id="47">
    <w:p w14:paraId="6A2AAECF" w14:textId="7A7B1487" w:rsidR="00E03B6C" w:rsidRDefault="00E03B6C">
      <w:pPr>
        <w:pStyle w:val="FootnoteText"/>
      </w:pPr>
      <w:r>
        <w:rPr>
          <w:rStyle w:val="FootnoteReference"/>
        </w:rPr>
        <w:footnoteRef/>
      </w:r>
      <w:r>
        <w:t xml:space="preserve"> PKI is not restricted to the CA model described in this section. Other solutions include </w:t>
      </w:r>
      <w:r w:rsidRPr="00D40AA7">
        <w:rPr>
          <w:i/>
          <w:iCs/>
        </w:rPr>
        <w:t>Web of Trust</w:t>
      </w:r>
      <w:r>
        <w:t xml:space="preserve">, </w:t>
      </w:r>
      <w:r w:rsidRPr="00D40AA7">
        <w:rPr>
          <w:i/>
          <w:iCs/>
        </w:rPr>
        <w:t>Trust on First Use</w:t>
      </w:r>
      <w:r>
        <w:t xml:space="preserve"> and other variants offering varying degrees of trust and security. The CA model is interesting and relevant because it is the one used to secure the vast majority of communication on the worldwide web.</w:t>
      </w:r>
    </w:p>
  </w:footnote>
  <w:footnote w:id="48">
    <w:p w14:paraId="380A2238" w14:textId="4948722E" w:rsidR="00E03B6C" w:rsidRDefault="00E03B6C">
      <w:pPr>
        <w:pStyle w:val="FootnoteText"/>
      </w:pPr>
      <w:r>
        <w:rPr>
          <w:rStyle w:val="FootnoteReference"/>
        </w:rPr>
        <w:footnoteRef/>
      </w:r>
      <w:r>
        <w:t xml:space="preserve"> The official specification for public-key certificates is defined by the International Telecommunications Union’s (ITU) </w:t>
      </w:r>
      <w:r w:rsidRPr="00E81904">
        <w:rPr>
          <w:i/>
          <w:iCs/>
        </w:rPr>
        <w:t>X.509</w:t>
      </w:r>
      <w:r>
        <w:t xml:space="preserve"> standard.</w:t>
      </w:r>
    </w:p>
  </w:footnote>
  <w:footnote w:id="49">
    <w:p w14:paraId="1936FB2A" w14:textId="0877B2CD" w:rsidR="00E03B6C" w:rsidRDefault="00E03B6C">
      <w:pPr>
        <w:pStyle w:val="FootnoteText"/>
      </w:pPr>
      <w:r>
        <w:rPr>
          <w:rStyle w:val="FootnoteReference"/>
        </w:rPr>
        <w:footnoteRef/>
      </w:r>
      <w:r>
        <w:t xml:space="preserve"> In some cases in spectacular fashion. See </w:t>
      </w:r>
      <w:proofErr w:type="spellStart"/>
      <w:r w:rsidRPr="00C941C5">
        <w:rPr>
          <w:i/>
          <w:iCs/>
        </w:rPr>
        <w:t>DigiNotar</w:t>
      </w:r>
      <w:proofErr w:type="spellEnd"/>
      <w:r>
        <w:t xml:space="preserve"> for the quintessential case study.</w:t>
      </w:r>
    </w:p>
  </w:footnote>
  <w:footnote w:id="50">
    <w:p w14:paraId="7A14BD78" w14:textId="08D64172" w:rsidR="00E03B6C" w:rsidRDefault="00E03B6C">
      <w:pPr>
        <w:pStyle w:val="FootnoteText"/>
      </w:pPr>
      <w:r>
        <w:rPr>
          <w:rStyle w:val="FootnoteReference"/>
        </w:rPr>
        <w:footnoteRef/>
      </w:r>
      <w:r>
        <w:t xml:space="preserve"> Elliptic curve cryptography (ECC) provides a novel implementation of the discrete log problem. It emerged as a countermeasure both to more effective algorithms to break the traditional implementation (the one described in this paper), and more powerful computers to run them on. ECC achieves security levels equivalent to those of RSA with much shorter key lengths.</w:t>
      </w:r>
    </w:p>
  </w:footnote>
  <w:footnote w:id="51">
    <w:p w14:paraId="7687C423" w14:textId="59468DCA" w:rsidR="00E03B6C" w:rsidRDefault="00E03B6C">
      <w:pPr>
        <w:pStyle w:val="FootnoteText"/>
      </w:pPr>
      <w:r>
        <w:rPr>
          <w:rStyle w:val="FootnoteReference"/>
        </w:rPr>
        <w:footnoteRef/>
      </w:r>
      <w:r>
        <w:t xml:space="preserve"> This alignment of incentives, known as a </w:t>
      </w:r>
      <w:r w:rsidRPr="002B22A4">
        <w:rPr>
          <w:i/>
          <w:iCs/>
        </w:rPr>
        <w:t>consensus algorithm</w:t>
      </w:r>
      <w:r>
        <w:t>, works remarkably well in the realm of cryptocurrencies—the blockchain’s original use case—because curators of such blockchains are compensated for being honest with remunerative tokens (e.g., bitcoin).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E6A72"/>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526B4B"/>
    <w:multiLevelType w:val="hybridMultilevel"/>
    <w:tmpl w:val="B3707BB4"/>
    <w:lvl w:ilvl="0" w:tplc="6B484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8C728B"/>
    <w:multiLevelType w:val="hybridMultilevel"/>
    <w:tmpl w:val="59BC0D1A"/>
    <w:lvl w:ilvl="0" w:tplc="F9E0CABC">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F6584D"/>
    <w:multiLevelType w:val="hybridMultilevel"/>
    <w:tmpl w:val="2AC8C9D6"/>
    <w:lvl w:ilvl="0" w:tplc="3FAAB0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D11A58"/>
    <w:multiLevelType w:val="hybridMultilevel"/>
    <w:tmpl w:val="40B6D7C2"/>
    <w:lvl w:ilvl="0" w:tplc="FA16B4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15543D"/>
    <w:multiLevelType w:val="hybridMultilevel"/>
    <w:tmpl w:val="4942DDA8"/>
    <w:lvl w:ilvl="0" w:tplc="F80C7E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C3204C"/>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587956"/>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2"/>
  </w:num>
  <w:num w:numId="5">
    <w:abstractNumId w:val="0"/>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006DD"/>
    <w:rsid w:val="000009B2"/>
    <w:rsid w:val="0000118D"/>
    <w:rsid w:val="000014CA"/>
    <w:rsid w:val="00001683"/>
    <w:rsid w:val="00001949"/>
    <w:rsid w:val="00001999"/>
    <w:rsid w:val="000029AA"/>
    <w:rsid w:val="00003381"/>
    <w:rsid w:val="00003467"/>
    <w:rsid w:val="0000357E"/>
    <w:rsid w:val="0000472A"/>
    <w:rsid w:val="0000498A"/>
    <w:rsid w:val="000073EA"/>
    <w:rsid w:val="0000745C"/>
    <w:rsid w:val="000101FE"/>
    <w:rsid w:val="000106AD"/>
    <w:rsid w:val="0001084D"/>
    <w:rsid w:val="00010A78"/>
    <w:rsid w:val="00011026"/>
    <w:rsid w:val="000112A7"/>
    <w:rsid w:val="0001212B"/>
    <w:rsid w:val="0001241E"/>
    <w:rsid w:val="00012565"/>
    <w:rsid w:val="0001260B"/>
    <w:rsid w:val="000128CF"/>
    <w:rsid w:val="00013064"/>
    <w:rsid w:val="00013275"/>
    <w:rsid w:val="00013715"/>
    <w:rsid w:val="00013BCD"/>
    <w:rsid w:val="00013F88"/>
    <w:rsid w:val="000147EE"/>
    <w:rsid w:val="0001493B"/>
    <w:rsid w:val="000149B1"/>
    <w:rsid w:val="00015335"/>
    <w:rsid w:val="0001577F"/>
    <w:rsid w:val="00015FA1"/>
    <w:rsid w:val="0001645B"/>
    <w:rsid w:val="00016984"/>
    <w:rsid w:val="000170D9"/>
    <w:rsid w:val="0001712D"/>
    <w:rsid w:val="00017320"/>
    <w:rsid w:val="000173E8"/>
    <w:rsid w:val="0001768B"/>
    <w:rsid w:val="00017710"/>
    <w:rsid w:val="00017D6F"/>
    <w:rsid w:val="00017DCF"/>
    <w:rsid w:val="00020345"/>
    <w:rsid w:val="0002061C"/>
    <w:rsid w:val="00020737"/>
    <w:rsid w:val="00020D34"/>
    <w:rsid w:val="00021372"/>
    <w:rsid w:val="0002146B"/>
    <w:rsid w:val="00021796"/>
    <w:rsid w:val="00021844"/>
    <w:rsid w:val="000224E9"/>
    <w:rsid w:val="00022951"/>
    <w:rsid w:val="00022A87"/>
    <w:rsid w:val="00022EF7"/>
    <w:rsid w:val="00023E78"/>
    <w:rsid w:val="00023F40"/>
    <w:rsid w:val="000243E6"/>
    <w:rsid w:val="00024AD3"/>
    <w:rsid w:val="00024AEA"/>
    <w:rsid w:val="00024B06"/>
    <w:rsid w:val="00024E9B"/>
    <w:rsid w:val="00025223"/>
    <w:rsid w:val="0002523A"/>
    <w:rsid w:val="00025336"/>
    <w:rsid w:val="000253F2"/>
    <w:rsid w:val="0002698E"/>
    <w:rsid w:val="000269EE"/>
    <w:rsid w:val="00026D99"/>
    <w:rsid w:val="00027496"/>
    <w:rsid w:val="000278FB"/>
    <w:rsid w:val="00027A22"/>
    <w:rsid w:val="00027B83"/>
    <w:rsid w:val="00030217"/>
    <w:rsid w:val="00030615"/>
    <w:rsid w:val="00030D61"/>
    <w:rsid w:val="0003145F"/>
    <w:rsid w:val="000315A8"/>
    <w:rsid w:val="00031969"/>
    <w:rsid w:val="00031C14"/>
    <w:rsid w:val="00032112"/>
    <w:rsid w:val="00032F51"/>
    <w:rsid w:val="00033E4B"/>
    <w:rsid w:val="0003411D"/>
    <w:rsid w:val="000342E9"/>
    <w:rsid w:val="00034713"/>
    <w:rsid w:val="000349DC"/>
    <w:rsid w:val="000356F1"/>
    <w:rsid w:val="00035991"/>
    <w:rsid w:val="000363DF"/>
    <w:rsid w:val="000366EC"/>
    <w:rsid w:val="00036DFC"/>
    <w:rsid w:val="0003702D"/>
    <w:rsid w:val="00037941"/>
    <w:rsid w:val="00037AEB"/>
    <w:rsid w:val="00037BBE"/>
    <w:rsid w:val="00040046"/>
    <w:rsid w:val="000408C1"/>
    <w:rsid w:val="00041597"/>
    <w:rsid w:val="00042214"/>
    <w:rsid w:val="000427B9"/>
    <w:rsid w:val="0004285F"/>
    <w:rsid w:val="000429DF"/>
    <w:rsid w:val="00042DED"/>
    <w:rsid w:val="00043191"/>
    <w:rsid w:val="00043B62"/>
    <w:rsid w:val="000440F2"/>
    <w:rsid w:val="00044283"/>
    <w:rsid w:val="00044D67"/>
    <w:rsid w:val="000450D8"/>
    <w:rsid w:val="000455F9"/>
    <w:rsid w:val="00045A40"/>
    <w:rsid w:val="00045FF1"/>
    <w:rsid w:val="000461FD"/>
    <w:rsid w:val="00046492"/>
    <w:rsid w:val="000464A2"/>
    <w:rsid w:val="00046669"/>
    <w:rsid w:val="00046863"/>
    <w:rsid w:val="00046BF3"/>
    <w:rsid w:val="00047309"/>
    <w:rsid w:val="000475CA"/>
    <w:rsid w:val="00047FB4"/>
    <w:rsid w:val="00050B17"/>
    <w:rsid w:val="00050DE2"/>
    <w:rsid w:val="000512DE"/>
    <w:rsid w:val="00051457"/>
    <w:rsid w:val="00052197"/>
    <w:rsid w:val="00052372"/>
    <w:rsid w:val="00052CC2"/>
    <w:rsid w:val="00053102"/>
    <w:rsid w:val="00053A2E"/>
    <w:rsid w:val="00053D67"/>
    <w:rsid w:val="00053FE8"/>
    <w:rsid w:val="00054218"/>
    <w:rsid w:val="00054FE3"/>
    <w:rsid w:val="000558FF"/>
    <w:rsid w:val="000559A2"/>
    <w:rsid w:val="00055E4A"/>
    <w:rsid w:val="00055EEB"/>
    <w:rsid w:val="00056010"/>
    <w:rsid w:val="000562CE"/>
    <w:rsid w:val="00056617"/>
    <w:rsid w:val="00056679"/>
    <w:rsid w:val="000568A5"/>
    <w:rsid w:val="00056C33"/>
    <w:rsid w:val="00056D56"/>
    <w:rsid w:val="00056E73"/>
    <w:rsid w:val="000572B6"/>
    <w:rsid w:val="000600BC"/>
    <w:rsid w:val="00061389"/>
    <w:rsid w:val="00061404"/>
    <w:rsid w:val="000614E4"/>
    <w:rsid w:val="000616E7"/>
    <w:rsid w:val="000618AB"/>
    <w:rsid w:val="00061C01"/>
    <w:rsid w:val="000626ED"/>
    <w:rsid w:val="0006276D"/>
    <w:rsid w:val="00063415"/>
    <w:rsid w:val="00064081"/>
    <w:rsid w:val="00064260"/>
    <w:rsid w:val="00064417"/>
    <w:rsid w:val="00064B9E"/>
    <w:rsid w:val="00064EF8"/>
    <w:rsid w:val="00065091"/>
    <w:rsid w:val="00065738"/>
    <w:rsid w:val="0006582A"/>
    <w:rsid w:val="00065BA7"/>
    <w:rsid w:val="00065D54"/>
    <w:rsid w:val="00065EBE"/>
    <w:rsid w:val="00065F1D"/>
    <w:rsid w:val="00066049"/>
    <w:rsid w:val="00066309"/>
    <w:rsid w:val="0006640D"/>
    <w:rsid w:val="00066687"/>
    <w:rsid w:val="00066BFC"/>
    <w:rsid w:val="000670B6"/>
    <w:rsid w:val="000671F6"/>
    <w:rsid w:val="00067B47"/>
    <w:rsid w:val="00067B6A"/>
    <w:rsid w:val="000700C3"/>
    <w:rsid w:val="0007025F"/>
    <w:rsid w:val="00070520"/>
    <w:rsid w:val="0007153A"/>
    <w:rsid w:val="000715AA"/>
    <w:rsid w:val="00071A76"/>
    <w:rsid w:val="0007225F"/>
    <w:rsid w:val="0007252B"/>
    <w:rsid w:val="000726D1"/>
    <w:rsid w:val="000727B1"/>
    <w:rsid w:val="000729B7"/>
    <w:rsid w:val="00073424"/>
    <w:rsid w:val="00073713"/>
    <w:rsid w:val="00073AA1"/>
    <w:rsid w:val="00074C96"/>
    <w:rsid w:val="00074E7C"/>
    <w:rsid w:val="000752DF"/>
    <w:rsid w:val="00075A4F"/>
    <w:rsid w:val="00076AE3"/>
    <w:rsid w:val="00076D94"/>
    <w:rsid w:val="00076F95"/>
    <w:rsid w:val="00077850"/>
    <w:rsid w:val="00077ED5"/>
    <w:rsid w:val="00080388"/>
    <w:rsid w:val="00080814"/>
    <w:rsid w:val="00080B56"/>
    <w:rsid w:val="00081368"/>
    <w:rsid w:val="0008167D"/>
    <w:rsid w:val="0008278D"/>
    <w:rsid w:val="0008301E"/>
    <w:rsid w:val="000834F1"/>
    <w:rsid w:val="000842E0"/>
    <w:rsid w:val="00084431"/>
    <w:rsid w:val="00084551"/>
    <w:rsid w:val="00084AEF"/>
    <w:rsid w:val="000853DA"/>
    <w:rsid w:val="00086805"/>
    <w:rsid w:val="00087B0C"/>
    <w:rsid w:val="00090842"/>
    <w:rsid w:val="00091380"/>
    <w:rsid w:val="00092490"/>
    <w:rsid w:val="00092B73"/>
    <w:rsid w:val="00093B27"/>
    <w:rsid w:val="00093CC3"/>
    <w:rsid w:val="000940E0"/>
    <w:rsid w:val="00094F49"/>
    <w:rsid w:val="00094F82"/>
    <w:rsid w:val="00095531"/>
    <w:rsid w:val="0009596F"/>
    <w:rsid w:val="00096A62"/>
    <w:rsid w:val="00096D9F"/>
    <w:rsid w:val="00097E83"/>
    <w:rsid w:val="000A00DA"/>
    <w:rsid w:val="000A0277"/>
    <w:rsid w:val="000A0375"/>
    <w:rsid w:val="000A04AF"/>
    <w:rsid w:val="000A0EFF"/>
    <w:rsid w:val="000A23BF"/>
    <w:rsid w:val="000A2528"/>
    <w:rsid w:val="000A3394"/>
    <w:rsid w:val="000A3638"/>
    <w:rsid w:val="000A378F"/>
    <w:rsid w:val="000A5386"/>
    <w:rsid w:val="000A5909"/>
    <w:rsid w:val="000A67CE"/>
    <w:rsid w:val="000A67DB"/>
    <w:rsid w:val="000A6824"/>
    <w:rsid w:val="000A6834"/>
    <w:rsid w:val="000A6D9F"/>
    <w:rsid w:val="000A761B"/>
    <w:rsid w:val="000A7905"/>
    <w:rsid w:val="000A7BB0"/>
    <w:rsid w:val="000B0203"/>
    <w:rsid w:val="000B02B9"/>
    <w:rsid w:val="000B12D1"/>
    <w:rsid w:val="000B1E20"/>
    <w:rsid w:val="000B2522"/>
    <w:rsid w:val="000B2B5E"/>
    <w:rsid w:val="000B3642"/>
    <w:rsid w:val="000B370F"/>
    <w:rsid w:val="000B3C5E"/>
    <w:rsid w:val="000B3CCC"/>
    <w:rsid w:val="000B3DF5"/>
    <w:rsid w:val="000B40C9"/>
    <w:rsid w:val="000B518B"/>
    <w:rsid w:val="000B5280"/>
    <w:rsid w:val="000B5ADC"/>
    <w:rsid w:val="000B5C1F"/>
    <w:rsid w:val="000B5E98"/>
    <w:rsid w:val="000B62F3"/>
    <w:rsid w:val="000B7440"/>
    <w:rsid w:val="000B75AB"/>
    <w:rsid w:val="000B7734"/>
    <w:rsid w:val="000B7F1C"/>
    <w:rsid w:val="000C0723"/>
    <w:rsid w:val="000C0DD8"/>
    <w:rsid w:val="000C105A"/>
    <w:rsid w:val="000C11F3"/>
    <w:rsid w:val="000C1251"/>
    <w:rsid w:val="000C167A"/>
    <w:rsid w:val="000C1C92"/>
    <w:rsid w:val="000C259B"/>
    <w:rsid w:val="000C3341"/>
    <w:rsid w:val="000C3923"/>
    <w:rsid w:val="000C3ABB"/>
    <w:rsid w:val="000C4031"/>
    <w:rsid w:val="000C456B"/>
    <w:rsid w:val="000C4974"/>
    <w:rsid w:val="000C49BB"/>
    <w:rsid w:val="000C4BB5"/>
    <w:rsid w:val="000C50AF"/>
    <w:rsid w:val="000C5287"/>
    <w:rsid w:val="000C57E6"/>
    <w:rsid w:val="000C5921"/>
    <w:rsid w:val="000C59CD"/>
    <w:rsid w:val="000C5B64"/>
    <w:rsid w:val="000C5DE8"/>
    <w:rsid w:val="000C5E1A"/>
    <w:rsid w:val="000C5F05"/>
    <w:rsid w:val="000C6226"/>
    <w:rsid w:val="000C689E"/>
    <w:rsid w:val="000C6CBF"/>
    <w:rsid w:val="000C761E"/>
    <w:rsid w:val="000C7917"/>
    <w:rsid w:val="000C7E90"/>
    <w:rsid w:val="000D0185"/>
    <w:rsid w:val="000D0539"/>
    <w:rsid w:val="000D0C50"/>
    <w:rsid w:val="000D14AD"/>
    <w:rsid w:val="000D1A63"/>
    <w:rsid w:val="000D1AFA"/>
    <w:rsid w:val="000D1B86"/>
    <w:rsid w:val="000D233D"/>
    <w:rsid w:val="000D26A0"/>
    <w:rsid w:val="000D2BF0"/>
    <w:rsid w:val="000D2C92"/>
    <w:rsid w:val="000D2E94"/>
    <w:rsid w:val="000D2EFE"/>
    <w:rsid w:val="000D33A9"/>
    <w:rsid w:val="000D33D8"/>
    <w:rsid w:val="000D3A44"/>
    <w:rsid w:val="000D3BAC"/>
    <w:rsid w:val="000D3CF1"/>
    <w:rsid w:val="000D3CFC"/>
    <w:rsid w:val="000D4302"/>
    <w:rsid w:val="000D4452"/>
    <w:rsid w:val="000D448D"/>
    <w:rsid w:val="000D45E8"/>
    <w:rsid w:val="000D47AC"/>
    <w:rsid w:val="000D5F58"/>
    <w:rsid w:val="000D6DEA"/>
    <w:rsid w:val="000E0014"/>
    <w:rsid w:val="000E07E2"/>
    <w:rsid w:val="000E092C"/>
    <w:rsid w:val="000E1206"/>
    <w:rsid w:val="000E1FF2"/>
    <w:rsid w:val="000E2771"/>
    <w:rsid w:val="000E2B23"/>
    <w:rsid w:val="000E2C67"/>
    <w:rsid w:val="000E324C"/>
    <w:rsid w:val="000E3821"/>
    <w:rsid w:val="000E38E5"/>
    <w:rsid w:val="000E3947"/>
    <w:rsid w:val="000E39A1"/>
    <w:rsid w:val="000E3A69"/>
    <w:rsid w:val="000E40C4"/>
    <w:rsid w:val="000E417F"/>
    <w:rsid w:val="000E5784"/>
    <w:rsid w:val="000E5C27"/>
    <w:rsid w:val="000E62F6"/>
    <w:rsid w:val="000E632E"/>
    <w:rsid w:val="000E63C0"/>
    <w:rsid w:val="000E6798"/>
    <w:rsid w:val="000E7DAA"/>
    <w:rsid w:val="000F04A6"/>
    <w:rsid w:val="000F061A"/>
    <w:rsid w:val="000F0C6B"/>
    <w:rsid w:val="000F1ADA"/>
    <w:rsid w:val="000F23B8"/>
    <w:rsid w:val="000F2488"/>
    <w:rsid w:val="000F2674"/>
    <w:rsid w:val="000F2BFC"/>
    <w:rsid w:val="000F2CC3"/>
    <w:rsid w:val="000F4610"/>
    <w:rsid w:val="000F50BC"/>
    <w:rsid w:val="000F5AC2"/>
    <w:rsid w:val="000F5D4C"/>
    <w:rsid w:val="000F5E31"/>
    <w:rsid w:val="000F7851"/>
    <w:rsid w:val="000F7B11"/>
    <w:rsid w:val="0010013A"/>
    <w:rsid w:val="00100221"/>
    <w:rsid w:val="001009ED"/>
    <w:rsid w:val="00100BEF"/>
    <w:rsid w:val="00100C0E"/>
    <w:rsid w:val="00101219"/>
    <w:rsid w:val="00101328"/>
    <w:rsid w:val="0010186E"/>
    <w:rsid w:val="00102126"/>
    <w:rsid w:val="001021AC"/>
    <w:rsid w:val="00102396"/>
    <w:rsid w:val="00102569"/>
    <w:rsid w:val="00102743"/>
    <w:rsid w:val="001036E3"/>
    <w:rsid w:val="001037FC"/>
    <w:rsid w:val="00103A9C"/>
    <w:rsid w:val="00103E16"/>
    <w:rsid w:val="00103F20"/>
    <w:rsid w:val="00103FD0"/>
    <w:rsid w:val="00104199"/>
    <w:rsid w:val="00104350"/>
    <w:rsid w:val="0010480F"/>
    <w:rsid w:val="001049F4"/>
    <w:rsid w:val="00104B5D"/>
    <w:rsid w:val="00104BC0"/>
    <w:rsid w:val="00104E92"/>
    <w:rsid w:val="00105344"/>
    <w:rsid w:val="001054E7"/>
    <w:rsid w:val="00106064"/>
    <w:rsid w:val="001060D3"/>
    <w:rsid w:val="00106334"/>
    <w:rsid w:val="001067A0"/>
    <w:rsid w:val="00106FB9"/>
    <w:rsid w:val="0010731D"/>
    <w:rsid w:val="00107455"/>
    <w:rsid w:val="00107808"/>
    <w:rsid w:val="001079BC"/>
    <w:rsid w:val="0011079F"/>
    <w:rsid w:val="001107FB"/>
    <w:rsid w:val="00110F88"/>
    <w:rsid w:val="001110DC"/>
    <w:rsid w:val="001111D5"/>
    <w:rsid w:val="00111648"/>
    <w:rsid w:val="00111D36"/>
    <w:rsid w:val="001121B6"/>
    <w:rsid w:val="0011220E"/>
    <w:rsid w:val="0011295F"/>
    <w:rsid w:val="00112C7B"/>
    <w:rsid w:val="0011356C"/>
    <w:rsid w:val="00113A66"/>
    <w:rsid w:val="001147C1"/>
    <w:rsid w:val="00114BE5"/>
    <w:rsid w:val="00114D45"/>
    <w:rsid w:val="00115E84"/>
    <w:rsid w:val="00116FEC"/>
    <w:rsid w:val="00117221"/>
    <w:rsid w:val="0011736F"/>
    <w:rsid w:val="0011751C"/>
    <w:rsid w:val="00117910"/>
    <w:rsid w:val="001202B1"/>
    <w:rsid w:val="00120643"/>
    <w:rsid w:val="00120992"/>
    <w:rsid w:val="00120BB6"/>
    <w:rsid w:val="00120F46"/>
    <w:rsid w:val="00121066"/>
    <w:rsid w:val="00121508"/>
    <w:rsid w:val="00121876"/>
    <w:rsid w:val="001226E2"/>
    <w:rsid w:val="00122A21"/>
    <w:rsid w:val="00122D87"/>
    <w:rsid w:val="00122DF1"/>
    <w:rsid w:val="00122E17"/>
    <w:rsid w:val="00122F68"/>
    <w:rsid w:val="00123112"/>
    <w:rsid w:val="00123E62"/>
    <w:rsid w:val="0012489B"/>
    <w:rsid w:val="00124FDC"/>
    <w:rsid w:val="001250C2"/>
    <w:rsid w:val="001251C3"/>
    <w:rsid w:val="0012550F"/>
    <w:rsid w:val="001259A4"/>
    <w:rsid w:val="00126860"/>
    <w:rsid w:val="00127029"/>
    <w:rsid w:val="001274FF"/>
    <w:rsid w:val="00127771"/>
    <w:rsid w:val="00130073"/>
    <w:rsid w:val="00130338"/>
    <w:rsid w:val="0013066C"/>
    <w:rsid w:val="00130E7E"/>
    <w:rsid w:val="00131E1C"/>
    <w:rsid w:val="00131F5F"/>
    <w:rsid w:val="00133617"/>
    <w:rsid w:val="001340AA"/>
    <w:rsid w:val="00134177"/>
    <w:rsid w:val="00134269"/>
    <w:rsid w:val="0013437A"/>
    <w:rsid w:val="001349BD"/>
    <w:rsid w:val="0013506E"/>
    <w:rsid w:val="00135357"/>
    <w:rsid w:val="00135606"/>
    <w:rsid w:val="00135619"/>
    <w:rsid w:val="00135CBA"/>
    <w:rsid w:val="00135D5C"/>
    <w:rsid w:val="00135FCE"/>
    <w:rsid w:val="001360B7"/>
    <w:rsid w:val="0013713C"/>
    <w:rsid w:val="00137843"/>
    <w:rsid w:val="001379BA"/>
    <w:rsid w:val="00140252"/>
    <w:rsid w:val="001405F1"/>
    <w:rsid w:val="00140DAD"/>
    <w:rsid w:val="00140F2A"/>
    <w:rsid w:val="001411DC"/>
    <w:rsid w:val="00141607"/>
    <w:rsid w:val="00142321"/>
    <w:rsid w:val="0014252C"/>
    <w:rsid w:val="00143A55"/>
    <w:rsid w:val="00143A9F"/>
    <w:rsid w:val="001445A1"/>
    <w:rsid w:val="00144623"/>
    <w:rsid w:val="00144A32"/>
    <w:rsid w:val="00145390"/>
    <w:rsid w:val="00145B7F"/>
    <w:rsid w:val="00146151"/>
    <w:rsid w:val="001464DF"/>
    <w:rsid w:val="001466B2"/>
    <w:rsid w:val="0014737F"/>
    <w:rsid w:val="00147428"/>
    <w:rsid w:val="00147708"/>
    <w:rsid w:val="00147D85"/>
    <w:rsid w:val="00150979"/>
    <w:rsid w:val="001509A7"/>
    <w:rsid w:val="00151694"/>
    <w:rsid w:val="001519F1"/>
    <w:rsid w:val="00151E67"/>
    <w:rsid w:val="0015205D"/>
    <w:rsid w:val="0015240E"/>
    <w:rsid w:val="00152561"/>
    <w:rsid w:val="001527EA"/>
    <w:rsid w:val="00152D7C"/>
    <w:rsid w:val="0015371D"/>
    <w:rsid w:val="0015372E"/>
    <w:rsid w:val="00153F4E"/>
    <w:rsid w:val="001545F4"/>
    <w:rsid w:val="00154B54"/>
    <w:rsid w:val="00154FC7"/>
    <w:rsid w:val="00155714"/>
    <w:rsid w:val="00155CE0"/>
    <w:rsid w:val="00155FD7"/>
    <w:rsid w:val="001562BF"/>
    <w:rsid w:val="00156482"/>
    <w:rsid w:val="00156B26"/>
    <w:rsid w:val="00157767"/>
    <w:rsid w:val="00157E00"/>
    <w:rsid w:val="00160266"/>
    <w:rsid w:val="001615F1"/>
    <w:rsid w:val="0016161A"/>
    <w:rsid w:val="0016171D"/>
    <w:rsid w:val="00161F7B"/>
    <w:rsid w:val="001624B8"/>
    <w:rsid w:val="00162720"/>
    <w:rsid w:val="00162C02"/>
    <w:rsid w:val="00162C45"/>
    <w:rsid w:val="001635C6"/>
    <w:rsid w:val="001635F5"/>
    <w:rsid w:val="00163BC1"/>
    <w:rsid w:val="00163DAF"/>
    <w:rsid w:val="0016401A"/>
    <w:rsid w:val="00164176"/>
    <w:rsid w:val="00164E9F"/>
    <w:rsid w:val="0016505D"/>
    <w:rsid w:val="0016591A"/>
    <w:rsid w:val="00166877"/>
    <w:rsid w:val="00166DCC"/>
    <w:rsid w:val="001671FF"/>
    <w:rsid w:val="00167799"/>
    <w:rsid w:val="00167981"/>
    <w:rsid w:val="00170865"/>
    <w:rsid w:val="00170EF5"/>
    <w:rsid w:val="001714C1"/>
    <w:rsid w:val="001716A2"/>
    <w:rsid w:val="00171770"/>
    <w:rsid w:val="00171C9E"/>
    <w:rsid w:val="00171D8C"/>
    <w:rsid w:val="0017373E"/>
    <w:rsid w:val="0017493F"/>
    <w:rsid w:val="00174EF9"/>
    <w:rsid w:val="001758FE"/>
    <w:rsid w:val="00176212"/>
    <w:rsid w:val="00177768"/>
    <w:rsid w:val="00177E3A"/>
    <w:rsid w:val="00177F6E"/>
    <w:rsid w:val="0018038C"/>
    <w:rsid w:val="00180479"/>
    <w:rsid w:val="0018049F"/>
    <w:rsid w:val="001816A0"/>
    <w:rsid w:val="001816E2"/>
    <w:rsid w:val="001819AE"/>
    <w:rsid w:val="00181D56"/>
    <w:rsid w:val="0018238D"/>
    <w:rsid w:val="001823A0"/>
    <w:rsid w:val="0018262E"/>
    <w:rsid w:val="001831B1"/>
    <w:rsid w:val="001836D3"/>
    <w:rsid w:val="00183AC0"/>
    <w:rsid w:val="001843D5"/>
    <w:rsid w:val="001843F4"/>
    <w:rsid w:val="00184B70"/>
    <w:rsid w:val="0018520E"/>
    <w:rsid w:val="00185345"/>
    <w:rsid w:val="001874A5"/>
    <w:rsid w:val="00187A45"/>
    <w:rsid w:val="00187B1C"/>
    <w:rsid w:val="00190875"/>
    <w:rsid w:val="00190CA9"/>
    <w:rsid w:val="001910FE"/>
    <w:rsid w:val="00191114"/>
    <w:rsid w:val="0019114D"/>
    <w:rsid w:val="00191366"/>
    <w:rsid w:val="00191CEC"/>
    <w:rsid w:val="00192483"/>
    <w:rsid w:val="00192657"/>
    <w:rsid w:val="001928A8"/>
    <w:rsid w:val="0019298B"/>
    <w:rsid w:val="00192D3B"/>
    <w:rsid w:val="00192E77"/>
    <w:rsid w:val="00194D47"/>
    <w:rsid w:val="00194EBC"/>
    <w:rsid w:val="00194F4F"/>
    <w:rsid w:val="001951AB"/>
    <w:rsid w:val="00195E12"/>
    <w:rsid w:val="00195FA7"/>
    <w:rsid w:val="00196179"/>
    <w:rsid w:val="00197A10"/>
    <w:rsid w:val="00197CD6"/>
    <w:rsid w:val="00197D0C"/>
    <w:rsid w:val="001A1ACD"/>
    <w:rsid w:val="001A20D9"/>
    <w:rsid w:val="001A27D8"/>
    <w:rsid w:val="001A304E"/>
    <w:rsid w:val="001A3263"/>
    <w:rsid w:val="001A368D"/>
    <w:rsid w:val="001A4764"/>
    <w:rsid w:val="001A4FA0"/>
    <w:rsid w:val="001A4FEA"/>
    <w:rsid w:val="001A51FE"/>
    <w:rsid w:val="001A5255"/>
    <w:rsid w:val="001A54F8"/>
    <w:rsid w:val="001A5801"/>
    <w:rsid w:val="001A5AFD"/>
    <w:rsid w:val="001A5B3F"/>
    <w:rsid w:val="001A60F4"/>
    <w:rsid w:val="001A6394"/>
    <w:rsid w:val="001A6D9E"/>
    <w:rsid w:val="001A748B"/>
    <w:rsid w:val="001A7681"/>
    <w:rsid w:val="001B0A15"/>
    <w:rsid w:val="001B0E53"/>
    <w:rsid w:val="001B125C"/>
    <w:rsid w:val="001B1911"/>
    <w:rsid w:val="001B23DE"/>
    <w:rsid w:val="001B2702"/>
    <w:rsid w:val="001B31F8"/>
    <w:rsid w:val="001B33E7"/>
    <w:rsid w:val="001B3588"/>
    <w:rsid w:val="001B3676"/>
    <w:rsid w:val="001B3922"/>
    <w:rsid w:val="001B39DC"/>
    <w:rsid w:val="001B3C87"/>
    <w:rsid w:val="001B4D2A"/>
    <w:rsid w:val="001B510C"/>
    <w:rsid w:val="001B5383"/>
    <w:rsid w:val="001B58BD"/>
    <w:rsid w:val="001B5C59"/>
    <w:rsid w:val="001B5C75"/>
    <w:rsid w:val="001B62B3"/>
    <w:rsid w:val="001B674F"/>
    <w:rsid w:val="001B6D52"/>
    <w:rsid w:val="001B78BA"/>
    <w:rsid w:val="001B7977"/>
    <w:rsid w:val="001B7FB1"/>
    <w:rsid w:val="001C150F"/>
    <w:rsid w:val="001C1BD5"/>
    <w:rsid w:val="001C231E"/>
    <w:rsid w:val="001C2785"/>
    <w:rsid w:val="001C3D1D"/>
    <w:rsid w:val="001C4614"/>
    <w:rsid w:val="001C5042"/>
    <w:rsid w:val="001C5618"/>
    <w:rsid w:val="001C5BF0"/>
    <w:rsid w:val="001C6ED8"/>
    <w:rsid w:val="001C6F9F"/>
    <w:rsid w:val="001C71D7"/>
    <w:rsid w:val="001C7C8D"/>
    <w:rsid w:val="001D06EE"/>
    <w:rsid w:val="001D0D96"/>
    <w:rsid w:val="001D1251"/>
    <w:rsid w:val="001D12FC"/>
    <w:rsid w:val="001D1327"/>
    <w:rsid w:val="001D1BE3"/>
    <w:rsid w:val="001D1C78"/>
    <w:rsid w:val="001D232B"/>
    <w:rsid w:val="001D2411"/>
    <w:rsid w:val="001D3527"/>
    <w:rsid w:val="001D41BA"/>
    <w:rsid w:val="001D46E5"/>
    <w:rsid w:val="001D47EA"/>
    <w:rsid w:val="001D4B88"/>
    <w:rsid w:val="001D56BB"/>
    <w:rsid w:val="001D6058"/>
    <w:rsid w:val="001D686B"/>
    <w:rsid w:val="001D68E7"/>
    <w:rsid w:val="001D6FC9"/>
    <w:rsid w:val="001D707B"/>
    <w:rsid w:val="001D7165"/>
    <w:rsid w:val="001D75EB"/>
    <w:rsid w:val="001D7993"/>
    <w:rsid w:val="001D7FD3"/>
    <w:rsid w:val="001E0C16"/>
    <w:rsid w:val="001E0CC7"/>
    <w:rsid w:val="001E182A"/>
    <w:rsid w:val="001E1F27"/>
    <w:rsid w:val="001E2264"/>
    <w:rsid w:val="001E260A"/>
    <w:rsid w:val="001E2866"/>
    <w:rsid w:val="001E2C73"/>
    <w:rsid w:val="001E3044"/>
    <w:rsid w:val="001E309E"/>
    <w:rsid w:val="001E3321"/>
    <w:rsid w:val="001E33F9"/>
    <w:rsid w:val="001E37F3"/>
    <w:rsid w:val="001E3937"/>
    <w:rsid w:val="001E3D5B"/>
    <w:rsid w:val="001E3E20"/>
    <w:rsid w:val="001E4AD7"/>
    <w:rsid w:val="001E4C5F"/>
    <w:rsid w:val="001E504C"/>
    <w:rsid w:val="001E580B"/>
    <w:rsid w:val="001E645B"/>
    <w:rsid w:val="001E65D0"/>
    <w:rsid w:val="001E6C00"/>
    <w:rsid w:val="001E6C10"/>
    <w:rsid w:val="001E6E3A"/>
    <w:rsid w:val="001E6EF7"/>
    <w:rsid w:val="001E725C"/>
    <w:rsid w:val="001E7C50"/>
    <w:rsid w:val="001E7E37"/>
    <w:rsid w:val="001F0250"/>
    <w:rsid w:val="001F0EDC"/>
    <w:rsid w:val="001F104F"/>
    <w:rsid w:val="001F132F"/>
    <w:rsid w:val="001F1B94"/>
    <w:rsid w:val="001F21D0"/>
    <w:rsid w:val="001F2263"/>
    <w:rsid w:val="001F2376"/>
    <w:rsid w:val="001F301D"/>
    <w:rsid w:val="001F3491"/>
    <w:rsid w:val="001F3DE9"/>
    <w:rsid w:val="001F40BE"/>
    <w:rsid w:val="001F4507"/>
    <w:rsid w:val="001F50D2"/>
    <w:rsid w:val="001F50F9"/>
    <w:rsid w:val="001F51B3"/>
    <w:rsid w:val="001F54D7"/>
    <w:rsid w:val="001F57AB"/>
    <w:rsid w:val="001F583D"/>
    <w:rsid w:val="001F594C"/>
    <w:rsid w:val="001F59A1"/>
    <w:rsid w:val="001F5A18"/>
    <w:rsid w:val="001F5A95"/>
    <w:rsid w:val="001F5AAE"/>
    <w:rsid w:val="001F5B9D"/>
    <w:rsid w:val="001F726B"/>
    <w:rsid w:val="002007E5"/>
    <w:rsid w:val="00200B13"/>
    <w:rsid w:val="00200EBC"/>
    <w:rsid w:val="00201304"/>
    <w:rsid w:val="00201573"/>
    <w:rsid w:val="00201A2B"/>
    <w:rsid w:val="00202053"/>
    <w:rsid w:val="00202A7E"/>
    <w:rsid w:val="00202B8A"/>
    <w:rsid w:val="00202C44"/>
    <w:rsid w:val="00202C79"/>
    <w:rsid w:val="00202D52"/>
    <w:rsid w:val="002034CA"/>
    <w:rsid w:val="00203E1A"/>
    <w:rsid w:val="00203E7E"/>
    <w:rsid w:val="00203EF9"/>
    <w:rsid w:val="00204475"/>
    <w:rsid w:val="00204587"/>
    <w:rsid w:val="0020474F"/>
    <w:rsid w:val="002048B8"/>
    <w:rsid w:val="00204AD7"/>
    <w:rsid w:val="00204C10"/>
    <w:rsid w:val="00204C5F"/>
    <w:rsid w:val="00204D32"/>
    <w:rsid w:val="00204FD1"/>
    <w:rsid w:val="002056EC"/>
    <w:rsid w:val="00205BF9"/>
    <w:rsid w:val="00206351"/>
    <w:rsid w:val="00206604"/>
    <w:rsid w:val="00206686"/>
    <w:rsid w:val="00206882"/>
    <w:rsid w:val="002068DB"/>
    <w:rsid w:val="00207517"/>
    <w:rsid w:val="00207660"/>
    <w:rsid w:val="00207A67"/>
    <w:rsid w:val="00207F9C"/>
    <w:rsid w:val="00210000"/>
    <w:rsid w:val="0021094C"/>
    <w:rsid w:val="002109EC"/>
    <w:rsid w:val="00211291"/>
    <w:rsid w:val="00211545"/>
    <w:rsid w:val="00211B32"/>
    <w:rsid w:val="00211E5A"/>
    <w:rsid w:val="00212026"/>
    <w:rsid w:val="00212F7A"/>
    <w:rsid w:val="002135C7"/>
    <w:rsid w:val="00214B75"/>
    <w:rsid w:val="00215532"/>
    <w:rsid w:val="00215AC1"/>
    <w:rsid w:val="00215C81"/>
    <w:rsid w:val="00215EC9"/>
    <w:rsid w:val="00216834"/>
    <w:rsid w:val="00216CA9"/>
    <w:rsid w:val="00216DF3"/>
    <w:rsid w:val="00216EFF"/>
    <w:rsid w:val="002200A7"/>
    <w:rsid w:val="00220B81"/>
    <w:rsid w:val="0022125A"/>
    <w:rsid w:val="0022128C"/>
    <w:rsid w:val="0022142F"/>
    <w:rsid w:val="002215E4"/>
    <w:rsid w:val="002217D7"/>
    <w:rsid w:val="00221CBB"/>
    <w:rsid w:val="00221D64"/>
    <w:rsid w:val="00222A84"/>
    <w:rsid w:val="00222CFB"/>
    <w:rsid w:val="002230EF"/>
    <w:rsid w:val="0022316B"/>
    <w:rsid w:val="002234EB"/>
    <w:rsid w:val="00226533"/>
    <w:rsid w:val="00226C8E"/>
    <w:rsid w:val="00227686"/>
    <w:rsid w:val="00227923"/>
    <w:rsid w:val="00227992"/>
    <w:rsid w:val="00227D64"/>
    <w:rsid w:val="002301DB"/>
    <w:rsid w:val="002302F6"/>
    <w:rsid w:val="00230348"/>
    <w:rsid w:val="00230882"/>
    <w:rsid w:val="00230919"/>
    <w:rsid w:val="00230956"/>
    <w:rsid w:val="00230A87"/>
    <w:rsid w:val="00230EA2"/>
    <w:rsid w:val="0023133E"/>
    <w:rsid w:val="00231384"/>
    <w:rsid w:val="00231390"/>
    <w:rsid w:val="002315CA"/>
    <w:rsid w:val="00231603"/>
    <w:rsid w:val="00231B5C"/>
    <w:rsid w:val="002326CB"/>
    <w:rsid w:val="00232AE6"/>
    <w:rsid w:val="00232D61"/>
    <w:rsid w:val="00232EA7"/>
    <w:rsid w:val="00232F5C"/>
    <w:rsid w:val="002339FA"/>
    <w:rsid w:val="00233EFC"/>
    <w:rsid w:val="0023466C"/>
    <w:rsid w:val="00234F46"/>
    <w:rsid w:val="002350F5"/>
    <w:rsid w:val="002356CD"/>
    <w:rsid w:val="00235D72"/>
    <w:rsid w:val="00235DA7"/>
    <w:rsid w:val="0023637F"/>
    <w:rsid w:val="00236628"/>
    <w:rsid w:val="002367B3"/>
    <w:rsid w:val="0023692B"/>
    <w:rsid w:val="00236A16"/>
    <w:rsid w:val="00236D32"/>
    <w:rsid w:val="00236E98"/>
    <w:rsid w:val="002371FD"/>
    <w:rsid w:val="00237523"/>
    <w:rsid w:val="00237747"/>
    <w:rsid w:val="0023795F"/>
    <w:rsid w:val="00237F22"/>
    <w:rsid w:val="00240C1F"/>
    <w:rsid w:val="00240F0C"/>
    <w:rsid w:val="002412BE"/>
    <w:rsid w:val="0024152D"/>
    <w:rsid w:val="002415F9"/>
    <w:rsid w:val="002416AF"/>
    <w:rsid w:val="0024218D"/>
    <w:rsid w:val="00242857"/>
    <w:rsid w:val="00242F00"/>
    <w:rsid w:val="002433E3"/>
    <w:rsid w:val="00243693"/>
    <w:rsid w:val="00243A3C"/>
    <w:rsid w:val="00243A85"/>
    <w:rsid w:val="00244047"/>
    <w:rsid w:val="00244593"/>
    <w:rsid w:val="00244B0A"/>
    <w:rsid w:val="00245DF6"/>
    <w:rsid w:val="00246480"/>
    <w:rsid w:val="002466BD"/>
    <w:rsid w:val="00247864"/>
    <w:rsid w:val="002479AC"/>
    <w:rsid w:val="00247AD6"/>
    <w:rsid w:val="00247C12"/>
    <w:rsid w:val="00247C63"/>
    <w:rsid w:val="00247FCE"/>
    <w:rsid w:val="0025020C"/>
    <w:rsid w:val="00250220"/>
    <w:rsid w:val="002502D6"/>
    <w:rsid w:val="00250814"/>
    <w:rsid w:val="00250A91"/>
    <w:rsid w:val="00250ECC"/>
    <w:rsid w:val="002512D7"/>
    <w:rsid w:val="00251321"/>
    <w:rsid w:val="00251484"/>
    <w:rsid w:val="002527DE"/>
    <w:rsid w:val="00252992"/>
    <w:rsid w:val="00252E0E"/>
    <w:rsid w:val="00252E92"/>
    <w:rsid w:val="00252F47"/>
    <w:rsid w:val="00253C2F"/>
    <w:rsid w:val="00253D0C"/>
    <w:rsid w:val="00253F57"/>
    <w:rsid w:val="002540B9"/>
    <w:rsid w:val="002542E6"/>
    <w:rsid w:val="00254984"/>
    <w:rsid w:val="00254B11"/>
    <w:rsid w:val="0025573E"/>
    <w:rsid w:val="00255A28"/>
    <w:rsid w:val="00255B1A"/>
    <w:rsid w:val="0025646A"/>
    <w:rsid w:val="00256B84"/>
    <w:rsid w:val="002574CF"/>
    <w:rsid w:val="002577BA"/>
    <w:rsid w:val="00257AC5"/>
    <w:rsid w:val="00257ADE"/>
    <w:rsid w:val="0026038F"/>
    <w:rsid w:val="00260592"/>
    <w:rsid w:val="002613E8"/>
    <w:rsid w:val="00262145"/>
    <w:rsid w:val="00262339"/>
    <w:rsid w:val="00262750"/>
    <w:rsid w:val="00262E92"/>
    <w:rsid w:val="0026369E"/>
    <w:rsid w:val="002637EA"/>
    <w:rsid w:val="00264161"/>
    <w:rsid w:val="002641E6"/>
    <w:rsid w:val="002643AB"/>
    <w:rsid w:val="0026445C"/>
    <w:rsid w:val="002644C3"/>
    <w:rsid w:val="002646C6"/>
    <w:rsid w:val="00264A49"/>
    <w:rsid w:val="00264CFA"/>
    <w:rsid w:val="002661B3"/>
    <w:rsid w:val="0026653B"/>
    <w:rsid w:val="00266647"/>
    <w:rsid w:val="00266F71"/>
    <w:rsid w:val="00266FA9"/>
    <w:rsid w:val="0026701A"/>
    <w:rsid w:val="00267A09"/>
    <w:rsid w:val="00267BF8"/>
    <w:rsid w:val="00270088"/>
    <w:rsid w:val="0027011E"/>
    <w:rsid w:val="00270A85"/>
    <w:rsid w:val="0027124D"/>
    <w:rsid w:val="00271C21"/>
    <w:rsid w:val="00271C5D"/>
    <w:rsid w:val="002720AA"/>
    <w:rsid w:val="0027231F"/>
    <w:rsid w:val="002723F9"/>
    <w:rsid w:val="002724CD"/>
    <w:rsid w:val="00272C98"/>
    <w:rsid w:val="00272CFF"/>
    <w:rsid w:val="002737CA"/>
    <w:rsid w:val="00273C28"/>
    <w:rsid w:val="00273CCE"/>
    <w:rsid w:val="0027420D"/>
    <w:rsid w:val="002748B4"/>
    <w:rsid w:val="00274BC3"/>
    <w:rsid w:val="00274EFF"/>
    <w:rsid w:val="002752EC"/>
    <w:rsid w:val="00275BA7"/>
    <w:rsid w:val="00275C89"/>
    <w:rsid w:val="00275DAE"/>
    <w:rsid w:val="00275EE0"/>
    <w:rsid w:val="00276804"/>
    <w:rsid w:val="00276891"/>
    <w:rsid w:val="00276D17"/>
    <w:rsid w:val="00277288"/>
    <w:rsid w:val="0027768D"/>
    <w:rsid w:val="00277A9F"/>
    <w:rsid w:val="00277B23"/>
    <w:rsid w:val="00277B5B"/>
    <w:rsid w:val="002813CA"/>
    <w:rsid w:val="00281B01"/>
    <w:rsid w:val="00281C63"/>
    <w:rsid w:val="00281D09"/>
    <w:rsid w:val="00281E26"/>
    <w:rsid w:val="00282F07"/>
    <w:rsid w:val="002832F0"/>
    <w:rsid w:val="002838A5"/>
    <w:rsid w:val="00283B38"/>
    <w:rsid w:val="00283F92"/>
    <w:rsid w:val="00283F9E"/>
    <w:rsid w:val="00284B31"/>
    <w:rsid w:val="00284D4E"/>
    <w:rsid w:val="002851C7"/>
    <w:rsid w:val="00285A1E"/>
    <w:rsid w:val="002860DB"/>
    <w:rsid w:val="00286909"/>
    <w:rsid w:val="0028698D"/>
    <w:rsid w:val="002877B6"/>
    <w:rsid w:val="00287ADD"/>
    <w:rsid w:val="00287B06"/>
    <w:rsid w:val="00287C07"/>
    <w:rsid w:val="00287D40"/>
    <w:rsid w:val="00287DA5"/>
    <w:rsid w:val="00287EA7"/>
    <w:rsid w:val="002900FB"/>
    <w:rsid w:val="002902E0"/>
    <w:rsid w:val="00290ADB"/>
    <w:rsid w:val="00290FB3"/>
    <w:rsid w:val="002919F5"/>
    <w:rsid w:val="00291D91"/>
    <w:rsid w:val="0029214A"/>
    <w:rsid w:val="00292291"/>
    <w:rsid w:val="00292688"/>
    <w:rsid w:val="00292A14"/>
    <w:rsid w:val="00292C13"/>
    <w:rsid w:val="002936FB"/>
    <w:rsid w:val="00294C72"/>
    <w:rsid w:val="00295042"/>
    <w:rsid w:val="00295593"/>
    <w:rsid w:val="00295A00"/>
    <w:rsid w:val="0029621E"/>
    <w:rsid w:val="002969ED"/>
    <w:rsid w:val="00296C03"/>
    <w:rsid w:val="00297CD5"/>
    <w:rsid w:val="002A02D0"/>
    <w:rsid w:val="002A061A"/>
    <w:rsid w:val="002A0C7C"/>
    <w:rsid w:val="002A0E46"/>
    <w:rsid w:val="002A0F68"/>
    <w:rsid w:val="002A1717"/>
    <w:rsid w:val="002A2DAA"/>
    <w:rsid w:val="002A3252"/>
    <w:rsid w:val="002A3368"/>
    <w:rsid w:val="002A33B9"/>
    <w:rsid w:val="002A33C5"/>
    <w:rsid w:val="002A3411"/>
    <w:rsid w:val="002A3FD6"/>
    <w:rsid w:val="002A42AA"/>
    <w:rsid w:val="002A4549"/>
    <w:rsid w:val="002A4C48"/>
    <w:rsid w:val="002A554C"/>
    <w:rsid w:val="002A5CAE"/>
    <w:rsid w:val="002A649D"/>
    <w:rsid w:val="002A6619"/>
    <w:rsid w:val="002A679D"/>
    <w:rsid w:val="002A7754"/>
    <w:rsid w:val="002A785E"/>
    <w:rsid w:val="002A78ED"/>
    <w:rsid w:val="002A7DEB"/>
    <w:rsid w:val="002A7FCF"/>
    <w:rsid w:val="002B02AB"/>
    <w:rsid w:val="002B0302"/>
    <w:rsid w:val="002B08AB"/>
    <w:rsid w:val="002B22A4"/>
    <w:rsid w:val="002B2F5E"/>
    <w:rsid w:val="002B2F98"/>
    <w:rsid w:val="002B3384"/>
    <w:rsid w:val="002B33F6"/>
    <w:rsid w:val="002B3C54"/>
    <w:rsid w:val="002B4126"/>
    <w:rsid w:val="002B450C"/>
    <w:rsid w:val="002B4EE8"/>
    <w:rsid w:val="002B524F"/>
    <w:rsid w:val="002B5440"/>
    <w:rsid w:val="002B559F"/>
    <w:rsid w:val="002B5D4F"/>
    <w:rsid w:val="002B5F51"/>
    <w:rsid w:val="002B611B"/>
    <w:rsid w:val="002B652F"/>
    <w:rsid w:val="002B653E"/>
    <w:rsid w:val="002B6657"/>
    <w:rsid w:val="002B6D8D"/>
    <w:rsid w:val="002B6DB5"/>
    <w:rsid w:val="002B74FB"/>
    <w:rsid w:val="002B7B07"/>
    <w:rsid w:val="002C0EB1"/>
    <w:rsid w:val="002C1B92"/>
    <w:rsid w:val="002C1F7F"/>
    <w:rsid w:val="002C25CD"/>
    <w:rsid w:val="002C350A"/>
    <w:rsid w:val="002C3D3F"/>
    <w:rsid w:val="002C4807"/>
    <w:rsid w:val="002C54B9"/>
    <w:rsid w:val="002C55D6"/>
    <w:rsid w:val="002C5637"/>
    <w:rsid w:val="002C57D6"/>
    <w:rsid w:val="002C5990"/>
    <w:rsid w:val="002C59F7"/>
    <w:rsid w:val="002C6A31"/>
    <w:rsid w:val="002C6ECC"/>
    <w:rsid w:val="002C726E"/>
    <w:rsid w:val="002C7938"/>
    <w:rsid w:val="002C7FFC"/>
    <w:rsid w:val="002D01A9"/>
    <w:rsid w:val="002D0C27"/>
    <w:rsid w:val="002D0C4D"/>
    <w:rsid w:val="002D1586"/>
    <w:rsid w:val="002D1799"/>
    <w:rsid w:val="002D1859"/>
    <w:rsid w:val="002D2071"/>
    <w:rsid w:val="002D22E4"/>
    <w:rsid w:val="002D280E"/>
    <w:rsid w:val="002D2F96"/>
    <w:rsid w:val="002D3AA0"/>
    <w:rsid w:val="002D3D97"/>
    <w:rsid w:val="002D3F66"/>
    <w:rsid w:val="002D4530"/>
    <w:rsid w:val="002D4F82"/>
    <w:rsid w:val="002D56B7"/>
    <w:rsid w:val="002D594C"/>
    <w:rsid w:val="002D5E50"/>
    <w:rsid w:val="002D68CA"/>
    <w:rsid w:val="002D6900"/>
    <w:rsid w:val="002D6DBC"/>
    <w:rsid w:val="002D7A87"/>
    <w:rsid w:val="002D7FE6"/>
    <w:rsid w:val="002E0438"/>
    <w:rsid w:val="002E0443"/>
    <w:rsid w:val="002E0E1D"/>
    <w:rsid w:val="002E0E6C"/>
    <w:rsid w:val="002E0FFE"/>
    <w:rsid w:val="002E100D"/>
    <w:rsid w:val="002E10C8"/>
    <w:rsid w:val="002E11D0"/>
    <w:rsid w:val="002E1CC2"/>
    <w:rsid w:val="002E27CC"/>
    <w:rsid w:val="002E2D57"/>
    <w:rsid w:val="002E2E99"/>
    <w:rsid w:val="002E31F9"/>
    <w:rsid w:val="002E3A76"/>
    <w:rsid w:val="002E3EAA"/>
    <w:rsid w:val="002E4456"/>
    <w:rsid w:val="002E4C29"/>
    <w:rsid w:val="002E560A"/>
    <w:rsid w:val="002E569C"/>
    <w:rsid w:val="002E5B66"/>
    <w:rsid w:val="002E5C04"/>
    <w:rsid w:val="002E5F7C"/>
    <w:rsid w:val="002E67B3"/>
    <w:rsid w:val="002E6AC6"/>
    <w:rsid w:val="002E70D3"/>
    <w:rsid w:val="002E7234"/>
    <w:rsid w:val="002E7281"/>
    <w:rsid w:val="002E767E"/>
    <w:rsid w:val="002E78F1"/>
    <w:rsid w:val="002F009C"/>
    <w:rsid w:val="002F06B0"/>
    <w:rsid w:val="002F082F"/>
    <w:rsid w:val="002F1385"/>
    <w:rsid w:val="002F15DC"/>
    <w:rsid w:val="002F199A"/>
    <w:rsid w:val="002F1DC5"/>
    <w:rsid w:val="002F20C4"/>
    <w:rsid w:val="002F2271"/>
    <w:rsid w:val="002F23E9"/>
    <w:rsid w:val="002F29FF"/>
    <w:rsid w:val="002F3641"/>
    <w:rsid w:val="002F36DF"/>
    <w:rsid w:val="002F3C8E"/>
    <w:rsid w:val="002F4266"/>
    <w:rsid w:val="002F42F1"/>
    <w:rsid w:val="002F47AF"/>
    <w:rsid w:val="002F50CF"/>
    <w:rsid w:val="002F5248"/>
    <w:rsid w:val="002F59CA"/>
    <w:rsid w:val="002F71CF"/>
    <w:rsid w:val="002F7344"/>
    <w:rsid w:val="002F7537"/>
    <w:rsid w:val="002F778C"/>
    <w:rsid w:val="00300B72"/>
    <w:rsid w:val="00301282"/>
    <w:rsid w:val="00301370"/>
    <w:rsid w:val="003016EF"/>
    <w:rsid w:val="00301759"/>
    <w:rsid w:val="0030218E"/>
    <w:rsid w:val="003022FF"/>
    <w:rsid w:val="003026D5"/>
    <w:rsid w:val="0030317F"/>
    <w:rsid w:val="003036B7"/>
    <w:rsid w:val="003039A4"/>
    <w:rsid w:val="00303FB1"/>
    <w:rsid w:val="00303FE4"/>
    <w:rsid w:val="00304AB9"/>
    <w:rsid w:val="00305446"/>
    <w:rsid w:val="0030575C"/>
    <w:rsid w:val="00305F41"/>
    <w:rsid w:val="003060D5"/>
    <w:rsid w:val="00306237"/>
    <w:rsid w:val="00306B65"/>
    <w:rsid w:val="003072A4"/>
    <w:rsid w:val="00307310"/>
    <w:rsid w:val="0030757F"/>
    <w:rsid w:val="00307C89"/>
    <w:rsid w:val="00310455"/>
    <w:rsid w:val="0031054B"/>
    <w:rsid w:val="00310659"/>
    <w:rsid w:val="00310AA1"/>
    <w:rsid w:val="00310B8B"/>
    <w:rsid w:val="00310BD2"/>
    <w:rsid w:val="00311336"/>
    <w:rsid w:val="00311392"/>
    <w:rsid w:val="00311D66"/>
    <w:rsid w:val="00311FCC"/>
    <w:rsid w:val="00312447"/>
    <w:rsid w:val="00312FB2"/>
    <w:rsid w:val="00313FA8"/>
    <w:rsid w:val="00314288"/>
    <w:rsid w:val="003148F0"/>
    <w:rsid w:val="00314B69"/>
    <w:rsid w:val="00315F57"/>
    <w:rsid w:val="00316305"/>
    <w:rsid w:val="00316392"/>
    <w:rsid w:val="003164C1"/>
    <w:rsid w:val="00316610"/>
    <w:rsid w:val="0031704B"/>
    <w:rsid w:val="00317156"/>
    <w:rsid w:val="0031729C"/>
    <w:rsid w:val="00320091"/>
    <w:rsid w:val="0032074F"/>
    <w:rsid w:val="00320A31"/>
    <w:rsid w:val="00321BB3"/>
    <w:rsid w:val="00321F1C"/>
    <w:rsid w:val="003223A1"/>
    <w:rsid w:val="00322AD3"/>
    <w:rsid w:val="00323036"/>
    <w:rsid w:val="00323564"/>
    <w:rsid w:val="00323BC2"/>
    <w:rsid w:val="003247E0"/>
    <w:rsid w:val="00324BDC"/>
    <w:rsid w:val="00324F4F"/>
    <w:rsid w:val="00325B76"/>
    <w:rsid w:val="00326672"/>
    <w:rsid w:val="0032674D"/>
    <w:rsid w:val="00326A1D"/>
    <w:rsid w:val="00326C87"/>
    <w:rsid w:val="00327951"/>
    <w:rsid w:val="00327E89"/>
    <w:rsid w:val="0033057A"/>
    <w:rsid w:val="00330946"/>
    <w:rsid w:val="00331134"/>
    <w:rsid w:val="0033118F"/>
    <w:rsid w:val="00331A2D"/>
    <w:rsid w:val="00331D84"/>
    <w:rsid w:val="00332655"/>
    <w:rsid w:val="003327FE"/>
    <w:rsid w:val="003328BB"/>
    <w:rsid w:val="003329FF"/>
    <w:rsid w:val="00332A1C"/>
    <w:rsid w:val="00332DAE"/>
    <w:rsid w:val="003338AC"/>
    <w:rsid w:val="00333C68"/>
    <w:rsid w:val="00334711"/>
    <w:rsid w:val="00334825"/>
    <w:rsid w:val="0033491E"/>
    <w:rsid w:val="00334F4A"/>
    <w:rsid w:val="0033506B"/>
    <w:rsid w:val="003355D3"/>
    <w:rsid w:val="003358BE"/>
    <w:rsid w:val="003364E2"/>
    <w:rsid w:val="00336B9D"/>
    <w:rsid w:val="00336C15"/>
    <w:rsid w:val="00337217"/>
    <w:rsid w:val="00337BF4"/>
    <w:rsid w:val="00337D32"/>
    <w:rsid w:val="00337E0B"/>
    <w:rsid w:val="00337E13"/>
    <w:rsid w:val="00340171"/>
    <w:rsid w:val="00340382"/>
    <w:rsid w:val="003406C0"/>
    <w:rsid w:val="003406DF"/>
    <w:rsid w:val="00340C72"/>
    <w:rsid w:val="00340EDF"/>
    <w:rsid w:val="00341717"/>
    <w:rsid w:val="003417FD"/>
    <w:rsid w:val="00341AFC"/>
    <w:rsid w:val="00341E3C"/>
    <w:rsid w:val="0034262E"/>
    <w:rsid w:val="0034269F"/>
    <w:rsid w:val="0034274E"/>
    <w:rsid w:val="003427F3"/>
    <w:rsid w:val="00343539"/>
    <w:rsid w:val="00344403"/>
    <w:rsid w:val="00344A89"/>
    <w:rsid w:val="00344E57"/>
    <w:rsid w:val="00344F6D"/>
    <w:rsid w:val="00344F83"/>
    <w:rsid w:val="0034580A"/>
    <w:rsid w:val="00345830"/>
    <w:rsid w:val="00346828"/>
    <w:rsid w:val="00346B2B"/>
    <w:rsid w:val="003470DD"/>
    <w:rsid w:val="0034744B"/>
    <w:rsid w:val="00347623"/>
    <w:rsid w:val="00347BD1"/>
    <w:rsid w:val="003501B1"/>
    <w:rsid w:val="00350659"/>
    <w:rsid w:val="003506B5"/>
    <w:rsid w:val="00351B6C"/>
    <w:rsid w:val="00352352"/>
    <w:rsid w:val="0035247E"/>
    <w:rsid w:val="00352BD2"/>
    <w:rsid w:val="00352F24"/>
    <w:rsid w:val="003530CB"/>
    <w:rsid w:val="003532BE"/>
    <w:rsid w:val="00353609"/>
    <w:rsid w:val="0035556C"/>
    <w:rsid w:val="003556B4"/>
    <w:rsid w:val="00355770"/>
    <w:rsid w:val="0035592E"/>
    <w:rsid w:val="00355A36"/>
    <w:rsid w:val="00355AF7"/>
    <w:rsid w:val="00355F90"/>
    <w:rsid w:val="0035646D"/>
    <w:rsid w:val="00356A87"/>
    <w:rsid w:val="00356C84"/>
    <w:rsid w:val="0035710D"/>
    <w:rsid w:val="003571B5"/>
    <w:rsid w:val="00357B90"/>
    <w:rsid w:val="00357CF4"/>
    <w:rsid w:val="00360022"/>
    <w:rsid w:val="003602F2"/>
    <w:rsid w:val="00360406"/>
    <w:rsid w:val="00360678"/>
    <w:rsid w:val="0036067D"/>
    <w:rsid w:val="00360776"/>
    <w:rsid w:val="00360829"/>
    <w:rsid w:val="00360A1D"/>
    <w:rsid w:val="00360A70"/>
    <w:rsid w:val="0036192E"/>
    <w:rsid w:val="00361A42"/>
    <w:rsid w:val="00361A4B"/>
    <w:rsid w:val="00361EE8"/>
    <w:rsid w:val="00362336"/>
    <w:rsid w:val="003627B6"/>
    <w:rsid w:val="00362A34"/>
    <w:rsid w:val="003636B6"/>
    <w:rsid w:val="00363B56"/>
    <w:rsid w:val="00363BD8"/>
    <w:rsid w:val="003640FD"/>
    <w:rsid w:val="003647A8"/>
    <w:rsid w:val="0036672D"/>
    <w:rsid w:val="00366BBC"/>
    <w:rsid w:val="00367691"/>
    <w:rsid w:val="00367DC3"/>
    <w:rsid w:val="00370240"/>
    <w:rsid w:val="003706B3"/>
    <w:rsid w:val="00370F65"/>
    <w:rsid w:val="0037189C"/>
    <w:rsid w:val="00372004"/>
    <w:rsid w:val="00372C36"/>
    <w:rsid w:val="00372DBD"/>
    <w:rsid w:val="0037337B"/>
    <w:rsid w:val="003733ED"/>
    <w:rsid w:val="00373696"/>
    <w:rsid w:val="00373796"/>
    <w:rsid w:val="00373DBC"/>
    <w:rsid w:val="00373E1C"/>
    <w:rsid w:val="00373F8C"/>
    <w:rsid w:val="00374077"/>
    <w:rsid w:val="0037429A"/>
    <w:rsid w:val="0037480A"/>
    <w:rsid w:val="00374D2B"/>
    <w:rsid w:val="00374DDC"/>
    <w:rsid w:val="00374E77"/>
    <w:rsid w:val="00374EA7"/>
    <w:rsid w:val="003757BE"/>
    <w:rsid w:val="00375A56"/>
    <w:rsid w:val="00375DF3"/>
    <w:rsid w:val="00375EE2"/>
    <w:rsid w:val="003760BF"/>
    <w:rsid w:val="00376B46"/>
    <w:rsid w:val="00377179"/>
    <w:rsid w:val="00377299"/>
    <w:rsid w:val="00377725"/>
    <w:rsid w:val="00377AC3"/>
    <w:rsid w:val="00377D7C"/>
    <w:rsid w:val="003802B2"/>
    <w:rsid w:val="003803E5"/>
    <w:rsid w:val="00380749"/>
    <w:rsid w:val="00380C21"/>
    <w:rsid w:val="00381362"/>
    <w:rsid w:val="0038174C"/>
    <w:rsid w:val="00381D3F"/>
    <w:rsid w:val="00381EAC"/>
    <w:rsid w:val="003822DE"/>
    <w:rsid w:val="003825C6"/>
    <w:rsid w:val="00382AF0"/>
    <w:rsid w:val="00382B9A"/>
    <w:rsid w:val="00382D11"/>
    <w:rsid w:val="00382E33"/>
    <w:rsid w:val="00383238"/>
    <w:rsid w:val="00383850"/>
    <w:rsid w:val="003839FE"/>
    <w:rsid w:val="00384021"/>
    <w:rsid w:val="0038410D"/>
    <w:rsid w:val="00385224"/>
    <w:rsid w:val="00385697"/>
    <w:rsid w:val="0038599B"/>
    <w:rsid w:val="00385CFF"/>
    <w:rsid w:val="00386039"/>
    <w:rsid w:val="003866FE"/>
    <w:rsid w:val="00386F3B"/>
    <w:rsid w:val="003870EA"/>
    <w:rsid w:val="00387637"/>
    <w:rsid w:val="0038771C"/>
    <w:rsid w:val="00387DF3"/>
    <w:rsid w:val="003904B6"/>
    <w:rsid w:val="00390B55"/>
    <w:rsid w:val="00391546"/>
    <w:rsid w:val="00391C23"/>
    <w:rsid w:val="00392444"/>
    <w:rsid w:val="0039283B"/>
    <w:rsid w:val="00392890"/>
    <w:rsid w:val="00392A5D"/>
    <w:rsid w:val="00392B18"/>
    <w:rsid w:val="00392CC8"/>
    <w:rsid w:val="0039307E"/>
    <w:rsid w:val="003936DE"/>
    <w:rsid w:val="0039383E"/>
    <w:rsid w:val="00393861"/>
    <w:rsid w:val="003941E8"/>
    <w:rsid w:val="00394A6F"/>
    <w:rsid w:val="00394C60"/>
    <w:rsid w:val="00394C99"/>
    <w:rsid w:val="00395631"/>
    <w:rsid w:val="00395916"/>
    <w:rsid w:val="00395959"/>
    <w:rsid w:val="00396866"/>
    <w:rsid w:val="00396E06"/>
    <w:rsid w:val="003970F5"/>
    <w:rsid w:val="00397464"/>
    <w:rsid w:val="003977D6"/>
    <w:rsid w:val="00397ACD"/>
    <w:rsid w:val="00397C4B"/>
    <w:rsid w:val="00397E3A"/>
    <w:rsid w:val="003A0496"/>
    <w:rsid w:val="003A0773"/>
    <w:rsid w:val="003A0E02"/>
    <w:rsid w:val="003A1072"/>
    <w:rsid w:val="003A124C"/>
    <w:rsid w:val="003A131D"/>
    <w:rsid w:val="003A1655"/>
    <w:rsid w:val="003A1791"/>
    <w:rsid w:val="003A1E49"/>
    <w:rsid w:val="003A1EA0"/>
    <w:rsid w:val="003A25B0"/>
    <w:rsid w:val="003A28AC"/>
    <w:rsid w:val="003A2B47"/>
    <w:rsid w:val="003A33C8"/>
    <w:rsid w:val="003A34BD"/>
    <w:rsid w:val="003A43A8"/>
    <w:rsid w:val="003A536A"/>
    <w:rsid w:val="003A5553"/>
    <w:rsid w:val="003A55AE"/>
    <w:rsid w:val="003A5A91"/>
    <w:rsid w:val="003A5AE1"/>
    <w:rsid w:val="003A5BF0"/>
    <w:rsid w:val="003A5F24"/>
    <w:rsid w:val="003A7272"/>
    <w:rsid w:val="003A752E"/>
    <w:rsid w:val="003A761F"/>
    <w:rsid w:val="003A7836"/>
    <w:rsid w:val="003A7AB9"/>
    <w:rsid w:val="003B0DCE"/>
    <w:rsid w:val="003B113E"/>
    <w:rsid w:val="003B12EF"/>
    <w:rsid w:val="003B148D"/>
    <w:rsid w:val="003B23AC"/>
    <w:rsid w:val="003B2815"/>
    <w:rsid w:val="003B281D"/>
    <w:rsid w:val="003B3115"/>
    <w:rsid w:val="003B313C"/>
    <w:rsid w:val="003B3365"/>
    <w:rsid w:val="003B3E7A"/>
    <w:rsid w:val="003B482A"/>
    <w:rsid w:val="003B4D19"/>
    <w:rsid w:val="003B5170"/>
    <w:rsid w:val="003B62D5"/>
    <w:rsid w:val="003B6870"/>
    <w:rsid w:val="003B6A15"/>
    <w:rsid w:val="003B6A72"/>
    <w:rsid w:val="003B702C"/>
    <w:rsid w:val="003B73C9"/>
    <w:rsid w:val="003B788C"/>
    <w:rsid w:val="003C0A56"/>
    <w:rsid w:val="003C0F25"/>
    <w:rsid w:val="003C1413"/>
    <w:rsid w:val="003C17AA"/>
    <w:rsid w:val="003C186D"/>
    <w:rsid w:val="003C200E"/>
    <w:rsid w:val="003C27AA"/>
    <w:rsid w:val="003C29C3"/>
    <w:rsid w:val="003C348E"/>
    <w:rsid w:val="003C3D7E"/>
    <w:rsid w:val="003C3EB6"/>
    <w:rsid w:val="003C4FC5"/>
    <w:rsid w:val="003C59BA"/>
    <w:rsid w:val="003C64BB"/>
    <w:rsid w:val="003C6B83"/>
    <w:rsid w:val="003C6F9E"/>
    <w:rsid w:val="003C707A"/>
    <w:rsid w:val="003C742D"/>
    <w:rsid w:val="003C759A"/>
    <w:rsid w:val="003C7D86"/>
    <w:rsid w:val="003D03D9"/>
    <w:rsid w:val="003D0616"/>
    <w:rsid w:val="003D0DC6"/>
    <w:rsid w:val="003D0E2C"/>
    <w:rsid w:val="003D1A4F"/>
    <w:rsid w:val="003D22D0"/>
    <w:rsid w:val="003D2578"/>
    <w:rsid w:val="003D2836"/>
    <w:rsid w:val="003D2846"/>
    <w:rsid w:val="003D2993"/>
    <w:rsid w:val="003D2AFF"/>
    <w:rsid w:val="003D2BD6"/>
    <w:rsid w:val="003D2BE3"/>
    <w:rsid w:val="003D2F7B"/>
    <w:rsid w:val="003D3416"/>
    <w:rsid w:val="003D483E"/>
    <w:rsid w:val="003D5214"/>
    <w:rsid w:val="003D547A"/>
    <w:rsid w:val="003D5AD0"/>
    <w:rsid w:val="003D5D42"/>
    <w:rsid w:val="003D5FB6"/>
    <w:rsid w:val="003D5FF6"/>
    <w:rsid w:val="003D61FF"/>
    <w:rsid w:val="003D6281"/>
    <w:rsid w:val="003D62EE"/>
    <w:rsid w:val="003D6410"/>
    <w:rsid w:val="003D6619"/>
    <w:rsid w:val="003D6C38"/>
    <w:rsid w:val="003D7515"/>
    <w:rsid w:val="003D752A"/>
    <w:rsid w:val="003D78A2"/>
    <w:rsid w:val="003E01A3"/>
    <w:rsid w:val="003E0290"/>
    <w:rsid w:val="003E0B29"/>
    <w:rsid w:val="003E12D2"/>
    <w:rsid w:val="003E15EE"/>
    <w:rsid w:val="003E17CF"/>
    <w:rsid w:val="003E199D"/>
    <w:rsid w:val="003E1B5C"/>
    <w:rsid w:val="003E2552"/>
    <w:rsid w:val="003E289B"/>
    <w:rsid w:val="003E3040"/>
    <w:rsid w:val="003E3832"/>
    <w:rsid w:val="003E3882"/>
    <w:rsid w:val="003E389D"/>
    <w:rsid w:val="003E45E5"/>
    <w:rsid w:val="003E46CC"/>
    <w:rsid w:val="003E48FF"/>
    <w:rsid w:val="003E4954"/>
    <w:rsid w:val="003E5EE2"/>
    <w:rsid w:val="003E5FCD"/>
    <w:rsid w:val="003E6278"/>
    <w:rsid w:val="003E662D"/>
    <w:rsid w:val="003E6ABC"/>
    <w:rsid w:val="003E6D00"/>
    <w:rsid w:val="003E72A3"/>
    <w:rsid w:val="003E7480"/>
    <w:rsid w:val="003E7F61"/>
    <w:rsid w:val="003F1253"/>
    <w:rsid w:val="003F127A"/>
    <w:rsid w:val="003F14CF"/>
    <w:rsid w:val="003F2205"/>
    <w:rsid w:val="003F2322"/>
    <w:rsid w:val="003F241E"/>
    <w:rsid w:val="003F276A"/>
    <w:rsid w:val="003F27D2"/>
    <w:rsid w:val="003F2DEC"/>
    <w:rsid w:val="003F2F67"/>
    <w:rsid w:val="003F370E"/>
    <w:rsid w:val="003F46ED"/>
    <w:rsid w:val="003F49B9"/>
    <w:rsid w:val="003F4C9B"/>
    <w:rsid w:val="003F51B7"/>
    <w:rsid w:val="003F5FF2"/>
    <w:rsid w:val="003F6C56"/>
    <w:rsid w:val="003F7640"/>
    <w:rsid w:val="003F7C91"/>
    <w:rsid w:val="00400153"/>
    <w:rsid w:val="004003D0"/>
    <w:rsid w:val="00401BE7"/>
    <w:rsid w:val="00401F14"/>
    <w:rsid w:val="00402187"/>
    <w:rsid w:val="00402887"/>
    <w:rsid w:val="0040296A"/>
    <w:rsid w:val="00402F1C"/>
    <w:rsid w:val="0040302D"/>
    <w:rsid w:val="0040320A"/>
    <w:rsid w:val="004032AE"/>
    <w:rsid w:val="00403701"/>
    <w:rsid w:val="00403C05"/>
    <w:rsid w:val="00403E7E"/>
    <w:rsid w:val="00403F3F"/>
    <w:rsid w:val="00404574"/>
    <w:rsid w:val="0040462B"/>
    <w:rsid w:val="0040471F"/>
    <w:rsid w:val="00404AE5"/>
    <w:rsid w:val="004052C8"/>
    <w:rsid w:val="004052F8"/>
    <w:rsid w:val="0040568D"/>
    <w:rsid w:val="00405698"/>
    <w:rsid w:val="00406249"/>
    <w:rsid w:val="0040644E"/>
    <w:rsid w:val="0040692E"/>
    <w:rsid w:val="00406A71"/>
    <w:rsid w:val="00406CFD"/>
    <w:rsid w:val="00407159"/>
    <w:rsid w:val="00407580"/>
    <w:rsid w:val="00407F8A"/>
    <w:rsid w:val="004100CA"/>
    <w:rsid w:val="004101FA"/>
    <w:rsid w:val="004103C6"/>
    <w:rsid w:val="00410868"/>
    <w:rsid w:val="004108C0"/>
    <w:rsid w:val="00410D3E"/>
    <w:rsid w:val="00411491"/>
    <w:rsid w:val="004116DE"/>
    <w:rsid w:val="00411B54"/>
    <w:rsid w:val="00411C2E"/>
    <w:rsid w:val="004120C9"/>
    <w:rsid w:val="00412BBF"/>
    <w:rsid w:val="004130BC"/>
    <w:rsid w:val="0041386D"/>
    <w:rsid w:val="00413944"/>
    <w:rsid w:val="004147A7"/>
    <w:rsid w:val="0041495C"/>
    <w:rsid w:val="00414C98"/>
    <w:rsid w:val="00414DC8"/>
    <w:rsid w:val="00414E24"/>
    <w:rsid w:val="00414E8C"/>
    <w:rsid w:val="0041584A"/>
    <w:rsid w:val="00415EC6"/>
    <w:rsid w:val="00415FE4"/>
    <w:rsid w:val="00416825"/>
    <w:rsid w:val="00416C96"/>
    <w:rsid w:val="00417357"/>
    <w:rsid w:val="00417647"/>
    <w:rsid w:val="004176DB"/>
    <w:rsid w:val="00417994"/>
    <w:rsid w:val="00420174"/>
    <w:rsid w:val="004202F4"/>
    <w:rsid w:val="00420C39"/>
    <w:rsid w:val="00420D5D"/>
    <w:rsid w:val="00420D6C"/>
    <w:rsid w:val="00421249"/>
    <w:rsid w:val="004215A5"/>
    <w:rsid w:val="00421C4D"/>
    <w:rsid w:val="004221AC"/>
    <w:rsid w:val="00422B96"/>
    <w:rsid w:val="004230D7"/>
    <w:rsid w:val="004237B6"/>
    <w:rsid w:val="00425D58"/>
    <w:rsid w:val="00426DEC"/>
    <w:rsid w:val="00426FFB"/>
    <w:rsid w:val="004271B2"/>
    <w:rsid w:val="00427650"/>
    <w:rsid w:val="00427CBD"/>
    <w:rsid w:val="00430274"/>
    <w:rsid w:val="004304A0"/>
    <w:rsid w:val="00430C81"/>
    <w:rsid w:val="00430E26"/>
    <w:rsid w:val="00430FFE"/>
    <w:rsid w:val="004315EB"/>
    <w:rsid w:val="004316B2"/>
    <w:rsid w:val="004318E0"/>
    <w:rsid w:val="00431D80"/>
    <w:rsid w:val="00431F9C"/>
    <w:rsid w:val="00432CE4"/>
    <w:rsid w:val="0043336B"/>
    <w:rsid w:val="00433BCE"/>
    <w:rsid w:val="00433C8F"/>
    <w:rsid w:val="00433FC1"/>
    <w:rsid w:val="004342D9"/>
    <w:rsid w:val="004345E2"/>
    <w:rsid w:val="00435837"/>
    <w:rsid w:val="00435D70"/>
    <w:rsid w:val="00436755"/>
    <w:rsid w:val="00436C14"/>
    <w:rsid w:val="00436F1F"/>
    <w:rsid w:val="00437D54"/>
    <w:rsid w:val="0044085A"/>
    <w:rsid w:val="004408FD"/>
    <w:rsid w:val="0044092E"/>
    <w:rsid w:val="00440E28"/>
    <w:rsid w:val="0044154A"/>
    <w:rsid w:val="00441E1A"/>
    <w:rsid w:val="0044286F"/>
    <w:rsid w:val="00442BB3"/>
    <w:rsid w:val="004436F1"/>
    <w:rsid w:val="004439C0"/>
    <w:rsid w:val="00443FF8"/>
    <w:rsid w:val="00444430"/>
    <w:rsid w:val="004444B5"/>
    <w:rsid w:val="0044465A"/>
    <w:rsid w:val="00444729"/>
    <w:rsid w:val="0044512B"/>
    <w:rsid w:val="00445132"/>
    <w:rsid w:val="0044540A"/>
    <w:rsid w:val="00445732"/>
    <w:rsid w:val="00445C79"/>
    <w:rsid w:val="004463F1"/>
    <w:rsid w:val="00446A0B"/>
    <w:rsid w:val="00447039"/>
    <w:rsid w:val="004478BB"/>
    <w:rsid w:val="00447DA3"/>
    <w:rsid w:val="004502BE"/>
    <w:rsid w:val="004505EE"/>
    <w:rsid w:val="00450AF4"/>
    <w:rsid w:val="00450E7A"/>
    <w:rsid w:val="00450FD0"/>
    <w:rsid w:val="00451525"/>
    <w:rsid w:val="0045190F"/>
    <w:rsid w:val="00451D44"/>
    <w:rsid w:val="0045215B"/>
    <w:rsid w:val="004521F0"/>
    <w:rsid w:val="00452604"/>
    <w:rsid w:val="00452F95"/>
    <w:rsid w:val="004539FD"/>
    <w:rsid w:val="00453D3D"/>
    <w:rsid w:val="00455539"/>
    <w:rsid w:val="00455567"/>
    <w:rsid w:val="00455788"/>
    <w:rsid w:val="004557C4"/>
    <w:rsid w:val="0045584C"/>
    <w:rsid w:val="004565C3"/>
    <w:rsid w:val="004569C4"/>
    <w:rsid w:val="00456AE1"/>
    <w:rsid w:val="00456C7A"/>
    <w:rsid w:val="0045718A"/>
    <w:rsid w:val="004578C3"/>
    <w:rsid w:val="00457BCE"/>
    <w:rsid w:val="00457C0B"/>
    <w:rsid w:val="0046015A"/>
    <w:rsid w:val="00460360"/>
    <w:rsid w:val="00460950"/>
    <w:rsid w:val="004610E3"/>
    <w:rsid w:val="004615FC"/>
    <w:rsid w:val="00462546"/>
    <w:rsid w:val="00462B5B"/>
    <w:rsid w:val="00463408"/>
    <w:rsid w:val="0046361E"/>
    <w:rsid w:val="00463BDA"/>
    <w:rsid w:val="00463CC2"/>
    <w:rsid w:val="0046434D"/>
    <w:rsid w:val="00465298"/>
    <w:rsid w:val="0046610E"/>
    <w:rsid w:val="0046644F"/>
    <w:rsid w:val="004666A6"/>
    <w:rsid w:val="00466B7F"/>
    <w:rsid w:val="00466F5D"/>
    <w:rsid w:val="00467485"/>
    <w:rsid w:val="00467661"/>
    <w:rsid w:val="00467A52"/>
    <w:rsid w:val="0047083A"/>
    <w:rsid w:val="004708B0"/>
    <w:rsid w:val="00470C00"/>
    <w:rsid w:val="00470EF5"/>
    <w:rsid w:val="0047215C"/>
    <w:rsid w:val="004722C9"/>
    <w:rsid w:val="0047234E"/>
    <w:rsid w:val="00472E5D"/>
    <w:rsid w:val="0047354A"/>
    <w:rsid w:val="0047408D"/>
    <w:rsid w:val="00474209"/>
    <w:rsid w:val="004748DF"/>
    <w:rsid w:val="00474D57"/>
    <w:rsid w:val="00475393"/>
    <w:rsid w:val="004755AE"/>
    <w:rsid w:val="004757B1"/>
    <w:rsid w:val="00475F5F"/>
    <w:rsid w:val="004762D0"/>
    <w:rsid w:val="0047634F"/>
    <w:rsid w:val="00476524"/>
    <w:rsid w:val="00476A14"/>
    <w:rsid w:val="00477024"/>
    <w:rsid w:val="004770D7"/>
    <w:rsid w:val="00477751"/>
    <w:rsid w:val="0047798B"/>
    <w:rsid w:val="00477D66"/>
    <w:rsid w:val="00477EEB"/>
    <w:rsid w:val="00480954"/>
    <w:rsid w:val="00480A44"/>
    <w:rsid w:val="00480B36"/>
    <w:rsid w:val="00480BA0"/>
    <w:rsid w:val="004810C9"/>
    <w:rsid w:val="00481116"/>
    <w:rsid w:val="00481673"/>
    <w:rsid w:val="0048185E"/>
    <w:rsid w:val="004825BC"/>
    <w:rsid w:val="004836AD"/>
    <w:rsid w:val="004837C2"/>
    <w:rsid w:val="004838E9"/>
    <w:rsid w:val="00483BD8"/>
    <w:rsid w:val="00483D55"/>
    <w:rsid w:val="00483D6B"/>
    <w:rsid w:val="00484145"/>
    <w:rsid w:val="00484A7B"/>
    <w:rsid w:val="00484BC5"/>
    <w:rsid w:val="00485435"/>
    <w:rsid w:val="00485E9D"/>
    <w:rsid w:val="004866D3"/>
    <w:rsid w:val="00486B10"/>
    <w:rsid w:val="00486EAD"/>
    <w:rsid w:val="004870EC"/>
    <w:rsid w:val="00487922"/>
    <w:rsid w:val="00487DE3"/>
    <w:rsid w:val="00490036"/>
    <w:rsid w:val="00490B56"/>
    <w:rsid w:val="004912CB"/>
    <w:rsid w:val="0049156E"/>
    <w:rsid w:val="004922D7"/>
    <w:rsid w:val="0049243F"/>
    <w:rsid w:val="004927BF"/>
    <w:rsid w:val="00493229"/>
    <w:rsid w:val="004932D4"/>
    <w:rsid w:val="00493444"/>
    <w:rsid w:val="00493604"/>
    <w:rsid w:val="00493DC8"/>
    <w:rsid w:val="00494B28"/>
    <w:rsid w:val="00495057"/>
    <w:rsid w:val="00495589"/>
    <w:rsid w:val="00495F94"/>
    <w:rsid w:val="004961C3"/>
    <w:rsid w:val="00496354"/>
    <w:rsid w:val="00496463"/>
    <w:rsid w:val="00496A8B"/>
    <w:rsid w:val="00496D8D"/>
    <w:rsid w:val="004973C9"/>
    <w:rsid w:val="004977CD"/>
    <w:rsid w:val="00497CED"/>
    <w:rsid w:val="004A0193"/>
    <w:rsid w:val="004A09C8"/>
    <w:rsid w:val="004A0FAF"/>
    <w:rsid w:val="004A131A"/>
    <w:rsid w:val="004A14EE"/>
    <w:rsid w:val="004A16FF"/>
    <w:rsid w:val="004A2609"/>
    <w:rsid w:val="004A29AC"/>
    <w:rsid w:val="004A2EBA"/>
    <w:rsid w:val="004A34AC"/>
    <w:rsid w:val="004A34EE"/>
    <w:rsid w:val="004A3573"/>
    <w:rsid w:val="004A35E5"/>
    <w:rsid w:val="004A38D6"/>
    <w:rsid w:val="004A3F24"/>
    <w:rsid w:val="004A3F81"/>
    <w:rsid w:val="004A4019"/>
    <w:rsid w:val="004A4529"/>
    <w:rsid w:val="004A4699"/>
    <w:rsid w:val="004A4822"/>
    <w:rsid w:val="004A4F2E"/>
    <w:rsid w:val="004A5ED4"/>
    <w:rsid w:val="004A604A"/>
    <w:rsid w:val="004A677D"/>
    <w:rsid w:val="004A67C3"/>
    <w:rsid w:val="004A68C2"/>
    <w:rsid w:val="004A6CF1"/>
    <w:rsid w:val="004A6D0A"/>
    <w:rsid w:val="004A712E"/>
    <w:rsid w:val="004A713D"/>
    <w:rsid w:val="004A76AB"/>
    <w:rsid w:val="004A787A"/>
    <w:rsid w:val="004A7B3C"/>
    <w:rsid w:val="004A7F1A"/>
    <w:rsid w:val="004B060E"/>
    <w:rsid w:val="004B0836"/>
    <w:rsid w:val="004B0B7F"/>
    <w:rsid w:val="004B0B92"/>
    <w:rsid w:val="004B1856"/>
    <w:rsid w:val="004B1C14"/>
    <w:rsid w:val="004B207B"/>
    <w:rsid w:val="004B2B69"/>
    <w:rsid w:val="004B2C8E"/>
    <w:rsid w:val="004B3323"/>
    <w:rsid w:val="004B3849"/>
    <w:rsid w:val="004B3AE6"/>
    <w:rsid w:val="004B3B1A"/>
    <w:rsid w:val="004B3B7A"/>
    <w:rsid w:val="004B40C2"/>
    <w:rsid w:val="004B4356"/>
    <w:rsid w:val="004B4E32"/>
    <w:rsid w:val="004B5568"/>
    <w:rsid w:val="004B5AD9"/>
    <w:rsid w:val="004B63C7"/>
    <w:rsid w:val="004B64E0"/>
    <w:rsid w:val="004B6942"/>
    <w:rsid w:val="004B6CE3"/>
    <w:rsid w:val="004B6D52"/>
    <w:rsid w:val="004B6F05"/>
    <w:rsid w:val="004B732D"/>
    <w:rsid w:val="004B768F"/>
    <w:rsid w:val="004C035F"/>
    <w:rsid w:val="004C07BF"/>
    <w:rsid w:val="004C0FE7"/>
    <w:rsid w:val="004C10EE"/>
    <w:rsid w:val="004C14B2"/>
    <w:rsid w:val="004C1D2F"/>
    <w:rsid w:val="004C200A"/>
    <w:rsid w:val="004C2664"/>
    <w:rsid w:val="004C2C9C"/>
    <w:rsid w:val="004C2F98"/>
    <w:rsid w:val="004C3AD9"/>
    <w:rsid w:val="004C40DB"/>
    <w:rsid w:val="004C49DF"/>
    <w:rsid w:val="004C4D3B"/>
    <w:rsid w:val="004C53A6"/>
    <w:rsid w:val="004C5AAC"/>
    <w:rsid w:val="004C6AE8"/>
    <w:rsid w:val="004C7499"/>
    <w:rsid w:val="004C79A5"/>
    <w:rsid w:val="004C7CB3"/>
    <w:rsid w:val="004C7CE3"/>
    <w:rsid w:val="004C7F85"/>
    <w:rsid w:val="004D0358"/>
    <w:rsid w:val="004D05E6"/>
    <w:rsid w:val="004D07F9"/>
    <w:rsid w:val="004D0A61"/>
    <w:rsid w:val="004D1089"/>
    <w:rsid w:val="004D186B"/>
    <w:rsid w:val="004D1BC5"/>
    <w:rsid w:val="004D1C64"/>
    <w:rsid w:val="004D1DE3"/>
    <w:rsid w:val="004D1EC3"/>
    <w:rsid w:val="004D1EDE"/>
    <w:rsid w:val="004D209B"/>
    <w:rsid w:val="004D288E"/>
    <w:rsid w:val="004D327D"/>
    <w:rsid w:val="004D3D77"/>
    <w:rsid w:val="004D3E4D"/>
    <w:rsid w:val="004D4170"/>
    <w:rsid w:val="004D45DC"/>
    <w:rsid w:val="004D4F01"/>
    <w:rsid w:val="004D4F36"/>
    <w:rsid w:val="004D5D24"/>
    <w:rsid w:val="004D5DD4"/>
    <w:rsid w:val="004D753F"/>
    <w:rsid w:val="004D760B"/>
    <w:rsid w:val="004D78BA"/>
    <w:rsid w:val="004D78E5"/>
    <w:rsid w:val="004D7B0F"/>
    <w:rsid w:val="004D7BA8"/>
    <w:rsid w:val="004E0B51"/>
    <w:rsid w:val="004E0E40"/>
    <w:rsid w:val="004E25EE"/>
    <w:rsid w:val="004E2919"/>
    <w:rsid w:val="004E3303"/>
    <w:rsid w:val="004E39DA"/>
    <w:rsid w:val="004E485C"/>
    <w:rsid w:val="004E4AEC"/>
    <w:rsid w:val="004E4F0F"/>
    <w:rsid w:val="004E4F39"/>
    <w:rsid w:val="004E5D55"/>
    <w:rsid w:val="004E5E48"/>
    <w:rsid w:val="004E63EB"/>
    <w:rsid w:val="004E6CB8"/>
    <w:rsid w:val="004E71DF"/>
    <w:rsid w:val="004E7321"/>
    <w:rsid w:val="004E73E8"/>
    <w:rsid w:val="004E743F"/>
    <w:rsid w:val="004E7613"/>
    <w:rsid w:val="004E7D23"/>
    <w:rsid w:val="004F061B"/>
    <w:rsid w:val="004F0752"/>
    <w:rsid w:val="004F174B"/>
    <w:rsid w:val="004F18CB"/>
    <w:rsid w:val="004F1A52"/>
    <w:rsid w:val="004F2B95"/>
    <w:rsid w:val="004F2E4B"/>
    <w:rsid w:val="004F2F95"/>
    <w:rsid w:val="004F2FD6"/>
    <w:rsid w:val="004F3306"/>
    <w:rsid w:val="004F38B3"/>
    <w:rsid w:val="004F3B1B"/>
    <w:rsid w:val="004F3DB6"/>
    <w:rsid w:val="004F4991"/>
    <w:rsid w:val="004F4D08"/>
    <w:rsid w:val="004F4E4C"/>
    <w:rsid w:val="004F5825"/>
    <w:rsid w:val="004F5942"/>
    <w:rsid w:val="004F5D0A"/>
    <w:rsid w:val="004F6368"/>
    <w:rsid w:val="004F6433"/>
    <w:rsid w:val="004F6B08"/>
    <w:rsid w:val="004F6BA7"/>
    <w:rsid w:val="004F7302"/>
    <w:rsid w:val="004F78DC"/>
    <w:rsid w:val="005008C1"/>
    <w:rsid w:val="00500A09"/>
    <w:rsid w:val="0050135C"/>
    <w:rsid w:val="00501634"/>
    <w:rsid w:val="00501BAF"/>
    <w:rsid w:val="00501CC8"/>
    <w:rsid w:val="005020B2"/>
    <w:rsid w:val="005033A3"/>
    <w:rsid w:val="005033C3"/>
    <w:rsid w:val="00503932"/>
    <w:rsid w:val="00504EE3"/>
    <w:rsid w:val="005054B2"/>
    <w:rsid w:val="0050556A"/>
    <w:rsid w:val="00505A74"/>
    <w:rsid w:val="00505BD1"/>
    <w:rsid w:val="00505D1C"/>
    <w:rsid w:val="0050624D"/>
    <w:rsid w:val="005069CD"/>
    <w:rsid w:val="00507DA9"/>
    <w:rsid w:val="005100D0"/>
    <w:rsid w:val="005104FB"/>
    <w:rsid w:val="00510B6F"/>
    <w:rsid w:val="00510C58"/>
    <w:rsid w:val="00510E14"/>
    <w:rsid w:val="00511374"/>
    <w:rsid w:val="005114D0"/>
    <w:rsid w:val="00511780"/>
    <w:rsid w:val="00511946"/>
    <w:rsid w:val="00511C0B"/>
    <w:rsid w:val="005125F5"/>
    <w:rsid w:val="00512667"/>
    <w:rsid w:val="00512E0D"/>
    <w:rsid w:val="005130E3"/>
    <w:rsid w:val="0051473E"/>
    <w:rsid w:val="005148A6"/>
    <w:rsid w:val="0051537D"/>
    <w:rsid w:val="00515528"/>
    <w:rsid w:val="005160C5"/>
    <w:rsid w:val="00516211"/>
    <w:rsid w:val="0051670E"/>
    <w:rsid w:val="00516968"/>
    <w:rsid w:val="00516ABE"/>
    <w:rsid w:val="005178B1"/>
    <w:rsid w:val="00521785"/>
    <w:rsid w:val="005217E8"/>
    <w:rsid w:val="005233D1"/>
    <w:rsid w:val="005234C8"/>
    <w:rsid w:val="00523571"/>
    <w:rsid w:val="005240B9"/>
    <w:rsid w:val="00524DA3"/>
    <w:rsid w:val="0052539A"/>
    <w:rsid w:val="00525619"/>
    <w:rsid w:val="00525750"/>
    <w:rsid w:val="00525AE2"/>
    <w:rsid w:val="00527773"/>
    <w:rsid w:val="005332D9"/>
    <w:rsid w:val="0053377E"/>
    <w:rsid w:val="0053393F"/>
    <w:rsid w:val="00533AE8"/>
    <w:rsid w:val="00534002"/>
    <w:rsid w:val="005341ED"/>
    <w:rsid w:val="00534275"/>
    <w:rsid w:val="0053442F"/>
    <w:rsid w:val="00535971"/>
    <w:rsid w:val="00535C94"/>
    <w:rsid w:val="00535DCA"/>
    <w:rsid w:val="005365B1"/>
    <w:rsid w:val="00536BB3"/>
    <w:rsid w:val="00536DDE"/>
    <w:rsid w:val="00537C05"/>
    <w:rsid w:val="00540527"/>
    <w:rsid w:val="00540811"/>
    <w:rsid w:val="00541066"/>
    <w:rsid w:val="0054132B"/>
    <w:rsid w:val="005419FA"/>
    <w:rsid w:val="00541D22"/>
    <w:rsid w:val="00541D91"/>
    <w:rsid w:val="005423FB"/>
    <w:rsid w:val="00542614"/>
    <w:rsid w:val="00542C43"/>
    <w:rsid w:val="005431DC"/>
    <w:rsid w:val="00543C92"/>
    <w:rsid w:val="00543E63"/>
    <w:rsid w:val="00544169"/>
    <w:rsid w:val="00545EA8"/>
    <w:rsid w:val="005462A6"/>
    <w:rsid w:val="005473F7"/>
    <w:rsid w:val="00547785"/>
    <w:rsid w:val="0054783E"/>
    <w:rsid w:val="005504FD"/>
    <w:rsid w:val="00550933"/>
    <w:rsid w:val="00550C7B"/>
    <w:rsid w:val="00550EB6"/>
    <w:rsid w:val="005510C7"/>
    <w:rsid w:val="00551722"/>
    <w:rsid w:val="0055183D"/>
    <w:rsid w:val="00551E85"/>
    <w:rsid w:val="00552F88"/>
    <w:rsid w:val="00553211"/>
    <w:rsid w:val="0055398B"/>
    <w:rsid w:val="00553A4F"/>
    <w:rsid w:val="00553DD4"/>
    <w:rsid w:val="00554015"/>
    <w:rsid w:val="005545CD"/>
    <w:rsid w:val="005548FE"/>
    <w:rsid w:val="00554CB7"/>
    <w:rsid w:val="00554DFD"/>
    <w:rsid w:val="00554E34"/>
    <w:rsid w:val="00554E75"/>
    <w:rsid w:val="00555A23"/>
    <w:rsid w:val="00556897"/>
    <w:rsid w:val="00556E6E"/>
    <w:rsid w:val="00556E92"/>
    <w:rsid w:val="00556EDE"/>
    <w:rsid w:val="00556F07"/>
    <w:rsid w:val="005572A0"/>
    <w:rsid w:val="005577AA"/>
    <w:rsid w:val="005601E3"/>
    <w:rsid w:val="00560353"/>
    <w:rsid w:val="00560A61"/>
    <w:rsid w:val="00560BA3"/>
    <w:rsid w:val="00561060"/>
    <w:rsid w:val="00561587"/>
    <w:rsid w:val="0056165E"/>
    <w:rsid w:val="00561ADD"/>
    <w:rsid w:val="00561CA6"/>
    <w:rsid w:val="005623F0"/>
    <w:rsid w:val="0056245F"/>
    <w:rsid w:val="005628FF"/>
    <w:rsid w:val="0056296E"/>
    <w:rsid w:val="00562BAF"/>
    <w:rsid w:val="0056308C"/>
    <w:rsid w:val="00563125"/>
    <w:rsid w:val="0056468F"/>
    <w:rsid w:val="00564D75"/>
    <w:rsid w:val="0056523E"/>
    <w:rsid w:val="00565641"/>
    <w:rsid w:val="00565A1F"/>
    <w:rsid w:val="00565BC2"/>
    <w:rsid w:val="0056621B"/>
    <w:rsid w:val="0056630B"/>
    <w:rsid w:val="00566987"/>
    <w:rsid w:val="005669EF"/>
    <w:rsid w:val="00567009"/>
    <w:rsid w:val="00567A70"/>
    <w:rsid w:val="005700A1"/>
    <w:rsid w:val="00570287"/>
    <w:rsid w:val="005702DD"/>
    <w:rsid w:val="005703E8"/>
    <w:rsid w:val="00570613"/>
    <w:rsid w:val="005706E6"/>
    <w:rsid w:val="00570704"/>
    <w:rsid w:val="00570F96"/>
    <w:rsid w:val="00571D11"/>
    <w:rsid w:val="00571DBA"/>
    <w:rsid w:val="00572049"/>
    <w:rsid w:val="0057224A"/>
    <w:rsid w:val="005722E7"/>
    <w:rsid w:val="0057232C"/>
    <w:rsid w:val="005726D0"/>
    <w:rsid w:val="00572C44"/>
    <w:rsid w:val="00573238"/>
    <w:rsid w:val="005732D7"/>
    <w:rsid w:val="0057375D"/>
    <w:rsid w:val="0057378F"/>
    <w:rsid w:val="00573F69"/>
    <w:rsid w:val="0057485F"/>
    <w:rsid w:val="00574A9D"/>
    <w:rsid w:val="00574B5C"/>
    <w:rsid w:val="00574C97"/>
    <w:rsid w:val="00574CC6"/>
    <w:rsid w:val="00574F35"/>
    <w:rsid w:val="00575000"/>
    <w:rsid w:val="00575183"/>
    <w:rsid w:val="005753E9"/>
    <w:rsid w:val="00576217"/>
    <w:rsid w:val="005771DE"/>
    <w:rsid w:val="0057739C"/>
    <w:rsid w:val="00577446"/>
    <w:rsid w:val="0057779B"/>
    <w:rsid w:val="00577883"/>
    <w:rsid w:val="00577902"/>
    <w:rsid w:val="00577BE9"/>
    <w:rsid w:val="00577D6D"/>
    <w:rsid w:val="005802A3"/>
    <w:rsid w:val="0058034A"/>
    <w:rsid w:val="005808F5"/>
    <w:rsid w:val="00580E29"/>
    <w:rsid w:val="00580F0E"/>
    <w:rsid w:val="005810A4"/>
    <w:rsid w:val="005815F3"/>
    <w:rsid w:val="00582558"/>
    <w:rsid w:val="0058288F"/>
    <w:rsid w:val="00582DE5"/>
    <w:rsid w:val="00582DF2"/>
    <w:rsid w:val="0058339F"/>
    <w:rsid w:val="005834CD"/>
    <w:rsid w:val="005834F5"/>
    <w:rsid w:val="0058395D"/>
    <w:rsid w:val="00583CD7"/>
    <w:rsid w:val="0058415B"/>
    <w:rsid w:val="00584795"/>
    <w:rsid w:val="00584AE7"/>
    <w:rsid w:val="00584E44"/>
    <w:rsid w:val="00585041"/>
    <w:rsid w:val="0058504C"/>
    <w:rsid w:val="0058559E"/>
    <w:rsid w:val="00585ECD"/>
    <w:rsid w:val="005864BD"/>
    <w:rsid w:val="0058688C"/>
    <w:rsid w:val="00586A9D"/>
    <w:rsid w:val="00586B22"/>
    <w:rsid w:val="005877D7"/>
    <w:rsid w:val="00587963"/>
    <w:rsid w:val="005905F0"/>
    <w:rsid w:val="00590909"/>
    <w:rsid w:val="00590C5C"/>
    <w:rsid w:val="0059186F"/>
    <w:rsid w:val="0059194F"/>
    <w:rsid w:val="00591B05"/>
    <w:rsid w:val="00591F24"/>
    <w:rsid w:val="005922B1"/>
    <w:rsid w:val="00592327"/>
    <w:rsid w:val="005926A7"/>
    <w:rsid w:val="00592C44"/>
    <w:rsid w:val="00593506"/>
    <w:rsid w:val="005937CB"/>
    <w:rsid w:val="0059434B"/>
    <w:rsid w:val="00594621"/>
    <w:rsid w:val="00596198"/>
    <w:rsid w:val="0059740B"/>
    <w:rsid w:val="005976D5"/>
    <w:rsid w:val="005A0666"/>
    <w:rsid w:val="005A0BCD"/>
    <w:rsid w:val="005A0F2E"/>
    <w:rsid w:val="005A1A4D"/>
    <w:rsid w:val="005A1A8C"/>
    <w:rsid w:val="005A1D76"/>
    <w:rsid w:val="005A1D87"/>
    <w:rsid w:val="005A2575"/>
    <w:rsid w:val="005A3360"/>
    <w:rsid w:val="005A36F6"/>
    <w:rsid w:val="005A37BB"/>
    <w:rsid w:val="005A3987"/>
    <w:rsid w:val="005A55F0"/>
    <w:rsid w:val="005A5E6A"/>
    <w:rsid w:val="005A67BB"/>
    <w:rsid w:val="005A6F3C"/>
    <w:rsid w:val="005A71D4"/>
    <w:rsid w:val="005A7C4D"/>
    <w:rsid w:val="005A7E6C"/>
    <w:rsid w:val="005B0089"/>
    <w:rsid w:val="005B02D5"/>
    <w:rsid w:val="005B0B2F"/>
    <w:rsid w:val="005B0F63"/>
    <w:rsid w:val="005B17FC"/>
    <w:rsid w:val="005B1825"/>
    <w:rsid w:val="005B268C"/>
    <w:rsid w:val="005B2733"/>
    <w:rsid w:val="005B360D"/>
    <w:rsid w:val="005B36F4"/>
    <w:rsid w:val="005B39A5"/>
    <w:rsid w:val="005B4107"/>
    <w:rsid w:val="005B424F"/>
    <w:rsid w:val="005B50DD"/>
    <w:rsid w:val="005B52C5"/>
    <w:rsid w:val="005B6A05"/>
    <w:rsid w:val="005B7BF9"/>
    <w:rsid w:val="005B7CDF"/>
    <w:rsid w:val="005C015D"/>
    <w:rsid w:val="005C0DEF"/>
    <w:rsid w:val="005C18CC"/>
    <w:rsid w:val="005C22D1"/>
    <w:rsid w:val="005C22D5"/>
    <w:rsid w:val="005C33F3"/>
    <w:rsid w:val="005C3626"/>
    <w:rsid w:val="005C3780"/>
    <w:rsid w:val="005C3B8D"/>
    <w:rsid w:val="005C3C1A"/>
    <w:rsid w:val="005C4149"/>
    <w:rsid w:val="005C41AB"/>
    <w:rsid w:val="005C4638"/>
    <w:rsid w:val="005C4B37"/>
    <w:rsid w:val="005C4FBC"/>
    <w:rsid w:val="005C525B"/>
    <w:rsid w:val="005C5806"/>
    <w:rsid w:val="005C5CBD"/>
    <w:rsid w:val="005C60D7"/>
    <w:rsid w:val="005C627F"/>
    <w:rsid w:val="005C64E8"/>
    <w:rsid w:val="005C670A"/>
    <w:rsid w:val="005C6C05"/>
    <w:rsid w:val="005C6C3C"/>
    <w:rsid w:val="005C7110"/>
    <w:rsid w:val="005C79E2"/>
    <w:rsid w:val="005C7B80"/>
    <w:rsid w:val="005D0167"/>
    <w:rsid w:val="005D03AC"/>
    <w:rsid w:val="005D055A"/>
    <w:rsid w:val="005D0659"/>
    <w:rsid w:val="005D08E7"/>
    <w:rsid w:val="005D10EA"/>
    <w:rsid w:val="005D1640"/>
    <w:rsid w:val="005D1BB3"/>
    <w:rsid w:val="005D1BE4"/>
    <w:rsid w:val="005D1C8B"/>
    <w:rsid w:val="005D1CE9"/>
    <w:rsid w:val="005D205F"/>
    <w:rsid w:val="005D243D"/>
    <w:rsid w:val="005D292F"/>
    <w:rsid w:val="005D2C1D"/>
    <w:rsid w:val="005D2DCF"/>
    <w:rsid w:val="005D33F8"/>
    <w:rsid w:val="005D3799"/>
    <w:rsid w:val="005D4F83"/>
    <w:rsid w:val="005D56EC"/>
    <w:rsid w:val="005D5E88"/>
    <w:rsid w:val="005D6246"/>
    <w:rsid w:val="005D720F"/>
    <w:rsid w:val="005D7AD6"/>
    <w:rsid w:val="005E00A2"/>
    <w:rsid w:val="005E133C"/>
    <w:rsid w:val="005E1637"/>
    <w:rsid w:val="005E1824"/>
    <w:rsid w:val="005E2E6C"/>
    <w:rsid w:val="005E30CC"/>
    <w:rsid w:val="005E3661"/>
    <w:rsid w:val="005E3DD7"/>
    <w:rsid w:val="005E3E31"/>
    <w:rsid w:val="005E468E"/>
    <w:rsid w:val="005E4D85"/>
    <w:rsid w:val="005E5138"/>
    <w:rsid w:val="005E52FD"/>
    <w:rsid w:val="005E56CD"/>
    <w:rsid w:val="005E5B9E"/>
    <w:rsid w:val="005E5FC8"/>
    <w:rsid w:val="005E5FF3"/>
    <w:rsid w:val="005E65D1"/>
    <w:rsid w:val="005E6CA1"/>
    <w:rsid w:val="005E6D94"/>
    <w:rsid w:val="005E6E27"/>
    <w:rsid w:val="005E6FCE"/>
    <w:rsid w:val="005E71F4"/>
    <w:rsid w:val="005E7377"/>
    <w:rsid w:val="005E7650"/>
    <w:rsid w:val="005F02DA"/>
    <w:rsid w:val="005F05B5"/>
    <w:rsid w:val="005F0C48"/>
    <w:rsid w:val="005F0D59"/>
    <w:rsid w:val="005F1BD7"/>
    <w:rsid w:val="005F2074"/>
    <w:rsid w:val="005F2C50"/>
    <w:rsid w:val="005F2DB8"/>
    <w:rsid w:val="005F31A4"/>
    <w:rsid w:val="005F4190"/>
    <w:rsid w:val="005F56C9"/>
    <w:rsid w:val="005F5809"/>
    <w:rsid w:val="005F58C4"/>
    <w:rsid w:val="005F58C7"/>
    <w:rsid w:val="005F5BDD"/>
    <w:rsid w:val="005F69E6"/>
    <w:rsid w:val="005F6AF5"/>
    <w:rsid w:val="005F75B5"/>
    <w:rsid w:val="005F7A2C"/>
    <w:rsid w:val="005F7D76"/>
    <w:rsid w:val="006003C5"/>
    <w:rsid w:val="0060096B"/>
    <w:rsid w:val="00601132"/>
    <w:rsid w:val="006018B7"/>
    <w:rsid w:val="006024EA"/>
    <w:rsid w:val="0060266B"/>
    <w:rsid w:val="00602F77"/>
    <w:rsid w:val="006033DA"/>
    <w:rsid w:val="00603499"/>
    <w:rsid w:val="00603EB0"/>
    <w:rsid w:val="00604EEE"/>
    <w:rsid w:val="006051C5"/>
    <w:rsid w:val="0060563A"/>
    <w:rsid w:val="00605749"/>
    <w:rsid w:val="00606B97"/>
    <w:rsid w:val="00606FCD"/>
    <w:rsid w:val="0060724C"/>
    <w:rsid w:val="006072ED"/>
    <w:rsid w:val="006076D4"/>
    <w:rsid w:val="00607D5E"/>
    <w:rsid w:val="006104F4"/>
    <w:rsid w:val="00610D88"/>
    <w:rsid w:val="0061116A"/>
    <w:rsid w:val="00611297"/>
    <w:rsid w:val="00612C16"/>
    <w:rsid w:val="00613308"/>
    <w:rsid w:val="006133A0"/>
    <w:rsid w:val="00613503"/>
    <w:rsid w:val="00613600"/>
    <w:rsid w:val="006137FE"/>
    <w:rsid w:val="00613B3C"/>
    <w:rsid w:val="00613E36"/>
    <w:rsid w:val="00615687"/>
    <w:rsid w:val="006156BD"/>
    <w:rsid w:val="00615F9B"/>
    <w:rsid w:val="00615FD7"/>
    <w:rsid w:val="0061697C"/>
    <w:rsid w:val="00616ABD"/>
    <w:rsid w:val="00616B01"/>
    <w:rsid w:val="00616BDD"/>
    <w:rsid w:val="00617949"/>
    <w:rsid w:val="00617A16"/>
    <w:rsid w:val="00617ACD"/>
    <w:rsid w:val="00617BE0"/>
    <w:rsid w:val="0062038F"/>
    <w:rsid w:val="00620E71"/>
    <w:rsid w:val="0062114C"/>
    <w:rsid w:val="006211BF"/>
    <w:rsid w:val="00621592"/>
    <w:rsid w:val="006227D9"/>
    <w:rsid w:val="0062307E"/>
    <w:rsid w:val="00623718"/>
    <w:rsid w:val="00624B2D"/>
    <w:rsid w:val="006256B9"/>
    <w:rsid w:val="00625881"/>
    <w:rsid w:val="006259F3"/>
    <w:rsid w:val="00625D04"/>
    <w:rsid w:val="00626268"/>
    <w:rsid w:val="0062648F"/>
    <w:rsid w:val="006264CB"/>
    <w:rsid w:val="00626685"/>
    <w:rsid w:val="006267BE"/>
    <w:rsid w:val="00626E81"/>
    <w:rsid w:val="00627107"/>
    <w:rsid w:val="00627600"/>
    <w:rsid w:val="00627BB6"/>
    <w:rsid w:val="00630028"/>
    <w:rsid w:val="0063038D"/>
    <w:rsid w:val="006306D5"/>
    <w:rsid w:val="006314ED"/>
    <w:rsid w:val="00631B5F"/>
    <w:rsid w:val="0063212E"/>
    <w:rsid w:val="006330A2"/>
    <w:rsid w:val="006330D7"/>
    <w:rsid w:val="006334F0"/>
    <w:rsid w:val="006336E0"/>
    <w:rsid w:val="00633DF4"/>
    <w:rsid w:val="00633FDB"/>
    <w:rsid w:val="0063417E"/>
    <w:rsid w:val="00634424"/>
    <w:rsid w:val="0063457E"/>
    <w:rsid w:val="006347FE"/>
    <w:rsid w:val="006349F6"/>
    <w:rsid w:val="00634D39"/>
    <w:rsid w:val="00634E38"/>
    <w:rsid w:val="006350E6"/>
    <w:rsid w:val="0063515B"/>
    <w:rsid w:val="006364AF"/>
    <w:rsid w:val="0063673E"/>
    <w:rsid w:val="00637595"/>
    <w:rsid w:val="00637840"/>
    <w:rsid w:val="00637ABA"/>
    <w:rsid w:val="00637B53"/>
    <w:rsid w:val="0064013F"/>
    <w:rsid w:val="006401C8"/>
    <w:rsid w:val="00640800"/>
    <w:rsid w:val="00640D1F"/>
    <w:rsid w:val="00641A94"/>
    <w:rsid w:val="00641D94"/>
    <w:rsid w:val="00641EAD"/>
    <w:rsid w:val="00642570"/>
    <w:rsid w:val="0064282D"/>
    <w:rsid w:val="00642C1F"/>
    <w:rsid w:val="006432AB"/>
    <w:rsid w:val="00643B2F"/>
    <w:rsid w:val="00643D69"/>
    <w:rsid w:val="006440E5"/>
    <w:rsid w:val="00644672"/>
    <w:rsid w:val="0064480C"/>
    <w:rsid w:val="00644F00"/>
    <w:rsid w:val="00645BDE"/>
    <w:rsid w:val="00645E06"/>
    <w:rsid w:val="006465CB"/>
    <w:rsid w:val="00646970"/>
    <w:rsid w:val="00646F68"/>
    <w:rsid w:val="00647089"/>
    <w:rsid w:val="00647127"/>
    <w:rsid w:val="0064758E"/>
    <w:rsid w:val="006477C5"/>
    <w:rsid w:val="00647A53"/>
    <w:rsid w:val="0065003F"/>
    <w:rsid w:val="00650061"/>
    <w:rsid w:val="00650376"/>
    <w:rsid w:val="00650479"/>
    <w:rsid w:val="0065068F"/>
    <w:rsid w:val="00650767"/>
    <w:rsid w:val="00651084"/>
    <w:rsid w:val="00651ABD"/>
    <w:rsid w:val="00651B80"/>
    <w:rsid w:val="00651C1B"/>
    <w:rsid w:val="00652176"/>
    <w:rsid w:val="00652524"/>
    <w:rsid w:val="00652A93"/>
    <w:rsid w:val="00653367"/>
    <w:rsid w:val="006534AD"/>
    <w:rsid w:val="00653582"/>
    <w:rsid w:val="00653874"/>
    <w:rsid w:val="00653F84"/>
    <w:rsid w:val="006555B4"/>
    <w:rsid w:val="00655AA8"/>
    <w:rsid w:val="00655B76"/>
    <w:rsid w:val="00655DE8"/>
    <w:rsid w:val="006562FB"/>
    <w:rsid w:val="0065654C"/>
    <w:rsid w:val="0065656A"/>
    <w:rsid w:val="00657143"/>
    <w:rsid w:val="0065780C"/>
    <w:rsid w:val="00657AE4"/>
    <w:rsid w:val="00657C11"/>
    <w:rsid w:val="00657DB2"/>
    <w:rsid w:val="00660846"/>
    <w:rsid w:val="00660B79"/>
    <w:rsid w:val="00660E97"/>
    <w:rsid w:val="00661463"/>
    <w:rsid w:val="0066196B"/>
    <w:rsid w:val="00661A8A"/>
    <w:rsid w:val="00661C17"/>
    <w:rsid w:val="00662213"/>
    <w:rsid w:val="006622D7"/>
    <w:rsid w:val="00662360"/>
    <w:rsid w:val="00662A12"/>
    <w:rsid w:val="00662B09"/>
    <w:rsid w:val="00662B11"/>
    <w:rsid w:val="006634F7"/>
    <w:rsid w:val="006637F6"/>
    <w:rsid w:val="00663FC7"/>
    <w:rsid w:val="006645E0"/>
    <w:rsid w:val="006645E4"/>
    <w:rsid w:val="00664B8F"/>
    <w:rsid w:val="0066552F"/>
    <w:rsid w:val="00665564"/>
    <w:rsid w:val="00665925"/>
    <w:rsid w:val="006659C7"/>
    <w:rsid w:val="00665B99"/>
    <w:rsid w:val="00665BF8"/>
    <w:rsid w:val="00665CDE"/>
    <w:rsid w:val="00665CEB"/>
    <w:rsid w:val="0066637A"/>
    <w:rsid w:val="00666BF0"/>
    <w:rsid w:val="006673AB"/>
    <w:rsid w:val="0066761A"/>
    <w:rsid w:val="00667623"/>
    <w:rsid w:val="0066769B"/>
    <w:rsid w:val="006678BC"/>
    <w:rsid w:val="00667EEE"/>
    <w:rsid w:val="006702F3"/>
    <w:rsid w:val="006704F8"/>
    <w:rsid w:val="00670636"/>
    <w:rsid w:val="00670D1C"/>
    <w:rsid w:val="00670F6A"/>
    <w:rsid w:val="0067162B"/>
    <w:rsid w:val="00671798"/>
    <w:rsid w:val="006721FD"/>
    <w:rsid w:val="0067265B"/>
    <w:rsid w:val="00672BE0"/>
    <w:rsid w:val="00673734"/>
    <w:rsid w:val="006738CA"/>
    <w:rsid w:val="00674221"/>
    <w:rsid w:val="00674E3A"/>
    <w:rsid w:val="00675370"/>
    <w:rsid w:val="006755DE"/>
    <w:rsid w:val="0067579A"/>
    <w:rsid w:val="006765A7"/>
    <w:rsid w:val="00677510"/>
    <w:rsid w:val="00677995"/>
    <w:rsid w:val="0068010D"/>
    <w:rsid w:val="0068032F"/>
    <w:rsid w:val="006804A3"/>
    <w:rsid w:val="00680A7F"/>
    <w:rsid w:val="00680E36"/>
    <w:rsid w:val="00680E92"/>
    <w:rsid w:val="00680FD9"/>
    <w:rsid w:val="00681134"/>
    <w:rsid w:val="006819DC"/>
    <w:rsid w:val="00681B17"/>
    <w:rsid w:val="006822EB"/>
    <w:rsid w:val="00682A89"/>
    <w:rsid w:val="00682FEF"/>
    <w:rsid w:val="006830E2"/>
    <w:rsid w:val="006847EA"/>
    <w:rsid w:val="00684B71"/>
    <w:rsid w:val="00685682"/>
    <w:rsid w:val="006859A8"/>
    <w:rsid w:val="006862E1"/>
    <w:rsid w:val="00686385"/>
    <w:rsid w:val="0068651A"/>
    <w:rsid w:val="006866EF"/>
    <w:rsid w:val="0068705E"/>
    <w:rsid w:val="006872B0"/>
    <w:rsid w:val="006877D3"/>
    <w:rsid w:val="006878A7"/>
    <w:rsid w:val="00687FF2"/>
    <w:rsid w:val="0069018C"/>
    <w:rsid w:val="00690A02"/>
    <w:rsid w:val="00690A12"/>
    <w:rsid w:val="0069125D"/>
    <w:rsid w:val="00691654"/>
    <w:rsid w:val="00691DDE"/>
    <w:rsid w:val="00692071"/>
    <w:rsid w:val="00692997"/>
    <w:rsid w:val="00692C12"/>
    <w:rsid w:val="00692F60"/>
    <w:rsid w:val="006931F0"/>
    <w:rsid w:val="00693BB0"/>
    <w:rsid w:val="006946ED"/>
    <w:rsid w:val="00694B87"/>
    <w:rsid w:val="00695015"/>
    <w:rsid w:val="00695153"/>
    <w:rsid w:val="00695397"/>
    <w:rsid w:val="00695B1E"/>
    <w:rsid w:val="00695B35"/>
    <w:rsid w:val="00695FF8"/>
    <w:rsid w:val="006961BE"/>
    <w:rsid w:val="00696643"/>
    <w:rsid w:val="00696841"/>
    <w:rsid w:val="00696CB2"/>
    <w:rsid w:val="00697113"/>
    <w:rsid w:val="00697216"/>
    <w:rsid w:val="00697AAD"/>
    <w:rsid w:val="00697D00"/>
    <w:rsid w:val="006A01B4"/>
    <w:rsid w:val="006A0668"/>
    <w:rsid w:val="006A06F5"/>
    <w:rsid w:val="006A1355"/>
    <w:rsid w:val="006A1885"/>
    <w:rsid w:val="006A1A65"/>
    <w:rsid w:val="006A1D7C"/>
    <w:rsid w:val="006A21A2"/>
    <w:rsid w:val="006A228D"/>
    <w:rsid w:val="006A34E6"/>
    <w:rsid w:val="006A3668"/>
    <w:rsid w:val="006A3C50"/>
    <w:rsid w:val="006A400B"/>
    <w:rsid w:val="006A4043"/>
    <w:rsid w:val="006A44C8"/>
    <w:rsid w:val="006A4A72"/>
    <w:rsid w:val="006A5FC0"/>
    <w:rsid w:val="006A649E"/>
    <w:rsid w:val="006A66C2"/>
    <w:rsid w:val="006A6708"/>
    <w:rsid w:val="006A6FD3"/>
    <w:rsid w:val="006A758C"/>
    <w:rsid w:val="006A775C"/>
    <w:rsid w:val="006A7A36"/>
    <w:rsid w:val="006A7AFC"/>
    <w:rsid w:val="006A7BC8"/>
    <w:rsid w:val="006B003E"/>
    <w:rsid w:val="006B0909"/>
    <w:rsid w:val="006B097A"/>
    <w:rsid w:val="006B0A4B"/>
    <w:rsid w:val="006B11D9"/>
    <w:rsid w:val="006B13AD"/>
    <w:rsid w:val="006B1BF6"/>
    <w:rsid w:val="006B1C03"/>
    <w:rsid w:val="006B1E73"/>
    <w:rsid w:val="006B2455"/>
    <w:rsid w:val="006B2AC5"/>
    <w:rsid w:val="006B2CD6"/>
    <w:rsid w:val="006B2CE6"/>
    <w:rsid w:val="006B2F44"/>
    <w:rsid w:val="006B3156"/>
    <w:rsid w:val="006B3951"/>
    <w:rsid w:val="006B3DC9"/>
    <w:rsid w:val="006B40EC"/>
    <w:rsid w:val="006B420E"/>
    <w:rsid w:val="006B48C3"/>
    <w:rsid w:val="006B4B23"/>
    <w:rsid w:val="006B4B4F"/>
    <w:rsid w:val="006B5293"/>
    <w:rsid w:val="006B5312"/>
    <w:rsid w:val="006B563A"/>
    <w:rsid w:val="006B5971"/>
    <w:rsid w:val="006B5C36"/>
    <w:rsid w:val="006B5E54"/>
    <w:rsid w:val="006B62A8"/>
    <w:rsid w:val="006B68DF"/>
    <w:rsid w:val="006B6AAB"/>
    <w:rsid w:val="006B6B40"/>
    <w:rsid w:val="006B740D"/>
    <w:rsid w:val="006B7CD6"/>
    <w:rsid w:val="006C006E"/>
    <w:rsid w:val="006C0BC6"/>
    <w:rsid w:val="006C1725"/>
    <w:rsid w:val="006C2AFD"/>
    <w:rsid w:val="006C2BAE"/>
    <w:rsid w:val="006C328B"/>
    <w:rsid w:val="006C3AB3"/>
    <w:rsid w:val="006C42F4"/>
    <w:rsid w:val="006C474D"/>
    <w:rsid w:val="006C4EF5"/>
    <w:rsid w:val="006C517D"/>
    <w:rsid w:val="006C6942"/>
    <w:rsid w:val="006C70CF"/>
    <w:rsid w:val="006C7333"/>
    <w:rsid w:val="006C74C6"/>
    <w:rsid w:val="006D09F3"/>
    <w:rsid w:val="006D0C3E"/>
    <w:rsid w:val="006D11C2"/>
    <w:rsid w:val="006D125D"/>
    <w:rsid w:val="006D15B1"/>
    <w:rsid w:val="006D1845"/>
    <w:rsid w:val="006D1E0E"/>
    <w:rsid w:val="006D23BC"/>
    <w:rsid w:val="006D25FE"/>
    <w:rsid w:val="006D2BB8"/>
    <w:rsid w:val="006D2DC7"/>
    <w:rsid w:val="006D307E"/>
    <w:rsid w:val="006D354D"/>
    <w:rsid w:val="006D38E3"/>
    <w:rsid w:val="006D4438"/>
    <w:rsid w:val="006D5653"/>
    <w:rsid w:val="006D5990"/>
    <w:rsid w:val="006D5BF5"/>
    <w:rsid w:val="006D5D0D"/>
    <w:rsid w:val="006D6357"/>
    <w:rsid w:val="006D67C8"/>
    <w:rsid w:val="006D6A89"/>
    <w:rsid w:val="006D7890"/>
    <w:rsid w:val="006D79C3"/>
    <w:rsid w:val="006D7AAA"/>
    <w:rsid w:val="006D7F90"/>
    <w:rsid w:val="006E0403"/>
    <w:rsid w:val="006E1EAE"/>
    <w:rsid w:val="006E2191"/>
    <w:rsid w:val="006E21B7"/>
    <w:rsid w:val="006E3301"/>
    <w:rsid w:val="006E3303"/>
    <w:rsid w:val="006E332A"/>
    <w:rsid w:val="006E3D52"/>
    <w:rsid w:val="006E4131"/>
    <w:rsid w:val="006E466D"/>
    <w:rsid w:val="006E49E0"/>
    <w:rsid w:val="006E4BA6"/>
    <w:rsid w:val="006E4E75"/>
    <w:rsid w:val="006E4FAD"/>
    <w:rsid w:val="006E5710"/>
    <w:rsid w:val="006E5946"/>
    <w:rsid w:val="006E5BFA"/>
    <w:rsid w:val="006E5D8D"/>
    <w:rsid w:val="006E6973"/>
    <w:rsid w:val="006E7532"/>
    <w:rsid w:val="006E7A8C"/>
    <w:rsid w:val="006E7B39"/>
    <w:rsid w:val="006E7F31"/>
    <w:rsid w:val="006F0275"/>
    <w:rsid w:val="006F09AD"/>
    <w:rsid w:val="006F0B61"/>
    <w:rsid w:val="006F0D28"/>
    <w:rsid w:val="006F0D31"/>
    <w:rsid w:val="006F1268"/>
    <w:rsid w:val="006F2316"/>
    <w:rsid w:val="006F2AAA"/>
    <w:rsid w:val="006F36FB"/>
    <w:rsid w:val="006F3788"/>
    <w:rsid w:val="006F4669"/>
    <w:rsid w:val="006F46B0"/>
    <w:rsid w:val="006F4ABD"/>
    <w:rsid w:val="006F509A"/>
    <w:rsid w:val="006F511C"/>
    <w:rsid w:val="006F5B43"/>
    <w:rsid w:val="006F60A9"/>
    <w:rsid w:val="006F66F0"/>
    <w:rsid w:val="006F6C78"/>
    <w:rsid w:val="006F6E00"/>
    <w:rsid w:val="006F74F0"/>
    <w:rsid w:val="006F7523"/>
    <w:rsid w:val="006F7744"/>
    <w:rsid w:val="006F79C2"/>
    <w:rsid w:val="006F7B1C"/>
    <w:rsid w:val="00700757"/>
    <w:rsid w:val="00701F24"/>
    <w:rsid w:val="00702065"/>
    <w:rsid w:val="007028FB"/>
    <w:rsid w:val="0070308A"/>
    <w:rsid w:val="0070333A"/>
    <w:rsid w:val="007033AB"/>
    <w:rsid w:val="007033FF"/>
    <w:rsid w:val="0070353A"/>
    <w:rsid w:val="0070398D"/>
    <w:rsid w:val="0070422D"/>
    <w:rsid w:val="00705074"/>
    <w:rsid w:val="007050E2"/>
    <w:rsid w:val="00705160"/>
    <w:rsid w:val="0070524B"/>
    <w:rsid w:val="0070560C"/>
    <w:rsid w:val="007061B5"/>
    <w:rsid w:val="007062C0"/>
    <w:rsid w:val="00706F50"/>
    <w:rsid w:val="00706F97"/>
    <w:rsid w:val="0070789D"/>
    <w:rsid w:val="007107E9"/>
    <w:rsid w:val="007108BC"/>
    <w:rsid w:val="00710FDD"/>
    <w:rsid w:val="007110CE"/>
    <w:rsid w:val="0071217E"/>
    <w:rsid w:val="007123B5"/>
    <w:rsid w:val="00712575"/>
    <w:rsid w:val="007125C4"/>
    <w:rsid w:val="00712782"/>
    <w:rsid w:val="00712B58"/>
    <w:rsid w:val="00712CDA"/>
    <w:rsid w:val="00712DCC"/>
    <w:rsid w:val="007131DB"/>
    <w:rsid w:val="0071361D"/>
    <w:rsid w:val="00713765"/>
    <w:rsid w:val="007138DC"/>
    <w:rsid w:val="00713F95"/>
    <w:rsid w:val="00714351"/>
    <w:rsid w:val="007144DF"/>
    <w:rsid w:val="00714B40"/>
    <w:rsid w:val="0071548F"/>
    <w:rsid w:val="007156FB"/>
    <w:rsid w:val="00716EB5"/>
    <w:rsid w:val="00720249"/>
    <w:rsid w:val="007202F0"/>
    <w:rsid w:val="00720416"/>
    <w:rsid w:val="007204E0"/>
    <w:rsid w:val="0072057C"/>
    <w:rsid w:val="007209C0"/>
    <w:rsid w:val="00720CAE"/>
    <w:rsid w:val="00720D53"/>
    <w:rsid w:val="0072148E"/>
    <w:rsid w:val="007216D9"/>
    <w:rsid w:val="00721A88"/>
    <w:rsid w:val="0072228C"/>
    <w:rsid w:val="00722712"/>
    <w:rsid w:val="007229F0"/>
    <w:rsid w:val="00722C72"/>
    <w:rsid w:val="00722EDB"/>
    <w:rsid w:val="00723916"/>
    <w:rsid w:val="00723F7A"/>
    <w:rsid w:val="00723FD9"/>
    <w:rsid w:val="00724381"/>
    <w:rsid w:val="007243CA"/>
    <w:rsid w:val="00724828"/>
    <w:rsid w:val="00724888"/>
    <w:rsid w:val="00725373"/>
    <w:rsid w:val="00725537"/>
    <w:rsid w:val="00725CCA"/>
    <w:rsid w:val="00725DFD"/>
    <w:rsid w:val="007260C5"/>
    <w:rsid w:val="0072651E"/>
    <w:rsid w:val="0072712E"/>
    <w:rsid w:val="0072720A"/>
    <w:rsid w:val="007276E8"/>
    <w:rsid w:val="00727BC9"/>
    <w:rsid w:val="00730E0E"/>
    <w:rsid w:val="00730FEE"/>
    <w:rsid w:val="00731AE7"/>
    <w:rsid w:val="00732075"/>
    <w:rsid w:val="0073216E"/>
    <w:rsid w:val="00732B49"/>
    <w:rsid w:val="00732F7D"/>
    <w:rsid w:val="00733B5F"/>
    <w:rsid w:val="00733F81"/>
    <w:rsid w:val="0073430C"/>
    <w:rsid w:val="00734463"/>
    <w:rsid w:val="00734A1F"/>
    <w:rsid w:val="00735AE9"/>
    <w:rsid w:val="00735D24"/>
    <w:rsid w:val="00736167"/>
    <w:rsid w:val="0073685D"/>
    <w:rsid w:val="00737C01"/>
    <w:rsid w:val="0074051E"/>
    <w:rsid w:val="00740A7C"/>
    <w:rsid w:val="00740D1C"/>
    <w:rsid w:val="007412F3"/>
    <w:rsid w:val="007412F8"/>
    <w:rsid w:val="007423AA"/>
    <w:rsid w:val="007426EE"/>
    <w:rsid w:val="0074282D"/>
    <w:rsid w:val="00742E6B"/>
    <w:rsid w:val="00743B21"/>
    <w:rsid w:val="00743F8F"/>
    <w:rsid w:val="00744073"/>
    <w:rsid w:val="00744471"/>
    <w:rsid w:val="00744555"/>
    <w:rsid w:val="00744701"/>
    <w:rsid w:val="00744AE5"/>
    <w:rsid w:val="00745564"/>
    <w:rsid w:val="007460A1"/>
    <w:rsid w:val="0074629B"/>
    <w:rsid w:val="007464B8"/>
    <w:rsid w:val="00746B92"/>
    <w:rsid w:val="007475B2"/>
    <w:rsid w:val="007478DB"/>
    <w:rsid w:val="00747B1B"/>
    <w:rsid w:val="00747D64"/>
    <w:rsid w:val="00747F12"/>
    <w:rsid w:val="00747F49"/>
    <w:rsid w:val="00750195"/>
    <w:rsid w:val="00750BF4"/>
    <w:rsid w:val="0075101C"/>
    <w:rsid w:val="0075133D"/>
    <w:rsid w:val="00751668"/>
    <w:rsid w:val="0075173B"/>
    <w:rsid w:val="0075181B"/>
    <w:rsid w:val="00751D02"/>
    <w:rsid w:val="00752087"/>
    <w:rsid w:val="0075249B"/>
    <w:rsid w:val="0075252A"/>
    <w:rsid w:val="00752B5C"/>
    <w:rsid w:val="00752C38"/>
    <w:rsid w:val="00752C9A"/>
    <w:rsid w:val="00752D08"/>
    <w:rsid w:val="00753028"/>
    <w:rsid w:val="007532B7"/>
    <w:rsid w:val="00753468"/>
    <w:rsid w:val="00753692"/>
    <w:rsid w:val="007538B1"/>
    <w:rsid w:val="00753932"/>
    <w:rsid w:val="00753C2A"/>
    <w:rsid w:val="00753F3A"/>
    <w:rsid w:val="00754069"/>
    <w:rsid w:val="0075424F"/>
    <w:rsid w:val="007544B5"/>
    <w:rsid w:val="00754B86"/>
    <w:rsid w:val="00754ED7"/>
    <w:rsid w:val="007550D9"/>
    <w:rsid w:val="0075563A"/>
    <w:rsid w:val="007556EC"/>
    <w:rsid w:val="00755DD1"/>
    <w:rsid w:val="007560BE"/>
    <w:rsid w:val="00756946"/>
    <w:rsid w:val="0075755A"/>
    <w:rsid w:val="007576FE"/>
    <w:rsid w:val="00760045"/>
    <w:rsid w:val="0076005F"/>
    <w:rsid w:val="007602B2"/>
    <w:rsid w:val="007605CC"/>
    <w:rsid w:val="00761B66"/>
    <w:rsid w:val="00761FCC"/>
    <w:rsid w:val="007621E4"/>
    <w:rsid w:val="0076227E"/>
    <w:rsid w:val="007625B9"/>
    <w:rsid w:val="00762936"/>
    <w:rsid w:val="00762EA5"/>
    <w:rsid w:val="00763336"/>
    <w:rsid w:val="00763935"/>
    <w:rsid w:val="00763B79"/>
    <w:rsid w:val="0076419A"/>
    <w:rsid w:val="00764D19"/>
    <w:rsid w:val="00766700"/>
    <w:rsid w:val="00766CB5"/>
    <w:rsid w:val="00766E66"/>
    <w:rsid w:val="00766F64"/>
    <w:rsid w:val="007671ED"/>
    <w:rsid w:val="007676FB"/>
    <w:rsid w:val="00767CE3"/>
    <w:rsid w:val="00770475"/>
    <w:rsid w:val="007704F1"/>
    <w:rsid w:val="00770541"/>
    <w:rsid w:val="00771724"/>
    <w:rsid w:val="00771DF1"/>
    <w:rsid w:val="00771F51"/>
    <w:rsid w:val="00772712"/>
    <w:rsid w:val="00772A26"/>
    <w:rsid w:val="00772F5D"/>
    <w:rsid w:val="00773338"/>
    <w:rsid w:val="007739E8"/>
    <w:rsid w:val="00773C65"/>
    <w:rsid w:val="00774AC5"/>
    <w:rsid w:val="00774C47"/>
    <w:rsid w:val="00774CAD"/>
    <w:rsid w:val="007759E5"/>
    <w:rsid w:val="00776601"/>
    <w:rsid w:val="007772F3"/>
    <w:rsid w:val="00777994"/>
    <w:rsid w:val="007779AE"/>
    <w:rsid w:val="00777B55"/>
    <w:rsid w:val="00780163"/>
    <w:rsid w:val="00780662"/>
    <w:rsid w:val="00780815"/>
    <w:rsid w:val="00780996"/>
    <w:rsid w:val="00780E0F"/>
    <w:rsid w:val="00780E45"/>
    <w:rsid w:val="00781052"/>
    <w:rsid w:val="0078202B"/>
    <w:rsid w:val="00782879"/>
    <w:rsid w:val="0078290A"/>
    <w:rsid w:val="00782B24"/>
    <w:rsid w:val="00783254"/>
    <w:rsid w:val="00783501"/>
    <w:rsid w:val="00783B2A"/>
    <w:rsid w:val="00783B8D"/>
    <w:rsid w:val="00783FE3"/>
    <w:rsid w:val="0078424A"/>
    <w:rsid w:val="00784656"/>
    <w:rsid w:val="007853BA"/>
    <w:rsid w:val="00785735"/>
    <w:rsid w:val="007857F1"/>
    <w:rsid w:val="00785D6E"/>
    <w:rsid w:val="007860E0"/>
    <w:rsid w:val="0078653B"/>
    <w:rsid w:val="00786F86"/>
    <w:rsid w:val="00787641"/>
    <w:rsid w:val="007909E5"/>
    <w:rsid w:val="00791C4E"/>
    <w:rsid w:val="00791F6D"/>
    <w:rsid w:val="007931D3"/>
    <w:rsid w:val="00793580"/>
    <w:rsid w:val="0079385A"/>
    <w:rsid w:val="00793A68"/>
    <w:rsid w:val="00794209"/>
    <w:rsid w:val="0079459E"/>
    <w:rsid w:val="0079495C"/>
    <w:rsid w:val="00794C16"/>
    <w:rsid w:val="007952F5"/>
    <w:rsid w:val="00795D61"/>
    <w:rsid w:val="00795FBF"/>
    <w:rsid w:val="007963E8"/>
    <w:rsid w:val="0079698A"/>
    <w:rsid w:val="00796B37"/>
    <w:rsid w:val="007974C5"/>
    <w:rsid w:val="00797E12"/>
    <w:rsid w:val="007A0026"/>
    <w:rsid w:val="007A0853"/>
    <w:rsid w:val="007A0EE1"/>
    <w:rsid w:val="007A0FB4"/>
    <w:rsid w:val="007A23A0"/>
    <w:rsid w:val="007A27D2"/>
    <w:rsid w:val="007A2B2B"/>
    <w:rsid w:val="007A2E0F"/>
    <w:rsid w:val="007A2E15"/>
    <w:rsid w:val="007A2E22"/>
    <w:rsid w:val="007A3451"/>
    <w:rsid w:val="007A3FA7"/>
    <w:rsid w:val="007A4547"/>
    <w:rsid w:val="007A498E"/>
    <w:rsid w:val="007A4A53"/>
    <w:rsid w:val="007A4EA4"/>
    <w:rsid w:val="007A5801"/>
    <w:rsid w:val="007A5898"/>
    <w:rsid w:val="007A604C"/>
    <w:rsid w:val="007A637A"/>
    <w:rsid w:val="007A652E"/>
    <w:rsid w:val="007A6FD5"/>
    <w:rsid w:val="007A7B4D"/>
    <w:rsid w:val="007A7F09"/>
    <w:rsid w:val="007B01F2"/>
    <w:rsid w:val="007B0476"/>
    <w:rsid w:val="007B0E68"/>
    <w:rsid w:val="007B0E96"/>
    <w:rsid w:val="007B1270"/>
    <w:rsid w:val="007B1393"/>
    <w:rsid w:val="007B13B9"/>
    <w:rsid w:val="007B2087"/>
    <w:rsid w:val="007B20A9"/>
    <w:rsid w:val="007B33E7"/>
    <w:rsid w:val="007B461D"/>
    <w:rsid w:val="007B4A0C"/>
    <w:rsid w:val="007B4EFD"/>
    <w:rsid w:val="007B522E"/>
    <w:rsid w:val="007B5904"/>
    <w:rsid w:val="007B5A73"/>
    <w:rsid w:val="007B5BA2"/>
    <w:rsid w:val="007B5E19"/>
    <w:rsid w:val="007B66B0"/>
    <w:rsid w:val="007B6980"/>
    <w:rsid w:val="007B6C8A"/>
    <w:rsid w:val="007B6CE2"/>
    <w:rsid w:val="007B7798"/>
    <w:rsid w:val="007B7B98"/>
    <w:rsid w:val="007B7C69"/>
    <w:rsid w:val="007C026A"/>
    <w:rsid w:val="007C035A"/>
    <w:rsid w:val="007C0A35"/>
    <w:rsid w:val="007C0D95"/>
    <w:rsid w:val="007C1428"/>
    <w:rsid w:val="007C1F64"/>
    <w:rsid w:val="007C2306"/>
    <w:rsid w:val="007C2B06"/>
    <w:rsid w:val="007C3287"/>
    <w:rsid w:val="007C35B3"/>
    <w:rsid w:val="007C417A"/>
    <w:rsid w:val="007C44D7"/>
    <w:rsid w:val="007C5421"/>
    <w:rsid w:val="007C5870"/>
    <w:rsid w:val="007C6939"/>
    <w:rsid w:val="007C6E3E"/>
    <w:rsid w:val="007C731D"/>
    <w:rsid w:val="007C7D68"/>
    <w:rsid w:val="007D031A"/>
    <w:rsid w:val="007D08D4"/>
    <w:rsid w:val="007D0CFC"/>
    <w:rsid w:val="007D0E9E"/>
    <w:rsid w:val="007D0F9C"/>
    <w:rsid w:val="007D0FE4"/>
    <w:rsid w:val="007D1296"/>
    <w:rsid w:val="007D19E6"/>
    <w:rsid w:val="007D261D"/>
    <w:rsid w:val="007D2696"/>
    <w:rsid w:val="007D2C34"/>
    <w:rsid w:val="007D2CF3"/>
    <w:rsid w:val="007D3401"/>
    <w:rsid w:val="007D3FAF"/>
    <w:rsid w:val="007D4684"/>
    <w:rsid w:val="007D46DB"/>
    <w:rsid w:val="007D4809"/>
    <w:rsid w:val="007D4B3D"/>
    <w:rsid w:val="007D62EC"/>
    <w:rsid w:val="007D65F1"/>
    <w:rsid w:val="007D68DD"/>
    <w:rsid w:val="007D6FA1"/>
    <w:rsid w:val="007D70C4"/>
    <w:rsid w:val="007D71EC"/>
    <w:rsid w:val="007E0231"/>
    <w:rsid w:val="007E04FA"/>
    <w:rsid w:val="007E0C4E"/>
    <w:rsid w:val="007E0EF1"/>
    <w:rsid w:val="007E10B2"/>
    <w:rsid w:val="007E1115"/>
    <w:rsid w:val="007E121C"/>
    <w:rsid w:val="007E153C"/>
    <w:rsid w:val="007E18B7"/>
    <w:rsid w:val="007E19BB"/>
    <w:rsid w:val="007E2191"/>
    <w:rsid w:val="007E3016"/>
    <w:rsid w:val="007E361C"/>
    <w:rsid w:val="007E3740"/>
    <w:rsid w:val="007E4DA9"/>
    <w:rsid w:val="007E4E81"/>
    <w:rsid w:val="007E4F3C"/>
    <w:rsid w:val="007E50F2"/>
    <w:rsid w:val="007E53F6"/>
    <w:rsid w:val="007E5437"/>
    <w:rsid w:val="007E5572"/>
    <w:rsid w:val="007E5580"/>
    <w:rsid w:val="007E572C"/>
    <w:rsid w:val="007E5BB0"/>
    <w:rsid w:val="007E621E"/>
    <w:rsid w:val="007E62CB"/>
    <w:rsid w:val="007E67F9"/>
    <w:rsid w:val="007E6CFE"/>
    <w:rsid w:val="007E7552"/>
    <w:rsid w:val="007E78B9"/>
    <w:rsid w:val="007F126D"/>
    <w:rsid w:val="007F1951"/>
    <w:rsid w:val="007F1987"/>
    <w:rsid w:val="007F217F"/>
    <w:rsid w:val="007F23A3"/>
    <w:rsid w:val="007F23EF"/>
    <w:rsid w:val="007F2BE3"/>
    <w:rsid w:val="007F31CF"/>
    <w:rsid w:val="007F531B"/>
    <w:rsid w:val="007F5D14"/>
    <w:rsid w:val="007F5F5D"/>
    <w:rsid w:val="007F6288"/>
    <w:rsid w:val="007F62BA"/>
    <w:rsid w:val="007F695B"/>
    <w:rsid w:val="007F7C1E"/>
    <w:rsid w:val="008005A0"/>
    <w:rsid w:val="00800A78"/>
    <w:rsid w:val="00801AAD"/>
    <w:rsid w:val="00801C6E"/>
    <w:rsid w:val="00802D82"/>
    <w:rsid w:val="0080319C"/>
    <w:rsid w:val="0080329B"/>
    <w:rsid w:val="008037F1"/>
    <w:rsid w:val="00803CE9"/>
    <w:rsid w:val="008043B5"/>
    <w:rsid w:val="00804E7A"/>
    <w:rsid w:val="00804FF9"/>
    <w:rsid w:val="00805141"/>
    <w:rsid w:val="008053A6"/>
    <w:rsid w:val="008058FA"/>
    <w:rsid w:val="00805C0F"/>
    <w:rsid w:val="00805E18"/>
    <w:rsid w:val="00806123"/>
    <w:rsid w:val="0080648F"/>
    <w:rsid w:val="00806503"/>
    <w:rsid w:val="0080679E"/>
    <w:rsid w:val="00806CEF"/>
    <w:rsid w:val="0080701B"/>
    <w:rsid w:val="008071C6"/>
    <w:rsid w:val="00807EF0"/>
    <w:rsid w:val="00810143"/>
    <w:rsid w:val="0081050C"/>
    <w:rsid w:val="00810778"/>
    <w:rsid w:val="00810BB4"/>
    <w:rsid w:val="008112A7"/>
    <w:rsid w:val="00811F13"/>
    <w:rsid w:val="00811FD6"/>
    <w:rsid w:val="00811FDE"/>
    <w:rsid w:val="00812712"/>
    <w:rsid w:val="008133E8"/>
    <w:rsid w:val="008135A3"/>
    <w:rsid w:val="008138FB"/>
    <w:rsid w:val="008141D7"/>
    <w:rsid w:val="00814340"/>
    <w:rsid w:val="00814B75"/>
    <w:rsid w:val="0081516B"/>
    <w:rsid w:val="0081608C"/>
    <w:rsid w:val="008164BD"/>
    <w:rsid w:val="00817104"/>
    <w:rsid w:val="008171F7"/>
    <w:rsid w:val="00817502"/>
    <w:rsid w:val="0081798C"/>
    <w:rsid w:val="00817B6D"/>
    <w:rsid w:val="00817B73"/>
    <w:rsid w:val="00817C55"/>
    <w:rsid w:val="00817D28"/>
    <w:rsid w:val="00820026"/>
    <w:rsid w:val="0082056D"/>
    <w:rsid w:val="00820910"/>
    <w:rsid w:val="008210EB"/>
    <w:rsid w:val="00821AB1"/>
    <w:rsid w:val="0082246C"/>
    <w:rsid w:val="0082260D"/>
    <w:rsid w:val="008229CD"/>
    <w:rsid w:val="00823037"/>
    <w:rsid w:val="0082369F"/>
    <w:rsid w:val="00824010"/>
    <w:rsid w:val="00824869"/>
    <w:rsid w:val="008248FD"/>
    <w:rsid w:val="00824A8D"/>
    <w:rsid w:val="00825099"/>
    <w:rsid w:val="0082532E"/>
    <w:rsid w:val="0082542F"/>
    <w:rsid w:val="00825452"/>
    <w:rsid w:val="0082552E"/>
    <w:rsid w:val="00825A38"/>
    <w:rsid w:val="00826FB0"/>
    <w:rsid w:val="0082703D"/>
    <w:rsid w:val="008271C3"/>
    <w:rsid w:val="00827AAA"/>
    <w:rsid w:val="00827BE8"/>
    <w:rsid w:val="0083052F"/>
    <w:rsid w:val="0083063D"/>
    <w:rsid w:val="00830AB8"/>
    <w:rsid w:val="008311D0"/>
    <w:rsid w:val="00831403"/>
    <w:rsid w:val="00831A5F"/>
    <w:rsid w:val="0083209C"/>
    <w:rsid w:val="00832199"/>
    <w:rsid w:val="008321F3"/>
    <w:rsid w:val="00832624"/>
    <w:rsid w:val="008332B2"/>
    <w:rsid w:val="00833964"/>
    <w:rsid w:val="00833F19"/>
    <w:rsid w:val="00833F34"/>
    <w:rsid w:val="0083444C"/>
    <w:rsid w:val="0083452D"/>
    <w:rsid w:val="00834AA4"/>
    <w:rsid w:val="0083590B"/>
    <w:rsid w:val="00835F6B"/>
    <w:rsid w:val="008363A6"/>
    <w:rsid w:val="00836713"/>
    <w:rsid w:val="0083677D"/>
    <w:rsid w:val="00836A37"/>
    <w:rsid w:val="00836CA5"/>
    <w:rsid w:val="00836DCB"/>
    <w:rsid w:val="00837167"/>
    <w:rsid w:val="00837AF5"/>
    <w:rsid w:val="00837B78"/>
    <w:rsid w:val="00837D8F"/>
    <w:rsid w:val="008404F5"/>
    <w:rsid w:val="00840627"/>
    <w:rsid w:val="00840BE9"/>
    <w:rsid w:val="00840CCD"/>
    <w:rsid w:val="0084131C"/>
    <w:rsid w:val="008427D5"/>
    <w:rsid w:val="00842880"/>
    <w:rsid w:val="00842AFD"/>
    <w:rsid w:val="00842CAF"/>
    <w:rsid w:val="00843EEC"/>
    <w:rsid w:val="0084431E"/>
    <w:rsid w:val="00844FB3"/>
    <w:rsid w:val="00844FF8"/>
    <w:rsid w:val="008454CA"/>
    <w:rsid w:val="00845F4B"/>
    <w:rsid w:val="00846054"/>
    <w:rsid w:val="00846C21"/>
    <w:rsid w:val="008474BF"/>
    <w:rsid w:val="00847642"/>
    <w:rsid w:val="008479D6"/>
    <w:rsid w:val="00847C50"/>
    <w:rsid w:val="00847CDB"/>
    <w:rsid w:val="00847D83"/>
    <w:rsid w:val="008504CC"/>
    <w:rsid w:val="008506A0"/>
    <w:rsid w:val="008506E9"/>
    <w:rsid w:val="00850D08"/>
    <w:rsid w:val="008515C9"/>
    <w:rsid w:val="0085186B"/>
    <w:rsid w:val="00851991"/>
    <w:rsid w:val="00852381"/>
    <w:rsid w:val="008525D9"/>
    <w:rsid w:val="008526C3"/>
    <w:rsid w:val="00853532"/>
    <w:rsid w:val="00853A1E"/>
    <w:rsid w:val="00853A75"/>
    <w:rsid w:val="008540FF"/>
    <w:rsid w:val="0085475A"/>
    <w:rsid w:val="00854A23"/>
    <w:rsid w:val="00854F45"/>
    <w:rsid w:val="0085547D"/>
    <w:rsid w:val="008559AE"/>
    <w:rsid w:val="00855C85"/>
    <w:rsid w:val="00856045"/>
    <w:rsid w:val="00856E7F"/>
    <w:rsid w:val="0085711A"/>
    <w:rsid w:val="008574EA"/>
    <w:rsid w:val="00857732"/>
    <w:rsid w:val="00857797"/>
    <w:rsid w:val="00860006"/>
    <w:rsid w:val="00860642"/>
    <w:rsid w:val="008606A2"/>
    <w:rsid w:val="00860A8A"/>
    <w:rsid w:val="00860DA9"/>
    <w:rsid w:val="00860DAC"/>
    <w:rsid w:val="00861335"/>
    <w:rsid w:val="0086167E"/>
    <w:rsid w:val="0086186F"/>
    <w:rsid w:val="00861CB7"/>
    <w:rsid w:val="00861D3D"/>
    <w:rsid w:val="00861E3B"/>
    <w:rsid w:val="00861F63"/>
    <w:rsid w:val="00862A61"/>
    <w:rsid w:val="00862E0B"/>
    <w:rsid w:val="008633F0"/>
    <w:rsid w:val="00863D4F"/>
    <w:rsid w:val="0086400A"/>
    <w:rsid w:val="008643FD"/>
    <w:rsid w:val="00864A4D"/>
    <w:rsid w:val="00864DA6"/>
    <w:rsid w:val="008653E6"/>
    <w:rsid w:val="008654CA"/>
    <w:rsid w:val="00865637"/>
    <w:rsid w:val="00866219"/>
    <w:rsid w:val="00866807"/>
    <w:rsid w:val="00866BB8"/>
    <w:rsid w:val="00866E9A"/>
    <w:rsid w:val="00867B75"/>
    <w:rsid w:val="0087070F"/>
    <w:rsid w:val="00871036"/>
    <w:rsid w:val="008716A5"/>
    <w:rsid w:val="00872A3C"/>
    <w:rsid w:val="0087359A"/>
    <w:rsid w:val="0087391A"/>
    <w:rsid w:val="008742CE"/>
    <w:rsid w:val="00874FA5"/>
    <w:rsid w:val="0087540F"/>
    <w:rsid w:val="008769C3"/>
    <w:rsid w:val="00876CF8"/>
    <w:rsid w:val="00876DBF"/>
    <w:rsid w:val="00876ECA"/>
    <w:rsid w:val="0087781D"/>
    <w:rsid w:val="008779FF"/>
    <w:rsid w:val="00877BBF"/>
    <w:rsid w:val="008804F9"/>
    <w:rsid w:val="008809D2"/>
    <w:rsid w:val="00880A36"/>
    <w:rsid w:val="00881C7A"/>
    <w:rsid w:val="00881F12"/>
    <w:rsid w:val="008820E6"/>
    <w:rsid w:val="00882A99"/>
    <w:rsid w:val="00882D85"/>
    <w:rsid w:val="00883483"/>
    <w:rsid w:val="008834C7"/>
    <w:rsid w:val="00883851"/>
    <w:rsid w:val="00883D07"/>
    <w:rsid w:val="008846DB"/>
    <w:rsid w:val="00884877"/>
    <w:rsid w:val="00884909"/>
    <w:rsid w:val="0088512F"/>
    <w:rsid w:val="00885619"/>
    <w:rsid w:val="00885A8A"/>
    <w:rsid w:val="00885DF9"/>
    <w:rsid w:val="00885E41"/>
    <w:rsid w:val="00885E81"/>
    <w:rsid w:val="00885EC6"/>
    <w:rsid w:val="00885F6B"/>
    <w:rsid w:val="00886192"/>
    <w:rsid w:val="00886464"/>
    <w:rsid w:val="0088647E"/>
    <w:rsid w:val="00886B73"/>
    <w:rsid w:val="00886B76"/>
    <w:rsid w:val="00886C40"/>
    <w:rsid w:val="00887D45"/>
    <w:rsid w:val="00890152"/>
    <w:rsid w:val="008909A1"/>
    <w:rsid w:val="00890F0D"/>
    <w:rsid w:val="00891B4E"/>
    <w:rsid w:val="00891CFF"/>
    <w:rsid w:val="008931D6"/>
    <w:rsid w:val="0089333C"/>
    <w:rsid w:val="008933B3"/>
    <w:rsid w:val="0089389C"/>
    <w:rsid w:val="00893D2E"/>
    <w:rsid w:val="00893D73"/>
    <w:rsid w:val="00893E62"/>
    <w:rsid w:val="00893F82"/>
    <w:rsid w:val="00894231"/>
    <w:rsid w:val="008943C9"/>
    <w:rsid w:val="00894B92"/>
    <w:rsid w:val="00894D82"/>
    <w:rsid w:val="00894E54"/>
    <w:rsid w:val="00894FFB"/>
    <w:rsid w:val="00895544"/>
    <w:rsid w:val="008955C3"/>
    <w:rsid w:val="00895617"/>
    <w:rsid w:val="008957E3"/>
    <w:rsid w:val="0089586F"/>
    <w:rsid w:val="00895C0D"/>
    <w:rsid w:val="00895E3F"/>
    <w:rsid w:val="008960E9"/>
    <w:rsid w:val="00896232"/>
    <w:rsid w:val="00896D66"/>
    <w:rsid w:val="00896D86"/>
    <w:rsid w:val="00897551"/>
    <w:rsid w:val="00897789"/>
    <w:rsid w:val="008A00AC"/>
    <w:rsid w:val="008A0637"/>
    <w:rsid w:val="008A1777"/>
    <w:rsid w:val="008A1A91"/>
    <w:rsid w:val="008A25A8"/>
    <w:rsid w:val="008A2AFA"/>
    <w:rsid w:val="008A2CFB"/>
    <w:rsid w:val="008A3737"/>
    <w:rsid w:val="008A41CB"/>
    <w:rsid w:val="008A4765"/>
    <w:rsid w:val="008A49F8"/>
    <w:rsid w:val="008A4C3A"/>
    <w:rsid w:val="008A4D07"/>
    <w:rsid w:val="008A50A9"/>
    <w:rsid w:val="008A5B71"/>
    <w:rsid w:val="008A6956"/>
    <w:rsid w:val="008A6E23"/>
    <w:rsid w:val="008A7018"/>
    <w:rsid w:val="008A7059"/>
    <w:rsid w:val="008A7279"/>
    <w:rsid w:val="008A7503"/>
    <w:rsid w:val="008A7600"/>
    <w:rsid w:val="008A7D0B"/>
    <w:rsid w:val="008A7F6E"/>
    <w:rsid w:val="008B00E1"/>
    <w:rsid w:val="008B0775"/>
    <w:rsid w:val="008B0B76"/>
    <w:rsid w:val="008B11B2"/>
    <w:rsid w:val="008B17A0"/>
    <w:rsid w:val="008B1968"/>
    <w:rsid w:val="008B1986"/>
    <w:rsid w:val="008B2049"/>
    <w:rsid w:val="008B2104"/>
    <w:rsid w:val="008B2A05"/>
    <w:rsid w:val="008B2E67"/>
    <w:rsid w:val="008B3018"/>
    <w:rsid w:val="008B36F1"/>
    <w:rsid w:val="008B3B55"/>
    <w:rsid w:val="008B4768"/>
    <w:rsid w:val="008B47DD"/>
    <w:rsid w:val="008B4BCF"/>
    <w:rsid w:val="008B4C6A"/>
    <w:rsid w:val="008B4CB5"/>
    <w:rsid w:val="008B4D53"/>
    <w:rsid w:val="008B4EFD"/>
    <w:rsid w:val="008B5381"/>
    <w:rsid w:val="008B670A"/>
    <w:rsid w:val="008B6723"/>
    <w:rsid w:val="008B6E85"/>
    <w:rsid w:val="008B770A"/>
    <w:rsid w:val="008B7775"/>
    <w:rsid w:val="008C0088"/>
    <w:rsid w:val="008C082B"/>
    <w:rsid w:val="008C1715"/>
    <w:rsid w:val="008C188D"/>
    <w:rsid w:val="008C22EB"/>
    <w:rsid w:val="008C2774"/>
    <w:rsid w:val="008C29C5"/>
    <w:rsid w:val="008C2F99"/>
    <w:rsid w:val="008C30B1"/>
    <w:rsid w:val="008C35A8"/>
    <w:rsid w:val="008C3AC6"/>
    <w:rsid w:val="008C3DEC"/>
    <w:rsid w:val="008C4460"/>
    <w:rsid w:val="008C4CAA"/>
    <w:rsid w:val="008C4DC6"/>
    <w:rsid w:val="008C56E6"/>
    <w:rsid w:val="008C59A2"/>
    <w:rsid w:val="008C5F4B"/>
    <w:rsid w:val="008C6504"/>
    <w:rsid w:val="008C6668"/>
    <w:rsid w:val="008C6BB4"/>
    <w:rsid w:val="008C6EA9"/>
    <w:rsid w:val="008C71BC"/>
    <w:rsid w:val="008C7283"/>
    <w:rsid w:val="008C770F"/>
    <w:rsid w:val="008C7890"/>
    <w:rsid w:val="008C79A2"/>
    <w:rsid w:val="008C7A7A"/>
    <w:rsid w:val="008C7BC1"/>
    <w:rsid w:val="008C7D76"/>
    <w:rsid w:val="008C7EDC"/>
    <w:rsid w:val="008C7FCE"/>
    <w:rsid w:val="008D05EA"/>
    <w:rsid w:val="008D0BBF"/>
    <w:rsid w:val="008D0C9A"/>
    <w:rsid w:val="008D1A69"/>
    <w:rsid w:val="008D1A8B"/>
    <w:rsid w:val="008D1ACE"/>
    <w:rsid w:val="008D1F40"/>
    <w:rsid w:val="008D2511"/>
    <w:rsid w:val="008D27DE"/>
    <w:rsid w:val="008D2F24"/>
    <w:rsid w:val="008D3668"/>
    <w:rsid w:val="008D3AA1"/>
    <w:rsid w:val="008D47EA"/>
    <w:rsid w:val="008D4851"/>
    <w:rsid w:val="008D606E"/>
    <w:rsid w:val="008D7A51"/>
    <w:rsid w:val="008D7A90"/>
    <w:rsid w:val="008D7F66"/>
    <w:rsid w:val="008E00D6"/>
    <w:rsid w:val="008E0634"/>
    <w:rsid w:val="008E0B61"/>
    <w:rsid w:val="008E0D08"/>
    <w:rsid w:val="008E1240"/>
    <w:rsid w:val="008E17A8"/>
    <w:rsid w:val="008E180C"/>
    <w:rsid w:val="008E202C"/>
    <w:rsid w:val="008E343E"/>
    <w:rsid w:val="008E3AAD"/>
    <w:rsid w:val="008E502E"/>
    <w:rsid w:val="008E54F7"/>
    <w:rsid w:val="008E658B"/>
    <w:rsid w:val="008E67CB"/>
    <w:rsid w:val="008E6963"/>
    <w:rsid w:val="008E7472"/>
    <w:rsid w:val="008E7531"/>
    <w:rsid w:val="008E76CE"/>
    <w:rsid w:val="008E7A51"/>
    <w:rsid w:val="008E7C08"/>
    <w:rsid w:val="008E7C9D"/>
    <w:rsid w:val="008E7F73"/>
    <w:rsid w:val="008F0095"/>
    <w:rsid w:val="008F04B2"/>
    <w:rsid w:val="008F04DC"/>
    <w:rsid w:val="008F0E7A"/>
    <w:rsid w:val="008F1634"/>
    <w:rsid w:val="008F16C1"/>
    <w:rsid w:val="008F1871"/>
    <w:rsid w:val="008F1AF9"/>
    <w:rsid w:val="008F1B73"/>
    <w:rsid w:val="008F1F46"/>
    <w:rsid w:val="008F3014"/>
    <w:rsid w:val="008F3098"/>
    <w:rsid w:val="008F312F"/>
    <w:rsid w:val="008F396D"/>
    <w:rsid w:val="008F3BE8"/>
    <w:rsid w:val="008F522C"/>
    <w:rsid w:val="008F6066"/>
    <w:rsid w:val="008F6183"/>
    <w:rsid w:val="008F644D"/>
    <w:rsid w:val="008F68D5"/>
    <w:rsid w:val="008F6F3C"/>
    <w:rsid w:val="008F7327"/>
    <w:rsid w:val="008F7538"/>
    <w:rsid w:val="008F7634"/>
    <w:rsid w:val="00900996"/>
    <w:rsid w:val="009009B2"/>
    <w:rsid w:val="00900BDF"/>
    <w:rsid w:val="00901204"/>
    <w:rsid w:val="009024F5"/>
    <w:rsid w:val="00902504"/>
    <w:rsid w:val="00902C3D"/>
    <w:rsid w:val="0090345A"/>
    <w:rsid w:val="009035A3"/>
    <w:rsid w:val="0090426D"/>
    <w:rsid w:val="0090426E"/>
    <w:rsid w:val="00904533"/>
    <w:rsid w:val="00904EB0"/>
    <w:rsid w:val="00904F3A"/>
    <w:rsid w:val="0090513C"/>
    <w:rsid w:val="009052A1"/>
    <w:rsid w:val="00906D24"/>
    <w:rsid w:val="00906D76"/>
    <w:rsid w:val="00906F27"/>
    <w:rsid w:val="00907574"/>
    <w:rsid w:val="00907668"/>
    <w:rsid w:val="00907690"/>
    <w:rsid w:val="00907938"/>
    <w:rsid w:val="00907CC7"/>
    <w:rsid w:val="00907F70"/>
    <w:rsid w:val="009100FE"/>
    <w:rsid w:val="0091107B"/>
    <w:rsid w:val="009118CF"/>
    <w:rsid w:val="0091270F"/>
    <w:rsid w:val="00912DF2"/>
    <w:rsid w:val="009132A3"/>
    <w:rsid w:val="00913A0D"/>
    <w:rsid w:val="00914489"/>
    <w:rsid w:val="00914546"/>
    <w:rsid w:val="009148D6"/>
    <w:rsid w:val="00914DD6"/>
    <w:rsid w:val="0091504F"/>
    <w:rsid w:val="0091509E"/>
    <w:rsid w:val="00915324"/>
    <w:rsid w:val="0091559D"/>
    <w:rsid w:val="009156E5"/>
    <w:rsid w:val="00915B0D"/>
    <w:rsid w:val="00915FC6"/>
    <w:rsid w:val="0091631C"/>
    <w:rsid w:val="0091699B"/>
    <w:rsid w:val="00916C58"/>
    <w:rsid w:val="00916DD1"/>
    <w:rsid w:val="00917228"/>
    <w:rsid w:val="0092095A"/>
    <w:rsid w:val="00921290"/>
    <w:rsid w:val="00921B0D"/>
    <w:rsid w:val="00921DA3"/>
    <w:rsid w:val="009221C4"/>
    <w:rsid w:val="00922331"/>
    <w:rsid w:val="00922733"/>
    <w:rsid w:val="00922AF3"/>
    <w:rsid w:val="00923991"/>
    <w:rsid w:val="00923999"/>
    <w:rsid w:val="0092490C"/>
    <w:rsid w:val="00924E2D"/>
    <w:rsid w:val="0092503D"/>
    <w:rsid w:val="0092535F"/>
    <w:rsid w:val="009253BA"/>
    <w:rsid w:val="009265EB"/>
    <w:rsid w:val="00926AF5"/>
    <w:rsid w:val="009272AB"/>
    <w:rsid w:val="0092740F"/>
    <w:rsid w:val="00927EAC"/>
    <w:rsid w:val="009300AD"/>
    <w:rsid w:val="00930238"/>
    <w:rsid w:val="0093046B"/>
    <w:rsid w:val="00930553"/>
    <w:rsid w:val="0093080A"/>
    <w:rsid w:val="00930A37"/>
    <w:rsid w:val="00930DF1"/>
    <w:rsid w:val="0093122B"/>
    <w:rsid w:val="009319EC"/>
    <w:rsid w:val="00931C98"/>
    <w:rsid w:val="00931D8F"/>
    <w:rsid w:val="00931EE6"/>
    <w:rsid w:val="00932416"/>
    <w:rsid w:val="00932954"/>
    <w:rsid w:val="00932BAF"/>
    <w:rsid w:val="00933006"/>
    <w:rsid w:val="00933515"/>
    <w:rsid w:val="0093381A"/>
    <w:rsid w:val="0093589C"/>
    <w:rsid w:val="00935963"/>
    <w:rsid w:val="009360C1"/>
    <w:rsid w:val="00936901"/>
    <w:rsid w:val="00937276"/>
    <w:rsid w:val="009373FD"/>
    <w:rsid w:val="00937533"/>
    <w:rsid w:val="00937F62"/>
    <w:rsid w:val="009406D0"/>
    <w:rsid w:val="00940F09"/>
    <w:rsid w:val="00941660"/>
    <w:rsid w:val="00941A0B"/>
    <w:rsid w:val="00941ACA"/>
    <w:rsid w:val="00941B58"/>
    <w:rsid w:val="00941B6D"/>
    <w:rsid w:val="00941D18"/>
    <w:rsid w:val="00941DDC"/>
    <w:rsid w:val="009425C0"/>
    <w:rsid w:val="00942BA1"/>
    <w:rsid w:val="00942BCD"/>
    <w:rsid w:val="00942BED"/>
    <w:rsid w:val="009436D7"/>
    <w:rsid w:val="009438BF"/>
    <w:rsid w:val="00943BFE"/>
    <w:rsid w:val="009441F2"/>
    <w:rsid w:val="009444B9"/>
    <w:rsid w:val="00944902"/>
    <w:rsid w:val="00944C94"/>
    <w:rsid w:val="009457DF"/>
    <w:rsid w:val="0094692B"/>
    <w:rsid w:val="00946C63"/>
    <w:rsid w:val="009471B7"/>
    <w:rsid w:val="0094725A"/>
    <w:rsid w:val="0094729A"/>
    <w:rsid w:val="0095011A"/>
    <w:rsid w:val="0095026D"/>
    <w:rsid w:val="00951433"/>
    <w:rsid w:val="00952442"/>
    <w:rsid w:val="00952452"/>
    <w:rsid w:val="009536E6"/>
    <w:rsid w:val="00953A03"/>
    <w:rsid w:val="00953D71"/>
    <w:rsid w:val="00954101"/>
    <w:rsid w:val="009544E3"/>
    <w:rsid w:val="00954A88"/>
    <w:rsid w:val="00955265"/>
    <w:rsid w:val="00955933"/>
    <w:rsid w:val="00956574"/>
    <w:rsid w:val="00956839"/>
    <w:rsid w:val="00956A4A"/>
    <w:rsid w:val="00956A73"/>
    <w:rsid w:val="00956AFF"/>
    <w:rsid w:val="00956E2D"/>
    <w:rsid w:val="0095707C"/>
    <w:rsid w:val="00957126"/>
    <w:rsid w:val="0095755C"/>
    <w:rsid w:val="009577E5"/>
    <w:rsid w:val="009577FF"/>
    <w:rsid w:val="00960130"/>
    <w:rsid w:val="00960241"/>
    <w:rsid w:val="009603ED"/>
    <w:rsid w:val="009607F7"/>
    <w:rsid w:val="00960CB5"/>
    <w:rsid w:val="00960E57"/>
    <w:rsid w:val="00960F4B"/>
    <w:rsid w:val="009611A6"/>
    <w:rsid w:val="00961723"/>
    <w:rsid w:val="009617BE"/>
    <w:rsid w:val="00961F50"/>
    <w:rsid w:val="009622A7"/>
    <w:rsid w:val="009626F5"/>
    <w:rsid w:val="00963389"/>
    <w:rsid w:val="00963746"/>
    <w:rsid w:val="00963AC1"/>
    <w:rsid w:val="00963C62"/>
    <w:rsid w:val="00963DCD"/>
    <w:rsid w:val="00963E85"/>
    <w:rsid w:val="00963F0A"/>
    <w:rsid w:val="0096444E"/>
    <w:rsid w:val="00964A15"/>
    <w:rsid w:val="00964B18"/>
    <w:rsid w:val="00964BE1"/>
    <w:rsid w:val="009650D2"/>
    <w:rsid w:val="0096540C"/>
    <w:rsid w:val="00965606"/>
    <w:rsid w:val="009657FA"/>
    <w:rsid w:val="009658F3"/>
    <w:rsid w:val="0096656C"/>
    <w:rsid w:val="009672E9"/>
    <w:rsid w:val="0096731A"/>
    <w:rsid w:val="00967548"/>
    <w:rsid w:val="0096794A"/>
    <w:rsid w:val="00967C29"/>
    <w:rsid w:val="00967C9B"/>
    <w:rsid w:val="009703ED"/>
    <w:rsid w:val="0097040D"/>
    <w:rsid w:val="009706D5"/>
    <w:rsid w:val="00971998"/>
    <w:rsid w:val="00971F9A"/>
    <w:rsid w:val="0097296C"/>
    <w:rsid w:val="00972D96"/>
    <w:rsid w:val="00972DF7"/>
    <w:rsid w:val="00973225"/>
    <w:rsid w:val="00973241"/>
    <w:rsid w:val="0097333F"/>
    <w:rsid w:val="0097394A"/>
    <w:rsid w:val="00973D79"/>
    <w:rsid w:val="0097428D"/>
    <w:rsid w:val="00974533"/>
    <w:rsid w:val="009746B4"/>
    <w:rsid w:val="00974B80"/>
    <w:rsid w:val="0097528F"/>
    <w:rsid w:val="009759C9"/>
    <w:rsid w:val="00975A23"/>
    <w:rsid w:val="00975C13"/>
    <w:rsid w:val="00975F3F"/>
    <w:rsid w:val="0097616E"/>
    <w:rsid w:val="00976FA5"/>
    <w:rsid w:val="00976FD1"/>
    <w:rsid w:val="00977486"/>
    <w:rsid w:val="009779BA"/>
    <w:rsid w:val="00977B9C"/>
    <w:rsid w:val="009802E7"/>
    <w:rsid w:val="00980875"/>
    <w:rsid w:val="00980FA7"/>
    <w:rsid w:val="00980FF5"/>
    <w:rsid w:val="009812DF"/>
    <w:rsid w:val="00981A56"/>
    <w:rsid w:val="009823A1"/>
    <w:rsid w:val="00983236"/>
    <w:rsid w:val="0098324D"/>
    <w:rsid w:val="00983B46"/>
    <w:rsid w:val="00983FFB"/>
    <w:rsid w:val="00984434"/>
    <w:rsid w:val="00985268"/>
    <w:rsid w:val="00985D34"/>
    <w:rsid w:val="009862B7"/>
    <w:rsid w:val="00986370"/>
    <w:rsid w:val="0098683B"/>
    <w:rsid w:val="0098763D"/>
    <w:rsid w:val="00987697"/>
    <w:rsid w:val="00987A2A"/>
    <w:rsid w:val="00987F12"/>
    <w:rsid w:val="00992E52"/>
    <w:rsid w:val="00993054"/>
    <w:rsid w:val="00993083"/>
    <w:rsid w:val="009934A8"/>
    <w:rsid w:val="00993834"/>
    <w:rsid w:val="009940D6"/>
    <w:rsid w:val="009947F7"/>
    <w:rsid w:val="00994E82"/>
    <w:rsid w:val="00995303"/>
    <w:rsid w:val="0099549C"/>
    <w:rsid w:val="00995730"/>
    <w:rsid w:val="00995AE4"/>
    <w:rsid w:val="00996189"/>
    <w:rsid w:val="009962C6"/>
    <w:rsid w:val="00996725"/>
    <w:rsid w:val="00997029"/>
    <w:rsid w:val="00997633"/>
    <w:rsid w:val="009979B0"/>
    <w:rsid w:val="00997C78"/>
    <w:rsid w:val="009A038A"/>
    <w:rsid w:val="009A06E4"/>
    <w:rsid w:val="009A0851"/>
    <w:rsid w:val="009A0CC9"/>
    <w:rsid w:val="009A0DEF"/>
    <w:rsid w:val="009A181F"/>
    <w:rsid w:val="009A23AE"/>
    <w:rsid w:val="009A286C"/>
    <w:rsid w:val="009A2D5F"/>
    <w:rsid w:val="009A2DC8"/>
    <w:rsid w:val="009A2DE0"/>
    <w:rsid w:val="009A31AC"/>
    <w:rsid w:val="009A31E2"/>
    <w:rsid w:val="009A3B69"/>
    <w:rsid w:val="009A3B7D"/>
    <w:rsid w:val="009A4337"/>
    <w:rsid w:val="009A4E97"/>
    <w:rsid w:val="009A52F5"/>
    <w:rsid w:val="009A536F"/>
    <w:rsid w:val="009A57D6"/>
    <w:rsid w:val="009A5ED1"/>
    <w:rsid w:val="009A6144"/>
    <w:rsid w:val="009A639F"/>
    <w:rsid w:val="009A6586"/>
    <w:rsid w:val="009A6660"/>
    <w:rsid w:val="009A680F"/>
    <w:rsid w:val="009A685F"/>
    <w:rsid w:val="009A6869"/>
    <w:rsid w:val="009A6DA5"/>
    <w:rsid w:val="009A6FE5"/>
    <w:rsid w:val="009A7046"/>
    <w:rsid w:val="009A7219"/>
    <w:rsid w:val="009A7305"/>
    <w:rsid w:val="009A73F1"/>
    <w:rsid w:val="009A76E7"/>
    <w:rsid w:val="009A7DEC"/>
    <w:rsid w:val="009B034F"/>
    <w:rsid w:val="009B109D"/>
    <w:rsid w:val="009B1350"/>
    <w:rsid w:val="009B163F"/>
    <w:rsid w:val="009B1925"/>
    <w:rsid w:val="009B2329"/>
    <w:rsid w:val="009B238E"/>
    <w:rsid w:val="009B24D3"/>
    <w:rsid w:val="009B24FF"/>
    <w:rsid w:val="009B2558"/>
    <w:rsid w:val="009B27D9"/>
    <w:rsid w:val="009B2F00"/>
    <w:rsid w:val="009B3437"/>
    <w:rsid w:val="009B35F7"/>
    <w:rsid w:val="009B3BC9"/>
    <w:rsid w:val="009B3CA8"/>
    <w:rsid w:val="009B4639"/>
    <w:rsid w:val="009B5591"/>
    <w:rsid w:val="009B55EF"/>
    <w:rsid w:val="009B6ED6"/>
    <w:rsid w:val="009B72B6"/>
    <w:rsid w:val="009B72E6"/>
    <w:rsid w:val="009B7D2B"/>
    <w:rsid w:val="009B7DDD"/>
    <w:rsid w:val="009C0086"/>
    <w:rsid w:val="009C01E1"/>
    <w:rsid w:val="009C0467"/>
    <w:rsid w:val="009C109F"/>
    <w:rsid w:val="009C2139"/>
    <w:rsid w:val="009C2B87"/>
    <w:rsid w:val="009C3143"/>
    <w:rsid w:val="009C3363"/>
    <w:rsid w:val="009C49E9"/>
    <w:rsid w:val="009C4AE9"/>
    <w:rsid w:val="009C5502"/>
    <w:rsid w:val="009C5647"/>
    <w:rsid w:val="009C66B2"/>
    <w:rsid w:val="009C6DE6"/>
    <w:rsid w:val="009C6FD4"/>
    <w:rsid w:val="009C73D8"/>
    <w:rsid w:val="009C75F7"/>
    <w:rsid w:val="009C7F3E"/>
    <w:rsid w:val="009D0120"/>
    <w:rsid w:val="009D0145"/>
    <w:rsid w:val="009D077C"/>
    <w:rsid w:val="009D0BC3"/>
    <w:rsid w:val="009D0BCB"/>
    <w:rsid w:val="009D0C94"/>
    <w:rsid w:val="009D163B"/>
    <w:rsid w:val="009D18BA"/>
    <w:rsid w:val="009D2643"/>
    <w:rsid w:val="009D39B2"/>
    <w:rsid w:val="009D3EA9"/>
    <w:rsid w:val="009D4143"/>
    <w:rsid w:val="009D430B"/>
    <w:rsid w:val="009D488A"/>
    <w:rsid w:val="009D4C59"/>
    <w:rsid w:val="009D4EA8"/>
    <w:rsid w:val="009D55C9"/>
    <w:rsid w:val="009D5B73"/>
    <w:rsid w:val="009D5DC5"/>
    <w:rsid w:val="009D6673"/>
    <w:rsid w:val="009D6DC3"/>
    <w:rsid w:val="009D7428"/>
    <w:rsid w:val="009D77E1"/>
    <w:rsid w:val="009D78C2"/>
    <w:rsid w:val="009E0A2B"/>
    <w:rsid w:val="009E0CA8"/>
    <w:rsid w:val="009E0F7A"/>
    <w:rsid w:val="009E1DD5"/>
    <w:rsid w:val="009E255A"/>
    <w:rsid w:val="009E352F"/>
    <w:rsid w:val="009E3AF8"/>
    <w:rsid w:val="009E441D"/>
    <w:rsid w:val="009E4754"/>
    <w:rsid w:val="009E4EF7"/>
    <w:rsid w:val="009E5A3A"/>
    <w:rsid w:val="009E6007"/>
    <w:rsid w:val="009E74E5"/>
    <w:rsid w:val="009E75DF"/>
    <w:rsid w:val="009E7B6F"/>
    <w:rsid w:val="009F0151"/>
    <w:rsid w:val="009F0F9E"/>
    <w:rsid w:val="009F17B1"/>
    <w:rsid w:val="009F1B75"/>
    <w:rsid w:val="009F1E1A"/>
    <w:rsid w:val="009F230A"/>
    <w:rsid w:val="009F25DF"/>
    <w:rsid w:val="009F271D"/>
    <w:rsid w:val="009F2AB7"/>
    <w:rsid w:val="009F2DBF"/>
    <w:rsid w:val="009F2DE8"/>
    <w:rsid w:val="009F2F37"/>
    <w:rsid w:val="009F3B0C"/>
    <w:rsid w:val="009F447B"/>
    <w:rsid w:val="009F4897"/>
    <w:rsid w:val="009F48D9"/>
    <w:rsid w:val="009F596B"/>
    <w:rsid w:val="009F59F9"/>
    <w:rsid w:val="009F5B9D"/>
    <w:rsid w:val="009F5CE8"/>
    <w:rsid w:val="009F6178"/>
    <w:rsid w:val="009F6860"/>
    <w:rsid w:val="009F6F8A"/>
    <w:rsid w:val="009F71FB"/>
    <w:rsid w:val="009F77ED"/>
    <w:rsid w:val="009F7CB7"/>
    <w:rsid w:val="00A00021"/>
    <w:rsid w:val="00A0098D"/>
    <w:rsid w:val="00A017C0"/>
    <w:rsid w:val="00A01B44"/>
    <w:rsid w:val="00A0226D"/>
    <w:rsid w:val="00A025F0"/>
    <w:rsid w:val="00A028F1"/>
    <w:rsid w:val="00A02C75"/>
    <w:rsid w:val="00A02E96"/>
    <w:rsid w:val="00A03102"/>
    <w:rsid w:val="00A033FB"/>
    <w:rsid w:val="00A03E4F"/>
    <w:rsid w:val="00A040D0"/>
    <w:rsid w:val="00A04A93"/>
    <w:rsid w:val="00A04C44"/>
    <w:rsid w:val="00A0526D"/>
    <w:rsid w:val="00A05675"/>
    <w:rsid w:val="00A057F2"/>
    <w:rsid w:val="00A05FCC"/>
    <w:rsid w:val="00A0632C"/>
    <w:rsid w:val="00A065C3"/>
    <w:rsid w:val="00A06841"/>
    <w:rsid w:val="00A07C18"/>
    <w:rsid w:val="00A07D43"/>
    <w:rsid w:val="00A07EEF"/>
    <w:rsid w:val="00A10C1A"/>
    <w:rsid w:val="00A10F82"/>
    <w:rsid w:val="00A11F3A"/>
    <w:rsid w:val="00A12823"/>
    <w:rsid w:val="00A12AA3"/>
    <w:rsid w:val="00A1314B"/>
    <w:rsid w:val="00A13960"/>
    <w:rsid w:val="00A14671"/>
    <w:rsid w:val="00A14822"/>
    <w:rsid w:val="00A15894"/>
    <w:rsid w:val="00A15CFE"/>
    <w:rsid w:val="00A160BE"/>
    <w:rsid w:val="00A16AB2"/>
    <w:rsid w:val="00A16B9A"/>
    <w:rsid w:val="00A16EF3"/>
    <w:rsid w:val="00A17068"/>
    <w:rsid w:val="00A174DE"/>
    <w:rsid w:val="00A17B7A"/>
    <w:rsid w:val="00A17BAA"/>
    <w:rsid w:val="00A21088"/>
    <w:rsid w:val="00A21966"/>
    <w:rsid w:val="00A21E9E"/>
    <w:rsid w:val="00A2241A"/>
    <w:rsid w:val="00A22552"/>
    <w:rsid w:val="00A22674"/>
    <w:rsid w:val="00A22A61"/>
    <w:rsid w:val="00A22B9B"/>
    <w:rsid w:val="00A22EE8"/>
    <w:rsid w:val="00A22EFA"/>
    <w:rsid w:val="00A23281"/>
    <w:rsid w:val="00A23818"/>
    <w:rsid w:val="00A238D6"/>
    <w:rsid w:val="00A24839"/>
    <w:rsid w:val="00A24BE7"/>
    <w:rsid w:val="00A258ED"/>
    <w:rsid w:val="00A2646C"/>
    <w:rsid w:val="00A267A3"/>
    <w:rsid w:val="00A26A95"/>
    <w:rsid w:val="00A27BF6"/>
    <w:rsid w:val="00A27E2F"/>
    <w:rsid w:val="00A27FCF"/>
    <w:rsid w:val="00A30196"/>
    <w:rsid w:val="00A30570"/>
    <w:rsid w:val="00A30724"/>
    <w:rsid w:val="00A309AB"/>
    <w:rsid w:val="00A30CFC"/>
    <w:rsid w:val="00A319E6"/>
    <w:rsid w:val="00A31B41"/>
    <w:rsid w:val="00A31F9E"/>
    <w:rsid w:val="00A32371"/>
    <w:rsid w:val="00A32787"/>
    <w:rsid w:val="00A32D89"/>
    <w:rsid w:val="00A33881"/>
    <w:rsid w:val="00A33E8F"/>
    <w:rsid w:val="00A342BA"/>
    <w:rsid w:val="00A34F23"/>
    <w:rsid w:val="00A3510C"/>
    <w:rsid w:val="00A35313"/>
    <w:rsid w:val="00A35E1A"/>
    <w:rsid w:val="00A3613F"/>
    <w:rsid w:val="00A36B94"/>
    <w:rsid w:val="00A37AFC"/>
    <w:rsid w:val="00A37BA7"/>
    <w:rsid w:val="00A37D63"/>
    <w:rsid w:val="00A37EEA"/>
    <w:rsid w:val="00A37F2E"/>
    <w:rsid w:val="00A402B5"/>
    <w:rsid w:val="00A40A7B"/>
    <w:rsid w:val="00A41111"/>
    <w:rsid w:val="00A41505"/>
    <w:rsid w:val="00A416E6"/>
    <w:rsid w:val="00A41885"/>
    <w:rsid w:val="00A41A2F"/>
    <w:rsid w:val="00A42428"/>
    <w:rsid w:val="00A4247F"/>
    <w:rsid w:val="00A42BC4"/>
    <w:rsid w:val="00A4375E"/>
    <w:rsid w:val="00A43AE1"/>
    <w:rsid w:val="00A4427E"/>
    <w:rsid w:val="00A453B3"/>
    <w:rsid w:val="00A4551D"/>
    <w:rsid w:val="00A456DC"/>
    <w:rsid w:val="00A46F81"/>
    <w:rsid w:val="00A47534"/>
    <w:rsid w:val="00A47538"/>
    <w:rsid w:val="00A47EA5"/>
    <w:rsid w:val="00A501AA"/>
    <w:rsid w:val="00A5063F"/>
    <w:rsid w:val="00A512F1"/>
    <w:rsid w:val="00A51756"/>
    <w:rsid w:val="00A52004"/>
    <w:rsid w:val="00A52298"/>
    <w:rsid w:val="00A5331E"/>
    <w:rsid w:val="00A53527"/>
    <w:rsid w:val="00A53B74"/>
    <w:rsid w:val="00A541E3"/>
    <w:rsid w:val="00A5460C"/>
    <w:rsid w:val="00A546E5"/>
    <w:rsid w:val="00A5494E"/>
    <w:rsid w:val="00A54C5E"/>
    <w:rsid w:val="00A5557C"/>
    <w:rsid w:val="00A55923"/>
    <w:rsid w:val="00A55AA7"/>
    <w:rsid w:val="00A56773"/>
    <w:rsid w:val="00A56B96"/>
    <w:rsid w:val="00A56BBB"/>
    <w:rsid w:val="00A575DD"/>
    <w:rsid w:val="00A57A5A"/>
    <w:rsid w:val="00A609EA"/>
    <w:rsid w:val="00A60AAB"/>
    <w:rsid w:val="00A6137B"/>
    <w:rsid w:val="00A614ED"/>
    <w:rsid w:val="00A616DC"/>
    <w:rsid w:val="00A61822"/>
    <w:rsid w:val="00A61A68"/>
    <w:rsid w:val="00A61C22"/>
    <w:rsid w:val="00A620FA"/>
    <w:rsid w:val="00A623C6"/>
    <w:rsid w:val="00A6266F"/>
    <w:rsid w:val="00A62920"/>
    <w:rsid w:val="00A62F19"/>
    <w:rsid w:val="00A631BC"/>
    <w:rsid w:val="00A634C1"/>
    <w:rsid w:val="00A639B6"/>
    <w:rsid w:val="00A63A1B"/>
    <w:rsid w:val="00A63A36"/>
    <w:rsid w:val="00A646BB"/>
    <w:rsid w:val="00A6497B"/>
    <w:rsid w:val="00A64C3D"/>
    <w:rsid w:val="00A65D03"/>
    <w:rsid w:val="00A66FF5"/>
    <w:rsid w:val="00A67601"/>
    <w:rsid w:val="00A67AD4"/>
    <w:rsid w:val="00A67D04"/>
    <w:rsid w:val="00A67EB0"/>
    <w:rsid w:val="00A67FE6"/>
    <w:rsid w:val="00A70890"/>
    <w:rsid w:val="00A70C91"/>
    <w:rsid w:val="00A7102C"/>
    <w:rsid w:val="00A7118A"/>
    <w:rsid w:val="00A711F4"/>
    <w:rsid w:val="00A717CE"/>
    <w:rsid w:val="00A71897"/>
    <w:rsid w:val="00A71B12"/>
    <w:rsid w:val="00A71BDA"/>
    <w:rsid w:val="00A71CCF"/>
    <w:rsid w:val="00A71D13"/>
    <w:rsid w:val="00A720BA"/>
    <w:rsid w:val="00A7276E"/>
    <w:rsid w:val="00A727B3"/>
    <w:rsid w:val="00A73B43"/>
    <w:rsid w:val="00A7452D"/>
    <w:rsid w:val="00A74B9A"/>
    <w:rsid w:val="00A74C73"/>
    <w:rsid w:val="00A74F1D"/>
    <w:rsid w:val="00A755D3"/>
    <w:rsid w:val="00A75773"/>
    <w:rsid w:val="00A75D3B"/>
    <w:rsid w:val="00A76719"/>
    <w:rsid w:val="00A7687E"/>
    <w:rsid w:val="00A769C2"/>
    <w:rsid w:val="00A77AB3"/>
    <w:rsid w:val="00A77C99"/>
    <w:rsid w:val="00A77F23"/>
    <w:rsid w:val="00A8034B"/>
    <w:rsid w:val="00A80ECB"/>
    <w:rsid w:val="00A816EB"/>
    <w:rsid w:val="00A81A94"/>
    <w:rsid w:val="00A81F81"/>
    <w:rsid w:val="00A82153"/>
    <w:rsid w:val="00A82274"/>
    <w:rsid w:val="00A82DA9"/>
    <w:rsid w:val="00A830BA"/>
    <w:rsid w:val="00A83EDF"/>
    <w:rsid w:val="00A840A7"/>
    <w:rsid w:val="00A844C6"/>
    <w:rsid w:val="00A8459B"/>
    <w:rsid w:val="00A84A7E"/>
    <w:rsid w:val="00A84CCA"/>
    <w:rsid w:val="00A85204"/>
    <w:rsid w:val="00A854EF"/>
    <w:rsid w:val="00A85D2C"/>
    <w:rsid w:val="00A85DEB"/>
    <w:rsid w:val="00A8660B"/>
    <w:rsid w:val="00A86B0D"/>
    <w:rsid w:val="00A86B31"/>
    <w:rsid w:val="00A86C4D"/>
    <w:rsid w:val="00A86E43"/>
    <w:rsid w:val="00A86F7B"/>
    <w:rsid w:val="00A87632"/>
    <w:rsid w:val="00A8786D"/>
    <w:rsid w:val="00A87BC4"/>
    <w:rsid w:val="00A90766"/>
    <w:rsid w:val="00A90931"/>
    <w:rsid w:val="00A909E4"/>
    <w:rsid w:val="00A911E3"/>
    <w:rsid w:val="00A91301"/>
    <w:rsid w:val="00A914BB"/>
    <w:rsid w:val="00A91819"/>
    <w:rsid w:val="00A91B33"/>
    <w:rsid w:val="00A92260"/>
    <w:rsid w:val="00A92301"/>
    <w:rsid w:val="00A928FA"/>
    <w:rsid w:val="00A92988"/>
    <w:rsid w:val="00A92B27"/>
    <w:rsid w:val="00A92BCA"/>
    <w:rsid w:val="00A931DB"/>
    <w:rsid w:val="00A934A3"/>
    <w:rsid w:val="00A93874"/>
    <w:rsid w:val="00A93E5E"/>
    <w:rsid w:val="00A93FBC"/>
    <w:rsid w:val="00A9412E"/>
    <w:rsid w:val="00A94270"/>
    <w:rsid w:val="00A94339"/>
    <w:rsid w:val="00A949D6"/>
    <w:rsid w:val="00A94D9A"/>
    <w:rsid w:val="00A94E74"/>
    <w:rsid w:val="00A96DD5"/>
    <w:rsid w:val="00A9702C"/>
    <w:rsid w:val="00A978F8"/>
    <w:rsid w:val="00A97B3B"/>
    <w:rsid w:val="00A97F09"/>
    <w:rsid w:val="00AA0292"/>
    <w:rsid w:val="00AA030D"/>
    <w:rsid w:val="00AA0491"/>
    <w:rsid w:val="00AA08E2"/>
    <w:rsid w:val="00AA0BF6"/>
    <w:rsid w:val="00AA0E7A"/>
    <w:rsid w:val="00AA11FB"/>
    <w:rsid w:val="00AA1A89"/>
    <w:rsid w:val="00AA1D9E"/>
    <w:rsid w:val="00AA1F3E"/>
    <w:rsid w:val="00AA1F5E"/>
    <w:rsid w:val="00AA1F95"/>
    <w:rsid w:val="00AA21A1"/>
    <w:rsid w:val="00AA23D0"/>
    <w:rsid w:val="00AA3BB4"/>
    <w:rsid w:val="00AA41BA"/>
    <w:rsid w:val="00AA445A"/>
    <w:rsid w:val="00AA492C"/>
    <w:rsid w:val="00AA4A75"/>
    <w:rsid w:val="00AA4B6B"/>
    <w:rsid w:val="00AA54DF"/>
    <w:rsid w:val="00AA66DC"/>
    <w:rsid w:val="00AA66E0"/>
    <w:rsid w:val="00AA69BE"/>
    <w:rsid w:val="00AA6CA7"/>
    <w:rsid w:val="00AA7375"/>
    <w:rsid w:val="00AA74E3"/>
    <w:rsid w:val="00AA767F"/>
    <w:rsid w:val="00AA7969"/>
    <w:rsid w:val="00AA7E07"/>
    <w:rsid w:val="00AB00C7"/>
    <w:rsid w:val="00AB1419"/>
    <w:rsid w:val="00AB2745"/>
    <w:rsid w:val="00AB2B76"/>
    <w:rsid w:val="00AB2DC4"/>
    <w:rsid w:val="00AB2F46"/>
    <w:rsid w:val="00AB3615"/>
    <w:rsid w:val="00AB3E63"/>
    <w:rsid w:val="00AB4240"/>
    <w:rsid w:val="00AB4512"/>
    <w:rsid w:val="00AB48C7"/>
    <w:rsid w:val="00AB4A18"/>
    <w:rsid w:val="00AB5127"/>
    <w:rsid w:val="00AB5411"/>
    <w:rsid w:val="00AB5E57"/>
    <w:rsid w:val="00AB5F94"/>
    <w:rsid w:val="00AB633A"/>
    <w:rsid w:val="00AB69AD"/>
    <w:rsid w:val="00AB6BA7"/>
    <w:rsid w:val="00AB6F9F"/>
    <w:rsid w:val="00AB7DC6"/>
    <w:rsid w:val="00AC0040"/>
    <w:rsid w:val="00AC03B8"/>
    <w:rsid w:val="00AC03E1"/>
    <w:rsid w:val="00AC0739"/>
    <w:rsid w:val="00AC0820"/>
    <w:rsid w:val="00AC1365"/>
    <w:rsid w:val="00AC1C82"/>
    <w:rsid w:val="00AC1F5E"/>
    <w:rsid w:val="00AC2169"/>
    <w:rsid w:val="00AC2822"/>
    <w:rsid w:val="00AC2AA3"/>
    <w:rsid w:val="00AC2B1E"/>
    <w:rsid w:val="00AC346F"/>
    <w:rsid w:val="00AC3AF9"/>
    <w:rsid w:val="00AC3B00"/>
    <w:rsid w:val="00AC3E4D"/>
    <w:rsid w:val="00AC432C"/>
    <w:rsid w:val="00AC43AF"/>
    <w:rsid w:val="00AC4564"/>
    <w:rsid w:val="00AC4B7E"/>
    <w:rsid w:val="00AC5056"/>
    <w:rsid w:val="00AC5216"/>
    <w:rsid w:val="00AC68D2"/>
    <w:rsid w:val="00AC695C"/>
    <w:rsid w:val="00AC6CD4"/>
    <w:rsid w:val="00AC7044"/>
    <w:rsid w:val="00AC7475"/>
    <w:rsid w:val="00AD015B"/>
    <w:rsid w:val="00AD04AB"/>
    <w:rsid w:val="00AD07C0"/>
    <w:rsid w:val="00AD082E"/>
    <w:rsid w:val="00AD09F6"/>
    <w:rsid w:val="00AD2141"/>
    <w:rsid w:val="00AD22C3"/>
    <w:rsid w:val="00AD23DA"/>
    <w:rsid w:val="00AD3EEF"/>
    <w:rsid w:val="00AD49C2"/>
    <w:rsid w:val="00AD5299"/>
    <w:rsid w:val="00AD5681"/>
    <w:rsid w:val="00AD5B86"/>
    <w:rsid w:val="00AD6683"/>
    <w:rsid w:val="00AD6939"/>
    <w:rsid w:val="00AD70C2"/>
    <w:rsid w:val="00AD7335"/>
    <w:rsid w:val="00AD76F9"/>
    <w:rsid w:val="00AD7874"/>
    <w:rsid w:val="00AE01F7"/>
    <w:rsid w:val="00AE0265"/>
    <w:rsid w:val="00AE07FD"/>
    <w:rsid w:val="00AE0DD7"/>
    <w:rsid w:val="00AE0E8D"/>
    <w:rsid w:val="00AE12CB"/>
    <w:rsid w:val="00AE16EF"/>
    <w:rsid w:val="00AE19B6"/>
    <w:rsid w:val="00AE1A07"/>
    <w:rsid w:val="00AE20A9"/>
    <w:rsid w:val="00AE290C"/>
    <w:rsid w:val="00AE2E24"/>
    <w:rsid w:val="00AE3AA2"/>
    <w:rsid w:val="00AE431C"/>
    <w:rsid w:val="00AE4335"/>
    <w:rsid w:val="00AE481C"/>
    <w:rsid w:val="00AE5D46"/>
    <w:rsid w:val="00AE5DD4"/>
    <w:rsid w:val="00AE5DF8"/>
    <w:rsid w:val="00AE7729"/>
    <w:rsid w:val="00AF1701"/>
    <w:rsid w:val="00AF19DE"/>
    <w:rsid w:val="00AF1A67"/>
    <w:rsid w:val="00AF1DA6"/>
    <w:rsid w:val="00AF2509"/>
    <w:rsid w:val="00AF2C0E"/>
    <w:rsid w:val="00AF6349"/>
    <w:rsid w:val="00AF743E"/>
    <w:rsid w:val="00B0034C"/>
    <w:rsid w:val="00B0057C"/>
    <w:rsid w:val="00B005EB"/>
    <w:rsid w:val="00B009E3"/>
    <w:rsid w:val="00B01652"/>
    <w:rsid w:val="00B01AE1"/>
    <w:rsid w:val="00B01C95"/>
    <w:rsid w:val="00B01EA8"/>
    <w:rsid w:val="00B0200A"/>
    <w:rsid w:val="00B023E3"/>
    <w:rsid w:val="00B024C3"/>
    <w:rsid w:val="00B027C2"/>
    <w:rsid w:val="00B02F57"/>
    <w:rsid w:val="00B031FE"/>
    <w:rsid w:val="00B03808"/>
    <w:rsid w:val="00B03AF7"/>
    <w:rsid w:val="00B040A5"/>
    <w:rsid w:val="00B048D4"/>
    <w:rsid w:val="00B052CE"/>
    <w:rsid w:val="00B07A98"/>
    <w:rsid w:val="00B07FA8"/>
    <w:rsid w:val="00B10310"/>
    <w:rsid w:val="00B10CE2"/>
    <w:rsid w:val="00B10D20"/>
    <w:rsid w:val="00B10EA8"/>
    <w:rsid w:val="00B1118C"/>
    <w:rsid w:val="00B115CB"/>
    <w:rsid w:val="00B11A91"/>
    <w:rsid w:val="00B12211"/>
    <w:rsid w:val="00B12555"/>
    <w:rsid w:val="00B12CD8"/>
    <w:rsid w:val="00B13BFC"/>
    <w:rsid w:val="00B13E4A"/>
    <w:rsid w:val="00B1500D"/>
    <w:rsid w:val="00B15A9E"/>
    <w:rsid w:val="00B15E46"/>
    <w:rsid w:val="00B15F0C"/>
    <w:rsid w:val="00B15FD2"/>
    <w:rsid w:val="00B163A4"/>
    <w:rsid w:val="00B16579"/>
    <w:rsid w:val="00B167B3"/>
    <w:rsid w:val="00B16893"/>
    <w:rsid w:val="00B168E6"/>
    <w:rsid w:val="00B16997"/>
    <w:rsid w:val="00B16C20"/>
    <w:rsid w:val="00B16F66"/>
    <w:rsid w:val="00B1714F"/>
    <w:rsid w:val="00B1739D"/>
    <w:rsid w:val="00B177A8"/>
    <w:rsid w:val="00B17A54"/>
    <w:rsid w:val="00B17A8B"/>
    <w:rsid w:val="00B17F93"/>
    <w:rsid w:val="00B20001"/>
    <w:rsid w:val="00B20287"/>
    <w:rsid w:val="00B20AEB"/>
    <w:rsid w:val="00B20E42"/>
    <w:rsid w:val="00B211BD"/>
    <w:rsid w:val="00B21C88"/>
    <w:rsid w:val="00B2229D"/>
    <w:rsid w:val="00B22BC6"/>
    <w:rsid w:val="00B23327"/>
    <w:rsid w:val="00B23473"/>
    <w:rsid w:val="00B23ADB"/>
    <w:rsid w:val="00B23C38"/>
    <w:rsid w:val="00B23EF5"/>
    <w:rsid w:val="00B241AC"/>
    <w:rsid w:val="00B257E4"/>
    <w:rsid w:val="00B25EEA"/>
    <w:rsid w:val="00B26345"/>
    <w:rsid w:val="00B2643A"/>
    <w:rsid w:val="00B264B9"/>
    <w:rsid w:val="00B26504"/>
    <w:rsid w:val="00B26BC9"/>
    <w:rsid w:val="00B26FDF"/>
    <w:rsid w:val="00B271B5"/>
    <w:rsid w:val="00B3025D"/>
    <w:rsid w:val="00B302D9"/>
    <w:rsid w:val="00B3047E"/>
    <w:rsid w:val="00B30713"/>
    <w:rsid w:val="00B3185C"/>
    <w:rsid w:val="00B31A82"/>
    <w:rsid w:val="00B3229F"/>
    <w:rsid w:val="00B32DA8"/>
    <w:rsid w:val="00B33193"/>
    <w:rsid w:val="00B33DD4"/>
    <w:rsid w:val="00B343A8"/>
    <w:rsid w:val="00B3457C"/>
    <w:rsid w:val="00B35570"/>
    <w:rsid w:val="00B363A2"/>
    <w:rsid w:val="00B366DE"/>
    <w:rsid w:val="00B371C4"/>
    <w:rsid w:val="00B3740F"/>
    <w:rsid w:val="00B379F5"/>
    <w:rsid w:val="00B37F56"/>
    <w:rsid w:val="00B400EC"/>
    <w:rsid w:val="00B401A7"/>
    <w:rsid w:val="00B401CB"/>
    <w:rsid w:val="00B40C4F"/>
    <w:rsid w:val="00B40E49"/>
    <w:rsid w:val="00B40E7B"/>
    <w:rsid w:val="00B40FC7"/>
    <w:rsid w:val="00B41211"/>
    <w:rsid w:val="00B41562"/>
    <w:rsid w:val="00B41BE9"/>
    <w:rsid w:val="00B4217C"/>
    <w:rsid w:val="00B421E1"/>
    <w:rsid w:val="00B42946"/>
    <w:rsid w:val="00B42B33"/>
    <w:rsid w:val="00B43392"/>
    <w:rsid w:val="00B43558"/>
    <w:rsid w:val="00B44A91"/>
    <w:rsid w:val="00B44E54"/>
    <w:rsid w:val="00B45662"/>
    <w:rsid w:val="00B45A31"/>
    <w:rsid w:val="00B45B54"/>
    <w:rsid w:val="00B45DEF"/>
    <w:rsid w:val="00B45DFA"/>
    <w:rsid w:val="00B46186"/>
    <w:rsid w:val="00B465A4"/>
    <w:rsid w:val="00B46828"/>
    <w:rsid w:val="00B46DAF"/>
    <w:rsid w:val="00B474F9"/>
    <w:rsid w:val="00B47A99"/>
    <w:rsid w:val="00B50CFC"/>
    <w:rsid w:val="00B5119D"/>
    <w:rsid w:val="00B51631"/>
    <w:rsid w:val="00B51AF9"/>
    <w:rsid w:val="00B51BDD"/>
    <w:rsid w:val="00B51C87"/>
    <w:rsid w:val="00B52788"/>
    <w:rsid w:val="00B52BFD"/>
    <w:rsid w:val="00B52D07"/>
    <w:rsid w:val="00B52F59"/>
    <w:rsid w:val="00B538F1"/>
    <w:rsid w:val="00B53CC1"/>
    <w:rsid w:val="00B5401A"/>
    <w:rsid w:val="00B543E4"/>
    <w:rsid w:val="00B54813"/>
    <w:rsid w:val="00B5489B"/>
    <w:rsid w:val="00B5499A"/>
    <w:rsid w:val="00B54E0A"/>
    <w:rsid w:val="00B5503B"/>
    <w:rsid w:val="00B5504A"/>
    <w:rsid w:val="00B55086"/>
    <w:rsid w:val="00B558DA"/>
    <w:rsid w:val="00B55907"/>
    <w:rsid w:val="00B55B73"/>
    <w:rsid w:val="00B5631A"/>
    <w:rsid w:val="00B5708F"/>
    <w:rsid w:val="00B5765A"/>
    <w:rsid w:val="00B579CB"/>
    <w:rsid w:val="00B57A1A"/>
    <w:rsid w:val="00B57B44"/>
    <w:rsid w:val="00B60B83"/>
    <w:rsid w:val="00B611B7"/>
    <w:rsid w:val="00B615D7"/>
    <w:rsid w:val="00B621F6"/>
    <w:rsid w:val="00B63294"/>
    <w:rsid w:val="00B634D2"/>
    <w:rsid w:val="00B636D5"/>
    <w:rsid w:val="00B63CE1"/>
    <w:rsid w:val="00B64460"/>
    <w:rsid w:val="00B64B82"/>
    <w:rsid w:val="00B64E53"/>
    <w:rsid w:val="00B66113"/>
    <w:rsid w:val="00B66545"/>
    <w:rsid w:val="00B6673E"/>
    <w:rsid w:val="00B66AA1"/>
    <w:rsid w:val="00B66B4E"/>
    <w:rsid w:val="00B66DCA"/>
    <w:rsid w:val="00B67525"/>
    <w:rsid w:val="00B67877"/>
    <w:rsid w:val="00B6793A"/>
    <w:rsid w:val="00B67A99"/>
    <w:rsid w:val="00B67C70"/>
    <w:rsid w:val="00B705E8"/>
    <w:rsid w:val="00B708E1"/>
    <w:rsid w:val="00B70C18"/>
    <w:rsid w:val="00B70CF0"/>
    <w:rsid w:val="00B70FFD"/>
    <w:rsid w:val="00B71045"/>
    <w:rsid w:val="00B715FC"/>
    <w:rsid w:val="00B721F0"/>
    <w:rsid w:val="00B726A3"/>
    <w:rsid w:val="00B72812"/>
    <w:rsid w:val="00B72E84"/>
    <w:rsid w:val="00B733F5"/>
    <w:rsid w:val="00B737AF"/>
    <w:rsid w:val="00B73A57"/>
    <w:rsid w:val="00B73BF8"/>
    <w:rsid w:val="00B74263"/>
    <w:rsid w:val="00B74791"/>
    <w:rsid w:val="00B748D6"/>
    <w:rsid w:val="00B751A7"/>
    <w:rsid w:val="00B75665"/>
    <w:rsid w:val="00B756CC"/>
    <w:rsid w:val="00B7587D"/>
    <w:rsid w:val="00B75FAA"/>
    <w:rsid w:val="00B7600D"/>
    <w:rsid w:val="00B760A0"/>
    <w:rsid w:val="00B76913"/>
    <w:rsid w:val="00B76F9A"/>
    <w:rsid w:val="00B802D7"/>
    <w:rsid w:val="00B80345"/>
    <w:rsid w:val="00B8073D"/>
    <w:rsid w:val="00B8075F"/>
    <w:rsid w:val="00B80867"/>
    <w:rsid w:val="00B81042"/>
    <w:rsid w:val="00B815B2"/>
    <w:rsid w:val="00B816DA"/>
    <w:rsid w:val="00B81743"/>
    <w:rsid w:val="00B819D2"/>
    <w:rsid w:val="00B81DF7"/>
    <w:rsid w:val="00B8215F"/>
    <w:rsid w:val="00B82315"/>
    <w:rsid w:val="00B8234B"/>
    <w:rsid w:val="00B823C5"/>
    <w:rsid w:val="00B82443"/>
    <w:rsid w:val="00B82643"/>
    <w:rsid w:val="00B82758"/>
    <w:rsid w:val="00B8360C"/>
    <w:rsid w:val="00B83A2C"/>
    <w:rsid w:val="00B8473E"/>
    <w:rsid w:val="00B85129"/>
    <w:rsid w:val="00B855CB"/>
    <w:rsid w:val="00B8616D"/>
    <w:rsid w:val="00B863CE"/>
    <w:rsid w:val="00B86855"/>
    <w:rsid w:val="00B86CE7"/>
    <w:rsid w:val="00B86F8C"/>
    <w:rsid w:val="00B87F66"/>
    <w:rsid w:val="00B9003C"/>
    <w:rsid w:val="00B903E4"/>
    <w:rsid w:val="00B90D10"/>
    <w:rsid w:val="00B91216"/>
    <w:rsid w:val="00B9161E"/>
    <w:rsid w:val="00B91864"/>
    <w:rsid w:val="00B91932"/>
    <w:rsid w:val="00B91AEB"/>
    <w:rsid w:val="00B91B2A"/>
    <w:rsid w:val="00B91E5D"/>
    <w:rsid w:val="00B92012"/>
    <w:rsid w:val="00B93729"/>
    <w:rsid w:val="00B93C5C"/>
    <w:rsid w:val="00B93D1A"/>
    <w:rsid w:val="00B93F74"/>
    <w:rsid w:val="00B94353"/>
    <w:rsid w:val="00B94496"/>
    <w:rsid w:val="00B9472E"/>
    <w:rsid w:val="00B9574B"/>
    <w:rsid w:val="00B95DE0"/>
    <w:rsid w:val="00B96043"/>
    <w:rsid w:val="00B96156"/>
    <w:rsid w:val="00B9638D"/>
    <w:rsid w:val="00B974F9"/>
    <w:rsid w:val="00B97535"/>
    <w:rsid w:val="00B97FE5"/>
    <w:rsid w:val="00BA01E7"/>
    <w:rsid w:val="00BA03AB"/>
    <w:rsid w:val="00BA0AB7"/>
    <w:rsid w:val="00BA0F60"/>
    <w:rsid w:val="00BA16C0"/>
    <w:rsid w:val="00BA174A"/>
    <w:rsid w:val="00BA2191"/>
    <w:rsid w:val="00BA2884"/>
    <w:rsid w:val="00BA2C23"/>
    <w:rsid w:val="00BA2E96"/>
    <w:rsid w:val="00BA3676"/>
    <w:rsid w:val="00BA3D29"/>
    <w:rsid w:val="00BA3D5D"/>
    <w:rsid w:val="00BA4187"/>
    <w:rsid w:val="00BA42E1"/>
    <w:rsid w:val="00BA4678"/>
    <w:rsid w:val="00BA492B"/>
    <w:rsid w:val="00BA5CDF"/>
    <w:rsid w:val="00BA5D64"/>
    <w:rsid w:val="00BA5DF8"/>
    <w:rsid w:val="00BA5E11"/>
    <w:rsid w:val="00BA6638"/>
    <w:rsid w:val="00BA6A19"/>
    <w:rsid w:val="00BA6A9E"/>
    <w:rsid w:val="00BA6AF1"/>
    <w:rsid w:val="00BA7528"/>
    <w:rsid w:val="00BA7D53"/>
    <w:rsid w:val="00BB01D4"/>
    <w:rsid w:val="00BB01DA"/>
    <w:rsid w:val="00BB06D0"/>
    <w:rsid w:val="00BB10A0"/>
    <w:rsid w:val="00BB16FA"/>
    <w:rsid w:val="00BB1877"/>
    <w:rsid w:val="00BB1B2D"/>
    <w:rsid w:val="00BB209F"/>
    <w:rsid w:val="00BB2340"/>
    <w:rsid w:val="00BB27A8"/>
    <w:rsid w:val="00BB27A9"/>
    <w:rsid w:val="00BB2943"/>
    <w:rsid w:val="00BB2A29"/>
    <w:rsid w:val="00BB2C42"/>
    <w:rsid w:val="00BB2E16"/>
    <w:rsid w:val="00BB35E0"/>
    <w:rsid w:val="00BB3D30"/>
    <w:rsid w:val="00BB3E70"/>
    <w:rsid w:val="00BB3FED"/>
    <w:rsid w:val="00BB4D09"/>
    <w:rsid w:val="00BB5026"/>
    <w:rsid w:val="00BB5360"/>
    <w:rsid w:val="00BB601A"/>
    <w:rsid w:val="00BB618B"/>
    <w:rsid w:val="00BB691F"/>
    <w:rsid w:val="00BB69BB"/>
    <w:rsid w:val="00BB6DB3"/>
    <w:rsid w:val="00BB6DF4"/>
    <w:rsid w:val="00BB732C"/>
    <w:rsid w:val="00BB7490"/>
    <w:rsid w:val="00BC0015"/>
    <w:rsid w:val="00BC0C26"/>
    <w:rsid w:val="00BC11EA"/>
    <w:rsid w:val="00BC12EC"/>
    <w:rsid w:val="00BC1556"/>
    <w:rsid w:val="00BC1569"/>
    <w:rsid w:val="00BC15F5"/>
    <w:rsid w:val="00BC1FA0"/>
    <w:rsid w:val="00BC256E"/>
    <w:rsid w:val="00BC2673"/>
    <w:rsid w:val="00BC2974"/>
    <w:rsid w:val="00BC3341"/>
    <w:rsid w:val="00BC37F9"/>
    <w:rsid w:val="00BC39DA"/>
    <w:rsid w:val="00BC406B"/>
    <w:rsid w:val="00BC47D7"/>
    <w:rsid w:val="00BC4CA5"/>
    <w:rsid w:val="00BC4F7F"/>
    <w:rsid w:val="00BC51C2"/>
    <w:rsid w:val="00BC53A3"/>
    <w:rsid w:val="00BC5462"/>
    <w:rsid w:val="00BC563B"/>
    <w:rsid w:val="00BC5721"/>
    <w:rsid w:val="00BC5FDF"/>
    <w:rsid w:val="00BC675D"/>
    <w:rsid w:val="00BC780F"/>
    <w:rsid w:val="00BC7943"/>
    <w:rsid w:val="00BC7E04"/>
    <w:rsid w:val="00BD03AE"/>
    <w:rsid w:val="00BD09F3"/>
    <w:rsid w:val="00BD0C29"/>
    <w:rsid w:val="00BD1041"/>
    <w:rsid w:val="00BD17D7"/>
    <w:rsid w:val="00BD21DD"/>
    <w:rsid w:val="00BD2462"/>
    <w:rsid w:val="00BD2610"/>
    <w:rsid w:val="00BD311D"/>
    <w:rsid w:val="00BD34ED"/>
    <w:rsid w:val="00BD358B"/>
    <w:rsid w:val="00BD385B"/>
    <w:rsid w:val="00BD39C4"/>
    <w:rsid w:val="00BD444D"/>
    <w:rsid w:val="00BD444F"/>
    <w:rsid w:val="00BD4652"/>
    <w:rsid w:val="00BD466D"/>
    <w:rsid w:val="00BD47AB"/>
    <w:rsid w:val="00BD4B20"/>
    <w:rsid w:val="00BD4D4F"/>
    <w:rsid w:val="00BD5285"/>
    <w:rsid w:val="00BD5828"/>
    <w:rsid w:val="00BD594B"/>
    <w:rsid w:val="00BD628C"/>
    <w:rsid w:val="00BD6A74"/>
    <w:rsid w:val="00BD6F2D"/>
    <w:rsid w:val="00BD74CF"/>
    <w:rsid w:val="00BD75CD"/>
    <w:rsid w:val="00BD7A46"/>
    <w:rsid w:val="00BE071D"/>
    <w:rsid w:val="00BE0AEC"/>
    <w:rsid w:val="00BE0C14"/>
    <w:rsid w:val="00BE2234"/>
    <w:rsid w:val="00BE3012"/>
    <w:rsid w:val="00BE3132"/>
    <w:rsid w:val="00BE328B"/>
    <w:rsid w:val="00BE4560"/>
    <w:rsid w:val="00BE48EB"/>
    <w:rsid w:val="00BE4ED3"/>
    <w:rsid w:val="00BE5A79"/>
    <w:rsid w:val="00BE5F01"/>
    <w:rsid w:val="00BE611A"/>
    <w:rsid w:val="00BE6769"/>
    <w:rsid w:val="00BE7057"/>
    <w:rsid w:val="00BE7200"/>
    <w:rsid w:val="00BE7387"/>
    <w:rsid w:val="00BE7518"/>
    <w:rsid w:val="00BE76D9"/>
    <w:rsid w:val="00BE7C96"/>
    <w:rsid w:val="00BF06AE"/>
    <w:rsid w:val="00BF06C9"/>
    <w:rsid w:val="00BF0A7A"/>
    <w:rsid w:val="00BF0E75"/>
    <w:rsid w:val="00BF1FC7"/>
    <w:rsid w:val="00BF1FC9"/>
    <w:rsid w:val="00BF223A"/>
    <w:rsid w:val="00BF23EF"/>
    <w:rsid w:val="00BF24FF"/>
    <w:rsid w:val="00BF25C9"/>
    <w:rsid w:val="00BF297E"/>
    <w:rsid w:val="00BF316A"/>
    <w:rsid w:val="00BF316E"/>
    <w:rsid w:val="00BF39C3"/>
    <w:rsid w:val="00BF3EF7"/>
    <w:rsid w:val="00BF5A15"/>
    <w:rsid w:val="00BF6232"/>
    <w:rsid w:val="00BF6597"/>
    <w:rsid w:val="00BF7323"/>
    <w:rsid w:val="00BF79F7"/>
    <w:rsid w:val="00C00C8E"/>
    <w:rsid w:val="00C016B7"/>
    <w:rsid w:val="00C018A9"/>
    <w:rsid w:val="00C01EB5"/>
    <w:rsid w:val="00C02631"/>
    <w:rsid w:val="00C02C6F"/>
    <w:rsid w:val="00C03362"/>
    <w:rsid w:val="00C03ACF"/>
    <w:rsid w:val="00C03ADA"/>
    <w:rsid w:val="00C03B75"/>
    <w:rsid w:val="00C041F4"/>
    <w:rsid w:val="00C0497B"/>
    <w:rsid w:val="00C05812"/>
    <w:rsid w:val="00C0705A"/>
    <w:rsid w:val="00C074C4"/>
    <w:rsid w:val="00C07F5F"/>
    <w:rsid w:val="00C103B7"/>
    <w:rsid w:val="00C109B3"/>
    <w:rsid w:val="00C10CA2"/>
    <w:rsid w:val="00C115C5"/>
    <w:rsid w:val="00C11828"/>
    <w:rsid w:val="00C11F95"/>
    <w:rsid w:val="00C123BB"/>
    <w:rsid w:val="00C12721"/>
    <w:rsid w:val="00C1290D"/>
    <w:rsid w:val="00C12B9F"/>
    <w:rsid w:val="00C13093"/>
    <w:rsid w:val="00C136A4"/>
    <w:rsid w:val="00C13E24"/>
    <w:rsid w:val="00C13F77"/>
    <w:rsid w:val="00C1449D"/>
    <w:rsid w:val="00C144A8"/>
    <w:rsid w:val="00C1454E"/>
    <w:rsid w:val="00C14E35"/>
    <w:rsid w:val="00C15994"/>
    <w:rsid w:val="00C16308"/>
    <w:rsid w:val="00C16398"/>
    <w:rsid w:val="00C1651E"/>
    <w:rsid w:val="00C16B05"/>
    <w:rsid w:val="00C16C70"/>
    <w:rsid w:val="00C16D99"/>
    <w:rsid w:val="00C17055"/>
    <w:rsid w:val="00C1744F"/>
    <w:rsid w:val="00C17860"/>
    <w:rsid w:val="00C1794E"/>
    <w:rsid w:val="00C17B31"/>
    <w:rsid w:val="00C17DF4"/>
    <w:rsid w:val="00C20200"/>
    <w:rsid w:val="00C20220"/>
    <w:rsid w:val="00C204E9"/>
    <w:rsid w:val="00C2073B"/>
    <w:rsid w:val="00C20864"/>
    <w:rsid w:val="00C21291"/>
    <w:rsid w:val="00C2194C"/>
    <w:rsid w:val="00C21A4B"/>
    <w:rsid w:val="00C21D5F"/>
    <w:rsid w:val="00C230FA"/>
    <w:rsid w:val="00C23541"/>
    <w:rsid w:val="00C23A53"/>
    <w:rsid w:val="00C23ABF"/>
    <w:rsid w:val="00C23E11"/>
    <w:rsid w:val="00C23E5F"/>
    <w:rsid w:val="00C24739"/>
    <w:rsid w:val="00C248E4"/>
    <w:rsid w:val="00C24AB1"/>
    <w:rsid w:val="00C24C17"/>
    <w:rsid w:val="00C24C89"/>
    <w:rsid w:val="00C24CC3"/>
    <w:rsid w:val="00C253A0"/>
    <w:rsid w:val="00C25C83"/>
    <w:rsid w:val="00C25CF1"/>
    <w:rsid w:val="00C262A3"/>
    <w:rsid w:val="00C264DB"/>
    <w:rsid w:val="00C269C5"/>
    <w:rsid w:val="00C27536"/>
    <w:rsid w:val="00C27897"/>
    <w:rsid w:val="00C27B7E"/>
    <w:rsid w:val="00C30075"/>
    <w:rsid w:val="00C30F36"/>
    <w:rsid w:val="00C30F83"/>
    <w:rsid w:val="00C3181C"/>
    <w:rsid w:val="00C318CD"/>
    <w:rsid w:val="00C3237E"/>
    <w:rsid w:val="00C32629"/>
    <w:rsid w:val="00C32CB2"/>
    <w:rsid w:val="00C3371E"/>
    <w:rsid w:val="00C34A18"/>
    <w:rsid w:val="00C34A6B"/>
    <w:rsid w:val="00C34AC5"/>
    <w:rsid w:val="00C34B68"/>
    <w:rsid w:val="00C354D9"/>
    <w:rsid w:val="00C35755"/>
    <w:rsid w:val="00C35874"/>
    <w:rsid w:val="00C35D30"/>
    <w:rsid w:val="00C36141"/>
    <w:rsid w:val="00C36FCA"/>
    <w:rsid w:val="00C3752B"/>
    <w:rsid w:val="00C378A3"/>
    <w:rsid w:val="00C40339"/>
    <w:rsid w:val="00C40417"/>
    <w:rsid w:val="00C408B1"/>
    <w:rsid w:val="00C40EB9"/>
    <w:rsid w:val="00C41088"/>
    <w:rsid w:val="00C41B81"/>
    <w:rsid w:val="00C422D2"/>
    <w:rsid w:val="00C4231B"/>
    <w:rsid w:val="00C425B0"/>
    <w:rsid w:val="00C428BB"/>
    <w:rsid w:val="00C43089"/>
    <w:rsid w:val="00C433B0"/>
    <w:rsid w:val="00C438BA"/>
    <w:rsid w:val="00C43CF7"/>
    <w:rsid w:val="00C4462A"/>
    <w:rsid w:val="00C44946"/>
    <w:rsid w:val="00C44AEF"/>
    <w:rsid w:val="00C44C0A"/>
    <w:rsid w:val="00C45032"/>
    <w:rsid w:val="00C45C61"/>
    <w:rsid w:val="00C45ED0"/>
    <w:rsid w:val="00C465A8"/>
    <w:rsid w:val="00C46B56"/>
    <w:rsid w:val="00C46DE5"/>
    <w:rsid w:val="00C47337"/>
    <w:rsid w:val="00C506CD"/>
    <w:rsid w:val="00C50CF2"/>
    <w:rsid w:val="00C512BB"/>
    <w:rsid w:val="00C516C8"/>
    <w:rsid w:val="00C516CF"/>
    <w:rsid w:val="00C5183A"/>
    <w:rsid w:val="00C51CBB"/>
    <w:rsid w:val="00C522FC"/>
    <w:rsid w:val="00C529C8"/>
    <w:rsid w:val="00C538B8"/>
    <w:rsid w:val="00C53FED"/>
    <w:rsid w:val="00C55CCA"/>
    <w:rsid w:val="00C561BD"/>
    <w:rsid w:val="00C6004B"/>
    <w:rsid w:val="00C60A60"/>
    <w:rsid w:val="00C614C4"/>
    <w:rsid w:val="00C6171C"/>
    <w:rsid w:val="00C61AE0"/>
    <w:rsid w:val="00C62531"/>
    <w:rsid w:val="00C62693"/>
    <w:rsid w:val="00C62C90"/>
    <w:rsid w:val="00C62F0A"/>
    <w:rsid w:val="00C63068"/>
    <w:rsid w:val="00C6332D"/>
    <w:rsid w:val="00C63481"/>
    <w:rsid w:val="00C6365D"/>
    <w:rsid w:val="00C637E7"/>
    <w:rsid w:val="00C63C49"/>
    <w:rsid w:val="00C63CF2"/>
    <w:rsid w:val="00C63E05"/>
    <w:rsid w:val="00C649BE"/>
    <w:rsid w:val="00C64A99"/>
    <w:rsid w:val="00C6505D"/>
    <w:rsid w:val="00C65DA7"/>
    <w:rsid w:val="00C65F70"/>
    <w:rsid w:val="00C661E7"/>
    <w:rsid w:val="00C6698D"/>
    <w:rsid w:val="00C671ED"/>
    <w:rsid w:val="00C67734"/>
    <w:rsid w:val="00C67B13"/>
    <w:rsid w:val="00C67EB5"/>
    <w:rsid w:val="00C67EFF"/>
    <w:rsid w:val="00C70322"/>
    <w:rsid w:val="00C703A8"/>
    <w:rsid w:val="00C708A3"/>
    <w:rsid w:val="00C70E02"/>
    <w:rsid w:val="00C713F8"/>
    <w:rsid w:val="00C71A63"/>
    <w:rsid w:val="00C71CAB"/>
    <w:rsid w:val="00C73D0D"/>
    <w:rsid w:val="00C73F6C"/>
    <w:rsid w:val="00C74129"/>
    <w:rsid w:val="00C74194"/>
    <w:rsid w:val="00C74D1A"/>
    <w:rsid w:val="00C75336"/>
    <w:rsid w:val="00C76826"/>
    <w:rsid w:val="00C76A70"/>
    <w:rsid w:val="00C76D19"/>
    <w:rsid w:val="00C76E73"/>
    <w:rsid w:val="00C77642"/>
    <w:rsid w:val="00C77770"/>
    <w:rsid w:val="00C80170"/>
    <w:rsid w:val="00C80A0E"/>
    <w:rsid w:val="00C8122E"/>
    <w:rsid w:val="00C81514"/>
    <w:rsid w:val="00C818A9"/>
    <w:rsid w:val="00C81ED5"/>
    <w:rsid w:val="00C828C3"/>
    <w:rsid w:val="00C8313B"/>
    <w:rsid w:val="00C83581"/>
    <w:rsid w:val="00C83787"/>
    <w:rsid w:val="00C837EE"/>
    <w:rsid w:val="00C845BB"/>
    <w:rsid w:val="00C849BA"/>
    <w:rsid w:val="00C8579E"/>
    <w:rsid w:val="00C85FA6"/>
    <w:rsid w:val="00C86681"/>
    <w:rsid w:val="00C8672A"/>
    <w:rsid w:val="00C86A53"/>
    <w:rsid w:val="00C87599"/>
    <w:rsid w:val="00C90DE8"/>
    <w:rsid w:val="00C90ED9"/>
    <w:rsid w:val="00C91B30"/>
    <w:rsid w:val="00C91E13"/>
    <w:rsid w:val="00C92016"/>
    <w:rsid w:val="00C92164"/>
    <w:rsid w:val="00C92A38"/>
    <w:rsid w:val="00C938A5"/>
    <w:rsid w:val="00C93A97"/>
    <w:rsid w:val="00C93D46"/>
    <w:rsid w:val="00C94140"/>
    <w:rsid w:val="00C941C5"/>
    <w:rsid w:val="00C947B3"/>
    <w:rsid w:val="00C94C82"/>
    <w:rsid w:val="00C951EF"/>
    <w:rsid w:val="00C95533"/>
    <w:rsid w:val="00C95FFF"/>
    <w:rsid w:val="00C964D7"/>
    <w:rsid w:val="00C966B5"/>
    <w:rsid w:val="00C96A00"/>
    <w:rsid w:val="00C96F16"/>
    <w:rsid w:val="00C970BA"/>
    <w:rsid w:val="00C97191"/>
    <w:rsid w:val="00C97616"/>
    <w:rsid w:val="00C97AB6"/>
    <w:rsid w:val="00CA0834"/>
    <w:rsid w:val="00CA09C8"/>
    <w:rsid w:val="00CA100A"/>
    <w:rsid w:val="00CA14A6"/>
    <w:rsid w:val="00CA2561"/>
    <w:rsid w:val="00CA2B76"/>
    <w:rsid w:val="00CA3299"/>
    <w:rsid w:val="00CA3F99"/>
    <w:rsid w:val="00CA4123"/>
    <w:rsid w:val="00CA4902"/>
    <w:rsid w:val="00CA4AE7"/>
    <w:rsid w:val="00CA5087"/>
    <w:rsid w:val="00CA56B0"/>
    <w:rsid w:val="00CA58AD"/>
    <w:rsid w:val="00CA5A89"/>
    <w:rsid w:val="00CA5AAA"/>
    <w:rsid w:val="00CA6293"/>
    <w:rsid w:val="00CA66BC"/>
    <w:rsid w:val="00CA6AB0"/>
    <w:rsid w:val="00CA6AFB"/>
    <w:rsid w:val="00CA6BFE"/>
    <w:rsid w:val="00CA6CCB"/>
    <w:rsid w:val="00CA6DBF"/>
    <w:rsid w:val="00CA70B2"/>
    <w:rsid w:val="00CA70CE"/>
    <w:rsid w:val="00CA70DC"/>
    <w:rsid w:val="00CA7F73"/>
    <w:rsid w:val="00CB063C"/>
    <w:rsid w:val="00CB068D"/>
    <w:rsid w:val="00CB092E"/>
    <w:rsid w:val="00CB159E"/>
    <w:rsid w:val="00CB1F5F"/>
    <w:rsid w:val="00CB1FE4"/>
    <w:rsid w:val="00CB2047"/>
    <w:rsid w:val="00CB2AB6"/>
    <w:rsid w:val="00CB30EE"/>
    <w:rsid w:val="00CB311B"/>
    <w:rsid w:val="00CB33CF"/>
    <w:rsid w:val="00CB3C0F"/>
    <w:rsid w:val="00CB3E76"/>
    <w:rsid w:val="00CB4507"/>
    <w:rsid w:val="00CB4F6E"/>
    <w:rsid w:val="00CB4FEA"/>
    <w:rsid w:val="00CB51B8"/>
    <w:rsid w:val="00CB52EF"/>
    <w:rsid w:val="00CB5328"/>
    <w:rsid w:val="00CB587C"/>
    <w:rsid w:val="00CB5EBF"/>
    <w:rsid w:val="00CB61CF"/>
    <w:rsid w:val="00CB6BA1"/>
    <w:rsid w:val="00CB6DDA"/>
    <w:rsid w:val="00CB7789"/>
    <w:rsid w:val="00CB7ECA"/>
    <w:rsid w:val="00CB7FCE"/>
    <w:rsid w:val="00CC030B"/>
    <w:rsid w:val="00CC04F6"/>
    <w:rsid w:val="00CC0CEB"/>
    <w:rsid w:val="00CC0DFD"/>
    <w:rsid w:val="00CC1156"/>
    <w:rsid w:val="00CC2695"/>
    <w:rsid w:val="00CC386E"/>
    <w:rsid w:val="00CC40A5"/>
    <w:rsid w:val="00CC5232"/>
    <w:rsid w:val="00CC5408"/>
    <w:rsid w:val="00CC5CF9"/>
    <w:rsid w:val="00CC6609"/>
    <w:rsid w:val="00CC6ADB"/>
    <w:rsid w:val="00CC6E22"/>
    <w:rsid w:val="00CC7536"/>
    <w:rsid w:val="00CC76C8"/>
    <w:rsid w:val="00CC78DE"/>
    <w:rsid w:val="00CC7B4B"/>
    <w:rsid w:val="00CD0246"/>
    <w:rsid w:val="00CD025E"/>
    <w:rsid w:val="00CD05AB"/>
    <w:rsid w:val="00CD0677"/>
    <w:rsid w:val="00CD086B"/>
    <w:rsid w:val="00CD0D2B"/>
    <w:rsid w:val="00CD0DE6"/>
    <w:rsid w:val="00CD1A53"/>
    <w:rsid w:val="00CD1CF8"/>
    <w:rsid w:val="00CD1F28"/>
    <w:rsid w:val="00CD1F67"/>
    <w:rsid w:val="00CD25C4"/>
    <w:rsid w:val="00CD3160"/>
    <w:rsid w:val="00CD36F4"/>
    <w:rsid w:val="00CD3899"/>
    <w:rsid w:val="00CD41AD"/>
    <w:rsid w:val="00CD49E0"/>
    <w:rsid w:val="00CD4D50"/>
    <w:rsid w:val="00CD4F0C"/>
    <w:rsid w:val="00CD50FC"/>
    <w:rsid w:val="00CD54F3"/>
    <w:rsid w:val="00CD57E8"/>
    <w:rsid w:val="00CD58CD"/>
    <w:rsid w:val="00CD66AD"/>
    <w:rsid w:val="00CD6F79"/>
    <w:rsid w:val="00CD7202"/>
    <w:rsid w:val="00CD74CE"/>
    <w:rsid w:val="00CD7C34"/>
    <w:rsid w:val="00CD7C50"/>
    <w:rsid w:val="00CD7EF1"/>
    <w:rsid w:val="00CE090B"/>
    <w:rsid w:val="00CE0C42"/>
    <w:rsid w:val="00CE0CDD"/>
    <w:rsid w:val="00CE0D0D"/>
    <w:rsid w:val="00CE10D4"/>
    <w:rsid w:val="00CE13BB"/>
    <w:rsid w:val="00CE22D5"/>
    <w:rsid w:val="00CE26F6"/>
    <w:rsid w:val="00CE295F"/>
    <w:rsid w:val="00CE2E2F"/>
    <w:rsid w:val="00CE2E89"/>
    <w:rsid w:val="00CE3019"/>
    <w:rsid w:val="00CE3C26"/>
    <w:rsid w:val="00CE4201"/>
    <w:rsid w:val="00CE4621"/>
    <w:rsid w:val="00CE47A8"/>
    <w:rsid w:val="00CE481E"/>
    <w:rsid w:val="00CE4949"/>
    <w:rsid w:val="00CE4F77"/>
    <w:rsid w:val="00CE4FC6"/>
    <w:rsid w:val="00CE56E8"/>
    <w:rsid w:val="00CE6007"/>
    <w:rsid w:val="00CE61D8"/>
    <w:rsid w:val="00CE65C3"/>
    <w:rsid w:val="00CE6741"/>
    <w:rsid w:val="00CE6DCE"/>
    <w:rsid w:val="00CE6E84"/>
    <w:rsid w:val="00CE6F62"/>
    <w:rsid w:val="00CE7074"/>
    <w:rsid w:val="00CE7261"/>
    <w:rsid w:val="00CE7480"/>
    <w:rsid w:val="00CE7A5F"/>
    <w:rsid w:val="00CE7CF6"/>
    <w:rsid w:val="00CE7D6B"/>
    <w:rsid w:val="00CE7FCA"/>
    <w:rsid w:val="00CF044C"/>
    <w:rsid w:val="00CF0665"/>
    <w:rsid w:val="00CF0BC7"/>
    <w:rsid w:val="00CF0D05"/>
    <w:rsid w:val="00CF0FF4"/>
    <w:rsid w:val="00CF147D"/>
    <w:rsid w:val="00CF186E"/>
    <w:rsid w:val="00CF1C63"/>
    <w:rsid w:val="00CF1D13"/>
    <w:rsid w:val="00CF1D27"/>
    <w:rsid w:val="00CF221A"/>
    <w:rsid w:val="00CF3CDD"/>
    <w:rsid w:val="00CF3DEA"/>
    <w:rsid w:val="00CF4669"/>
    <w:rsid w:val="00CF4888"/>
    <w:rsid w:val="00CF4AEE"/>
    <w:rsid w:val="00CF5893"/>
    <w:rsid w:val="00CF5B6D"/>
    <w:rsid w:val="00CF60CA"/>
    <w:rsid w:val="00CF619F"/>
    <w:rsid w:val="00CF67FC"/>
    <w:rsid w:val="00CF7256"/>
    <w:rsid w:val="00CF73C6"/>
    <w:rsid w:val="00CF7E3A"/>
    <w:rsid w:val="00D00CB8"/>
    <w:rsid w:val="00D00FB2"/>
    <w:rsid w:val="00D01C08"/>
    <w:rsid w:val="00D01C30"/>
    <w:rsid w:val="00D02E4B"/>
    <w:rsid w:val="00D036BE"/>
    <w:rsid w:val="00D03AB4"/>
    <w:rsid w:val="00D03E24"/>
    <w:rsid w:val="00D04545"/>
    <w:rsid w:val="00D045DB"/>
    <w:rsid w:val="00D047CC"/>
    <w:rsid w:val="00D04A62"/>
    <w:rsid w:val="00D04B7A"/>
    <w:rsid w:val="00D04D4D"/>
    <w:rsid w:val="00D04F3E"/>
    <w:rsid w:val="00D05021"/>
    <w:rsid w:val="00D05A83"/>
    <w:rsid w:val="00D067CF"/>
    <w:rsid w:val="00D06BF7"/>
    <w:rsid w:val="00D06C4C"/>
    <w:rsid w:val="00D06E33"/>
    <w:rsid w:val="00D06F57"/>
    <w:rsid w:val="00D07277"/>
    <w:rsid w:val="00D0750D"/>
    <w:rsid w:val="00D076A1"/>
    <w:rsid w:val="00D0772E"/>
    <w:rsid w:val="00D10099"/>
    <w:rsid w:val="00D102F0"/>
    <w:rsid w:val="00D104F4"/>
    <w:rsid w:val="00D108A2"/>
    <w:rsid w:val="00D10DD8"/>
    <w:rsid w:val="00D10E8C"/>
    <w:rsid w:val="00D10EAC"/>
    <w:rsid w:val="00D10F4D"/>
    <w:rsid w:val="00D11381"/>
    <w:rsid w:val="00D1239F"/>
    <w:rsid w:val="00D123B7"/>
    <w:rsid w:val="00D12622"/>
    <w:rsid w:val="00D128DF"/>
    <w:rsid w:val="00D12A41"/>
    <w:rsid w:val="00D133F3"/>
    <w:rsid w:val="00D1385C"/>
    <w:rsid w:val="00D13F06"/>
    <w:rsid w:val="00D141B1"/>
    <w:rsid w:val="00D145BC"/>
    <w:rsid w:val="00D1480B"/>
    <w:rsid w:val="00D15243"/>
    <w:rsid w:val="00D158F8"/>
    <w:rsid w:val="00D1591C"/>
    <w:rsid w:val="00D15B31"/>
    <w:rsid w:val="00D1628B"/>
    <w:rsid w:val="00D168DA"/>
    <w:rsid w:val="00D16A7F"/>
    <w:rsid w:val="00D16B3F"/>
    <w:rsid w:val="00D174B8"/>
    <w:rsid w:val="00D177D4"/>
    <w:rsid w:val="00D17930"/>
    <w:rsid w:val="00D17BAF"/>
    <w:rsid w:val="00D17DC7"/>
    <w:rsid w:val="00D17E8A"/>
    <w:rsid w:val="00D202C4"/>
    <w:rsid w:val="00D206DE"/>
    <w:rsid w:val="00D20C7D"/>
    <w:rsid w:val="00D21064"/>
    <w:rsid w:val="00D213E1"/>
    <w:rsid w:val="00D21EFF"/>
    <w:rsid w:val="00D225E2"/>
    <w:rsid w:val="00D225E7"/>
    <w:rsid w:val="00D2282C"/>
    <w:rsid w:val="00D229FD"/>
    <w:rsid w:val="00D22C44"/>
    <w:rsid w:val="00D22DD6"/>
    <w:rsid w:val="00D23125"/>
    <w:rsid w:val="00D23D05"/>
    <w:rsid w:val="00D243CC"/>
    <w:rsid w:val="00D244D5"/>
    <w:rsid w:val="00D245C7"/>
    <w:rsid w:val="00D24A8C"/>
    <w:rsid w:val="00D24A9F"/>
    <w:rsid w:val="00D24BBA"/>
    <w:rsid w:val="00D24E2C"/>
    <w:rsid w:val="00D25678"/>
    <w:rsid w:val="00D259DB"/>
    <w:rsid w:val="00D2601B"/>
    <w:rsid w:val="00D260DF"/>
    <w:rsid w:val="00D267AD"/>
    <w:rsid w:val="00D26AC3"/>
    <w:rsid w:val="00D26C8B"/>
    <w:rsid w:val="00D2720A"/>
    <w:rsid w:val="00D272EB"/>
    <w:rsid w:val="00D27BCB"/>
    <w:rsid w:val="00D27E2F"/>
    <w:rsid w:val="00D27FA4"/>
    <w:rsid w:val="00D3058E"/>
    <w:rsid w:val="00D30DB2"/>
    <w:rsid w:val="00D30DBE"/>
    <w:rsid w:val="00D31323"/>
    <w:rsid w:val="00D31CF4"/>
    <w:rsid w:val="00D32276"/>
    <w:rsid w:val="00D32949"/>
    <w:rsid w:val="00D33413"/>
    <w:rsid w:val="00D344C2"/>
    <w:rsid w:val="00D34C6D"/>
    <w:rsid w:val="00D34EA7"/>
    <w:rsid w:val="00D350FE"/>
    <w:rsid w:val="00D35B18"/>
    <w:rsid w:val="00D36CB8"/>
    <w:rsid w:val="00D36F7E"/>
    <w:rsid w:val="00D3749F"/>
    <w:rsid w:val="00D400EA"/>
    <w:rsid w:val="00D40AA7"/>
    <w:rsid w:val="00D40FC5"/>
    <w:rsid w:val="00D4111D"/>
    <w:rsid w:val="00D41A1D"/>
    <w:rsid w:val="00D41EB6"/>
    <w:rsid w:val="00D4268D"/>
    <w:rsid w:val="00D43298"/>
    <w:rsid w:val="00D432EE"/>
    <w:rsid w:val="00D43430"/>
    <w:rsid w:val="00D43B5A"/>
    <w:rsid w:val="00D4435C"/>
    <w:rsid w:val="00D44403"/>
    <w:rsid w:val="00D4449E"/>
    <w:rsid w:val="00D44711"/>
    <w:rsid w:val="00D4534D"/>
    <w:rsid w:val="00D45411"/>
    <w:rsid w:val="00D45415"/>
    <w:rsid w:val="00D4543E"/>
    <w:rsid w:val="00D455C7"/>
    <w:rsid w:val="00D45BAE"/>
    <w:rsid w:val="00D45F96"/>
    <w:rsid w:val="00D461F5"/>
    <w:rsid w:val="00D46437"/>
    <w:rsid w:val="00D46622"/>
    <w:rsid w:val="00D4764F"/>
    <w:rsid w:val="00D47904"/>
    <w:rsid w:val="00D50361"/>
    <w:rsid w:val="00D5164A"/>
    <w:rsid w:val="00D52146"/>
    <w:rsid w:val="00D5235A"/>
    <w:rsid w:val="00D529ED"/>
    <w:rsid w:val="00D529F5"/>
    <w:rsid w:val="00D52B19"/>
    <w:rsid w:val="00D52CB9"/>
    <w:rsid w:val="00D52F2B"/>
    <w:rsid w:val="00D5311B"/>
    <w:rsid w:val="00D53825"/>
    <w:rsid w:val="00D540A3"/>
    <w:rsid w:val="00D54688"/>
    <w:rsid w:val="00D546B0"/>
    <w:rsid w:val="00D54740"/>
    <w:rsid w:val="00D548C2"/>
    <w:rsid w:val="00D54957"/>
    <w:rsid w:val="00D54B3E"/>
    <w:rsid w:val="00D54CCC"/>
    <w:rsid w:val="00D55131"/>
    <w:rsid w:val="00D553A7"/>
    <w:rsid w:val="00D5545B"/>
    <w:rsid w:val="00D5615C"/>
    <w:rsid w:val="00D56340"/>
    <w:rsid w:val="00D564EA"/>
    <w:rsid w:val="00D56675"/>
    <w:rsid w:val="00D56844"/>
    <w:rsid w:val="00D56BD8"/>
    <w:rsid w:val="00D56DC6"/>
    <w:rsid w:val="00D5739B"/>
    <w:rsid w:val="00D57877"/>
    <w:rsid w:val="00D57D95"/>
    <w:rsid w:val="00D6080C"/>
    <w:rsid w:val="00D608C6"/>
    <w:rsid w:val="00D61769"/>
    <w:rsid w:val="00D6296A"/>
    <w:rsid w:val="00D6317A"/>
    <w:rsid w:val="00D631A7"/>
    <w:rsid w:val="00D6335A"/>
    <w:rsid w:val="00D634B9"/>
    <w:rsid w:val="00D64681"/>
    <w:rsid w:val="00D64A88"/>
    <w:rsid w:val="00D6519C"/>
    <w:rsid w:val="00D6535D"/>
    <w:rsid w:val="00D6583B"/>
    <w:rsid w:val="00D65945"/>
    <w:rsid w:val="00D65B3F"/>
    <w:rsid w:val="00D6630A"/>
    <w:rsid w:val="00D66509"/>
    <w:rsid w:val="00D6681D"/>
    <w:rsid w:val="00D66D7D"/>
    <w:rsid w:val="00D66FEE"/>
    <w:rsid w:val="00D67277"/>
    <w:rsid w:val="00D67561"/>
    <w:rsid w:val="00D67A89"/>
    <w:rsid w:val="00D7035D"/>
    <w:rsid w:val="00D7097B"/>
    <w:rsid w:val="00D70A07"/>
    <w:rsid w:val="00D70CA7"/>
    <w:rsid w:val="00D71C51"/>
    <w:rsid w:val="00D720D7"/>
    <w:rsid w:val="00D72442"/>
    <w:rsid w:val="00D7272F"/>
    <w:rsid w:val="00D72F38"/>
    <w:rsid w:val="00D732FA"/>
    <w:rsid w:val="00D73525"/>
    <w:rsid w:val="00D7377A"/>
    <w:rsid w:val="00D73A43"/>
    <w:rsid w:val="00D73B40"/>
    <w:rsid w:val="00D73C3A"/>
    <w:rsid w:val="00D74147"/>
    <w:rsid w:val="00D74329"/>
    <w:rsid w:val="00D743B4"/>
    <w:rsid w:val="00D745D2"/>
    <w:rsid w:val="00D746C4"/>
    <w:rsid w:val="00D746E5"/>
    <w:rsid w:val="00D759BD"/>
    <w:rsid w:val="00D75C61"/>
    <w:rsid w:val="00D763CA"/>
    <w:rsid w:val="00D767B9"/>
    <w:rsid w:val="00D76CD2"/>
    <w:rsid w:val="00D7796C"/>
    <w:rsid w:val="00D77CE0"/>
    <w:rsid w:val="00D80263"/>
    <w:rsid w:val="00D80271"/>
    <w:rsid w:val="00D80B9E"/>
    <w:rsid w:val="00D80BEC"/>
    <w:rsid w:val="00D81B24"/>
    <w:rsid w:val="00D81C43"/>
    <w:rsid w:val="00D81CB2"/>
    <w:rsid w:val="00D8218F"/>
    <w:rsid w:val="00D82408"/>
    <w:rsid w:val="00D82FC3"/>
    <w:rsid w:val="00D8383B"/>
    <w:rsid w:val="00D83B23"/>
    <w:rsid w:val="00D83F19"/>
    <w:rsid w:val="00D8454C"/>
    <w:rsid w:val="00D84570"/>
    <w:rsid w:val="00D84BE6"/>
    <w:rsid w:val="00D84E3A"/>
    <w:rsid w:val="00D854A2"/>
    <w:rsid w:val="00D854D6"/>
    <w:rsid w:val="00D858F6"/>
    <w:rsid w:val="00D85FCD"/>
    <w:rsid w:val="00D86AE6"/>
    <w:rsid w:val="00D87B18"/>
    <w:rsid w:val="00D90ACD"/>
    <w:rsid w:val="00D90EAC"/>
    <w:rsid w:val="00D91380"/>
    <w:rsid w:val="00D91B4E"/>
    <w:rsid w:val="00D91CCE"/>
    <w:rsid w:val="00D92F33"/>
    <w:rsid w:val="00D9364A"/>
    <w:rsid w:val="00D93BED"/>
    <w:rsid w:val="00D9476F"/>
    <w:rsid w:val="00D94B1C"/>
    <w:rsid w:val="00D94CBE"/>
    <w:rsid w:val="00D95412"/>
    <w:rsid w:val="00D9611D"/>
    <w:rsid w:val="00D96275"/>
    <w:rsid w:val="00D967C4"/>
    <w:rsid w:val="00D96BDF"/>
    <w:rsid w:val="00D9734D"/>
    <w:rsid w:val="00D973A6"/>
    <w:rsid w:val="00D97ABB"/>
    <w:rsid w:val="00D97C1A"/>
    <w:rsid w:val="00D97C38"/>
    <w:rsid w:val="00D97D54"/>
    <w:rsid w:val="00DA002A"/>
    <w:rsid w:val="00DA0801"/>
    <w:rsid w:val="00DA08C8"/>
    <w:rsid w:val="00DA0BE1"/>
    <w:rsid w:val="00DA2248"/>
    <w:rsid w:val="00DA24A7"/>
    <w:rsid w:val="00DA2903"/>
    <w:rsid w:val="00DA3282"/>
    <w:rsid w:val="00DA3489"/>
    <w:rsid w:val="00DA39B4"/>
    <w:rsid w:val="00DA3CD4"/>
    <w:rsid w:val="00DA4043"/>
    <w:rsid w:val="00DA40E7"/>
    <w:rsid w:val="00DA4160"/>
    <w:rsid w:val="00DA41EA"/>
    <w:rsid w:val="00DA4265"/>
    <w:rsid w:val="00DA4B9A"/>
    <w:rsid w:val="00DA5C43"/>
    <w:rsid w:val="00DA5F2C"/>
    <w:rsid w:val="00DA6327"/>
    <w:rsid w:val="00DA6911"/>
    <w:rsid w:val="00DA698B"/>
    <w:rsid w:val="00DA6CD3"/>
    <w:rsid w:val="00DA6E11"/>
    <w:rsid w:val="00DA78B9"/>
    <w:rsid w:val="00DB019D"/>
    <w:rsid w:val="00DB02F2"/>
    <w:rsid w:val="00DB067B"/>
    <w:rsid w:val="00DB1291"/>
    <w:rsid w:val="00DB180E"/>
    <w:rsid w:val="00DB19EF"/>
    <w:rsid w:val="00DB29CB"/>
    <w:rsid w:val="00DB2BF4"/>
    <w:rsid w:val="00DB346E"/>
    <w:rsid w:val="00DB35D8"/>
    <w:rsid w:val="00DB39F6"/>
    <w:rsid w:val="00DB3BD0"/>
    <w:rsid w:val="00DB3D14"/>
    <w:rsid w:val="00DB44B4"/>
    <w:rsid w:val="00DB46F0"/>
    <w:rsid w:val="00DB49A8"/>
    <w:rsid w:val="00DB4B95"/>
    <w:rsid w:val="00DB4DFA"/>
    <w:rsid w:val="00DB4EEB"/>
    <w:rsid w:val="00DB5B29"/>
    <w:rsid w:val="00DB7491"/>
    <w:rsid w:val="00DB74E0"/>
    <w:rsid w:val="00DB7B72"/>
    <w:rsid w:val="00DB7F62"/>
    <w:rsid w:val="00DB7FD9"/>
    <w:rsid w:val="00DC013D"/>
    <w:rsid w:val="00DC06D3"/>
    <w:rsid w:val="00DC0876"/>
    <w:rsid w:val="00DC0959"/>
    <w:rsid w:val="00DC1B37"/>
    <w:rsid w:val="00DC22AB"/>
    <w:rsid w:val="00DC3025"/>
    <w:rsid w:val="00DC3344"/>
    <w:rsid w:val="00DC33D1"/>
    <w:rsid w:val="00DC3F33"/>
    <w:rsid w:val="00DC4711"/>
    <w:rsid w:val="00DC53F2"/>
    <w:rsid w:val="00DC5A66"/>
    <w:rsid w:val="00DC627F"/>
    <w:rsid w:val="00DC6E39"/>
    <w:rsid w:val="00DC6E70"/>
    <w:rsid w:val="00DC730D"/>
    <w:rsid w:val="00DC7338"/>
    <w:rsid w:val="00DC7E96"/>
    <w:rsid w:val="00DD0178"/>
    <w:rsid w:val="00DD0233"/>
    <w:rsid w:val="00DD0276"/>
    <w:rsid w:val="00DD049D"/>
    <w:rsid w:val="00DD04CD"/>
    <w:rsid w:val="00DD1479"/>
    <w:rsid w:val="00DD24F4"/>
    <w:rsid w:val="00DD288B"/>
    <w:rsid w:val="00DD2BF5"/>
    <w:rsid w:val="00DD2FD7"/>
    <w:rsid w:val="00DD331B"/>
    <w:rsid w:val="00DD342D"/>
    <w:rsid w:val="00DD394F"/>
    <w:rsid w:val="00DD3E29"/>
    <w:rsid w:val="00DD475D"/>
    <w:rsid w:val="00DD49C1"/>
    <w:rsid w:val="00DD4A4A"/>
    <w:rsid w:val="00DD619E"/>
    <w:rsid w:val="00DD6DD6"/>
    <w:rsid w:val="00DD72EB"/>
    <w:rsid w:val="00DD7F1F"/>
    <w:rsid w:val="00DD7FA3"/>
    <w:rsid w:val="00DE0793"/>
    <w:rsid w:val="00DE0BB7"/>
    <w:rsid w:val="00DE0D6F"/>
    <w:rsid w:val="00DE15DE"/>
    <w:rsid w:val="00DE1897"/>
    <w:rsid w:val="00DE1C0E"/>
    <w:rsid w:val="00DE2166"/>
    <w:rsid w:val="00DE24B2"/>
    <w:rsid w:val="00DE2AA1"/>
    <w:rsid w:val="00DE2EC3"/>
    <w:rsid w:val="00DE37BA"/>
    <w:rsid w:val="00DE3F9C"/>
    <w:rsid w:val="00DE4144"/>
    <w:rsid w:val="00DE4163"/>
    <w:rsid w:val="00DE43FF"/>
    <w:rsid w:val="00DE4762"/>
    <w:rsid w:val="00DE48F0"/>
    <w:rsid w:val="00DE4921"/>
    <w:rsid w:val="00DE5236"/>
    <w:rsid w:val="00DE5269"/>
    <w:rsid w:val="00DE54CE"/>
    <w:rsid w:val="00DE567F"/>
    <w:rsid w:val="00DE5814"/>
    <w:rsid w:val="00DE58F9"/>
    <w:rsid w:val="00DE65EF"/>
    <w:rsid w:val="00DE6693"/>
    <w:rsid w:val="00DE6A64"/>
    <w:rsid w:val="00DE700A"/>
    <w:rsid w:val="00DE72D7"/>
    <w:rsid w:val="00DE778B"/>
    <w:rsid w:val="00DE7A80"/>
    <w:rsid w:val="00DF076A"/>
    <w:rsid w:val="00DF0865"/>
    <w:rsid w:val="00DF0BB3"/>
    <w:rsid w:val="00DF0E48"/>
    <w:rsid w:val="00DF1437"/>
    <w:rsid w:val="00DF1699"/>
    <w:rsid w:val="00DF1863"/>
    <w:rsid w:val="00DF20BB"/>
    <w:rsid w:val="00DF20E1"/>
    <w:rsid w:val="00DF20F0"/>
    <w:rsid w:val="00DF20F6"/>
    <w:rsid w:val="00DF262A"/>
    <w:rsid w:val="00DF2EF5"/>
    <w:rsid w:val="00DF30F5"/>
    <w:rsid w:val="00DF349F"/>
    <w:rsid w:val="00DF3700"/>
    <w:rsid w:val="00DF3763"/>
    <w:rsid w:val="00DF38CC"/>
    <w:rsid w:val="00DF457F"/>
    <w:rsid w:val="00DF4D0B"/>
    <w:rsid w:val="00DF4F08"/>
    <w:rsid w:val="00DF5140"/>
    <w:rsid w:val="00DF5F27"/>
    <w:rsid w:val="00DF6BA7"/>
    <w:rsid w:val="00DF6ECB"/>
    <w:rsid w:val="00DF7226"/>
    <w:rsid w:val="00DF72F6"/>
    <w:rsid w:val="00DF78B3"/>
    <w:rsid w:val="00DF7B4C"/>
    <w:rsid w:val="00E001D3"/>
    <w:rsid w:val="00E00564"/>
    <w:rsid w:val="00E0073B"/>
    <w:rsid w:val="00E00FA5"/>
    <w:rsid w:val="00E017EF"/>
    <w:rsid w:val="00E02213"/>
    <w:rsid w:val="00E0263B"/>
    <w:rsid w:val="00E02AFC"/>
    <w:rsid w:val="00E033B7"/>
    <w:rsid w:val="00E03582"/>
    <w:rsid w:val="00E03B6C"/>
    <w:rsid w:val="00E03E54"/>
    <w:rsid w:val="00E03EB4"/>
    <w:rsid w:val="00E0456E"/>
    <w:rsid w:val="00E04A58"/>
    <w:rsid w:val="00E04F62"/>
    <w:rsid w:val="00E05994"/>
    <w:rsid w:val="00E05C33"/>
    <w:rsid w:val="00E05D60"/>
    <w:rsid w:val="00E0602A"/>
    <w:rsid w:val="00E06037"/>
    <w:rsid w:val="00E06588"/>
    <w:rsid w:val="00E07E5B"/>
    <w:rsid w:val="00E10235"/>
    <w:rsid w:val="00E1102D"/>
    <w:rsid w:val="00E114D9"/>
    <w:rsid w:val="00E11C27"/>
    <w:rsid w:val="00E11F28"/>
    <w:rsid w:val="00E12253"/>
    <w:rsid w:val="00E12460"/>
    <w:rsid w:val="00E127E7"/>
    <w:rsid w:val="00E1281B"/>
    <w:rsid w:val="00E12A19"/>
    <w:rsid w:val="00E12E8B"/>
    <w:rsid w:val="00E1450E"/>
    <w:rsid w:val="00E14659"/>
    <w:rsid w:val="00E151A7"/>
    <w:rsid w:val="00E1522D"/>
    <w:rsid w:val="00E156C2"/>
    <w:rsid w:val="00E15B49"/>
    <w:rsid w:val="00E16459"/>
    <w:rsid w:val="00E16634"/>
    <w:rsid w:val="00E166A4"/>
    <w:rsid w:val="00E16830"/>
    <w:rsid w:val="00E16DEF"/>
    <w:rsid w:val="00E170E6"/>
    <w:rsid w:val="00E1737E"/>
    <w:rsid w:val="00E17629"/>
    <w:rsid w:val="00E17A33"/>
    <w:rsid w:val="00E17B4C"/>
    <w:rsid w:val="00E20310"/>
    <w:rsid w:val="00E217A8"/>
    <w:rsid w:val="00E21ADB"/>
    <w:rsid w:val="00E21B91"/>
    <w:rsid w:val="00E21E85"/>
    <w:rsid w:val="00E22138"/>
    <w:rsid w:val="00E22283"/>
    <w:rsid w:val="00E2247E"/>
    <w:rsid w:val="00E22C20"/>
    <w:rsid w:val="00E232A1"/>
    <w:rsid w:val="00E23E84"/>
    <w:rsid w:val="00E2456C"/>
    <w:rsid w:val="00E252AF"/>
    <w:rsid w:val="00E2546A"/>
    <w:rsid w:val="00E254A9"/>
    <w:rsid w:val="00E257A6"/>
    <w:rsid w:val="00E2613A"/>
    <w:rsid w:val="00E26C66"/>
    <w:rsid w:val="00E2708A"/>
    <w:rsid w:val="00E2758E"/>
    <w:rsid w:val="00E2765E"/>
    <w:rsid w:val="00E279D9"/>
    <w:rsid w:val="00E30400"/>
    <w:rsid w:val="00E307EB"/>
    <w:rsid w:val="00E30D48"/>
    <w:rsid w:val="00E30DE2"/>
    <w:rsid w:val="00E30FAA"/>
    <w:rsid w:val="00E31271"/>
    <w:rsid w:val="00E313E6"/>
    <w:rsid w:val="00E31762"/>
    <w:rsid w:val="00E317B7"/>
    <w:rsid w:val="00E3180C"/>
    <w:rsid w:val="00E3183E"/>
    <w:rsid w:val="00E31C16"/>
    <w:rsid w:val="00E31EAF"/>
    <w:rsid w:val="00E31F9C"/>
    <w:rsid w:val="00E32573"/>
    <w:rsid w:val="00E32AA6"/>
    <w:rsid w:val="00E33324"/>
    <w:rsid w:val="00E333A9"/>
    <w:rsid w:val="00E33651"/>
    <w:rsid w:val="00E33E39"/>
    <w:rsid w:val="00E34098"/>
    <w:rsid w:val="00E3409A"/>
    <w:rsid w:val="00E348B4"/>
    <w:rsid w:val="00E34966"/>
    <w:rsid w:val="00E34B6E"/>
    <w:rsid w:val="00E352BA"/>
    <w:rsid w:val="00E352ED"/>
    <w:rsid w:val="00E3534C"/>
    <w:rsid w:val="00E355DD"/>
    <w:rsid w:val="00E35C5F"/>
    <w:rsid w:val="00E36929"/>
    <w:rsid w:val="00E369D2"/>
    <w:rsid w:val="00E36CBB"/>
    <w:rsid w:val="00E36D69"/>
    <w:rsid w:val="00E36F5B"/>
    <w:rsid w:val="00E37079"/>
    <w:rsid w:val="00E373D3"/>
    <w:rsid w:val="00E373EF"/>
    <w:rsid w:val="00E40226"/>
    <w:rsid w:val="00E4096D"/>
    <w:rsid w:val="00E40DC8"/>
    <w:rsid w:val="00E40F19"/>
    <w:rsid w:val="00E4119B"/>
    <w:rsid w:val="00E414AE"/>
    <w:rsid w:val="00E4298A"/>
    <w:rsid w:val="00E43051"/>
    <w:rsid w:val="00E430A0"/>
    <w:rsid w:val="00E435C9"/>
    <w:rsid w:val="00E4380A"/>
    <w:rsid w:val="00E43F3C"/>
    <w:rsid w:val="00E44086"/>
    <w:rsid w:val="00E44ACF"/>
    <w:rsid w:val="00E44C65"/>
    <w:rsid w:val="00E4500A"/>
    <w:rsid w:val="00E4524C"/>
    <w:rsid w:val="00E4549A"/>
    <w:rsid w:val="00E45B0B"/>
    <w:rsid w:val="00E45BCB"/>
    <w:rsid w:val="00E45FA6"/>
    <w:rsid w:val="00E4630C"/>
    <w:rsid w:val="00E469D2"/>
    <w:rsid w:val="00E471E1"/>
    <w:rsid w:val="00E47670"/>
    <w:rsid w:val="00E47721"/>
    <w:rsid w:val="00E47E2C"/>
    <w:rsid w:val="00E500E3"/>
    <w:rsid w:val="00E505B6"/>
    <w:rsid w:val="00E5150F"/>
    <w:rsid w:val="00E51655"/>
    <w:rsid w:val="00E51B07"/>
    <w:rsid w:val="00E5243A"/>
    <w:rsid w:val="00E52A58"/>
    <w:rsid w:val="00E52A62"/>
    <w:rsid w:val="00E533C3"/>
    <w:rsid w:val="00E5352A"/>
    <w:rsid w:val="00E53BAC"/>
    <w:rsid w:val="00E53CF9"/>
    <w:rsid w:val="00E5475B"/>
    <w:rsid w:val="00E54F38"/>
    <w:rsid w:val="00E54F46"/>
    <w:rsid w:val="00E55041"/>
    <w:rsid w:val="00E556BA"/>
    <w:rsid w:val="00E557E0"/>
    <w:rsid w:val="00E56B9E"/>
    <w:rsid w:val="00E56C36"/>
    <w:rsid w:val="00E56E0D"/>
    <w:rsid w:val="00E5723D"/>
    <w:rsid w:val="00E57363"/>
    <w:rsid w:val="00E573ED"/>
    <w:rsid w:val="00E60058"/>
    <w:rsid w:val="00E603F2"/>
    <w:rsid w:val="00E60993"/>
    <w:rsid w:val="00E60AD4"/>
    <w:rsid w:val="00E60EB0"/>
    <w:rsid w:val="00E610C7"/>
    <w:rsid w:val="00E61280"/>
    <w:rsid w:val="00E6190D"/>
    <w:rsid w:val="00E61CC1"/>
    <w:rsid w:val="00E61DA3"/>
    <w:rsid w:val="00E6226C"/>
    <w:rsid w:val="00E622F0"/>
    <w:rsid w:val="00E625C9"/>
    <w:rsid w:val="00E6278B"/>
    <w:rsid w:val="00E62B31"/>
    <w:rsid w:val="00E633E2"/>
    <w:rsid w:val="00E6365C"/>
    <w:rsid w:val="00E64729"/>
    <w:rsid w:val="00E64A76"/>
    <w:rsid w:val="00E64CF7"/>
    <w:rsid w:val="00E64F10"/>
    <w:rsid w:val="00E656F1"/>
    <w:rsid w:val="00E65ACF"/>
    <w:rsid w:val="00E65E3C"/>
    <w:rsid w:val="00E66516"/>
    <w:rsid w:val="00E66ABE"/>
    <w:rsid w:val="00E66B06"/>
    <w:rsid w:val="00E67305"/>
    <w:rsid w:val="00E67687"/>
    <w:rsid w:val="00E70383"/>
    <w:rsid w:val="00E706E7"/>
    <w:rsid w:val="00E70DBC"/>
    <w:rsid w:val="00E7143B"/>
    <w:rsid w:val="00E71733"/>
    <w:rsid w:val="00E71772"/>
    <w:rsid w:val="00E71BF4"/>
    <w:rsid w:val="00E7263E"/>
    <w:rsid w:val="00E72B36"/>
    <w:rsid w:val="00E72B7D"/>
    <w:rsid w:val="00E72E88"/>
    <w:rsid w:val="00E73071"/>
    <w:rsid w:val="00E734AD"/>
    <w:rsid w:val="00E73598"/>
    <w:rsid w:val="00E735C3"/>
    <w:rsid w:val="00E73620"/>
    <w:rsid w:val="00E73B66"/>
    <w:rsid w:val="00E7462F"/>
    <w:rsid w:val="00E74A69"/>
    <w:rsid w:val="00E74A72"/>
    <w:rsid w:val="00E74E5A"/>
    <w:rsid w:val="00E74F97"/>
    <w:rsid w:val="00E74FAC"/>
    <w:rsid w:val="00E75244"/>
    <w:rsid w:val="00E75586"/>
    <w:rsid w:val="00E76120"/>
    <w:rsid w:val="00E769B8"/>
    <w:rsid w:val="00E7771F"/>
    <w:rsid w:val="00E80338"/>
    <w:rsid w:val="00E80A47"/>
    <w:rsid w:val="00E80BCD"/>
    <w:rsid w:val="00E80D79"/>
    <w:rsid w:val="00E81025"/>
    <w:rsid w:val="00E812ED"/>
    <w:rsid w:val="00E812F1"/>
    <w:rsid w:val="00E81904"/>
    <w:rsid w:val="00E81A9C"/>
    <w:rsid w:val="00E81AB2"/>
    <w:rsid w:val="00E81CF8"/>
    <w:rsid w:val="00E81DD0"/>
    <w:rsid w:val="00E829F9"/>
    <w:rsid w:val="00E82F10"/>
    <w:rsid w:val="00E83005"/>
    <w:rsid w:val="00E837D4"/>
    <w:rsid w:val="00E842A7"/>
    <w:rsid w:val="00E84609"/>
    <w:rsid w:val="00E846A7"/>
    <w:rsid w:val="00E84C31"/>
    <w:rsid w:val="00E84F7E"/>
    <w:rsid w:val="00E856F1"/>
    <w:rsid w:val="00E85829"/>
    <w:rsid w:val="00E85C12"/>
    <w:rsid w:val="00E85F8E"/>
    <w:rsid w:val="00E8624B"/>
    <w:rsid w:val="00E86294"/>
    <w:rsid w:val="00E86966"/>
    <w:rsid w:val="00E87254"/>
    <w:rsid w:val="00E87A4B"/>
    <w:rsid w:val="00E87D6D"/>
    <w:rsid w:val="00E90387"/>
    <w:rsid w:val="00E903F1"/>
    <w:rsid w:val="00E9112D"/>
    <w:rsid w:val="00E9137E"/>
    <w:rsid w:val="00E91D99"/>
    <w:rsid w:val="00E91EC8"/>
    <w:rsid w:val="00E92912"/>
    <w:rsid w:val="00E92ACF"/>
    <w:rsid w:val="00E92E62"/>
    <w:rsid w:val="00E932FA"/>
    <w:rsid w:val="00E9377B"/>
    <w:rsid w:val="00E93F7A"/>
    <w:rsid w:val="00E941FA"/>
    <w:rsid w:val="00E94488"/>
    <w:rsid w:val="00E94876"/>
    <w:rsid w:val="00E95C42"/>
    <w:rsid w:val="00E95DD4"/>
    <w:rsid w:val="00E9606E"/>
    <w:rsid w:val="00E9686E"/>
    <w:rsid w:val="00E96EEC"/>
    <w:rsid w:val="00E974F8"/>
    <w:rsid w:val="00EA09E9"/>
    <w:rsid w:val="00EA0F8B"/>
    <w:rsid w:val="00EA1A1A"/>
    <w:rsid w:val="00EA1CBA"/>
    <w:rsid w:val="00EA26D2"/>
    <w:rsid w:val="00EA2B0E"/>
    <w:rsid w:val="00EA33AB"/>
    <w:rsid w:val="00EA38CE"/>
    <w:rsid w:val="00EA3AEE"/>
    <w:rsid w:val="00EA43E8"/>
    <w:rsid w:val="00EA44EF"/>
    <w:rsid w:val="00EA44F5"/>
    <w:rsid w:val="00EA4590"/>
    <w:rsid w:val="00EA4695"/>
    <w:rsid w:val="00EA4E40"/>
    <w:rsid w:val="00EA4F08"/>
    <w:rsid w:val="00EA5032"/>
    <w:rsid w:val="00EA5740"/>
    <w:rsid w:val="00EA5745"/>
    <w:rsid w:val="00EA5C20"/>
    <w:rsid w:val="00EA65E0"/>
    <w:rsid w:val="00EA758B"/>
    <w:rsid w:val="00EA7700"/>
    <w:rsid w:val="00EA7A9C"/>
    <w:rsid w:val="00EA7B49"/>
    <w:rsid w:val="00EA7EA1"/>
    <w:rsid w:val="00EB06FF"/>
    <w:rsid w:val="00EB08BA"/>
    <w:rsid w:val="00EB1096"/>
    <w:rsid w:val="00EB1613"/>
    <w:rsid w:val="00EB1FD4"/>
    <w:rsid w:val="00EB232B"/>
    <w:rsid w:val="00EB261D"/>
    <w:rsid w:val="00EB26F4"/>
    <w:rsid w:val="00EB271A"/>
    <w:rsid w:val="00EB2D26"/>
    <w:rsid w:val="00EB3045"/>
    <w:rsid w:val="00EB36CF"/>
    <w:rsid w:val="00EB3812"/>
    <w:rsid w:val="00EB3B12"/>
    <w:rsid w:val="00EB3BC8"/>
    <w:rsid w:val="00EB3DDD"/>
    <w:rsid w:val="00EB4080"/>
    <w:rsid w:val="00EB4814"/>
    <w:rsid w:val="00EB49B9"/>
    <w:rsid w:val="00EB5078"/>
    <w:rsid w:val="00EB58E7"/>
    <w:rsid w:val="00EB5BAC"/>
    <w:rsid w:val="00EB5C94"/>
    <w:rsid w:val="00EB5EE7"/>
    <w:rsid w:val="00EB78D2"/>
    <w:rsid w:val="00EB7930"/>
    <w:rsid w:val="00EB7FD4"/>
    <w:rsid w:val="00EC0572"/>
    <w:rsid w:val="00EC09A3"/>
    <w:rsid w:val="00EC0F17"/>
    <w:rsid w:val="00EC1952"/>
    <w:rsid w:val="00EC1AD6"/>
    <w:rsid w:val="00EC1E3A"/>
    <w:rsid w:val="00EC25E4"/>
    <w:rsid w:val="00EC2CA2"/>
    <w:rsid w:val="00EC3372"/>
    <w:rsid w:val="00EC3A49"/>
    <w:rsid w:val="00EC3B08"/>
    <w:rsid w:val="00EC4071"/>
    <w:rsid w:val="00EC4552"/>
    <w:rsid w:val="00EC49F0"/>
    <w:rsid w:val="00EC4A18"/>
    <w:rsid w:val="00EC54A5"/>
    <w:rsid w:val="00EC5EFC"/>
    <w:rsid w:val="00EC7B43"/>
    <w:rsid w:val="00ED013C"/>
    <w:rsid w:val="00ED095D"/>
    <w:rsid w:val="00ED0FF6"/>
    <w:rsid w:val="00ED121E"/>
    <w:rsid w:val="00ED13A1"/>
    <w:rsid w:val="00ED1966"/>
    <w:rsid w:val="00ED22E0"/>
    <w:rsid w:val="00ED2DF5"/>
    <w:rsid w:val="00ED384D"/>
    <w:rsid w:val="00ED3B58"/>
    <w:rsid w:val="00ED4432"/>
    <w:rsid w:val="00ED49A3"/>
    <w:rsid w:val="00ED4D9E"/>
    <w:rsid w:val="00ED53BC"/>
    <w:rsid w:val="00ED5404"/>
    <w:rsid w:val="00ED5C35"/>
    <w:rsid w:val="00ED5FFA"/>
    <w:rsid w:val="00ED620E"/>
    <w:rsid w:val="00ED64A7"/>
    <w:rsid w:val="00ED66F8"/>
    <w:rsid w:val="00ED6756"/>
    <w:rsid w:val="00ED6A79"/>
    <w:rsid w:val="00ED788B"/>
    <w:rsid w:val="00ED7C77"/>
    <w:rsid w:val="00EE0374"/>
    <w:rsid w:val="00EE1283"/>
    <w:rsid w:val="00EE2225"/>
    <w:rsid w:val="00EE31D1"/>
    <w:rsid w:val="00EE338A"/>
    <w:rsid w:val="00EE3855"/>
    <w:rsid w:val="00EE3C78"/>
    <w:rsid w:val="00EE43F9"/>
    <w:rsid w:val="00EE4872"/>
    <w:rsid w:val="00EE4FD8"/>
    <w:rsid w:val="00EE4FEE"/>
    <w:rsid w:val="00EE50B1"/>
    <w:rsid w:val="00EE5A89"/>
    <w:rsid w:val="00EE5FE5"/>
    <w:rsid w:val="00EE63EA"/>
    <w:rsid w:val="00EE69DC"/>
    <w:rsid w:val="00EE6A1A"/>
    <w:rsid w:val="00EE6A9B"/>
    <w:rsid w:val="00EE6EAE"/>
    <w:rsid w:val="00EE72A8"/>
    <w:rsid w:val="00EE798F"/>
    <w:rsid w:val="00EE7C32"/>
    <w:rsid w:val="00EE7D06"/>
    <w:rsid w:val="00EE7E9B"/>
    <w:rsid w:val="00EF100B"/>
    <w:rsid w:val="00EF1299"/>
    <w:rsid w:val="00EF12ED"/>
    <w:rsid w:val="00EF1A5B"/>
    <w:rsid w:val="00EF1A70"/>
    <w:rsid w:val="00EF225B"/>
    <w:rsid w:val="00EF2426"/>
    <w:rsid w:val="00EF27EB"/>
    <w:rsid w:val="00EF36F2"/>
    <w:rsid w:val="00EF37C3"/>
    <w:rsid w:val="00EF3EE8"/>
    <w:rsid w:val="00EF4333"/>
    <w:rsid w:val="00EF4837"/>
    <w:rsid w:val="00EF5640"/>
    <w:rsid w:val="00EF5BA2"/>
    <w:rsid w:val="00EF5E2A"/>
    <w:rsid w:val="00EF6298"/>
    <w:rsid w:val="00EF66B6"/>
    <w:rsid w:val="00EF6840"/>
    <w:rsid w:val="00EF6BF5"/>
    <w:rsid w:val="00EF6C6E"/>
    <w:rsid w:val="00EF7389"/>
    <w:rsid w:val="00EF7417"/>
    <w:rsid w:val="00F001D2"/>
    <w:rsid w:val="00F00FF7"/>
    <w:rsid w:val="00F0141C"/>
    <w:rsid w:val="00F019C5"/>
    <w:rsid w:val="00F01F42"/>
    <w:rsid w:val="00F021FA"/>
    <w:rsid w:val="00F02686"/>
    <w:rsid w:val="00F030B8"/>
    <w:rsid w:val="00F0313F"/>
    <w:rsid w:val="00F0339E"/>
    <w:rsid w:val="00F0340F"/>
    <w:rsid w:val="00F0355A"/>
    <w:rsid w:val="00F03734"/>
    <w:rsid w:val="00F037BC"/>
    <w:rsid w:val="00F03E38"/>
    <w:rsid w:val="00F03EDE"/>
    <w:rsid w:val="00F03FAD"/>
    <w:rsid w:val="00F042BA"/>
    <w:rsid w:val="00F04344"/>
    <w:rsid w:val="00F046F6"/>
    <w:rsid w:val="00F04C40"/>
    <w:rsid w:val="00F04D33"/>
    <w:rsid w:val="00F050C2"/>
    <w:rsid w:val="00F056F2"/>
    <w:rsid w:val="00F05A3C"/>
    <w:rsid w:val="00F06016"/>
    <w:rsid w:val="00F065D5"/>
    <w:rsid w:val="00F06D77"/>
    <w:rsid w:val="00F076C3"/>
    <w:rsid w:val="00F07BDD"/>
    <w:rsid w:val="00F07E7C"/>
    <w:rsid w:val="00F07F10"/>
    <w:rsid w:val="00F10305"/>
    <w:rsid w:val="00F1047E"/>
    <w:rsid w:val="00F11B75"/>
    <w:rsid w:val="00F11D4C"/>
    <w:rsid w:val="00F121BC"/>
    <w:rsid w:val="00F1260A"/>
    <w:rsid w:val="00F12A06"/>
    <w:rsid w:val="00F12D4D"/>
    <w:rsid w:val="00F12F35"/>
    <w:rsid w:val="00F130EC"/>
    <w:rsid w:val="00F13694"/>
    <w:rsid w:val="00F13749"/>
    <w:rsid w:val="00F13E85"/>
    <w:rsid w:val="00F1495E"/>
    <w:rsid w:val="00F14DF8"/>
    <w:rsid w:val="00F14F45"/>
    <w:rsid w:val="00F15823"/>
    <w:rsid w:val="00F17A2C"/>
    <w:rsid w:val="00F2088A"/>
    <w:rsid w:val="00F20F8E"/>
    <w:rsid w:val="00F210F6"/>
    <w:rsid w:val="00F217EA"/>
    <w:rsid w:val="00F21973"/>
    <w:rsid w:val="00F21E18"/>
    <w:rsid w:val="00F22044"/>
    <w:rsid w:val="00F22646"/>
    <w:rsid w:val="00F22E55"/>
    <w:rsid w:val="00F23653"/>
    <w:rsid w:val="00F23C13"/>
    <w:rsid w:val="00F23FF5"/>
    <w:rsid w:val="00F24181"/>
    <w:rsid w:val="00F244FA"/>
    <w:rsid w:val="00F24528"/>
    <w:rsid w:val="00F24580"/>
    <w:rsid w:val="00F24B81"/>
    <w:rsid w:val="00F24F71"/>
    <w:rsid w:val="00F25218"/>
    <w:rsid w:val="00F2591B"/>
    <w:rsid w:val="00F259A9"/>
    <w:rsid w:val="00F25E45"/>
    <w:rsid w:val="00F25F84"/>
    <w:rsid w:val="00F26126"/>
    <w:rsid w:val="00F26667"/>
    <w:rsid w:val="00F26B8D"/>
    <w:rsid w:val="00F26F61"/>
    <w:rsid w:val="00F30981"/>
    <w:rsid w:val="00F31038"/>
    <w:rsid w:val="00F31422"/>
    <w:rsid w:val="00F316C4"/>
    <w:rsid w:val="00F319CD"/>
    <w:rsid w:val="00F31CD4"/>
    <w:rsid w:val="00F31D24"/>
    <w:rsid w:val="00F3220E"/>
    <w:rsid w:val="00F3276E"/>
    <w:rsid w:val="00F32898"/>
    <w:rsid w:val="00F3331F"/>
    <w:rsid w:val="00F34036"/>
    <w:rsid w:val="00F345A1"/>
    <w:rsid w:val="00F34690"/>
    <w:rsid w:val="00F35CB6"/>
    <w:rsid w:val="00F36010"/>
    <w:rsid w:val="00F36441"/>
    <w:rsid w:val="00F36C13"/>
    <w:rsid w:val="00F36C61"/>
    <w:rsid w:val="00F36D63"/>
    <w:rsid w:val="00F37745"/>
    <w:rsid w:val="00F3781E"/>
    <w:rsid w:val="00F40170"/>
    <w:rsid w:val="00F404EE"/>
    <w:rsid w:val="00F4051B"/>
    <w:rsid w:val="00F40F10"/>
    <w:rsid w:val="00F41563"/>
    <w:rsid w:val="00F41FB2"/>
    <w:rsid w:val="00F42291"/>
    <w:rsid w:val="00F42862"/>
    <w:rsid w:val="00F4299F"/>
    <w:rsid w:val="00F43028"/>
    <w:rsid w:val="00F43346"/>
    <w:rsid w:val="00F434F9"/>
    <w:rsid w:val="00F436E7"/>
    <w:rsid w:val="00F43A89"/>
    <w:rsid w:val="00F43BBC"/>
    <w:rsid w:val="00F43E24"/>
    <w:rsid w:val="00F44D7F"/>
    <w:rsid w:val="00F44F36"/>
    <w:rsid w:val="00F45D35"/>
    <w:rsid w:val="00F46C9E"/>
    <w:rsid w:val="00F46D93"/>
    <w:rsid w:val="00F4749E"/>
    <w:rsid w:val="00F4765F"/>
    <w:rsid w:val="00F47CEC"/>
    <w:rsid w:val="00F47E92"/>
    <w:rsid w:val="00F502A3"/>
    <w:rsid w:val="00F50A3B"/>
    <w:rsid w:val="00F514E2"/>
    <w:rsid w:val="00F51DB2"/>
    <w:rsid w:val="00F51F45"/>
    <w:rsid w:val="00F52902"/>
    <w:rsid w:val="00F52A22"/>
    <w:rsid w:val="00F52F04"/>
    <w:rsid w:val="00F53015"/>
    <w:rsid w:val="00F53B61"/>
    <w:rsid w:val="00F53CC2"/>
    <w:rsid w:val="00F547AE"/>
    <w:rsid w:val="00F548D3"/>
    <w:rsid w:val="00F54994"/>
    <w:rsid w:val="00F54B90"/>
    <w:rsid w:val="00F5534F"/>
    <w:rsid w:val="00F55CB6"/>
    <w:rsid w:val="00F562AD"/>
    <w:rsid w:val="00F564C7"/>
    <w:rsid w:val="00F56623"/>
    <w:rsid w:val="00F56D06"/>
    <w:rsid w:val="00F57680"/>
    <w:rsid w:val="00F60283"/>
    <w:rsid w:val="00F604C7"/>
    <w:rsid w:val="00F609B6"/>
    <w:rsid w:val="00F61480"/>
    <w:rsid w:val="00F61E18"/>
    <w:rsid w:val="00F62B72"/>
    <w:rsid w:val="00F642BD"/>
    <w:rsid w:val="00F647DE"/>
    <w:rsid w:val="00F64DE5"/>
    <w:rsid w:val="00F65221"/>
    <w:rsid w:val="00F65CEC"/>
    <w:rsid w:val="00F65D29"/>
    <w:rsid w:val="00F672AB"/>
    <w:rsid w:val="00F672D5"/>
    <w:rsid w:val="00F67396"/>
    <w:rsid w:val="00F673B3"/>
    <w:rsid w:val="00F67956"/>
    <w:rsid w:val="00F67A2D"/>
    <w:rsid w:val="00F7014A"/>
    <w:rsid w:val="00F70968"/>
    <w:rsid w:val="00F70FA8"/>
    <w:rsid w:val="00F712D2"/>
    <w:rsid w:val="00F715CD"/>
    <w:rsid w:val="00F71D58"/>
    <w:rsid w:val="00F71D9E"/>
    <w:rsid w:val="00F71DF0"/>
    <w:rsid w:val="00F729B3"/>
    <w:rsid w:val="00F72F8E"/>
    <w:rsid w:val="00F73334"/>
    <w:rsid w:val="00F7335F"/>
    <w:rsid w:val="00F7368A"/>
    <w:rsid w:val="00F737C7"/>
    <w:rsid w:val="00F7420F"/>
    <w:rsid w:val="00F7447C"/>
    <w:rsid w:val="00F744D7"/>
    <w:rsid w:val="00F749A7"/>
    <w:rsid w:val="00F74AD7"/>
    <w:rsid w:val="00F75046"/>
    <w:rsid w:val="00F75AA2"/>
    <w:rsid w:val="00F75E3A"/>
    <w:rsid w:val="00F76509"/>
    <w:rsid w:val="00F76709"/>
    <w:rsid w:val="00F7678A"/>
    <w:rsid w:val="00F76BB9"/>
    <w:rsid w:val="00F76EEF"/>
    <w:rsid w:val="00F7713F"/>
    <w:rsid w:val="00F77899"/>
    <w:rsid w:val="00F77975"/>
    <w:rsid w:val="00F779C4"/>
    <w:rsid w:val="00F77A0B"/>
    <w:rsid w:val="00F77ED3"/>
    <w:rsid w:val="00F80122"/>
    <w:rsid w:val="00F808BA"/>
    <w:rsid w:val="00F808CD"/>
    <w:rsid w:val="00F80DC0"/>
    <w:rsid w:val="00F817EF"/>
    <w:rsid w:val="00F81BC1"/>
    <w:rsid w:val="00F81CC4"/>
    <w:rsid w:val="00F82116"/>
    <w:rsid w:val="00F824EB"/>
    <w:rsid w:val="00F825A4"/>
    <w:rsid w:val="00F82D86"/>
    <w:rsid w:val="00F82DEE"/>
    <w:rsid w:val="00F833E2"/>
    <w:rsid w:val="00F834A2"/>
    <w:rsid w:val="00F8399E"/>
    <w:rsid w:val="00F83D80"/>
    <w:rsid w:val="00F83F1F"/>
    <w:rsid w:val="00F83FF6"/>
    <w:rsid w:val="00F8417C"/>
    <w:rsid w:val="00F84664"/>
    <w:rsid w:val="00F8479D"/>
    <w:rsid w:val="00F86502"/>
    <w:rsid w:val="00F86C06"/>
    <w:rsid w:val="00F87310"/>
    <w:rsid w:val="00F87844"/>
    <w:rsid w:val="00F900DB"/>
    <w:rsid w:val="00F90697"/>
    <w:rsid w:val="00F90D99"/>
    <w:rsid w:val="00F915C6"/>
    <w:rsid w:val="00F91BE4"/>
    <w:rsid w:val="00F921BA"/>
    <w:rsid w:val="00F92985"/>
    <w:rsid w:val="00F92F6C"/>
    <w:rsid w:val="00F931D9"/>
    <w:rsid w:val="00F93A33"/>
    <w:rsid w:val="00F944B6"/>
    <w:rsid w:val="00F945BA"/>
    <w:rsid w:val="00F9487E"/>
    <w:rsid w:val="00F94FAE"/>
    <w:rsid w:val="00F9569B"/>
    <w:rsid w:val="00F95E39"/>
    <w:rsid w:val="00F963C2"/>
    <w:rsid w:val="00F97D8B"/>
    <w:rsid w:val="00FA0020"/>
    <w:rsid w:val="00FA007D"/>
    <w:rsid w:val="00FA05BE"/>
    <w:rsid w:val="00FA0668"/>
    <w:rsid w:val="00FA078F"/>
    <w:rsid w:val="00FA0F60"/>
    <w:rsid w:val="00FA1123"/>
    <w:rsid w:val="00FA11CE"/>
    <w:rsid w:val="00FA12E7"/>
    <w:rsid w:val="00FA2001"/>
    <w:rsid w:val="00FA24AF"/>
    <w:rsid w:val="00FA27CA"/>
    <w:rsid w:val="00FA2894"/>
    <w:rsid w:val="00FA28D4"/>
    <w:rsid w:val="00FA3162"/>
    <w:rsid w:val="00FA33B1"/>
    <w:rsid w:val="00FA4207"/>
    <w:rsid w:val="00FA4567"/>
    <w:rsid w:val="00FA4D2A"/>
    <w:rsid w:val="00FA5AC0"/>
    <w:rsid w:val="00FA6585"/>
    <w:rsid w:val="00FA6E9B"/>
    <w:rsid w:val="00FA6F21"/>
    <w:rsid w:val="00FA70DF"/>
    <w:rsid w:val="00FA7B13"/>
    <w:rsid w:val="00FA7CDC"/>
    <w:rsid w:val="00FB075D"/>
    <w:rsid w:val="00FB0A0C"/>
    <w:rsid w:val="00FB2111"/>
    <w:rsid w:val="00FB2906"/>
    <w:rsid w:val="00FB2E43"/>
    <w:rsid w:val="00FB4180"/>
    <w:rsid w:val="00FB4243"/>
    <w:rsid w:val="00FB4590"/>
    <w:rsid w:val="00FB5275"/>
    <w:rsid w:val="00FB5385"/>
    <w:rsid w:val="00FB5DBA"/>
    <w:rsid w:val="00FB6729"/>
    <w:rsid w:val="00FB745A"/>
    <w:rsid w:val="00FB77E1"/>
    <w:rsid w:val="00FB7E71"/>
    <w:rsid w:val="00FC0682"/>
    <w:rsid w:val="00FC0915"/>
    <w:rsid w:val="00FC0C07"/>
    <w:rsid w:val="00FC0DDA"/>
    <w:rsid w:val="00FC0EF3"/>
    <w:rsid w:val="00FC12E2"/>
    <w:rsid w:val="00FC1443"/>
    <w:rsid w:val="00FC14EA"/>
    <w:rsid w:val="00FC163B"/>
    <w:rsid w:val="00FC1665"/>
    <w:rsid w:val="00FC196E"/>
    <w:rsid w:val="00FC2232"/>
    <w:rsid w:val="00FC242C"/>
    <w:rsid w:val="00FC257A"/>
    <w:rsid w:val="00FC2B0A"/>
    <w:rsid w:val="00FC3697"/>
    <w:rsid w:val="00FC3A8E"/>
    <w:rsid w:val="00FC40B3"/>
    <w:rsid w:val="00FC4298"/>
    <w:rsid w:val="00FC4DC0"/>
    <w:rsid w:val="00FC5321"/>
    <w:rsid w:val="00FC5A9B"/>
    <w:rsid w:val="00FC61F8"/>
    <w:rsid w:val="00FC6A61"/>
    <w:rsid w:val="00FC6D7B"/>
    <w:rsid w:val="00FC7A4C"/>
    <w:rsid w:val="00FC7C0C"/>
    <w:rsid w:val="00FC7C94"/>
    <w:rsid w:val="00FD0117"/>
    <w:rsid w:val="00FD0E07"/>
    <w:rsid w:val="00FD1A98"/>
    <w:rsid w:val="00FD1E37"/>
    <w:rsid w:val="00FD2010"/>
    <w:rsid w:val="00FD25FB"/>
    <w:rsid w:val="00FD267D"/>
    <w:rsid w:val="00FD2DEE"/>
    <w:rsid w:val="00FD3949"/>
    <w:rsid w:val="00FD39D0"/>
    <w:rsid w:val="00FD4B66"/>
    <w:rsid w:val="00FD4BDB"/>
    <w:rsid w:val="00FD4D30"/>
    <w:rsid w:val="00FD4F2E"/>
    <w:rsid w:val="00FD547B"/>
    <w:rsid w:val="00FD560C"/>
    <w:rsid w:val="00FD57DA"/>
    <w:rsid w:val="00FD59E4"/>
    <w:rsid w:val="00FD5B44"/>
    <w:rsid w:val="00FD5DE1"/>
    <w:rsid w:val="00FD5FE5"/>
    <w:rsid w:val="00FD6820"/>
    <w:rsid w:val="00FD6947"/>
    <w:rsid w:val="00FD7D24"/>
    <w:rsid w:val="00FE05A5"/>
    <w:rsid w:val="00FE05E9"/>
    <w:rsid w:val="00FE07AE"/>
    <w:rsid w:val="00FE0901"/>
    <w:rsid w:val="00FE09AA"/>
    <w:rsid w:val="00FE0A9A"/>
    <w:rsid w:val="00FE0D53"/>
    <w:rsid w:val="00FE0E5C"/>
    <w:rsid w:val="00FE167A"/>
    <w:rsid w:val="00FE1890"/>
    <w:rsid w:val="00FE1AE1"/>
    <w:rsid w:val="00FE206D"/>
    <w:rsid w:val="00FE2103"/>
    <w:rsid w:val="00FE21C5"/>
    <w:rsid w:val="00FE230B"/>
    <w:rsid w:val="00FE279F"/>
    <w:rsid w:val="00FE2E90"/>
    <w:rsid w:val="00FE379E"/>
    <w:rsid w:val="00FE390E"/>
    <w:rsid w:val="00FE3BDB"/>
    <w:rsid w:val="00FE3BEC"/>
    <w:rsid w:val="00FE44F7"/>
    <w:rsid w:val="00FE4890"/>
    <w:rsid w:val="00FE4B48"/>
    <w:rsid w:val="00FE4D87"/>
    <w:rsid w:val="00FE5CF6"/>
    <w:rsid w:val="00FE5DAE"/>
    <w:rsid w:val="00FE634A"/>
    <w:rsid w:val="00FE67C4"/>
    <w:rsid w:val="00FE7C06"/>
    <w:rsid w:val="00FF03AE"/>
    <w:rsid w:val="00FF0409"/>
    <w:rsid w:val="00FF097B"/>
    <w:rsid w:val="00FF0B26"/>
    <w:rsid w:val="00FF1F9B"/>
    <w:rsid w:val="00FF210D"/>
    <w:rsid w:val="00FF23FA"/>
    <w:rsid w:val="00FF2411"/>
    <w:rsid w:val="00FF2B38"/>
    <w:rsid w:val="00FF32DE"/>
    <w:rsid w:val="00FF3585"/>
    <w:rsid w:val="00FF3D61"/>
    <w:rsid w:val="00FF46B5"/>
    <w:rsid w:val="00FF46E0"/>
    <w:rsid w:val="00FF4BE1"/>
    <w:rsid w:val="00FF4F63"/>
    <w:rsid w:val="00FF53FB"/>
    <w:rsid w:val="00FF5749"/>
    <w:rsid w:val="00FF592E"/>
    <w:rsid w:val="00FF5DB0"/>
    <w:rsid w:val="00FF646F"/>
    <w:rsid w:val="00FF6652"/>
    <w:rsid w:val="00FF689B"/>
    <w:rsid w:val="00FF6CFB"/>
    <w:rsid w:val="00FF6D32"/>
    <w:rsid w:val="00FF6DAD"/>
    <w:rsid w:val="00FF74C3"/>
    <w:rsid w:val="00FF7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7B28"/>
  <w15:chartTrackingRefBased/>
  <w15:docId w15:val="{7A3BF9A0-C006-4D77-A8E4-98485F1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04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26E"/>
    <w:rPr>
      <w:sz w:val="20"/>
      <w:szCs w:val="20"/>
    </w:rPr>
  </w:style>
  <w:style w:type="character" w:styleId="EndnoteReference">
    <w:name w:val="endnote reference"/>
    <w:basedOn w:val="DefaultParagraphFont"/>
    <w:uiPriority w:val="99"/>
    <w:semiHidden/>
    <w:unhideWhenUsed/>
    <w:rsid w:val="0090426E"/>
    <w:rPr>
      <w:vertAlign w:val="superscript"/>
    </w:rPr>
  </w:style>
  <w:style w:type="paragraph" w:styleId="FootnoteText">
    <w:name w:val="footnote text"/>
    <w:basedOn w:val="Normal"/>
    <w:link w:val="FootnoteTextChar"/>
    <w:uiPriority w:val="99"/>
    <w:semiHidden/>
    <w:unhideWhenUsed/>
    <w:rsid w:val="00847D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D83"/>
    <w:rPr>
      <w:sz w:val="20"/>
      <w:szCs w:val="20"/>
    </w:rPr>
  </w:style>
  <w:style w:type="character" w:styleId="FootnoteReference">
    <w:name w:val="footnote reference"/>
    <w:basedOn w:val="DefaultParagraphFont"/>
    <w:uiPriority w:val="99"/>
    <w:semiHidden/>
    <w:unhideWhenUsed/>
    <w:rsid w:val="00847D83"/>
    <w:rPr>
      <w:vertAlign w:val="superscript"/>
    </w:rPr>
  </w:style>
  <w:style w:type="paragraph" w:styleId="Title">
    <w:name w:val="Title"/>
    <w:basedOn w:val="Normal"/>
    <w:next w:val="Normal"/>
    <w:link w:val="TitleChar"/>
    <w:uiPriority w:val="10"/>
    <w:qFormat/>
    <w:rsid w:val="002A6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A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A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3344"/>
    <w:pPr>
      <w:ind w:left="720"/>
      <w:contextualSpacing/>
    </w:pPr>
  </w:style>
  <w:style w:type="character" w:styleId="Hyperlink">
    <w:name w:val="Hyperlink"/>
    <w:basedOn w:val="DefaultParagraphFont"/>
    <w:uiPriority w:val="99"/>
    <w:unhideWhenUsed/>
    <w:rsid w:val="00937F62"/>
    <w:rPr>
      <w:color w:val="0563C1" w:themeColor="hyperlink"/>
      <w:u w:val="single"/>
    </w:rPr>
  </w:style>
  <w:style w:type="character" w:styleId="UnresolvedMention">
    <w:name w:val="Unresolved Mention"/>
    <w:basedOn w:val="DefaultParagraphFont"/>
    <w:uiPriority w:val="99"/>
    <w:semiHidden/>
    <w:unhideWhenUsed/>
    <w:rsid w:val="00937F62"/>
    <w:rPr>
      <w:color w:val="605E5C"/>
      <w:shd w:val="clear" w:color="auto" w:fill="E1DFDD"/>
    </w:rPr>
  </w:style>
  <w:style w:type="character" w:styleId="FollowedHyperlink">
    <w:name w:val="FollowedHyperlink"/>
    <w:basedOn w:val="DefaultParagraphFont"/>
    <w:uiPriority w:val="99"/>
    <w:semiHidden/>
    <w:unhideWhenUsed/>
    <w:rsid w:val="009A0851"/>
    <w:rPr>
      <w:color w:val="954F72" w:themeColor="followedHyperlink"/>
      <w:u w:val="single"/>
    </w:rPr>
  </w:style>
  <w:style w:type="table" w:styleId="TableGrid">
    <w:name w:val="Table Grid"/>
    <w:basedOn w:val="TableNormal"/>
    <w:uiPriority w:val="39"/>
    <w:rsid w:val="007A7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7A7F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327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327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people.csail.mit.edu/rivest/Rsapaper.pdf" TargetMode="External"/><Relationship Id="rId2" Type="http://schemas.openxmlformats.org/officeDocument/2006/relationships/hyperlink" Target="https://www.merkle.com/1974/" TargetMode="External"/><Relationship Id="rId1" Type="http://schemas.openxmlformats.org/officeDocument/2006/relationships/hyperlink" Target="https://ee.stanford.edu/~hellman/publications/24.pdf" TargetMode="External"/><Relationship Id="rId6" Type="http://schemas.openxmlformats.org/officeDocument/2006/relationships/hyperlink" Target="https://en.wikipedia.org/wiki/Advanced_Encryption_Standard" TargetMode="External"/><Relationship Id="rId5" Type="http://schemas.openxmlformats.org/officeDocument/2006/relationships/hyperlink" Target="https://en.wikipedia.org/wiki/One-time_pad" TargetMode="External"/><Relationship Id="rId4" Type="http://schemas.openxmlformats.org/officeDocument/2006/relationships/hyperlink" Target="https://en.wikipedia.org/wiki/Extended_Euclidean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0F96-8BDC-45E5-8DEB-0F7C6657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4444</TotalTime>
  <Pages>18</Pages>
  <Words>6038</Words>
  <Characters>34422</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dc:creator>
  <cp:keywords/>
  <dc:description/>
  <cp:lastModifiedBy>championd</cp:lastModifiedBy>
  <cp:revision>571</cp:revision>
  <cp:lastPrinted>2021-01-30T21:38:00Z</cp:lastPrinted>
  <dcterms:created xsi:type="dcterms:W3CDTF">2021-01-28T00:16:00Z</dcterms:created>
  <dcterms:modified xsi:type="dcterms:W3CDTF">2021-01-31T02:39:00Z</dcterms:modified>
</cp:coreProperties>
</file>