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Pr="00236374" w:rsidRDefault="004B404F" w:rsidP="00236374">
      <w:pPr>
        <w:pStyle w:val="Heading1"/>
        <w:jc w:val="center"/>
        <w:rPr>
          <w:sz w:val="40"/>
          <w:szCs w:val="40"/>
        </w:rPr>
      </w:pP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236374">
        <w:rPr>
          <w:sz w:val="40"/>
          <w:szCs w:val="4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236374">
        <w:rPr>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Pr="00236374" w:rsidRDefault="004B404F" w:rsidP="00236374">
      <w:pPr>
        <w:pStyle w:val="BodyText"/>
        <w:jc w:val="center"/>
        <w:rPr>
          <w:b/>
        </w:rPr>
      </w:pPr>
      <w:r w:rsidRPr="00236374">
        <w:rPr>
          <w:b/>
          <w:sz w:val="48"/>
          <w:szCs w:val="48"/>
        </w:rPr>
        <w:t>Projekt</w:t>
      </w:r>
      <w:r w:rsidR="001B15D4" w:rsidRPr="00236374">
        <w:rPr>
          <w:b/>
          <w:sz w:val="56"/>
          <w:szCs w:val="56"/>
        </w:rPr>
        <w:br/>
      </w:r>
      <w:r w:rsidRPr="00236374">
        <w:rPr>
          <w:b/>
        </w:rPr>
        <w:t>refaktoryzacja kodu</w:t>
      </w:r>
    </w:p>
    <w:p w:rsidR="004B404F" w:rsidRPr="00236374" w:rsidRDefault="001B15D4" w:rsidP="00236374">
      <w:pPr>
        <w:pStyle w:val="BodyText"/>
        <w:jc w:val="right"/>
        <w:rPr>
          <w:b/>
        </w:rPr>
      </w:pPr>
      <w:r w:rsidRPr="00236374">
        <w:rPr>
          <w:b/>
        </w:rPr>
        <w:t>Aleksander Kosma</w:t>
      </w:r>
      <w:r w:rsidR="004B404F" w:rsidRPr="00236374">
        <w:rPr>
          <w:b/>
        </w:rPr>
        <w:t xml:space="preserve"> | 238193</w:t>
      </w:r>
      <w:r w:rsidR="004B404F" w:rsidRPr="00236374">
        <w:rPr>
          <w:b/>
        </w:rPr>
        <w:br/>
        <w:t>Dawid Ćwik | 238137</w:t>
      </w:r>
      <w:r w:rsidR="004B404F" w:rsidRPr="00236374">
        <w:rPr>
          <w:b/>
        </w:rPr>
        <w:br/>
        <w:t>15.01.2019</w:t>
      </w:r>
      <w:r w:rsidRPr="0023637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1629E3FB" wp14:editId="601BDFA2">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zabrał jeden wieczór kodowania. Mialo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AA497F" w:rsidRPr="00F15FEE" w:rsidRDefault="00AA497F" w:rsidP="00F15FEE"/>
    <w:p w:rsidR="00EB6E6E" w:rsidRDefault="004B404F" w:rsidP="004B404F">
      <w:pPr>
        <w:pStyle w:val="Heading2"/>
        <w:numPr>
          <w:ilvl w:val="0"/>
          <w:numId w:val="2"/>
        </w:numPr>
        <w:rPr>
          <w:b w:val="0"/>
          <w:color w:val="000000" w:themeColor="text1"/>
          <w:sz w:val="22"/>
          <w:szCs w:val="22"/>
        </w:rPr>
      </w:pPr>
      <w:r w:rsidRPr="004B404F">
        <w:t>Wykorzystane narzedzia / technologie</w:t>
      </w:r>
      <w:r w:rsidR="00EB6E6E">
        <w:br/>
        <w:t xml:space="preserve"> </w:t>
      </w:r>
      <w:r w:rsidR="00EB6E6E">
        <w:tab/>
      </w:r>
      <w:r w:rsidR="00EB6E6E">
        <w:rPr>
          <w:b w:val="0"/>
          <w:color w:val="000000" w:themeColor="text1"/>
          <w:sz w:val="22"/>
          <w:szCs w:val="22"/>
        </w:rPr>
        <w:t>By ulatwić sobie szybką diagnoze i lokalizacje blędów, ostrzeżeń czy smell codes,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EB6E6E" w:rsidRDefault="00EB6E6E" w:rsidP="00EB6E6E">
      <w:r w:rsidRPr="00AA497F">
        <w:rPr>
          <w:rFonts w:asciiTheme="majorHAnsi" w:hAnsiTheme="majorHAnsi"/>
          <w:b/>
        </w:rPr>
        <w:t>QAPlugin</w:t>
      </w:r>
      <w:r w:rsidR="00236374">
        <w:rPr>
          <w:rFonts w:asciiTheme="majorHAnsi" w:hAnsiTheme="majorHAnsi"/>
          <w:b/>
        </w:rPr>
        <w:t xml:space="preserve"> </w:t>
      </w:r>
      <w:r w:rsidRPr="00EB6E6E">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lastRenderedPageBreak/>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4B404F">
      <w:pPr>
        <w:pStyle w:val="Heading2"/>
        <w:numPr>
          <w:ilvl w:val="0"/>
          <w:numId w:val="2"/>
        </w:numPr>
      </w:pPr>
      <w:r w:rsidRPr="004B404F">
        <w:t>Kroki refaktoryzacji kodu</w:t>
      </w:r>
    </w:p>
    <w:p w:rsidR="007A702F" w:rsidRDefault="00EB6E6E" w:rsidP="00236374">
      <w:pPr>
        <w:pStyle w:val="BodyTextIndent"/>
      </w:pPr>
      <w:r w:rsidRPr="00EB6E6E">
        <w:t xml:space="preserve">Poniżej będą prezentowane kolejne kroki </w:t>
      </w:r>
      <w:r w:rsidR="00AA497F">
        <w:t xml:space="preserve">glównych </w:t>
      </w:r>
      <w:r w:rsidRPr="00EB6E6E">
        <w:t>przemian</w:t>
      </w:r>
      <w:r w:rsidR="00AA497F">
        <w:t xml:space="preserve"> w kodzie:</w:t>
      </w:r>
    </w:p>
    <w:p w:rsidR="007A702F" w:rsidRPr="007A702F" w:rsidRDefault="007A702F" w:rsidP="00236374">
      <w:pPr>
        <w:pStyle w:val="ListBullet2"/>
        <w:rPr>
          <w:lang w:eastAsia="pl-PL"/>
        </w:rPr>
      </w:pPr>
      <w:r w:rsidRPr="007A702F">
        <w:rPr>
          <w:lang w:eastAsia="pl-PL"/>
        </w:rPr>
        <w:t>squid : S00115</w:t>
      </w:r>
    </w:p>
    <w:p w:rsidR="007A702F" w:rsidRPr="007A702F" w:rsidRDefault="007A702F" w:rsidP="00236374">
      <w:pPr>
        <w:pStyle w:val="BodyText"/>
        <w:rPr>
          <w:lang w:val="en-US" w:eastAsia="pl-PL"/>
        </w:rPr>
      </w:pPr>
      <w:r w:rsidRPr="007A702F">
        <w:rPr>
          <w:lang w:val="en-US" w:eastAsia="pl-PL"/>
        </w:rPr>
        <w:t xml:space="preserve">Sharing some naming conventions is a key point to make it possible for a team to efficiently collaborate. This rule allows </w:t>
      </w:r>
      <w:proofErr w:type="gramStart"/>
      <w:r w:rsidRPr="007A702F">
        <w:rPr>
          <w:lang w:val="en-US" w:eastAsia="pl-PL"/>
        </w:rPr>
        <w:t>to check</w:t>
      </w:r>
      <w:proofErr w:type="gramEnd"/>
      <w:r w:rsidRPr="007A702F">
        <w:rPr>
          <w:lang w:val="en-US" w:eastAsia="pl-PL"/>
        </w:rPr>
        <w:t xml:space="preserve"> that all constant names match a provided regular expression.</w:t>
      </w:r>
    </w:p>
    <w:p w:rsidR="007A702F" w:rsidRDefault="007A702F" w:rsidP="00236374">
      <w:pPr>
        <w:pStyle w:val="BodyText"/>
        <w:rPr>
          <w:lang w:val="en-US" w:eastAsia="pl-PL"/>
        </w:rPr>
      </w:pPr>
      <w:r w:rsidRPr="007A702F">
        <w:rPr>
          <w:lang w:val="en-US" w:eastAsia="pl-PL"/>
        </w:rPr>
        <w:t xml:space="preserve">The following code snippet illustrates this rule when the regular expression value is </w:t>
      </w:r>
      <w:r w:rsidR="00236374">
        <w:rPr>
          <w:lang w:val="en-US" w:eastAsia="pl-PL"/>
        </w:rPr>
        <w:t>“</w:t>
      </w:r>
      <w:proofErr w:type="gramStart"/>
      <w:r w:rsidRPr="007A702F">
        <w:rPr>
          <w:lang w:val="en-US" w:eastAsia="pl-PL"/>
        </w:rPr>
        <w:t>^[</w:t>
      </w:r>
      <w:proofErr w:type="gramEnd"/>
      <w:r w:rsidRPr="007A702F">
        <w:rPr>
          <w:lang w:val="en-US" w:eastAsia="pl-PL"/>
        </w:rPr>
        <w:t>A-Z][A-Z0-9]*(_[A-Z0-9]+)*$</w:t>
      </w:r>
      <w:r w:rsidR="00236374">
        <w:rPr>
          <w:lang w:val="en-US" w:eastAsia="pl-PL"/>
        </w:rPr>
        <w:t>”</w:t>
      </w:r>
      <w:r w:rsidRPr="007A702F">
        <w:rPr>
          <w:lang w:val="en-US" w:eastAsia="pl-PL"/>
        </w:rPr>
        <w:t>:</w:t>
      </w:r>
    </w:p>
    <w:p w:rsidR="007A702F" w:rsidRP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1B7D395B" wp14:editId="2E0E1906">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236374">
      <w:pPr>
        <w:pStyle w:val="BodyText"/>
        <w:rPr>
          <w:lang w:val="en-US" w:eastAsia="pl-PL"/>
        </w:rPr>
      </w:pPr>
      <w:r w:rsidRPr="007A702F">
        <w:rPr>
          <w:lang w:val="en-US" w:eastAsia="pl-PL"/>
        </w:rPr>
        <w:t xml:space="preserve">Remove literal </w:t>
      </w:r>
      <w:proofErr w:type="spellStart"/>
      <w:proofErr w:type="gramStart"/>
      <w:r w:rsidRPr="007A702F">
        <w:rPr>
          <w:lang w:val="en-US" w:eastAsia="pl-PL"/>
        </w:rPr>
        <w:t>boolean</w:t>
      </w:r>
      <w:proofErr w:type="spellEnd"/>
      <w:proofErr w:type="gramEnd"/>
      <w:r w:rsidRPr="007A702F">
        <w:rPr>
          <w:lang w:val="en-US" w:eastAsia="pl-PL"/>
        </w:rPr>
        <w:t xml:space="preserve"> values from conditional expressions to improve readability. Anything that can be tested for equality with a </w:t>
      </w:r>
      <w:proofErr w:type="spellStart"/>
      <w:proofErr w:type="gramStart"/>
      <w:r w:rsidRPr="007A702F">
        <w:rPr>
          <w:lang w:val="en-US" w:eastAsia="pl-PL"/>
        </w:rPr>
        <w:t>boolean</w:t>
      </w:r>
      <w:proofErr w:type="spellEnd"/>
      <w:proofErr w:type="gramEnd"/>
      <w:r w:rsidRPr="007A702F">
        <w:rPr>
          <w:lang w:val="en-US" w:eastAsia="pl-PL"/>
        </w:rPr>
        <w:t xml:space="preserve"> value must itself be a </w:t>
      </w:r>
      <w:proofErr w:type="spellStart"/>
      <w:r w:rsidRPr="007A702F">
        <w:rPr>
          <w:lang w:val="en-US" w:eastAsia="pl-PL"/>
        </w:rPr>
        <w:t>boolean</w:t>
      </w:r>
      <w:proofErr w:type="spellEnd"/>
      <w:r w:rsidRPr="007A702F">
        <w:rPr>
          <w:lang w:val="en-US" w:eastAsia="pl-PL"/>
        </w:rPr>
        <w:t xml:space="preserve"> value, and </w:t>
      </w:r>
      <w:proofErr w:type="spellStart"/>
      <w:r w:rsidRPr="007A702F">
        <w:rPr>
          <w:lang w:val="en-US" w:eastAsia="pl-PL"/>
        </w:rPr>
        <w:t>boolean</w:t>
      </w:r>
      <w:proofErr w:type="spellEnd"/>
      <w:r w:rsidRPr="007A702F">
        <w:rPr>
          <w:lang w:val="en-US" w:eastAsia="pl-PL"/>
        </w:rPr>
        <w:t xml:space="preserve"> values can be tested </w:t>
      </w:r>
      <w:proofErr w:type="spellStart"/>
      <w:r w:rsidRPr="007A702F">
        <w:rPr>
          <w:lang w:val="en-US" w:eastAsia="pl-PL"/>
        </w:rPr>
        <w:t>atomicly</w:t>
      </w:r>
      <w:proofErr w:type="spellEnd"/>
      <w:r w:rsidRPr="007A702F">
        <w:rPr>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38DB530F" wp14:editId="510E2C0F">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2D56F8">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2D56F8" w:rsidRPr="002D56F8" w:rsidRDefault="002D56F8" w:rsidP="002D56F8">
      <w:pPr>
        <w:rPr>
          <w:lang w:val="en-US"/>
        </w:rPr>
      </w:pPr>
    </w:p>
    <w:p w:rsidR="00AA497F" w:rsidRDefault="002D56F8" w:rsidP="00AA497F">
      <w:pPr>
        <w:jc w:val="center"/>
        <w:rPr>
          <w:lang w:val="en-US"/>
        </w:rPr>
      </w:pPr>
      <w:r>
        <w:rPr>
          <w:noProof/>
          <w:lang w:eastAsia="pl-PL"/>
        </w:rPr>
        <w:drawing>
          <wp:inline distT="0" distB="0" distL="0" distR="0" wp14:anchorId="27BD0B79" wp14:editId="1A6DFA80">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AA497F" w:rsidRDefault="00AA497F" w:rsidP="00AA497F">
      <w:pPr>
        <w:jc w:val="center"/>
        <w:rPr>
          <w:color w:val="000000" w:themeColor="text1"/>
          <w:lang w:val="en-US"/>
        </w:rPr>
      </w:pPr>
    </w:p>
    <w:p w:rsidR="00236374" w:rsidRPr="00AA497F" w:rsidRDefault="00236374"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lastRenderedPageBreak/>
        <w:t>squid:S2189</w:t>
      </w:r>
    </w:p>
    <w:p w:rsidR="00801367" w:rsidRDefault="00801367" w:rsidP="00236374">
      <w:pPr>
        <w:pStyle w:val="BodyText"/>
        <w:spacing w:line="240" w:lineRule="auto"/>
        <w:rPr>
          <w:lang w:val="en-US"/>
        </w:rPr>
      </w:pPr>
      <w:r w:rsidRPr="00AA497F">
        <w:rPr>
          <w:shd w:val="clear" w:color="auto" w:fill="FFFFFF"/>
          <w:lang w:val="en-US"/>
        </w:rPr>
        <w:t>An infinite loop is one that will never end while the program is running, i.e., you have to kill the program to get out of the loop. Whether it is by meeting the loop</w:t>
      </w:r>
      <w:r w:rsidR="00236374">
        <w:rPr>
          <w:shd w:val="clear" w:color="auto" w:fill="FFFFFF"/>
          <w:lang w:val="en-US"/>
        </w:rPr>
        <w:t>’</w:t>
      </w:r>
      <w:r w:rsidRPr="00AA497F">
        <w:rPr>
          <w:shd w:val="clear" w:color="auto" w:fill="FFFFFF"/>
          <w:lang w:val="en-US"/>
        </w:rPr>
        <w:t>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shd w:val="clear" w:color="auto" w:fill="FFFFFF"/>
          <w:lang w:val="en-US"/>
        </w:rPr>
        <w:t>, every loop should have an end condition.</w:t>
      </w:r>
    </w:p>
    <w:p w:rsidR="002045FD" w:rsidRDefault="00801367" w:rsidP="00236374">
      <w:pPr>
        <w:jc w:val="center"/>
        <w:rPr>
          <w:lang w:val="en-US"/>
        </w:rPr>
      </w:pPr>
      <w:r>
        <w:rPr>
          <w:noProof/>
          <w:lang w:eastAsia="pl-PL"/>
        </w:rPr>
        <w:drawing>
          <wp:inline distT="0" distB="0" distL="0" distR="0" wp14:anchorId="009029B8" wp14:editId="359D1BA9">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236374">
      <w:pPr>
        <w:pStyle w:val="BodyText"/>
        <w:spacing w:line="240" w:lineRule="auto"/>
        <w:rPr>
          <w:lang w:val="en-US" w:eastAsia="pl-PL"/>
        </w:rPr>
      </w:pPr>
      <w:r w:rsidRPr="00801367">
        <w:rPr>
          <w:lang w:val="en-US" w:eastAsia="pl-PL"/>
        </w:rPr>
        <w:t>A magic number is a number that comes out of nowhere, and is directly used in a statement. Magic numbers are often used, for instance to limit the number of iterations of a loops, to test the value of a property, etc.</w:t>
      </w:r>
    </w:p>
    <w:p w:rsidR="00801367" w:rsidRDefault="00801367" w:rsidP="00236374">
      <w:pPr>
        <w:pStyle w:val="BodyText"/>
        <w:spacing w:line="240" w:lineRule="auto"/>
        <w:rPr>
          <w:lang w:val="en-US" w:eastAsia="pl-PL"/>
        </w:rPr>
      </w:pPr>
      <w:r w:rsidRPr="00801367">
        <w:rPr>
          <w:lang w:val="en-US" w:eastAsia="pl-PL"/>
        </w:rPr>
        <w:t>Using magic numbers may seem obvious and straightforward when you</w:t>
      </w:r>
      <w:r w:rsidR="00236374">
        <w:rPr>
          <w:lang w:val="en-US" w:eastAsia="pl-PL"/>
        </w:rPr>
        <w:t>’</w:t>
      </w:r>
      <w:r w:rsidRPr="00801367">
        <w:rPr>
          <w:lang w:val="en-US" w:eastAsia="pl-PL"/>
        </w:rPr>
        <w:t>re writing a piece of code, but they are much less obvious and straightforward at debugging time.</w:t>
      </w:r>
    </w:p>
    <w:p w:rsidR="00AA497F" w:rsidRPr="00801367"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1</w:t>
      </w:r>
    </w:p>
    <w:p w:rsidR="00801367" w:rsidRDefault="00801367" w:rsidP="00236374">
      <w:pPr>
        <w:jc w:val="center"/>
        <w:rPr>
          <w:lang w:val="en-US"/>
        </w:rPr>
      </w:pPr>
      <w:r>
        <w:rPr>
          <w:noProof/>
          <w:lang w:eastAsia="pl-PL"/>
        </w:rPr>
        <w:drawing>
          <wp:inline distT="0" distB="0" distL="0" distR="0" wp14:anchorId="61EC1F8C" wp14:editId="3A8322B7">
            <wp:extent cx="4345229" cy="17922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46139" cy="1792672"/>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2</w:t>
      </w:r>
    </w:p>
    <w:p w:rsidR="00801367" w:rsidRDefault="00801367" w:rsidP="00236374">
      <w:pPr>
        <w:jc w:val="center"/>
        <w:rPr>
          <w:lang w:val="en-US"/>
        </w:rPr>
      </w:pPr>
      <w:r>
        <w:rPr>
          <w:noProof/>
          <w:lang w:eastAsia="pl-PL"/>
        </w:rPr>
        <w:drawing>
          <wp:inline distT="0" distB="0" distL="0" distR="0" wp14:anchorId="53D78CB0" wp14:editId="0F3D1D59">
            <wp:extent cx="4725619" cy="830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9664" cy="831323"/>
                    </a:xfrm>
                    <a:prstGeom prst="rect">
                      <a:avLst/>
                    </a:prstGeom>
                  </pic:spPr>
                </pic:pic>
              </a:graphicData>
            </a:graphic>
          </wp:inline>
        </w:drawing>
      </w:r>
    </w:p>
    <w:p w:rsidR="00AA497F" w:rsidRDefault="00AA497F" w:rsidP="00236374">
      <w:pPr>
        <w:jc w:val="center"/>
        <w:rPr>
          <w:lang w:val="en-US"/>
        </w:rPr>
      </w:pPr>
    </w:p>
    <w:p w:rsidR="00AA497F" w:rsidRPr="00AA497F" w:rsidRDefault="00AA497F" w:rsidP="00236374">
      <w:pPr>
        <w:pStyle w:val="Heading4"/>
        <w:jc w:val="center"/>
        <w:rPr>
          <w:rFonts w:eastAsia="Times New Roman"/>
          <w:lang w:val="en-US" w:eastAsia="pl-PL"/>
        </w:rPr>
      </w:pPr>
      <w:proofErr w:type="spellStart"/>
      <w:r>
        <w:rPr>
          <w:rFonts w:eastAsia="Times New Roman"/>
          <w:lang w:val="en-US" w:eastAsia="pl-PL"/>
        </w:rPr>
        <w:t>Przykład</w:t>
      </w:r>
      <w:proofErr w:type="spellEnd"/>
      <w:r>
        <w:rPr>
          <w:rFonts w:eastAsia="Times New Roman"/>
          <w:lang w:val="en-US" w:eastAsia="pl-PL"/>
        </w:rPr>
        <w:t xml:space="preserve"> 3</w:t>
      </w:r>
    </w:p>
    <w:p w:rsidR="00AA497F" w:rsidRDefault="00AA497F" w:rsidP="00236374">
      <w:pPr>
        <w:jc w:val="center"/>
        <w:rPr>
          <w:lang w:val="en-US"/>
        </w:rPr>
      </w:pPr>
      <w:r>
        <w:rPr>
          <w:noProof/>
          <w:lang w:eastAsia="pl-PL"/>
        </w:rPr>
        <w:drawing>
          <wp:inline distT="0" distB="0" distL="0" distR="0" wp14:anchorId="37B4857C" wp14:editId="2371C236">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236374" w:rsidRPr="00236374" w:rsidRDefault="00236374" w:rsidP="00236374">
      <w:pPr>
        <w:pStyle w:val="ListParagraph"/>
        <w:numPr>
          <w:ilvl w:val="0"/>
          <w:numId w:val="8"/>
        </w:numPr>
      </w:pPr>
      <w:r w:rsidRPr="00236374">
        <w:lastRenderedPageBreak/>
        <w:t>N</w:t>
      </w:r>
      <w:r>
        <w:t>azwy metod</w:t>
      </w:r>
    </w:p>
    <w:p w:rsidR="001265FA" w:rsidRPr="00AA497F" w:rsidRDefault="00AA497F" w:rsidP="00236374">
      <w:pPr>
        <w:pStyle w:val="BodyText"/>
      </w:pPr>
      <w:r w:rsidRPr="00AA497F">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77586531" wp14:editId="152EFB25">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4665751C" wp14:editId="3D4A95A1">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236374" w:rsidRDefault="00236374" w:rsidP="00BE77D6">
      <w:pPr>
        <w:jc w:val="center"/>
        <w:rPr>
          <w:lang w:val="en-US"/>
        </w:rPr>
      </w:pPr>
    </w:p>
    <w:p w:rsidR="00236374" w:rsidRPr="00236374" w:rsidRDefault="00236374" w:rsidP="00236374">
      <w:pPr>
        <w:pStyle w:val="ListParagraph"/>
        <w:numPr>
          <w:ilvl w:val="0"/>
          <w:numId w:val="8"/>
        </w:numPr>
      </w:pPr>
      <w:r w:rsidRPr="00236374">
        <w:t>Z</w:t>
      </w:r>
      <w:r>
        <w:t>mienne globalne</w:t>
      </w:r>
    </w:p>
    <w:p w:rsidR="001265FA" w:rsidRPr="001265FA" w:rsidRDefault="001265FA" w:rsidP="00236374">
      <w:pPr>
        <w:pStyle w:val="BodyText"/>
      </w:pPr>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0D0E6296" wp14:editId="7BE8C305">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1265FA" w:rsidRPr="00236374" w:rsidRDefault="00236374" w:rsidP="00236374">
      <w:pPr>
        <w:pStyle w:val="ListParagraph"/>
        <w:numPr>
          <w:ilvl w:val="0"/>
          <w:numId w:val="8"/>
        </w:numPr>
        <w:rPr>
          <w:lang w:val="en-US"/>
        </w:rPr>
      </w:pPr>
      <w:proofErr w:type="spellStart"/>
      <w:r w:rsidRPr="00236374">
        <w:rPr>
          <w:lang w:val="en-US"/>
        </w:rPr>
        <w:t>obiektowość</w:t>
      </w:r>
      <w:proofErr w:type="spellEnd"/>
    </w:p>
    <w:p w:rsidR="00BE77D6" w:rsidRDefault="00AA497F" w:rsidP="00236374">
      <w:pPr>
        <w:pStyle w:val="BodyText"/>
      </w:pPr>
      <w:r w:rsidRPr="00AA497F">
        <w:t>Utworzenie klasy, która reprezentowala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30868545" wp14:editId="33B387D3">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0841" cy="1473764"/>
                    </a:xfrm>
                    <a:prstGeom prst="rect">
                      <a:avLst/>
                    </a:prstGeom>
                  </pic:spPr>
                </pic:pic>
              </a:graphicData>
            </a:graphic>
          </wp:inline>
        </w:drawing>
      </w:r>
    </w:p>
    <w:p w:rsidR="00236374" w:rsidRDefault="001265FA" w:rsidP="00236374">
      <w:pPr>
        <w:jc w:val="center"/>
      </w:pPr>
      <w:r>
        <w:rPr>
          <w:noProof/>
          <w:lang w:eastAsia="pl-PL"/>
        </w:rPr>
        <w:drawing>
          <wp:inline distT="0" distB="0" distL="0" distR="0" wp14:anchorId="58E4018A" wp14:editId="3E1C003F">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5342470E" wp14:editId="30ACB995">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2790" cy="474266"/>
                    </a:xfrm>
                    <a:prstGeom prst="rect">
                      <a:avLst/>
                    </a:prstGeom>
                  </pic:spPr>
                </pic:pic>
              </a:graphicData>
            </a:graphic>
          </wp:inline>
        </w:drawing>
      </w:r>
      <w:bookmarkStart w:id="0" w:name="_GoBack"/>
      <w:bookmarkEnd w:id="0"/>
    </w:p>
    <w:p w:rsidR="00236374" w:rsidRDefault="00236374" w:rsidP="00BE77D6">
      <w:pPr>
        <w:jc w:val="center"/>
      </w:pPr>
    </w:p>
    <w:p w:rsidR="00236374" w:rsidRDefault="00236374" w:rsidP="00236374">
      <w:pPr>
        <w:pStyle w:val="Heading3"/>
        <w:numPr>
          <w:ilvl w:val="0"/>
          <w:numId w:val="2"/>
        </w:numPr>
      </w:pPr>
      <w:r>
        <w:t>Podsumowanie</w:t>
      </w:r>
    </w:p>
    <w:p w:rsidR="00236374" w:rsidRPr="00BE77D6" w:rsidRDefault="00236374" w:rsidP="00236374">
      <w:pPr>
        <w:pStyle w:val="BodyText"/>
      </w:pPr>
      <w:r>
        <w:t xml:space="preserve"> </w:t>
      </w:r>
      <w:r>
        <w:tab/>
        <w:t>Dzięki projektowi w którym skupialiśmy się na poprawie kodu w oparciu o  clean code nauczyliśmy się wielu ciekawych narzędzi jak i idącej za tym wiedzy. Niektóre ostrzeżenia komunikowane przez narzedzia do refactoringu nie były dla nas oczywiste. Samo zagadnienie pisania czystego kodu okazało się bardzo rozległe i pełne ciekawych informacji. Bez wątpienia wyciągnęliśmy z tego wiele doświadczenia które posłuży nam w przyszłości.</w:t>
      </w:r>
    </w:p>
    <w:sectPr w:rsidR="00236374" w:rsidRPr="00BE77D6" w:rsidSect="001F240D">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4FA" w:rsidRDefault="008B24FA" w:rsidP="00F55AC6">
      <w:pPr>
        <w:spacing w:after="0" w:line="240" w:lineRule="auto"/>
      </w:pPr>
      <w:r>
        <w:separator/>
      </w:r>
    </w:p>
  </w:endnote>
  <w:endnote w:type="continuationSeparator" w:id="0">
    <w:p w:rsidR="008B24FA" w:rsidRDefault="008B24FA"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EB6E6E" w:rsidRDefault="00EB6E6E">
        <w:pPr>
          <w:pStyle w:val="Footer"/>
          <w:jc w:val="center"/>
        </w:pPr>
        <w:r>
          <w:fldChar w:fldCharType="begin"/>
        </w:r>
        <w:r>
          <w:instrText xml:space="preserve"> PAGE   \* MERGEFORMAT </w:instrText>
        </w:r>
        <w:r>
          <w:fldChar w:fldCharType="separate"/>
        </w:r>
        <w:r w:rsidR="00236374">
          <w:rPr>
            <w:noProof/>
          </w:rPr>
          <w:t>4</w:t>
        </w:r>
        <w:r>
          <w:rPr>
            <w:noProof/>
          </w:rPr>
          <w:fldChar w:fldCharType="end"/>
        </w:r>
      </w:p>
    </w:sdtContent>
  </w:sdt>
  <w:p w:rsidR="00EB6E6E" w:rsidRDefault="00EB6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4FA" w:rsidRDefault="008B24FA" w:rsidP="00F55AC6">
      <w:pPr>
        <w:spacing w:after="0" w:line="240" w:lineRule="auto"/>
      </w:pPr>
      <w:r>
        <w:separator/>
      </w:r>
    </w:p>
  </w:footnote>
  <w:footnote w:type="continuationSeparator" w:id="0">
    <w:p w:rsidR="008B24FA" w:rsidRDefault="008B24FA"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7847E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ACF34AE"/>
    <w:multiLevelType w:val="hybridMultilevel"/>
    <w:tmpl w:val="57D4F79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60034BC"/>
    <w:multiLevelType w:val="hybridMultilevel"/>
    <w:tmpl w:val="174C2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1"/>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30EDF"/>
    <w:rsid w:val="00041993"/>
    <w:rsid w:val="00050BEB"/>
    <w:rsid w:val="00086ED1"/>
    <w:rsid w:val="000A55E3"/>
    <w:rsid w:val="000A63D1"/>
    <w:rsid w:val="000A6AC6"/>
    <w:rsid w:val="000B2E78"/>
    <w:rsid w:val="000E05F5"/>
    <w:rsid w:val="000E0E75"/>
    <w:rsid w:val="00114582"/>
    <w:rsid w:val="001265FA"/>
    <w:rsid w:val="00153587"/>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36374"/>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54C3"/>
    <w:rsid w:val="00407EA3"/>
    <w:rsid w:val="00424998"/>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24FA"/>
    <w:rsid w:val="008B7488"/>
    <w:rsid w:val="008C5DE0"/>
    <w:rsid w:val="008D5781"/>
    <w:rsid w:val="008E0698"/>
    <w:rsid w:val="00914ED4"/>
    <w:rsid w:val="00921E8E"/>
    <w:rsid w:val="00933CDC"/>
    <w:rsid w:val="009439DB"/>
    <w:rsid w:val="009466F9"/>
    <w:rsid w:val="00957137"/>
    <w:rsid w:val="00970865"/>
    <w:rsid w:val="009739DD"/>
    <w:rsid w:val="00974FFA"/>
    <w:rsid w:val="00993E54"/>
    <w:rsid w:val="009A2FC2"/>
    <w:rsid w:val="009C5B39"/>
    <w:rsid w:val="009D229A"/>
    <w:rsid w:val="009D26DA"/>
    <w:rsid w:val="009E5292"/>
    <w:rsid w:val="009F00E5"/>
    <w:rsid w:val="009F03F5"/>
    <w:rsid w:val="00A05110"/>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55BB"/>
    <w:rsid w:val="00B3199B"/>
    <w:rsid w:val="00B40D36"/>
    <w:rsid w:val="00B52F66"/>
    <w:rsid w:val="00B646E8"/>
    <w:rsid w:val="00B6713B"/>
    <w:rsid w:val="00B7499E"/>
    <w:rsid w:val="00B76FDA"/>
    <w:rsid w:val="00BC1A48"/>
    <w:rsid w:val="00BD2162"/>
    <w:rsid w:val="00BD366D"/>
    <w:rsid w:val="00BE4B81"/>
    <w:rsid w:val="00BE77D6"/>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B583C"/>
    <w:rsid w:val="00DC581D"/>
    <w:rsid w:val="00DE43D0"/>
    <w:rsid w:val="00DE7D1C"/>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 w:type="paragraph" w:styleId="ListBullet2">
    <w:name w:val="List Bullet 2"/>
    <w:basedOn w:val="Normal"/>
    <w:uiPriority w:val="99"/>
    <w:unhideWhenUsed/>
    <w:rsid w:val="00236374"/>
    <w:pPr>
      <w:numPr>
        <w:numId w:val="9"/>
      </w:numPr>
      <w:contextualSpacing/>
    </w:pPr>
  </w:style>
  <w:style w:type="paragraph" w:styleId="BodyText">
    <w:name w:val="Body Text"/>
    <w:basedOn w:val="Normal"/>
    <w:link w:val="BodyTextChar"/>
    <w:uiPriority w:val="99"/>
    <w:unhideWhenUsed/>
    <w:rsid w:val="00236374"/>
    <w:pPr>
      <w:spacing w:after="120"/>
    </w:pPr>
  </w:style>
  <w:style w:type="character" w:customStyle="1" w:styleId="BodyTextChar">
    <w:name w:val="Body Text Char"/>
    <w:basedOn w:val="DefaultParagraphFont"/>
    <w:link w:val="BodyText"/>
    <w:uiPriority w:val="99"/>
    <w:rsid w:val="00236374"/>
  </w:style>
  <w:style w:type="paragraph" w:styleId="BodyTextIndent">
    <w:name w:val="Body Text Indent"/>
    <w:basedOn w:val="Normal"/>
    <w:link w:val="BodyTextIndentChar"/>
    <w:uiPriority w:val="99"/>
    <w:unhideWhenUsed/>
    <w:rsid w:val="00236374"/>
    <w:pPr>
      <w:spacing w:after="120"/>
      <w:ind w:left="283"/>
    </w:pPr>
  </w:style>
  <w:style w:type="character" w:customStyle="1" w:styleId="BodyTextIndentChar">
    <w:name w:val="Body Text Indent Char"/>
    <w:basedOn w:val="DefaultParagraphFont"/>
    <w:link w:val="BodyTextIndent"/>
    <w:uiPriority w:val="99"/>
    <w:rsid w:val="00236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1499D-F21A-4732-B44D-C64D1D06E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4</Pages>
  <Words>503</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208</cp:revision>
  <cp:lastPrinted>2018-11-01T14:38:00Z</cp:lastPrinted>
  <dcterms:created xsi:type="dcterms:W3CDTF">2018-10-28T12:47:00Z</dcterms:created>
  <dcterms:modified xsi:type="dcterms:W3CDTF">2019-01-15T22:40:00Z</dcterms:modified>
</cp:coreProperties>
</file>