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29" w:rsidRDefault="006E2429" w:rsidP="006E2429">
      <w:pPr>
        <w:jc w:val="center"/>
        <w:rPr>
          <w:rFonts w:ascii="Bangna New" w:hAnsi="Bangna New" w:cs="Bangna New"/>
          <w:sz w:val="36"/>
          <w:szCs w:val="36"/>
        </w:rPr>
      </w:pPr>
      <w:r>
        <w:rPr>
          <w:rFonts w:ascii="Bangna New" w:hAnsi="Bangna New" w:cs="Bangna New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9pt;height:216.9pt">
            <v:imagedata r:id="rId4" o:title="1557739_576737885780506_7383312174590037591_n"/>
          </v:shape>
        </w:pict>
      </w:r>
    </w:p>
    <w:p w:rsidR="006E2429" w:rsidRDefault="006E2429">
      <w:pPr>
        <w:rPr>
          <w:rFonts w:ascii="Bangna New" w:hAnsi="Bangna New" w:cs="Bangna New" w:hint="cs"/>
          <w:sz w:val="36"/>
          <w:szCs w:val="36"/>
        </w:rPr>
      </w:pPr>
    </w:p>
    <w:p w:rsidR="006E2429" w:rsidRPr="006E2429" w:rsidRDefault="006E2429">
      <w:pPr>
        <w:rPr>
          <w:rFonts w:ascii="AngsanaUPC" w:hAnsi="AngsanaUPC" w:cs="AngsanaUPC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 xml:space="preserve">ชื่อ </w:t>
      </w:r>
      <w:r w:rsidRPr="006E2429">
        <w:rPr>
          <w:rFonts w:ascii="AngsanaUPC" w:hAnsi="AngsanaUPC" w:cs="AngsanaUPC"/>
          <w:sz w:val="36"/>
          <w:szCs w:val="36"/>
        </w:rPr>
        <w:t xml:space="preserve">: </w:t>
      </w:r>
      <w:r w:rsidRPr="006E2429">
        <w:rPr>
          <w:rFonts w:ascii="AngsanaUPC" w:hAnsi="AngsanaUPC" w:cs="AngsanaUPC" w:hint="cs"/>
          <w:sz w:val="36"/>
          <w:szCs w:val="36"/>
          <w:cs/>
        </w:rPr>
        <w:t>นาย ธีรนนท์ สุวรรณน้อย</w:t>
      </w:r>
    </w:p>
    <w:p w:rsidR="006E2429" w:rsidRPr="006E2429" w:rsidRDefault="006E2429">
      <w:pPr>
        <w:rPr>
          <w:rFonts w:ascii="AngsanaUPC" w:hAnsi="AngsanaUPC" w:cs="AngsanaUPC" w:hint="cs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>ชื่อเล่น</w:t>
      </w:r>
      <w:r w:rsidRPr="006E2429">
        <w:rPr>
          <w:rFonts w:ascii="AngsanaUPC" w:hAnsi="AngsanaUPC" w:cs="AngsanaUPC"/>
          <w:sz w:val="36"/>
          <w:szCs w:val="36"/>
        </w:rPr>
        <w:t xml:space="preserve"> : </w:t>
      </w:r>
      <w:r w:rsidRPr="006E2429">
        <w:rPr>
          <w:rFonts w:ascii="AngsanaUPC" w:hAnsi="AngsanaUPC" w:cs="AngsanaUPC" w:hint="cs"/>
          <w:sz w:val="36"/>
          <w:szCs w:val="36"/>
          <w:cs/>
        </w:rPr>
        <w:t>ตั้น</w:t>
      </w:r>
    </w:p>
    <w:p w:rsidR="006E2429" w:rsidRPr="006E2429" w:rsidRDefault="006E2429">
      <w:pPr>
        <w:rPr>
          <w:rFonts w:ascii="AngsanaUPC" w:hAnsi="AngsanaUPC" w:cs="AngsanaUPC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>จบประถมศึกษา</w:t>
      </w:r>
      <w:r w:rsidRPr="006E2429">
        <w:rPr>
          <w:rFonts w:ascii="AngsanaUPC" w:hAnsi="AngsanaUPC" w:cs="AngsanaUPC"/>
          <w:sz w:val="36"/>
          <w:szCs w:val="36"/>
        </w:rPr>
        <w:t xml:space="preserve"> :</w:t>
      </w:r>
      <w:r w:rsidRPr="006E2429">
        <w:rPr>
          <w:rFonts w:ascii="AngsanaUPC" w:hAnsi="AngsanaUPC" w:cs="AngsanaUPC" w:hint="cs"/>
          <w:sz w:val="36"/>
          <w:szCs w:val="36"/>
          <w:cs/>
        </w:rPr>
        <w:t xml:space="preserve"> โรงเรียนพระมารดานิจจานุเคราะห์</w:t>
      </w:r>
    </w:p>
    <w:p w:rsidR="006E2429" w:rsidRPr="006E2429" w:rsidRDefault="006E2429">
      <w:pPr>
        <w:rPr>
          <w:rFonts w:ascii="AngsanaUPC" w:hAnsi="AngsanaUPC" w:cs="AngsanaUPC" w:hint="cs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 xml:space="preserve">จบมัธยมศึกษา </w:t>
      </w:r>
      <w:r w:rsidRPr="006E2429">
        <w:rPr>
          <w:rFonts w:ascii="AngsanaUPC" w:hAnsi="AngsanaUPC" w:cs="AngsanaUPC"/>
          <w:sz w:val="36"/>
          <w:szCs w:val="36"/>
        </w:rPr>
        <w:t xml:space="preserve">: </w:t>
      </w:r>
      <w:r w:rsidRPr="006E2429">
        <w:rPr>
          <w:rFonts w:ascii="AngsanaUPC" w:hAnsi="AngsanaUPC" w:cs="AngsanaUPC" w:hint="cs"/>
          <w:sz w:val="36"/>
          <w:szCs w:val="36"/>
          <w:cs/>
        </w:rPr>
        <w:t>โรงเรียนบดินทรเดชา 2</w:t>
      </w:r>
    </w:p>
    <w:p w:rsidR="006E2429" w:rsidRPr="006E2429" w:rsidRDefault="006E2429">
      <w:pPr>
        <w:rPr>
          <w:rFonts w:ascii="AngsanaUPC" w:hAnsi="AngsanaUPC" w:cs="AngsanaUPC" w:hint="cs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 xml:space="preserve">ปัจจุบันกำลังศึกษาปริญญาตรี </w:t>
      </w:r>
      <w:r w:rsidRPr="006E2429">
        <w:rPr>
          <w:rFonts w:ascii="AngsanaUPC" w:hAnsi="AngsanaUPC" w:cs="AngsanaUPC"/>
          <w:sz w:val="36"/>
          <w:szCs w:val="36"/>
        </w:rPr>
        <w:t xml:space="preserve">: </w:t>
      </w:r>
      <w:r w:rsidRPr="006E2429">
        <w:rPr>
          <w:rFonts w:ascii="AngsanaUPC" w:hAnsi="AngsanaUPC" w:cs="AngsanaUPC" w:hint="cs"/>
          <w:sz w:val="36"/>
          <w:szCs w:val="36"/>
          <w:cs/>
        </w:rPr>
        <w:t>มหาวิทยาลัยธรมศาสตร์ ศูนย์รังสิต</w:t>
      </w:r>
    </w:p>
    <w:p w:rsidR="006E2429" w:rsidRPr="006E2429" w:rsidRDefault="006E2429">
      <w:pPr>
        <w:rPr>
          <w:rFonts w:ascii="AngsanaUPC" w:hAnsi="AngsanaUPC" w:cs="AngsanaUPC" w:hint="cs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>คณะ</w:t>
      </w:r>
      <w:r w:rsidRPr="006E2429">
        <w:rPr>
          <w:rFonts w:ascii="AngsanaUPC" w:hAnsi="AngsanaUPC" w:cs="AngsanaUPC"/>
          <w:sz w:val="36"/>
          <w:szCs w:val="36"/>
        </w:rPr>
        <w:t xml:space="preserve"> : </w:t>
      </w:r>
      <w:r w:rsidRPr="006E2429">
        <w:rPr>
          <w:rFonts w:ascii="AngsanaUPC" w:hAnsi="AngsanaUPC" w:cs="AngsanaUPC" w:hint="cs"/>
          <w:sz w:val="36"/>
          <w:szCs w:val="36"/>
          <w:cs/>
        </w:rPr>
        <w:t xml:space="preserve">สถาบันเทคโนโลยีนานาชาติสิรินธร </w:t>
      </w:r>
      <w:r w:rsidRPr="006E2429">
        <w:rPr>
          <w:rFonts w:ascii="AngsanaUPC" w:hAnsi="AngsanaUPC" w:cs="AngsanaUPC"/>
          <w:sz w:val="36"/>
          <w:szCs w:val="36"/>
        </w:rPr>
        <w:t>(SIIT)</w:t>
      </w:r>
      <w:r w:rsidRPr="006E2429">
        <w:rPr>
          <w:rFonts w:ascii="AngsanaUPC" w:hAnsi="AngsanaUPC" w:cs="AngsanaUPC" w:hint="cs"/>
          <w:sz w:val="36"/>
          <w:szCs w:val="36"/>
          <w:cs/>
        </w:rPr>
        <w:t xml:space="preserve"> หลักสูตร อินเตอร์</w:t>
      </w:r>
    </w:p>
    <w:p w:rsidR="006E2429" w:rsidRPr="006E2429" w:rsidRDefault="006E2429">
      <w:pPr>
        <w:rPr>
          <w:rFonts w:ascii="AngsanaUPC" w:hAnsi="AngsanaUPC" w:cs="AngsanaUPC" w:hint="cs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 xml:space="preserve">วิชาที่ชอบ </w:t>
      </w:r>
      <w:r w:rsidRPr="006E2429">
        <w:rPr>
          <w:rFonts w:ascii="AngsanaUPC" w:hAnsi="AngsanaUPC" w:cs="AngsanaUPC"/>
          <w:sz w:val="36"/>
          <w:szCs w:val="36"/>
        </w:rPr>
        <w:t xml:space="preserve">: </w:t>
      </w:r>
      <w:r w:rsidRPr="006E2429">
        <w:rPr>
          <w:rFonts w:ascii="AngsanaUPC" w:hAnsi="AngsanaUPC" w:cs="AngsanaUPC" w:hint="cs"/>
          <w:sz w:val="36"/>
          <w:szCs w:val="36"/>
          <w:cs/>
        </w:rPr>
        <w:t>ชอบภาษาอังกฤษที่สุด อ่านออกเสียงได้อย่างถูกต้อง สะกดได้ถูกต้องแม่นยำ แกรมม่าถูกต้อง</w:t>
      </w:r>
    </w:p>
    <w:p w:rsidR="006E2429" w:rsidRDefault="006E2429">
      <w:pPr>
        <w:rPr>
          <w:rFonts w:ascii="AngsanaUPC" w:hAnsi="AngsanaUPC" w:cs="AngsanaUPC"/>
          <w:sz w:val="36"/>
          <w:szCs w:val="36"/>
        </w:rPr>
      </w:pPr>
      <w:r w:rsidRPr="006E2429">
        <w:rPr>
          <w:rFonts w:ascii="AngsanaUPC" w:hAnsi="AngsanaUPC" w:cs="AngsanaUPC" w:hint="cs"/>
          <w:sz w:val="36"/>
          <w:szCs w:val="36"/>
          <w:cs/>
        </w:rPr>
        <w:t>ประสบการณ์สอน</w:t>
      </w:r>
      <w:r w:rsidRPr="006E2429">
        <w:rPr>
          <w:rFonts w:ascii="AngsanaUPC" w:hAnsi="AngsanaUPC" w:cs="AngsanaUPC"/>
          <w:sz w:val="36"/>
          <w:szCs w:val="36"/>
        </w:rPr>
        <w:t xml:space="preserve"> : </w:t>
      </w:r>
      <w:r w:rsidRPr="006E2429">
        <w:rPr>
          <w:rFonts w:ascii="AngsanaUPC" w:hAnsi="AngsanaUPC" w:cs="AngsanaUPC" w:hint="cs"/>
          <w:sz w:val="36"/>
          <w:szCs w:val="36"/>
          <w:cs/>
        </w:rPr>
        <w:t>สอนภาษาอังกฤษติวเข้าสอบ ม.1 โรงเรียนบดินทรเดชา 2</w:t>
      </w:r>
    </w:p>
    <w:p w:rsidR="006E2429" w:rsidRPr="006E2429" w:rsidRDefault="006E2429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 w:hint="cs"/>
          <w:sz w:val="36"/>
          <w:szCs w:val="36"/>
          <w:cs/>
        </w:rPr>
        <w:t xml:space="preserve">วิธีการสอน </w:t>
      </w:r>
      <w:r>
        <w:rPr>
          <w:rFonts w:ascii="AngsanaUPC" w:hAnsi="AngsanaUPC" w:cs="AngsanaUPC"/>
          <w:sz w:val="36"/>
          <w:szCs w:val="36"/>
        </w:rPr>
        <w:t xml:space="preserve">: </w:t>
      </w:r>
      <w:r>
        <w:rPr>
          <w:rFonts w:ascii="AngsanaUPC" w:hAnsi="AngsanaUPC" w:cs="AngsanaUPC" w:hint="cs"/>
          <w:sz w:val="36"/>
          <w:szCs w:val="36"/>
          <w:cs/>
        </w:rPr>
        <w:t>ทำความรู้จักกับตัวนักเรียน ในคลาสแรก และปรับพื้นฐาน ทั้งดูวิธีการโต้ตอบของนักเรียน ว่าทำอย่างไรให้มีความสุขทั้งตัวนักเรียนและอาจารย์ เวลาสอนต้องใจเย็น เนื่องจากนักเรียนคือผู้ต้องการความรู้ เราต้องหาวิธีการที่จะอธิบายให้น้องเข้าใจ เพื่อให้น้องนำไปใช้ได้</w:t>
      </w:r>
      <w:bookmarkStart w:id="0" w:name="_GoBack"/>
      <w:bookmarkEnd w:id="0"/>
    </w:p>
    <w:p w:rsidR="006E2429" w:rsidRPr="006E2429" w:rsidRDefault="006E2429">
      <w:pPr>
        <w:rPr>
          <w:rFonts w:ascii="AngsanaUPC" w:hAnsi="AngsanaUPC" w:cs="AngsanaUPC"/>
          <w:sz w:val="44"/>
          <w:szCs w:val="44"/>
          <w:cs/>
        </w:rPr>
      </w:pPr>
      <w:r>
        <w:rPr>
          <w:rFonts w:ascii="Bangna New" w:hAnsi="Bangna New" w:cs="Bangna New"/>
          <w:sz w:val="36"/>
          <w:szCs w:val="36"/>
        </w:rPr>
        <w:lastRenderedPageBreak/>
        <w:t xml:space="preserve"> </w:t>
      </w:r>
    </w:p>
    <w:sectPr w:rsidR="006E2429" w:rsidRPr="006E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ngna New">
    <w:panose1 w:val="02000506000000020004"/>
    <w:charset w:val="00"/>
    <w:family w:val="auto"/>
    <w:pitch w:val="variable"/>
    <w:sig w:usb0="A10002AF" w:usb1="500078FB" w:usb2="00000000" w:usb3="00000000" w:csb0="0001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29"/>
    <w:rsid w:val="001A54DA"/>
    <w:rsid w:val="00201E02"/>
    <w:rsid w:val="004D224F"/>
    <w:rsid w:val="006E2429"/>
    <w:rsid w:val="00AC3F09"/>
    <w:rsid w:val="00DF0880"/>
    <w:rsid w:val="00F13BB4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1C5DE-BBCA-49E5-AE98-D306AA91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Teeranon Suwannoi</dc:creator>
  <cp:keywords/>
  <dc:description/>
  <cp:lastModifiedBy>Teeranon Suwannoi</cp:lastModifiedBy>
  <cp:revision>1</cp:revision>
  <dcterms:created xsi:type="dcterms:W3CDTF">2016-05-31T14:11:00Z</dcterms:created>
  <dcterms:modified xsi:type="dcterms:W3CDTF">2016-05-31T14:21:00Z</dcterms:modified>
</cp:coreProperties>
</file>