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B81A2" w14:textId="77777777" w:rsidR="00000000" w:rsidRDefault="00981238">
      <w:pPr>
        <w:pStyle w:val="1"/>
        <w:bidi/>
        <w:rPr>
          <w:rFonts w:ascii="Arial" w:eastAsia="Times New Roman" w:hAnsi="Arial" w:cs="Arial"/>
        </w:rPr>
      </w:pPr>
      <w:r>
        <w:rPr>
          <w:rFonts w:ascii="Arial" w:eastAsia="Times New Roman" w:hAnsi="Arial" w:cs="Arial"/>
          <w:rtl/>
        </w:rPr>
        <w:t>רכז פעילות — אריק מונטיבילסקי</w:t>
      </w:r>
    </w:p>
    <w:p w14:paraId="2BF90748" w14:textId="77777777" w:rsidR="00000000" w:rsidRDefault="00981238">
      <w:pPr>
        <w:pStyle w:val="NormalWeb"/>
        <w:bidi/>
        <w:rPr>
          <w:rFonts w:ascii="Arial" w:hAnsi="Arial" w:cs="Arial"/>
          <w:rtl/>
        </w:rPr>
      </w:pPr>
      <w:r>
        <w:rPr>
          <w:rFonts w:ascii="Arial" w:hAnsi="Arial" w:cs="Arial"/>
          <w:rtl/>
        </w:rPr>
        <w:t>רכז הפעילות אחראי על ניהול מערך המאמנים והבטחת פעילות תקינה ורציפה בכל המוקדים. תפקידו לוודא שהמאמנים מגיעים בזמן, מסודרים ומצוידים כנדרש, לתת מענה מהיר במקרי היעדרות והחלפות, ולבצע ביקורת והערכה שוטפת של עבודת המאמנים בשטח.</w:t>
      </w:r>
    </w:p>
    <w:p w14:paraId="0B99306C" w14:textId="77777777" w:rsidR="00000000" w:rsidRDefault="00981238">
      <w:pPr>
        <w:pStyle w:val="NormalWeb"/>
        <w:bidi/>
        <w:rPr>
          <w:rFonts w:ascii="Arial" w:hAnsi="Arial" w:cs="Arial"/>
          <w:rtl/>
        </w:rPr>
      </w:pPr>
      <w:r>
        <w:rPr>
          <w:rFonts w:ascii="Arial" w:hAnsi="Arial" w:cs="Arial"/>
          <w:rtl/>
        </w:rPr>
        <w:t xml:space="preserve">הרכז פועל בסמכות עצמאית בתחומי </w:t>
      </w:r>
      <w:r>
        <w:rPr>
          <w:rFonts w:ascii="Arial" w:hAnsi="Arial" w:cs="Arial"/>
          <w:rtl/>
        </w:rPr>
        <w:t>אחריותו, אחראי על תיעוד הפעילות, ומדווח להנהלה במקרי הצורך.</w:t>
      </w:r>
    </w:p>
    <w:sectPr w:rsidR="0000000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1238"/>
    <w:rsid w:val="00981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79203"/>
  <w15:chartTrackingRefBased/>
  <w15:docId w15:val="{CDFECEFF-26B2-495C-86CE-3A780F9B3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כותרת 1 תו"/>
    <w:basedOn w:val="a0"/>
    <w:link w:val="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a"/>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Words>
  <Characters>289</Characters>
  <Application>Microsoft Office Word</Application>
  <DocSecurity>0</DocSecurity>
  <Lines>2</Lines>
  <Paragraphs>1</Paragraphs>
  <ScaleCrop>false</ScaleCrop>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דין שוויקה</dc:creator>
  <cp:keywords/>
  <dc:description/>
  <cp:lastModifiedBy>דין שוויקה</cp:lastModifiedBy>
  <cp:revision>2</cp:revision>
  <dcterms:created xsi:type="dcterms:W3CDTF">2026-07-01T10:18:00Z</dcterms:created>
  <dcterms:modified xsi:type="dcterms:W3CDTF">2026-07-01T10:18:00Z</dcterms:modified>
</cp:coreProperties>
</file>