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№22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XARIDLARINI REJALASHTIRISH VA YETKAZIB BERUVCHINI BAHOLASH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11-BOB. Loyiha xaridlarini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Procurement plan + supplier evaluation matrix.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xarid paketini tayyorlab, yetkazib beruvchilarni vaznli mezonlar bo‘yicha tanlaydi.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Make-or-buy tahlili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Procurement plan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Weighted supplier scoring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Word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5 ta xarid obyektini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Har biri uchun make-or-buy qarorini qisqa asoslang.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Texnik talab, miqdor, muddat va shartnoma turini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Kamida 3 yetkazib beruvchini narx, sifat, tajriba, muddat va servis mezonlari bo‘yicha baholang.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Vaznli yakuniy ballni hisoblab, tanlovni asoslang.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Yetkazib beruvchi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Narx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Sifat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Muddat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Yakuniy ball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