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Look w:val="04A0" w:firstRow="1" w:lastRow="0" w:firstColumn="1" w:lastColumn="0" w:noHBand="0" w:noVBand="1"/>
      </w:tblPr>
      <w:tblGrid>
        <w:gridCol w:w="2005"/>
        <w:gridCol w:w="7209"/>
      </w:tblGrid>
      <w:tr w:rsidR="00F209D5" w:rsidRPr="007E0552" w:rsidTr="009005A3">
        <w:tc>
          <w:tcPr>
            <w:tcW w:w="2005" w:type="dxa"/>
          </w:tcPr>
          <w:p w:rsidR="00F209D5" w:rsidRPr="00E4211C" w:rsidRDefault="00F209D5" w:rsidP="00160EBD">
            <w:pPr>
              <w:spacing w:after="0" w:line="240" w:lineRule="auto"/>
              <w:rPr>
                <w:sz w:val="24"/>
              </w:rPr>
            </w:pPr>
            <w:r w:rsidRPr="00E4211C">
              <w:rPr>
                <w:sz w:val="24"/>
              </w:rPr>
              <w:t>CARRERA</w:t>
            </w:r>
            <w:r>
              <w:rPr>
                <w:sz w:val="24"/>
              </w:rPr>
              <w:t>:</w:t>
            </w:r>
          </w:p>
        </w:tc>
        <w:tc>
          <w:tcPr>
            <w:tcW w:w="7209" w:type="dxa"/>
          </w:tcPr>
          <w:p w:rsidR="00F209D5" w:rsidRPr="007E0552" w:rsidRDefault="00F209D5" w:rsidP="00160EBD">
            <w:pPr>
              <w:spacing w:after="0" w:line="240" w:lineRule="auto"/>
              <w:rPr>
                <w:b/>
                <w:sz w:val="28"/>
                <w:u w:val="single"/>
              </w:rPr>
            </w:pPr>
            <w:r>
              <w:rPr>
                <w:sz w:val="28"/>
                <w:lang w:val="es-ES"/>
              </w:rPr>
              <w:t>Sistemas I</w:t>
            </w:r>
            <w:r w:rsidRPr="00E6502D">
              <w:rPr>
                <w:sz w:val="28"/>
                <w:lang w:val="es-ES"/>
              </w:rPr>
              <w:t>nformáticos</w:t>
            </w:r>
          </w:p>
        </w:tc>
      </w:tr>
      <w:tr w:rsidR="00F209D5" w:rsidRPr="00F17930" w:rsidTr="009005A3">
        <w:tc>
          <w:tcPr>
            <w:tcW w:w="2005" w:type="dxa"/>
          </w:tcPr>
          <w:p w:rsidR="00F209D5" w:rsidRPr="00E4211C" w:rsidRDefault="00F209D5" w:rsidP="00160EB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MENCIÓN</w:t>
            </w:r>
            <w:r w:rsidRPr="00E4211C">
              <w:rPr>
                <w:sz w:val="24"/>
              </w:rPr>
              <w:t>:</w:t>
            </w:r>
          </w:p>
        </w:tc>
        <w:tc>
          <w:tcPr>
            <w:tcW w:w="7209" w:type="dxa"/>
          </w:tcPr>
          <w:p w:rsidR="00F209D5" w:rsidRPr="00F17930" w:rsidRDefault="00F209D5" w:rsidP="00160EBD"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  <w:lang w:val="es-ES"/>
              </w:rPr>
              <w:t>Análisis - Internet – Redes</w:t>
            </w:r>
          </w:p>
        </w:tc>
      </w:tr>
      <w:tr w:rsidR="00F209D5" w:rsidRPr="00F17930" w:rsidTr="009005A3">
        <w:tc>
          <w:tcPr>
            <w:tcW w:w="2005" w:type="dxa"/>
          </w:tcPr>
          <w:p w:rsidR="00F209D5" w:rsidRPr="00E4211C" w:rsidRDefault="00F209D5" w:rsidP="00160EB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MATERIA:</w:t>
            </w:r>
          </w:p>
        </w:tc>
        <w:tc>
          <w:tcPr>
            <w:tcW w:w="7209" w:type="dxa"/>
          </w:tcPr>
          <w:p w:rsidR="00F209D5" w:rsidRPr="00F17930" w:rsidRDefault="00F209D5" w:rsidP="00160EBD">
            <w:pPr>
              <w:spacing w:after="0" w:line="240" w:lineRule="auto"/>
              <w:rPr>
                <w:sz w:val="28"/>
                <w:u w:val="single"/>
              </w:rPr>
            </w:pPr>
            <w:r>
              <w:rPr>
                <w:sz w:val="28"/>
                <w:lang w:val="es-ES"/>
              </w:rPr>
              <w:t>Programación</w:t>
            </w:r>
          </w:p>
        </w:tc>
      </w:tr>
      <w:tr w:rsidR="00F209D5" w:rsidRPr="009C32EE" w:rsidTr="009005A3">
        <w:tc>
          <w:tcPr>
            <w:tcW w:w="2005" w:type="dxa"/>
          </w:tcPr>
          <w:p w:rsidR="00F209D5" w:rsidRDefault="00F209D5" w:rsidP="00160EBD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PROFESOR(ES):</w:t>
            </w:r>
          </w:p>
        </w:tc>
        <w:tc>
          <w:tcPr>
            <w:tcW w:w="7209" w:type="dxa"/>
          </w:tcPr>
          <w:p w:rsidR="00F209D5" w:rsidRDefault="00F209D5" w:rsidP="00160EBD">
            <w:pPr>
              <w:spacing w:after="0" w:line="240" w:lineRule="auto"/>
              <w:rPr>
                <w:sz w:val="28"/>
                <w:lang w:val="es-ES"/>
              </w:rPr>
            </w:pPr>
            <w:r w:rsidRPr="009C32EE">
              <w:rPr>
                <w:sz w:val="28"/>
                <w:lang w:val="es-ES"/>
              </w:rPr>
              <w:t>Ing. Eddye Lino M.                    E-mail: eddyelino@gmail.com</w:t>
            </w:r>
          </w:p>
        </w:tc>
      </w:tr>
    </w:tbl>
    <w:p w:rsidR="00F209D5" w:rsidRPr="00763F12" w:rsidRDefault="00F209D5" w:rsidP="00132D05">
      <w:pPr>
        <w:rPr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3167"/>
        <w:gridCol w:w="4109"/>
      </w:tblGrid>
      <w:tr w:rsidR="00F209D5" w:rsidRPr="00763F12" w:rsidTr="009005A3">
        <w:tc>
          <w:tcPr>
            <w:tcW w:w="9209" w:type="dxa"/>
            <w:gridSpan w:val="3"/>
            <w:shd w:val="clear" w:color="auto" w:fill="F2F2F2"/>
            <w:vAlign w:val="center"/>
          </w:tcPr>
          <w:p w:rsidR="00F209D5" w:rsidRPr="00763F12" w:rsidRDefault="00F209D5" w:rsidP="00160EBD">
            <w:pPr>
              <w:spacing w:after="0" w:line="240" w:lineRule="auto"/>
              <w:jc w:val="center"/>
              <w:rPr>
                <w:b/>
                <w:lang w:val="es-ES"/>
              </w:rPr>
            </w:pPr>
            <w:r w:rsidRPr="00763F12">
              <w:rPr>
                <w:b/>
                <w:sz w:val="28"/>
                <w:lang w:val="es-ES"/>
              </w:rPr>
              <w:t>DATOS GENERALES</w:t>
            </w:r>
          </w:p>
        </w:tc>
      </w:tr>
      <w:tr w:rsidR="00F209D5" w:rsidRPr="00763F12" w:rsidTr="009005A3">
        <w:tc>
          <w:tcPr>
            <w:tcW w:w="1933" w:type="dxa"/>
            <w:vAlign w:val="center"/>
          </w:tcPr>
          <w:p w:rsidR="00F209D5" w:rsidRPr="00763F12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 w:rsidRPr="00E4211C">
              <w:rPr>
                <w:rFonts w:ascii="Verdana" w:hAnsi="Verdana"/>
                <w:sz w:val="20"/>
              </w:rPr>
              <w:t>Código</w:t>
            </w:r>
          </w:p>
        </w:tc>
        <w:tc>
          <w:tcPr>
            <w:tcW w:w="7276" w:type="dxa"/>
            <w:gridSpan w:val="2"/>
          </w:tcPr>
          <w:p w:rsidR="00F209D5" w:rsidRPr="00763F12" w:rsidRDefault="00F209D5" w:rsidP="00160EBD">
            <w:pPr>
              <w:tabs>
                <w:tab w:val="left" w:pos="2055"/>
              </w:tabs>
              <w:spacing w:before="120" w:after="120" w:line="240" w:lineRule="auto"/>
              <w:rPr>
                <w:lang w:val="es-ES"/>
              </w:rPr>
            </w:pPr>
            <w:r>
              <w:rPr>
                <w:lang w:val="es-ES"/>
              </w:rPr>
              <w:t>COM111</w:t>
            </w:r>
            <w:r w:rsidRPr="00763F12">
              <w:rPr>
                <w:lang w:val="es-ES"/>
              </w:rPr>
              <w:tab/>
            </w:r>
          </w:p>
        </w:tc>
      </w:tr>
      <w:tr w:rsidR="00F209D5" w:rsidRPr="00763F12" w:rsidTr="009005A3">
        <w:tc>
          <w:tcPr>
            <w:tcW w:w="1933" w:type="dxa"/>
            <w:vAlign w:val="center"/>
          </w:tcPr>
          <w:p w:rsidR="00F209D5" w:rsidRPr="00763F12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 w:rsidRPr="00763F12">
              <w:rPr>
                <w:rFonts w:ascii="Verdana" w:hAnsi="Verdana"/>
                <w:sz w:val="20"/>
                <w:lang w:val="es-ES"/>
              </w:rPr>
              <w:t xml:space="preserve">N° de </w:t>
            </w:r>
            <w:r w:rsidRPr="00E4211C">
              <w:rPr>
                <w:rFonts w:ascii="Verdana" w:hAnsi="Verdana"/>
                <w:sz w:val="20"/>
              </w:rPr>
              <w:t>Créditos</w:t>
            </w:r>
          </w:p>
        </w:tc>
        <w:tc>
          <w:tcPr>
            <w:tcW w:w="7276" w:type="dxa"/>
            <w:gridSpan w:val="2"/>
            <w:tcBorders>
              <w:bottom w:val="single" w:sz="4" w:space="0" w:color="auto"/>
            </w:tcBorders>
          </w:tcPr>
          <w:p w:rsidR="00F209D5" w:rsidRPr="00763F12" w:rsidRDefault="00F209D5" w:rsidP="00160EBD">
            <w:pPr>
              <w:spacing w:before="120" w:after="12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F209D5" w:rsidRPr="00763F12" w:rsidTr="009005A3">
        <w:tc>
          <w:tcPr>
            <w:tcW w:w="1933" w:type="dxa"/>
            <w:vAlign w:val="center"/>
          </w:tcPr>
          <w:p w:rsidR="00F209D5" w:rsidRPr="00E4211C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Total Horas</w:t>
            </w:r>
          </w:p>
        </w:tc>
        <w:tc>
          <w:tcPr>
            <w:tcW w:w="3167" w:type="dxa"/>
          </w:tcPr>
          <w:p w:rsidR="00F209D5" w:rsidRPr="00763F12" w:rsidRDefault="00F209D5" w:rsidP="00160EBD">
            <w:pPr>
              <w:spacing w:before="120" w:after="120" w:line="240" w:lineRule="auto"/>
              <w:rPr>
                <w:lang w:val="es-ES"/>
              </w:rPr>
            </w:pPr>
            <w:r>
              <w:rPr>
                <w:lang w:val="es-ES"/>
              </w:rPr>
              <w:t>64 horas</w:t>
            </w:r>
          </w:p>
        </w:tc>
        <w:tc>
          <w:tcPr>
            <w:tcW w:w="4109" w:type="dxa"/>
          </w:tcPr>
          <w:p w:rsidR="00F209D5" w:rsidRPr="00763F12" w:rsidRDefault="00F209D5" w:rsidP="00160EBD">
            <w:pPr>
              <w:spacing w:before="120" w:after="120"/>
              <w:rPr>
                <w:lang w:val="es-ES"/>
              </w:rPr>
            </w:pPr>
          </w:p>
        </w:tc>
      </w:tr>
      <w:tr w:rsidR="00F209D5" w:rsidRPr="00763F12" w:rsidTr="009005A3">
        <w:tc>
          <w:tcPr>
            <w:tcW w:w="1933" w:type="dxa"/>
            <w:vAlign w:val="center"/>
          </w:tcPr>
          <w:p w:rsidR="00F209D5" w:rsidRPr="00763F12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 w:rsidRPr="00E4211C">
              <w:rPr>
                <w:rFonts w:ascii="Verdana" w:hAnsi="Verdana"/>
                <w:sz w:val="20"/>
              </w:rPr>
              <w:t>Hora</w:t>
            </w:r>
            <w:r>
              <w:rPr>
                <w:rFonts w:ascii="Verdana" w:hAnsi="Verdana"/>
                <w:sz w:val="20"/>
              </w:rPr>
              <w:t>s semanales</w:t>
            </w:r>
          </w:p>
        </w:tc>
        <w:tc>
          <w:tcPr>
            <w:tcW w:w="3167" w:type="dxa"/>
          </w:tcPr>
          <w:p w:rsidR="00F209D5" w:rsidRPr="00763F12" w:rsidRDefault="00F209D5" w:rsidP="00160EBD">
            <w:pPr>
              <w:spacing w:before="120" w:after="120" w:line="240" w:lineRule="auto"/>
              <w:rPr>
                <w:lang w:val="es-ES"/>
              </w:rPr>
            </w:pPr>
            <w:r w:rsidRPr="00763F12">
              <w:rPr>
                <w:lang w:val="es-ES"/>
              </w:rPr>
              <w:t>Horas Presenciales:</w:t>
            </w:r>
            <w:r>
              <w:rPr>
                <w:lang w:val="es-ES"/>
              </w:rPr>
              <w:t xml:space="preserve"> 48</w:t>
            </w:r>
          </w:p>
        </w:tc>
        <w:tc>
          <w:tcPr>
            <w:tcW w:w="4109" w:type="dxa"/>
          </w:tcPr>
          <w:p w:rsidR="00F209D5" w:rsidRPr="00763F12" w:rsidRDefault="00F209D5" w:rsidP="00160EBD">
            <w:pPr>
              <w:spacing w:before="120" w:after="120"/>
              <w:rPr>
                <w:lang w:val="es-ES"/>
              </w:rPr>
            </w:pPr>
            <w:r w:rsidRPr="00763F12">
              <w:rPr>
                <w:lang w:val="es-ES"/>
              </w:rPr>
              <w:t>Horas Autónomas:</w:t>
            </w:r>
            <w:r>
              <w:rPr>
                <w:lang w:val="es-ES"/>
              </w:rPr>
              <w:t xml:space="preserve"> 16</w:t>
            </w:r>
          </w:p>
        </w:tc>
      </w:tr>
      <w:tr w:rsidR="00F209D5" w:rsidRPr="00DE1D1A" w:rsidTr="009005A3">
        <w:tc>
          <w:tcPr>
            <w:tcW w:w="1933" w:type="dxa"/>
            <w:vAlign w:val="center"/>
          </w:tcPr>
          <w:p w:rsidR="00F209D5" w:rsidRPr="00763F12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 w:rsidRPr="00763F12">
              <w:rPr>
                <w:rFonts w:ascii="Verdana" w:hAnsi="Verdana"/>
                <w:sz w:val="20"/>
                <w:lang w:val="es-ES"/>
              </w:rPr>
              <w:t>Nivel</w:t>
            </w:r>
          </w:p>
        </w:tc>
        <w:tc>
          <w:tcPr>
            <w:tcW w:w="7276" w:type="dxa"/>
            <w:gridSpan w:val="2"/>
          </w:tcPr>
          <w:p w:rsidR="00F209D5" w:rsidRPr="00E4211C" w:rsidRDefault="00F209D5" w:rsidP="00160EBD">
            <w:pPr>
              <w:spacing w:before="120" w:after="120" w:line="240" w:lineRule="auto"/>
              <w:rPr>
                <w:lang w:val="es-ES"/>
              </w:rPr>
            </w:pPr>
            <w:r w:rsidRPr="00E4211C">
              <w:rPr>
                <w:lang w:val="es-ES"/>
              </w:rPr>
              <w:t>Tecnológico</w:t>
            </w:r>
          </w:p>
        </w:tc>
      </w:tr>
      <w:tr w:rsidR="00F209D5" w:rsidRPr="00DE1D1A" w:rsidTr="009005A3">
        <w:tc>
          <w:tcPr>
            <w:tcW w:w="1933" w:type="dxa"/>
            <w:vAlign w:val="center"/>
          </w:tcPr>
          <w:p w:rsidR="00F209D5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Semestre</w:t>
            </w:r>
          </w:p>
        </w:tc>
        <w:tc>
          <w:tcPr>
            <w:tcW w:w="7276" w:type="dxa"/>
            <w:gridSpan w:val="2"/>
          </w:tcPr>
          <w:p w:rsidR="00F209D5" w:rsidRDefault="00F209D5" w:rsidP="00160EBD">
            <w:pPr>
              <w:spacing w:before="120" w:after="120" w:line="240" w:lineRule="auto"/>
              <w:rPr>
                <w:lang w:val="es-ES"/>
              </w:rPr>
            </w:pPr>
            <w:r>
              <w:rPr>
                <w:lang w:val="es-ES"/>
              </w:rPr>
              <w:t>1 Semestre 2013</w:t>
            </w:r>
          </w:p>
        </w:tc>
      </w:tr>
      <w:tr w:rsidR="00F209D5" w:rsidRPr="00E4211C" w:rsidTr="009005A3">
        <w:tc>
          <w:tcPr>
            <w:tcW w:w="1933" w:type="dxa"/>
            <w:vAlign w:val="center"/>
          </w:tcPr>
          <w:p w:rsidR="00F209D5" w:rsidRPr="00E4211C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E4211C">
              <w:rPr>
                <w:rFonts w:ascii="Verdana" w:hAnsi="Verdana"/>
                <w:sz w:val="20"/>
              </w:rPr>
              <w:t>Eje</w:t>
            </w:r>
            <w:r>
              <w:rPr>
                <w:rFonts w:ascii="Verdana" w:hAnsi="Verdana"/>
                <w:sz w:val="20"/>
              </w:rPr>
              <w:t xml:space="preserve"> de Formación</w:t>
            </w:r>
          </w:p>
        </w:tc>
        <w:tc>
          <w:tcPr>
            <w:tcW w:w="7276" w:type="dxa"/>
            <w:gridSpan w:val="2"/>
          </w:tcPr>
          <w:p w:rsidR="00F209D5" w:rsidRPr="00E4211C" w:rsidRDefault="00F209D5" w:rsidP="00160EBD">
            <w:pPr>
              <w:spacing w:after="120" w:line="240" w:lineRule="auto"/>
              <w:rPr>
                <w:lang w:val="es-ES"/>
              </w:rPr>
            </w:pPr>
            <w:r w:rsidRPr="00E4211C">
              <w:rPr>
                <w:lang w:val="es-ES"/>
              </w:rPr>
              <w:t xml:space="preserve">Escriba la letra que corresponda en la mención </w:t>
            </w:r>
            <w:r>
              <w:rPr>
                <w:lang w:val="es-ES"/>
              </w:rPr>
              <w:t>: P</w:t>
            </w:r>
          </w:p>
          <w:p w:rsidR="00F209D5" w:rsidRPr="00E4211C" w:rsidRDefault="00F209D5" w:rsidP="00160EBD">
            <w:pPr>
              <w:spacing w:before="120"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 xml:space="preserve">(H) Humana       </w:t>
            </w:r>
            <w:r w:rsidRPr="00734E9E">
              <w:rPr>
                <w:b/>
                <w:lang w:val="es-ES"/>
              </w:rPr>
              <w:t xml:space="preserve"> (B)</w:t>
            </w:r>
            <w:r w:rsidRPr="00E4211C">
              <w:rPr>
                <w:lang w:val="es-ES"/>
              </w:rPr>
              <w:t xml:space="preserve"> Básica       </w:t>
            </w:r>
            <w:r w:rsidRPr="00734E9E">
              <w:rPr>
                <w:b/>
                <w:lang w:val="es-ES"/>
              </w:rPr>
              <w:t>(P)</w:t>
            </w:r>
            <w:r w:rsidRPr="00E4211C">
              <w:rPr>
                <w:lang w:val="es-ES"/>
              </w:rPr>
              <w:t xml:space="preserve"> Profesional       </w:t>
            </w:r>
            <w:r w:rsidRPr="00734E9E">
              <w:rPr>
                <w:b/>
                <w:lang w:val="es-ES"/>
              </w:rPr>
              <w:t>(O)</w:t>
            </w:r>
            <w:r w:rsidRPr="00E4211C">
              <w:rPr>
                <w:lang w:val="es-ES"/>
              </w:rPr>
              <w:t xml:space="preserve"> Optativa       </w:t>
            </w:r>
            <w:r w:rsidRPr="00734E9E">
              <w:rPr>
                <w:b/>
                <w:lang w:val="es-ES"/>
              </w:rPr>
              <w:t>(E)</w:t>
            </w:r>
            <w:r w:rsidRPr="00E4211C">
              <w:rPr>
                <w:lang w:val="es-ES"/>
              </w:rPr>
              <w:t xml:space="preserve"> Electiva</w:t>
            </w:r>
          </w:p>
          <w:p w:rsidR="00F209D5" w:rsidRPr="00E4211C" w:rsidRDefault="00F209D5" w:rsidP="00160EBD">
            <w:pPr>
              <w:spacing w:before="120" w:after="120" w:line="240" w:lineRule="auto"/>
              <w:rPr>
                <w:lang w:val="es-ES"/>
              </w:rPr>
            </w:pPr>
          </w:p>
        </w:tc>
      </w:tr>
      <w:tr w:rsidR="00F209D5" w:rsidRPr="00E4211C" w:rsidTr="009005A3">
        <w:tc>
          <w:tcPr>
            <w:tcW w:w="1933" w:type="dxa"/>
            <w:vAlign w:val="center"/>
          </w:tcPr>
          <w:p w:rsidR="00F209D5" w:rsidRPr="00E4211C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Pre-requisitos</w:t>
            </w:r>
          </w:p>
        </w:tc>
        <w:tc>
          <w:tcPr>
            <w:tcW w:w="7276" w:type="dxa"/>
            <w:gridSpan w:val="2"/>
          </w:tcPr>
          <w:p w:rsidR="00F209D5" w:rsidRPr="00E4211C" w:rsidRDefault="00F209D5" w:rsidP="00160EBD">
            <w:pPr>
              <w:spacing w:before="120" w:after="120" w:line="240" w:lineRule="auto"/>
            </w:pPr>
            <w:r>
              <w:t>COM102 – Fundamentos de Programación</w:t>
            </w:r>
          </w:p>
        </w:tc>
      </w:tr>
      <w:tr w:rsidR="00F209D5" w:rsidRPr="00E4211C" w:rsidTr="009005A3">
        <w:tc>
          <w:tcPr>
            <w:tcW w:w="1933" w:type="dxa"/>
            <w:vAlign w:val="center"/>
          </w:tcPr>
          <w:p w:rsidR="00F209D5" w:rsidRPr="00E4211C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Co-requisitos</w:t>
            </w:r>
          </w:p>
        </w:tc>
        <w:tc>
          <w:tcPr>
            <w:tcW w:w="7276" w:type="dxa"/>
            <w:gridSpan w:val="2"/>
          </w:tcPr>
          <w:p w:rsidR="00F209D5" w:rsidRPr="00E4211C" w:rsidRDefault="00F209D5" w:rsidP="00160EBD">
            <w:pPr>
              <w:spacing w:before="120" w:after="120" w:line="240" w:lineRule="auto"/>
            </w:pPr>
          </w:p>
        </w:tc>
      </w:tr>
    </w:tbl>
    <w:p w:rsidR="00F209D5" w:rsidRDefault="00F209D5" w:rsidP="00132D05">
      <w:pPr>
        <w:spacing w:after="0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F209D5" w:rsidRPr="00E4211C" w:rsidTr="009005A3">
        <w:tc>
          <w:tcPr>
            <w:tcW w:w="9209" w:type="dxa"/>
            <w:shd w:val="clear" w:color="auto" w:fill="F2F2F2"/>
            <w:vAlign w:val="center"/>
          </w:tcPr>
          <w:p w:rsidR="00F209D5" w:rsidRPr="00E4211C" w:rsidRDefault="00F209D5" w:rsidP="00160EBD">
            <w:pPr>
              <w:spacing w:after="0" w:line="240" w:lineRule="auto"/>
              <w:jc w:val="center"/>
              <w:rPr>
                <w:b/>
              </w:rPr>
            </w:pPr>
            <w:r w:rsidRPr="00E4211C">
              <w:rPr>
                <w:b/>
                <w:sz w:val="28"/>
              </w:rPr>
              <w:t>DESCRIPCIÓN DE LA MATERIA</w:t>
            </w:r>
          </w:p>
        </w:tc>
      </w:tr>
      <w:tr w:rsidR="00F209D5" w:rsidRPr="00566882" w:rsidTr="009005A3">
        <w:tc>
          <w:tcPr>
            <w:tcW w:w="9209" w:type="dxa"/>
            <w:vAlign w:val="center"/>
          </w:tcPr>
          <w:p w:rsidR="00F209D5" w:rsidRPr="00566882" w:rsidRDefault="00F209D5" w:rsidP="00160EBD">
            <w:pPr>
              <w:tabs>
                <w:tab w:val="left" w:pos="2055"/>
              </w:tabs>
              <w:spacing w:before="120" w:after="120" w:line="240" w:lineRule="auto"/>
              <w:rPr>
                <w:lang w:val="es-ES"/>
              </w:rPr>
            </w:pPr>
            <w:r w:rsidRPr="00766B56">
              <w:rPr>
                <w:rFonts w:ascii="Verdana" w:hAnsi="Verdana"/>
                <w:sz w:val="20"/>
                <w:lang w:val="es-ES"/>
              </w:rPr>
              <w:t xml:space="preserve">Lo primero que se enseña en </w:t>
            </w:r>
            <w:r>
              <w:rPr>
                <w:rFonts w:ascii="Verdana" w:hAnsi="Verdana"/>
                <w:sz w:val="20"/>
                <w:lang w:val="es-ES"/>
              </w:rPr>
              <w:t xml:space="preserve">ésta materia es el uso de Java SWING para crear aplicaciones de escritorio con </w:t>
            </w:r>
            <w:proofErr w:type="spellStart"/>
            <w:r>
              <w:rPr>
                <w:rFonts w:ascii="Verdana" w:hAnsi="Verdana"/>
                <w:sz w:val="20"/>
                <w:lang w:val="es-ES"/>
              </w:rPr>
              <w:t>interfase</w:t>
            </w:r>
            <w:proofErr w:type="spellEnd"/>
            <w:r>
              <w:rPr>
                <w:rFonts w:ascii="Verdana" w:hAnsi="Verdana"/>
                <w:sz w:val="20"/>
                <w:lang w:val="es-ES"/>
              </w:rPr>
              <w:t xml:space="preserve"> gráfica. Luego se procede a enseñar </w:t>
            </w:r>
            <w:proofErr w:type="spellStart"/>
            <w:r>
              <w:rPr>
                <w:rFonts w:ascii="Verdana" w:hAnsi="Verdana"/>
                <w:sz w:val="20"/>
                <w:lang w:val="es-ES"/>
              </w:rPr>
              <w:t>como</w:t>
            </w:r>
            <w:proofErr w:type="spellEnd"/>
            <w:r>
              <w:rPr>
                <w:rFonts w:ascii="Verdana" w:hAnsi="Verdana"/>
                <w:sz w:val="20"/>
                <w:lang w:val="es-ES"/>
              </w:rPr>
              <w:t xml:space="preserve"> trabajar con archivos lo cual se complementa con el uso de SWING.</w:t>
            </w:r>
            <w:r w:rsidRPr="00566882">
              <w:rPr>
                <w:lang w:val="es-ES"/>
              </w:rPr>
              <w:tab/>
            </w:r>
          </w:p>
        </w:tc>
      </w:tr>
    </w:tbl>
    <w:p w:rsidR="00F209D5" w:rsidRPr="00566882" w:rsidRDefault="00F209D5" w:rsidP="00132D05">
      <w:pPr>
        <w:spacing w:after="0"/>
        <w:rPr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8708"/>
      </w:tblGrid>
      <w:tr w:rsidR="00F209D5" w:rsidRPr="00A87A9D" w:rsidTr="009005A3">
        <w:tc>
          <w:tcPr>
            <w:tcW w:w="9209" w:type="dxa"/>
            <w:gridSpan w:val="2"/>
            <w:shd w:val="clear" w:color="auto" w:fill="F2F2F2"/>
          </w:tcPr>
          <w:p w:rsidR="00F209D5" w:rsidRPr="00A87A9D" w:rsidRDefault="00F209D5" w:rsidP="00160EBD">
            <w:pPr>
              <w:spacing w:after="0"/>
              <w:rPr>
                <w:rFonts w:cs="Calibri"/>
                <w:b/>
                <w:sz w:val="28"/>
                <w:szCs w:val="28"/>
                <w:lang w:val="es-ES"/>
              </w:rPr>
            </w:pPr>
            <w:r w:rsidRPr="00A87A9D">
              <w:rPr>
                <w:rFonts w:cs="Calibri"/>
                <w:b/>
                <w:sz w:val="28"/>
                <w:szCs w:val="28"/>
              </w:rPr>
              <w:t xml:space="preserve">COMPETENCIAS  DE </w:t>
            </w:r>
            <w:r w:rsidRPr="00A87A9D">
              <w:rPr>
                <w:rFonts w:cs="Calibri"/>
                <w:b/>
                <w:sz w:val="28"/>
                <w:szCs w:val="28"/>
                <w:lang w:val="es-ES"/>
              </w:rPr>
              <w:t xml:space="preserve">LA ASIGNATURA </w:t>
            </w:r>
            <w:r w:rsidRPr="00A87A9D">
              <w:rPr>
                <w:rFonts w:cs="Calibri"/>
                <w:b/>
                <w:sz w:val="28"/>
                <w:szCs w:val="28"/>
              </w:rPr>
              <w:t xml:space="preserve">(RESULTADOS O LOGROS DE APRENDIZAJE) </w:t>
            </w:r>
          </w:p>
        </w:tc>
      </w:tr>
      <w:tr w:rsidR="00F209D5" w:rsidRPr="00A87A9D" w:rsidTr="009005A3">
        <w:tc>
          <w:tcPr>
            <w:tcW w:w="501" w:type="dxa"/>
          </w:tcPr>
          <w:p w:rsidR="00F209D5" w:rsidRPr="00A87A9D" w:rsidRDefault="00F209D5" w:rsidP="00160EBD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 w:rsidRPr="00A87A9D">
              <w:rPr>
                <w:rFonts w:ascii="Verdana" w:hAnsi="Verdana" w:cs="Calibri"/>
                <w:b/>
                <w:sz w:val="20"/>
                <w:szCs w:val="20"/>
              </w:rPr>
              <w:t>1</w:t>
            </w:r>
          </w:p>
        </w:tc>
        <w:tc>
          <w:tcPr>
            <w:tcW w:w="8708" w:type="dxa"/>
          </w:tcPr>
          <w:p w:rsidR="00F209D5" w:rsidRPr="00820F31" w:rsidRDefault="00F209D5" w:rsidP="00160EBD">
            <w:pPr>
              <w:spacing w:after="0"/>
              <w:rPr>
                <w:rFonts w:ascii="Arial" w:hAnsi="Arial" w:cs="Arial"/>
                <w:lang w:val="es-ES"/>
              </w:rPr>
            </w:pPr>
            <w:r w:rsidRPr="00820F31">
              <w:rPr>
                <w:rFonts w:ascii="Arial" w:hAnsi="Arial" w:cs="Arial"/>
                <w:lang w:val="es-ES"/>
              </w:rPr>
              <w:t>Utiliza</w:t>
            </w:r>
            <w:r>
              <w:rPr>
                <w:rFonts w:ascii="Arial" w:hAnsi="Arial" w:cs="Arial"/>
                <w:lang w:val="es-ES"/>
              </w:rPr>
              <w:t xml:space="preserve">r el IDE </w:t>
            </w:r>
            <w:proofErr w:type="spellStart"/>
            <w:r>
              <w:rPr>
                <w:rFonts w:ascii="Arial" w:hAnsi="Arial" w:cs="Arial"/>
                <w:lang w:val="es-ES"/>
              </w:rPr>
              <w:t>NetBeans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para desarrollar aplicaciones JSE.</w:t>
            </w:r>
          </w:p>
        </w:tc>
      </w:tr>
      <w:tr w:rsidR="00F209D5" w:rsidRPr="00A87A9D" w:rsidTr="009005A3">
        <w:tc>
          <w:tcPr>
            <w:tcW w:w="501" w:type="dxa"/>
          </w:tcPr>
          <w:p w:rsidR="00F209D5" w:rsidRPr="00A87A9D" w:rsidRDefault="00F209D5" w:rsidP="00160EBD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 w:rsidRPr="00A87A9D">
              <w:rPr>
                <w:rFonts w:ascii="Verdana" w:hAnsi="Verdana" w:cs="Calibri"/>
                <w:b/>
                <w:sz w:val="20"/>
                <w:szCs w:val="20"/>
              </w:rPr>
              <w:t>2</w:t>
            </w:r>
          </w:p>
        </w:tc>
        <w:tc>
          <w:tcPr>
            <w:tcW w:w="8708" w:type="dxa"/>
          </w:tcPr>
          <w:p w:rsidR="00F209D5" w:rsidRPr="00813CF4" w:rsidRDefault="00F209D5" w:rsidP="00160EBD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Diseñar </w:t>
            </w:r>
            <w:proofErr w:type="spellStart"/>
            <w:r>
              <w:rPr>
                <w:rFonts w:ascii="Arial" w:hAnsi="Arial" w:cs="Arial"/>
                <w:lang w:val="es-ES"/>
              </w:rPr>
              <w:t>GUIs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amigables y funcionales utilizando Java Swing.</w:t>
            </w:r>
          </w:p>
        </w:tc>
      </w:tr>
      <w:tr w:rsidR="00F209D5" w:rsidRPr="00A87A9D" w:rsidTr="009005A3">
        <w:tc>
          <w:tcPr>
            <w:tcW w:w="501" w:type="dxa"/>
          </w:tcPr>
          <w:p w:rsidR="00F209D5" w:rsidRPr="00A87A9D" w:rsidRDefault="00F209D5" w:rsidP="00160EBD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 w:rsidRPr="00A87A9D">
              <w:rPr>
                <w:rFonts w:ascii="Verdana" w:hAnsi="Verdana" w:cs="Calibri"/>
                <w:b/>
                <w:sz w:val="20"/>
                <w:szCs w:val="20"/>
              </w:rPr>
              <w:t>3</w:t>
            </w:r>
          </w:p>
        </w:tc>
        <w:tc>
          <w:tcPr>
            <w:tcW w:w="8708" w:type="dxa"/>
          </w:tcPr>
          <w:p w:rsidR="00F209D5" w:rsidRPr="00813CF4" w:rsidRDefault="00F209D5" w:rsidP="00160EBD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Leer y almacenar datos en archivos de propiedades, de texto, XML y de Excel.</w:t>
            </w:r>
          </w:p>
        </w:tc>
      </w:tr>
      <w:tr w:rsidR="00F209D5" w:rsidRPr="00991ECA" w:rsidTr="009005A3">
        <w:tc>
          <w:tcPr>
            <w:tcW w:w="501" w:type="dxa"/>
          </w:tcPr>
          <w:p w:rsidR="00F209D5" w:rsidRPr="00A87A9D" w:rsidRDefault="00F209D5" w:rsidP="00160EBD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 w:rsidRPr="00A87A9D">
              <w:rPr>
                <w:rFonts w:ascii="Verdana" w:hAnsi="Verdana" w:cs="Calibri"/>
                <w:b/>
                <w:sz w:val="20"/>
                <w:szCs w:val="20"/>
              </w:rPr>
              <w:t>4</w:t>
            </w:r>
          </w:p>
        </w:tc>
        <w:tc>
          <w:tcPr>
            <w:tcW w:w="8708" w:type="dxa"/>
          </w:tcPr>
          <w:p w:rsidR="00F209D5" w:rsidRPr="0079045F" w:rsidRDefault="00F209D5" w:rsidP="00160EBD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Generar ejecutables de proyectos Java.</w:t>
            </w:r>
          </w:p>
        </w:tc>
      </w:tr>
      <w:tr w:rsidR="00F209D5" w:rsidRPr="00991ECA" w:rsidTr="009005A3">
        <w:tc>
          <w:tcPr>
            <w:tcW w:w="501" w:type="dxa"/>
          </w:tcPr>
          <w:p w:rsidR="00F209D5" w:rsidRPr="00A87A9D" w:rsidRDefault="00F209D5" w:rsidP="00160EBD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 w:rsidRPr="00A87A9D">
              <w:rPr>
                <w:rFonts w:ascii="Verdana" w:hAnsi="Verdana" w:cs="Calibri"/>
                <w:b/>
                <w:sz w:val="20"/>
                <w:szCs w:val="20"/>
              </w:rPr>
              <w:t>5</w:t>
            </w:r>
          </w:p>
        </w:tc>
        <w:tc>
          <w:tcPr>
            <w:tcW w:w="8708" w:type="dxa"/>
          </w:tcPr>
          <w:p w:rsidR="00F209D5" w:rsidRPr="0079045F" w:rsidRDefault="00F209D5" w:rsidP="00160EBD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Implementar aplicaciones Java JSE.</w:t>
            </w:r>
          </w:p>
        </w:tc>
      </w:tr>
      <w:tr w:rsidR="00F209D5" w:rsidRPr="00991ECA" w:rsidTr="009005A3">
        <w:tc>
          <w:tcPr>
            <w:tcW w:w="501" w:type="dxa"/>
          </w:tcPr>
          <w:p w:rsidR="00F209D5" w:rsidRPr="00A87A9D" w:rsidRDefault="00F209D5" w:rsidP="00160EBD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6</w:t>
            </w:r>
          </w:p>
        </w:tc>
        <w:tc>
          <w:tcPr>
            <w:tcW w:w="8708" w:type="dxa"/>
          </w:tcPr>
          <w:p w:rsidR="00F209D5" w:rsidRPr="0079045F" w:rsidRDefault="00F209D5" w:rsidP="00160EBD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Resolución de problemas.</w:t>
            </w:r>
          </w:p>
        </w:tc>
      </w:tr>
      <w:tr w:rsidR="00F209D5" w:rsidRPr="00991ECA" w:rsidTr="009005A3">
        <w:tc>
          <w:tcPr>
            <w:tcW w:w="501" w:type="dxa"/>
          </w:tcPr>
          <w:p w:rsidR="00F209D5" w:rsidRPr="00A87A9D" w:rsidRDefault="00F209D5" w:rsidP="00160EBD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7</w:t>
            </w:r>
          </w:p>
        </w:tc>
        <w:tc>
          <w:tcPr>
            <w:tcW w:w="8708" w:type="dxa"/>
          </w:tcPr>
          <w:p w:rsidR="00F209D5" w:rsidRPr="00FD4A9B" w:rsidRDefault="00F209D5" w:rsidP="00160EBD">
            <w:pPr>
              <w:spacing w:after="0"/>
              <w:rPr>
                <w:rFonts w:ascii="Arial" w:hAnsi="Arial" w:cs="Arial"/>
                <w:lang w:val="es-ES"/>
              </w:rPr>
            </w:pPr>
            <w:r w:rsidRPr="00650970">
              <w:rPr>
                <w:rFonts w:ascii="Arial" w:hAnsi="Arial" w:cs="Arial"/>
                <w:lang w:val="es-ES"/>
              </w:rPr>
              <w:t>Aprender a pensar por sí mismo de forma crítica y autocrítica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F209D5" w:rsidRPr="00991ECA" w:rsidTr="009005A3">
        <w:tc>
          <w:tcPr>
            <w:tcW w:w="501" w:type="dxa"/>
          </w:tcPr>
          <w:p w:rsidR="00F209D5" w:rsidRPr="00A87A9D" w:rsidRDefault="00F209D5" w:rsidP="00160EBD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8</w:t>
            </w:r>
          </w:p>
        </w:tc>
        <w:tc>
          <w:tcPr>
            <w:tcW w:w="8708" w:type="dxa"/>
          </w:tcPr>
          <w:p w:rsidR="00F209D5" w:rsidRPr="00D444BE" w:rsidRDefault="00F209D5" w:rsidP="00160EBD">
            <w:pPr>
              <w:spacing w:after="0"/>
              <w:rPr>
                <w:rFonts w:ascii="Arial" w:hAnsi="Arial" w:cs="Arial"/>
                <w:lang w:val="es-ES"/>
              </w:rPr>
            </w:pPr>
            <w:r w:rsidRPr="00FD4A9B">
              <w:rPr>
                <w:rFonts w:ascii="Arial" w:hAnsi="Arial" w:cs="Arial"/>
                <w:lang w:val="es-ES"/>
              </w:rPr>
              <w:t>Tr</w:t>
            </w:r>
            <w:r>
              <w:rPr>
                <w:rFonts w:ascii="Arial" w:hAnsi="Arial" w:cs="Arial"/>
                <w:lang w:val="es-ES"/>
              </w:rPr>
              <w:t>abajo en equipo.</w:t>
            </w:r>
          </w:p>
        </w:tc>
      </w:tr>
      <w:tr w:rsidR="00F209D5" w:rsidRPr="00991ECA" w:rsidTr="009005A3">
        <w:tc>
          <w:tcPr>
            <w:tcW w:w="501" w:type="dxa"/>
          </w:tcPr>
          <w:p w:rsidR="00F209D5" w:rsidRDefault="00F209D5" w:rsidP="00160EBD">
            <w:pPr>
              <w:spacing w:after="0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9</w:t>
            </w:r>
          </w:p>
        </w:tc>
        <w:tc>
          <w:tcPr>
            <w:tcW w:w="8708" w:type="dxa"/>
          </w:tcPr>
          <w:p w:rsidR="00F209D5" w:rsidRPr="00D444BE" w:rsidRDefault="00F209D5" w:rsidP="00160EBD">
            <w:p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Aprendizaje autónomo.</w:t>
            </w:r>
          </w:p>
        </w:tc>
      </w:tr>
    </w:tbl>
    <w:p w:rsidR="00F209D5" w:rsidRPr="00B55873" w:rsidRDefault="00F209D5" w:rsidP="00132D05">
      <w:pPr>
        <w:spacing w:after="0"/>
        <w:rPr>
          <w:b/>
          <w:sz w:val="32"/>
        </w:rPr>
      </w:pPr>
    </w:p>
    <w:p w:rsidR="00F209D5" w:rsidRDefault="00F209D5" w:rsidP="00132D05">
      <w:pPr>
        <w:spacing w:after="0"/>
        <w:jc w:val="center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"/>
        <w:gridCol w:w="7835"/>
        <w:gridCol w:w="911"/>
      </w:tblGrid>
      <w:tr w:rsidR="00F209D5" w:rsidRPr="00E4211C" w:rsidTr="009005A3">
        <w:tc>
          <w:tcPr>
            <w:tcW w:w="8298" w:type="dxa"/>
            <w:gridSpan w:val="2"/>
            <w:shd w:val="clear" w:color="auto" w:fill="F2F2F2"/>
            <w:vAlign w:val="center"/>
          </w:tcPr>
          <w:p w:rsidR="00F209D5" w:rsidRPr="00413284" w:rsidRDefault="00F209D5" w:rsidP="00160EBD">
            <w:pPr>
              <w:spacing w:before="120" w:after="0" w:line="240" w:lineRule="auto"/>
              <w:rPr>
                <w:rFonts w:cs="Calibri"/>
                <w:b/>
                <w:sz w:val="28"/>
                <w:szCs w:val="28"/>
              </w:rPr>
            </w:pPr>
            <w:r w:rsidRPr="00413284">
              <w:rPr>
                <w:rFonts w:cs="Calibri"/>
                <w:b/>
                <w:sz w:val="28"/>
                <w:szCs w:val="28"/>
              </w:rPr>
              <w:t xml:space="preserve">UNIDADES </w:t>
            </w:r>
            <w:r>
              <w:rPr>
                <w:rFonts w:cs="Calibri"/>
                <w:b/>
                <w:sz w:val="28"/>
                <w:szCs w:val="28"/>
              </w:rPr>
              <w:t>DE APRENDIZAJE</w:t>
            </w:r>
          </w:p>
        </w:tc>
        <w:tc>
          <w:tcPr>
            <w:tcW w:w="911" w:type="dxa"/>
            <w:shd w:val="clear" w:color="auto" w:fill="F2F2F2"/>
          </w:tcPr>
          <w:p w:rsidR="00F209D5" w:rsidRPr="00E4211C" w:rsidRDefault="00F209D5" w:rsidP="00160EBD">
            <w:pPr>
              <w:tabs>
                <w:tab w:val="left" w:pos="2055"/>
              </w:tabs>
              <w:spacing w:before="120"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 w:rsidRPr="00E4211C">
              <w:rPr>
                <w:rFonts w:cs="Calibri"/>
                <w:b/>
                <w:i/>
                <w:sz w:val="24"/>
              </w:rPr>
              <w:t>HORAS</w:t>
            </w:r>
          </w:p>
        </w:tc>
      </w:tr>
      <w:tr w:rsidR="00F209D5" w:rsidRPr="00E4211C" w:rsidTr="009005A3">
        <w:tc>
          <w:tcPr>
            <w:tcW w:w="463" w:type="dxa"/>
            <w:vAlign w:val="center"/>
          </w:tcPr>
          <w:p w:rsidR="00F209D5" w:rsidRPr="00413284" w:rsidRDefault="00F209D5" w:rsidP="00160EBD">
            <w:pPr>
              <w:spacing w:before="120" w:after="0" w:line="24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1</w:t>
            </w:r>
          </w:p>
        </w:tc>
        <w:tc>
          <w:tcPr>
            <w:tcW w:w="7835" w:type="dxa"/>
            <w:vAlign w:val="center"/>
          </w:tcPr>
          <w:p w:rsidR="00F209D5" w:rsidRPr="00E4211C" w:rsidRDefault="00F209D5" w:rsidP="00160EBD">
            <w:pPr>
              <w:spacing w:before="120" w:after="0" w:line="240" w:lineRule="auto"/>
              <w:rPr>
                <w:rFonts w:ascii="Verdana" w:hAnsi="Verdana"/>
                <w:sz w:val="20"/>
              </w:rPr>
            </w:pPr>
            <w:r w:rsidRPr="00135A58">
              <w:rPr>
                <w:rFonts w:ascii="Verdana" w:hAnsi="Verdana"/>
                <w:sz w:val="20"/>
                <w:lang w:val="es-ES"/>
              </w:rPr>
              <w:t xml:space="preserve">1.- </w:t>
            </w:r>
            <w:r>
              <w:rPr>
                <w:rFonts w:ascii="Verdana" w:hAnsi="Verdana"/>
                <w:sz w:val="20"/>
                <w:lang w:val="es-ES"/>
              </w:rPr>
              <w:t>Java SWING Básico</w:t>
            </w:r>
          </w:p>
        </w:tc>
        <w:tc>
          <w:tcPr>
            <w:tcW w:w="911" w:type="dxa"/>
          </w:tcPr>
          <w:p w:rsidR="00F209D5" w:rsidRPr="00E4211C" w:rsidRDefault="00F209D5" w:rsidP="00160EBD">
            <w:pPr>
              <w:spacing w:before="120" w:after="0" w:line="240" w:lineRule="auto"/>
              <w:jc w:val="center"/>
            </w:pPr>
            <w:r>
              <w:t>12</w:t>
            </w:r>
          </w:p>
        </w:tc>
      </w:tr>
      <w:tr w:rsidR="00F209D5" w:rsidRPr="00981F96" w:rsidTr="009005A3">
        <w:tc>
          <w:tcPr>
            <w:tcW w:w="463" w:type="dxa"/>
            <w:vAlign w:val="center"/>
          </w:tcPr>
          <w:p w:rsidR="00F209D5" w:rsidRPr="00413284" w:rsidRDefault="00F209D5" w:rsidP="00160EBD">
            <w:pPr>
              <w:spacing w:before="120" w:after="0" w:line="24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7835" w:type="dxa"/>
            <w:vAlign w:val="center"/>
          </w:tcPr>
          <w:p w:rsidR="00F209D5" w:rsidRPr="00981F96" w:rsidRDefault="00F209D5" w:rsidP="00160EBD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 w:rsidRPr="00981F96">
              <w:rPr>
                <w:rFonts w:ascii="Verdana" w:hAnsi="Verdana"/>
                <w:sz w:val="20"/>
                <w:lang w:val="es-ES"/>
              </w:rPr>
              <w:t>2.-</w:t>
            </w:r>
            <w:r>
              <w:rPr>
                <w:rFonts w:ascii="Verdana" w:hAnsi="Verdana"/>
                <w:sz w:val="20"/>
                <w:lang w:val="es-ES"/>
              </w:rPr>
              <w:t xml:space="preserve"> Java SWING Avanzado</w:t>
            </w:r>
          </w:p>
        </w:tc>
        <w:tc>
          <w:tcPr>
            <w:tcW w:w="911" w:type="dxa"/>
          </w:tcPr>
          <w:p w:rsidR="00F209D5" w:rsidRPr="00981F96" w:rsidRDefault="00F209D5" w:rsidP="00160EBD">
            <w:pPr>
              <w:spacing w:before="120"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</w:tr>
      <w:tr w:rsidR="00F209D5" w:rsidRPr="00981F96" w:rsidTr="009005A3">
        <w:tc>
          <w:tcPr>
            <w:tcW w:w="463" w:type="dxa"/>
            <w:vAlign w:val="center"/>
          </w:tcPr>
          <w:p w:rsidR="00F209D5" w:rsidRPr="00981F96" w:rsidRDefault="00F209D5" w:rsidP="00160EBD">
            <w:pPr>
              <w:spacing w:before="120" w:after="0" w:line="240" w:lineRule="auto"/>
              <w:rPr>
                <w:rFonts w:ascii="Verdana" w:hAnsi="Verdana"/>
                <w:b/>
                <w:sz w:val="20"/>
                <w:lang w:val="es-ES"/>
              </w:rPr>
            </w:pPr>
            <w:r w:rsidRPr="00981F96">
              <w:rPr>
                <w:rFonts w:ascii="Verdana" w:hAnsi="Verdana"/>
                <w:b/>
                <w:sz w:val="20"/>
                <w:lang w:val="es-ES"/>
              </w:rPr>
              <w:t>3</w:t>
            </w:r>
          </w:p>
        </w:tc>
        <w:tc>
          <w:tcPr>
            <w:tcW w:w="7835" w:type="dxa"/>
            <w:vAlign w:val="center"/>
          </w:tcPr>
          <w:p w:rsidR="00F209D5" w:rsidRPr="00981F96" w:rsidRDefault="00F209D5" w:rsidP="00160EBD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3</w:t>
            </w:r>
            <w:r w:rsidRPr="00BC795A">
              <w:rPr>
                <w:rFonts w:ascii="Verdana" w:hAnsi="Verdana"/>
                <w:sz w:val="20"/>
                <w:lang w:val="es-ES"/>
              </w:rPr>
              <w:t xml:space="preserve">.- </w:t>
            </w:r>
            <w:r>
              <w:rPr>
                <w:rFonts w:ascii="Verdana" w:hAnsi="Verdana"/>
                <w:sz w:val="20"/>
                <w:lang w:val="es-ES"/>
              </w:rPr>
              <w:t>Manipulación de archivos</w:t>
            </w:r>
          </w:p>
        </w:tc>
        <w:tc>
          <w:tcPr>
            <w:tcW w:w="911" w:type="dxa"/>
          </w:tcPr>
          <w:p w:rsidR="00F209D5" w:rsidRPr="00E4211C" w:rsidRDefault="00F209D5" w:rsidP="00160EBD">
            <w:pPr>
              <w:spacing w:before="120"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</w:tr>
      <w:tr w:rsidR="00F209D5" w:rsidRPr="00981F96" w:rsidTr="009005A3">
        <w:tc>
          <w:tcPr>
            <w:tcW w:w="463" w:type="dxa"/>
            <w:vAlign w:val="center"/>
          </w:tcPr>
          <w:p w:rsidR="00F209D5" w:rsidRPr="00981F96" w:rsidRDefault="00F209D5" w:rsidP="00160EBD">
            <w:pPr>
              <w:spacing w:before="120" w:after="0" w:line="240" w:lineRule="auto"/>
              <w:rPr>
                <w:rFonts w:ascii="Verdana" w:hAnsi="Verdana"/>
                <w:b/>
                <w:sz w:val="20"/>
                <w:lang w:val="es-ES"/>
              </w:rPr>
            </w:pPr>
            <w:r w:rsidRPr="00981F96">
              <w:rPr>
                <w:rFonts w:ascii="Verdana" w:hAnsi="Verdana"/>
                <w:b/>
                <w:sz w:val="20"/>
                <w:lang w:val="es-ES"/>
              </w:rPr>
              <w:t>4</w:t>
            </w:r>
          </w:p>
        </w:tc>
        <w:tc>
          <w:tcPr>
            <w:tcW w:w="7835" w:type="dxa"/>
            <w:vAlign w:val="center"/>
          </w:tcPr>
          <w:p w:rsidR="00F209D5" w:rsidRPr="00981F96" w:rsidRDefault="00F209D5" w:rsidP="00160EBD">
            <w:pPr>
              <w:spacing w:before="120" w:after="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4.- Proyectos</w:t>
            </w:r>
          </w:p>
        </w:tc>
        <w:tc>
          <w:tcPr>
            <w:tcW w:w="911" w:type="dxa"/>
          </w:tcPr>
          <w:p w:rsidR="00F209D5" w:rsidRPr="00E4211C" w:rsidRDefault="00F209D5" w:rsidP="00160EBD">
            <w:pPr>
              <w:spacing w:before="120"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</w:tr>
      <w:tr w:rsidR="00F209D5" w:rsidRPr="00981F96" w:rsidTr="009005A3">
        <w:tc>
          <w:tcPr>
            <w:tcW w:w="8298" w:type="dxa"/>
            <w:gridSpan w:val="2"/>
            <w:tcBorders>
              <w:left w:val="nil"/>
              <w:bottom w:val="nil"/>
            </w:tcBorders>
            <w:vAlign w:val="center"/>
          </w:tcPr>
          <w:p w:rsidR="00F209D5" w:rsidRPr="00981F96" w:rsidRDefault="00F209D5" w:rsidP="00160EBD">
            <w:pPr>
              <w:spacing w:before="120" w:after="0" w:line="240" w:lineRule="auto"/>
              <w:jc w:val="right"/>
              <w:rPr>
                <w:rFonts w:ascii="Verdana" w:hAnsi="Verdana"/>
                <w:b/>
                <w:sz w:val="20"/>
                <w:lang w:val="es-ES"/>
              </w:rPr>
            </w:pPr>
            <w:r w:rsidRPr="00981F96">
              <w:rPr>
                <w:rFonts w:ascii="Verdana" w:hAnsi="Verdana"/>
                <w:b/>
                <w:sz w:val="24"/>
                <w:lang w:val="es-ES"/>
              </w:rPr>
              <w:t>TOTAL</w:t>
            </w:r>
          </w:p>
        </w:tc>
        <w:tc>
          <w:tcPr>
            <w:tcW w:w="911" w:type="dxa"/>
          </w:tcPr>
          <w:p w:rsidR="00F209D5" w:rsidRPr="00981F96" w:rsidRDefault="00F209D5" w:rsidP="00160EBD">
            <w:pPr>
              <w:spacing w:before="120" w:after="0" w:line="240" w:lineRule="auto"/>
              <w:jc w:val="center"/>
              <w:rPr>
                <w:lang w:val="es-ES"/>
              </w:rPr>
            </w:pPr>
            <w:r w:rsidRPr="00135A58">
              <w:rPr>
                <w:lang w:val="es-ES"/>
              </w:rPr>
              <w:t>64 Horas</w:t>
            </w:r>
          </w:p>
        </w:tc>
      </w:tr>
    </w:tbl>
    <w:p w:rsidR="00F209D5" w:rsidRDefault="00F209D5" w:rsidP="00132D05">
      <w:pPr>
        <w:spacing w:after="0"/>
        <w:rPr>
          <w:rFonts w:cs="Calibri"/>
          <w:b/>
          <w:sz w:val="28"/>
          <w:szCs w:val="28"/>
          <w:lang w:val="es-ES"/>
        </w:rPr>
      </w:pPr>
    </w:p>
    <w:p w:rsidR="00F209D5" w:rsidRPr="00894FA8" w:rsidRDefault="00F209D5" w:rsidP="00132D05">
      <w:pPr>
        <w:spacing w:after="0"/>
        <w:rPr>
          <w:rFonts w:cs="Calibri"/>
          <w:sz w:val="24"/>
          <w:lang w:val="es-ES"/>
        </w:rPr>
      </w:pPr>
      <w:r w:rsidRPr="00894FA8">
        <w:rPr>
          <w:rFonts w:cs="Calibri"/>
          <w:b/>
          <w:sz w:val="28"/>
          <w:szCs w:val="28"/>
          <w:lang w:val="es-ES"/>
        </w:rPr>
        <w:t>UNIDAD No. 1</w:t>
      </w:r>
      <w:proofErr w:type="gramStart"/>
      <w:r w:rsidRPr="00894FA8">
        <w:rPr>
          <w:rFonts w:cs="Calibri"/>
          <w:b/>
          <w:sz w:val="28"/>
          <w:szCs w:val="28"/>
          <w:lang w:val="es-ES"/>
        </w:rPr>
        <w:t>:</w:t>
      </w:r>
      <w:r>
        <w:rPr>
          <w:rFonts w:cs="Calibri"/>
          <w:b/>
          <w:i/>
          <w:sz w:val="24"/>
          <w:lang w:val="es-ES"/>
        </w:rPr>
        <w:t>Java</w:t>
      </w:r>
      <w:proofErr w:type="gramEnd"/>
      <w:r>
        <w:rPr>
          <w:rFonts w:cs="Calibri"/>
          <w:b/>
          <w:i/>
          <w:sz w:val="24"/>
          <w:lang w:val="es-ES"/>
        </w:rPr>
        <w:t xml:space="preserve"> SWING Básico</w:t>
      </w:r>
    </w:p>
    <w:p w:rsidR="00F209D5" w:rsidRPr="00894FA8" w:rsidRDefault="00F209D5" w:rsidP="00132D05">
      <w:pPr>
        <w:spacing w:line="360" w:lineRule="auto"/>
        <w:jc w:val="both"/>
        <w:rPr>
          <w:rFonts w:ascii="Arial" w:hAnsi="Arial" w:cs="Arial"/>
          <w:i/>
          <w:lang w:val="es-MX"/>
        </w:rPr>
      </w:pPr>
      <w:r w:rsidRPr="00894FA8">
        <w:rPr>
          <w:rFonts w:ascii="Arial" w:hAnsi="Arial" w:cs="Arial"/>
          <w:b/>
          <w:lang w:val="es-MX"/>
        </w:rPr>
        <w:t>Estándares</w:t>
      </w:r>
      <w:r>
        <w:rPr>
          <w:rFonts w:ascii="Arial" w:hAnsi="Arial" w:cs="Arial"/>
          <w:b/>
          <w:lang w:val="es-MX"/>
        </w:rPr>
        <w:t xml:space="preserve"> (Conocimientos)</w:t>
      </w:r>
      <w:r w:rsidRPr="00894FA8">
        <w:rPr>
          <w:rFonts w:ascii="Arial" w:hAnsi="Arial" w:cs="Arial"/>
          <w:b/>
          <w:lang w:val="es-MX"/>
        </w:rPr>
        <w:t>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741"/>
      </w:tblGrid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41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lang w:val="es-ES"/>
              </w:rPr>
              <w:t>Modelo MVC</w:t>
            </w:r>
          </w:p>
        </w:tc>
      </w:tr>
      <w:tr w:rsidR="00F209D5" w:rsidRPr="0072695B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741" w:type="dxa"/>
          </w:tcPr>
          <w:p w:rsidR="00F209D5" w:rsidRPr="0072695B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n-US"/>
              </w:rPr>
            </w:pPr>
            <w:r w:rsidRPr="0072695B">
              <w:rPr>
                <w:rFonts w:ascii="Arial" w:hAnsi="Arial"/>
                <w:lang w:val="en-US"/>
              </w:rPr>
              <w:t xml:space="preserve">Layouts: </w:t>
            </w:r>
            <w:proofErr w:type="spellStart"/>
            <w:r w:rsidRPr="0072695B">
              <w:rPr>
                <w:rFonts w:ascii="Arial" w:hAnsi="Arial"/>
                <w:lang w:val="en-US"/>
              </w:rPr>
              <w:t>FlowLayout</w:t>
            </w:r>
            <w:proofErr w:type="spellEnd"/>
            <w:r w:rsidRPr="0072695B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72695B">
              <w:rPr>
                <w:rFonts w:ascii="Arial" w:hAnsi="Arial"/>
                <w:lang w:val="en-US"/>
              </w:rPr>
              <w:t>BorderLayout</w:t>
            </w:r>
            <w:proofErr w:type="spellEnd"/>
            <w:r w:rsidRPr="0072695B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72695B">
              <w:rPr>
                <w:rFonts w:ascii="Arial" w:hAnsi="Arial"/>
                <w:lang w:val="en-US"/>
              </w:rPr>
              <w:t>GridLayout</w:t>
            </w:r>
            <w:proofErr w:type="spellEnd"/>
            <w:r w:rsidRPr="0072695B">
              <w:rPr>
                <w:rFonts w:ascii="Arial" w:hAnsi="Arial"/>
                <w:lang w:val="en-US"/>
              </w:rPr>
              <w:t>, null</w:t>
            </w:r>
          </w:p>
        </w:tc>
      </w:tr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741" w:type="dxa"/>
          </w:tcPr>
          <w:p w:rsidR="00F209D5" w:rsidRPr="001B4234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1B4234">
              <w:rPr>
                <w:rFonts w:ascii="Arial" w:hAnsi="Arial"/>
              </w:rPr>
              <w:t xml:space="preserve">Clases básicas: </w:t>
            </w:r>
            <w:proofErr w:type="spellStart"/>
            <w:r w:rsidRPr="001B4234">
              <w:rPr>
                <w:rFonts w:ascii="Arial" w:hAnsi="Arial"/>
              </w:rPr>
              <w:t>JFrame</w:t>
            </w:r>
            <w:proofErr w:type="spellEnd"/>
            <w:r w:rsidRPr="001B4234">
              <w:rPr>
                <w:rFonts w:ascii="Arial" w:hAnsi="Arial"/>
              </w:rPr>
              <w:t xml:space="preserve">, </w:t>
            </w:r>
            <w:proofErr w:type="spellStart"/>
            <w:r w:rsidRPr="001B4234">
              <w:rPr>
                <w:rFonts w:ascii="Arial" w:hAnsi="Arial"/>
              </w:rPr>
              <w:t>JLabel</w:t>
            </w:r>
            <w:proofErr w:type="spellEnd"/>
            <w:r w:rsidRPr="001B4234">
              <w:rPr>
                <w:rFonts w:ascii="Arial" w:hAnsi="Arial"/>
              </w:rPr>
              <w:t xml:space="preserve">, </w:t>
            </w:r>
            <w:proofErr w:type="spellStart"/>
            <w:r w:rsidRPr="001B4234">
              <w:rPr>
                <w:rFonts w:ascii="Arial" w:hAnsi="Arial"/>
              </w:rPr>
              <w:t>JTextField</w:t>
            </w:r>
            <w:proofErr w:type="spellEnd"/>
            <w:r w:rsidRPr="001B4234">
              <w:rPr>
                <w:rFonts w:ascii="Arial" w:hAnsi="Arial"/>
              </w:rPr>
              <w:t xml:space="preserve">, </w:t>
            </w:r>
            <w:proofErr w:type="spellStart"/>
            <w:r w:rsidRPr="001B4234">
              <w:rPr>
                <w:rFonts w:ascii="Arial" w:hAnsi="Arial"/>
              </w:rPr>
              <w:t>JButton</w:t>
            </w:r>
            <w:proofErr w:type="spellEnd"/>
            <w:r w:rsidRPr="001B4234">
              <w:rPr>
                <w:rFonts w:ascii="Arial" w:hAnsi="Arial"/>
              </w:rPr>
              <w:t xml:space="preserve">, </w:t>
            </w:r>
            <w:proofErr w:type="spellStart"/>
            <w:r w:rsidRPr="001B4234">
              <w:rPr>
                <w:rFonts w:ascii="Arial" w:hAnsi="Arial"/>
              </w:rPr>
              <w:t>JTextArea</w:t>
            </w:r>
            <w:proofErr w:type="spellEnd"/>
            <w:r w:rsidRPr="001B4234">
              <w:rPr>
                <w:rFonts w:ascii="Arial" w:hAnsi="Arial"/>
              </w:rPr>
              <w:t xml:space="preserve">, </w:t>
            </w:r>
            <w:proofErr w:type="spellStart"/>
            <w:r w:rsidRPr="001B4234">
              <w:rPr>
                <w:rFonts w:ascii="Arial" w:hAnsi="Arial"/>
              </w:rPr>
              <w:t>JComboBox</w:t>
            </w:r>
            <w:proofErr w:type="spellEnd"/>
            <w:r w:rsidRPr="001B4234">
              <w:rPr>
                <w:rFonts w:ascii="Arial" w:hAnsi="Arial"/>
              </w:rPr>
              <w:t xml:space="preserve">, </w:t>
            </w:r>
            <w:proofErr w:type="spellStart"/>
            <w:r w:rsidRPr="001B4234">
              <w:rPr>
                <w:rFonts w:ascii="Arial" w:hAnsi="Arial"/>
              </w:rPr>
              <w:t>JCheckBox</w:t>
            </w:r>
            <w:proofErr w:type="spellEnd"/>
            <w:r w:rsidRPr="001B4234">
              <w:rPr>
                <w:rFonts w:ascii="Arial" w:hAnsi="Arial"/>
              </w:rPr>
              <w:t xml:space="preserve">, </w:t>
            </w:r>
            <w:proofErr w:type="spellStart"/>
            <w:r w:rsidRPr="001B4234">
              <w:rPr>
                <w:rFonts w:ascii="Arial" w:hAnsi="Arial"/>
              </w:rPr>
              <w:t>JOptionPane</w:t>
            </w:r>
            <w:proofErr w:type="spellEnd"/>
            <w:r w:rsidRPr="001B4234">
              <w:rPr>
                <w:rFonts w:ascii="Arial" w:hAnsi="Arial"/>
              </w:rPr>
              <w:t xml:space="preserve">, </w:t>
            </w:r>
            <w:proofErr w:type="spellStart"/>
            <w:r w:rsidRPr="001B4234">
              <w:rPr>
                <w:rFonts w:ascii="Arial" w:hAnsi="Arial"/>
              </w:rPr>
              <w:t>JPanel</w:t>
            </w:r>
            <w:proofErr w:type="spellEnd"/>
            <w:r w:rsidRPr="001B4234">
              <w:rPr>
                <w:rFonts w:ascii="Arial" w:hAnsi="Arial"/>
              </w:rPr>
              <w:t xml:space="preserve">, </w:t>
            </w:r>
            <w:proofErr w:type="spellStart"/>
            <w:r w:rsidRPr="001B4234">
              <w:rPr>
                <w:rFonts w:ascii="Arial" w:hAnsi="Arial"/>
              </w:rPr>
              <w:t>JOptionPane</w:t>
            </w:r>
            <w:proofErr w:type="spellEnd"/>
            <w:r w:rsidRPr="001B4234">
              <w:rPr>
                <w:rFonts w:ascii="Arial" w:hAnsi="Arial"/>
              </w:rPr>
              <w:t xml:space="preserve">, </w:t>
            </w:r>
            <w:proofErr w:type="spellStart"/>
            <w:r w:rsidRPr="001B4234">
              <w:rPr>
                <w:rFonts w:ascii="Arial" w:hAnsi="Arial"/>
              </w:rPr>
              <w:t>JList</w:t>
            </w:r>
            <w:proofErr w:type="spellEnd"/>
            <w:r w:rsidRPr="001B4234">
              <w:rPr>
                <w:rFonts w:ascii="Arial" w:hAnsi="Arial"/>
              </w:rPr>
              <w:t xml:space="preserve">, </w:t>
            </w:r>
            <w:proofErr w:type="spellStart"/>
            <w:r w:rsidRPr="001B4234">
              <w:rPr>
                <w:rFonts w:ascii="Arial" w:hAnsi="Arial"/>
              </w:rPr>
              <w:t>etc</w:t>
            </w:r>
            <w:proofErr w:type="spellEnd"/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F209D5" w:rsidRPr="005029F4" w:rsidRDefault="00F209D5" w:rsidP="00132D05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 w:rsidRPr="005029F4">
        <w:rPr>
          <w:rFonts w:ascii="Verdana" w:hAnsi="Verdana" w:cs="Arial"/>
          <w:b/>
          <w:sz w:val="20"/>
          <w:szCs w:val="20"/>
          <w:lang w:val="es-MX"/>
        </w:rPr>
        <w:t>Competencias</w:t>
      </w:r>
      <w:r>
        <w:rPr>
          <w:rFonts w:ascii="Verdana" w:hAnsi="Verdana" w:cs="Arial"/>
          <w:b/>
          <w:sz w:val="20"/>
          <w:szCs w:val="20"/>
          <w:lang w:val="es-MX"/>
        </w:rPr>
        <w:t xml:space="preserve"> (Habilidades)</w:t>
      </w:r>
      <w:r w:rsidRPr="005029F4">
        <w:rPr>
          <w:rFonts w:ascii="Verdana" w:hAnsi="Verdana" w:cs="Arial"/>
          <w:b/>
          <w:sz w:val="20"/>
          <w:szCs w:val="20"/>
          <w:lang w:val="es-MX"/>
        </w:rPr>
        <w:t xml:space="preserve">: 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>*Se escribe</w:t>
      </w:r>
      <w:r>
        <w:rPr>
          <w:rFonts w:ascii="Verdana" w:hAnsi="Verdana" w:cs="Arial"/>
          <w:i/>
          <w:sz w:val="20"/>
          <w:szCs w:val="20"/>
          <w:lang w:val="es-MX"/>
        </w:rPr>
        <w:t>n los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 xml:space="preserve"> nombre</w:t>
      </w:r>
      <w:r>
        <w:rPr>
          <w:rFonts w:ascii="Verdana" w:hAnsi="Verdana" w:cs="Arial"/>
          <w:i/>
          <w:sz w:val="20"/>
          <w:szCs w:val="20"/>
          <w:lang w:val="es-MX"/>
        </w:rPr>
        <w:t>s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 xml:space="preserve">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F209D5" w:rsidRPr="005029F4" w:rsidTr="009005A3">
        <w:tc>
          <w:tcPr>
            <w:tcW w:w="1548" w:type="dxa"/>
          </w:tcPr>
          <w:p w:rsidR="00F209D5" w:rsidRPr="005029F4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5029F4"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</w:tcPr>
          <w:p w:rsidR="00F209D5" w:rsidRPr="00AA4642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34770D">
              <w:rPr>
                <w:rFonts w:ascii="Verdana" w:hAnsi="Verdana" w:cs="Arial"/>
                <w:sz w:val="20"/>
                <w:szCs w:val="20"/>
                <w:lang w:val="es-MX"/>
              </w:rPr>
              <w:t>Creatividad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</w:tc>
      </w:tr>
      <w:tr w:rsidR="00F209D5" w:rsidRPr="005029F4" w:rsidTr="009005A3">
        <w:tc>
          <w:tcPr>
            <w:tcW w:w="1548" w:type="dxa"/>
          </w:tcPr>
          <w:p w:rsidR="00F209D5" w:rsidRPr="005029F4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5029F4"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</w:tcPr>
          <w:p w:rsidR="00F209D5" w:rsidRPr="00180679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180679">
              <w:rPr>
                <w:rFonts w:ascii="Verdana" w:hAnsi="Verdana" w:cs="Arial"/>
                <w:sz w:val="20"/>
                <w:szCs w:val="20"/>
                <w:lang w:val="es-MX"/>
              </w:rPr>
              <w:t>Pensamiento estratégico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F209D5" w:rsidRDefault="00F209D5" w:rsidP="00132D05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5018"/>
        <w:gridCol w:w="3596"/>
      </w:tblGrid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5018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596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5018" w:type="dxa"/>
          </w:tcPr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>Aprenderá a conceptualizar correctamente las fases del proceso creativo.</w:t>
            </w:r>
          </w:p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>Conocerá con claridad los componentes del pensamiento creativo.</w:t>
            </w:r>
          </w:p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 xml:space="preserve">Desarrollará  eficientemente las características de la personalidad creativa. </w:t>
            </w:r>
          </w:p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>Practicará de manera efectiva hábitos de creatividad individual y grupal.</w:t>
            </w:r>
          </w:p>
          <w:p w:rsidR="00F209D5" w:rsidRPr="00AA4642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 xml:space="preserve">Aplicará permanentemente  estrategias </w:t>
            </w:r>
            <w:r w:rsidRPr="0034770D">
              <w:rPr>
                <w:rFonts w:ascii="Arial" w:hAnsi="Arial" w:cs="Arial"/>
                <w:lang w:val="es-ES"/>
              </w:rPr>
              <w:lastRenderedPageBreak/>
              <w:t>creativas en el manejo de problemas de su entorno.</w:t>
            </w:r>
          </w:p>
        </w:tc>
        <w:tc>
          <w:tcPr>
            <w:tcW w:w="3596" w:type="dxa"/>
          </w:tcPr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lastRenderedPageBreak/>
              <w:t>Caracteriza con precisión los problemas relevantes.</w:t>
            </w:r>
          </w:p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>Es crítico frente a soluciones propuestas en el grupo.</w:t>
            </w:r>
          </w:p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>Maneja con eficiencia recursos tecnológicos en la concreción de soluciones novedosas.</w:t>
            </w:r>
          </w:p>
          <w:p w:rsidR="00F209D5" w:rsidRPr="00213353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 xml:space="preserve">Modifica su entorno próximo </w:t>
            </w:r>
            <w:r w:rsidRPr="0034770D">
              <w:rPr>
                <w:rFonts w:ascii="Arial" w:hAnsi="Arial" w:cs="Arial"/>
                <w:lang w:val="es-ES"/>
              </w:rPr>
              <w:lastRenderedPageBreak/>
              <w:t>con ideas creativas.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2</w:t>
            </w:r>
          </w:p>
        </w:tc>
        <w:tc>
          <w:tcPr>
            <w:tcW w:w="5018" w:type="dxa"/>
          </w:tcPr>
          <w:p w:rsidR="00F209D5" w:rsidRPr="00180679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80679">
              <w:rPr>
                <w:rFonts w:ascii="Arial" w:hAnsi="Arial" w:cs="Arial"/>
                <w:lang w:val="es-ES"/>
              </w:rPr>
              <w:t>Conocerá y aplicará las principales formas de pensamiento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180679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80679">
              <w:rPr>
                <w:rFonts w:ascii="Arial" w:hAnsi="Arial" w:cs="Arial"/>
                <w:lang w:val="es-ES"/>
              </w:rPr>
              <w:t>Aprenderá técnicas efectivas de minimización de riesgos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596" w:type="dxa"/>
          </w:tcPr>
          <w:p w:rsidR="00F209D5" w:rsidRPr="00180679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80679">
              <w:rPr>
                <w:rFonts w:ascii="Arial" w:hAnsi="Arial" w:cs="Arial"/>
                <w:lang w:val="es-ES"/>
              </w:rPr>
              <w:t>Saber enfocar un problema desde distintos perspectivas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180679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80679">
              <w:rPr>
                <w:rFonts w:ascii="Arial" w:hAnsi="Arial" w:cs="Arial"/>
                <w:lang w:val="es-ES"/>
              </w:rPr>
              <w:t>Evalúa posibilidades, limitaciones y alternativas con sentido crítico y realista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180679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180679">
              <w:rPr>
                <w:rFonts w:ascii="Arial" w:hAnsi="Arial" w:cs="Arial"/>
                <w:lang w:val="es-ES"/>
              </w:rPr>
              <w:t>Utiliza el pensamiento crítico, creativo y sistémico en la solución de problemas y en la toma de decisiones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F209D5" w:rsidRPr="00894FA8" w:rsidRDefault="00F209D5" w:rsidP="00132D05">
      <w:pPr>
        <w:spacing w:after="0"/>
        <w:rPr>
          <w:rFonts w:cs="Calibri"/>
          <w:sz w:val="24"/>
          <w:lang w:val="es-ES"/>
        </w:rPr>
      </w:pPr>
      <w:r w:rsidRPr="00894FA8">
        <w:rPr>
          <w:rFonts w:cs="Calibri"/>
          <w:b/>
          <w:sz w:val="28"/>
          <w:szCs w:val="28"/>
          <w:lang w:val="es-ES"/>
        </w:rPr>
        <w:t xml:space="preserve">UNIDAD No. </w:t>
      </w:r>
      <w:r>
        <w:rPr>
          <w:rFonts w:cs="Calibri"/>
          <w:b/>
          <w:sz w:val="28"/>
          <w:szCs w:val="28"/>
          <w:lang w:val="es-ES"/>
        </w:rPr>
        <w:t>2</w:t>
      </w:r>
      <w:proofErr w:type="gramStart"/>
      <w:r w:rsidRPr="00894FA8">
        <w:rPr>
          <w:rFonts w:cs="Calibri"/>
          <w:b/>
          <w:sz w:val="28"/>
          <w:szCs w:val="28"/>
          <w:lang w:val="es-ES"/>
        </w:rPr>
        <w:t>:</w:t>
      </w:r>
      <w:r>
        <w:rPr>
          <w:rFonts w:cs="Calibri"/>
          <w:b/>
          <w:i/>
          <w:sz w:val="24"/>
          <w:lang w:val="es-ES"/>
        </w:rPr>
        <w:t>Java</w:t>
      </w:r>
      <w:proofErr w:type="gramEnd"/>
      <w:r>
        <w:rPr>
          <w:rFonts w:cs="Calibri"/>
          <w:b/>
          <w:i/>
          <w:sz w:val="24"/>
          <w:lang w:val="es-ES"/>
        </w:rPr>
        <w:t xml:space="preserve"> SWING Avanzado</w:t>
      </w:r>
    </w:p>
    <w:p w:rsidR="00F209D5" w:rsidRPr="00894FA8" w:rsidRDefault="00F209D5" w:rsidP="00132D05">
      <w:pPr>
        <w:spacing w:line="360" w:lineRule="auto"/>
        <w:jc w:val="both"/>
        <w:rPr>
          <w:rFonts w:ascii="Arial" w:hAnsi="Arial" w:cs="Arial"/>
          <w:i/>
          <w:lang w:val="es-MX"/>
        </w:rPr>
      </w:pPr>
      <w:r w:rsidRPr="00894FA8">
        <w:rPr>
          <w:rFonts w:ascii="Arial" w:hAnsi="Arial" w:cs="Arial"/>
          <w:b/>
          <w:lang w:val="es-MX"/>
        </w:rPr>
        <w:t>Estándares</w:t>
      </w:r>
      <w:r>
        <w:rPr>
          <w:rFonts w:ascii="Arial" w:hAnsi="Arial" w:cs="Arial"/>
          <w:b/>
          <w:lang w:val="es-MX"/>
        </w:rPr>
        <w:t xml:space="preserve"> (Conocimientos)</w:t>
      </w:r>
      <w:r w:rsidRPr="00894FA8">
        <w:rPr>
          <w:rFonts w:ascii="Arial" w:hAnsi="Arial" w:cs="Arial"/>
          <w:b/>
          <w:lang w:val="es-MX"/>
        </w:rPr>
        <w:t>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741"/>
      </w:tblGrid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41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</w:rPr>
              <w:t xml:space="preserve">Ventanas MDI: </w:t>
            </w:r>
            <w:proofErr w:type="spellStart"/>
            <w:r>
              <w:rPr>
                <w:rFonts w:ascii="Arial" w:hAnsi="Arial"/>
              </w:rPr>
              <w:t>JDesktopPane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JInternalFrame</w:t>
            </w:r>
            <w:proofErr w:type="spellEnd"/>
          </w:p>
        </w:tc>
      </w:tr>
      <w:tr w:rsidR="00F209D5" w:rsidRPr="00322905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741" w:type="dxa"/>
          </w:tcPr>
          <w:p w:rsidR="00F209D5" w:rsidRPr="00322905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proofErr w:type="spellStart"/>
            <w:r w:rsidRPr="006A5411">
              <w:rPr>
                <w:rFonts w:ascii="Arial" w:hAnsi="Arial"/>
                <w:lang w:val="es-ES"/>
              </w:rPr>
              <w:t>Menúes</w:t>
            </w:r>
            <w:proofErr w:type="spellEnd"/>
            <w:r w:rsidRPr="006A5411">
              <w:rPr>
                <w:rFonts w:ascii="Arial" w:hAnsi="Arial"/>
                <w:lang w:val="es-ES"/>
              </w:rPr>
              <w:t xml:space="preserve">: </w:t>
            </w:r>
            <w:proofErr w:type="spellStart"/>
            <w:r w:rsidRPr="006A5411">
              <w:rPr>
                <w:rFonts w:ascii="Arial" w:hAnsi="Arial"/>
                <w:lang w:val="es-ES"/>
              </w:rPr>
              <w:t>JMenu</w:t>
            </w:r>
            <w:proofErr w:type="spellEnd"/>
            <w:r w:rsidRPr="006A5411">
              <w:rPr>
                <w:rFonts w:ascii="Arial" w:hAnsi="Arial"/>
                <w:lang w:val="es-ES"/>
              </w:rPr>
              <w:t xml:space="preserve">, </w:t>
            </w:r>
            <w:proofErr w:type="spellStart"/>
            <w:r w:rsidRPr="006A5411">
              <w:rPr>
                <w:rFonts w:ascii="Arial" w:hAnsi="Arial"/>
                <w:lang w:val="es-ES"/>
              </w:rPr>
              <w:t>JMenuItem</w:t>
            </w:r>
            <w:proofErr w:type="spellEnd"/>
            <w:r w:rsidRPr="006A5411">
              <w:rPr>
                <w:rFonts w:ascii="Arial" w:hAnsi="Arial"/>
                <w:lang w:val="es-ES"/>
              </w:rPr>
              <w:t xml:space="preserve">, </w:t>
            </w:r>
            <w:proofErr w:type="spellStart"/>
            <w:r w:rsidRPr="006A5411">
              <w:rPr>
                <w:rFonts w:ascii="Arial" w:hAnsi="Arial"/>
                <w:lang w:val="es-ES"/>
              </w:rPr>
              <w:t>JSeparator</w:t>
            </w:r>
            <w:proofErr w:type="spellEnd"/>
            <w:r w:rsidRPr="006A5411">
              <w:rPr>
                <w:rFonts w:ascii="Arial" w:hAnsi="Arial"/>
                <w:lang w:val="es-ES"/>
              </w:rPr>
              <w:t xml:space="preserve">, </w:t>
            </w:r>
            <w:proofErr w:type="spellStart"/>
            <w:r w:rsidRPr="006A5411">
              <w:rPr>
                <w:rFonts w:ascii="Arial" w:hAnsi="Arial"/>
                <w:lang w:val="es-ES"/>
              </w:rPr>
              <w:t>etc</w:t>
            </w:r>
            <w:proofErr w:type="spellEnd"/>
          </w:p>
        </w:tc>
      </w:tr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741" w:type="dxa"/>
          </w:tcPr>
          <w:p w:rsidR="00F209D5" w:rsidRPr="001B4234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</w:rPr>
              <w:t xml:space="preserve">Cuadros de diálogo: </w:t>
            </w:r>
            <w:proofErr w:type="spellStart"/>
            <w:r>
              <w:rPr>
                <w:rFonts w:ascii="Arial" w:hAnsi="Arial"/>
              </w:rPr>
              <w:t>JDialog</w:t>
            </w:r>
            <w:proofErr w:type="spellEnd"/>
          </w:p>
        </w:tc>
      </w:tr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741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lang w:val="es-ES"/>
              </w:rPr>
              <w:t xml:space="preserve">Clase </w:t>
            </w:r>
            <w:proofErr w:type="spellStart"/>
            <w:r>
              <w:rPr>
                <w:rFonts w:ascii="Arial" w:hAnsi="Arial"/>
                <w:lang w:val="es-ES"/>
              </w:rPr>
              <w:t>JFileChooser</w:t>
            </w:r>
            <w:proofErr w:type="spellEnd"/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F209D5" w:rsidRPr="005029F4" w:rsidRDefault="00F209D5" w:rsidP="00132D05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 w:rsidRPr="005029F4">
        <w:rPr>
          <w:rFonts w:ascii="Verdana" w:hAnsi="Verdana" w:cs="Arial"/>
          <w:b/>
          <w:sz w:val="20"/>
          <w:szCs w:val="20"/>
          <w:lang w:val="es-MX"/>
        </w:rPr>
        <w:t>Competencias</w:t>
      </w:r>
      <w:r>
        <w:rPr>
          <w:rFonts w:ascii="Verdana" w:hAnsi="Verdana" w:cs="Arial"/>
          <w:b/>
          <w:sz w:val="20"/>
          <w:szCs w:val="20"/>
          <w:lang w:val="es-MX"/>
        </w:rPr>
        <w:t xml:space="preserve"> (Habilidades)</w:t>
      </w:r>
      <w:r w:rsidRPr="005029F4">
        <w:rPr>
          <w:rFonts w:ascii="Verdana" w:hAnsi="Verdana" w:cs="Arial"/>
          <w:b/>
          <w:sz w:val="20"/>
          <w:szCs w:val="20"/>
          <w:lang w:val="es-MX"/>
        </w:rPr>
        <w:t xml:space="preserve">: 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>*Se escribe</w:t>
      </w:r>
      <w:r>
        <w:rPr>
          <w:rFonts w:ascii="Verdana" w:hAnsi="Verdana" w:cs="Arial"/>
          <w:i/>
          <w:sz w:val="20"/>
          <w:szCs w:val="20"/>
          <w:lang w:val="es-MX"/>
        </w:rPr>
        <w:t>n los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 xml:space="preserve"> nombre</w:t>
      </w:r>
      <w:r>
        <w:rPr>
          <w:rFonts w:ascii="Verdana" w:hAnsi="Verdana" w:cs="Arial"/>
          <w:i/>
          <w:sz w:val="20"/>
          <w:szCs w:val="20"/>
          <w:lang w:val="es-MX"/>
        </w:rPr>
        <w:t>s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 xml:space="preserve">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F209D5" w:rsidRPr="005029F4" w:rsidTr="009005A3">
        <w:tc>
          <w:tcPr>
            <w:tcW w:w="1548" w:type="dxa"/>
          </w:tcPr>
          <w:p w:rsidR="00F209D5" w:rsidRPr="005029F4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5029F4"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</w:tcPr>
          <w:p w:rsidR="00F209D5" w:rsidRPr="00C624B5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C624B5">
              <w:rPr>
                <w:rFonts w:ascii="Verdana" w:hAnsi="Verdana" w:cs="Arial"/>
                <w:sz w:val="20"/>
                <w:szCs w:val="20"/>
                <w:lang w:val="es-MX"/>
              </w:rPr>
              <w:t>Creatividad.</w:t>
            </w:r>
          </w:p>
          <w:p w:rsidR="00F209D5" w:rsidRPr="00C624B5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C624B5">
              <w:rPr>
                <w:rFonts w:ascii="Verdana" w:hAnsi="Verdana" w:cs="Arial"/>
                <w:sz w:val="20"/>
                <w:szCs w:val="20"/>
                <w:lang w:val="es-MX"/>
              </w:rPr>
              <w:t>Resolución de problemas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</w:tc>
      </w:tr>
      <w:tr w:rsidR="00F209D5" w:rsidRPr="005029F4" w:rsidTr="009005A3">
        <w:tc>
          <w:tcPr>
            <w:tcW w:w="1548" w:type="dxa"/>
          </w:tcPr>
          <w:p w:rsidR="00F209D5" w:rsidRPr="005029F4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5029F4"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</w:tcPr>
          <w:p w:rsidR="00F209D5" w:rsidRPr="000100DF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0100DF">
              <w:rPr>
                <w:rFonts w:ascii="Verdana" w:hAnsi="Verdana" w:cs="Arial"/>
                <w:sz w:val="20"/>
                <w:szCs w:val="20"/>
                <w:lang w:val="es-MX"/>
              </w:rPr>
              <w:t>Pensamiento estratégico.</w:t>
            </w:r>
          </w:p>
          <w:p w:rsidR="00F209D5" w:rsidRPr="000100DF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0100DF">
              <w:rPr>
                <w:rFonts w:ascii="Verdana" w:hAnsi="Verdana" w:cs="Arial"/>
                <w:sz w:val="20"/>
                <w:szCs w:val="20"/>
                <w:lang w:val="es-MX"/>
              </w:rPr>
              <w:t>Trabajo bajo presión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F209D5" w:rsidRDefault="00F209D5" w:rsidP="00132D05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4976"/>
        <w:gridCol w:w="3496"/>
      </w:tblGrid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4976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496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4976" w:type="dxa"/>
          </w:tcPr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>Aprenderá a conceptualizar correctamente las fases del proceso creativo.</w:t>
            </w:r>
          </w:p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>Conocerá con claridad los componentes del pensamiento creativo.</w:t>
            </w:r>
          </w:p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 xml:space="preserve">Desarrollará  eficientemente las características de la personalidad creativa. </w:t>
            </w:r>
          </w:p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 xml:space="preserve">Practicará de manera efectiva hábitos de </w:t>
            </w:r>
            <w:r w:rsidRPr="0034770D">
              <w:rPr>
                <w:rFonts w:ascii="Arial" w:hAnsi="Arial" w:cs="Arial"/>
                <w:lang w:val="es-ES"/>
              </w:rPr>
              <w:lastRenderedPageBreak/>
              <w:t>creatividad individual y grupal.</w:t>
            </w:r>
          </w:p>
          <w:p w:rsidR="00F209D5" w:rsidRPr="00DC0247" w:rsidRDefault="00F209D5" w:rsidP="00F209D5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34770D">
              <w:rPr>
                <w:rFonts w:ascii="Arial" w:hAnsi="Arial" w:cs="Arial"/>
                <w:lang w:val="es-ES"/>
              </w:rPr>
              <w:t>Aplicará permanentemente  estrategias creativas en el manejo de problemas de su entorno.</w:t>
            </w:r>
          </w:p>
        </w:tc>
        <w:tc>
          <w:tcPr>
            <w:tcW w:w="3496" w:type="dxa"/>
          </w:tcPr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lastRenderedPageBreak/>
              <w:t>Caracteriza con precisión los problemas relevantes.</w:t>
            </w:r>
          </w:p>
          <w:p w:rsidR="00F209D5" w:rsidRPr="0034770D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>Es crítico frente a soluciones propuestas en el grupo.</w:t>
            </w:r>
          </w:p>
          <w:p w:rsidR="00F209D5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 xml:space="preserve">Maneja con eficiencia recursos tecnológicos en la concreción de soluciones </w:t>
            </w:r>
            <w:r w:rsidRPr="0034770D">
              <w:rPr>
                <w:rFonts w:ascii="Arial" w:hAnsi="Arial" w:cs="Arial"/>
                <w:lang w:val="es-ES"/>
              </w:rPr>
              <w:lastRenderedPageBreak/>
              <w:t>novedosas.</w:t>
            </w:r>
          </w:p>
          <w:p w:rsidR="00F209D5" w:rsidRPr="00C624B5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34770D">
              <w:rPr>
                <w:rFonts w:ascii="Arial" w:hAnsi="Arial" w:cs="Arial"/>
                <w:lang w:val="es-ES"/>
              </w:rPr>
              <w:t>Modifica su entorno próximo con ideas creativas.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2</w:t>
            </w:r>
          </w:p>
        </w:tc>
        <w:tc>
          <w:tcPr>
            <w:tcW w:w="4976" w:type="dxa"/>
          </w:tcPr>
          <w:p w:rsidR="00F209D5" w:rsidRPr="001C327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C327C">
              <w:rPr>
                <w:rFonts w:ascii="Arial" w:hAnsi="Arial" w:cs="Arial"/>
                <w:lang w:val="es-ES"/>
              </w:rPr>
              <w:t>Establecerá formas eficientes para detectar la causalidad de los problemas.</w:t>
            </w:r>
          </w:p>
          <w:p w:rsidR="00F209D5" w:rsidRPr="001C327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C327C">
              <w:rPr>
                <w:rFonts w:ascii="Arial" w:hAnsi="Arial" w:cs="Arial"/>
                <w:lang w:val="es-ES"/>
              </w:rPr>
              <w:t>Aprenderá y aplicará con facilidad la técnica de lluvia de ideas.</w:t>
            </w:r>
          </w:p>
          <w:p w:rsidR="00F209D5" w:rsidRPr="001C327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C327C">
              <w:rPr>
                <w:rFonts w:ascii="Arial" w:hAnsi="Arial" w:cs="Arial"/>
                <w:lang w:val="es-ES"/>
              </w:rPr>
              <w:t>Discriminará eficazmente alternativas planteadas sustentando su elección.</w:t>
            </w:r>
          </w:p>
          <w:p w:rsidR="00F209D5" w:rsidRPr="001C327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1C327C">
              <w:rPr>
                <w:rFonts w:ascii="Arial" w:hAnsi="Arial" w:cs="Arial"/>
                <w:lang w:val="es-ES"/>
              </w:rPr>
              <w:t>Planificará y ejecutará acciones que le permitan resultados positivos.</w:t>
            </w:r>
          </w:p>
        </w:tc>
        <w:tc>
          <w:tcPr>
            <w:tcW w:w="3496" w:type="dxa"/>
          </w:tcPr>
          <w:p w:rsidR="00F209D5" w:rsidRPr="001C327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C327C">
              <w:rPr>
                <w:rFonts w:ascii="Arial" w:hAnsi="Arial" w:cs="Arial"/>
                <w:lang w:val="es-ES"/>
              </w:rPr>
              <w:t>Descubre eficazmente las causas y efectos de un problema.</w:t>
            </w:r>
          </w:p>
          <w:p w:rsidR="00F209D5" w:rsidRPr="001C327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C327C">
              <w:rPr>
                <w:rFonts w:ascii="Arial" w:hAnsi="Arial" w:cs="Arial"/>
                <w:lang w:val="es-ES"/>
              </w:rPr>
              <w:t>Diseña planes efectivos de solución a problemas presentes.</w:t>
            </w:r>
          </w:p>
          <w:p w:rsidR="00F209D5" w:rsidRPr="001C327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C327C">
              <w:rPr>
                <w:rFonts w:ascii="Arial" w:hAnsi="Arial" w:cs="Arial"/>
                <w:lang w:val="es-ES"/>
              </w:rPr>
              <w:t>Discrimina eficazmente alternativas planteadas sustentando su elección.</w:t>
            </w:r>
          </w:p>
          <w:p w:rsidR="00F209D5" w:rsidRPr="001C327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C327C">
              <w:rPr>
                <w:rFonts w:ascii="Arial" w:hAnsi="Arial" w:cs="Arial"/>
                <w:lang w:val="es-ES"/>
              </w:rPr>
              <w:t>Previene con a</w:t>
            </w:r>
            <w:r>
              <w:rPr>
                <w:rFonts w:ascii="Arial" w:hAnsi="Arial" w:cs="Arial"/>
                <w:lang w:val="es-ES"/>
              </w:rPr>
              <w:t>s</w:t>
            </w:r>
            <w:r w:rsidRPr="001C327C">
              <w:rPr>
                <w:rFonts w:ascii="Arial" w:hAnsi="Arial" w:cs="Arial"/>
                <w:lang w:val="es-ES"/>
              </w:rPr>
              <w:t>ertividad futuros problemas de su entorno.</w:t>
            </w:r>
          </w:p>
          <w:p w:rsidR="00F209D5" w:rsidRPr="001C327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I</w:t>
            </w:r>
            <w:r w:rsidRPr="001C327C">
              <w:rPr>
                <w:rFonts w:ascii="Arial" w:hAnsi="Arial" w:cs="Arial"/>
                <w:lang w:val="es-ES"/>
              </w:rPr>
              <w:t>nterpreta resultados con criterio técnico.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4976" w:type="dxa"/>
          </w:tcPr>
          <w:p w:rsidR="00F209D5" w:rsidRPr="00180679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80679">
              <w:rPr>
                <w:rFonts w:ascii="Arial" w:hAnsi="Arial" w:cs="Arial"/>
                <w:lang w:val="es-ES"/>
              </w:rPr>
              <w:t>Conocerá y aplicará las principales formas de pensamiento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180679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80679">
              <w:rPr>
                <w:rFonts w:ascii="Arial" w:hAnsi="Arial" w:cs="Arial"/>
                <w:lang w:val="es-ES"/>
              </w:rPr>
              <w:t>Aprenderá técnicas efectivas de minimización de riesgos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496" w:type="dxa"/>
          </w:tcPr>
          <w:p w:rsidR="00F209D5" w:rsidRPr="00180679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80679">
              <w:rPr>
                <w:rFonts w:ascii="Arial" w:hAnsi="Arial" w:cs="Arial"/>
                <w:lang w:val="es-ES"/>
              </w:rPr>
              <w:t>Saber enfocar un problema desde distintos perspectivas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180679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180679">
              <w:rPr>
                <w:rFonts w:ascii="Arial" w:hAnsi="Arial" w:cs="Arial"/>
                <w:lang w:val="es-ES"/>
              </w:rPr>
              <w:t>Evalúa posibilidades, limitaciones y alternativas con sentido crítico y realista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180679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180679">
              <w:rPr>
                <w:rFonts w:ascii="Arial" w:hAnsi="Arial" w:cs="Arial"/>
                <w:lang w:val="es-ES"/>
              </w:rPr>
              <w:t>Utiliza el pensamiento crítico, creativo y sistémico en la solución de problemas y en la toma de decisiones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4976" w:type="dxa"/>
          </w:tcPr>
          <w:p w:rsidR="00F209D5" w:rsidRPr="000100DF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0100DF">
              <w:rPr>
                <w:rFonts w:ascii="Arial" w:hAnsi="Arial" w:cs="Arial"/>
                <w:lang w:val="es-ES"/>
              </w:rPr>
              <w:t>Dominará con pertinencia las técnicas</w:t>
            </w:r>
            <w:r>
              <w:rPr>
                <w:rFonts w:ascii="Arial" w:hAnsi="Arial" w:cs="Arial"/>
                <w:lang w:val="es-ES"/>
              </w:rPr>
              <w:t xml:space="preserve"> e</w:t>
            </w:r>
            <w:r w:rsidRPr="000100DF">
              <w:rPr>
                <w:rFonts w:ascii="Arial" w:hAnsi="Arial" w:cs="Arial"/>
                <w:lang w:val="es-ES"/>
              </w:rPr>
              <w:t>fectivas de autocontrol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0100DF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0100DF">
              <w:rPr>
                <w:rFonts w:ascii="Arial" w:hAnsi="Arial" w:cs="Arial"/>
                <w:lang w:val="es-ES"/>
              </w:rPr>
              <w:t>Conocerá exhaustivamente las condiciones de comportamiento del grupo del medio en que labora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496" w:type="dxa"/>
          </w:tcPr>
          <w:p w:rsidR="00F209D5" w:rsidRPr="000100DF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0100DF">
              <w:rPr>
                <w:rFonts w:ascii="Arial" w:hAnsi="Arial" w:cs="Arial"/>
                <w:lang w:val="es-ES"/>
              </w:rPr>
              <w:t>Maneja con discrecionalidad modelos conductuales asertivos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0100DF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0100DF">
              <w:rPr>
                <w:rFonts w:ascii="Arial" w:hAnsi="Arial" w:cs="Arial"/>
                <w:lang w:val="es-ES"/>
              </w:rPr>
              <w:t>Aplica con pertinencia las normas y requisito</w:t>
            </w:r>
            <w:r>
              <w:rPr>
                <w:rFonts w:ascii="Arial" w:hAnsi="Arial" w:cs="Arial"/>
                <w:lang w:val="es-ES"/>
              </w:rPr>
              <w:t>s</w:t>
            </w:r>
            <w:r w:rsidRPr="000100DF">
              <w:rPr>
                <w:rFonts w:ascii="Arial" w:hAnsi="Arial" w:cs="Arial"/>
                <w:lang w:val="es-ES"/>
              </w:rPr>
              <w:t xml:space="preserve"> de un líder laboral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F209D5" w:rsidRPr="00894FA8" w:rsidRDefault="00F209D5" w:rsidP="00132D05">
      <w:pPr>
        <w:spacing w:after="0"/>
        <w:rPr>
          <w:rFonts w:cs="Calibri"/>
          <w:sz w:val="24"/>
          <w:lang w:val="es-ES"/>
        </w:rPr>
      </w:pPr>
      <w:r w:rsidRPr="00894FA8">
        <w:rPr>
          <w:rFonts w:cs="Calibri"/>
          <w:b/>
          <w:sz w:val="28"/>
          <w:szCs w:val="28"/>
          <w:lang w:val="es-ES"/>
        </w:rPr>
        <w:t xml:space="preserve">UNIDAD No. </w:t>
      </w:r>
      <w:r>
        <w:rPr>
          <w:rFonts w:cs="Calibri"/>
          <w:b/>
          <w:sz w:val="28"/>
          <w:szCs w:val="28"/>
          <w:lang w:val="es-ES"/>
        </w:rPr>
        <w:t>3</w:t>
      </w:r>
      <w:proofErr w:type="gramStart"/>
      <w:r w:rsidRPr="00894FA8">
        <w:rPr>
          <w:rFonts w:cs="Calibri"/>
          <w:b/>
          <w:sz w:val="28"/>
          <w:szCs w:val="28"/>
          <w:lang w:val="es-ES"/>
        </w:rPr>
        <w:t>:</w:t>
      </w:r>
      <w:r>
        <w:rPr>
          <w:rFonts w:cs="Calibri"/>
          <w:b/>
          <w:i/>
          <w:sz w:val="24"/>
          <w:lang w:val="es-ES"/>
        </w:rPr>
        <w:t>Manipulación</w:t>
      </w:r>
      <w:proofErr w:type="gramEnd"/>
      <w:r>
        <w:rPr>
          <w:rFonts w:cs="Calibri"/>
          <w:b/>
          <w:i/>
          <w:sz w:val="24"/>
          <w:lang w:val="es-ES"/>
        </w:rPr>
        <w:t xml:space="preserve"> de archivos</w:t>
      </w:r>
    </w:p>
    <w:p w:rsidR="00F209D5" w:rsidRPr="00894FA8" w:rsidRDefault="00F209D5" w:rsidP="00132D05">
      <w:pPr>
        <w:spacing w:line="360" w:lineRule="auto"/>
        <w:jc w:val="both"/>
        <w:rPr>
          <w:rFonts w:ascii="Arial" w:hAnsi="Arial" w:cs="Arial"/>
          <w:i/>
          <w:lang w:val="es-MX"/>
        </w:rPr>
      </w:pPr>
      <w:r w:rsidRPr="00894FA8">
        <w:rPr>
          <w:rFonts w:ascii="Arial" w:hAnsi="Arial" w:cs="Arial"/>
          <w:b/>
          <w:lang w:val="es-MX"/>
        </w:rPr>
        <w:t>Estándares</w:t>
      </w:r>
      <w:r>
        <w:rPr>
          <w:rFonts w:ascii="Arial" w:hAnsi="Arial" w:cs="Arial"/>
          <w:b/>
          <w:lang w:val="es-MX"/>
        </w:rPr>
        <w:t xml:space="preserve"> (Conocimientos)</w:t>
      </w:r>
      <w:r w:rsidRPr="00894FA8">
        <w:rPr>
          <w:rFonts w:ascii="Arial" w:hAnsi="Arial" w:cs="Arial"/>
          <w:b/>
          <w:lang w:val="es-MX"/>
        </w:rPr>
        <w:t xml:space="preserve">: </w:t>
      </w:r>
      <w:r w:rsidRPr="00894FA8">
        <w:rPr>
          <w:rFonts w:ascii="Arial" w:hAnsi="Arial" w:cs="Arial"/>
          <w:i/>
          <w:lang w:val="es-MX"/>
        </w:rPr>
        <w:t>*Se escriben los conceptos</w:t>
      </w:r>
      <w:r>
        <w:rPr>
          <w:rFonts w:ascii="Arial" w:hAnsi="Arial" w:cs="Arial"/>
          <w:i/>
          <w:lang w:val="es-MX"/>
        </w:rPr>
        <w:t xml:space="preserve">, </w:t>
      </w:r>
      <w:r w:rsidRPr="00894FA8">
        <w:rPr>
          <w:rFonts w:ascii="Arial" w:hAnsi="Arial" w:cs="Arial"/>
          <w:i/>
          <w:lang w:val="es-MX"/>
        </w:rPr>
        <w:t xml:space="preserve">temas </w:t>
      </w:r>
      <w:r>
        <w:rPr>
          <w:rFonts w:ascii="Arial" w:hAnsi="Arial" w:cs="Arial"/>
          <w:i/>
          <w:lang w:val="es-MX"/>
        </w:rPr>
        <w:t xml:space="preserve">y subtemas </w:t>
      </w:r>
      <w:r w:rsidRPr="00894FA8">
        <w:rPr>
          <w:rFonts w:ascii="Arial" w:hAnsi="Arial" w:cs="Arial"/>
          <w:i/>
          <w:lang w:val="es-MX"/>
        </w:rPr>
        <w:t>que se van a estudiar en esta unidad*.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741"/>
      </w:tblGrid>
      <w:tr w:rsidR="00F209D5" w:rsidRPr="0045059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41" w:type="dxa"/>
          </w:tcPr>
          <w:p w:rsidR="00F209D5" w:rsidRPr="0045059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/>
                <w:lang w:val="es-ES"/>
              </w:rPr>
              <w:t>Archivos de Propiedades</w:t>
            </w:r>
          </w:p>
        </w:tc>
      </w:tr>
      <w:tr w:rsidR="00F209D5" w:rsidRPr="0045059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741" w:type="dxa"/>
          </w:tcPr>
          <w:p w:rsidR="00F209D5" w:rsidRPr="0045059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/>
                <w:lang w:val="es-ES"/>
              </w:rPr>
              <w:t>Archivos de Texto</w:t>
            </w:r>
          </w:p>
        </w:tc>
      </w:tr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741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450598">
              <w:rPr>
                <w:rFonts w:ascii="Arial" w:hAnsi="Arial"/>
                <w:lang w:val="es-ES"/>
              </w:rPr>
              <w:t>Archivos XML</w:t>
            </w:r>
          </w:p>
        </w:tc>
      </w:tr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741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lang w:val="es-ES"/>
              </w:rPr>
              <w:t>Archivos XLS</w:t>
            </w:r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F209D5" w:rsidRPr="005029F4" w:rsidRDefault="00F209D5" w:rsidP="00132D05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 w:rsidRPr="005029F4">
        <w:rPr>
          <w:rFonts w:ascii="Verdana" w:hAnsi="Verdana" w:cs="Arial"/>
          <w:b/>
          <w:sz w:val="20"/>
          <w:szCs w:val="20"/>
          <w:lang w:val="es-MX"/>
        </w:rPr>
        <w:lastRenderedPageBreak/>
        <w:t>Competencias</w:t>
      </w:r>
      <w:r>
        <w:rPr>
          <w:rFonts w:ascii="Verdana" w:hAnsi="Verdana" w:cs="Arial"/>
          <w:b/>
          <w:sz w:val="20"/>
          <w:szCs w:val="20"/>
          <w:lang w:val="es-MX"/>
        </w:rPr>
        <w:t xml:space="preserve"> (Habilidades)</w:t>
      </w:r>
      <w:r w:rsidRPr="005029F4">
        <w:rPr>
          <w:rFonts w:ascii="Verdana" w:hAnsi="Verdana" w:cs="Arial"/>
          <w:b/>
          <w:sz w:val="20"/>
          <w:szCs w:val="20"/>
          <w:lang w:val="es-MX"/>
        </w:rPr>
        <w:t xml:space="preserve">: 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>*Se escribe</w:t>
      </w:r>
      <w:r>
        <w:rPr>
          <w:rFonts w:ascii="Verdana" w:hAnsi="Verdana" w:cs="Arial"/>
          <w:i/>
          <w:sz w:val="20"/>
          <w:szCs w:val="20"/>
          <w:lang w:val="es-MX"/>
        </w:rPr>
        <w:t>n los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 xml:space="preserve"> nombre</w:t>
      </w:r>
      <w:r>
        <w:rPr>
          <w:rFonts w:ascii="Verdana" w:hAnsi="Verdana" w:cs="Arial"/>
          <w:i/>
          <w:sz w:val="20"/>
          <w:szCs w:val="20"/>
          <w:lang w:val="es-MX"/>
        </w:rPr>
        <w:t>s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 xml:space="preserve">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F209D5" w:rsidRPr="005029F4" w:rsidTr="009005A3">
        <w:tc>
          <w:tcPr>
            <w:tcW w:w="1548" w:type="dxa"/>
          </w:tcPr>
          <w:p w:rsidR="00F209D5" w:rsidRPr="005029F4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5029F4"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</w:tcPr>
          <w:p w:rsidR="00F209D5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260DE2">
              <w:rPr>
                <w:rFonts w:ascii="Verdana" w:hAnsi="Verdana" w:cs="Arial"/>
                <w:sz w:val="20"/>
                <w:szCs w:val="20"/>
                <w:lang w:val="es-MX"/>
              </w:rPr>
              <w:t>Toma de decisiones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  <w:p w:rsidR="00F209D5" w:rsidRPr="00D80381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D80381">
              <w:rPr>
                <w:rFonts w:ascii="Verdana" w:hAnsi="Verdana" w:cs="Arial"/>
                <w:sz w:val="20"/>
                <w:szCs w:val="20"/>
                <w:lang w:val="es-MX"/>
              </w:rPr>
              <w:t>Manejo de las tecnologías de la información y la comunicación (</w:t>
            </w:r>
            <w:proofErr w:type="spellStart"/>
            <w:r w:rsidRPr="00D80381">
              <w:rPr>
                <w:rFonts w:ascii="Verdana" w:hAnsi="Verdana" w:cs="Arial"/>
                <w:sz w:val="20"/>
                <w:szCs w:val="20"/>
                <w:lang w:val="es-MX"/>
              </w:rPr>
              <w:t>TICs</w:t>
            </w:r>
            <w:proofErr w:type="spellEnd"/>
            <w:r w:rsidRPr="00D80381">
              <w:rPr>
                <w:rFonts w:ascii="Verdana" w:hAnsi="Verdana" w:cs="Arial"/>
                <w:sz w:val="20"/>
                <w:szCs w:val="20"/>
                <w:lang w:val="es-MX"/>
              </w:rPr>
              <w:t>)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</w:tc>
      </w:tr>
      <w:tr w:rsidR="00F209D5" w:rsidRPr="005029F4" w:rsidTr="009005A3">
        <w:tc>
          <w:tcPr>
            <w:tcW w:w="1548" w:type="dxa"/>
          </w:tcPr>
          <w:p w:rsidR="00F209D5" w:rsidRPr="005029F4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5029F4"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</w:tcPr>
          <w:p w:rsidR="00F209D5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0100DF">
              <w:rPr>
                <w:rFonts w:ascii="Verdana" w:hAnsi="Verdana" w:cs="Arial"/>
                <w:sz w:val="20"/>
                <w:szCs w:val="20"/>
                <w:lang w:val="es-MX"/>
              </w:rPr>
              <w:t>Trabajo bajo presión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  <w:p w:rsidR="00F209D5" w:rsidRPr="0079581A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9581A">
              <w:rPr>
                <w:rFonts w:ascii="Verdana" w:hAnsi="Verdana" w:cs="Arial"/>
                <w:sz w:val="20"/>
                <w:szCs w:val="20"/>
                <w:lang w:val="es-MX"/>
              </w:rPr>
              <w:t>Comprensión sistémica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F209D5" w:rsidRDefault="00F209D5" w:rsidP="00132D05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4973"/>
        <w:gridCol w:w="3641"/>
      </w:tblGrid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4973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641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4973" w:type="dxa"/>
          </w:tcPr>
          <w:p w:rsidR="00F209D5" w:rsidRPr="00260DE2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260DE2">
              <w:rPr>
                <w:rFonts w:ascii="Arial" w:hAnsi="Arial" w:cs="Arial"/>
                <w:lang w:val="es-ES"/>
              </w:rPr>
              <w:t>Aprenderá con claridad las técnicas de la inteligencia emocional.</w:t>
            </w:r>
          </w:p>
          <w:p w:rsidR="00F209D5" w:rsidRPr="00260DE2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260DE2">
              <w:rPr>
                <w:rFonts w:ascii="Arial" w:hAnsi="Arial" w:cs="Arial"/>
                <w:lang w:val="es-ES"/>
              </w:rPr>
              <w:t>Conocerá y aplicará permanentemente las formas de autocontrol.</w:t>
            </w:r>
          </w:p>
          <w:p w:rsidR="00F209D5" w:rsidRPr="00260DE2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260DE2">
              <w:rPr>
                <w:rFonts w:ascii="Arial" w:hAnsi="Arial" w:cs="Arial"/>
                <w:lang w:val="es-ES"/>
              </w:rPr>
              <w:t>Realizará planes efectivos de contingencia  frente a problemas planteados.</w:t>
            </w:r>
          </w:p>
          <w:p w:rsidR="00F209D5" w:rsidRPr="00260DE2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260DE2">
              <w:rPr>
                <w:rFonts w:ascii="Arial" w:hAnsi="Arial" w:cs="Arial"/>
                <w:lang w:val="es-ES"/>
              </w:rPr>
              <w:t>Desarrollará actitudes proactivas estimando el factor incertidumbre.</w:t>
            </w:r>
          </w:p>
          <w:p w:rsidR="00F209D5" w:rsidRPr="00260DE2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260DE2">
              <w:rPr>
                <w:rFonts w:ascii="Arial" w:hAnsi="Arial" w:cs="Arial"/>
                <w:lang w:val="es-ES"/>
              </w:rPr>
              <w:t>Evaluará con criterio crítico las posibles decisiones a tomarse.</w:t>
            </w:r>
          </w:p>
        </w:tc>
        <w:tc>
          <w:tcPr>
            <w:tcW w:w="3641" w:type="dxa"/>
          </w:tcPr>
          <w:p w:rsidR="00F209D5" w:rsidRPr="00260DE2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260DE2">
              <w:rPr>
                <w:rFonts w:ascii="Arial" w:hAnsi="Arial" w:cs="Arial"/>
                <w:lang w:val="es-ES"/>
              </w:rPr>
              <w:t>Participa proactivamente en la detección de la realidad objetiva.</w:t>
            </w:r>
          </w:p>
          <w:p w:rsidR="00F209D5" w:rsidRPr="00260DE2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260DE2">
              <w:rPr>
                <w:rFonts w:ascii="Arial" w:hAnsi="Arial" w:cs="Arial"/>
                <w:lang w:val="es-ES"/>
              </w:rPr>
              <w:t>Demuestra tolerancia ante las ideas de otros.</w:t>
            </w:r>
          </w:p>
          <w:p w:rsidR="00F209D5" w:rsidRPr="00260DE2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260DE2">
              <w:rPr>
                <w:rFonts w:ascii="Arial" w:hAnsi="Arial" w:cs="Arial"/>
                <w:lang w:val="es-ES"/>
              </w:rPr>
              <w:t>Sustenta técnicamente la toma de decisiones.</w:t>
            </w:r>
          </w:p>
          <w:p w:rsidR="00F209D5" w:rsidRPr="00260DE2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260DE2">
              <w:rPr>
                <w:rFonts w:ascii="Arial" w:hAnsi="Arial" w:cs="Arial"/>
                <w:lang w:val="es-ES"/>
              </w:rPr>
              <w:t>Aplica criterios técnicos en la evaluación de resultados.</w:t>
            </w:r>
          </w:p>
          <w:p w:rsidR="00F209D5" w:rsidRPr="00260DE2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260DE2">
              <w:rPr>
                <w:rFonts w:ascii="Arial" w:hAnsi="Arial" w:cs="Arial"/>
                <w:lang w:val="es-ES"/>
              </w:rPr>
              <w:t xml:space="preserve">Plantea  medidas correctivas frente a decisiones a ser cambiadas por </w:t>
            </w:r>
            <w:r>
              <w:rPr>
                <w:rFonts w:ascii="Arial" w:hAnsi="Arial" w:cs="Arial"/>
                <w:lang w:val="es-ES"/>
              </w:rPr>
              <w:t>s</w:t>
            </w:r>
            <w:r w:rsidRPr="00260DE2">
              <w:rPr>
                <w:rFonts w:ascii="Arial" w:hAnsi="Arial" w:cs="Arial"/>
                <w:lang w:val="es-ES"/>
              </w:rPr>
              <w:t>ituaciones de contingencia.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4973" w:type="dxa"/>
          </w:tcPr>
          <w:p w:rsidR="00F209D5" w:rsidRPr="00D8038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D80381">
              <w:rPr>
                <w:rFonts w:ascii="Arial" w:hAnsi="Arial" w:cs="Arial"/>
                <w:lang w:val="es-ES"/>
              </w:rPr>
              <w:t>Conocerá y utilizará eficientemente y con seguridad los dispositivos de la tecnología actual de comunicación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D8038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D80381">
              <w:rPr>
                <w:rFonts w:ascii="Arial" w:hAnsi="Arial" w:cs="Arial"/>
                <w:lang w:val="es-ES"/>
              </w:rPr>
              <w:t>Desarrollará habilidad en el empleo del computador como herramienta básica en su accionar como potencial profesional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D8038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D80381">
              <w:rPr>
                <w:rFonts w:ascii="Arial" w:hAnsi="Arial" w:cs="Arial"/>
                <w:lang w:val="es-ES"/>
              </w:rPr>
              <w:t xml:space="preserve">Formará con criticidad parte de una comunidad virtual por medio de las </w:t>
            </w:r>
            <w:proofErr w:type="spellStart"/>
            <w:r w:rsidRPr="00D80381">
              <w:rPr>
                <w:rFonts w:ascii="Arial" w:hAnsi="Arial" w:cs="Arial"/>
                <w:lang w:val="es-ES"/>
              </w:rPr>
              <w:t>TICs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D8038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D80381">
              <w:rPr>
                <w:rFonts w:ascii="Arial" w:hAnsi="Arial" w:cs="Arial"/>
                <w:lang w:val="es-ES"/>
              </w:rPr>
              <w:t>Monitoreara y evaluará con eficiencia nuevas tecnologías para su desarrollo personal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641" w:type="dxa"/>
          </w:tcPr>
          <w:p w:rsidR="00F209D5" w:rsidRPr="00D8038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D80381">
              <w:rPr>
                <w:rFonts w:ascii="Arial" w:hAnsi="Arial" w:cs="Arial"/>
                <w:lang w:val="es-ES"/>
              </w:rPr>
              <w:t>Mane</w:t>
            </w:r>
            <w:r>
              <w:rPr>
                <w:rFonts w:ascii="Arial" w:hAnsi="Arial" w:cs="Arial"/>
                <w:lang w:val="es-ES"/>
              </w:rPr>
              <w:t>ja</w:t>
            </w:r>
            <w:r w:rsidRPr="00D80381">
              <w:rPr>
                <w:rFonts w:ascii="Arial" w:hAnsi="Arial" w:cs="Arial"/>
                <w:lang w:val="es-ES"/>
              </w:rPr>
              <w:t xml:space="preserve"> con seguridad y eficiencia so</w:t>
            </w:r>
            <w:r>
              <w:rPr>
                <w:rFonts w:ascii="Arial" w:hAnsi="Arial" w:cs="Arial"/>
                <w:lang w:val="es-ES"/>
              </w:rPr>
              <w:t>ft</w:t>
            </w:r>
            <w:r w:rsidRPr="00D80381">
              <w:rPr>
                <w:rFonts w:ascii="Arial" w:hAnsi="Arial" w:cs="Arial"/>
                <w:lang w:val="es-ES"/>
              </w:rPr>
              <w:t>ware para procesar texto, hacer cálculos y presentaciones digitales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D8038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D80381">
              <w:rPr>
                <w:rFonts w:ascii="Arial" w:hAnsi="Arial" w:cs="Arial"/>
                <w:lang w:val="es-ES"/>
              </w:rPr>
              <w:t>Utiliza con destrezas las TICS en la elaboración de proyectos de trabajo colaborativo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D8038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D80381">
              <w:rPr>
                <w:rFonts w:ascii="Arial" w:hAnsi="Arial" w:cs="Arial"/>
                <w:lang w:val="es-ES"/>
              </w:rPr>
              <w:t xml:space="preserve">Genera foros, chat grupos de discusión y búsqueda de información con criticidad por medio de las </w:t>
            </w:r>
            <w:proofErr w:type="spellStart"/>
            <w:r w:rsidRPr="00D80381">
              <w:rPr>
                <w:rFonts w:ascii="Arial" w:hAnsi="Arial" w:cs="Arial"/>
                <w:lang w:val="es-ES"/>
              </w:rPr>
              <w:t>TICs</w:t>
            </w:r>
            <w:proofErr w:type="spellEnd"/>
            <w:r w:rsidRPr="00D80381">
              <w:rPr>
                <w:rFonts w:ascii="Arial" w:hAnsi="Arial" w:cs="Arial"/>
                <w:lang w:val="es-ES"/>
              </w:rPr>
              <w:t>.</w:t>
            </w:r>
          </w:p>
          <w:p w:rsidR="00F209D5" w:rsidRPr="00D8038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D80381">
              <w:rPr>
                <w:rFonts w:ascii="Arial" w:hAnsi="Arial" w:cs="Arial"/>
                <w:lang w:val="es-ES"/>
              </w:rPr>
              <w:t>Realiza con eficiencia el mantenimiento preventivo de los dispositivos tecnológicos a su disposición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4973" w:type="dxa"/>
          </w:tcPr>
          <w:p w:rsidR="00F209D5" w:rsidRPr="000100DF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0100DF">
              <w:rPr>
                <w:rFonts w:ascii="Arial" w:hAnsi="Arial" w:cs="Arial"/>
                <w:lang w:val="es-ES"/>
              </w:rPr>
              <w:t>Dominará con pertinencia las técnicas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lastRenderedPageBreak/>
              <w:t>e</w:t>
            </w:r>
            <w:r w:rsidRPr="000100DF">
              <w:rPr>
                <w:rFonts w:ascii="Arial" w:hAnsi="Arial" w:cs="Arial"/>
                <w:lang w:val="es-ES"/>
              </w:rPr>
              <w:t>fectivas de autocontrol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0100DF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0100DF">
              <w:rPr>
                <w:rFonts w:ascii="Arial" w:hAnsi="Arial" w:cs="Arial"/>
                <w:lang w:val="es-ES"/>
              </w:rPr>
              <w:t>Conocerá exhaustivamente las condiciones de comportamiento del grupo del medio en que labora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641" w:type="dxa"/>
          </w:tcPr>
          <w:p w:rsidR="00F209D5" w:rsidRPr="000100DF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0100DF">
              <w:rPr>
                <w:rFonts w:ascii="Arial" w:hAnsi="Arial" w:cs="Arial"/>
                <w:lang w:val="es-ES"/>
              </w:rPr>
              <w:lastRenderedPageBreak/>
              <w:t xml:space="preserve">Maneja con discrecionalidad </w:t>
            </w:r>
            <w:r w:rsidRPr="000100DF">
              <w:rPr>
                <w:rFonts w:ascii="Arial" w:hAnsi="Arial" w:cs="Arial"/>
                <w:lang w:val="es-ES"/>
              </w:rPr>
              <w:lastRenderedPageBreak/>
              <w:t>modelos conductuales asertivos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0100DF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0100DF">
              <w:rPr>
                <w:rFonts w:ascii="Arial" w:hAnsi="Arial" w:cs="Arial"/>
                <w:lang w:val="es-ES"/>
              </w:rPr>
              <w:t>Aplica con pertinencia las normas y requisito</w:t>
            </w:r>
            <w:r>
              <w:rPr>
                <w:rFonts w:ascii="Arial" w:hAnsi="Arial" w:cs="Arial"/>
                <w:lang w:val="es-ES"/>
              </w:rPr>
              <w:t>s</w:t>
            </w:r>
            <w:r w:rsidRPr="000100DF">
              <w:rPr>
                <w:rFonts w:ascii="Arial" w:hAnsi="Arial" w:cs="Arial"/>
                <w:lang w:val="es-ES"/>
              </w:rPr>
              <w:t xml:space="preserve"> de un líder laboral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4</w:t>
            </w:r>
          </w:p>
        </w:tc>
        <w:tc>
          <w:tcPr>
            <w:tcW w:w="4973" w:type="dxa"/>
          </w:tcPr>
          <w:p w:rsidR="00F209D5" w:rsidRPr="0079581A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Sistematizará</w:t>
            </w:r>
            <w:r w:rsidRPr="0079581A">
              <w:rPr>
                <w:rFonts w:ascii="Arial" w:hAnsi="Arial" w:cs="Arial"/>
                <w:lang w:val="es-ES"/>
              </w:rPr>
              <w:t xml:space="preserve"> conocimientos aplicando técnicas apropiadas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79581A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79581A">
              <w:rPr>
                <w:rFonts w:ascii="Arial" w:hAnsi="Arial" w:cs="Arial"/>
                <w:lang w:val="es-ES"/>
              </w:rPr>
              <w:t>Conocerá con experticia teorías y métodos de sistemas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641" w:type="dxa"/>
          </w:tcPr>
          <w:p w:rsidR="00F209D5" w:rsidRPr="0079581A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79581A">
              <w:rPr>
                <w:rFonts w:ascii="Arial" w:hAnsi="Arial" w:cs="Arial"/>
                <w:lang w:val="es-ES"/>
              </w:rPr>
              <w:t>Utiliza conocimientos de otras disciplinas en forma apropiada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79581A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9581A">
              <w:rPr>
                <w:rFonts w:ascii="Arial" w:hAnsi="Arial" w:cs="Arial"/>
                <w:lang w:val="es-ES"/>
              </w:rPr>
              <w:t>Sabe consultar y concertar pertinentemente en la toma de decisiones en salud con profesionales de otras áreas y disciplinas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F209D5" w:rsidRPr="00894FA8" w:rsidRDefault="00F209D5" w:rsidP="00132D05">
      <w:pPr>
        <w:spacing w:after="0"/>
        <w:rPr>
          <w:rFonts w:cs="Calibri"/>
          <w:sz w:val="24"/>
          <w:lang w:val="es-ES"/>
        </w:rPr>
      </w:pPr>
      <w:r w:rsidRPr="00894FA8">
        <w:rPr>
          <w:rFonts w:cs="Calibri"/>
          <w:b/>
          <w:sz w:val="28"/>
          <w:szCs w:val="28"/>
          <w:lang w:val="es-ES"/>
        </w:rPr>
        <w:t xml:space="preserve">UNIDAD No. </w:t>
      </w:r>
      <w:r>
        <w:rPr>
          <w:rFonts w:cs="Calibri"/>
          <w:b/>
          <w:sz w:val="28"/>
          <w:szCs w:val="28"/>
          <w:lang w:val="es-ES"/>
        </w:rPr>
        <w:t>4</w:t>
      </w:r>
      <w:proofErr w:type="gramStart"/>
      <w:r w:rsidRPr="00894FA8">
        <w:rPr>
          <w:rFonts w:cs="Calibri"/>
          <w:b/>
          <w:sz w:val="28"/>
          <w:szCs w:val="28"/>
          <w:lang w:val="es-ES"/>
        </w:rPr>
        <w:t>:</w:t>
      </w:r>
      <w:r>
        <w:rPr>
          <w:rFonts w:cs="Calibri"/>
          <w:b/>
          <w:i/>
          <w:sz w:val="24"/>
          <w:lang w:val="es-ES"/>
        </w:rPr>
        <w:t>Proyectos</w:t>
      </w:r>
      <w:proofErr w:type="gramEnd"/>
    </w:p>
    <w:p w:rsidR="00F209D5" w:rsidRPr="00894FA8" w:rsidRDefault="00F209D5" w:rsidP="00132D05">
      <w:pPr>
        <w:spacing w:line="360" w:lineRule="auto"/>
        <w:jc w:val="both"/>
        <w:rPr>
          <w:rFonts w:ascii="Arial" w:hAnsi="Arial" w:cs="Arial"/>
          <w:i/>
          <w:lang w:val="es-MX"/>
        </w:rPr>
      </w:pPr>
      <w:r w:rsidRPr="00894FA8">
        <w:rPr>
          <w:rFonts w:ascii="Arial" w:hAnsi="Arial" w:cs="Arial"/>
          <w:b/>
          <w:lang w:val="es-MX"/>
        </w:rPr>
        <w:t>Estándares</w:t>
      </w:r>
      <w:r>
        <w:rPr>
          <w:rFonts w:ascii="Arial" w:hAnsi="Arial" w:cs="Arial"/>
          <w:b/>
          <w:lang w:val="es-MX"/>
        </w:rPr>
        <w:t xml:space="preserve"> (Conocimientos)</w:t>
      </w:r>
      <w:r w:rsidRPr="00894FA8">
        <w:rPr>
          <w:rFonts w:ascii="Arial" w:hAnsi="Arial" w:cs="Arial"/>
          <w:b/>
          <w:lang w:val="es-MX"/>
        </w:rPr>
        <w:t xml:space="preserve">: </w:t>
      </w:r>
      <w:r w:rsidRPr="00894FA8">
        <w:rPr>
          <w:rFonts w:ascii="Arial" w:hAnsi="Arial" w:cs="Arial"/>
          <w:i/>
          <w:lang w:val="es-MX"/>
        </w:rPr>
        <w:t>*Se escriben los conceptos</w:t>
      </w:r>
      <w:r>
        <w:rPr>
          <w:rFonts w:ascii="Arial" w:hAnsi="Arial" w:cs="Arial"/>
          <w:i/>
          <w:lang w:val="es-MX"/>
        </w:rPr>
        <w:t xml:space="preserve">, </w:t>
      </w:r>
      <w:r w:rsidRPr="00894FA8">
        <w:rPr>
          <w:rFonts w:ascii="Arial" w:hAnsi="Arial" w:cs="Arial"/>
          <w:i/>
          <w:lang w:val="es-MX"/>
        </w:rPr>
        <w:t xml:space="preserve">temas </w:t>
      </w:r>
      <w:r>
        <w:rPr>
          <w:rFonts w:ascii="Arial" w:hAnsi="Arial" w:cs="Arial"/>
          <w:i/>
          <w:lang w:val="es-MX"/>
        </w:rPr>
        <w:t xml:space="preserve">y subtemas </w:t>
      </w:r>
      <w:r w:rsidRPr="00894FA8">
        <w:rPr>
          <w:rFonts w:ascii="Arial" w:hAnsi="Arial" w:cs="Arial"/>
          <w:i/>
          <w:lang w:val="es-MX"/>
        </w:rPr>
        <w:t>que se van a estudiar en esta unidad*.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741"/>
      </w:tblGrid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41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</w:rPr>
              <w:t>Proyectos:</w:t>
            </w:r>
          </w:p>
        </w:tc>
      </w:tr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741" w:type="dxa"/>
          </w:tcPr>
          <w:p w:rsidR="00F209D5" w:rsidRPr="00A548B9" w:rsidRDefault="00F209D5" w:rsidP="00F209D5">
            <w:pPr>
              <w:numPr>
                <w:ilvl w:val="0"/>
                <w:numId w:val="24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548B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nálisis</w:t>
            </w:r>
          </w:p>
        </w:tc>
      </w:tr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741" w:type="dxa"/>
          </w:tcPr>
          <w:p w:rsidR="00F209D5" w:rsidRPr="00A548B9" w:rsidRDefault="00F209D5" w:rsidP="00F209D5">
            <w:pPr>
              <w:numPr>
                <w:ilvl w:val="0"/>
                <w:numId w:val="24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</w:t>
            </w:r>
          </w:p>
        </w:tc>
      </w:tr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741" w:type="dxa"/>
          </w:tcPr>
          <w:p w:rsidR="00F209D5" w:rsidRPr="00A548B9" w:rsidRDefault="00F209D5" w:rsidP="00F209D5">
            <w:pPr>
              <w:numPr>
                <w:ilvl w:val="0"/>
                <w:numId w:val="24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</w:t>
            </w:r>
          </w:p>
        </w:tc>
      </w:tr>
      <w:tr w:rsidR="00F209D5" w:rsidRPr="00894FA8" w:rsidTr="009005A3">
        <w:tc>
          <w:tcPr>
            <w:tcW w:w="468" w:type="dxa"/>
          </w:tcPr>
          <w:p w:rsidR="00F209D5" w:rsidRPr="00894FA8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ind w:right="3631"/>
              <w:jc w:val="both"/>
              <w:rPr>
                <w:rFonts w:ascii="Arial" w:hAnsi="Arial" w:cs="Arial"/>
                <w:b/>
              </w:rPr>
            </w:pPr>
            <w:r w:rsidRPr="00894FA8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741" w:type="dxa"/>
          </w:tcPr>
          <w:p w:rsidR="00F209D5" w:rsidRPr="00A548B9" w:rsidRDefault="00F209D5" w:rsidP="00F209D5">
            <w:pPr>
              <w:numPr>
                <w:ilvl w:val="0"/>
                <w:numId w:val="24"/>
              </w:num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</w:t>
            </w:r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F209D5" w:rsidRPr="005029F4" w:rsidRDefault="00F209D5" w:rsidP="00132D05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 w:rsidRPr="005029F4">
        <w:rPr>
          <w:rFonts w:ascii="Verdana" w:hAnsi="Verdana" w:cs="Arial"/>
          <w:b/>
          <w:sz w:val="20"/>
          <w:szCs w:val="20"/>
          <w:lang w:val="es-MX"/>
        </w:rPr>
        <w:t>Competencias</w:t>
      </w:r>
      <w:r>
        <w:rPr>
          <w:rFonts w:ascii="Verdana" w:hAnsi="Verdana" w:cs="Arial"/>
          <w:b/>
          <w:sz w:val="20"/>
          <w:szCs w:val="20"/>
          <w:lang w:val="es-MX"/>
        </w:rPr>
        <w:t xml:space="preserve"> (Habilidades)</w:t>
      </w:r>
      <w:r w:rsidRPr="005029F4">
        <w:rPr>
          <w:rFonts w:ascii="Verdana" w:hAnsi="Verdana" w:cs="Arial"/>
          <w:b/>
          <w:sz w:val="20"/>
          <w:szCs w:val="20"/>
          <w:lang w:val="es-MX"/>
        </w:rPr>
        <w:t xml:space="preserve">: 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>*Se escribe</w:t>
      </w:r>
      <w:r>
        <w:rPr>
          <w:rFonts w:ascii="Verdana" w:hAnsi="Verdana" w:cs="Arial"/>
          <w:i/>
          <w:sz w:val="20"/>
          <w:szCs w:val="20"/>
          <w:lang w:val="es-MX"/>
        </w:rPr>
        <w:t>n los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 xml:space="preserve"> nombre</w:t>
      </w:r>
      <w:r>
        <w:rPr>
          <w:rFonts w:ascii="Verdana" w:hAnsi="Verdana" w:cs="Arial"/>
          <w:i/>
          <w:sz w:val="20"/>
          <w:szCs w:val="20"/>
          <w:lang w:val="es-MX"/>
        </w:rPr>
        <w:t>s</w:t>
      </w:r>
      <w:r w:rsidRPr="005029F4">
        <w:rPr>
          <w:rFonts w:ascii="Verdana" w:hAnsi="Verdana" w:cs="Arial"/>
          <w:i/>
          <w:sz w:val="20"/>
          <w:szCs w:val="20"/>
          <w:lang w:val="es-MX"/>
        </w:rPr>
        <w:t xml:space="preserve"> de las competencias que se van a desarrollar en esta unidad. Estas competencias se toman del cuadro de Competencias de la Asignatura*.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661"/>
      </w:tblGrid>
      <w:tr w:rsidR="00F209D5" w:rsidRPr="005029F4" w:rsidTr="009005A3">
        <w:tc>
          <w:tcPr>
            <w:tcW w:w="1548" w:type="dxa"/>
          </w:tcPr>
          <w:p w:rsidR="00F209D5" w:rsidRPr="005029F4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5029F4">
              <w:rPr>
                <w:rFonts w:ascii="Verdana" w:hAnsi="Verdana" w:cs="Arial"/>
                <w:b/>
                <w:sz w:val="20"/>
                <w:szCs w:val="20"/>
                <w:lang w:val="es-MX"/>
              </w:rPr>
              <w:t>Genéricas</w:t>
            </w:r>
          </w:p>
        </w:tc>
        <w:tc>
          <w:tcPr>
            <w:tcW w:w="7661" w:type="dxa"/>
          </w:tcPr>
          <w:p w:rsidR="00F209D5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576C11">
              <w:rPr>
                <w:rFonts w:ascii="Verdana" w:hAnsi="Verdana" w:cs="Arial"/>
                <w:sz w:val="20"/>
                <w:szCs w:val="20"/>
                <w:lang w:val="es-MX"/>
              </w:rPr>
              <w:t>Investigación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  <w:p w:rsidR="00F209D5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451217">
              <w:rPr>
                <w:rFonts w:ascii="Verdana" w:hAnsi="Verdana" w:cs="Arial"/>
                <w:sz w:val="20"/>
                <w:szCs w:val="20"/>
                <w:lang w:val="es-MX"/>
              </w:rPr>
              <w:t>Procesamiento de información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  <w:p w:rsidR="00F209D5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890CFC">
              <w:rPr>
                <w:rFonts w:ascii="Verdana" w:hAnsi="Verdana" w:cs="Arial"/>
                <w:sz w:val="20"/>
                <w:szCs w:val="20"/>
                <w:lang w:val="es-MX"/>
              </w:rPr>
              <w:t>Gestión de proyectos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  <w:p w:rsidR="00F209D5" w:rsidRPr="00890CFC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451217">
              <w:rPr>
                <w:rFonts w:ascii="Verdana" w:hAnsi="Verdana" w:cs="Arial"/>
                <w:sz w:val="20"/>
                <w:szCs w:val="20"/>
                <w:lang w:val="es-MX"/>
              </w:rPr>
              <w:t>Formación permanente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</w:tc>
      </w:tr>
      <w:tr w:rsidR="00F209D5" w:rsidRPr="005029F4" w:rsidTr="009005A3">
        <w:tc>
          <w:tcPr>
            <w:tcW w:w="1548" w:type="dxa"/>
          </w:tcPr>
          <w:p w:rsidR="00F209D5" w:rsidRPr="005029F4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5029F4"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Específicas</w:t>
            </w:r>
          </w:p>
        </w:tc>
        <w:tc>
          <w:tcPr>
            <w:tcW w:w="7661" w:type="dxa"/>
          </w:tcPr>
          <w:p w:rsidR="00F209D5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057D4">
              <w:rPr>
                <w:rFonts w:ascii="Verdana" w:hAnsi="Verdana" w:cs="Arial"/>
                <w:sz w:val="20"/>
                <w:szCs w:val="20"/>
                <w:lang w:val="es-MX"/>
              </w:rPr>
              <w:t>Equilibrio entre el trabajo y la vida personal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  <w:p w:rsidR="00F209D5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057D4">
              <w:rPr>
                <w:rFonts w:ascii="Verdana" w:hAnsi="Verdana" w:cs="Arial"/>
                <w:sz w:val="20"/>
                <w:szCs w:val="20"/>
                <w:lang w:val="es-MX"/>
              </w:rPr>
              <w:t>Búsqueda de información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  <w:p w:rsidR="00F209D5" w:rsidRPr="007057D4" w:rsidRDefault="00F209D5" w:rsidP="00160EBD">
            <w:pPr>
              <w:tabs>
                <w:tab w:val="center" w:pos="4680"/>
                <w:tab w:val="right" w:pos="9360"/>
              </w:tabs>
              <w:spacing w:after="0" w:line="360" w:lineRule="auto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057D4">
              <w:rPr>
                <w:rFonts w:ascii="Verdana" w:hAnsi="Verdana" w:cs="Arial"/>
                <w:sz w:val="20"/>
                <w:szCs w:val="20"/>
                <w:lang w:val="es-MX"/>
              </w:rPr>
              <w:t>Trabajo interdisciplinario</w:t>
            </w:r>
            <w:r>
              <w:rPr>
                <w:rFonts w:ascii="Verdana" w:hAnsi="Verdana" w:cs="Arial"/>
                <w:sz w:val="20"/>
                <w:szCs w:val="20"/>
                <w:lang w:val="es-MX"/>
              </w:rPr>
              <w:t>.</w:t>
            </w:r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Arial" w:hAnsi="Arial" w:cs="Arial"/>
          <w:b/>
          <w:lang w:val="es-MX"/>
        </w:rPr>
      </w:pPr>
    </w:p>
    <w:p w:rsidR="00F209D5" w:rsidRDefault="00F209D5" w:rsidP="00132D05">
      <w:pPr>
        <w:spacing w:line="360" w:lineRule="auto"/>
        <w:jc w:val="both"/>
        <w:rPr>
          <w:rFonts w:ascii="Verdana" w:hAnsi="Verdana" w:cs="Arial"/>
          <w:i/>
          <w:sz w:val="20"/>
          <w:szCs w:val="20"/>
          <w:lang w:val="es-MX"/>
        </w:rPr>
      </w:pPr>
      <w:r>
        <w:rPr>
          <w:rFonts w:ascii="Verdana" w:hAnsi="Verdana" w:cs="Arial"/>
          <w:b/>
          <w:sz w:val="20"/>
          <w:szCs w:val="20"/>
          <w:lang w:val="es-MX"/>
        </w:rPr>
        <w:t xml:space="preserve">Desempeños (Resultados de Aprendizaje): </w:t>
      </w:r>
      <w:r>
        <w:rPr>
          <w:rFonts w:ascii="Verdana" w:hAnsi="Verdana" w:cs="Arial"/>
          <w:i/>
          <w:sz w:val="20"/>
          <w:szCs w:val="20"/>
          <w:lang w:val="es-MX"/>
        </w:rPr>
        <w:t>*Se enlistan las evidencias de los conocimientos aprendidos (Estándares) y las habilidades desarrolladas (Competencias)*.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4939"/>
        <w:gridCol w:w="3675"/>
      </w:tblGrid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4939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Estándares</w:t>
            </w:r>
          </w:p>
        </w:tc>
        <w:tc>
          <w:tcPr>
            <w:tcW w:w="3675" w:type="dxa"/>
          </w:tcPr>
          <w:p w:rsidR="00F209D5" w:rsidRPr="00DC0247" w:rsidRDefault="00F209D5" w:rsidP="00160EBD">
            <w:pPr>
              <w:spacing w:after="0" w:line="360" w:lineRule="auto"/>
              <w:jc w:val="center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Competencias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1</w:t>
            </w:r>
          </w:p>
        </w:tc>
        <w:tc>
          <w:tcPr>
            <w:tcW w:w="4939" w:type="dxa"/>
          </w:tcPr>
          <w:p w:rsidR="00F209D5" w:rsidRPr="00576C1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576C11">
              <w:rPr>
                <w:rFonts w:ascii="Arial" w:hAnsi="Arial" w:cs="Arial"/>
                <w:lang w:val="es-ES"/>
              </w:rPr>
              <w:t>Identificará con fines de aplicación los tipos de investigación.</w:t>
            </w:r>
          </w:p>
          <w:p w:rsidR="00F209D5" w:rsidRPr="00576C1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576C11">
              <w:rPr>
                <w:rFonts w:ascii="Arial" w:hAnsi="Arial" w:cs="Arial"/>
                <w:lang w:val="es-ES"/>
              </w:rPr>
              <w:t>Aprenderá y aplicará apropiadamente los parámetros de la investigación científica.</w:t>
            </w:r>
          </w:p>
          <w:p w:rsidR="00F209D5" w:rsidRPr="00576C1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576C11">
              <w:rPr>
                <w:rFonts w:ascii="Arial" w:hAnsi="Arial" w:cs="Arial"/>
                <w:lang w:val="es-ES"/>
              </w:rPr>
              <w:t>Aprenderá a diseñar técnicamente proyectos de investigación aplicados a su entorno.</w:t>
            </w:r>
          </w:p>
          <w:p w:rsidR="00F209D5" w:rsidRPr="00576C1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576C11">
              <w:rPr>
                <w:rFonts w:ascii="Arial" w:hAnsi="Arial" w:cs="Arial"/>
                <w:lang w:val="es-ES"/>
              </w:rPr>
              <w:t>Evaluará eficientemente las fases del proyecto de investigación con propósito  de retroalimentación.</w:t>
            </w:r>
          </w:p>
        </w:tc>
        <w:tc>
          <w:tcPr>
            <w:tcW w:w="3675" w:type="dxa"/>
          </w:tcPr>
          <w:p w:rsidR="00F209D5" w:rsidRPr="00576C1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576C11">
              <w:rPr>
                <w:rFonts w:ascii="Arial" w:hAnsi="Arial" w:cs="Arial"/>
                <w:lang w:val="es-ES"/>
              </w:rPr>
              <w:t>Agiliza la operación administrativa de la investigación.</w:t>
            </w:r>
          </w:p>
          <w:p w:rsidR="00F209D5" w:rsidRPr="00576C1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576C11">
              <w:rPr>
                <w:rFonts w:ascii="Arial" w:hAnsi="Arial" w:cs="Arial"/>
                <w:lang w:val="es-ES"/>
              </w:rPr>
              <w:t>Relacionan la práctica con la información obtenida.</w:t>
            </w:r>
          </w:p>
          <w:p w:rsidR="00F209D5" w:rsidRPr="00576C1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576C11">
              <w:rPr>
                <w:rFonts w:ascii="Arial" w:hAnsi="Arial" w:cs="Arial"/>
                <w:lang w:val="es-ES"/>
              </w:rPr>
              <w:t>Usa diversas metodologías efectivas de trabajo en la investigación.</w:t>
            </w:r>
          </w:p>
          <w:p w:rsidR="00F209D5" w:rsidRPr="00576C1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576C11">
              <w:rPr>
                <w:rFonts w:ascii="Arial" w:hAnsi="Arial" w:cs="Arial"/>
                <w:lang w:val="es-ES"/>
              </w:rPr>
              <w:t>Emplea eficientemente el pensamiento divergente en los procesos de investigación.</w:t>
            </w:r>
          </w:p>
          <w:p w:rsidR="00F209D5" w:rsidRPr="00576C11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576C11">
              <w:rPr>
                <w:rFonts w:ascii="Arial" w:hAnsi="Arial" w:cs="Arial"/>
                <w:lang w:val="es-ES"/>
              </w:rPr>
              <w:t>Elabora técnicamente informes de las investigaciones realizadas.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4939" w:type="dxa"/>
          </w:tcPr>
          <w:p w:rsidR="00F209D5" w:rsidRPr="00451217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451217">
              <w:rPr>
                <w:rFonts w:ascii="Arial" w:hAnsi="Arial" w:cs="Arial"/>
                <w:lang w:val="es-ES"/>
              </w:rPr>
              <w:t>Conocerá la tecnología y utilizará algunas de las herramientas disponibles para el procesamiento de la información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451217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451217">
              <w:rPr>
                <w:rFonts w:ascii="Arial" w:hAnsi="Arial" w:cs="Arial"/>
                <w:lang w:val="es-ES"/>
              </w:rPr>
              <w:t>Aprenderá a utilizar eficientemente operaciones simbólicas básicas tales como codificar, comparar, localizar, almacenar para construir información nueva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451217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451217">
              <w:rPr>
                <w:rFonts w:ascii="Arial" w:hAnsi="Arial" w:cs="Arial"/>
                <w:lang w:val="es-ES"/>
              </w:rPr>
              <w:t>Aplicará habilidades del pensamiento para discriminar información  relevante y comunicarse efectivamente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675" w:type="dxa"/>
          </w:tcPr>
          <w:p w:rsidR="00F209D5" w:rsidRPr="00451217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451217">
              <w:rPr>
                <w:rFonts w:ascii="Arial" w:hAnsi="Arial" w:cs="Arial"/>
                <w:lang w:val="es-ES"/>
              </w:rPr>
              <w:t>Utiliza técnicas efectivas para obtener y procesar información significativa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451217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451217">
              <w:rPr>
                <w:rFonts w:ascii="Arial" w:hAnsi="Arial" w:cs="Arial"/>
                <w:lang w:val="es-ES"/>
              </w:rPr>
              <w:t>Organiza información con sistematicidad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451217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451217">
              <w:rPr>
                <w:rFonts w:ascii="Arial" w:hAnsi="Arial" w:cs="Arial"/>
                <w:lang w:val="es-ES"/>
              </w:rPr>
              <w:t>Redacta ensayos y otras producciones bibliográficas a partir de la información obtenida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451217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451217">
              <w:rPr>
                <w:rFonts w:ascii="Arial" w:hAnsi="Arial" w:cs="Arial"/>
                <w:lang w:val="es-ES"/>
              </w:rPr>
              <w:t>Comunica sus ideas con precisión a los interlocutores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4939" w:type="dxa"/>
          </w:tcPr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Sabrá diligenciar formatos o formularios de proyectos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Planificará responsablemente los proyectos prioritarios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Diseñará la capacidad para convertir proyectos viables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890CFC">
              <w:rPr>
                <w:rFonts w:ascii="Arial" w:hAnsi="Arial" w:cs="Arial"/>
                <w:lang w:val="es-ES"/>
              </w:rPr>
              <w:t>Relacionará con responsabilidad flujos de costo- beneficio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675" w:type="dxa"/>
          </w:tcPr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Optimiza los proyectos con personal altamente capacitado que garantiza el éxito mismo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Define selectivamente las temáticas más avanzadas de acuerdo con la demanda del mercado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Establece responsabilidades y estrategias para acceder a oportunidades de financiación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Interpreta y aporta resultados de acuerdo a pautas rigurosas de competitividad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890CFC">
              <w:rPr>
                <w:rFonts w:ascii="Arial" w:hAnsi="Arial" w:cs="Arial"/>
                <w:lang w:val="es-ES"/>
              </w:rPr>
              <w:t>Identifica con claridad los parámetros de mediación del proyecto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4939" w:type="dxa"/>
          </w:tcPr>
          <w:p w:rsidR="00F209D5" w:rsidRPr="00451217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451217">
              <w:rPr>
                <w:rFonts w:ascii="Arial" w:hAnsi="Arial" w:cs="Arial"/>
                <w:lang w:val="es-ES"/>
              </w:rPr>
              <w:t>Conocerá y aplicará con precisión los diferentes elementos de apoyo tecnológico en el desarrollo de actividad profesional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451217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451217">
              <w:rPr>
                <w:rFonts w:ascii="Arial" w:hAnsi="Arial" w:cs="Arial"/>
                <w:lang w:val="es-ES"/>
              </w:rPr>
              <w:t xml:space="preserve">Dominará con pertinencia las técnicas de búsqueda de información en libros revistas y </w:t>
            </w:r>
            <w:r w:rsidRPr="00451217">
              <w:rPr>
                <w:rFonts w:ascii="Arial" w:hAnsi="Arial" w:cs="Arial"/>
                <w:lang w:val="es-ES"/>
              </w:rPr>
              <w:lastRenderedPageBreak/>
              <w:t>archivos electrónicos.</w:t>
            </w:r>
          </w:p>
          <w:p w:rsidR="00F209D5" w:rsidRPr="00451217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451217">
              <w:rPr>
                <w:rFonts w:ascii="Arial" w:hAnsi="Arial" w:cs="Arial"/>
                <w:lang w:val="es-ES"/>
              </w:rPr>
              <w:t>Conocerá de primera mano los problemas habituales de su entorno profesional.</w:t>
            </w:r>
          </w:p>
          <w:p w:rsidR="00F209D5" w:rsidRPr="00451217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451217">
              <w:rPr>
                <w:rFonts w:ascii="Arial" w:hAnsi="Arial" w:cs="Arial"/>
                <w:lang w:val="es-ES"/>
              </w:rPr>
              <w:t>Aplicará métodos eficaces de discernimiento científico, intelectual, y valorativo.</w:t>
            </w:r>
          </w:p>
        </w:tc>
        <w:tc>
          <w:tcPr>
            <w:tcW w:w="3675" w:type="dxa"/>
          </w:tcPr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lastRenderedPageBreak/>
              <w:t>Identifica y describe los apoyos electrónicos, audiovisuales y bibliográficos requeridos por su actividad profesional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 xml:space="preserve">Aplica con pertinencia los </w:t>
            </w:r>
            <w:r w:rsidRPr="00890CFC">
              <w:rPr>
                <w:rFonts w:ascii="Arial" w:hAnsi="Arial" w:cs="Arial"/>
                <w:lang w:val="es-ES"/>
              </w:rPr>
              <w:lastRenderedPageBreak/>
              <w:t>diferentes elementos de apoyo que dispone en su campo laboral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Desarrolla aplicaciones tecnológicas innovadoras en efectividad en cada elemento de apoyo requerido en el ejercicio profesional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Maneja herramientas informáticas (navegadores y motores) de búsqueda actualizada.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Aplica métodos efectivos de procesamiento intelectual e los procesos de búsqueda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Elabora un diagnóstico real de las necesidades del mercado laboral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Compara efectivamente las diferentes realidades de la</w:t>
            </w:r>
            <w:r>
              <w:rPr>
                <w:rFonts w:ascii="Arial" w:hAnsi="Arial" w:cs="Arial"/>
                <w:lang w:val="es-ES"/>
              </w:rPr>
              <w:t>s</w:t>
            </w:r>
            <w:r w:rsidRPr="00890CFC">
              <w:rPr>
                <w:rFonts w:ascii="Arial" w:hAnsi="Arial" w:cs="Arial"/>
                <w:lang w:val="es-ES"/>
              </w:rPr>
              <w:t xml:space="preserve"> culturas de su entorno socio cultural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890CFC">
              <w:rPr>
                <w:rFonts w:ascii="Arial" w:hAnsi="Arial" w:cs="Arial"/>
                <w:lang w:val="es-ES"/>
              </w:rPr>
              <w:t>Identifica los procesos pertinentes establecidos en el desarrollo del pensamiento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890CFC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890CFC">
              <w:rPr>
                <w:rFonts w:ascii="Arial" w:hAnsi="Arial" w:cs="Arial"/>
                <w:lang w:val="es-ES"/>
              </w:rPr>
              <w:t xml:space="preserve">Sabe hacer análisis sistémico con </w:t>
            </w:r>
            <w:r>
              <w:rPr>
                <w:rFonts w:ascii="Arial" w:hAnsi="Arial" w:cs="Arial"/>
                <w:lang w:val="es-ES"/>
              </w:rPr>
              <w:t>p</w:t>
            </w:r>
            <w:r w:rsidRPr="00890CFC">
              <w:rPr>
                <w:rFonts w:ascii="Arial" w:hAnsi="Arial" w:cs="Arial"/>
                <w:lang w:val="es-ES"/>
              </w:rPr>
              <w:t>ropiedad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 w:rsidRPr="00DC0247">
              <w:rPr>
                <w:rFonts w:ascii="Verdana" w:hAnsi="Verdana" w:cs="Arial"/>
                <w:b/>
                <w:sz w:val="20"/>
                <w:szCs w:val="20"/>
                <w:lang w:val="es-MX"/>
              </w:rPr>
              <w:lastRenderedPageBreak/>
              <w:t>5</w:t>
            </w:r>
          </w:p>
        </w:tc>
        <w:tc>
          <w:tcPr>
            <w:tcW w:w="4939" w:type="dxa"/>
          </w:tcPr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7057D4">
              <w:rPr>
                <w:rFonts w:ascii="Arial" w:hAnsi="Arial" w:cs="Arial"/>
                <w:lang w:val="es-ES"/>
              </w:rPr>
              <w:t>Aplicará técnicas y procedimientos de optimización del tiempo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7057D4">
              <w:rPr>
                <w:rFonts w:ascii="Arial" w:hAnsi="Arial" w:cs="Arial"/>
                <w:lang w:val="es-ES"/>
              </w:rPr>
              <w:t>Dedicará el tiempo necesario a las tareas y compromisos de la vida cotidiana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057D4">
              <w:rPr>
                <w:rFonts w:ascii="Arial" w:hAnsi="Arial" w:cs="Arial"/>
                <w:lang w:val="es-ES"/>
              </w:rPr>
              <w:t>Actuará con seriedad y respeto en su planificación de actividades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675" w:type="dxa"/>
          </w:tcPr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7057D4">
              <w:rPr>
                <w:rFonts w:ascii="Arial" w:hAnsi="Arial" w:cs="Arial"/>
                <w:lang w:val="es-ES"/>
              </w:rPr>
              <w:t>Dedica tiempo suficiente y significativo a su familia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7057D4">
              <w:rPr>
                <w:rFonts w:ascii="Arial" w:hAnsi="Arial" w:cs="Arial"/>
                <w:lang w:val="es-ES"/>
              </w:rPr>
              <w:t>Administra bien las horas de trabajo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057D4">
              <w:rPr>
                <w:rFonts w:ascii="Arial" w:hAnsi="Arial" w:cs="Arial"/>
                <w:lang w:val="es-ES"/>
              </w:rPr>
              <w:t>Sabe aplicar adecuadamente la técnica del justo a tiempo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6</w:t>
            </w:r>
          </w:p>
        </w:tc>
        <w:tc>
          <w:tcPr>
            <w:tcW w:w="4939" w:type="dxa"/>
          </w:tcPr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7057D4">
              <w:rPr>
                <w:rFonts w:ascii="Arial" w:hAnsi="Arial" w:cs="Arial"/>
                <w:lang w:val="es-ES"/>
              </w:rPr>
              <w:t>Estudiar las principales fuentes de información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057D4">
              <w:rPr>
                <w:rFonts w:ascii="Arial" w:hAnsi="Arial" w:cs="Arial"/>
                <w:lang w:val="es-ES"/>
              </w:rPr>
              <w:t>Conocerá los instrumentos y medios fundamentales de información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675" w:type="dxa"/>
          </w:tcPr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7057D4">
              <w:rPr>
                <w:rFonts w:ascii="Arial" w:hAnsi="Arial" w:cs="Arial"/>
                <w:lang w:val="es-ES"/>
              </w:rPr>
              <w:t>Ubica con precisión las fuentes primarias de la información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057D4">
              <w:rPr>
                <w:rFonts w:ascii="Arial" w:hAnsi="Arial" w:cs="Arial"/>
                <w:lang w:val="es-ES"/>
              </w:rPr>
              <w:t>Utiliza criterios apropiados de selección de la información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F209D5" w:rsidRPr="00DC0247" w:rsidTr="009005A3">
        <w:tc>
          <w:tcPr>
            <w:tcW w:w="595" w:type="dxa"/>
          </w:tcPr>
          <w:p w:rsidR="00F209D5" w:rsidRPr="00DC0247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Arial"/>
                <w:b/>
                <w:sz w:val="20"/>
                <w:szCs w:val="20"/>
                <w:lang w:val="es-MX"/>
              </w:rPr>
              <w:t>7</w:t>
            </w:r>
          </w:p>
        </w:tc>
        <w:tc>
          <w:tcPr>
            <w:tcW w:w="4939" w:type="dxa"/>
          </w:tcPr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057D4">
              <w:rPr>
                <w:rFonts w:ascii="Arial" w:hAnsi="Arial" w:cs="Arial"/>
                <w:lang w:val="es-ES"/>
              </w:rPr>
              <w:t>Conocerá y aplicará las normas de trabajo eficiente en equipo</w:t>
            </w:r>
          </w:p>
        </w:tc>
        <w:tc>
          <w:tcPr>
            <w:tcW w:w="3675" w:type="dxa"/>
          </w:tcPr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lang w:val="es-ES"/>
              </w:rPr>
            </w:pPr>
            <w:r w:rsidRPr="007057D4">
              <w:rPr>
                <w:rFonts w:ascii="Arial" w:hAnsi="Arial" w:cs="Arial"/>
                <w:lang w:val="es-ES"/>
              </w:rPr>
              <w:t>Sabe comprometer el equipo de trabajo con las metas comunes de forma convincente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209D5" w:rsidRPr="007057D4" w:rsidRDefault="00F209D5" w:rsidP="00F209D5">
            <w:pPr>
              <w:numPr>
                <w:ilvl w:val="0"/>
                <w:numId w:val="23"/>
              </w:num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057D4">
              <w:rPr>
                <w:rFonts w:ascii="Arial" w:hAnsi="Arial" w:cs="Arial"/>
                <w:lang w:val="es-ES"/>
              </w:rPr>
              <w:t>Sabe integrar eficazmente conocimientos y experiencias significativos de distinta procedencia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</w:tbl>
    <w:p w:rsidR="00F209D5" w:rsidRDefault="00F209D5" w:rsidP="00132D05">
      <w:p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</w:p>
    <w:p w:rsidR="00F209D5" w:rsidRPr="006D0DCD" w:rsidRDefault="00F209D5" w:rsidP="00132D05">
      <w:pPr>
        <w:spacing w:after="0"/>
        <w:rPr>
          <w:b/>
          <w:sz w:val="20"/>
          <w:lang w:val="es-ES"/>
        </w:rPr>
      </w:pPr>
    </w:p>
    <w:p w:rsidR="00F209D5" w:rsidRDefault="00F209D5" w:rsidP="00132D05">
      <w:pPr>
        <w:spacing w:after="0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METODOLOGÍA</w:t>
      </w:r>
    </w:p>
    <w:p w:rsidR="00F209D5" w:rsidRPr="008F1E5C" w:rsidRDefault="00F209D5" w:rsidP="00132D05">
      <w:pPr>
        <w:spacing w:after="0"/>
        <w:jc w:val="center"/>
        <w:rPr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*Para todas las Unidades*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511"/>
      </w:tblGrid>
      <w:tr w:rsidR="00F209D5" w:rsidRPr="00E4211C" w:rsidTr="009005A3">
        <w:tc>
          <w:tcPr>
            <w:tcW w:w="4698" w:type="dxa"/>
            <w:shd w:val="clear" w:color="auto" w:fill="F2F2F2"/>
            <w:vAlign w:val="center"/>
          </w:tcPr>
          <w:p w:rsidR="00F209D5" w:rsidRPr="00487E29" w:rsidRDefault="00F209D5" w:rsidP="00160EBD">
            <w:pPr>
              <w:spacing w:before="120" w:after="120" w:line="240" w:lineRule="auto"/>
              <w:jc w:val="center"/>
              <w:rPr>
                <w:rFonts w:cs="Calibri"/>
                <w:b/>
                <w:lang w:val="es-MX"/>
              </w:rPr>
            </w:pPr>
            <w:r w:rsidRPr="00487E29">
              <w:rPr>
                <w:rFonts w:cs="Calibri"/>
                <w:b/>
                <w:lang w:val="es-MX"/>
              </w:rPr>
              <w:t>FORMAS DE ORGANIZACION DE LA DOCENCIA</w:t>
            </w:r>
          </w:p>
        </w:tc>
        <w:tc>
          <w:tcPr>
            <w:tcW w:w="4511" w:type="dxa"/>
            <w:shd w:val="clear" w:color="auto" w:fill="F2F2F2"/>
          </w:tcPr>
          <w:p w:rsidR="00F209D5" w:rsidRPr="00487E29" w:rsidRDefault="00F209D5" w:rsidP="00160EBD">
            <w:pPr>
              <w:spacing w:before="120" w:after="120" w:line="240" w:lineRule="auto"/>
              <w:jc w:val="center"/>
              <w:rPr>
                <w:rFonts w:cs="Calibri"/>
                <w:b/>
              </w:rPr>
            </w:pPr>
            <w:r w:rsidRPr="00487E29">
              <w:rPr>
                <w:rFonts w:cs="Calibri"/>
                <w:b/>
              </w:rPr>
              <w:t>MÉTODOS, TÉCNICAS Y ESTRATEGIAS</w:t>
            </w:r>
          </w:p>
        </w:tc>
      </w:tr>
      <w:tr w:rsidR="00F209D5" w:rsidRPr="007A40D9" w:rsidTr="009005A3">
        <w:tc>
          <w:tcPr>
            <w:tcW w:w="4698" w:type="dxa"/>
          </w:tcPr>
          <w:p w:rsidR="00F209D5" w:rsidRPr="007A40D9" w:rsidRDefault="00F209D5" w:rsidP="00160EB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</w:rPr>
              <w:t>Clase teórica</w:t>
            </w:r>
          </w:p>
        </w:tc>
        <w:tc>
          <w:tcPr>
            <w:tcW w:w="4511" w:type="dxa"/>
          </w:tcPr>
          <w:p w:rsidR="00F209D5" w:rsidRPr="007A40D9" w:rsidRDefault="00F209D5" w:rsidP="00160EBD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</w:rPr>
              <w:t>Lectura reflexiva y comentada</w:t>
            </w:r>
          </w:p>
          <w:p w:rsidR="00F209D5" w:rsidRPr="007A40D9" w:rsidRDefault="00F209D5" w:rsidP="00160EBD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</w:rPr>
              <w:t>Exposiciones</w:t>
            </w:r>
          </w:p>
          <w:p w:rsidR="00F209D5" w:rsidRPr="007A40D9" w:rsidRDefault="00F209D5" w:rsidP="00160EBD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</w:rPr>
              <w:t>Reconstrucción de conocimientos</w:t>
            </w:r>
          </w:p>
          <w:p w:rsidR="00F209D5" w:rsidRPr="007A40D9" w:rsidRDefault="00F209D5" w:rsidP="00160EBD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</w:rPr>
              <w:t>Observación</w:t>
            </w:r>
          </w:p>
          <w:p w:rsidR="00F209D5" w:rsidRPr="007A40D9" w:rsidRDefault="00F209D5" w:rsidP="00160EBD">
            <w:pPr>
              <w:pStyle w:val="Textoindependiente3"/>
              <w:spacing w:after="0"/>
              <w:rPr>
                <w:rFonts w:ascii="Verdana" w:hAnsi="Verdana" w:cs="Arial"/>
                <w:bCs/>
                <w:sz w:val="20"/>
                <w:szCs w:val="20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</w:rPr>
              <w:t>Organizadores gráficos</w:t>
            </w:r>
          </w:p>
          <w:p w:rsidR="00F209D5" w:rsidRPr="007A40D9" w:rsidRDefault="00F209D5" w:rsidP="00160EBD">
            <w:pPr>
              <w:pStyle w:val="Textoindependiente3"/>
              <w:spacing w:after="0"/>
              <w:rPr>
                <w:rFonts w:ascii="Verdana" w:hAnsi="Verdana"/>
                <w:sz w:val="20"/>
                <w:szCs w:val="20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</w:rPr>
              <w:t>Investigación</w:t>
            </w:r>
          </w:p>
        </w:tc>
      </w:tr>
      <w:tr w:rsidR="00F209D5" w:rsidRPr="007A40D9" w:rsidTr="009005A3">
        <w:tc>
          <w:tcPr>
            <w:tcW w:w="4698" w:type="dxa"/>
          </w:tcPr>
          <w:p w:rsidR="00F209D5" w:rsidRPr="007A40D9" w:rsidRDefault="00F209D5" w:rsidP="00160EBD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</w:rPr>
              <w:t>Clase Práctica</w:t>
            </w:r>
          </w:p>
        </w:tc>
        <w:tc>
          <w:tcPr>
            <w:tcW w:w="4511" w:type="dxa"/>
          </w:tcPr>
          <w:p w:rsidR="00F209D5" w:rsidRPr="007A40D9" w:rsidRDefault="00F209D5" w:rsidP="00160EBD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sz w:val="20"/>
                <w:szCs w:val="20"/>
                <w:lang w:val="es-MX"/>
              </w:rPr>
              <w:t>Foro</w:t>
            </w:r>
          </w:p>
          <w:p w:rsidR="00F209D5" w:rsidRPr="007A40D9" w:rsidRDefault="00F209D5" w:rsidP="00160EBD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sz w:val="20"/>
                <w:szCs w:val="20"/>
                <w:lang w:val="es-MX"/>
              </w:rPr>
              <w:t>Mayéutica</w:t>
            </w:r>
          </w:p>
          <w:p w:rsidR="00F209D5" w:rsidRPr="007A40D9" w:rsidRDefault="00F209D5" w:rsidP="00160EBD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sz w:val="20"/>
                <w:szCs w:val="20"/>
                <w:lang w:val="es-MX"/>
              </w:rPr>
              <w:t>Trabajos en equipo</w:t>
            </w:r>
          </w:p>
          <w:p w:rsidR="00F209D5" w:rsidRPr="007A40D9" w:rsidRDefault="00F209D5" w:rsidP="00160EBD">
            <w:pPr>
              <w:spacing w:after="0"/>
              <w:jc w:val="both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sz w:val="20"/>
                <w:szCs w:val="20"/>
                <w:lang w:val="es-MX"/>
              </w:rPr>
              <w:t>Resolución de problemas</w:t>
            </w:r>
          </w:p>
          <w:p w:rsidR="00F209D5" w:rsidRPr="007A40D9" w:rsidRDefault="00F209D5" w:rsidP="00160EBD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A40D9">
              <w:rPr>
                <w:rFonts w:ascii="Verdana" w:hAnsi="Verdana" w:cs="Arial"/>
                <w:sz w:val="20"/>
                <w:szCs w:val="20"/>
              </w:rPr>
              <w:t>Lluvia de ideas</w:t>
            </w:r>
          </w:p>
        </w:tc>
      </w:tr>
      <w:tr w:rsidR="00F209D5" w:rsidRPr="007A40D9" w:rsidTr="009005A3">
        <w:tc>
          <w:tcPr>
            <w:tcW w:w="4698" w:type="dxa"/>
          </w:tcPr>
          <w:p w:rsidR="00F209D5" w:rsidRPr="007A40D9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</w:rPr>
              <w:t>Prácticas externas</w:t>
            </w:r>
          </w:p>
        </w:tc>
        <w:tc>
          <w:tcPr>
            <w:tcW w:w="4511" w:type="dxa"/>
          </w:tcPr>
          <w:p w:rsidR="00F209D5" w:rsidRPr="007A40D9" w:rsidRDefault="00F209D5" w:rsidP="00160EBD">
            <w:pPr>
              <w:pStyle w:val="Prrafodelista"/>
              <w:spacing w:after="0"/>
              <w:ind w:left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sz w:val="20"/>
                <w:szCs w:val="20"/>
                <w:lang w:val="es-MX"/>
              </w:rPr>
              <w:t>Aplicación de  instrumentos de investigación entre los compañeros</w:t>
            </w:r>
          </w:p>
          <w:p w:rsidR="00F209D5" w:rsidRPr="007A40D9" w:rsidRDefault="00F209D5" w:rsidP="00160EBD">
            <w:pPr>
              <w:pStyle w:val="Prrafodelista"/>
              <w:spacing w:after="0"/>
              <w:ind w:left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sz w:val="20"/>
                <w:szCs w:val="20"/>
                <w:lang w:val="es-MX"/>
              </w:rPr>
              <w:t>Asistencia  a cursos y seminarios de capacitación gratuita</w:t>
            </w:r>
          </w:p>
        </w:tc>
      </w:tr>
      <w:tr w:rsidR="00F209D5" w:rsidRPr="007A40D9" w:rsidTr="009005A3">
        <w:tc>
          <w:tcPr>
            <w:tcW w:w="4698" w:type="dxa"/>
          </w:tcPr>
          <w:p w:rsidR="00F209D5" w:rsidRPr="007A40D9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</w:rPr>
              <w:t>Tutorías</w:t>
            </w:r>
          </w:p>
        </w:tc>
        <w:tc>
          <w:tcPr>
            <w:tcW w:w="4511" w:type="dxa"/>
          </w:tcPr>
          <w:p w:rsidR="00F209D5" w:rsidRPr="007A40D9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Realización de  trabajo autónomo</w:t>
            </w:r>
          </w:p>
          <w:p w:rsidR="00F209D5" w:rsidRPr="007A40D9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Método de proyectos</w:t>
            </w:r>
          </w:p>
        </w:tc>
      </w:tr>
      <w:tr w:rsidR="00F209D5" w:rsidRPr="007A40D9" w:rsidTr="009005A3">
        <w:tc>
          <w:tcPr>
            <w:tcW w:w="4698" w:type="dxa"/>
          </w:tcPr>
          <w:p w:rsidR="00F209D5" w:rsidRPr="007A40D9" w:rsidRDefault="00F209D5" w:rsidP="00160EBD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Estudio y trabajo en equipo</w:t>
            </w:r>
          </w:p>
        </w:tc>
        <w:tc>
          <w:tcPr>
            <w:tcW w:w="4511" w:type="dxa"/>
          </w:tcPr>
          <w:p w:rsidR="00F209D5" w:rsidRPr="007A40D9" w:rsidRDefault="00F209D5" w:rsidP="00160EBD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sz w:val="20"/>
                <w:szCs w:val="20"/>
                <w:lang w:val="es-MX"/>
              </w:rPr>
              <w:t>Planteamiento y  verificación de  hipótesis</w:t>
            </w:r>
          </w:p>
          <w:p w:rsidR="00F209D5" w:rsidRPr="007A40D9" w:rsidRDefault="00F209D5" w:rsidP="00160EBD">
            <w:pPr>
              <w:spacing w:after="0"/>
              <w:rPr>
                <w:rFonts w:ascii="Verdana" w:hAnsi="Verdana" w:cs="Arial"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sz w:val="20"/>
                <w:szCs w:val="20"/>
                <w:lang w:val="es-MX"/>
              </w:rPr>
              <w:t>Elaboración de  cartelera con los temas analizados</w:t>
            </w:r>
          </w:p>
        </w:tc>
      </w:tr>
      <w:tr w:rsidR="00F209D5" w:rsidRPr="007A40D9" w:rsidTr="009005A3">
        <w:tc>
          <w:tcPr>
            <w:tcW w:w="4698" w:type="dxa"/>
            <w:tcBorders>
              <w:bottom w:val="single" w:sz="4" w:space="0" w:color="auto"/>
            </w:tcBorders>
          </w:tcPr>
          <w:p w:rsidR="00F209D5" w:rsidRPr="007A40D9" w:rsidRDefault="00F209D5" w:rsidP="00160EBD">
            <w:pPr>
              <w:spacing w:after="0" w:line="36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Estudio y trabajo autónomo del estudiante</w:t>
            </w:r>
          </w:p>
        </w:tc>
        <w:tc>
          <w:tcPr>
            <w:tcW w:w="4511" w:type="dxa"/>
          </w:tcPr>
          <w:p w:rsidR="00F209D5" w:rsidRPr="007A40D9" w:rsidRDefault="00F209D5" w:rsidP="00160EBD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Elaboración de portafolios</w:t>
            </w:r>
          </w:p>
          <w:p w:rsidR="00F209D5" w:rsidRPr="007A40D9" w:rsidRDefault="00F209D5" w:rsidP="00160EBD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Redacción de ensayos</w:t>
            </w:r>
          </w:p>
          <w:p w:rsidR="00F209D5" w:rsidRPr="007A40D9" w:rsidRDefault="00F209D5" w:rsidP="00160EBD">
            <w:pPr>
              <w:spacing w:after="0" w:line="240" w:lineRule="auto"/>
              <w:jc w:val="both"/>
              <w:rPr>
                <w:rFonts w:ascii="Verdana" w:hAnsi="Verdana" w:cs="Arial"/>
                <w:bCs/>
                <w:sz w:val="20"/>
                <w:szCs w:val="20"/>
                <w:lang w:val="es-MX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  <w:lang w:val="es-MX"/>
              </w:rPr>
              <w:t>Resolución de guías de trabajo e investigación</w:t>
            </w:r>
          </w:p>
          <w:p w:rsidR="00F209D5" w:rsidRPr="007A40D9" w:rsidRDefault="00F209D5" w:rsidP="00160EBD">
            <w:pPr>
              <w:spacing w:after="0" w:line="240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7A40D9">
              <w:rPr>
                <w:rFonts w:ascii="Verdana" w:hAnsi="Verdana" w:cs="Arial"/>
                <w:bCs/>
                <w:sz w:val="20"/>
                <w:szCs w:val="20"/>
              </w:rPr>
              <w:t>Elaboración de informes</w:t>
            </w:r>
          </w:p>
        </w:tc>
      </w:tr>
    </w:tbl>
    <w:p w:rsidR="00F209D5" w:rsidRDefault="00F209D5" w:rsidP="00132D05">
      <w:pPr>
        <w:spacing w:after="0"/>
        <w:jc w:val="center"/>
        <w:rPr>
          <w:rFonts w:cs="Calibri"/>
          <w:b/>
          <w:sz w:val="32"/>
          <w:lang w:val="es-ES"/>
        </w:rPr>
      </w:pPr>
    </w:p>
    <w:p w:rsidR="00F209D5" w:rsidRDefault="00F209D5" w:rsidP="00132D05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</w:p>
    <w:p w:rsidR="00F209D5" w:rsidRDefault="00F209D5" w:rsidP="00132D05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</w:p>
    <w:p w:rsidR="00F209D5" w:rsidRPr="00770C42" w:rsidRDefault="00F209D5" w:rsidP="00132D05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  <w:r w:rsidRPr="00770C42">
        <w:rPr>
          <w:rFonts w:cs="Calibri"/>
          <w:b/>
          <w:sz w:val="28"/>
          <w:szCs w:val="28"/>
          <w:lang w:val="es-ES"/>
        </w:rPr>
        <w:t>RECURSOS</w:t>
      </w:r>
    </w:p>
    <w:p w:rsidR="00F209D5" w:rsidRDefault="00F209D5" w:rsidP="00132D05">
      <w:pPr>
        <w:spacing w:after="0"/>
        <w:jc w:val="both"/>
        <w:rPr>
          <w:rFonts w:ascii="Arial" w:hAnsi="Arial" w:cs="Arial"/>
          <w:bCs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511"/>
      </w:tblGrid>
      <w:tr w:rsidR="00F209D5" w:rsidRPr="00E4211C" w:rsidTr="009005A3">
        <w:tc>
          <w:tcPr>
            <w:tcW w:w="4698" w:type="dxa"/>
            <w:shd w:val="clear" w:color="auto" w:fill="F2F2F2"/>
            <w:vAlign w:val="center"/>
          </w:tcPr>
          <w:p w:rsidR="00F209D5" w:rsidRPr="00770C42" w:rsidRDefault="00F209D5" w:rsidP="00160EBD">
            <w:pPr>
              <w:spacing w:before="120" w:after="120" w:line="240" w:lineRule="auto"/>
              <w:jc w:val="center"/>
              <w:rPr>
                <w:rFonts w:cs="Calibri"/>
                <w:b/>
                <w:sz w:val="24"/>
              </w:rPr>
            </w:pPr>
            <w:r w:rsidRPr="00770C42">
              <w:rPr>
                <w:rFonts w:cs="Calibri"/>
                <w:b/>
                <w:sz w:val="24"/>
              </w:rPr>
              <w:t>MEDIOS AUDIOVISUALES</w:t>
            </w:r>
          </w:p>
        </w:tc>
        <w:tc>
          <w:tcPr>
            <w:tcW w:w="4511" w:type="dxa"/>
            <w:shd w:val="clear" w:color="auto" w:fill="F2F2F2"/>
          </w:tcPr>
          <w:p w:rsidR="00F209D5" w:rsidRPr="00770C42" w:rsidRDefault="00F209D5" w:rsidP="00160EBD">
            <w:pPr>
              <w:spacing w:before="120" w:after="120" w:line="240" w:lineRule="auto"/>
              <w:jc w:val="center"/>
              <w:rPr>
                <w:rFonts w:cs="Calibri"/>
                <w:b/>
                <w:sz w:val="24"/>
              </w:rPr>
            </w:pPr>
            <w:r w:rsidRPr="00770C42">
              <w:rPr>
                <w:rFonts w:cs="Calibri"/>
                <w:b/>
                <w:sz w:val="24"/>
              </w:rPr>
              <w:t>MATERIAL DIDÁCTICO</w:t>
            </w:r>
          </w:p>
        </w:tc>
      </w:tr>
      <w:tr w:rsidR="00F209D5" w:rsidRPr="00E4211C" w:rsidTr="009005A3">
        <w:tc>
          <w:tcPr>
            <w:tcW w:w="4698" w:type="dxa"/>
            <w:vAlign w:val="center"/>
          </w:tcPr>
          <w:p w:rsidR="00F209D5" w:rsidRPr="00E4211C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Computadoras</w:t>
            </w:r>
          </w:p>
        </w:tc>
        <w:tc>
          <w:tcPr>
            <w:tcW w:w="4511" w:type="dxa"/>
          </w:tcPr>
          <w:p w:rsidR="00F209D5" w:rsidRPr="00E4211C" w:rsidRDefault="00F209D5" w:rsidP="00160EBD">
            <w:pPr>
              <w:spacing w:before="120" w:after="12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Infocus</w:t>
            </w:r>
            <w:proofErr w:type="spellEnd"/>
          </w:p>
        </w:tc>
      </w:tr>
      <w:tr w:rsidR="00F209D5" w:rsidRPr="00E4211C" w:rsidTr="009005A3">
        <w:tc>
          <w:tcPr>
            <w:tcW w:w="4698" w:type="dxa"/>
            <w:vAlign w:val="center"/>
          </w:tcPr>
          <w:p w:rsidR="00F209D5" w:rsidRPr="00E4211C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Pizarra</w:t>
            </w:r>
          </w:p>
        </w:tc>
        <w:tc>
          <w:tcPr>
            <w:tcW w:w="4511" w:type="dxa"/>
          </w:tcPr>
          <w:p w:rsidR="00F209D5" w:rsidRPr="00E4211C" w:rsidRDefault="00F209D5" w:rsidP="00160EBD">
            <w:pPr>
              <w:spacing w:before="120" w:after="120" w:line="240" w:lineRule="auto"/>
              <w:rPr>
                <w:lang w:val="es-ES"/>
              </w:rPr>
            </w:pPr>
            <w:r>
              <w:rPr>
                <w:lang w:val="es-ES"/>
              </w:rPr>
              <w:t>Marcadores</w:t>
            </w:r>
          </w:p>
        </w:tc>
      </w:tr>
      <w:tr w:rsidR="00F209D5" w:rsidRPr="00E4211C" w:rsidTr="009005A3">
        <w:tc>
          <w:tcPr>
            <w:tcW w:w="4698" w:type="dxa"/>
            <w:vAlign w:val="center"/>
          </w:tcPr>
          <w:p w:rsidR="00F209D5" w:rsidRPr="00E4211C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Plataforma de e-</w:t>
            </w:r>
            <w:proofErr w:type="spellStart"/>
            <w:r>
              <w:rPr>
                <w:rFonts w:ascii="Verdana" w:hAnsi="Verdana"/>
                <w:sz w:val="20"/>
                <w:lang w:val="es-ES"/>
              </w:rPr>
              <w:t>learning</w:t>
            </w:r>
            <w:proofErr w:type="spellEnd"/>
          </w:p>
        </w:tc>
        <w:tc>
          <w:tcPr>
            <w:tcW w:w="4511" w:type="dxa"/>
          </w:tcPr>
          <w:p w:rsidR="00F209D5" w:rsidRPr="00E4211C" w:rsidRDefault="00F209D5" w:rsidP="00160EBD">
            <w:pPr>
              <w:spacing w:before="120" w:after="120" w:line="240" w:lineRule="auto"/>
              <w:rPr>
                <w:lang w:val="es-ES"/>
              </w:rPr>
            </w:pPr>
            <w:r>
              <w:rPr>
                <w:lang w:val="es-ES"/>
              </w:rPr>
              <w:t>Libros</w:t>
            </w:r>
          </w:p>
        </w:tc>
      </w:tr>
      <w:tr w:rsidR="00F209D5" w:rsidRPr="00E4211C" w:rsidTr="009005A3">
        <w:tc>
          <w:tcPr>
            <w:tcW w:w="4698" w:type="dxa"/>
            <w:vAlign w:val="center"/>
          </w:tcPr>
          <w:p w:rsidR="00F209D5" w:rsidRPr="00E4211C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>Revistas</w:t>
            </w:r>
          </w:p>
        </w:tc>
        <w:tc>
          <w:tcPr>
            <w:tcW w:w="4511" w:type="dxa"/>
          </w:tcPr>
          <w:p w:rsidR="00F209D5" w:rsidRPr="00E4211C" w:rsidRDefault="00F209D5" w:rsidP="00160EBD">
            <w:pPr>
              <w:spacing w:before="120" w:after="120" w:line="240" w:lineRule="auto"/>
              <w:rPr>
                <w:lang w:val="es-ES"/>
              </w:rPr>
            </w:pPr>
            <w:r>
              <w:rPr>
                <w:lang w:val="es-ES"/>
              </w:rPr>
              <w:t>Revistas</w:t>
            </w:r>
          </w:p>
        </w:tc>
      </w:tr>
      <w:tr w:rsidR="00F209D5" w:rsidRPr="00E4211C" w:rsidTr="009005A3">
        <w:tc>
          <w:tcPr>
            <w:tcW w:w="4698" w:type="dxa"/>
            <w:tcBorders>
              <w:bottom w:val="single" w:sz="4" w:space="0" w:color="auto"/>
            </w:tcBorders>
            <w:vAlign w:val="center"/>
          </w:tcPr>
          <w:p w:rsidR="00F209D5" w:rsidRPr="00E4211C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r>
              <w:rPr>
                <w:rFonts w:ascii="Verdana" w:hAnsi="Verdana"/>
                <w:sz w:val="20"/>
                <w:lang w:val="es-ES"/>
              </w:rPr>
              <w:t xml:space="preserve">Software para dar clases </w:t>
            </w:r>
            <w:proofErr w:type="spellStart"/>
            <w:r>
              <w:rPr>
                <w:rFonts w:ascii="Verdana" w:hAnsi="Verdana"/>
                <w:sz w:val="20"/>
                <w:lang w:val="es-ES"/>
              </w:rPr>
              <w:t>LanSchool</w:t>
            </w:r>
            <w:proofErr w:type="spellEnd"/>
          </w:p>
        </w:tc>
        <w:tc>
          <w:tcPr>
            <w:tcW w:w="4511" w:type="dxa"/>
          </w:tcPr>
          <w:p w:rsidR="00F209D5" w:rsidRPr="00E4211C" w:rsidRDefault="00F209D5" w:rsidP="00160EBD">
            <w:pPr>
              <w:spacing w:before="120" w:after="120" w:line="240" w:lineRule="auto"/>
              <w:rPr>
                <w:lang w:val="es-ES"/>
              </w:rPr>
            </w:pPr>
            <w:r>
              <w:rPr>
                <w:lang w:val="es-ES"/>
              </w:rPr>
              <w:t>Internet</w:t>
            </w:r>
          </w:p>
        </w:tc>
      </w:tr>
    </w:tbl>
    <w:p w:rsidR="00F209D5" w:rsidRDefault="00F209D5" w:rsidP="00132D05">
      <w:pPr>
        <w:spacing w:after="0"/>
        <w:jc w:val="center"/>
        <w:rPr>
          <w:rFonts w:cs="Calibri"/>
          <w:b/>
          <w:sz w:val="32"/>
          <w:lang w:val="es-ES"/>
        </w:rPr>
      </w:pPr>
    </w:p>
    <w:p w:rsidR="00F209D5" w:rsidRPr="007A40D9" w:rsidRDefault="00F209D5" w:rsidP="00132D05">
      <w:pPr>
        <w:spacing w:after="0"/>
        <w:jc w:val="center"/>
        <w:rPr>
          <w:rFonts w:cs="Calibri"/>
          <w:b/>
          <w:sz w:val="32"/>
          <w:lang w:val="es-ES"/>
        </w:rPr>
      </w:pPr>
      <w:r>
        <w:rPr>
          <w:rFonts w:cs="Calibri"/>
          <w:b/>
          <w:sz w:val="32"/>
          <w:lang w:val="es-ES"/>
        </w:rPr>
        <w:t>EVALUACIÓN</w:t>
      </w:r>
    </w:p>
    <w:p w:rsidR="00F209D5" w:rsidRDefault="00F209D5" w:rsidP="00132D05">
      <w:pPr>
        <w:spacing w:after="0"/>
        <w:rPr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3402"/>
        <w:gridCol w:w="1134"/>
        <w:gridCol w:w="1276"/>
      </w:tblGrid>
      <w:tr w:rsidR="00F209D5" w:rsidRPr="00117CC5" w:rsidTr="009005A3">
        <w:trPr>
          <w:trHeight w:val="680"/>
        </w:trPr>
        <w:tc>
          <w:tcPr>
            <w:tcW w:w="9209" w:type="dxa"/>
            <w:gridSpan w:val="4"/>
          </w:tcPr>
          <w:p w:rsidR="00F209D5" w:rsidRPr="00117CC5" w:rsidRDefault="00F209D5" w:rsidP="00160EBD">
            <w:pPr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</w:pPr>
            <w:r w:rsidRPr="00117CC5"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  <w:t xml:space="preserve">CRITERIOS DE EVALUACIÓN: </w:t>
            </w:r>
            <w:r w:rsidRPr="00117CC5">
              <w:rPr>
                <w:rFonts w:ascii="Arial" w:hAnsi="Arial" w:cs="Arial"/>
                <w:b/>
                <w:sz w:val="18"/>
                <w:szCs w:val="18"/>
                <w:lang w:val="es-MX"/>
              </w:rPr>
              <w:t>Formación y Aprendizaje, Procesos y Resultados, Habilidades y Conocimientos, Teoría y Práctica.</w:t>
            </w:r>
          </w:p>
        </w:tc>
      </w:tr>
      <w:tr w:rsidR="00F209D5" w:rsidRPr="00117CC5" w:rsidTr="009005A3">
        <w:tc>
          <w:tcPr>
            <w:tcW w:w="3397" w:type="dxa"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b/>
                <w:iCs/>
                <w:sz w:val="18"/>
                <w:szCs w:val="18"/>
              </w:rPr>
              <w:t>CRITERIOS DE DESEMPEÑO</w:t>
            </w:r>
          </w:p>
        </w:tc>
        <w:tc>
          <w:tcPr>
            <w:tcW w:w="5812" w:type="dxa"/>
            <w:gridSpan w:val="3"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</w:pPr>
            <w:r w:rsidRPr="00117CC5">
              <w:rPr>
                <w:rFonts w:ascii="Arial" w:hAnsi="Arial" w:cs="Arial"/>
                <w:b/>
                <w:iCs/>
                <w:sz w:val="18"/>
                <w:szCs w:val="18"/>
                <w:lang w:val="es-MX"/>
              </w:rPr>
              <w:t>INDICADORES DE PROCESOS DE APRENDIZAJE</w:t>
            </w:r>
          </w:p>
        </w:tc>
      </w:tr>
      <w:tr w:rsidR="00F209D5" w:rsidRPr="00117CC5" w:rsidTr="009005A3">
        <w:tc>
          <w:tcPr>
            <w:tcW w:w="3397" w:type="dxa"/>
            <w:vMerge w:val="restart"/>
          </w:tcPr>
          <w:p w:rsidR="00F209D5" w:rsidRPr="00117CC5" w:rsidRDefault="00F209D5" w:rsidP="00160E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17CC5">
              <w:rPr>
                <w:rFonts w:ascii="Arial" w:hAnsi="Arial" w:cs="Arial"/>
                <w:b/>
                <w:sz w:val="18"/>
                <w:szCs w:val="18"/>
              </w:rPr>
              <w:t>Parámetros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117CC5">
              <w:rPr>
                <w:rFonts w:ascii="Arial" w:hAnsi="Arial" w:cs="Arial"/>
                <w:sz w:val="18"/>
                <w:szCs w:val="18"/>
                <w:lang w:val="es-MX"/>
              </w:rPr>
              <w:t>Cualitativos: Niveles (Avanzado-Medio-Inicial)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sz w:val="18"/>
                <w:szCs w:val="18"/>
              </w:rPr>
              <w:t>Cuantitativos</w:t>
            </w:r>
            <w:proofErr w:type="spellEnd"/>
            <w:r w:rsidRPr="00117CC5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117CC5">
              <w:rPr>
                <w:rFonts w:ascii="Arial" w:hAnsi="Arial" w:cs="Arial"/>
                <w:sz w:val="18"/>
                <w:szCs w:val="18"/>
              </w:rPr>
              <w:t>Notas</w:t>
            </w:r>
            <w:proofErr w:type="spellEnd"/>
            <w:r w:rsidRPr="00117CC5">
              <w:rPr>
                <w:rFonts w:ascii="Arial" w:hAnsi="Arial" w:cs="Arial"/>
                <w:sz w:val="18"/>
                <w:szCs w:val="18"/>
              </w:rPr>
              <w:t xml:space="preserve"> (90-100/80-89/70-79)</w:t>
            </w:r>
          </w:p>
          <w:p w:rsidR="00F209D5" w:rsidRPr="00117CC5" w:rsidRDefault="00F209D5" w:rsidP="00160E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17CC5">
              <w:rPr>
                <w:rFonts w:ascii="Arial" w:hAnsi="Arial" w:cs="Arial"/>
                <w:b/>
                <w:sz w:val="18"/>
                <w:szCs w:val="18"/>
              </w:rPr>
              <w:t>Evidencias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sz w:val="18"/>
                <w:szCs w:val="18"/>
              </w:rPr>
              <w:t>Desempeños</w:t>
            </w:r>
            <w:proofErr w:type="spellEnd"/>
            <w:r w:rsidRPr="00117CC5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 w:rsidRPr="00117CC5">
              <w:rPr>
                <w:rFonts w:ascii="Arial" w:hAnsi="Arial" w:cs="Arial"/>
                <w:sz w:val="18"/>
                <w:szCs w:val="18"/>
              </w:rPr>
              <w:t>Competencias</w:t>
            </w:r>
            <w:proofErr w:type="spellEnd"/>
            <w:r w:rsidRPr="00117CC5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117CC5">
              <w:rPr>
                <w:rFonts w:ascii="Arial" w:hAnsi="Arial" w:cs="Arial"/>
                <w:sz w:val="18"/>
                <w:szCs w:val="18"/>
              </w:rPr>
              <w:t>Habilidades</w:t>
            </w:r>
            <w:proofErr w:type="spellEnd"/>
            <w:r w:rsidRPr="00117CC5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sz w:val="18"/>
                <w:szCs w:val="18"/>
              </w:rPr>
              <w:t>Desempeños</w:t>
            </w:r>
            <w:proofErr w:type="spellEnd"/>
            <w:r w:rsidRPr="00117CC5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 w:rsidRPr="00117CC5">
              <w:rPr>
                <w:rFonts w:ascii="Arial" w:hAnsi="Arial" w:cs="Arial"/>
                <w:sz w:val="18"/>
                <w:szCs w:val="18"/>
              </w:rPr>
              <w:t>Estándares</w:t>
            </w:r>
            <w:proofErr w:type="spellEnd"/>
            <w:r w:rsidRPr="00117CC5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117CC5">
              <w:rPr>
                <w:rFonts w:ascii="Arial" w:hAnsi="Arial" w:cs="Arial"/>
                <w:sz w:val="18"/>
                <w:szCs w:val="18"/>
              </w:rPr>
              <w:t>Conocimientos</w:t>
            </w:r>
            <w:proofErr w:type="spellEnd"/>
            <w:r w:rsidRPr="00117CC5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F209D5" w:rsidRPr="00117CC5" w:rsidRDefault="00F209D5" w:rsidP="00160E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17CC5">
              <w:rPr>
                <w:rFonts w:ascii="Arial" w:hAnsi="Arial" w:cs="Arial"/>
                <w:b/>
                <w:sz w:val="18"/>
                <w:szCs w:val="18"/>
              </w:rPr>
              <w:t>Indicadores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sz w:val="18"/>
                <w:szCs w:val="18"/>
              </w:rPr>
              <w:t>Indicadores</w:t>
            </w:r>
            <w:proofErr w:type="spellEnd"/>
            <w:r w:rsidRPr="00117CC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17CC5">
              <w:rPr>
                <w:rFonts w:ascii="Arial" w:hAnsi="Arial" w:cs="Arial"/>
                <w:sz w:val="18"/>
                <w:szCs w:val="18"/>
              </w:rPr>
              <w:t>frecuentes</w:t>
            </w:r>
            <w:proofErr w:type="spellEnd"/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117CC5">
              <w:rPr>
                <w:rFonts w:ascii="Arial" w:hAnsi="Arial" w:cs="Arial"/>
                <w:sz w:val="18"/>
                <w:szCs w:val="18"/>
                <w:lang w:val="es-MX"/>
              </w:rPr>
              <w:t>Tabla general de desempeños de Asignatura por Unidad</w:t>
            </w:r>
          </w:p>
          <w:p w:rsidR="00F209D5" w:rsidRPr="00117CC5" w:rsidRDefault="00F209D5" w:rsidP="00160EBD">
            <w:pPr>
              <w:pStyle w:val="Prrafodelista"/>
              <w:ind w:left="360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</w:p>
        </w:tc>
        <w:tc>
          <w:tcPr>
            <w:tcW w:w="3402" w:type="dxa"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b/>
                <w:iCs/>
                <w:sz w:val="18"/>
                <w:szCs w:val="18"/>
              </w:rPr>
              <w:t>INDICADORES FRECUENTES</w:t>
            </w:r>
          </w:p>
        </w:tc>
        <w:tc>
          <w:tcPr>
            <w:tcW w:w="1134" w:type="dxa"/>
          </w:tcPr>
          <w:p w:rsidR="00F209D5" w:rsidRPr="00117CC5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b/>
                <w:iCs/>
                <w:sz w:val="18"/>
                <w:szCs w:val="18"/>
              </w:rPr>
              <w:t>PROCESO</w:t>
            </w:r>
          </w:p>
        </w:tc>
        <w:tc>
          <w:tcPr>
            <w:tcW w:w="1276" w:type="dxa"/>
          </w:tcPr>
          <w:p w:rsidR="00F209D5" w:rsidRPr="00117CC5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b/>
                <w:iCs/>
                <w:sz w:val="18"/>
                <w:szCs w:val="18"/>
              </w:rPr>
              <w:t>EXAMEN</w:t>
            </w:r>
          </w:p>
        </w:tc>
      </w:tr>
      <w:tr w:rsidR="00F209D5" w:rsidRPr="00117CC5" w:rsidTr="009005A3">
        <w:tc>
          <w:tcPr>
            <w:tcW w:w="3397" w:type="dxa"/>
            <w:vMerge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402" w:type="dxa"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:rsidR="00F209D5" w:rsidRPr="00117CC5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70%</w:t>
            </w:r>
          </w:p>
        </w:tc>
        <w:tc>
          <w:tcPr>
            <w:tcW w:w="1276" w:type="dxa"/>
          </w:tcPr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30%</w:t>
            </w:r>
          </w:p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F209D5" w:rsidRPr="00117CC5" w:rsidTr="009005A3">
        <w:tc>
          <w:tcPr>
            <w:tcW w:w="3397" w:type="dxa"/>
            <w:vMerge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402" w:type="dxa"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Investigación.</w:t>
            </w:r>
          </w:p>
          <w:p w:rsidR="00F209D5" w:rsidRPr="00117CC5" w:rsidRDefault="00F209D5" w:rsidP="00132D05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Lectura interpretativa          </w:t>
            </w:r>
          </w:p>
          <w:p w:rsidR="00F209D5" w:rsidRPr="00117CC5" w:rsidRDefault="00F209D5" w:rsidP="00132D05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Sustentación sobre el tema investigado                         </w:t>
            </w:r>
          </w:p>
          <w:p w:rsidR="00F209D5" w:rsidRPr="00117CC5" w:rsidRDefault="00F209D5" w:rsidP="00132D05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Objeto de estudio </w:t>
            </w:r>
          </w:p>
          <w:p w:rsidR="00F209D5" w:rsidRPr="00117CC5" w:rsidRDefault="00F209D5" w:rsidP="00132D05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Métodos y técnicas </w:t>
            </w:r>
          </w:p>
          <w:p w:rsidR="00F209D5" w:rsidRPr="00117CC5" w:rsidRDefault="00F209D5" w:rsidP="00132D05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Observación de hechos y fenómenos </w:t>
            </w:r>
          </w:p>
          <w:p w:rsidR="00F209D5" w:rsidRPr="00117CC5" w:rsidRDefault="00F209D5" w:rsidP="00132D05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  <w:lang w:val="es-MX"/>
              </w:rPr>
              <w:t xml:space="preserve">Valores </w:t>
            </w:r>
            <w:proofErr w:type="gramStart"/>
            <w:r w:rsidRPr="00117CC5">
              <w:rPr>
                <w:rFonts w:ascii="Arial" w:hAnsi="Arial" w:cs="Arial"/>
                <w:iCs/>
                <w:sz w:val="18"/>
                <w:szCs w:val="18"/>
                <w:lang w:val="es-MX"/>
              </w:rPr>
              <w:t>( responsabilidad</w:t>
            </w:r>
            <w:proofErr w:type="gramEnd"/>
            <w:r w:rsidRPr="00117CC5">
              <w:rPr>
                <w:rFonts w:ascii="Arial" w:hAnsi="Arial" w:cs="Arial"/>
                <w:iCs/>
                <w:sz w:val="18"/>
                <w:szCs w:val="18"/>
                <w:lang w:val="es-MX"/>
              </w:rPr>
              <w:t xml:space="preserve">, honestidad, persistencia, búsqueda de la verdad , etc.)     </w:t>
            </w:r>
          </w:p>
        </w:tc>
        <w:tc>
          <w:tcPr>
            <w:tcW w:w="1134" w:type="dxa"/>
          </w:tcPr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30%</w:t>
            </w:r>
          </w:p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276" w:type="dxa"/>
          </w:tcPr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F209D5" w:rsidRPr="00117CC5" w:rsidTr="009005A3">
        <w:tc>
          <w:tcPr>
            <w:tcW w:w="3397" w:type="dxa"/>
            <w:vMerge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402" w:type="dxa"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  <w:lang w:val="es-MX"/>
              </w:rPr>
              <w:t>Trabajo individual, en equipo, colaborativo y cooperativo.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Presentación</w:t>
            </w:r>
            <w:proofErr w:type="spellEnd"/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Contenido</w:t>
            </w:r>
            <w:proofErr w:type="spellEnd"/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Sustentación</w:t>
            </w:r>
            <w:proofErr w:type="spellEnd"/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  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Valores</w:t>
            </w:r>
            <w:proofErr w:type="spellEnd"/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 (</w:t>
            </w: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iniciativa</w:t>
            </w:r>
            <w:proofErr w:type="spellEnd"/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, </w:t>
            </w: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predisposición</w:t>
            </w:r>
            <w:proofErr w:type="spellEnd"/>
            <w:r w:rsidRPr="00117CC5">
              <w:rPr>
                <w:rFonts w:ascii="Arial" w:hAnsi="Arial" w:cs="Arial"/>
                <w:iCs/>
                <w:sz w:val="18"/>
                <w:szCs w:val="18"/>
              </w:rPr>
              <w:t>, etc.)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Proyecto</w:t>
            </w:r>
            <w:proofErr w:type="spellEnd"/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 de Aula</w:t>
            </w:r>
          </w:p>
          <w:p w:rsidR="00F209D5" w:rsidRPr="00117CC5" w:rsidRDefault="00F209D5" w:rsidP="00160EBD">
            <w:pPr>
              <w:spacing w:after="0" w:line="240" w:lineRule="auto"/>
              <w:ind w:left="72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15%</w:t>
            </w:r>
          </w:p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276" w:type="dxa"/>
          </w:tcPr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F209D5" w:rsidRPr="00117CC5" w:rsidTr="009005A3">
        <w:trPr>
          <w:trHeight w:val="401"/>
        </w:trPr>
        <w:tc>
          <w:tcPr>
            <w:tcW w:w="3397" w:type="dxa"/>
            <w:vMerge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402" w:type="dxa"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Exposiciones orales: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Pertinencia</w:t>
            </w:r>
            <w:proofErr w:type="spellEnd"/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Dominio</w:t>
            </w:r>
            <w:proofErr w:type="spellEnd"/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Calidad</w:t>
            </w:r>
            <w:proofErr w:type="spellEnd"/>
            <w:r w:rsidRPr="00117CC5">
              <w:rPr>
                <w:rFonts w:ascii="Arial" w:hAnsi="Arial" w:cs="Arial"/>
                <w:iCs/>
                <w:sz w:val="18"/>
                <w:szCs w:val="18"/>
              </w:rPr>
              <w:t xml:space="preserve"> del </w:t>
            </w: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producto</w:t>
            </w:r>
            <w:proofErr w:type="spellEnd"/>
          </w:p>
        </w:tc>
        <w:tc>
          <w:tcPr>
            <w:tcW w:w="1134" w:type="dxa"/>
          </w:tcPr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15%</w:t>
            </w:r>
          </w:p>
        </w:tc>
        <w:tc>
          <w:tcPr>
            <w:tcW w:w="1276" w:type="dxa"/>
          </w:tcPr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F209D5" w:rsidRPr="00117CC5" w:rsidTr="009005A3">
        <w:tc>
          <w:tcPr>
            <w:tcW w:w="3397" w:type="dxa"/>
            <w:vMerge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402" w:type="dxa"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Ensayos escritos:</w:t>
            </w:r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Construcción</w:t>
            </w:r>
            <w:proofErr w:type="spellEnd"/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Coherencia</w:t>
            </w:r>
            <w:proofErr w:type="spellEnd"/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Consistencia</w:t>
            </w:r>
            <w:proofErr w:type="spellEnd"/>
          </w:p>
          <w:p w:rsidR="00F209D5" w:rsidRPr="00117CC5" w:rsidRDefault="00F209D5" w:rsidP="00132D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proofErr w:type="spellStart"/>
            <w:r w:rsidRPr="00117CC5">
              <w:rPr>
                <w:rFonts w:ascii="Arial" w:hAnsi="Arial" w:cs="Arial"/>
                <w:iCs/>
                <w:sz w:val="18"/>
                <w:szCs w:val="18"/>
              </w:rPr>
              <w:t>Creatividad</w:t>
            </w:r>
            <w:proofErr w:type="spellEnd"/>
          </w:p>
          <w:p w:rsidR="00F209D5" w:rsidRPr="00117CC5" w:rsidRDefault="00F209D5" w:rsidP="00160EBD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10%</w:t>
            </w:r>
          </w:p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276" w:type="dxa"/>
          </w:tcPr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F209D5" w:rsidRPr="00117CC5" w:rsidTr="009005A3">
        <w:tc>
          <w:tcPr>
            <w:tcW w:w="3397" w:type="dxa"/>
            <w:vMerge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402" w:type="dxa"/>
          </w:tcPr>
          <w:p w:rsidR="00F209D5" w:rsidRPr="00117CC5" w:rsidRDefault="00F209D5" w:rsidP="00160EBD">
            <w:pPr>
              <w:spacing w:after="0" w:line="24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TOTAL</w:t>
            </w:r>
          </w:p>
        </w:tc>
        <w:tc>
          <w:tcPr>
            <w:tcW w:w="1134" w:type="dxa"/>
          </w:tcPr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70%</w:t>
            </w:r>
          </w:p>
        </w:tc>
        <w:tc>
          <w:tcPr>
            <w:tcW w:w="1276" w:type="dxa"/>
          </w:tcPr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  <w:r w:rsidRPr="00117CC5">
              <w:rPr>
                <w:rFonts w:ascii="Arial" w:hAnsi="Arial" w:cs="Arial"/>
                <w:iCs/>
                <w:sz w:val="18"/>
                <w:szCs w:val="18"/>
              </w:rPr>
              <w:t>30%</w:t>
            </w:r>
          </w:p>
          <w:p w:rsidR="00F209D5" w:rsidRPr="00117CC5" w:rsidRDefault="00F209D5" w:rsidP="00160EBD">
            <w:pPr>
              <w:spacing w:after="0" w:line="240" w:lineRule="auto"/>
              <w:jc w:val="righ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</w:tbl>
    <w:p w:rsidR="00F209D5" w:rsidRDefault="00F209D5" w:rsidP="00132D05">
      <w:pPr>
        <w:spacing w:after="0"/>
        <w:rPr>
          <w:lang w:val="es-ES"/>
        </w:rPr>
      </w:pPr>
    </w:p>
    <w:tbl>
      <w:tblPr>
        <w:tblW w:w="9207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47"/>
        <w:gridCol w:w="4460"/>
      </w:tblGrid>
      <w:tr w:rsidR="00F209D5" w:rsidRPr="00E97F4D" w:rsidTr="009005A3">
        <w:tc>
          <w:tcPr>
            <w:tcW w:w="4747" w:type="dxa"/>
          </w:tcPr>
          <w:p w:rsidR="00F209D5" w:rsidRPr="00EC70E3" w:rsidRDefault="00F209D5" w:rsidP="00160EB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bCs/>
                <w:sz w:val="20"/>
                <w:szCs w:val="20"/>
              </w:rPr>
              <w:t>CUALITATIVA</w:t>
            </w:r>
          </w:p>
          <w:p w:rsidR="00F209D5" w:rsidRPr="00EC70E3" w:rsidRDefault="00F209D5" w:rsidP="00160EB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bCs/>
                <w:sz w:val="20"/>
                <w:szCs w:val="20"/>
              </w:rPr>
              <w:t>(Competencias)</w:t>
            </w:r>
          </w:p>
        </w:tc>
        <w:tc>
          <w:tcPr>
            <w:tcW w:w="4460" w:type="dxa"/>
          </w:tcPr>
          <w:p w:rsidR="00F209D5" w:rsidRPr="00EC70E3" w:rsidRDefault="00F209D5" w:rsidP="00160EB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bCs/>
                <w:sz w:val="20"/>
                <w:szCs w:val="20"/>
              </w:rPr>
              <w:t>CUANTITATIVA</w:t>
            </w:r>
          </w:p>
          <w:p w:rsidR="00F209D5" w:rsidRPr="00EC70E3" w:rsidRDefault="00F209D5" w:rsidP="00160EB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bCs/>
                <w:sz w:val="20"/>
                <w:szCs w:val="20"/>
              </w:rPr>
              <w:t>(Estándares)</w:t>
            </w:r>
          </w:p>
        </w:tc>
      </w:tr>
      <w:tr w:rsidR="00F209D5" w:rsidRPr="00ED7D6A" w:rsidTr="009005A3">
        <w:tc>
          <w:tcPr>
            <w:tcW w:w="4747" w:type="dxa"/>
          </w:tcPr>
          <w:p w:rsidR="00F209D5" w:rsidRPr="00EC70E3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bCs/>
                <w:sz w:val="20"/>
                <w:szCs w:val="20"/>
              </w:rPr>
              <w:t>Nivel de Desarrollo</w:t>
            </w:r>
          </w:p>
          <w:p w:rsidR="00F209D5" w:rsidRPr="00EC70E3" w:rsidRDefault="00F209D5" w:rsidP="00160EB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209D5" w:rsidRPr="00EC70E3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sz w:val="20"/>
                <w:szCs w:val="20"/>
              </w:rPr>
              <w:t>Avanzado (A)</w:t>
            </w:r>
          </w:p>
          <w:p w:rsidR="00F209D5" w:rsidRPr="005F196C" w:rsidRDefault="00F209D5" w:rsidP="00F209D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5F196C">
              <w:rPr>
                <w:rFonts w:ascii="Arial" w:hAnsi="Arial" w:cs="Arial"/>
                <w:sz w:val="16"/>
                <w:szCs w:val="16"/>
                <w:lang w:val="es-MX"/>
              </w:rPr>
              <w:t>Gestiona, crea y modela la información teórico-metodológica de la asignatura</w:t>
            </w:r>
          </w:p>
          <w:p w:rsidR="00F209D5" w:rsidRPr="005F196C" w:rsidRDefault="00F209D5" w:rsidP="00F209D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5F196C">
              <w:rPr>
                <w:rFonts w:ascii="Arial" w:hAnsi="Arial" w:cs="Arial"/>
                <w:sz w:val="16"/>
                <w:szCs w:val="16"/>
                <w:lang w:val="es-MX"/>
              </w:rPr>
              <w:t>Critica y sustenta posiciones y enfoques teórico-metodológicos para la solución de problemas de la praxis profesional</w:t>
            </w:r>
          </w:p>
          <w:p w:rsidR="00F209D5" w:rsidRPr="005F196C" w:rsidRDefault="00F209D5" w:rsidP="00F209D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5F196C">
              <w:rPr>
                <w:rFonts w:ascii="Arial" w:hAnsi="Arial" w:cs="Arial"/>
                <w:sz w:val="16"/>
                <w:szCs w:val="16"/>
                <w:lang w:val="es-MX"/>
              </w:rPr>
              <w:t>Valora y fundamenta proyectos formativos con una dimensión investigativa</w:t>
            </w:r>
          </w:p>
          <w:p w:rsidR="00F209D5" w:rsidRPr="005F196C" w:rsidRDefault="00F209D5" w:rsidP="00F209D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5F196C">
              <w:rPr>
                <w:rFonts w:ascii="Arial" w:hAnsi="Arial" w:cs="Arial"/>
                <w:sz w:val="16"/>
                <w:szCs w:val="16"/>
                <w:lang w:val="es-MX"/>
              </w:rPr>
              <w:t>Evalúa la aplicación pertinente del sistema metodológico de la asignatura sustentada en la praxis</w:t>
            </w:r>
          </w:p>
          <w:p w:rsidR="00F209D5" w:rsidRDefault="00F209D5" w:rsidP="00160EBD">
            <w:pPr>
              <w:spacing w:after="0" w:line="240" w:lineRule="auto"/>
              <w:ind w:left="282"/>
              <w:rPr>
                <w:rFonts w:ascii="Arial" w:hAnsi="Arial" w:cs="Arial"/>
                <w:b/>
                <w:i/>
                <w:sz w:val="16"/>
                <w:szCs w:val="16"/>
                <w:lang w:val="es-MX"/>
              </w:rPr>
            </w:pPr>
          </w:p>
          <w:p w:rsidR="00F209D5" w:rsidRPr="00A17A56" w:rsidRDefault="00F209D5" w:rsidP="00A17A56">
            <w:pPr>
              <w:spacing w:after="0" w:line="240" w:lineRule="auto"/>
              <w:ind w:left="-2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A17A56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</w:p>
          <w:p w:rsidR="00F209D5" w:rsidRPr="00EC70E3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sz w:val="20"/>
                <w:szCs w:val="20"/>
              </w:rPr>
              <w:lastRenderedPageBreak/>
              <w:t>Medio (M)</w:t>
            </w:r>
          </w:p>
          <w:p w:rsidR="00F209D5" w:rsidRPr="005F196C" w:rsidRDefault="00F209D5" w:rsidP="00F209D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5F196C">
              <w:rPr>
                <w:rFonts w:ascii="Arial" w:hAnsi="Arial" w:cs="Arial"/>
                <w:sz w:val="16"/>
                <w:szCs w:val="16"/>
                <w:lang w:val="es-MX"/>
              </w:rPr>
              <w:t>Discrimina, demuestra, determina las estructuras del sistema conceptual asociado a contextos</w:t>
            </w:r>
          </w:p>
          <w:p w:rsidR="00F209D5" w:rsidRPr="005F196C" w:rsidRDefault="00F209D5" w:rsidP="00F209D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5F196C">
              <w:rPr>
                <w:rFonts w:ascii="Arial" w:hAnsi="Arial" w:cs="Arial"/>
                <w:bCs/>
                <w:sz w:val="16"/>
                <w:szCs w:val="16"/>
                <w:lang w:val="es-MX"/>
              </w:rPr>
              <w:t>Resuelve y explica problemáticas basadas en los presupuestos teóricos metodológicos de la disciplina en contextos de aplicación</w:t>
            </w:r>
          </w:p>
          <w:p w:rsidR="00F209D5" w:rsidRPr="005F196C" w:rsidRDefault="00F209D5" w:rsidP="00F209D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282" w:hanging="284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5F196C">
              <w:rPr>
                <w:rFonts w:ascii="Arial" w:hAnsi="Arial" w:cs="Arial"/>
                <w:bCs/>
                <w:sz w:val="16"/>
                <w:szCs w:val="16"/>
                <w:lang w:val="es-MX"/>
              </w:rPr>
              <w:t>Aplica y diseña estrategias, modelos, procedimientos sustentados en el dominio teórico-metodológico de la asignatura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F209D5" w:rsidRDefault="00F209D5" w:rsidP="00160EBD">
            <w:pPr>
              <w:spacing w:after="0" w:line="240" w:lineRule="auto"/>
              <w:ind w:left="282"/>
              <w:rPr>
                <w:rFonts w:ascii="Arial" w:hAnsi="Arial" w:cs="Arial"/>
                <w:b/>
                <w:i/>
                <w:sz w:val="16"/>
                <w:szCs w:val="16"/>
                <w:lang w:val="es-MX"/>
              </w:rPr>
            </w:pPr>
          </w:p>
          <w:p w:rsidR="00F209D5" w:rsidRPr="003000B0" w:rsidRDefault="00F209D5" w:rsidP="00A17A56">
            <w:p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:rsidR="00F209D5" w:rsidRPr="003000B0" w:rsidRDefault="00F209D5" w:rsidP="00160EBD">
            <w:pPr>
              <w:pStyle w:val="Prrafodelista"/>
              <w:spacing w:after="0" w:line="240" w:lineRule="auto"/>
              <w:ind w:left="282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:rsidR="00F209D5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209D5" w:rsidRPr="00EC70E3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sz w:val="20"/>
                <w:szCs w:val="20"/>
              </w:rPr>
              <w:t>Inicial (I)</w:t>
            </w:r>
          </w:p>
          <w:p w:rsidR="00F209D5" w:rsidRPr="00EC70E3" w:rsidRDefault="00F209D5" w:rsidP="00F209D5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EC70E3">
              <w:rPr>
                <w:rFonts w:ascii="Arial" w:hAnsi="Arial" w:cs="Arial"/>
                <w:sz w:val="16"/>
                <w:szCs w:val="16"/>
                <w:lang w:val="es-MX"/>
              </w:rPr>
              <w:t xml:space="preserve">Reconoce, identifica e interpreta los núcleos </w:t>
            </w:r>
            <w:proofErr w:type="spellStart"/>
            <w:r w:rsidRPr="00EC70E3">
              <w:rPr>
                <w:rFonts w:ascii="Arial" w:hAnsi="Arial" w:cs="Arial"/>
                <w:sz w:val="16"/>
                <w:szCs w:val="16"/>
                <w:lang w:val="es-MX"/>
              </w:rPr>
              <w:t>estructurantes</w:t>
            </w:r>
            <w:proofErr w:type="spellEnd"/>
            <w:r w:rsidRPr="00EC70E3">
              <w:rPr>
                <w:rFonts w:ascii="Arial" w:hAnsi="Arial" w:cs="Arial"/>
                <w:sz w:val="16"/>
                <w:szCs w:val="16"/>
                <w:lang w:val="es-MX"/>
              </w:rPr>
              <w:t xml:space="preserve"> de la disciplina o asignatura</w:t>
            </w:r>
          </w:p>
          <w:p w:rsidR="00F209D5" w:rsidRPr="00EC70E3" w:rsidRDefault="00F209D5" w:rsidP="00F209D5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EC70E3">
              <w:rPr>
                <w:rFonts w:ascii="Arial" w:hAnsi="Arial" w:cs="Arial"/>
                <w:bCs/>
                <w:sz w:val="16"/>
                <w:szCs w:val="16"/>
                <w:lang w:val="es-MX"/>
              </w:rPr>
              <w:t>Reproduce, enuncia, jerarquiza y describe el sistema conceptual de la unidad de estudio</w:t>
            </w:r>
          </w:p>
          <w:p w:rsidR="00F209D5" w:rsidRDefault="00F209D5" w:rsidP="00F209D5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EC70E3">
              <w:rPr>
                <w:rFonts w:ascii="Arial" w:hAnsi="Arial" w:cs="Arial"/>
                <w:bCs/>
                <w:sz w:val="16"/>
                <w:szCs w:val="16"/>
                <w:lang w:val="es-MX"/>
              </w:rPr>
              <w:t>Argumenta, define, contrasta, ejemplifica y explica presupuestos teóricos metodológicos de la disciplina</w:t>
            </w:r>
          </w:p>
          <w:p w:rsidR="00F209D5" w:rsidRPr="00EC70E3" w:rsidRDefault="00F209D5" w:rsidP="00F209D5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EC70E3">
              <w:rPr>
                <w:rFonts w:ascii="Arial" w:hAnsi="Arial" w:cs="Arial"/>
                <w:bCs/>
                <w:sz w:val="16"/>
                <w:szCs w:val="16"/>
                <w:lang w:val="es-MX"/>
              </w:rPr>
              <w:t>Generaliza, parafrasea, sintetiza información sustentada en el sistema conceptual de la unidad de estudio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F209D5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:rsidR="00F209D5" w:rsidRPr="00A17A56" w:rsidRDefault="00F209D5" w:rsidP="00A17A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highlight w:val="yellow"/>
                <w:lang w:val="es-MX"/>
              </w:rPr>
            </w:pPr>
          </w:p>
        </w:tc>
        <w:tc>
          <w:tcPr>
            <w:tcW w:w="4460" w:type="dxa"/>
          </w:tcPr>
          <w:p w:rsidR="00F209D5" w:rsidRPr="00EC70E3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Dominio</w:t>
            </w:r>
          </w:p>
          <w:p w:rsidR="00F209D5" w:rsidRPr="00EC70E3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209D5" w:rsidRPr="00EC70E3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sz w:val="20"/>
                <w:szCs w:val="20"/>
              </w:rPr>
              <w:t>Alto (90 – 100)</w:t>
            </w:r>
          </w:p>
          <w:p w:rsidR="00F209D5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Utiliza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las funciones avanzadas d</w:t>
            </w:r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el IDE </w:t>
            </w:r>
            <w:proofErr w:type="spellStart"/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>Netbeans</w:t>
            </w:r>
            <w:proofErr w:type="spellEnd"/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para desarrollar aplicaciones JSE.</w:t>
            </w:r>
          </w:p>
          <w:p w:rsidR="00F209D5" w:rsidRPr="00E07946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Diseña una GUI JSE con componentes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swing avanzados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y es capaz de crear componentes reutilizables propios.</w:t>
            </w:r>
          </w:p>
          <w:p w:rsidR="00F209D5" w:rsidRPr="00C77AF2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 programas muy bien organizados</w:t>
            </w:r>
            <w:r w:rsidRPr="00E07946"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F209D5" w:rsidRPr="00624CB9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programas validados y funcionales.</w:t>
            </w:r>
          </w:p>
          <w:p w:rsidR="00F209D5" w:rsidRPr="00C77AF2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programas que interactúan mucho con archivos.</w:t>
            </w:r>
          </w:p>
          <w:p w:rsidR="00F209D5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Proporciona soluciones eficaces y eficientes.</w:t>
            </w:r>
          </w:p>
          <w:p w:rsidR="00F209D5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Genera ejecutables de proyectos Java.</w:t>
            </w:r>
          </w:p>
          <w:p w:rsidR="00F209D5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lastRenderedPageBreak/>
              <w:t>Implementa aplicaciones Java JSE.</w:t>
            </w:r>
          </w:p>
          <w:p w:rsidR="00F209D5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Resuelve problemas.</w:t>
            </w:r>
          </w:p>
          <w:p w:rsidR="00F209D5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Aprende a pensar por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si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mismo de forma crítica y autocrítica.</w:t>
            </w:r>
          </w:p>
          <w:p w:rsidR="00F209D5" w:rsidRPr="00E07946" w:rsidRDefault="00F209D5" w:rsidP="00F209D5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Trabaja en equipo.</w:t>
            </w:r>
          </w:p>
          <w:p w:rsidR="00F209D5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</w:rPr>
            </w:pPr>
          </w:p>
          <w:p w:rsidR="00F209D5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</w:rPr>
            </w:pPr>
          </w:p>
          <w:p w:rsidR="00F209D5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209D5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209D5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209D5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209D5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209D5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209D5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209D5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209D5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209D5" w:rsidRPr="00EC70E3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sz w:val="20"/>
                <w:szCs w:val="20"/>
              </w:rPr>
              <w:t>Medio (80 – 89)</w:t>
            </w:r>
          </w:p>
          <w:p w:rsidR="00F209D5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Utiliza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las funciones avanzadas d</w:t>
            </w:r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el IDE </w:t>
            </w:r>
            <w:proofErr w:type="spellStart"/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>Net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B</w:t>
            </w:r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>eans</w:t>
            </w:r>
            <w:proofErr w:type="spellEnd"/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para desarrollar aplicaciones JSE.</w:t>
            </w:r>
          </w:p>
          <w:p w:rsidR="00F209D5" w:rsidRPr="00E07946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Diseña una GUI JSE con componentes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swing avanzados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F209D5" w:rsidRPr="00C77AF2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 programas bien organizados</w:t>
            </w:r>
            <w:r w:rsidRPr="00E07946"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F209D5" w:rsidRPr="00624CB9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programas validados y funcionales.</w:t>
            </w:r>
          </w:p>
          <w:p w:rsidR="00F209D5" w:rsidRPr="00C77AF2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programas que interactúan mucho con archivos.</w:t>
            </w:r>
          </w:p>
          <w:p w:rsidR="00F209D5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Proporciona soluciones eficientes.</w:t>
            </w:r>
          </w:p>
          <w:p w:rsidR="00F209D5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Genera ejecutables de proyectos Java.</w:t>
            </w:r>
          </w:p>
          <w:p w:rsidR="00F209D5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Resuelve problemas.</w:t>
            </w:r>
          </w:p>
          <w:p w:rsidR="00F209D5" w:rsidRPr="00500948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lang w:val="es-ES"/>
              </w:rPr>
            </w:pPr>
          </w:p>
          <w:p w:rsidR="00F209D5" w:rsidRPr="00500948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lang w:val="es-ES"/>
              </w:rPr>
            </w:pPr>
          </w:p>
          <w:p w:rsidR="00F209D5" w:rsidRPr="00500948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lang w:val="es-ES"/>
              </w:rPr>
            </w:pPr>
          </w:p>
          <w:p w:rsidR="00F209D5" w:rsidRPr="00500948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209D5" w:rsidRPr="00500948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bookmarkStart w:id="0" w:name="_GoBack"/>
            <w:bookmarkEnd w:id="0"/>
          </w:p>
          <w:p w:rsidR="00F209D5" w:rsidRPr="00500948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209D5" w:rsidRPr="00500948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209D5" w:rsidRPr="00500948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209D5" w:rsidRPr="00500948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209D5" w:rsidRPr="00500948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209D5" w:rsidRPr="00500948" w:rsidRDefault="00F209D5" w:rsidP="00160EBD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209D5" w:rsidRPr="00500948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F209D5" w:rsidRPr="00EC70E3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sz w:val="20"/>
                <w:szCs w:val="20"/>
              </w:rPr>
              <w:t>Mínimo (70 – 79)</w:t>
            </w:r>
          </w:p>
          <w:p w:rsidR="00F209D5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Utiliza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las funciones básicas d</w:t>
            </w:r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el IDE </w:t>
            </w:r>
            <w:proofErr w:type="spellStart"/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>Net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B</w:t>
            </w:r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>eans</w:t>
            </w:r>
            <w:proofErr w:type="spellEnd"/>
            <w:r w:rsidRPr="005009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para desarrollar aplicaciones JSE.</w:t>
            </w:r>
          </w:p>
          <w:p w:rsidR="00F209D5" w:rsidRPr="00E07946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Diseña una GUI JSE con componentes </w:t>
            </w:r>
            <w:proofErr w:type="gramStart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swing básicos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F209D5" w:rsidRPr="00C77AF2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 programas poco organizados</w:t>
            </w:r>
            <w:r w:rsidRPr="00E07946"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</w:p>
          <w:p w:rsidR="00F209D5" w:rsidRPr="00624CB9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programas no muy validados y poco funcionales.</w:t>
            </w:r>
          </w:p>
          <w:p w:rsidR="00F209D5" w:rsidRPr="00C77AF2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Desarrolla programas que interactúan poco con archivos.</w:t>
            </w:r>
          </w:p>
          <w:p w:rsidR="00F209D5" w:rsidRPr="00E07946" w:rsidRDefault="00F209D5" w:rsidP="00F209D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Proporciona soluciones eficaces pero no eficientes.</w:t>
            </w:r>
          </w:p>
          <w:p w:rsidR="00F209D5" w:rsidRPr="00ED7D6A" w:rsidRDefault="00F209D5" w:rsidP="00160EB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F209D5" w:rsidRPr="008E17A9" w:rsidTr="009005A3">
        <w:tc>
          <w:tcPr>
            <w:tcW w:w="4747" w:type="dxa"/>
            <w:shd w:val="clear" w:color="auto" w:fill="auto"/>
          </w:tcPr>
          <w:p w:rsidR="00F209D5" w:rsidRPr="00EC70E3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iCs/>
                <w:sz w:val="20"/>
                <w:szCs w:val="20"/>
              </w:rPr>
              <w:lastRenderedPageBreak/>
              <w:t>Instrumentos</w:t>
            </w:r>
          </w:p>
        </w:tc>
        <w:tc>
          <w:tcPr>
            <w:tcW w:w="4460" w:type="dxa"/>
            <w:shd w:val="clear" w:color="auto" w:fill="auto"/>
          </w:tcPr>
          <w:p w:rsidR="00F209D5" w:rsidRPr="00EC70E3" w:rsidRDefault="00F209D5" w:rsidP="00160EBD">
            <w:pPr>
              <w:spacing w:after="0" w:line="240" w:lineRule="auto"/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C70E3">
              <w:rPr>
                <w:rFonts w:ascii="Arial" w:hAnsi="Arial" w:cs="Arial"/>
                <w:b/>
                <w:iCs/>
                <w:sz w:val="20"/>
                <w:szCs w:val="20"/>
              </w:rPr>
              <w:t>Instrumentos</w:t>
            </w:r>
          </w:p>
        </w:tc>
      </w:tr>
      <w:tr w:rsidR="00F209D5" w:rsidRPr="008E17A9" w:rsidTr="009005A3">
        <w:tc>
          <w:tcPr>
            <w:tcW w:w="4747" w:type="dxa"/>
            <w:shd w:val="clear" w:color="auto" w:fill="auto"/>
          </w:tcPr>
          <w:p w:rsidR="00F209D5" w:rsidRPr="00EC70E3" w:rsidRDefault="00F209D5" w:rsidP="00F209D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Análisis</w:t>
            </w:r>
            <w:proofErr w:type="spellEnd"/>
            <w:r w:rsidRPr="00EC70E3"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Casos</w:t>
            </w:r>
            <w:proofErr w:type="spellEnd"/>
          </w:p>
          <w:p w:rsidR="00F209D5" w:rsidRPr="00EC70E3" w:rsidRDefault="00F209D5" w:rsidP="00F209D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Diario</w:t>
            </w:r>
            <w:proofErr w:type="spellEnd"/>
            <w:r w:rsidRPr="00EC70E3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Reflexivo</w:t>
            </w:r>
            <w:proofErr w:type="spellEnd"/>
          </w:p>
          <w:p w:rsidR="00F209D5" w:rsidRPr="00EC70E3" w:rsidRDefault="00F209D5" w:rsidP="00F209D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Mapa</w:t>
            </w:r>
            <w:proofErr w:type="spellEnd"/>
            <w:r w:rsidRPr="00EC70E3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Conceptuales</w:t>
            </w:r>
            <w:proofErr w:type="spellEnd"/>
          </w:p>
          <w:p w:rsidR="00F209D5" w:rsidRPr="00EC70E3" w:rsidRDefault="00F209D5" w:rsidP="00F209D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Prueba</w:t>
            </w:r>
            <w:proofErr w:type="spellEnd"/>
            <w:r w:rsidRPr="00EC70E3"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actuación</w:t>
            </w:r>
            <w:proofErr w:type="spellEnd"/>
          </w:p>
          <w:p w:rsidR="00F209D5" w:rsidRPr="00EC70E3" w:rsidRDefault="00F209D5" w:rsidP="00F209D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Prueba</w:t>
            </w:r>
            <w:proofErr w:type="spellEnd"/>
            <w:r w:rsidRPr="00EC70E3">
              <w:rPr>
                <w:rFonts w:ascii="Arial" w:hAnsi="Arial" w:cs="Arial"/>
                <w:iCs/>
                <w:sz w:val="16"/>
                <w:szCs w:val="16"/>
              </w:rPr>
              <w:t xml:space="preserve"> General </w:t>
            </w: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Basada</w:t>
            </w:r>
            <w:proofErr w:type="spellEnd"/>
            <w:r w:rsidRPr="00EC70E3">
              <w:rPr>
                <w:rFonts w:ascii="Arial" w:hAnsi="Arial" w:cs="Arial"/>
                <w:iCs/>
                <w:sz w:val="16"/>
                <w:szCs w:val="16"/>
              </w:rPr>
              <w:t xml:space="preserve"> en </w:t>
            </w: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Casos</w:t>
            </w:r>
            <w:proofErr w:type="spellEnd"/>
          </w:p>
          <w:p w:rsidR="00F209D5" w:rsidRPr="00EC70E3" w:rsidRDefault="00F209D5" w:rsidP="00160EBD">
            <w:pPr>
              <w:pStyle w:val="Prrafodelista"/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4460" w:type="dxa"/>
            <w:shd w:val="clear" w:color="auto" w:fill="auto"/>
          </w:tcPr>
          <w:p w:rsidR="00F209D5" w:rsidRPr="00EC70E3" w:rsidRDefault="00F209D5" w:rsidP="00F209D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Cs/>
                <w:sz w:val="16"/>
                <w:szCs w:val="16"/>
              </w:rPr>
            </w:pP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Análisis</w:t>
            </w:r>
            <w:proofErr w:type="spellEnd"/>
            <w:r w:rsidRPr="00EC70E3"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Datos</w:t>
            </w:r>
            <w:proofErr w:type="spellEnd"/>
          </w:p>
          <w:p w:rsidR="00F209D5" w:rsidRPr="00EC70E3" w:rsidRDefault="00F209D5" w:rsidP="00F209D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Cs/>
                <w:sz w:val="16"/>
                <w:szCs w:val="16"/>
              </w:rPr>
            </w:pP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Bitácoras</w:t>
            </w:r>
            <w:proofErr w:type="spellEnd"/>
            <w:r w:rsidRPr="00EC70E3"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Aprendizaje</w:t>
            </w:r>
            <w:proofErr w:type="spellEnd"/>
          </w:p>
          <w:p w:rsidR="00F209D5" w:rsidRPr="00EC70E3" w:rsidRDefault="00F209D5" w:rsidP="00F209D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Proyectos</w:t>
            </w:r>
            <w:proofErr w:type="spellEnd"/>
          </w:p>
          <w:p w:rsidR="00F209D5" w:rsidRPr="00EC70E3" w:rsidRDefault="00F209D5" w:rsidP="00F209D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Prueba</w:t>
            </w:r>
            <w:proofErr w:type="spellEnd"/>
            <w:r w:rsidRPr="00EC70E3">
              <w:rPr>
                <w:rFonts w:ascii="Arial" w:hAnsi="Arial" w:cs="Arial"/>
                <w:iCs/>
                <w:sz w:val="16"/>
                <w:szCs w:val="16"/>
              </w:rPr>
              <w:t xml:space="preserve"> de </w:t>
            </w: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Conocimiento</w:t>
            </w:r>
            <w:proofErr w:type="spellEnd"/>
          </w:p>
          <w:p w:rsidR="00F209D5" w:rsidRPr="00EC70E3" w:rsidRDefault="00F209D5" w:rsidP="00F209D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iCs/>
                <w:sz w:val="16"/>
                <w:szCs w:val="16"/>
              </w:rPr>
            </w:pPr>
            <w:proofErr w:type="spellStart"/>
            <w:r w:rsidRPr="00EC70E3">
              <w:rPr>
                <w:rFonts w:ascii="Arial" w:hAnsi="Arial" w:cs="Arial"/>
                <w:iCs/>
                <w:sz w:val="16"/>
                <w:szCs w:val="16"/>
              </w:rPr>
              <w:t>Reportes</w:t>
            </w:r>
            <w:proofErr w:type="spellEnd"/>
          </w:p>
          <w:p w:rsidR="00F209D5" w:rsidRPr="00EC70E3" w:rsidRDefault="00F209D5" w:rsidP="00F209D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C70E3">
              <w:rPr>
                <w:rFonts w:ascii="Arial" w:hAnsi="Arial" w:cs="Arial"/>
                <w:iCs/>
                <w:sz w:val="16"/>
                <w:szCs w:val="16"/>
              </w:rPr>
              <w:t>Taller</w:t>
            </w:r>
          </w:p>
        </w:tc>
      </w:tr>
    </w:tbl>
    <w:p w:rsidR="00F209D5" w:rsidRDefault="00F209D5" w:rsidP="00132D05">
      <w:pPr>
        <w:spacing w:after="0"/>
        <w:rPr>
          <w:lang w:val="es-ES"/>
        </w:rPr>
      </w:pPr>
    </w:p>
    <w:p w:rsidR="00F209D5" w:rsidRDefault="00F209D5" w:rsidP="00132D05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  <w:r w:rsidRPr="00770C42">
        <w:rPr>
          <w:rFonts w:cs="Calibri"/>
          <w:b/>
          <w:sz w:val="28"/>
          <w:szCs w:val="28"/>
          <w:lang w:val="es-ES"/>
        </w:rPr>
        <w:t>BIBLIOGRAFÍA</w:t>
      </w:r>
    </w:p>
    <w:p w:rsidR="00F209D5" w:rsidRDefault="00F209D5" w:rsidP="00132D05">
      <w:pPr>
        <w:spacing w:after="0"/>
        <w:jc w:val="center"/>
        <w:rPr>
          <w:rFonts w:cs="Calibri"/>
          <w:b/>
          <w:sz w:val="28"/>
          <w:szCs w:val="28"/>
          <w:lang w:val="es-ES"/>
        </w:rPr>
      </w:pPr>
    </w:p>
    <w:p w:rsidR="00F209D5" w:rsidRDefault="00F209D5" w:rsidP="00132D05">
      <w:pPr>
        <w:spacing w:after="0"/>
        <w:jc w:val="center"/>
        <w:rPr>
          <w:rFonts w:ascii="Verdana" w:hAnsi="Verdana" w:cs="Calibri"/>
          <w:i/>
          <w:sz w:val="20"/>
          <w:szCs w:val="20"/>
          <w:lang w:val="es-ES"/>
        </w:rPr>
      </w:pPr>
      <w:r>
        <w:rPr>
          <w:rFonts w:ascii="Verdana" w:hAnsi="Verdana" w:cs="Calibri"/>
          <w:b/>
          <w:i/>
          <w:sz w:val="20"/>
          <w:szCs w:val="20"/>
          <w:lang w:val="es-ES"/>
        </w:rPr>
        <w:lastRenderedPageBreak/>
        <w:t>*</w:t>
      </w:r>
      <w:r>
        <w:rPr>
          <w:rFonts w:ascii="Verdana" w:hAnsi="Verdana" w:cs="Calibri"/>
          <w:i/>
          <w:sz w:val="20"/>
          <w:szCs w:val="20"/>
          <w:lang w:val="es-ES"/>
        </w:rPr>
        <w:t>Textos, libros, revistas y direcciones electrónicas*</w:t>
      </w:r>
    </w:p>
    <w:p w:rsidR="00F209D5" w:rsidRPr="00770C42" w:rsidRDefault="00F209D5" w:rsidP="00132D05">
      <w:pPr>
        <w:spacing w:after="0"/>
        <w:jc w:val="center"/>
        <w:rPr>
          <w:rFonts w:ascii="Verdana" w:hAnsi="Verdana" w:cs="Calibri"/>
          <w:sz w:val="20"/>
          <w:szCs w:val="20"/>
          <w:lang w:val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4511"/>
      </w:tblGrid>
      <w:tr w:rsidR="00F209D5" w:rsidRPr="00E4211C" w:rsidTr="009005A3">
        <w:tc>
          <w:tcPr>
            <w:tcW w:w="4698" w:type="dxa"/>
            <w:shd w:val="clear" w:color="auto" w:fill="F2F2F2"/>
            <w:vAlign w:val="center"/>
          </w:tcPr>
          <w:p w:rsidR="00F209D5" w:rsidRPr="00770C42" w:rsidRDefault="00F209D5" w:rsidP="00160EBD">
            <w:pPr>
              <w:spacing w:before="120" w:after="12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BÁSICA</w:t>
            </w:r>
          </w:p>
        </w:tc>
        <w:tc>
          <w:tcPr>
            <w:tcW w:w="4511" w:type="dxa"/>
            <w:shd w:val="clear" w:color="auto" w:fill="F2F2F2"/>
          </w:tcPr>
          <w:p w:rsidR="00F209D5" w:rsidRPr="00770C42" w:rsidRDefault="00F209D5" w:rsidP="00160EBD">
            <w:pPr>
              <w:spacing w:before="120" w:after="12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COMPLEMENTARIA</w:t>
            </w:r>
          </w:p>
        </w:tc>
      </w:tr>
      <w:tr w:rsidR="00F209D5" w:rsidRPr="0072695B" w:rsidTr="009005A3">
        <w:tc>
          <w:tcPr>
            <w:tcW w:w="4698" w:type="dxa"/>
            <w:vAlign w:val="center"/>
          </w:tcPr>
          <w:p w:rsidR="0072695B" w:rsidRPr="0072695B" w:rsidRDefault="0072695B" w:rsidP="0072695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72695B">
              <w:rPr>
                <w:rFonts w:ascii="Verdana" w:hAnsi="Verdana"/>
                <w:sz w:val="20"/>
              </w:rPr>
              <w:t xml:space="preserve">Libro: </w:t>
            </w:r>
            <w:proofErr w:type="spellStart"/>
            <w:r w:rsidRPr="0072695B">
              <w:rPr>
                <w:rFonts w:ascii="Verdana" w:hAnsi="Verdana"/>
                <w:sz w:val="20"/>
              </w:rPr>
              <w:t>Learning</w:t>
            </w:r>
            <w:proofErr w:type="spellEnd"/>
            <w:r w:rsidRPr="0072695B">
              <w:rPr>
                <w:rFonts w:ascii="Verdana" w:hAnsi="Verdana"/>
                <w:sz w:val="20"/>
              </w:rPr>
              <w:t xml:space="preserve"> Java</w:t>
            </w:r>
          </w:p>
          <w:p w:rsidR="0072695B" w:rsidRPr="0072695B" w:rsidRDefault="0072695B" w:rsidP="0072695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72695B">
              <w:rPr>
                <w:rFonts w:ascii="Verdana" w:hAnsi="Verdana"/>
                <w:sz w:val="20"/>
              </w:rPr>
              <w:t xml:space="preserve">Autor: Patrick </w:t>
            </w:r>
            <w:proofErr w:type="spellStart"/>
            <w:r w:rsidRPr="0072695B">
              <w:rPr>
                <w:rFonts w:ascii="Verdana" w:hAnsi="Verdana"/>
                <w:sz w:val="20"/>
              </w:rPr>
              <w:t>Niemeyer</w:t>
            </w:r>
            <w:proofErr w:type="spellEnd"/>
            <w:r w:rsidRPr="0072695B">
              <w:rPr>
                <w:rFonts w:ascii="Verdana" w:hAnsi="Verdana"/>
                <w:sz w:val="20"/>
              </w:rPr>
              <w:t xml:space="preserve"> &amp; Daniel </w:t>
            </w:r>
            <w:proofErr w:type="spellStart"/>
            <w:r w:rsidRPr="0072695B">
              <w:rPr>
                <w:rFonts w:ascii="Verdana" w:hAnsi="Verdana"/>
                <w:sz w:val="20"/>
              </w:rPr>
              <w:t>Leuck</w:t>
            </w:r>
            <w:proofErr w:type="spellEnd"/>
          </w:p>
          <w:p w:rsidR="0072695B" w:rsidRPr="0072695B" w:rsidRDefault="0072695B" w:rsidP="0072695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72695B">
              <w:rPr>
                <w:rFonts w:ascii="Verdana" w:hAnsi="Verdana"/>
                <w:sz w:val="20"/>
              </w:rPr>
              <w:t>Edición: 4</w:t>
            </w:r>
          </w:p>
          <w:p w:rsidR="00F209D5" w:rsidRPr="00F95AD1" w:rsidRDefault="0072695B" w:rsidP="0072695B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72695B">
              <w:rPr>
                <w:rFonts w:ascii="Verdana" w:hAnsi="Verdana"/>
                <w:sz w:val="20"/>
              </w:rPr>
              <w:t>Editorial: O'REILLY</w:t>
            </w:r>
          </w:p>
        </w:tc>
        <w:tc>
          <w:tcPr>
            <w:tcW w:w="4511" w:type="dxa"/>
          </w:tcPr>
          <w:p w:rsidR="00E37E18" w:rsidRPr="00E37E18" w:rsidRDefault="00E37E18" w:rsidP="00E37E18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proofErr w:type="spellStart"/>
            <w:r w:rsidRPr="00E37E18">
              <w:rPr>
                <w:rFonts w:ascii="Verdana" w:hAnsi="Verdana"/>
                <w:sz w:val="20"/>
                <w:lang w:val="en-US"/>
              </w:rPr>
              <w:t>Libro</w:t>
            </w:r>
            <w:proofErr w:type="spellEnd"/>
            <w:r w:rsidRPr="00E37E18">
              <w:rPr>
                <w:rFonts w:ascii="Verdana" w:hAnsi="Verdana"/>
                <w:sz w:val="20"/>
                <w:lang w:val="en-US"/>
              </w:rPr>
              <w:t>: Java SE 8 for the Really Impatient</w:t>
            </w:r>
          </w:p>
          <w:p w:rsidR="00F209D5" w:rsidRPr="0072695B" w:rsidRDefault="00E37E18" w:rsidP="00E37E18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proofErr w:type="spellStart"/>
            <w:r w:rsidRPr="00E37E18">
              <w:rPr>
                <w:rFonts w:ascii="Verdana" w:hAnsi="Verdana"/>
                <w:sz w:val="20"/>
                <w:lang w:val="en-US"/>
              </w:rPr>
              <w:t>Autor</w:t>
            </w:r>
            <w:proofErr w:type="spellEnd"/>
            <w:r w:rsidRPr="00E37E18">
              <w:rPr>
                <w:rFonts w:ascii="Verdana" w:hAnsi="Verdana"/>
                <w:sz w:val="20"/>
                <w:lang w:val="en-US"/>
              </w:rPr>
              <w:t xml:space="preserve">: Cay S. </w:t>
            </w:r>
            <w:proofErr w:type="spellStart"/>
            <w:r w:rsidRPr="00E37E18">
              <w:rPr>
                <w:rFonts w:ascii="Verdana" w:hAnsi="Verdana"/>
                <w:sz w:val="20"/>
                <w:lang w:val="en-US"/>
              </w:rPr>
              <w:t>Horstmann</w:t>
            </w:r>
            <w:proofErr w:type="spellEnd"/>
          </w:p>
        </w:tc>
      </w:tr>
      <w:tr w:rsidR="00F209D5" w:rsidRPr="005802FE" w:rsidTr="009005A3">
        <w:tc>
          <w:tcPr>
            <w:tcW w:w="4698" w:type="dxa"/>
            <w:vAlign w:val="center"/>
          </w:tcPr>
          <w:p w:rsidR="0072695B" w:rsidRPr="0072695B" w:rsidRDefault="0072695B" w:rsidP="0072695B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proofErr w:type="spellStart"/>
            <w:r w:rsidRPr="0072695B">
              <w:rPr>
                <w:rFonts w:ascii="Verdana" w:hAnsi="Verdana"/>
                <w:sz w:val="20"/>
                <w:lang w:val="en-US"/>
              </w:rPr>
              <w:t>Libro</w:t>
            </w:r>
            <w:proofErr w:type="spellEnd"/>
            <w:r w:rsidRPr="0072695B">
              <w:rPr>
                <w:rFonts w:ascii="Verdana" w:hAnsi="Verdana"/>
                <w:sz w:val="20"/>
                <w:lang w:val="en-US"/>
              </w:rPr>
              <w:t>: Java The Complete Reference</w:t>
            </w:r>
          </w:p>
          <w:p w:rsidR="0072695B" w:rsidRPr="0072695B" w:rsidRDefault="0072695B" w:rsidP="0072695B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proofErr w:type="spellStart"/>
            <w:r w:rsidRPr="0072695B">
              <w:rPr>
                <w:rFonts w:ascii="Verdana" w:hAnsi="Verdana"/>
                <w:sz w:val="20"/>
                <w:lang w:val="en-US"/>
              </w:rPr>
              <w:t>Autor</w:t>
            </w:r>
            <w:proofErr w:type="spellEnd"/>
            <w:r w:rsidRPr="0072695B">
              <w:rPr>
                <w:rFonts w:ascii="Verdana" w:hAnsi="Verdana"/>
                <w:sz w:val="20"/>
                <w:lang w:val="en-US"/>
              </w:rPr>
              <w:t xml:space="preserve">: Herbert </w:t>
            </w:r>
            <w:proofErr w:type="spellStart"/>
            <w:r w:rsidRPr="0072695B">
              <w:rPr>
                <w:rFonts w:ascii="Verdana" w:hAnsi="Verdana"/>
                <w:sz w:val="20"/>
                <w:lang w:val="en-US"/>
              </w:rPr>
              <w:t>Schildt</w:t>
            </w:r>
            <w:proofErr w:type="spellEnd"/>
          </w:p>
          <w:p w:rsidR="0072695B" w:rsidRPr="0072695B" w:rsidRDefault="0072695B" w:rsidP="0072695B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proofErr w:type="spellStart"/>
            <w:r w:rsidRPr="0072695B">
              <w:rPr>
                <w:rFonts w:ascii="Verdana" w:hAnsi="Verdana"/>
                <w:sz w:val="20"/>
                <w:lang w:val="en-US"/>
              </w:rPr>
              <w:t>Edición</w:t>
            </w:r>
            <w:proofErr w:type="spellEnd"/>
            <w:r w:rsidRPr="0072695B">
              <w:rPr>
                <w:rFonts w:ascii="Verdana" w:hAnsi="Verdana"/>
                <w:sz w:val="20"/>
                <w:lang w:val="en-US"/>
              </w:rPr>
              <w:t>: 9</w:t>
            </w:r>
          </w:p>
          <w:p w:rsidR="00F209D5" w:rsidRPr="0072695B" w:rsidRDefault="0072695B" w:rsidP="0072695B">
            <w:pPr>
              <w:spacing w:before="120" w:after="120" w:line="240" w:lineRule="auto"/>
              <w:rPr>
                <w:rFonts w:ascii="Verdana" w:hAnsi="Verdana"/>
                <w:sz w:val="20"/>
                <w:lang w:val="en-US"/>
              </w:rPr>
            </w:pPr>
            <w:r w:rsidRPr="0072695B">
              <w:rPr>
                <w:rFonts w:ascii="Verdana" w:hAnsi="Verdana"/>
                <w:sz w:val="20"/>
                <w:lang w:val="en-US"/>
              </w:rPr>
              <w:t>Editorial: Oracle Press</w:t>
            </w:r>
          </w:p>
        </w:tc>
        <w:tc>
          <w:tcPr>
            <w:tcW w:w="4511" w:type="dxa"/>
          </w:tcPr>
          <w:p w:rsidR="00F209D5" w:rsidRPr="005802FE" w:rsidRDefault="0023073B" w:rsidP="00160EBD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r w:rsidRPr="0023073B">
              <w:rPr>
                <w:rFonts w:ascii="Verdana" w:hAnsi="Verdana"/>
                <w:sz w:val="20"/>
              </w:rPr>
              <w:t>Documentos subidos a la plataforma de e-</w:t>
            </w:r>
            <w:proofErr w:type="spellStart"/>
            <w:r w:rsidRPr="0023073B">
              <w:rPr>
                <w:rFonts w:ascii="Verdana" w:hAnsi="Verdana"/>
                <w:sz w:val="20"/>
              </w:rPr>
              <w:t>learning</w:t>
            </w:r>
            <w:proofErr w:type="spellEnd"/>
          </w:p>
        </w:tc>
      </w:tr>
      <w:tr w:rsidR="00F209D5" w:rsidRPr="0023073B" w:rsidTr="009005A3">
        <w:tc>
          <w:tcPr>
            <w:tcW w:w="4698" w:type="dxa"/>
            <w:vAlign w:val="center"/>
          </w:tcPr>
          <w:p w:rsidR="00F209D5" w:rsidRPr="0023073B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</w:p>
        </w:tc>
        <w:tc>
          <w:tcPr>
            <w:tcW w:w="4511" w:type="dxa"/>
          </w:tcPr>
          <w:p w:rsidR="00F209D5" w:rsidRPr="0023073B" w:rsidRDefault="00A310DB" w:rsidP="00160EBD">
            <w:pPr>
              <w:spacing w:before="120" w:after="120" w:line="240" w:lineRule="auto"/>
              <w:rPr>
                <w:rFonts w:ascii="Verdana" w:hAnsi="Verdana"/>
                <w:sz w:val="20"/>
                <w:lang w:val="es-ES"/>
              </w:rPr>
            </w:pPr>
            <w:hyperlink r:id="rId7" w:history="1">
              <w:r w:rsidR="0023073B" w:rsidRPr="00907198">
                <w:rPr>
                  <w:rStyle w:val="Hipervnculo"/>
                  <w:rFonts w:ascii="Verdana" w:hAnsi="Verdana"/>
                  <w:sz w:val="20"/>
                </w:rPr>
                <w:t>www.oracle.com</w:t>
              </w:r>
            </w:hyperlink>
          </w:p>
        </w:tc>
      </w:tr>
      <w:tr w:rsidR="00F209D5" w:rsidRPr="005802FE" w:rsidTr="009005A3">
        <w:tc>
          <w:tcPr>
            <w:tcW w:w="4698" w:type="dxa"/>
            <w:vAlign w:val="center"/>
          </w:tcPr>
          <w:p w:rsidR="00F209D5" w:rsidRPr="00F95AD1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</w:p>
        </w:tc>
        <w:tc>
          <w:tcPr>
            <w:tcW w:w="4511" w:type="dxa"/>
          </w:tcPr>
          <w:p w:rsidR="00F209D5" w:rsidRPr="005802FE" w:rsidRDefault="00A310DB" w:rsidP="00160EBD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  <w:hyperlink r:id="rId8" w:history="1">
              <w:r w:rsidR="0023073B" w:rsidRPr="00907198">
                <w:rPr>
                  <w:rStyle w:val="Hipervnculo"/>
                  <w:rFonts w:ascii="Verdana" w:hAnsi="Verdana"/>
                  <w:sz w:val="20"/>
                </w:rPr>
                <w:t>www.javahispano.org</w:t>
              </w:r>
            </w:hyperlink>
          </w:p>
        </w:tc>
      </w:tr>
      <w:tr w:rsidR="00F209D5" w:rsidRPr="005802FE" w:rsidTr="009005A3">
        <w:tc>
          <w:tcPr>
            <w:tcW w:w="4698" w:type="dxa"/>
            <w:vAlign w:val="center"/>
          </w:tcPr>
          <w:p w:rsidR="00F209D5" w:rsidRPr="00F95AD1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</w:p>
        </w:tc>
        <w:tc>
          <w:tcPr>
            <w:tcW w:w="4511" w:type="dxa"/>
          </w:tcPr>
          <w:p w:rsidR="00F209D5" w:rsidRPr="005802FE" w:rsidRDefault="00F209D5" w:rsidP="00160EBD">
            <w:pPr>
              <w:spacing w:before="120" w:after="120" w:line="240" w:lineRule="auto"/>
              <w:rPr>
                <w:rFonts w:ascii="Verdana" w:hAnsi="Verdana"/>
                <w:sz w:val="20"/>
              </w:rPr>
            </w:pPr>
          </w:p>
        </w:tc>
      </w:tr>
    </w:tbl>
    <w:p w:rsidR="00F209D5" w:rsidRDefault="00F209D5"/>
    <w:p w:rsidR="00F209D5" w:rsidRDefault="00F209D5" w:rsidP="00132D05"/>
    <w:p w:rsidR="00F209D5" w:rsidRDefault="00F209D5" w:rsidP="00132D05"/>
    <w:p w:rsidR="00F209D5" w:rsidRDefault="00F209D5" w:rsidP="00132D05"/>
    <w:p w:rsidR="00F209D5" w:rsidRDefault="00F209D5" w:rsidP="00132D05"/>
    <w:p w:rsidR="00F209D5" w:rsidRPr="00F95AD1" w:rsidRDefault="00F209D5" w:rsidP="00132D05">
      <w:pPr>
        <w:spacing w:after="0"/>
      </w:pPr>
    </w:p>
    <w:p w:rsidR="00F209D5" w:rsidRPr="00024545" w:rsidRDefault="00F209D5" w:rsidP="00132D05">
      <w:pPr>
        <w:spacing w:after="0"/>
        <w:jc w:val="center"/>
        <w:rPr>
          <w:rFonts w:cs="Calibri"/>
          <w:b/>
          <w:sz w:val="32"/>
        </w:rPr>
      </w:pPr>
      <w:r w:rsidRPr="00024545">
        <w:rPr>
          <w:rFonts w:cs="Calibri"/>
          <w:b/>
          <w:sz w:val="32"/>
        </w:rPr>
        <w:t>FIRMAS</w:t>
      </w:r>
    </w:p>
    <w:p w:rsidR="00F209D5" w:rsidRPr="00024545" w:rsidRDefault="00F209D5" w:rsidP="00132D05">
      <w:pPr>
        <w:spacing w:after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9"/>
        <w:gridCol w:w="3048"/>
        <w:gridCol w:w="2979"/>
      </w:tblGrid>
      <w:tr w:rsidR="00F209D5" w:rsidRPr="00E4211C" w:rsidTr="00160EBD">
        <w:tc>
          <w:tcPr>
            <w:tcW w:w="3192" w:type="dxa"/>
          </w:tcPr>
          <w:p w:rsidR="00F209D5" w:rsidRPr="00024545" w:rsidRDefault="00F209D5" w:rsidP="00160EBD">
            <w:pPr>
              <w:spacing w:after="0" w:line="240" w:lineRule="auto"/>
              <w:jc w:val="center"/>
            </w:pPr>
          </w:p>
          <w:p w:rsidR="00F209D5" w:rsidRPr="00024545" w:rsidRDefault="00F209D5" w:rsidP="00160EBD">
            <w:pPr>
              <w:spacing w:after="0" w:line="240" w:lineRule="auto"/>
              <w:jc w:val="center"/>
            </w:pPr>
          </w:p>
          <w:p w:rsidR="00F209D5" w:rsidRPr="00024545" w:rsidRDefault="00F209D5" w:rsidP="00160EBD">
            <w:pPr>
              <w:spacing w:after="0" w:line="240" w:lineRule="auto"/>
              <w:jc w:val="center"/>
            </w:pPr>
            <w:r w:rsidRPr="00024545">
              <w:t>_____________________</w:t>
            </w:r>
          </w:p>
          <w:p w:rsidR="00F209D5" w:rsidRPr="00024545" w:rsidRDefault="00F209D5" w:rsidP="00160EBD">
            <w:pPr>
              <w:spacing w:after="0" w:line="240" w:lineRule="auto"/>
              <w:jc w:val="center"/>
            </w:pPr>
            <w:r w:rsidRPr="00024545">
              <w:t>DOCENTE(S) RESPONSABLE(S)</w:t>
            </w:r>
          </w:p>
          <w:p w:rsidR="00F209D5" w:rsidRPr="00024545" w:rsidRDefault="00F209D5" w:rsidP="00160EBD">
            <w:pPr>
              <w:spacing w:after="0" w:line="240" w:lineRule="auto"/>
              <w:jc w:val="center"/>
            </w:pPr>
          </w:p>
        </w:tc>
        <w:tc>
          <w:tcPr>
            <w:tcW w:w="3192" w:type="dxa"/>
          </w:tcPr>
          <w:p w:rsidR="00F209D5" w:rsidRPr="00024545" w:rsidRDefault="00F209D5" w:rsidP="00160EBD">
            <w:pPr>
              <w:spacing w:after="0" w:line="240" w:lineRule="auto"/>
              <w:jc w:val="center"/>
            </w:pPr>
          </w:p>
          <w:p w:rsidR="00F209D5" w:rsidRPr="00024545" w:rsidRDefault="00F209D5" w:rsidP="00160EBD">
            <w:pPr>
              <w:spacing w:after="0" w:line="240" w:lineRule="auto"/>
              <w:jc w:val="center"/>
            </w:pPr>
          </w:p>
          <w:p w:rsidR="00F209D5" w:rsidRPr="00E4211C" w:rsidRDefault="00F209D5" w:rsidP="00160EBD">
            <w:pPr>
              <w:spacing w:after="0" w:line="240" w:lineRule="auto"/>
              <w:jc w:val="center"/>
              <w:rPr>
                <w:lang w:val="es-ES"/>
              </w:rPr>
            </w:pPr>
            <w:r w:rsidRPr="00024545">
              <w:t>___________________</w:t>
            </w:r>
            <w:r>
              <w:rPr>
                <w:lang w:val="es-ES"/>
              </w:rPr>
              <w:t>____</w:t>
            </w:r>
          </w:p>
          <w:p w:rsidR="00F209D5" w:rsidRPr="00E4211C" w:rsidRDefault="00F209D5" w:rsidP="00160EBD">
            <w:pPr>
              <w:spacing w:after="0" w:line="240" w:lineRule="auto"/>
              <w:jc w:val="center"/>
              <w:rPr>
                <w:lang w:val="es-ES"/>
              </w:rPr>
            </w:pPr>
            <w:r w:rsidRPr="00E4211C">
              <w:rPr>
                <w:lang w:val="es-ES"/>
              </w:rPr>
              <w:t>DIRECTORA DE CARRERA</w:t>
            </w:r>
          </w:p>
          <w:p w:rsidR="00F209D5" w:rsidRPr="00E4211C" w:rsidRDefault="00F209D5" w:rsidP="00160EBD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3192" w:type="dxa"/>
          </w:tcPr>
          <w:p w:rsidR="00F209D5" w:rsidRPr="00E4211C" w:rsidRDefault="00F209D5" w:rsidP="00160EBD">
            <w:pPr>
              <w:spacing w:after="0" w:line="240" w:lineRule="auto"/>
              <w:jc w:val="center"/>
              <w:rPr>
                <w:lang w:val="es-ES"/>
              </w:rPr>
            </w:pPr>
          </w:p>
          <w:p w:rsidR="00F209D5" w:rsidRPr="00E4211C" w:rsidRDefault="00F209D5" w:rsidP="00160EBD">
            <w:pPr>
              <w:spacing w:after="0" w:line="240" w:lineRule="auto"/>
              <w:jc w:val="center"/>
              <w:rPr>
                <w:lang w:val="es-ES"/>
              </w:rPr>
            </w:pPr>
          </w:p>
          <w:p w:rsidR="00F209D5" w:rsidRPr="00E4211C" w:rsidRDefault="00F209D5" w:rsidP="00160EBD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_____________________</w:t>
            </w:r>
          </w:p>
          <w:p w:rsidR="00F209D5" w:rsidRPr="00E4211C" w:rsidRDefault="00F209D5" w:rsidP="00160EBD">
            <w:pPr>
              <w:spacing w:after="0" w:line="240" w:lineRule="auto"/>
              <w:jc w:val="center"/>
              <w:rPr>
                <w:lang w:val="es-ES"/>
              </w:rPr>
            </w:pPr>
            <w:r w:rsidRPr="00E4211C">
              <w:rPr>
                <w:lang w:val="es-ES"/>
              </w:rPr>
              <w:t>VICERRECTORA ACADÉMICA</w:t>
            </w:r>
          </w:p>
          <w:p w:rsidR="00F209D5" w:rsidRPr="00E4211C" w:rsidRDefault="00F209D5" w:rsidP="00160EBD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</w:tbl>
    <w:p w:rsidR="00F209D5" w:rsidRDefault="00F209D5" w:rsidP="00132D05">
      <w:pPr>
        <w:rPr>
          <w:lang w:val="es-ES"/>
        </w:rPr>
      </w:pPr>
    </w:p>
    <w:p w:rsidR="00F209D5" w:rsidRDefault="00F209D5" w:rsidP="00132D05">
      <w:pPr>
        <w:rPr>
          <w:lang w:val="es-ES"/>
        </w:rPr>
        <w:sectPr w:rsidR="00F209D5" w:rsidSect="00FE48DA">
          <w:headerReference w:type="default" r:id="rId9"/>
          <w:type w:val="continuous"/>
          <w:pgSz w:w="11909" w:h="16834"/>
          <w:pgMar w:top="1418" w:right="1418" w:bottom="1134" w:left="1701" w:header="720" w:footer="970" w:gutter="0"/>
          <w:cols w:space="60"/>
          <w:noEndnote/>
          <w:docGrid w:linePitch="326"/>
        </w:sectPr>
      </w:pPr>
    </w:p>
    <w:p w:rsidR="00F209D5" w:rsidRDefault="00F209D5" w:rsidP="00132D05">
      <w:pPr>
        <w:rPr>
          <w:lang w:val="es-ES"/>
        </w:rPr>
      </w:pPr>
    </w:p>
    <w:sectPr w:rsidR="00F209D5" w:rsidSect="00D73969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0DB" w:rsidRDefault="00A310DB" w:rsidP="009C6DD4">
      <w:pPr>
        <w:spacing w:after="0" w:line="240" w:lineRule="auto"/>
      </w:pPr>
      <w:r>
        <w:separator/>
      </w:r>
    </w:p>
  </w:endnote>
  <w:endnote w:type="continuationSeparator" w:id="0">
    <w:p w:rsidR="00A310DB" w:rsidRDefault="00A310DB" w:rsidP="009C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0DB" w:rsidRDefault="00A310DB" w:rsidP="009C6DD4">
      <w:pPr>
        <w:spacing w:after="0" w:line="240" w:lineRule="auto"/>
      </w:pPr>
      <w:r>
        <w:separator/>
      </w:r>
    </w:p>
  </w:footnote>
  <w:footnote w:type="continuationSeparator" w:id="0">
    <w:p w:rsidR="00A310DB" w:rsidRDefault="00A310DB" w:rsidP="009C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9D5" w:rsidRDefault="00A310DB">
    <w:pPr>
      <w:pStyle w:val="Encabezado"/>
    </w:pPr>
    <w:r>
      <w:rPr>
        <w:noProof/>
        <w:lang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2 Cuadro de texto" o:spid="_x0000_s2050" type="#_x0000_t202" style="position:absolute;margin-left:244.2pt;margin-top:11.1pt;width:227.25pt;height:4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2rkQIAAJIFAAAOAAAAZHJzL2Uyb0RvYy54bWysVEtPGzEQvlfqf7B8L7sJSaARG5QGUVVC&#10;gAoVZ8drE6u2x7Wd7Ka/nrF38yjlQtXL7tjzzevzzFxctkaTjfBBga3o4KSkRFgOtbLPFf3xeP3p&#10;nJIQma2ZBisquhWBXs4+frho3FQMYQW6Fp6gExumjavoKkY3LYrAV8KwcAJOWFRK8IZFPPrnovas&#10;Qe9GF8OynBQN+Np54CIEvL3qlHSW/UspeLyTMohIdEUxt5i/Pn+X6VvMLtj02TO3UrxPg/1DFoYp&#10;i0H3rq5YZGTt1V+ujOIeAsh4wsEUIKXiIteA1QzKV9U8rJgTuRYkJ7g9TeH/ueW3m3tPVI1vN6HE&#10;MoNvNCSLNas9kFqQKNoIiaXGhSmCHxzCY/sFWrTY3Qe8TMW30pv0x7II6pHv7Z5j9EM4Xg7Pzyfl&#10;2ZgSjrrx6emozI9QHKydD/GrAEOSUFGPb5ipZZubEDEThO4gKVgAreprpXU+pL4RC+3JhuGL65hz&#10;RIs/UNqSpqKT03GZHVtI5p1nbZMbkTunD5cq7yrMUtxqkTDafhcSmcuFvhGbcS7sPn5GJ5TEUO8x&#10;7PGHrN5j3NWBFjky2Lg3NsqCz9XnUTtQVv/cUSY7PBJ+VHcSY7ts+45YQr3FhvDQDVZw/Frhq92w&#10;EO+Zx0nCHsDtEO/wIzUg69BLlKzA/37rPuGxwVFLSYOTWdHwa828oER/s9j6nwejURrlfBiNz4Z4&#10;8Mea5bHGrs0CsBUGuIccz2LCR70TpQfzhEtknqKiilmOsSsad+IidvsClxAX83kG4fA6Fm/sg+PJ&#10;daI39eRj+8S86xs3jc4t7GaYTV/1b4dNlhbm6whS5eZOBHes9sTj4Oee75dU2izH54w6rNLZCwAA&#10;AP//AwBQSwMEFAAGAAgAAAAhAKHSuSfhAAAACgEAAA8AAABkcnMvZG93bnJldi54bWxMj8tOwzAQ&#10;RfdI/IM1SGwQdXBLSUOcCiEeEjsaHmLnxkMSEY+j2E3C3zOsYDm6R/eeybez68SIQ2g9abhYJCCQ&#10;Km9bqjW8lPfnKYgQDVnTeUIN3xhgWxwf5SazfqJnHHexFlxCITMamhj7TMpQNehMWPgeibNPPzgT&#10;+RxqaQczcbnrpEqStXSmJV5oTI+3DVZfu4PT8HFWvz+F+eF1Wl4u+7vHsbx6s6XWpyfzzTWIiHP8&#10;g+FXn9WhYKe9P5ANotOwStMVoxqUUiAY2KzUBsSeyWStQBa5/P9C8QMAAP//AwBQSwECLQAUAAYA&#10;CAAAACEAtoM4kv4AAADhAQAAEwAAAAAAAAAAAAAAAAAAAAAAW0NvbnRlbnRfVHlwZXNdLnhtbFBL&#10;AQItABQABgAIAAAAIQA4/SH/1gAAAJQBAAALAAAAAAAAAAAAAAAAAC8BAABfcmVscy8ucmVsc1BL&#10;AQItABQABgAIAAAAIQBaWd2rkQIAAJIFAAAOAAAAAAAAAAAAAAAAAC4CAABkcnMvZTJvRG9jLnht&#10;bFBLAQItABQABgAIAAAAIQCh0rkn4QAAAAoBAAAPAAAAAAAAAAAAAAAAAOsEAABkcnMvZG93bnJl&#10;di54bWxQSwUGAAAAAAQABADzAAAA+QUAAAAA&#10;" fillcolor="white [3201]" stroked="f" strokeweight=".5pt">
          <v:textbox>
            <w:txbxContent>
              <w:p w:rsidR="00F209D5" w:rsidRDefault="00F209D5" w:rsidP="00DB7C14">
                <w:pPr>
                  <w:spacing w:after="0"/>
                  <w:rPr>
                    <w:color w:val="595959" w:themeColor="text1" w:themeTint="A6"/>
                  </w:rPr>
                </w:pPr>
                <w:proofErr w:type="spellStart"/>
                <w:r w:rsidRPr="009C6DD4">
                  <w:rPr>
                    <w:color w:val="595959" w:themeColor="text1" w:themeTint="A6"/>
                  </w:rPr>
                  <w:t>Sylabus</w:t>
                </w:r>
                <w:proofErr w:type="spellEnd"/>
                <w:r w:rsidRPr="009C6DD4">
                  <w:rPr>
                    <w:color w:val="595959" w:themeColor="text1" w:themeTint="A6"/>
                  </w:rPr>
                  <w:t xml:space="preserve"> de la asignatura</w:t>
                </w:r>
              </w:p>
              <w:p w:rsidR="00F209D5" w:rsidRPr="009C6DD4" w:rsidRDefault="00F209D5">
                <w:pPr>
                  <w:rPr>
                    <w:color w:val="595959" w:themeColor="text1" w:themeTint="A6"/>
                  </w:rPr>
                </w:pPr>
                <w:r>
                  <w:rPr>
                    <w:color w:val="595959" w:themeColor="text1" w:themeTint="A6"/>
                  </w:rPr>
                  <w:t>Programación</w:t>
                </w:r>
              </w:p>
            </w:txbxContent>
          </v:textbox>
        </v:shape>
      </w:pict>
    </w:r>
    <w:r w:rsidR="00F209D5">
      <w:rPr>
        <w:noProof/>
        <w:lang w:eastAsia="es-EC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-556895</wp:posOffset>
          </wp:positionH>
          <wp:positionV relativeFrom="paragraph">
            <wp:posOffset>-87630</wp:posOffset>
          </wp:positionV>
          <wp:extent cx="6753225" cy="923925"/>
          <wp:effectExtent l="0" t="0" r="9525" b="9525"/>
          <wp:wrapThrough wrapText="bothSides">
            <wp:wrapPolygon edited="0">
              <wp:start x="0" y="0"/>
              <wp:lineTo x="0" y="21377"/>
              <wp:lineTo x="21570" y="21377"/>
              <wp:lineTo x="21570" y="0"/>
              <wp:lineTo x="0" y="0"/>
            </wp:wrapPolygon>
          </wp:wrapThrough>
          <wp:docPr id="17" name="Imagen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92" b="87144"/>
                  <a:stretch/>
                </pic:blipFill>
                <pic:spPr bwMode="auto">
                  <a:xfrm>
                    <a:off x="0" y="0"/>
                    <a:ext cx="675322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DD4" w:rsidRDefault="00A310DB">
    <w:pPr>
      <w:pStyle w:val="Encabezado"/>
    </w:pPr>
    <w:r>
      <w:rPr>
        <w:noProof/>
        <w:lang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4.2pt;margin-top:11.1pt;width:227.25pt;height:4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wckwIAAJgFAAAOAAAAZHJzL2Uyb0RvYy54bWysVEtPGzEQvlfqf7B8L7sJCaQRG5QGUVVC&#10;gAoVZ8drE6u2x7Wd7Ka/nrF38yjlQtXL7tjzzevzzFxctkaTjfBBga3o4KSkRFgOtbLPFf3xeP1p&#10;QkmIzNZMgxUV3YpAL2cfP1w0biqGsAJdC0/QiQ3TxlV0FaObFkXgK2FYOAEnLColeMMiHv1zUXvW&#10;oHeji2FZnhUN+Np54CIEvL3qlHSW/UspeLyTMohIdEUxt5i/Pn+X6VvMLtj02TO3UrxPg/1DFoYp&#10;i0H3rq5YZGTt1V+ujOIeAsh4wsEUIKXiIteA1QzKV9U8rJgTuRYkJ7g9TeH/ueW3m3tPVF3RISWW&#10;GXyiIVmsWe2B1IJE0UZIJDUuTBH74BAd2y/Q4mPv7gNeptpb6U36Y1UE9Uj3dk8x+iEcL4eTyVl5&#10;PqaEo258ejoq8xsUB2vnQ/wqwJAkVNTjE2Zm2eYmRMwEoTtIChZAq/paaZ0PqW3EQnuyYfjgOuYc&#10;0eIPlLakqejZ6bjMji0k886ztsmNyI3Th0uVdxVmKW61SBhtvwuJxOVC34jNOBd2Hz+jE0piqPcY&#10;9vhDVu8x7upAixwZbNwbG2XB5+rzpB0oq3/uKJMdHgk/qjuJsV22uWP2DbCEeot94aEbr+D4tcLH&#10;u2Eh3jOP84StgDsi3uFHakDyoZcoWYH//dZ9wmObo5aSBuezouHXmnlBif5mcQA+D0ajNND5MBqf&#10;D/HgjzXLY41dmwVgRwxwGzmexYSPeidKD+YJV8k8RUUVsxxjVzTuxEXstgauIi7m8wzCEXYs3tgH&#10;x5PrxHJqzcf2iXnX92+aoFvYTTKbvmrjDpssLczXEaTKPZ547ljt+cfxz63fr6q0X47PGXVYqLMX&#10;AAAA//8DAFBLAwQUAAYACAAAACEAodK5J+EAAAAKAQAADwAAAGRycy9kb3ducmV2LnhtbEyPy07D&#10;MBBF90j8gzVIbBB1cEtJQ5wKIR4SOxoeYufGQxIRj6PYTcLfM6xgObpH957Jt7PrxIhDaD1puFgk&#10;IJAqb1uqNbyU9+cpiBANWdN5Qg3fGGBbHB/lJrN+omccd7EWXEIhMxqaGPtMylA16ExY+B6Js08/&#10;OBP5HGppBzNxueukSpK1dKYlXmhMj7cNVl+7g9PwcVa/P4X54XVaXi77u8exvHqzpdanJ/PNNYiI&#10;c/yD4Vef1aFgp70/kA2i07BK0xWjGpRSIBjYrNQGxJ7JZK1AFrn8/0LxAwAA//8DAFBLAQItABQA&#10;BgAIAAAAIQC2gziS/gAAAOEBAAATAAAAAAAAAAAAAAAAAAAAAABbQ29udGVudF9UeXBlc10ueG1s&#10;UEsBAi0AFAAGAAgAAAAhADj9If/WAAAAlAEAAAsAAAAAAAAAAAAAAAAALwEAAF9yZWxzLy5yZWxz&#10;UEsBAi0AFAAGAAgAAAAhAFhd3ByTAgAAmAUAAA4AAAAAAAAAAAAAAAAALgIAAGRycy9lMm9Eb2Mu&#10;eG1sUEsBAi0AFAAGAAgAAAAhAKHSuSfhAAAACgEAAA8AAAAAAAAAAAAAAAAA7QQAAGRycy9kb3du&#10;cmV2LnhtbFBLBQYAAAAABAAEAPMAAAD7BQAAAAA=&#10;" fillcolor="white [3201]" stroked="f" strokeweight=".5pt">
          <v:textbox>
            <w:txbxContent>
              <w:p w:rsidR="00DB7C14" w:rsidRDefault="009C6DD4" w:rsidP="00DB7C14">
                <w:pPr>
                  <w:spacing w:after="0"/>
                  <w:rPr>
                    <w:color w:val="595959" w:themeColor="text1" w:themeTint="A6"/>
                  </w:rPr>
                </w:pPr>
                <w:proofErr w:type="spellStart"/>
                <w:r w:rsidRPr="009C6DD4">
                  <w:rPr>
                    <w:color w:val="595959" w:themeColor="text1" w:themeTint="A6"/>
                  </w:rPr>
                  <w:t>Sylabus</w:t>
                </w:r>
                <w:proofErr w:type="spellEnd"/>
                <w:r w:rsidRPr="009C6DD4">
                  <w:rPr>
                    <w:color w:val="595959" w:themeColor="text1" w:themeTint="A6"/>
                  </w:rPr>
                  <w:t xml:space="preserve"> de la asignatura</w:t>
                </w:r>
              </w:p>
              <w:p w:rsidR="009C6DD4" w:rsidRPr="009C6DD4" w:rsidRDefault="00132D05">
                <w:pPr>
                  <w:rPr>
                    <w:color w:val="595959" w:themeColor="text1" w:themeTint="A6"/>
                  </w:rPr>
                </w:pPr>
                <w:r>
                  <w:rPr>
                    <w:color w:val="595959" w:themeColor="text1" w:themeTint="A6"/>
                  </w:rPr>
                  <w:t>Programación</w:t>
                </w:r>
              </w:p>
            </w:txbxContent>
          </v:textbox>
        </v:shape>
      </w:pict>
    </w:r>
    <w:r w:rsidR="009C6DD4">
      <w:rPr>
        <w:noProof/>
        <w:lang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-556895</wp:posOffset>
          </wp:positionH>
          <wp:positionV relativeFrom="paragraph">
            <wp:posOffset>-87630</wp:posOffset>
          </wp:positionV>
          <wp:extent cx="6753225" cy="923925"/>
          <wp:effectExtent l="0" t="0" r="9525" b="9525"/>
          <wp:wrapThrough wrapText="bothSides">
            <wp:wrapPolygon edited="0">
              <wp:start x="0" y="0"/>
              <wp:lineTo x="0" y="21377"/>
              <wp:lineTo x="21570" y="21377"/>
              <wp:lineTo x="21570" y="0"/>
              <wp:lineTo x="0" y="0"/>
            </wp:wrapPolygon>
          </wp:wrapThrough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92" b="87144"/>
                  <a:stretch/>
                </pic:blipFill>
                <pic:spPr bwMode="auto">
                  <a:xfrm>
                    <a:off x="0" y="0"/>
                    <a:ext cx="675322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512B"/>
    <w:multiLevelType w:val="hybridMultilevel"/>
    <w:tmpl w:val="34CA88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A06AD"/>
    <w:multiLevelType w:val="hybridMultilevel"/>
    <w:tmpl w:val="AB02D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768FB"/>
    <w:multiLevelType w:val="hybridMultilevel"/>
    <w:tmpl w:val="68E8F4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345E90"/>
    <w:multiLevelType w:val="hybridMultilevel"/>
    <w:tmpl w:val="2F202BE8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198296F"/>
    <w:multiLevelType w:val="hybridMultilevel"/>
    <w:tmpl w:val="A3743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60AC6"/>
    <w:multiLevelType w:val="hybridMultilevel"/>
    <w:tmpl w:val="FFFACE1C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4566D4B"/>
    <w:multiLevelType w:val="hybridMultilevel"/>
    <w:tmpl w:val="5BC6547C"/>
    <w:lvl w:ilvl="0" w:tplc="B4B40A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48230A"/>
    <w:multiLevelType w:val="hybridMultilevel"/>
    <w:tmpl w:val="D316A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9261A"/>
    <w:multiLevelType w:val="hybridMultilevel"/>
    <w:tmpl w:val="F6E204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30BB6"/>
    <w:multiLevelType w:val="hybridMultilevel"/>
    <w:tmpl w:val="34C86BD6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34084DE1"/>
    <w:multiLevelType w:val="hybridMultilevel"/>
    <w:tmpl w:val="F94EEB4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DC2881"/>
    <w:multiLevelType w:val="hybridMultilevel"/>
    <w:tmpl w:val="25D4A0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3C0806"/>
    <w:multiLevelType w:val="hybridMultilevel"/>
    <w:tmpl w:val="D640F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237A0"/>
    <w:multiLevelType w:val="hybridMultilevel"/>
    <w:tmpl w:val="F32466C6"/>
    <w:lvl w:ilvl="0" w:tplc="B4B40A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AC2E07"/>
    <w:multiLevelType w:val="hybridMultilevel"/>
    <w:tmpl w:val="10782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D1433"/>
    <w:multiLevelType w:val="hybridMultilevel"/>
    <w:tmpl w:val="2B0A77A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4505E1"/>
    <w:multiLevelType w:val="hybridMultilevel"/>
    <w:tmpl w:val="36E69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5445C4"/>
    <w:multiLevelType w:val="hybridMultilevel"/>
    <w:tmpl w:val="4918A97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E01FFE"/>
    <w:multiLevelType w:val="hybridMultilevel"/>
    <w:tmpl w:val="FC26F1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01FF3"/>
    <w:multiLevelType w:val="hybridMultilevel"/>
    <w:tmpl w:val="203C02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96D514E"/>
    <w:multiLevelType w:val="hybridMultilevel"/>
    <w:tmpl w:val="BC9A13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52FC7"/>
    <w:multiLevelType w:val="hybridMultilevel"/>
    <w:tmpl w:val="550AC2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8E14D2"/>
    <w:multiLevelType w:val="hybridMultilevel"/>
    <w:tmpl w:val="EFBA4A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B7E2F"/>
    <w:multiLevelType w:val="hybridMultilevel"/>
    <w:tmpl w:val="249CEA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8"/>
  </w:num>
  <w:num w:numId="5">
    <w:abstractNumId w:val="4"/>
  </w:num>
  <w:num w:numId="6">
    <w:abstractNumId w:val="11"/>
  </w:num>
  <w:num w:numId="7">
    <w:abstractNumId w:val="23"/>
  </w:num>
  <w:num w:numId="8">
    <w:abstractNumId w:val="2"/>
  </w:num>
  <w:num w:numId="9">
    <w:abstractNumId w:val="6"/>
  </w:num>
  <w:num w:numId="10">
    <w:abstractNumId w:val="16"/>
  </w:num>
  <w:num w:numId="11">
    <w:abstractNumId w:val="7"/>
  </w:num>
  <w:num w:numId="12">
    <w:abstractNumId w:val="1"/>
  </w:num>
  <w:num w:numId="13">
    <w:abstractNumId w:val="22"/>
  </w:num>
  <w:num w:numId="14">
    <w:abstractNumId w:val="21"/>
  </w:num>
  <w:num w:numId="15">
    <w:abstractNumId w:val="20"/>
  </w:num>
  <w:num w:numId="16">
    <w:abstractNumId w:val="0"/>
  </w:num>
  <w:num w:numId="17">
    <w:abstractNumId w:val="14"/>
  </w:num>
  <w:num w:numId="18">
    <w:abstractNumId w:val="18"/>
  </w:num>
  <w:num w:numId="19">
    <w:abstractNumId w:val="12"/>
  </w:num>
  <w:num w:numId="20">
    <w:abstractNumId w:val="13"/>
  </w:num>
  <w:num w:numId="21">
    <w:abstractNumId w:val="5"/>
  </w:num>
  <w:num w:numId="22">
    <w:abstractNumId w:val="3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6DD4"/>
    <w:rsid w:val="00132D05"/>
    <w:rsid w:val="001C1650"/>
    <w:rsid w:val="001C3C61"/>
    <w:rsid w:val="00211665"/>
    <w:rsid w:val="0023073B"/>
    <w:rsid w:val="00367016"/>
    <w:rsid w:val="003A6AC3"/>
    <w:rsid w:val="003B50EB"/>
    <w:rsid w:val="003B74E2"/>
    <w:rsid w:val="00422B27"/>
    <w:rsid w:val="005946F3"/>
    <w:rsid w:val="005E727C"/>
    <w:rsid w:val="0072695B"/>
    <w:rsid w:val="007B0F21"/>
    <w:rsid w:val="007E0A5D"/>
    <w:rsid w:val="00817192"/>
    <w:rsid w:val="008649ED"/>
    <w:rsid w:val="008B3D95"/>
    <w:rsid w:val="008B53A0"/>
    <w:rsid w:val="008D7F0B"/>
    <w:rsid w:val="009005A3"/>
    <w:rsid w:val="009C6DD4"/>
    <w:rsid w:val="00A17A56"/>
    <w:rsid w:val="00A310DB"/>
    <w:rsid w:val="00B721D3"/>
    <w:rsid w:val="00C12AB7"/>
    <w:rsid w:val="00C5178F"/>
    <w:rsid w:val="00D633F6"/>
    <w:rsid w:val="00D73969"/>
    <w:rsid w:val="00DB7C14"/>
    <w:rsid w:val="00DE195D"/>
    <w:rsid w:val="00E37E18"/>
    <w:rsid w:val="00EC01E3"/>
    <w:rsid w:val="00EC264D"/>
    <w:rsid w:val="00F209D5"/>
    <w:rsid w:val="00F23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5:docId w15:val="{5C693848-0A8A-4FC2-A3D7-42C95E49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6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DD4"/>
  </w:style>
  <w:style w:type="paragraph" w:styleId="Piedepgina">
    <w:name w:val="footer"/>
    <w:basedOn w:val="Normal"/>
    <w:link w:val="PiedepginaCar"/>
    <w:uiPriority w:val="99"/>
    <w:unhideWhenUsed/>
    <w:rsid w:val="009C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DD4"/>
  </w:style>
  <w:style w:type="paragraph" w:styleId="Prrafodelista">
    <w:name w:val="List Paragraph"/>
    <w:basedOn w:val="Normal"/>
    <w:uiPriority w:val="34"/>
    <w:qFormat/>
    <w:rsid w:val="003B74E2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3B74E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B74E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3B74E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ipervnculo">
    <w:name w:val="Hyperlink"/>
    <w:uiPriority w:val="99"/>
    <w:rsid w:val="00C51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hispano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2918</Words>
  <Characters>16053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shoppe</dc:creator>
  <cp:keywords/>
  <dc:description/>
  <cp:lastModifiedBy>Sistemas</cp:lastModifiedBy>
  <cp:revision>8</cp:revision>
  <dcterms:created xsi:type="dcterms:W3CDTF">2014-07-16T23:46:00Z</dcterms:created>
  <dcterms:modified xsi:type="dcterms:W3CDTF">2016-08-10T21:00:00Z</dcterms:modified>
</cp:coreProperties>
</file>