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7EA4" w14:textId="3607D66F" w:rsidR="0075551C" w:rsidRDefault="00F02EDE" w:rsidP="00F02EDE">
      <w:pPr>
        <w:pStyle w:val="1"/>
        <w:jc w:val="center"/>
      </w:pPr>
      <w:r w:rsidRPr="00F02EDE">
        <w:rPr>
          <w:rFonts w:hint="eastAsia"/>
        </w:rPr>
        <w:t>真伪语音鉴别实验报告</w:t>
      </w:r>
    </w:p>
    <w:p w14:paraId="65BA2ED9" w14:textId="7790AF7F" w:rsidR="00F02EDE" w:rsidRDefault="00F02EDE" w:rsidP="00631FA7">
      <w:pPr>
        <w:jc w:val="center"/>
      </w:pPr>
      <w:r>
        <w:rPr>
          <w:rFonts w:hint="eastAsia"/>
        </w:rPr>
        <w:t>南京林业大学</w:t>
      </w:r>
      <w:r w:rsidR="00631FA7">
        <w:rPr>
          <w:rFonts w:hint="eastAsia"/>
        </w:rPr>
        <w:t xml:space="preserve"> </w:t>
      </w:r>
      <w:r>
        <w:rPr>
          <w:rFonts w:hint="eastAsia"/>
        </w:rPr>
        <w:t>马维龙</w:t>
      </w:r>
    </w:p>
    <w:p w14:paraId="1115E449" w14:textId="664162B3" w:rsidR="00122034" w:rsidRPr="0057112A" w:rsidRDefault="00122034" w:rsidP="00122034">
      <w:pPr>
        <w:pStyle w:val="afb"/>
        <w:numPr>
          <w:ilvl w:val="0"/>
          <w:numId w:val="5"/>
        </w:numPr>
        <w:ind w:firstLineChars="0"/>
        <w:rPr>
          <w:b/>
          <w:bCs/>
        </w:rPr>
      </w:pPr>
      <w:r w:rsidRPr="0057112A">
        <w:rPr>
          <w:rFonts w:hint="eastAsia"/>
          <w:b/>
          <w:bCs/>
        </w:rPr>
        <w:t>实验分析</w:t>
      </w:r>
    </w:p>
    <w:p w14:paraId="7574534D" w14:textId="3222C602" w:rsidR="006015BF" w:rsidRDefault="006015BF" w:rsidP="006015BF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本实验需要根据</w:t>
      </w:r>
      <w:r w:rsidR="00F1004D">
        <w:rPr>
          <w:rFonts w:hint="eastAsia"/>
        </w:rPr>
        <w:t>train</w:t>
      </w:r>
      <w:r w:rsidR="00F1004D">
        <w:rPr>
          <w:rFonts w:hint="eastAsia"/>
        </w:rPr>
        <w:t>文件夹下的</w:t>
      </w:r>
      <w:r w:rsidR="00F1004D">
        <w:rPr>
          <w:rFonts w:hint="eastAsia"/>
        </w:rPr>
        <w:t>.</w:t>
      </w:r>
      <w:proofErr w:type="spellStart"/>
      <w:r w:rsidR="00F1004D">
        <w:t>f</w:t>
      </w:r>
      <w:r w:rsidR="00F1004D">
        <w:rPr>
          <w:rFonts w:hint="eastAsia"/>
        </w:rPr>
        <w:t>lac</w:t>
      </w:r>
      <w:proofErr w:type="spellEnd"/>
      <w:r w:rsidR="00F1004D">
        <w:rPr>
          <w:rFonts w:hint="eastAsia"/>
        </w:rPr>
        <w:t>文件以及</w:t>
      </w:r>
      <w:r w:rsidR="00F1004D" w:rsidRPr="00F1004D">
        <w:t>train.txt</w:t>
      </w:r>
      <w:r w:rsidR="00481A83">
        <w:rPr>
          <w:rFonts w:hint="eastAsia"/>
        </w:rPr>
        <w:t>中的结果对</w:t>
      </w:r>
      <w:r w:rsidR="004339EB">
        <w:rPr>
          <w:rFonts w:hint="eastAsia"/>
        </w:rPr>
        <w:t>模型进行训练</w:t>
      </w:r>
      <w:r w:rsidR="00EF6C31">
        <w:rPr>
          <w:rFonts w:hint="eastAsia"/>
        </w:rPr>
        <w:t>，最终实现</w:t>
      </w:r>
      <w:r w:rsidR="00AD2878">
        <w:rPr>
          <w:rFonts w:hint="eastAsia"/>
        </w:rPr>
        <w:t>识别出一段语音的真伪</w:t>
      </w:r>
      <w:r w:rsidR="000356A9">
        <w:rPr>
          <w:rFonts w:hint="eastAsia"/>
        </w:rPr>
        <w:t>。</w:t>
      </w:r>
    </w:p>
    <w:p w14:paraId="7B130726" w14:textId="6C043784" w:rsidR="00C26A2E" w:rsidRDefault="00C26A2E" w:rsidP="006015BF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为了可以对</w:t>
      </w:r>
      <w:r w:rsidR="00510E7D">
        <w:rPr>
          <w:rFonts w:hint="eastAsia"/>
        </w:rPr>
        <w:t>一段语音进行</w:t>
      </w:r>
      <w:r w:rsidR="001A1CBA">
        <w:rPr>
          <w:rFonts w:hint="eastAsia"/>
        </w:rPr>
        <w:t>训练，故可以将此文件的特征值提取出来，用特征</w:t>
      </w:r>
      <w:r w:rsidR="004A2218">
        <w:rPr>
          <w:rFonts w:hint="eastAsia"/>
        </w:rPr>
        <w:t>值</w:t>
      </w:r>
      <w:r w:rsidR="00DD6357">
        <w:rPr>
          <w:rFonts w:hint="eastAsia"/>
        </w:rPr>
        <w:t>训练模型。</w:t>
      </w:r>
    </w:p>
    <w:p w14:paraId="359525B2" w14:textId="4371331D" w:rsidR="004339EB" w:rsidRDefault="00580D53" w:rsidP="006015BF">
      <w:pPr>
        <w:pStyle w:val="afb"/>
        <w:numPr>
          <w:ilvl w:val="0"/>
          <w:numId w:val="6"/>
        </w:numPr>
        <w:ind w:firstLineChars="0"/>
      </w:pPr>
      <w:r>
        <w:rPr>
          <w:rFonts w:hint="eastAsia"/>
        </w:rPr>
        <w:t>由于本实验的目标为识别出真伪语音，</w:t>
      </w:r>
      <w:r w:rsidR="000356A9">
        <w:rPr>
          <w:rFonts w:hint="eastAsia"/>
        </w:rPr>
        <w:t>即有两种评判标准，</w:t>
      </w:r>
      <w:r w:rsidR="00E46DBE">
        <w:rPr>
          <w:rFonts w:hint="eastAsia"/>
        </w:rPr>
        <w:t>故可以</w:t>
      </w:r>
      <w:r w:rsidR="00234147">
        <w:rPr>
          <w:rFonts w:hint="eastAsia"/>
        </w:rPr>
        <w:t>将文件中的真伪语音分离出来，分别训练两个模型。</w:t>
      </w:r>
    </w:p>
    <w:p w14:paraId="36A83C41" w14:textId="591116F7" w:rsidR="005F4AF8" w:rsidRDefault="00E44322" w:rsidP="005F4AF8">
      <w:pPr>
        <w:pStyle w:val="af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既然已经训练出来了两个模型，可以用两个模型对同一段语音分别打分</w:t>
      </w:r>
      <w:r w:rsidR="0067447F">
        <w:rPr>
          <w:rFonts w:hint="eastAsia"/>
        </w:rPr>
        <w:t>，分高</w:t>
      </w:r>
      <w:r w:rsidR="000A3EB4">
        <w:rPr>
          <w:rFonts w:hint="eastAsia"/>
        </w:rPr>
        <w:t>的一段</w:t>
      </w:r>
      <w:proofErr w:type="gramStart"/>
      <w:r w:rsidR="00B56615">
        <w:rPr>
          <w:rFonts w:hint="eastAsia"/>
        </w:rPr>
        <w:t>则</w:t>
      </w:r>
      <w:r w:rsidR="0009355A">
        <w:rPr>
          <w:rFonts w:hint="eastAsia"/>
        </w:rPr>
        <w:t>判断</w:t>
      </w:r>
      <w:proofErr w:type="gramEnd"/>
      <w:r w:rsidR="0009355A">
        <w:rPr>
          <w:rFonts w:hint="eastAsia"/>
        </w:rPr>
        <w:t>文件最终</w:t>
      </w:r>
      <w:r w:rsidR="00753F7E">
        <w:rPr>
          <w:rFonts w:hint="eastAsia"/>
        </w:rPr>
        <w:t>何种类型的语音。</w:t>
      </w:r>
    </w:p>
    <w:p w14:paraId="4FB80437" w14:textId="5BD5ED2C" w:rsidR="001279A3" w:rsidRPr="0057112A" w:rsidRDefault="00B94F4F" w:rsidP="00D04AA0">
      <w:pPr>
        <w:pStyle w:val="afb"/>
        <w:numPr>
          <w:ilvl w:val="0"/>
          <w:numId w:val="5"/>
        </w:numPr>
        <w:ind w:firstLineChars="0"/>
        <w:rPr>
          <w:b/>
          <w:bCs/>
        </w:rPr>
      </w:pPr>
      <w:r w:rsidRPr="0057112A">
        <w:rPr>
          <w:rFonts w:hint="eastAsia"/>
          <w:b/>
          <w:bCs/>
        </w:rPr>
        <w:t>实现步骤</w:t>
      </w:r>
    </w:p>
    <w:p w14:paraId="73599D19" w14:textId="2BD2D502" w:rsidR="00CA6580" w:rsidRDefault="00D65116" w:rsidP="00CA6580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特征值提取</w:t>
      </w:r>
    </w:p>
    <w:p w14:paraId="52426CD1" w14:textId="722434C0" w:rsidR="00CA6580" w:rsidRDefault="00824401" w:rsidP="00CA6580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用</w:t>
      </w:r>
      <w:proofErr w:type="spellStart"/>
      <w:r w:rsidRPr="00824401">
        <w:t>librosa</w:t>
      </w:r>
      <w:proofErr w:type="spellEnd"/>
      <w:r w:rsidR="007318DC">
        <w:rPr>
          <w:rFonts w:hint="eastAsia"/>
        </w:rPr>
        <w:t>根据文件路径读取</w:t>
      </w:r>
      <w:r w:rsidR="0023202B">
        <w:rPr>
          <w:rFonts w:hint="eastAsia"/>
        </w:rPr>
        <w:t>语音文件</w:t>
      </w:r>
      <w:r w:rsidR="00905FCC">
        <w:rPr>
          <w:rFonts w:ascii="Arial" w:hAnsi="Arial" w:cs="Arial"/>
          <w:color w:val="4D4D4D"/>
          <w:shd w:val="clear" w:color="auto" w:fill="FFFFFF"/>
        </w:rPr>
        <w:t>音频时间序列</w:t>
      </w:r>
      <w:r w:rsidR="00905FCC">
        <w:rPr>
          <w:rFonts w:ascii="Arial" w:hAnsi="Arial" w:cs="Arial" w:hint="eastAsia"/>
          <w:color w:val="4D4D4D"/>
          <w:shd w:val="clear" w:color="auto" w:fill="FFFFFF"/>
        </w:rPr>
        <w:t>，采样率等信息</w:t>
      </w:r>
      <w:r w:rsidR="00F24A4F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41FE5E28" w14:textId="50EE4D14" w:rsidR="005025B9" w:rsidRDefault="00C82B50" w:rsidP="00CA6580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根据获得的信息以及</w:t>
      </w:r>
      <w:r>
        <w:rPr>
          <w:rFonts w:hint="eastAsia"/>
        </w:rPr>
        <w:t>pdf</w:t>
      </w:r>
      <w:r>
        <w:rPr>
          <w:rFonts w:hint="eastAsia"/>
        </w:rPr>
        <w:t>中提供的参数</w:t>
      </w:r>
      <w:r w:rsidR="00E419B5">
        <w:rPr>
          <w:rFonts w:hint="eastAsia"/>
        </w:rPr>
        <w:t>，</w:t>
      </w:r>
      <w:r w:rsidR="008556E0">
        <w:rPr>
          <w:rFonts w:hint="eastAsia"/>
        </w:rPr>
        <w:t>通过</w:t>
      </w:r>
      <w:proofErr w:type="spellStart"/>
      <w:r w:rsidR="008556E0">
        <w:rPr>
          <w:rFonts w:hint="eastAsia"/>
        </w:rPr>
        <w:t>mfcc</w:t>
      </w:r>
      <w:proofErr w:type="spellEnd"/>
      <w:r w:rsidR="008556E0">
        <w:rPr>
          <w:rFonts w:hint="eastAsia"/>
        </w:rPr>
        <w:t>获取特征值</w:t>
      </w:r>
      <w:r w:rsidR="00F24A4F">
        <w:rPr>
          <w:rFonts w:hint="eastAsia"/>
        </w:rPr>
        <w:t>；</w:t>
      </w:r>
    </w:p>
    <w:p w14:paraId="215E1A46" w14:textId="7B75BAA1" w:rsidR="009B5F83" w:rsidRDefault="0043180E" w:rsidP="009B5F83">
      <w:pPr>
        <w:pStyle w:val="afb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返回修正后的特征值</w:t>
      </w:r>
      <w:r w:rsidR="00C9600E">
        <w:rPr>
          <w:rFonts w:hint="eastAsia"/>
        </w:rPr>
        <w:t>。</w:t>
      </w:r>
    </w:p>
    <w:p w14:paraId="797372E4" w14:textId="6F558AE7" w:rsidR="009B5F83" w:rsidRPr="005B191F" w:rsidRDefault="009B5F83" w:rsidP="005B191F">
      <w:pPr>
        <w:ind w:firstLine="420"/>
        <w:rPr>
          <w:rFonts w:hint="eastAsia"/>
          <w:b/>
          <w:bCs/>
        </w:rPr>
      </w:pPr>
      <w:bookmarkStart w:id="0" w:name="_Hlk77629533"/>
      <w:r w:rsidRPr="005B191F">
        <w:rPr>
          <w:rFonts w:hint="eastAsia"/>
          <w:b/>
          <w:bCs/>
        </w:rPr>
        <w:t>代码实现：</w:t>
      </w:r>
    </w:p>
    <w:bookmarkEnd w:id="0"/>
    <w:p w14:paraId="59E3C518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569CD6"/>
          <w:kern w:val="0"/>
          <w:sz w:val="21"/>
          <w:szCs w:val="21"/>
        </w:rPr>
        <w:t>def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bookmarkStart w:id="1" w:name="_Hlk77629465"/>
      <w:proofErr w:type="spellStart"/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get_Mfcc</w:t>
      </w:r>
      <w:bookmarkEnd w:id="1"/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120D0968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num_ceps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13</w:t>
      </w:r>
    </w:p>
    <w:p w14:paraId="192E8C89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low_freq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0</w:t>
      </w:r>
    </w:p>
    <w:p w14:paraId="29D22EA0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high_freq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2000</w:t>
      </w:r>
    </w:p>
    <w:p w14:paraId="7F537535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nfilts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24</w:t>
      </w:r>
    </w:p>
    <w:p w14:paraId="3FC45E3A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nfft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512</w:t>
      </w:r>
    </w:p>
    <w:p w14:paraId="6B5FA72B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dct_type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2</w:t>
      </w:r>
    </w:p>
    <w:p w14:paraId="4F9CFD21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use_energy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54A7B307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lifter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5</w:t>
      </w:r>
    </w:p>
    <w:p w14:paraId="408BFDCB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normalize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55941DF3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sig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fs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bookmarkStart w:id="2" w:name="_Hlk77628654"/>
      <w:proofErr w:type="spellStart"/>
      <w:proofErr w:type="gramStart"/>
      <w:r w:rsidRPr="00414C2A">
        <w:rPr>
          <w:rFonts w:ascii="Consolas" w:hAnsi="Consolas" w:cs="宋体"/>
          <w:color w:val="4EC9B0"/>
          <w:kern w:val="0"/>
          <w:sz w:val="21"/>
          <w:szCs w:val="21"/>
        </w:rPr>
        <w:t>librosa</w:t>
      </w:r>
      <w:bookmarkEnd w:id="2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.load</w:t>
      </w:r>
      <w:proofErr w:type="spellEnd"/>
      <w:proofErr w:type="gram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sr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4C2A">
        <w:rPr>
          <w:rFonts w:ascii="Consolas" w:hAnsi="Consolas" w:cs="宋体"/>
          <w:color w:val="569CD6"/>
          <w:kern w:val="0"/>
          <w:sz w:val="21"/>
          <w:szCs w:val="21"/>
        </w:rPr>
        <w:t>None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E4DDEE0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C6C0AEB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mfcc_feature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mfcc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sig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sig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7EBC784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fs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fs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51ED65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num_ceps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num_ceps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0CF862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nfilts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nfilts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A1A663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nfft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nfft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78F530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low_freq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low_freq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630862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high_freq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high_freq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2455831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dct_type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dct_type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955194D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use_energy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use_energy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0B8A671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lifter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lifter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6D62679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normalize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normalize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8EDF99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#     </w:t>
      </w:r>
      <w:proofErr w:type="spellStart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mfcc_feature</w:t>
      </w:r>
      <w:proofErr w:type="spellEnd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 = </w:t>
      </w:r>
      <w:proofErr w:type="spellStart"/>
      <w:proofErr w:type="gramStart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librosa.feature</w:t>
      </w:r>
      <w:proofErr w:type="gramEnd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.mfcc</w:t>
      </w:r>
      <w:proofErr w:type="spellEnd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(sig, fs, </w:t>
      </w:r>
      <w:proofErr w:type="spellStart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n_mfcc</w:t>
      </w:r>
      <w:proofErr w:type="spellEnd"/>
      <w:r w:rsidRPr="00414C2A">
        <w:rPr>
          <w:rFonts w:ascii="Consolas" w:hAnsi="Consolas" w:cs="宋体"/>
          <w:color w:val="6A9955"/>
          <w:kern w:val="0"/>
          <w:sz w:val="21"/>
          <w:szCs w:val="21"/>
        </w:rPr>
        <w:t>=13)</w:t>
      </w:r>
    </w:p>
    <w:p w14:paraId="3424E326" w14:textId="31AB277A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mfcc_feature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14C2A">
        <w:rPr>
          <w:rFonts w:ascii="Consolas" w:hAnsi="Consolas" w:cs="宋体"/>
          <w:color w:val="4EC9B0"/>
          <w:kern w:val="0"/>
          <w:sz w:val="21"/>
          <w:szCs w:val="21"/>
        </w:rPr>
        <w:t>preprocessing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scale</w:t>
      </w:r>
      <w:proofErr w:type="spellEnd"/>
      <w:proofErr w:type="gram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mfcc_feature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 </w:t>
      </w:r>
    </w:p>
    <w:p w14:paraId="062AF84F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deltas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delta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mfcc_feature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9849776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double_deltas</w:t>
      </w:r>
      <w:proofErr w:type="spell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delta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deltas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414C2A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EB35C84" w14:textId="64102294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combined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414C2A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14C2A">
        <w:rPr>
          <w:rFonts w:ascii="Consolas" w:hAnsi="Consolas" w:cs="宋体"/>
          <w:color w:val="DCDCAA"/>
          <w:kern w:val="0"/>
          <w:sz w:val="21"/>
          <w:szCs w:val="21"/>
        </w:rPr>
        <w:t>hstack</w:t>
      </w:r>
      <w:proofErr w:type="gramEnd"/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mfcc_feature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deltas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double_deltas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31F0F4D8" w14:textId="77777777" w:rsidR="00414C2A" w:rsidRPr="00414C2A" w:rsidRDefault="00414C2A" w:rsidP="00414C2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414C2A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4C2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14C2A">
        <w:rPr>
          <w:rFonts w:ascii="Consolas" w:hAnsi="Consolas" w:cs="宋体"/>
          <w:color w:val="9CDCFE"/>
          <w:kern w:val="0"/>
          <w:sz w:val="21"/>
          <w:szCs w:val="21"/>
        </w:rPr>
        <w:t>combined</w:t>
      </w:r>
    </w:p>
    <w:p w14:paraId="614813A3" w14:textId="77777777" w:rsidR="00414C2A" w:rsidRDefault="00414C2A" w:rsidP="00414C2A">
      <w:pPr>
        <w:ind w:left="768"/>
        <w:rPr>
          <w:rFonts w:hint="eastAsia"/>
        </w:rPr>
      </w:pPr>
    </w:p>
    <w:p w14:paraId="550B6991" w14:textId="7EDC2CE2" w:rsidR="00D65116" w:rsidRDefault="001A347B" w:rsidP="00B01885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模型训练</w:t>
      </w:r>
    </w:p>
    <w:p w14:paraId="5FB2E5C4" w14:textId="0887A1AB" w:rsidR="00305E93" w:rsidRDefault="00053A50" w:rsidP="00305E93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根据</w:t>
      </w:r>
      <w:r w:rsidR="00384F30">
        <w:rPr>
          <w:rFonts w:hint="eastAsia"/>
        </w:rPr>
        <w:t>train</w:t>
      </w:r>
      <w:r w:rsidR="00384F30">
        <w:t>.txt</w:t>
      </w:r>
      <w:r w:rsidR="00384F30">
        <w:rPr>
          <w:rFonts w:hint="eastAsia"/>
        </w:rPr>
        <w:t>中的文件标签将音频文件分类</w:t>
      </w:r>
      <w:r w:rsidR="00F24A4F">
        <w:rPr>
          <w:rFonts w:hint="eastAsia"/>
        </w:rPr>
        <w:t>；</w:t>
      </w:r>
    </w:p>
    <w:p w14:paraId="3B1CB37F" w14:textId="1A85DD39" w:rsidR="00384F30" w:rsidRDefault="00EC5AFB" w:rsidP="00305E93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根据标签</w:t>
      </w:r>
      <w:r w:rsidR="00C41260">
        <w:rPr>
          <w:rFonts w:hint="eastAsia"/>
        </w:rPr>
        <w:t>分两次</w:t>
      </w:r>
      <w:r w:rsidR="00382B1A">
        <w:rPr>
          <w:rFonts w:hint="eastAsia"/>
        </w:rPr>
        <w:t>训练模型</w:t>
      </w:r>
      <w:r w:rsidR="00F24A4F">
        <w:rPr>
          <w:rFonts w:hint="eastAsia"/>
        </w:rPr>
        <w:t>；</w:t>
      </w:r>
    </w:p>
    <w:p w14:paraId="24AD7414" w14:textId="26A700B1" w:rsidR="0056750D" w:rsidRDefault="00B93485" w:rsidP="00305E93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每次训练同一种</w:t>
      </w:r>
      <w:r w:rsidR="00101D2D">
        <w:rPr>
          <w:rFonts w:hint="eastAsia"/>
        </w:rPr>
        <w:t>标签的音频文件，</w:t>
      </w:r>
      <w:r w:rsidR="00F16A6A">
        <w:rPr>
          <w:rFonts w:hint="eastAsia"/>
        </w:rPr>
        <w:t>对每个文件调用</w:t>
      </w:r>
      <w:proofErr w:type="spellStart"/>
      <w:r w:rsidR="00F16A6A" w:rsidRPr="00F16A6A">
        <w:t>get_Mfcc</w:t>
      </w:r>
      <w:proofErr w:type="spellEnd"/>
      <w:r w:rsidR="00F16A6A">
        <w:rPr>
          <w:rFonts w:hint="eastAsia"/>
        </w:rPr>
        <w:t>获取特征值</w:t>
      </w:r>
      <w:r w:rsidR="00F24A4F">
        <w:rPr>
          <w:rFonts w:hint="eastAsia"/>
        </w:rPr>
        <w:t>；</w:t>
      </w:r>
    </w:p>
    <w:p w14:paraId="16BA986B" w14:textId="0304B1E0" w:rsidR="00423A99" w:rsidRDefault="00423A99" w:rsidP="00305E93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将特征值整合后</w:t>
      </w:r>
      <w:r w:rsidR="00524F4D">
        <w:rPr>
          <w:rFonts w:hint="eastAsia"/>
        </w:rPr>
        <w:t>用高斯混合模型进行训练</w:t>
      </w:r>
      <w:r w:rsidR="00C9600E">
        <w:rPr>
          <w:rFonts w:hint="eastAsia"/>
        </w:rPr>
        <w:t>。</w:t>
      </w:r>
    </w:p>
    <w:p w14:paraId="746A8791" w14:textId="629F86EE" w:rsidR="00D8663D" w:rsidRPr="00352998" w:rsidRDefault="00352998" w:rsidP="00E61250">
      <w:pPr>
        <w:rPr>
          <w:rFonts w:hint="eastAsia"/>
          <w:b/>
          <w:bCs/>
        </w:rPr>
      </w:pPr>
      <w:r w:rsidRPr="00352998">
        <w:rPr>
          <w:rFonts w:hint="eastAsia"/>
          <w:b/>
          <w:bCs/>
        </w:rPr>
        <w:t>代码实现：</w:t>
      </w:r>
    </w:p>
    <w:p w14:paraId="5B256F0E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nowname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bonafide</w:t>
      </w:r>
      <w:proofErr w:type="spellEnd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225A28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source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D8663D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train</w:t>
      </w:r>
      <w:r w:rsidRPr="00D8663D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flac</w:t>
      </w:r>
      <w:proofErr w:type="spellEnd"/>
      <w:r w:rsidRPr="00D8663D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EE983DA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dest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D8663D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F741B6F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np.asarray</w:t>
      </w:r>
      <w:proofErr w:type="spellEnd"/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(())</w:t>
      </w:r>
    </w:p>
    <w:p w14:paraId="344D57FA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spoof_name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D8663D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nowname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".txt"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634E5D1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614E28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8663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8663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5E001618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读取某次训练中的每个音频</w:t>
      </w:r>
    </w:p>
    <w:p w14:paraId="445C6E16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spoof_</w:t>
      </w:r>
      <w:proofErr w:type="gram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readline</w:t>
      </w:r>
      <w:proofErr w:type="spellEnd"/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28F813E4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8663D">
        <w:rPr>
          <w:rFonts w:ascii="Consolas" w:hAnsi="Consolas" w:cs="宋体"/>
          <w:color w:val="569CD6"/>
          <w:kern w:val="0"/>
          <w:sz w:val="21"/>
          <w:szCs w:val="21"/>
        </w:rPr>
        <w:t>not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501FD9C2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8663D">
        <w:rPr>
          <w:rFonts w:ascii="Consolas" w:hAnsi="Consolas" w:cs="宋体"/>
          <w:color w:val="C586C0"/>
          <w:kern w:val="0"/>
          <w:sz w:val="21"/>
          <w:szCs w:val="21"/>
        </w:rPr>
        <w:t>break</w:t>
      </w:r>
    </w:p>
    <w:p w14:paraId="70F1CFB3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source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proofErr w:type="gram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:</w:t>
      </w:r>
      <w:r w:rsidRPr="00D8663D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] + 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".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flac</w:t>
      </w:r>
      <w:proofErr w:type="spellEnd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7B9F945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     </w:t>
      </w:r>
      <w:proofErr w:type="gramStart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print</w:t>
      </w:r>
      <w:proofErr w:type="gramEnd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(path)</w:t>
      </w:r>
    </w:p>
    <w:p w14:paraId="049C8DA2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get_Mfcc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    </w:t>
      </w:r>
    </w:p>
    <w:p w14:paraId="04F230DC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.size</w:t>
      </w:r>
      <w:proofErr w:type="spellEnd"/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D866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5A491374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vector</w:t>
      </w:r>
    </w:p>
    <w:p w14:paraId="407C376F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8663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:</w:t>
      </w:r>
    </w:p>
    <w:p w14:paraId="7867858C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np.vstack</w:t>
      </w:r>
      <w:proofErr w:type="spellEnd"/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367B3F1A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308A02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E2B4618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#GMM</w:t>
      </w: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模型</w:t>
      </w:r>
    </w:p>
    <w:p w14:paraId="4D2CD89D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print</w:t>
      </w:r>
      <w:proofErr w:type="gramEnd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(</w:t>
      </w:r>
      <w:proofErr w:type="spellStart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minv</w:t>
      </w:r>
      <w:proofErr w:type="spellEnd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)</w:t>
      </w:r>
    </w:p>
    <w:p w14:paraId="4C7EED54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print(</w:t>
      </w:r>
      <w:proofErr w:type="gramEnd"/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"!")</w:t>
      </w:r>
    </w:p>
    <w:p w14:paraId="3C6397BE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gmm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= GaussianMixture(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n_components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D8663D">
        <w:rPr>
          <w:rFonts w:ascii="Consolas" w:hAnsi="Consolas" w:cs="宋体"/>
          <w:color w:val="B5CEA8"/>
          <w:kern w:val="0"/>
          <w:sz w:val="21"/>
          <w:szCs w:val="21"/>
        </w:rPr>
        <w:t>8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covariance</w:t>
      </w:r>
      <w:proofErr w:type="gramEnd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_type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'diag'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max_iter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8663D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n_init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8663D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3C120E6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gmm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317FF55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gmm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.fit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features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AAB294F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picklefile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= 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nowname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proofErr w:type="gram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".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gmm</w:t>
      </w:r>
      <w:proofErr w:type="spellEnd"/>
      <w:proofErr w:type="gramEnd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35C95D6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dest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picklefile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1ED204A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#</w:t>
      </w:r>
      <w:r w:rsidRPr="00D8663D">
        <w:rPr>
          <w:rFonts w:ascii="Consolas" w:hAnsi="Consolas" w:cs="宋体"/>
          <w:color w:val="6A9955"/>
          <w:kern w:val="0"/>
          <w:sz w:val="21"/>
          <w:szCs w:val="21"/>
        </w:rPr>
        <w:t>写模型</w:t>
      </w:r>
    </w:p>
    <w:p w14:paraId="20FC7FCA" w14:textId="77777777" w:rsidR="00D8663D" w:rsidRPr="00D8663D" w:rsidRDefault="00D8663D" w:rsidP="00D8663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pickle.dump</w:t>
      </w:r>
      <w:proofErr w:type="spellEnd"/>
      <w:proofErr w:type="gram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gmm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8663D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dest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8663D">
        <w:rPr>
          <w:rFonts w:ascii="Consolas" w:hAnsi="Consolas" w:cs="宋体"/>
          <w:color w:val="9CDCFE"/>
          <w:kern w:val="0"/>
          <w:sz w:val="21"/>
          <w:szCs w:val="21"/>
        </w:rPr>
        <w:t>picklefile</w:t>
      </w:r>
      <w:proofErr w:type="spellEnd"/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wb</w:t>
      </w:r>
      <w:proofErr w:type="spellEnd"/>
      <w:r w:rsidRPr="00D8663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8663D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61308317" w14:textId="77777777" w:rsidR="00D8663D" w:rsidRPr="00B96957" w:rsidRDefault="00D8663D" w:rsidP="00E61250">
      <w:pPr>
        <w:rPr>
          <w:rFonts w:hint="eastAsia"/>
        </w:rPr>
      </w:pPr>
    </w:p>
    <w:p w14:paraId="2B4C0593" w14:textId="1EF027D6" w:rsidR="001A347B" w:rsidRDefault="00C17F58" w:rsidP="00B01885">
      <w:pPr>
        <w:pStyle w:val="afb"/>
        <w:numPr>
          <w:ilvl w:val="0"/>
          <w:numId w:val="8"/>
        </w:numPr>
        <w:ind w:firstLineChars="0"/>
      </w:pPr>
      <w:r>
        <w:rPr>
          <w:rFonts w:hint="eastAsia"/>
        </w:rPr>
        <w:t>判断真伪</w:t>
      </w:r>
    </w:p>
    <w:p w14:paraId="7E34F1B7" w14:textId="27FA5202" w:rsidR="001D6E13" w:rsidRDefault="00AA4EA8" w:rsidP="009309B1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读取音频文件计算特征值</w:t>
      </w:r>
      <w:r w:rsidR="00F24A4F">
        <w:rPr>
          <w:rFonts w:hint="eastAsia"/>
        </w:rPr>
        <w:t>；</w:t>
      </w:r>
    </w:p>
    <w:p w14:paraId="0A1B48BA" w14:textId="419F07FD" w:rsidR="00AA4EA8" w:rsidRDefault="00B40AAE" w:rsidP="009309B1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根据训练处的两个模型对特征值进行打分</w:t>
      </w:r>
      <w:r w:rsidR="00F24A4F">
        <w:rPr>
          <w:rFonts w:hint="eastAsia"/>
        </w:rPr>
        <w:t>；</w:t>
      </w:r>
    </w:p>
    <w:p w14:paraId="65E93EB4" w14:textId="2A9A042F" w:rsidR="00B40AAE" w:rsidRDefault="00B40AAE" w:rsidP="009309B1">
      <w:pPr>
        <w:pStyle w:val="afb"/>
        <w:numPr>
          <w:ilvl w:val="1"/>
          <w:numId w:val="8"/>
        </w:numPr>
        <w:ind w:firstLineChars="0"/>
      </w:pPr>
      <w:r>
        <w:rPr>
          <w:rFonts w:hint="eastAsia"/>
        </w:rPr>
        <w:t>分数高的为当前音频的真伪</w:t>
      </w:r>
      <w:r w:rsidR="00F24A4F">
        <w:rPr>
          <w:rFonts w:hint="eastAsia"/>
        </w:rPr>
        <w:t>；</w:t>
      </w:r>
    </w:p>
    <w:p w14:paraId="728648DC" w14:textId="524D9CDD" w:rsidR="00546963" w:rsidRDefault="00F24A4F" w:rsidP="00546963">
      <w:pPr>
        <w:pStyle w:val="afb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 w:rsidR="00122087">
        <w:rPr>
          <w:rFonts w:hint="eastAsia"/>
        </w:rPr>
        <w:t>文件名</w:t>
      </w:r>
      <w:r>
        <w:rPr>
          <w:rFonts w:hint="eastAsia"/>
        </w:rPr>
        <w:t>和</w:t>
      </w:r>
      <w:r w:rsidR="00122087">
        <w:rPr>
          <w:rFonts w:hint="eastAsia"/>
        </w:rPr>
        <w:t>结果</w:t>
      </w:r>
      <w:r>
        <w:rPr>
          <w:rFonts w:hint="eastAsia"/>
        </w:rPr>
        <w:t>标签写入结果文件</w:t>
      </w:r>
      <w:r w:rsidR="00E97EE4">
        <w:rPr>
          <w:rFonts w:hint="eastAsia"/>
        </w:rPr>
        <w:t>。</w:t>
      </w:r>
    </w:p>
    <w:p w14:paraId="1A42FD87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spoof_model_path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spoof.gmm</w:t>
      </w:r>
      <w:proofErr w:type="spellEnd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704E6CF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bonafide_model_path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bonafide.gmm</w:t>
      </w:r>
      <w:proofErr w:type="spellEnd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3217409B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载入训练好的模型</w:t>
      </w:r>
    </w:p>
    <w:p w14:paraId="411656FF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spoof_gmm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pickle.load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spoof_model_path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rb</w:t>
      </w:r>
      <w:proofErr w:type="spellEnd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11144291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bonafide_gmm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pickle.load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bonafide_model_path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rb</w:t>
      </w:r>
      <w:proofErr w:type="spellEnd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514A648E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00780D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569CD6"/>
          <w:kern w:val="0"/>
          <w:sz w:val="21"/>
          <w:szCs w:val="21"/>
        </w:rPr>
        <w:t>def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identify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630A43BE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spoof_scores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spoof_gmm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.score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1BD5B2A2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spoof_scores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.sum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32A5D3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male</w:t>
      </w:r>
      <w:proofErr w:type="gramEnd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 hypothesis scoring</w:t>
      </w:r>
    </w:p>
    <w:p w14:paraId="62107999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bonafide_scores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bonafide_gmm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.score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2D15DCCB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bonafide_scores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.sum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AC4150A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0F67EA71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#     </w:t>
      </w:r>
      <w:proofErr w:type="gramStart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print(</w:t>
      </w:r>
      <w:proofErr w:type="gramEnd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"%10s %5s %1s" % ("+ SPOOF SCORE",":", str(round(is_spoof, 3))))</w:t>
      </w:r>
    </w:p>
    <w:p w14:paraId="2099A14F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#     </w:t>
      </w:r>
      <w:proofErr w:type="gramStart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print(</w:t>
      </w:r>
      <w:proofErr w:type="gramEnd"/>
      <w:r w:rsidRPr="00514BB3">
        <w:rPr>
          <w:rFonts w:ascii="Consolas" w:hAnsi="Consolas" w:cs="宋体"/>
          <w:color w:val="6A9955"/>
          <w:kern w:val="0"/>
          <w:sz w:val="21"/>
          <w:szCs w:val="21"/>
        </w:rPr>
        <w:t>"%10s %7s %1s" % ("+ BONAFIDE SCORE", ":", str(round(is_bonafide,3))))</w:t>
      </w:r>
    </w:p>
    <w:p w14:paraId="40CE0647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3AD39C92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spoof_score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bonafide_score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: </w:t>
      </w:r>
    </w:p>
    <w:p w14:paraId="632A7184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winner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"spoof"</w:t>
      </w:r>
    </w:p>
    <w:p w14:paraId="6E51C50B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: </w:t>
      </w:r>
    </w:p>
    <w:p w14:paraId="52012D02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winner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bonafide</w:t>
      </w:r>
      <w:proofErr w:type="spellEnd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22882DE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winner</w:t>
      </w:r>
    </w:p>
    <w:p w14:paraId="373129A8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417F5E8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nowfile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"eval2"</w:t>
      </w:r>
    </w:p>
    <w:p w14:paraId="5641CA5A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nowfile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flac</w:t>
      </w:r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34FCCF50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ans_file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zju_deepfake</w:t>
      </w:r>
      <w:proofErr w:type="spellEnd"/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nowfile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"_ans.txt"</w:t>
      </w:r>
    </w:p>
    <w:p w14:paraId="61AA0A20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ans_out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ans_file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"w"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3535433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prediction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"spoof"</w:t>
      </w:r>
    </w:p>
    <w:p w14:paraId="3ED21BEB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dirs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in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os.walk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):</w:t>
      </w:r>
    </w:p>
    <w:p w14:paraId="1D85D5B9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C586C0"/>
          <w:kern w:val="0"/>
          <w:sz w:val="21"/>
          <w:szCs w:val="21"/>
        </w:rPr>
        <w:t>in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:        </w:t>
      </w:r>
    </w:p>
    <w:p w14:paraId="3264DB65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get_</w:t>
      </w:r>
      <w:proofErr w:type="gramStart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Mfcc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proofErr w:type="spell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2418C94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prediction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identify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vector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7BAF045" w14:textId="77777777" w:rsidR="00514BB3" w:rsidRPr="00514BB3" w:rsidRDefault="00514BB3" w:rsidP="00514B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ans_</w:t>
      </w:r>
      <w:proofErr w:type="gramStart"/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out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4BB3">
        <w:rPr>
          <w:rFonts w:ascii="Consolas" w:hAnsi="Consolas" w:cs="宋体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f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[:</w:t>
      </w:r>
      <w:r w:rsidRPr="00514BB3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] +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 "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4BB3">
        <w:rPr>
          <w:rFonts w:ascii="Consolas" w:hAnsi="Consolas" w:cs="宋体"/>
          <w:color w:val="9CDCFE"/>
          <w:kern w:val="0"/>
          <w:sz w:val="21"/>
          <w:szCs w:val="21"/>
        </w:rPr>
        <w:t>prediction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14BB3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4BB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14BB3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BD66B20" w14:textId="77777777" w:rsidR="00514BB3" w:rsidRPr="00C64A89" w:rsidRDefault="00514BB3" w:rsidP="00546963">
      <w:pPr>
        <w:rPr>
          <w:rFonts w:hint="eastAsia"/>
        </w:rPr>
      </w:pPr>
    </w:p>
    <w:p w14:paraId="297B7FA4" w14:textId="32190DAE" w:rsidR="00316542" w:rsidRPr="0057112A" w:rsidRDefault="003B5B02" w:rsidP="00300759">
      <w:pPr>
        <w:pStyle w:val="afb"/>
        <w:numPr>
          <w:ilvl w:val="0"/>
          <w:numId w:val="5"/>
        </w:numPr>
        <w:ind w:firstLineChars="0"/>
        <w:rPr>
          <w:b/>
          <w:bCs/>
        </w:rPr>
      </w:pPr>
      <w:r w:rsidRPr="0057112A">
        <w:rPr>
          <w:rFonts w:hint="eastAsia"/>
          <w:b/>
          <w:bCs/>
        </w:rPr>
        <w:t>自测结果</w:t>
      </w:r>
    </w:p>
    <w:p w14:paraId="3541A30E" w14:textId="61D34C9F" w:rsidR="00300759" w:rsidRDefault="00882960" w:rsidP="00867117">
      <w:pPr>
        <w:rPr>
          <w:rFonts w:hint="eastAsia"/>
        </w:rPr>
      </w:pPr>
      <w:r>
        <w:rPr>
          <w:rFonts w:hint="eastAsia"/>
        </w:rPr>
        <w:t>根据提供的</w:t>
      </w:r>
      <w:r>
        <w:rPr>
          <w:rFonts w:hint="eastAsia"/>
        </w:rPr>
        <w:t>dev</w:t>
      </w:r>
      <w:r w:rsidR="00A031A1">
        <w:rPr>
          <w:rFonts w:hint="eastAsia"/>
        </w:rPr>
        <w:t>中的音频</w:t>
      </w:r>
      <w:r w:rsidR="00725AD9">
        <w:rPr>
          <w:rFonts w:hint="eastAsia"/>
        </w:rPr>
        <w:t>和</w:t>
      </w:r>
      <w:r w:rsidR="00A031A1">
        <w:rPr>
          <w:rFonts w:hint="eastAsia"/>
        </w:rPr>
        <w:t>结果，</w:t>
      </w:r>
      <w:r w:rsidR="00455A82">
        <w:rPr>
          <w:rFonts w:hint="eastAsia"/>
        </w:rPr>
        <w:t>正确率约为</w:t>
      </w:r>
      <w:r w:rsidR="00994084">
        <w:rPr>
          <w:rFonts w:hint="eastAsia"/>
        </w:rPr>
        <w:t>8</w:t>
      </w:r>
      <w:r w:rsidR="00994084">
        <w:t>2.44%</w:t>
      </w:r>
    </w:p>
    <w:p w14:paraId="153973B0" w14:textId="77777777" w:rsidR="00316542" w:rsidRPr="00F02EDE" w:rsidRDefault="00316542" w:rsidP="00BD19FF">
      <w:pPr>
        <w:rPr>
          <w:rFonts w:hint="eastAsia"/>
        </w:rPr>
      </w:pPr>
    </w:p>
    <w:sectPr w:rsidR="00316542" w:rsidRPr="00F0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88A"/>
    <w:multiLevelType w:val="hybridMultilevel"/>
    <w:tmpl w:val="7592C878"/>
    <w:lvl w:ilvl="0" w:tplc="EEEECCCE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646D1"/>
    <w:multiLevelType w:val="hybridMultilevel"/>
    <w:tmpl w:val="B2D06F7A"/>
    <w:lvl w:ilvl="0" w:tplc="B91287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B5B5B"/>
    <w:multiLevelType w:val="hybridMultilevel"/>
    <w:tmpl w:val="69C640AA"/>
    <w:lvl w:ilvl="0" w:tplc="00948888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D2281F"/>
    <w:multiLevelType w:val="hybridMultilevel"/>
    <w:tmpl w:val="9684B4F2"/>
    <w:lvl w:ilvl="0" w:tplc="289AECD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4" w15:restartNumberingAfterBreak="0">
    <w:nsid w:val="7195261D"/>
    <w:multiLevelType w:val="hybridMultilevel"/>
    <w:tmpl w:val="480661D6"/>
    <w:lvl w:ilvl="0" w:tplc="FE56C9F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5" w15:restartNumberingAfterBreak="0">
    <w:nsid w:val="75C83CAD"/>
    <w:multiLevelType w:val="hybridMultilevel"/>
    <w:tmpl w:val="573ABE36"/>
    <w:lvl w:ilvl="0" w:tplc="3F8E854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6" w15:restartNumberingAfterBreak="0">
    <w:nsid w:val="79E521A8"/>
    <w:multiLevelType w:val="hybridMultilevel"/>
    <w:tmpl w:val="60F28C76"/>
    <w:lvl w:ilvl="0" w:tplc="5152495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7" w15:restartNumberingAfterBreak="0">
    <w:nsid w:val="7E196097"/>
    <w:multiLevelType w:val="hybridMultilevel"/>
    <w:tmpl w:val="78388CAA"/>
    <w:lvl w:ilvl="0" w:tplc="B9FA1DE0">
      <w:start w:val="1"/>
      <w:numFmt w:val="japaneseCounting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E"/>
    <w:rsid w:val="0002489E"/>
    <w:rsid w:val="000356A9"/>
    <w:rsid w:val="00046775"/>
    <w:rsid w:val="00053A50"/>
    <w:rsid w:val="0009355A"/>
    <w:rsid w:val="000A3EB4"/>
    <w:rsid w:val="000D158D"/>
    <w:rsid w:val="000F06C1"/>
    <w:rsid w:val="000F2EAD"/>
    <w:rsid w:val="00101D2D"/>
    <w:rsid w:val="001114C4"/>
    <w:rsid w:val="00120606"/>
    <w:rsid w:val="00122034"/>
    <w:rsid w:val="00122087"/>
    <w:rsid w:val="001279A3"/>
    <w:rsid w:val="00136A02"/>
    <w:rsid w:val="00144279"/>
    <w:rsid w:val="00166B58"/>
    <w:rsid w:val="001A1CBA"/>
    <w:rsid w:val="001A347B"/>
    <w:rsid w:val="001B3E01"/>
    <w:rsid w:val="001D6E13"/>
    <w:rsid w:val="002246E7"/>
    <w:rsid w:val="0023202B"/>
    <w:rsid w:val="00234147"/>
    <w:rsid w:val="00253AB6"/>
    <w:rsid w:val="002540FA"/>
    <w:rsid w:val="002814EC"/>
    <w:rsid w:val="00300759"/>
    <w:rsid w:val="00302B38"/>
    <w:rsid w:val="00305E93"/>
    <w:rsid w:val="00316542"/>
    <w:rsid w:val="0033135E"/>
    <w:rsid w:val="00352998"/>
    <w:rsid w:val="00364D01"/>
    <w:rsid w:val="00382B1A"/>
    <w:rsid w:val="00384F30"/>
    <w:rsid w:val="003B3E42"/>
    <w:rsid w:val="003B5B02"/>
    <w:rsid w:val="00414C2A"/>
    <w:rsid w:val="00423A99"/>
    <w:rsid w:val="0043180E"/>
    <w:rsid w:val="004339EB"/>
    <w:rsid w:val="00455A82"/>
    <w:rsid w:val="00455CCA"/>
    <w:rsid w:val="00472841"/>
    <w:rsid w:val="00481A83"/>
    <w:rsid w:val="00483031"/>
    <w:rsid w:val="004A2218"/>
    <w:rsid w:val="004C2424"/>
    <w:rsid w:val="005025B9"/>
    <w:rsid w:val="00510E7D"/>
    <w:rsid w:val="00514BB3"/>
    <w:rsid w:val="0052225C"/>
    <w:rsid w:val="00524F4D"/>
    <w:rsid w:val="00546963"/>
    <w:rsid w:val="0056750D"/>
    <w:rsid w:val="0057112A"/>
    <w:rsid w:val="00580D53"/>
    <w:rsid w:val="005A3757"/>
    <w:rsid w:val="005A75D4"/>
    <w:rsid w:val="005B191F"/>
    <w:rsid w:val="005B1D80"/>
    <w:rsid w:val="005D4A17"/>
    <w:rsid w:val="005F4AF8"/>
    <w:rsid w:val="006015BF"/>
    <w:rsid w:val="00624A3A"/>
    <w:rsid w:val="00631FA7"/>
    <w:rsid w:val="0066550F"/>
    <w:rsid w:val="0067447F"/>
    <w:rsid w:val="006E2C92"/>
    <w:rsid w:val="00725AD9"/>
    <w:rsid w:val="007318DC"/>
    <w:rsid w:val="00753F7E"/>
    <w:rsid w:val="0075551C"/>
    <w:rsid w:val="007639E4"/>
    <w:rsid w:val="00771577"/>
    <w:rsid w:val="007B511C"/>
    <w:rsid w:val="007F76BD"/>
    <w:rsid w:val="00824401"/>
    <w:rsid w:val="008556E0"/>
    <w:rsid w:val="008603A3"/>
    <w:rsid w:val="00866322"/>
    <w:rsid w:val="00867117"/>
    <w:rsid w:val="00882960"/>
    <w:rsid w:val="00905FCC"/>
    <w:rsid w:val="009115AA"/>
    <w:rsid w:val="009309B1"/>
    <w:rsid w:val="00975BC9"/>
    <w:rsid w:val="00994084"/>
    <w:rsid w:val="009B5F83"/>
    <w:rsid w:val="009E3F30"/>
    <w:rsid w:val="00A031A1"/>
    <w:rsid w:val="00AA4EA8"/>
    <w:rsid w:val="00AB2E8E"/>
    <w:rsid w:val="00AD2878"/>
    <w:rsid w:val="00B01885"/>
    <w:rsid w:val="00B40AAE"/>
    <w:rsid w:val="00B56615"/>
    <w:rsid w:val="00B93485"/>
    <w:rsid w:val="00B94F4F"/>
    <w:rsid w:val="00B96957"/>
    <w:rsid w:val="00BC4A81"/>
    <w:rsid w:val="00BD19FF"/>
    <w:rsid w:val="00BD3665"/>
    <w:rsid w:val="00C17F58"/>
    <w:rsid w:val="00C26A2E"/>
    <w:rsid w:val="00C41260"/>
    <w:rsid w:val="00C64A89"/>
    <w:rsid w:val="00C82B50"/>
    <w:rsid w:val="00C9600E"/>
    <w:rsid w:val="00C96611"/>
    <w:rsid w:val="00CA4D8D"/>
    <w:rsid w:val="00CA555C"/>
    <w:rsid w:val="00CA6580"/>
    <w:rsid w:val="00CC0A8C"/>
    <w:rsid w:val="00CD54DA"/>
    <w:rsid w:val="00D0439D"/>
    <w:rsid w:val="00D04AA0"/>
    <w:rsid w:val="00D65116"/>
    <w:rsid w:val="00D8663D"/>
    <w:rsid w:val="00DD6357"/>
    <w:rsid w:val="00E419B5"/>
    <w:rsid w:val="00E44322"/>
    <w:rsid w:val="00E46DBE"/>
    <w:rsid w:val="00E61250"/>
    <w:rsid w:val="00E85F73"/>
    <w:rsid w:val="00E97EE4"/>
    <w:rsid w:val="00EB7828"/>
    <w:rsid w:val="00EC58FF"/>
    <w:rsid w:val="00EC5AFB"/>
    <w:rsid w:val="00EF6C31"/>
    <w:rsid w:val="00F02EDE"/>
    <w:rsid w:val="00F1004D"/>
    <w:rsid w:val="00F16A6A"/>
    <w:rsid w:val="00F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ED80"/>
  <w15:chartTrackingRefBased/>
  <w15:docId w15:val="{CFD1BE0E-5A9D-4206-B128-941F4FE1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7828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EB7828"/>
    <w:pPr>
      <w:keepNext/>
      <w:keepLines/>
      <w:spacing w:before="10" w:after="10" w:line="400" w:lineRule="exac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qFormat/>
    <w:rsid w:val="00EB7828"/>
    <w:pPr>
      <w:keepNext/>
      <w:keepLines/>
      <w:spacing w:beforeLines="50" w:before="50" w:afterLines="50" w:after="50" w:line="400" w:lineRule="exact"/>
      <w:outlineLvl w:val="1"/>
    </w:pPr>
    <w:rPr>
      <w:rFonts w:ascii="Arial" w:eastAsia="黑体" w:hAnsi="Arial" w:cstheme="majorBidi"/>
      <w:sz w:val="24"/>
    </w:rPr>
  </w:style>
  <w:style w:type="paragraph" w:styleId="3">
    <w:name w:val="heading 3"/>
    <w:basedOn w:val="a0"/>
    <w:next w:val="a0"/>
    <w:link w:val="30"/>
    <w:qFormat/>
    <w:rsid w:val="00EB7828"/>
    <w:pPr>
      <w:keepNext/>
      <w:keepLines/>
      <w:spacing w:before="10" w:after="10" w:line="400" w:lineRule="exact"/>
      <w:outlineLvl w:val="2"/>
    </w:pPr>
    <w:rPr>
      <w:kern w:val="0"/>
    </w:rPr>
  </w:style>
  <w:style w:type="paragraph" w:styleId="4">
    <w:name w:val="heading 4"/>
    <w:basedOn w:val="a0"/>
    <w:next w:val="a0"/>
    <w:link w:val="40"/>
    <w:qFormat/>
    <w:rsid w:val="00EB7828"/>
    <w:pPr>
      <w:keepNext/>
      <w:keepLines/>
      <w:spacing w:before="10" w:after="10" w:line="400" w:lineRule="exact"/>
      <w:outlineLvl w:val="3"/>
    </w:pPr>
    <w:rPr>
      <w:rFonts w:ascii="Arial" w:hAnsi="Arial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EB7828"/>
    <w:rPr>
      <w:rFonts w:ascii="Calibri" w:eastAsia="黑体" w:hAnsi="Calibri" w:cs="Arial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EB7828"/>
    <w:rPr>
      <w:rFonts w:ascii="Arial" w:eastAsia="黑体" w:hAnsi="Arial" w:cstheme="majorBidi"/>
      <w:sz w:val="24"/>
    </w:rPr>
  </w:style>
  <w:style w:type="paragraph" w:customStyle="1" w:styleId="a4">
    <w:name w:val="摘要"/>
    <w:basedOn w:val="a0"/>
    <w:qFormat/>
    <w:rsid w:val="00EB7828"/>
  </w:style>
  <w:style w:type="paragraph" w:customStyle="1" w:styleId="a5">
    <w:name w:val="参考文献"/>
    <w:basedOn w:val="a0"/>
    <w:rsid w:val="00EB7828"/>
    <w:pPr>
      <w:spacing w:line="400" w:lineRule="exact"/>
      <w:jc w:val="center"/>
    </w:pPr>
    <w:rPr>
      <w:rFonts w:ascii="黑体" w:eastAsia="黑体" w:hAnsi="黑体"/>
      <w:sz w:val="28"/>
      <w:szCs w:val="28"/>
    </w:rPr>
  </w:style>
  <w:style w:type="paragraph" w:customStyle="1" w:styleId="a6">
    <w:name w:val="结语"/>
    <w:basedOn w:val="a0"/>
    <w:rsid w:val="00EB7828"/>
    <w:pPr>
      <w:spacing w:beforeLines="50" w:before="156" w:afterLines="50" w:after="156" w:line="400" w:lineRule="exact"/>
      <w:ind w:left="425"/>
      <w:jc w:val="center"/>
    </w:pPr>
    <w:rPr>
      <w:sz w:val="28"/>
      <w:szCs w:val="28"/>
    </w:rPr>
  </w:style>
  <w:style w:type="paragraph" w:customStyle="1" w:styleId="11">
    <w:name w:val="引言1"/>
    <w:basedOn w:val="a0"/>
    <w:qFormat/>
    <w:rsid w:val="00EB7828"/>
    <w:pPr>
      <w:keepNext/>
      <w:keepLines/>
    </w:pPr>
    <w:rPr>
      <w:sz w:val="28"/>
      <w:szCs w:val="28"/>
    </w:rPr>
  </w:style>
  <w:style w:type="paragraph" w:customStyle="1" w:styleId="21">
    <w:name w:val="致谢2"/>
    <w:basedOn w:val="a0"/>
    <w:qFormat/>
    <w:rsid w:val="00EB7828"/>
    <w:pPr>
      <w:widowControl/>
      <w:jc w:val="center"/>
    </w:pPr>
    <w:rPr>
      <w:rFonts w:ascii="黑体" w:eastAsia="黑体" w:hAnsi="黑体" w:cs="黑体"/>
      <w:sz w:val="28"/>
      <w:szCs w:val="28"/>
    </w:rPr>
  </w:style>
  <w:style w:type="paragraph" w:customStyle="1" w:styleId="22">
    <w:name w:val="参考文献2"/>
    <w:basedOn w:val="a0"/>
    <w:qFormat/>
    <w:rsid w:val="00EB7828"/>
    <w:pPr>
      <w:jc w:val="center"/>
    </w:pPr>
    <w:rPr>
      <w:rFonts w:cs="黑体"/>
    </w:rPr>
  </w:style>
  <w:style w:type="paragraph" w:customStyle="1" w:styleId="23">
    <w:name w:val="结语2"/>
    <w:basedOn w:val="a0"/>
    <w:qFormat/>
    <w:rsid w:val="00EB7828"/>
    <w:pPr>
      <w:spacing w:beforeLines="50" w:before="156" w:afterLines="50" w:after="156"/>
      <w:jc w:val="center"/>
    </w:pPr>
    <w:rPr>
      <w:rFonts w:ascii="黑体" w:eastAsia="黑体" w:hAnsi="黑体" w:cs="黑体"/>
      <w:sz w:val="28"/>
      <w:szCs w:val="28"/>
    </w:rPr>
  </w:style>
  <w:style w:type="character" w:customStyle="1" w:styleId="30">
    <w:name w:val="标题 3 字符"/>
    <w:link w:val="3"/>
    <w:rsid w:val="00EB7828"/>
    <w:rPr>
      <w:rFonts w:ascii="Calibri" w:eastAsia="宋体" w:hAnsi="Calibri" w:cs="Times New Roman"/>
      <w:kern w:val="0"/>
      <w:szCs w:val="20"/>
    </w:rPr>
  </w:style>
  <w:style w:type="character" w:customStyle="1" w:styleId="40">
    <w:name w:val="标题 4 字符"/>
    <w:link w:val="4"/>
    <w:rsid w:val="00EB7828"/>
    <w:rPr>
      <w:rFonts w:ascii="Arial" w:eastAsia="宋体" w:hAnsi="Arial" w:cs="Times New Roman"/>
      <w:kern w:val="0"/>
      <w:sz w:val="20"/>
      <w:szCs w:val="20"/>
    </w:rPr>
  </w:style>
  <w:style w:type="paragraph" w:styleId="TOC1">
    <w:name w:val="toc 1"/>
    <w:basedOn w:val="a0"/>
    <w:next w:val="a0"/>
    <w:rsid w:val="00EB7828"/>
  </w:style>
  <w:style w:type="paragraph" w:styleId="TOC2">
    <w:name w:val="toc 2"/>
    <w:basedOn w:val="a0"/>
    <w:next w:val="a0"/>
    <w:rsid w:val="00EB7828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TOC3">
    <w:name w:val="toc 3"/>
    <w:basedOn w:val="a0"/>
    <w:next w:val="a0"/>
    <w:rsid w:val="00EB7828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  <w:style w:type="paragraph" w:styleId="TOC4">
    <w:name w:val="toc 4"/>
    <w:basedOn w:val="a0"/>
    <w:next w:val="a0"/>
    <w:rsid w:val="00EB7828"/>
    <w:pPr>
      <w:ind w:leftChars="600" w:left="1260"/>
    </w:pPr>
  </w:style>
  <w:style w:type="paragraph" w:styleId="TOC5">
    <w:name w:val="toc 5"/>
    <w:basedOn w:val="a0"/>
    <w:next w:val="a0"/>
    <w:rsid w:val="00EB7828"/>
    <w:pPr>
      <w:ind w:leftChars="800" w:left="1680"/>
    </w:pPr>
  </w:style>
  <w:style w:type="paragraph" w:styleId="TOC8">
    <w:name w:val="toc 8"/>
    <w:basedOn w:val="a0"/>
    <w:next w:val="a0"/>
    <w:rsid w:val="00EB7828"/>
    <w:pPr>
      <w:ind w:leftChars="1400" w:left="2940"/>
    </w:pPr>
  </w:style>
  <w:style w:type="paragraph" w:styleId="a7">
    <w:name w:val="footnote text"/>
    <w:basedOn w:val="a0"/>
    <w:link w:val="a8"/>
    <w:rsid w:val="00EB7828"/>
    <w:pPr>
      <w:snapToGrid w:val="0"/>
      <w:jc w:val="left"/>
    </w:pPr>
    <w:rPr>
      <w:sz w:val="18"/>
    </w:rPr>
  </w:style>
  <w:style w:type="character" w:customStyle="1" w:styleId="a8">
    <w:name w:val="脚注文本 字符"/>
    <w:basedOn w:val="a1"/>
    <w:link w:val="a7"/>
    <w:rsid w:val="00EB7828"/>
    <w:rPr>
      <w:rFonts w:ascii="Times New Roman" w:eastAsia="宋体" w:hAnsi="Times New Roman" w:cs="Times New Roman"/>
      <w:sz w:val="18"/>
    </w:rPr>
  </w:style>
  <w:style w:type="paragraph" w:styleId="a9">
    <w:name w:val="annotation text"/>
    <w:basedOn w:val="a0"/>
    <w:link w:val="aa"/>
    <w:rsid w:val="00EB7828"/>
    <w:pPr>
      <w:jc w:val="left"/>
    </w:pPr>
  </w:style>
  <w:style w:type="character" w:customStyle="1" w:styleId="aa">
    <w:name w:val="批注文字 字符"/>
    <w:link w:val="a9"/>
    <w:rsid w:val="00EB7828"/>
    <w:rPr>
      <w:rFonts w:ascii="Calibri" w:eastAsia="宋体" w:hAnsi="Calibri" w:cs="Times New Roman"/>
    </w:rPr>
  </w:style>
  <w:style w:type="paragraph" w:styleId="ab">
    <w:name w:val="header"/>
    <w:basedOn w:val="a0"/>
    <w:link w:val="ac"/>
    <w:rsid w:val="00EB7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EB7828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0"/>
    <w:link w:val="ae"/>
    <w:rsid w:val="00EB7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rsid w:val="00EB7828"/>
    <w:rPr>
      <w:rFonts w:ascii="Calibri" w:eastAsia="宋体" w:hAnsi="Calibri" w:cs="Times New Roman"/>
      <w:sz w:val="18"/>
      <w:szCs w:val="18"/>
    </w:rPr>
  </w:style>
  <w:style w:type="character" w:styleId="af">
    <w:name w:val="footnote reference"/>
    <w:rsid w:val="00EB7828"/>
    <w:rPr>
      <w:rFonts w:ascii="Calibri" w:eastAsia="宋体" w:hAnsi="Calibri" w:cs="Arial"/>
      <w:vertAlign w:val="superscript"/>
    </w:rPr>
  </w:style>
  <w:style w:type="character" w:styleId="af0">
    <w:name w:val="annotation reference"/>
    <w:rsid w:val="00EB7828"/>
    <w:rPr>
      <w:rFonts w:ascii="Calibri" w:eastAsia="宋体" w:hAnsi="Calibri" w:cs="Arial"/>
      <w:sz w:val="21"/>
      <w:szCs w:val="21"/>
    </w:rPr>
  </w:style>
  <w:style w:type="character" w:styleId="af1">
    <w:name w:val="endnote reference"/>
    <w:rsid w:val="00EB7828"/>
    <w:rPr>
      <w:rFonts w:ascii="Times New Roman" w:eastAsia="宋体" w:hAnsi="Times New Roman" w:cs="Times New Roman"/>
      <w:vertAlign w:val="superscript"/>
    </w:rPr>
  </w:style>
  <w:style w:type="paragraph" w:styleId="af2">
    <w:name w:val="endnote text"/>
    <w:basedOn w:val="a0"/>
    <w:link w:val="af3"/>
    <w:rsid w:val="00EB7828"/>
    <w:pPr>
      <w:snapToGrid w:val="0"/>
      <w:jc w:val="left"/>
    </w:pPr>
  </w:style>
  <w:style w:type="character" w:customStyle="1" w:styleId="af3">
    <w:name w:val="尾注文本 字符"/>
    <w:basedOn w:val="a1"/>
    <w:link w:val="af2"/>
    <w:rsid w:val="00EB7828"/>
    <w:rPr>
      <w:rFonts w:ascii="Times New Roman" w:eastAsia="宋体" w:hAnsi="Times New Roman" w:cs="Times New Roman"/>
    </w:rPr>
  </w:style>
  <w:style w:type="character" w:styleId="af4">
    <w:name w:val="Hyperlink"/>
    <w:rsid w:val="00EB7828"/>
    <w:rPr>
      <w:rFonts w:ascii="Calibri" w:eastAsia="宋体" w:hAnsi="Calibri" w:cs="Arial"/>
      <w:color w:val="0000FF"/>
      <w:u w:val="single"/>
    </w:rPr>
  </w:style>
  <w:style w:type="paragraph" w:styleId="af5">
    <w:name w:val="annotation subject"/>
    <w:basedOn w:val="a9"/>
    <w:next w:val="a9"/>
    <w:link w:val="af6"/>
    <w:rsid w:val="00EB7828"/>
    <w:rPr>
      <w:b/>
      <w:bCs/>
    </w:rPr>
  </w:style>
  <w:style w:type="character" w:customStyle="1" w:styleId="af6">
    <w:name w:val="批注主题 字符"/>
    <w:link w:val="af5"/>
    <w:rsid w:val="00EB7828"/>
    <w:rPr>
      <w:rFonts w:ascii="Calibri" w:eastAsia="宋体" w:hAnsi="Calibri" w:cs="Times New Roman"/>
      <w:b/>
      <w:bCs/>
    </w:rPr>
  </w:style>
  <w:style w:type="paragraph" w:styleId="af7">
    <w:name w:val="Balloon Text"/>
    <w:basedOn w:val="a0"/>
    <w:link w:val="af8"/>
    <w:rsid w:val="00EB7828"/>
    <w:rPr>
      <w:sz w:val="18"/>
      <w:szCs w:val="18"/>
    </w:rPr>
  </w:style>
  <w:style w:type="character" w:customStyle="1" w:styleId="af8">
    <w:name w:val="批注框文本 字符"/>
    <w:link w:val="af7"/>
    <w:rsid w:val="00EB7828"/>
    <w:rPr>
      <w:rFonts w:ascii="Calibri" w:eastAsia="宋体" w:hAnsi="Calibri" w:cs="Times New Roman"/>
      <w:sz w:val="18"/>
      <w:szCs w:val="18"/>
    </w:rPr>
  </w:style>
  <w:style w:type="paragraph" w:styleId="af9">
    <w:name w:val="No Spacing"/>
    <w:link w:val="afa"/>
    <w:qFormat/>
    <w:rsid w:val="00EB7828"/>
    <w:rPr>
      <w:rFonts w:ascii="等线" w:eastAsia="等线" w:hAnsi="等线"/>
      <w:kern w:val="0"/>
      <w:sz w:val="22"/>
    </w:rPr>
  </w:style>
  <w:style w:type="character" w:customStyle="1" w:styleId="afa">
    <w:name w:val="无间隔 字符"/>
    <w:link w:val="af9"/>
    <w:rsid w:val="00EB7828"/>
    <w:rPr>
      <w:rFonts w:ascii="等线" w:eastAsia="等线" w:hAnsi="等线" w:cs="Times New Roman"/>
      <w:kern w:val="0"/>
      <w:sz w:val="22"/>
    </w:rPr>
  </w:style>
  <w:style w:type="paragraph" w:styleId="TOC">
    <w:name w:val="TOC Heading"/>
    <w:basedOn w:val="1"/>
    <w:next w:val="a0"/>
    <w:qFormat/>
    <w:rsid w:val="00EB7828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F5496"/>
      <w:kern w:val="0"/>
      <w:sz w:val="32"/>
      <w:szCs w:val="32"/>
    </w:rPr>
  </w:style>
  <w:style w:type="paragraph" w:customStyle="1" w:styleId="a">
    <w:name w:val="链接标题"/>
    <w:basedOn w:val="4"/>
    <w:next w:val="a0"/>
    <w:qFormat/>
    <w:rsid w:val="002246E7"/>
    <w:pPr>
      <w:numPr>
        <w:numId w:val="2"/>
      </w:numPr>
      <w:shd w:val="clear" w:color="auto" w:fill="FFFFFF"/>
      <w:spacing w:before="0" w:after="0" w:line="240" w:lineRule="atLeast"/>
    </w:pPr>
    <w:rPr>
      <w:rFonts w:cs="Arial"/>
      <w:color w:val="0000FF"/>
      <w:sz w:val="21"/>
      <w:szCs w:val="21"/>
    </w:rPr>
  </w:style>
  <w:style w:type="paragraph" w:styleId="afb">
    <w:name w:val="List Paragraph"/>
    <w:basedOn w:val="a0"/>
    <w:uiPriority w:val="34"/>
    <w:qFormat/>
    <w:rsid w:val="00866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1054638297@qq.com</dc:creator>
  <cp:keywords/>
  <dc:description/>
  <cp:lastModifiedBy>1054638297@qq.com</cp:lastModifiedBy>
  <cp:revision>176</cp:revision>
  <dcterms:created xsi:type="dcterms:W3CDTF">2021-07-19T14:47:00Z</dcterms:created>
  <dcterms:modified xsi:type="dcterms:W3CDTF">2021-07-19T15:33:00Z</dcterms:modified>
</cp:coreProperties>
</file>