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04" w:rsidRDefault="002A5E04">
      <w:r>
        <w:t>If you pushed your code to github and if you delete git so if you want to push again other code to that cuurrent repo so firstly clone repo then push your add by as usual.</w:t>
      </w:r>
    </w:p>
    <w:p w:rsidR="00C73A93" w:rsidRDefault="005E20D1">
      <w:hyperlink r:id="rId5" w:history="1">
        <w:r w:rsidR="007A2C2D" w:rsidRPr="007E0E72">
          <w:rPr>
            <w:rStyle w:val="Hyperlink"/>
          </w:rPr>
          <w:t>https://www.edureka.co/blog/interview-questions/top-node-js-interview-questions-2016/</w:t>
        </w:r>
      </w:hyperlink>
    </w:p>
    <w:p w:rsidR="00266A6A" w:rsidRDefault="005E20D1">
      <w:hyperlink r:id="rId6" w:history="1">
        <w:r w:rsidR="00266A6A" w:rsidRPr="003614B8">
          <w:rPr>
            <w:rStyle w:val="Hyperlink"/>
          </w:rPr>
          <w:t>https://www.geeksforgeeks.org/python-convert-html-pdf/</w:t>
        </w:r>
      </w:hyperlink>
    </w:p>
    <w:p w:rsidR="00266A6A" w:rsidRDefault="005E20D1">
      <w:hyperlink r:id="rId7" w:history="1">
        <w:r w:rsidR="00266A6A" w:rsidRPr="003614B8">
          <w:rPr>
            <w:rStyle w:val="Hyperlink"/>
          </w:rPr>
          <w:t>https://pythonexamples.org/python-convert-html-to-pdf/</w:t>
        </w:r>
      </w:hyperlink>
    </w:p>
    <w:p w:rsidR="00266A6A" w:rsidRDefault="005E20D1">
      <w:hyperlink r:id="rId8" w:history="1">
        <w:r w:rsidR="00266A6A" w:rsidRPr="003614B8">
          <w:rPr>
            <w:rStyle w:val="Hyperlink"/>
          </w:rPr>
          <w:t>https://www.thepythoncode.com/article/convert-html-to-pdf-in-python</w:t>
        </w:r>
      </w:hyperlink>
    </w:p>
    <w:p w:rsidR="00266A6A" w:rsidRDefault="005E20D1">
      <w:hyperlink r:id="rId9" w:history="1">
        <w:r w:rsidR="00266A6A" w:rsidRPr="003614B8">
          <w:rPr>
            <w:rStyle w:val="Hyperlink"/>
          </w:rPr>
          <w:t>https://www.techiediaries.com/convert-html-pdf-python/</w:t>
        </w:r>
      </w:hyperlink>
    </w:p>
    <w:p w:rsidR="00266A6A" w:rsidRDefault="005E20D1">
      <w:hyperlink r:id="rId10" w:history="1">
        <w:r w:rsidR="00266A6A" w:rsidRPr="003614B8">
          <w:rPr>
            <w:rStyle w:val="Hyperlink"/>
          </w:rPr>
          <w:t>https://www.tutorialspoint.com/how-to-convert-html-to-pdf-using-python</w:t>
        </w:r>
      </w:hyperlink>
    </w:p>
    <w:p w:rsidR="00266A6A" w:rsidRDefault="005E20D1">
      <w:hyperlink r:id="rId11" w:history="1">
        <w:r w:rsidR="00C61DCF" w:rsidRPr="002B09FF">
          <w:rPr>
            <w:rStyle w:val="Hyperlink"/>
          </w:rPr>
          <w:t>jaik01861@gmail.com</w:t>
        </w:r>
      </w:hyperlink>
    </w:p>
    <w:p w:rsidR="00C61DCF" w:rsidRDefault="00C61DCF">
      <w:r>
        <w:t>Intern@2022</w:t>
      </w:r>
    </w:p>
    <w:p w:rsidR="002D74EA" w:rsidRDefault="002D74EA"/>
    <w:p w:rsidR="002D74EA" w:rsidRDefault="002D74EA" w:rsidP="001B05BB">
      <w:pPr>
        <w:jc w:val="both"/>
        <w:rPr>
          <w:rFonts w:ascii="Arial" w:hAnsi="Arial" w:cs="Arial"/>
          <w:color w:val="4A4A4A"/>
          <w:shd w:val="clear" w:color="auto" w:fill="FFFFFF"/>
        </w:rPr>
      </w:pPr>
      <w:r>
        <w:rPr>
          <w:rFonts w:ascii="Arial" w:hAnsi="Arial" w:cs="Arial"/>
          <w:color w:val="4A4A4A"/>
          <w:shd w:val="clear" w:color="auto" w:fill="FFFFFF"/>
        </w:rPr>
        <w:t>EventEmitter is a Node.js class that includes all the objects that are capable of emitting events. These objects contain an eventEmitter.on() function through which more than one function can be attached to the named events that are emitted by the object. Whenever an EventEmitter object throws an event, all the attached functions to that specific event are invoked synchronously</w:t>
      </w:r>
    </w:p>
    <w:p w:rsidR="002D74EA" w:rsidRDefault="002D74EA">
      <w:pPr>
        <w:rPr>
          <w:rFonts w:ascii="Arial" w:hAnsi="Arial" w:cs="Arial"/>
          <w:color w:val="4A4A4A"/>
          <w:shd w:val="clear" w:color="auto" w:fill="FFFFFF"/>
        </w:rPr>
      </w:pPr>
    </w:p>
    <w:p w:rsidR="002D74EA" w:rsidRDefault="002C5AD9" w:rsidP="001B05BB">
      <w:pPr>
        <w:jc w:val="both"/>
        <w:rPr>
          <w:rFonts w:ascii="Arial" w:hAnsi="Arial" w:cs="Arial"/>
          <w:color w:val="4A4A4A"/>
          <w:shd w:val="clear" w:color="auto" w:fill="FFFFFF"/>
        </w:rPr>
      </w:pPr>
      <w:r>
        <w:rPr>
          <w:rFonts w:ascii="Arial" w:hAnsi="Arial" w:cs="Arial"/>
          <w:color w:val="4A4A4A"/>
          <w:shd w:val="clear" w:color="auto" w:fill="FFFFFF"/>
        </w:rPr>
        <w:t>Node.js uses a single threaded model in order to support async processing. With async processing, an application can perform better and is more scalable under web loads. Thus, Node.js makes use of a </w:t>
      </w:r>
      <w:hyperlink r:id="rId12" w:anchor="nodearchitecture" w:tgtFrame="_blank" w:history="1">
        <w:r>
          <w:rPr>
            <w:rStyle w:val="Hyperlink"/>
            <w:rFonts w:ascii="Arial" w:hAnsi="Arial" w:cs="Arial"/>
            <w:color w:val="007BFF"/>
            <w:u w:val="none"/>
            <w:shd w:val="clear" w:color="auto" w:fill="FFFFFF"/>
          </w:rPr>
          <w:t>single-threaded model</w:t>
        </w:r>
      </w:hyperlink>
      <w:r>
        <w:rPr>
          <w:rFonts w:ascii="Arial" w:hAnsi="Arial" w:cs="Arial"/>
          <w:color w:val="4A4A4A"/>
          <w:shd w:val="clear" w:color="auto" w:fill="FFFFFF"/>
        </w:rPr>
        <w:t> approach rather than typical thread-based implementation.</w:t>
      </w:r>
    </w:p>
    <w:p w:rsidR="00C31657" w:rsidRDefault="00C31657" w:rsidP="001B05BB">
      <w:pPr>
        <w:jc w:val="both"/>
        <w:rPr>
          <w:rFonts w:ascii="Arial" w:hAnsi="Arial" w:cs="Arial"/>
          <w:color w:val="4A4A4A"/>
          <w:shd w:val="clear" w:color="auto" w:fill="FFFFFF"/>
        </w:rPr>
      </w:pPr>
      <w:r>
        <w:rPr>
          <w:rFonts w:ascii="Arial" w:hAnsi="Arial" w:cs="Arial"/>
          <w:color w:val="4A4A4A"/>
          <w:shd w:val="clear" w:color="auto" w:fill="FFFFFF"/>
        </w:rPr>
        <w:t>The </w:t>
      </w:r>
      <w:hyperlink r:id="rId13" w:anchor="json" w:tgtFrame="_blank" w:history="1">
        <w:r>
          <w:rPr>
            <w:rStyle w:val="Hyperlink"/>
            <w:rFonts w:ascii="Arial" w:hAnsi="Arial" w:cs="Arial"/>
            <w:b/>
            <w:bCs/>
            <w:color w:val="007BFF"/>
            <w:u w:val="none"/>
            <w:shd w:val="clear" w:color="auto" w:fill="FFFFFF"/>
          </w:rPr>
          <w:t>package.json file</w:t>
        </w:r>
      </w:hyperlink>
      <w:r>
        <w:rPr>
          <w:rFonts w:ascii="Arial" w:hAnsi="Arial" w:cs="Arial"/>
          <w:color w:val="4A4A4A"/>
          <w:shd w:val="clear" w:color="auto" w:fill="FFFFFF"/>
        </w:rPr>
        <w:t> in Node.js is the heart of the entire application. It is basically the manifest file that contains the metadata of the project where we define the properties of a package.</w:t>
      </w:r>
    </w:p>
    <w:p w:rsidR="00522A3E" w:rsidRDefault="00522A3E" w:rsidP="001B05BB">
      <w:pPr>
        <w:jc w:val="both"/>
        <w:rPr>
          <w:rFonts w:ascii="Arial" w:hAnsi="Arial" w:cs="Arial"/>
          <w:color w:val="4A4A4A"/>
          <w:shd w:val="clear" w:color="auto" w:fill="FFFFFF"/>
        </w:rPr>
      </w:pPr>
      <w:r>
        <w:rPr>
          <w:rFonts w:ascii="Arial" w:hAnsi="Arial" w:cs="Arial"/>
          <w:color w:val="4A4A4A"/>
          <w:shd w:val="clear" w:color="auto" w:fill="FFFFFF"/>
        </w:rPr>
        <w:t>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rsidR="007A2C2D" w:rsidRDefault="007A2C2D" w:rsidP="001B05BB">
      <w:pPr>
        <w:jc w:val="both"/>
        <w:rPr>
          <w:rFonts w:ascii="Arial" w:hAnsi="Arial" w:cs="Arial"/>
          <w:color w:val="4A4A4A"/>
          <w:shd w:val="clear" w:color="auto" w:fill="FFFFFF"/>
        </w:rPr>
      </w:pPr>
    </w:p>
    <w:p w:rsidR="007A2C2D" w:rsidRDefault="00157687" w:rsidP="001B05BB">
      <w:pPr>
        <w:jc w:val="both"/>
        <w:rPr>
          <w:rFonts w:ascii="Arial" w:hAnsi="Arial" w:cs="Arial"/>
          <w:color w:val="4A4A4A"/>
          <w:shd w:val="clear" w:color="auto" w:fill="FFFFFF"/>
        </w:rPr>
      </w:pPr>
      <w:r>
        <w:rPr>
          <w:rFonts w:ascii="Arial" w:hAnsi="Arial" w:cs="Arial"/>
          <w:sz w:val="18"/>
          <w:szCs w:val="18"/>
          <w:shd w:val="clear" w:color="auto" w:fill="FFFFFF"/>
        </w:rPr>
        <w:t> node-googlesheet@coherent-bay-336012.iam.gserviceaccount.com</w:t>
      </w:r>
    </w:p>
    <w:p w:rsidR="000551FF" w:rsidRDefault="00157687" w:rsidP="000551FF">
      <w:pPr>
        <w:shd w:val="clear" w:color="auto" w:fill="FFFFFF"/>
        <w:spacing w:after="100" w:afterAutospacing="1" w:line="240" w:lineRule="auto"/>
        <w:jc w:val="both"/>
        <w:rPr>
          <w:rFonts w:ascii="Arial" w:eastAsia="Times New Roman" w:hAnsi="Arial" w:cs="Arial"/>
          <w:color w:val="4A4A4A"/>
          <w:sz w:val="24"/>
          <w:szCs w:val="24"/>
        </w:rPr>
      </w:pPr>
      <w:r w:rsidRPr="00157687">
        <w:rPr>
          <w:rFonts w:ascii="Arial" w:eastAsia="Times New Roman" w:hAnsi="Arial" w:cs="Arial"/>
          <w:color w:val="4A4A4A"/>
          <w:sz w:val="24"/>
          <w:szCs w:val="24"/>
        </w:rPr>
        <w:lastRenderedPageBreak/>
        <w:t>1BM9jF_W1MWQtiY50-8o6UX1cSXVeMvjjj6vHmRwKvOU/edit#gid=0</w:t>
      </w:r>
    </w:p>
    <w:p w:rsidR="00F911C1" w:rsidRDefault="00F911C1" w:rsidP="000551FF">
      <w:pPr>
        <w:shd w:val="clear" w:color="auto" w:fill="FFFFFF"/>
        <w:spacing w:after="100" w:afterAutospacing="1" w:line="240" w:lineRule="auto"/>
        <w:jc w:val="both"/>
        <w:rPr>
          <w:rFonts w:ascii="Arial" w:eastAsia="Times New Roman" w:hAnsi="Arial" w:cs="Arial"/>
          <w:color w:val="4A4A4A"/>
          <w:sz w:val="24"/>
          <w:szCs w:val="24"/>
        </w:rPr>
      </w:pPr>
      <w:r w:rsidRPr="00F911C1">
        <w:rPr>
          <w:rFonts w:ascii="Arial" w:eastAsia="Times New Roman" w:hAnsi="Arial" w:cs="Arial"/>
          <w:color w:val="4A4A4A"/>
          <w:sz w:val="24"/>
          <w:szCs w:val="24"/>
        </w:rPr>
        <w:t>https://docs.google.com/spreadsheets/d/1BM9jF_W1MWQtiY50-8o6UX1cSXVeMvjjj6vHmRwKvOU/edit#gid=0</w:t>
      </w:r>
    </w:p>
    <w:p w:rsidR="000551FF" w:rsidRDefault="000551FF" w:rsidP="000551FF">
      <w:pPr>
        <w:shd w:val="clear" w:color="auto" w:fill="FFFFFF"/>
        <w:spacing w:after="100" w:afterAutospacing="1" w:line="240" w:lineRule="auto"/>
        <w:jc w:val="both"/>
        <w:rPr>
          <w:rFonts w:ascii="Arial" w:eastAsia="Times New Roman" w:hAnsi="Arial" w:cs="Arial"/>
          <w:color w:val="4A4A4A"/>
          <w:sz w:val="24"/>
          <w:szCs w:val="24"/>
        </w:rPr>
      </w:pPr>
    </w:p>
    <w:p w:rsidR="000551FF" w:rsidRDefault="000551FF" w:rsidP="000551FF">
      <w:pPr>
        <w:shd w:val="clear" w:color="auto" w:fill="FFFFFF"/>
        <w:spacing w:after="100" w:afterAutospacing="1" w:line="240" w:lineRule="auto"/>
        <w:jc w:val="both"/>
        <w:rPr>
          <w:rFonts w:ascii="Arial" w:eastAsia="Times New Roman" w:hAnsi="Arial" w:cs="Arial"/>
          <w:color w:val="4A4A4A"/>
          <w:sz w:val="24"/>
          <w:szCs w:val="24"/>
        </w:rPr>
      </w:pPr>
    </w:p>
    <w:p w:rsidR="000551FF" w:rsidRPr="000551FF" w:rsidRDefault="000551FF" w:rsidP="000551FF">
      <w:pPr>
        <w:shd w:val="clear" w:color="auto" w:fill="FFFFFF"/>
        <w:spacing w:after="100" w:afterAutospacing="1" w:line="240" w:lineRule="auto"/>
        <w:jc w:val="both"/>
        <w:rPr>
          <w:rFonts w:ascii="Arial" w:eastAsia="Times New Roman" w:hAnsi="Arial" w:cs="Arial"/>
          <w:color w:val="4A4A4A"/>
          <w:sz w:val="24"/>
          <w:szCs w:val="24"/>
        </w:rPr>
      </w:pPr>
      <w:r w:rsidRPr="000551FF">
        <w:rPr>
          <w:rFonts w:ascii="Arial" w:eastAsia="Times New Roman" w:hAnsi="Arial" w:cs="Arial"/>
          <w:color w:val="4A4A4A"/>
          <w:sz w:val="24"/>
          <w:szCs w:val="24"/>
        </w:rPr>
        <w:t>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rsidR="000551FF" w:rsidRPr="000551FF" w:rsidRDefault="000551FF" w:rsidP="000551FF">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0551FF">
        <w:rPr>
          <w:rFonts w:ascii="Arial" w:eastAsia="Times New Roman" w:hAnsi="Arial" w:cs="Arial"/>
          <w:color w:val="4A4A4A"/>
          <w:sz w:val="24"/>
          <w:szCs w:val="24"/>
        </w:rPr>
        <w:t>Execute any type of code</w:t>
      </w:r>
    </w:p>
    <w:p w:rsidR="000551FF" w:rsidRPr="000551FF" w:rsidRDefault="000551FF" w:rsidP="000551FF">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0551FF">
        <w:rPr>
          <w:rFonts w:ascii="Arial" w:eastAsia="Times New Roman" w:hAnsi="Arial" w:cs="Arial"/>
          <w:color w:val="4A4A4A"/>
          <w:sz w:val="24"/>
          <w:szCs w:val="24"/>
        </w:rPr>
        <w:t>Update or modify the request and the response objects</w:t>
      </w:r>
    </w:p>
    <w:p w:rsidR="000551FF" w:rsidRPr="000551FF" w:rsidRDefault="000551FF" w:rsidP="000551FF">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0551FF">
        <w:rPr>
          <w:rFonts w:ascii="Arial" w:eastAsia="Times New Roman" w:hAnsi="Arial" w:cs="Arial"/>
          <w:color w:val="4A4A4A"/>
          <w:sz w:val="24"/>
          <w:szCs w:val="24"/>
        </w:rPr>
        <w:t>Finish the request-response cycle</w:t>
      </w:r>
    </w:p>
    <w:p w:rsidR="000551FF" w:rsidRDefault="000551FF" w:rsidP="000551FF">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0551FF">
        <w:rPr>
          <w:rFonts w:ascii="Arial" w:eastAsia="Times New Roman" w:hAnsi="Arial" w:cs="Arial"/>
          <w:color w:val="4A4A4A"/>
          <w:sz w:val="24"/>
          <w:szCs w:val="24"/>
        </w:rPr>
        <w:t>Invoke the next middleware in the stack</w:t>
      </w:r>
    </w:p>
    <w:p w:rsidR="00C67801" w:rsidRDefault="00C67801" w:rsidP="00C67801">
      <w:pPr>
        <w:shd w:val="clear" w:color="auto" w:fill="FFFFFF"/>
        <w:spacing w:before="100" w:beforeAutospacing="1" w:after="100" w:afterAutospacing="1" w:line="240" w:lineRule="auto"/>
        <w:jc w:val="both"/>
        <w:rPr>
          <w:rFonts w:ascii="Arial" w:eastAsia="Times New Roman" w:hAnsi="Arial" w:cs="Arial"/>
          <w:color w:val="4A4A4A"/>
          <w:sz w:val="24"/>
          <w:szCs w:val="24"/>
        </w:rPr>
      </w:pPr>
    </w:p>
    <w:p w:rsidR="00C67801" w:rsidRPr="00C67801" w:rsidRDefault="00C67801" w:rsidP="00C67801">
      <w:pPr>
        <w:shd w:val="clear" w:color="auto" w:fill="FFFFFF"/>
        <w:spacing w:after="100" w:afterAutospacing="1" w:line="240" w:lineRule="auto"/>
        <w:jc w:val="both"/>
        <w:rPr>
          <w:rFonts w:ascii="Arial" w:eastAsia="Times New Roman" w:hAnsi="Arial" w:cs="Arial"/>
          <w:color w:val="4A4A4A"/>
          <w:sz w:val="24"/>
          <w:szCs w:val="24"/>
        </w:rPr>
      </w:pPr>
      <w:r w:rsidRPr="00C67801">
        <w:rPr>
          <w:rFonts w:ascii="Arial" w:eastAsia="Times New Roman" w:hAnsi="Arial" w:cs="Arial"/>
          <w:color w:val="4A4A4A"/>
          <w:sz w:val="24"/>
          <w:szCs w:val="24"/>
        </w:rPr>
        <w:t>In Node.js, the control flow function is basically the code that is executed between the asynchronous function calls. Below are the steps that must be followed for executing it:</w:t>
      </w:r>
    </w:p>
    <w:p w:rsidR="00C67801" w:rsidRPr="00C67801" w:rsidRDefault="00C67801" w:rsidP="00C67801">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C67801">
        <w:rPr>
          <w:rFonts w:ascii="Arial" w:eastAsia="Times New Roman" w:hAnsi="Arial" w:cs="Arial"/>
          <w:color w:val="4A4A4A"/>
          <w:sz w:val="24"/>
          <w:szCs w:val="24"/>
        </w:rPr>
        <w:t>Firstly, the order of execution must be controlled. </w:t>
      </w:r>
    </w:p>
    <w:p w:rsidR="00C67801" w:rsidRPr="00C67801" w:rsidRDefault="00C67801" w:rsidP="00C67801">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C67801">
        <w:rPr>
          <w:rFonts w:ascii="Arial" w:eastAsia="Times New Roman" w:hAnsi="Arial" w:cs="Arial"/>
          <w:color w:val="4A4A4A"/>
          <w:sz w:val="24"/>
          <w:szCs w:val="24"/>
        </w:rPr>
        <w:t>Then, the required data need to be collected.</w:t>
      </w:r>
    </w:p>
    <w:p w:rsidR="00C67801" w:rsidRPr="00C67801" w:rsidRDefault="00C67801" w:rsidP="00C67801">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C67801">
        <w:rPr>
          <w:rFonts w:ascii="Arial" w:eastAsia="Times New Roman" w:hAnsi="Arial" w:cs="Arial"/>
          <w:color w:val="4A4A4A"/>
          <w:sz w:val="24"/>
          <w:szCs w:val="24"/>
        </w:rPr>
        <w:t>Next, the concurrency must be limited.</w:t>
      </w:r>
    </w:p>
    <w:p w:rsidR="00C67801" w:rsidRPr="00C67801" w:rsidRDefault="00C67801" w:rsidP="00C67801">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C67801">
        <w:rPr>
          <w:rFonts w:ascii="Arial" w:eastAsia="Times New Roman" w:hAnsi="Arial" w:cs="Arial"/>
          <w:color w:val="4A4A4A"/>
          <w:sz w:val="24"/>
          <w:szCs w:val="24"/>
        </w:rPr>
        <w:t>Once done, the next step of the program has to be invoked.</w:t>
      </w:r>
    </w:p>
    <w:p w:rsidR="00C67801" w:rsidRPr="000551FF" w:rsidRDefault="00C67801" w:rsidP="00C67801">
      <w:pPr>
        <w:shd w:val="clear" w:color="auto" w:fill="FFFFFF"/>
        <w:spacing w:before="100" w:beforeAutospacing="1" w:after="100" w:afterAutospacing="1" w:line="240" w:lineRule="auto"/>
        <w:jc w:val="both"/>
        <w:rPr>
          <w:rFonts w:ascii="Arial" w:eastAsia="Times New Roman" w:hAnsi="Arial" w:cs="Arial"/>
          <w:color w:val="4A4A4A"/>
          <w:sz w:val="24"/>
          <w:szCs w:val="24"/>
        </w:rPr>
      </w:pPr>
    </w:p>
    <w:p w:rsidR="000551FF" w:rsidRDefault="000551FF" w:rsidP="001B05BB">
      <w:pPr>
        <w:jc w:val="both"/>
      </w:pPr>
    </w:p>
    <w:p w:rsidR="00577390" w:rsidRDefault="00577390" w:rsidP="001B05BB">
      <w:pPr>
        <w:jc w:val="both"/>
      </w:pPr>
    </w:p>
    <w:p w:rsidR="00577390" w:rsidRDefault="00577390" w:rsidP="001B05BB">
      <w:pPr>
        <w:jc w:val="both"/>
      </w:pPr>
    </w:p>
    <w:p w:rsidR="00577390" w:rsidRDefault="00577390" w:rsidP="001B05BB">
      <w:pPr>
        <w:jc w:val="both"/>
      </w:pPr>
    </w:p>
    <w:p w:rsidR="00577390" w:rsidRDefault="00577390" w:rsidP="001B05BB">
      <w:pPr>
        <w:jc w:val="both"/>
      </w:pPr>
    </w:p>
    <w:p w:rsidR="00577390" w:rsidRDefault="00577390" w:rsidP="001B05BB">
      <w:pPr>
        <w:jc w:val="both"/>
      </w:pPr>
    </w:p>
    <w:p w:rsidR="00577390" w:rsidRDefault="00577390" w:rsidP="001B05BB">
      <w:pPr>
        <w:jc w:val="both"/>
      </w:pPr>
    </w:p>
    <w:p w:rsidR="00577390" w:rsidRDefault="00577390" w:rsidP="001B05BB">
      <w:pPr>
        <w:jc w:val="both"/>
      </w:pPr>
    </w:p>
    <w:p w:rsidR="007803EC" w:rsidRDefault="007803EC" w:rsidP="007803EC">
      <w:pPr>
        <w:jc w:val="both"/>
      </w:pPr>
    </w:p>
    <w:p w:rsidR="007803EC" w:rsidRPr="007803EC" w:rsidRDefault="007803EC" w:rsidP="007803EC">
      <w:pPr>
        <w:jc w:val="both"/>
        <w:rPr>
          <w:sz w:val="28"/>
          <w:szCs w:val="28"/>
        </w:rPr>
      </w:pPr>
      <w:r>
        <w:lastRenderedPageBreak/>
        <w:t xml:space="preserve">                                              </w:t>
      </w:r>
      <w:r w:rsidRPr="007803EC">
        <w:rPr>
          <w:sz w:val="28"/>
          <w:szCs w:val="28"/>
        </w:rPr>
        <w:t>Javascript Interview Questions</w:t>
      </w:r>
    </w:p>
    <w:p w:rsidR="00236718" w:rsidRDefault="007803EC" w:rsidP="007803EC">
      <w:pPr>
        <w:jc w:val="both"/>
        <w:rPr>
          <w:sz w:val="28"/>
          <w:szCs w:val="28"/>
        </w:rPr>
      </w:pPr>
      <w:r>
        <w:t xml:space="preserve">1.  </w:t>
      </w:r>
      <w:r w:rsidRPr="007803EC">
        <w:rPr>
          <w:sz w:val="28"/>
          <w:szCs w:val="28"/>
        </w:rPr>
        <w:t>Find 2</w:t>
      </w:r>
      <w:r w:rsidRPr="007803EC">
        <w:rPr>
          <w:sz w:val="28"/>
          <w:szCs w:val="28"/>
          <w:vertAlign w:val="superscript"/>
        </w:rPr>
        <w:t>nd</w:t>
      </w:r>
      <w:r w:rsidRPr="007803EC">
        <w:rPr>
          <w:sz w:val="28"/>
          <w:szCs w:val="28"/>
        </w:rPr>
        <w:t xml:space="preserve"> larget number in array in javascript</w:t>
      </w:r>
    </w:p>
    <w:p w:rsidR="007803EC" w:rsidRPr="007803EC" w:rsidRDefault="007803EC" w:rsidP="007803EC">
      <w:pPr>
        <w:jc w:val="both"/>
        <w:rPr>
          <w:sz w:val="28"/>
          <w:szCs w:val="28"/>
        </w:rPr>
      </w:pPr>
      <w:r>
        <w:rPr>
          <w:sz w:val="28"/>
          <w:szCs w:val="28"/>
        </w:rPr>
        <w:t xml:space="preserve">2. </w:t>
      </w:r>
    </w:p>
    <w:sectPr w:rsidR="007803EC" w:rsidRPr="007803EC" w:rsidSect="00266A6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0AFA"/>
    <w:multiLevelType w:val="multilevel"/>
    <w:tmpl w:val="57F83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00D1E"/>
    <w:multiLevelType w:val="multilevel"/>
    <w:tmpl w:val="BD46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266A6A"/>
    <w:rsid w:val="000551FF"/>
    <w:rsid w:val="00157687"/>
    <w:rsid w:val="001B05BB"/>
    <w:rsid w:val="00236718"/>
    <w:rsid w:val="00266A6A"/>
    <w:rsid w:val="002A5E04"/>
    <w:rsid w:val="002C5AD9"/>
    <w:rsid w:val="002D74EA"/>
    <w:rsid w:val="004F1FA8"/>
    <w:rsid w:val="00522A3E"/>
    <w:rsid w:val="00577390"/>
    <w:rsid w:val="005E20D1"/>
    <w:rsid w:val="0071241A"/>
    <w:rsid w:val="007803EC"/>
    <w:rsid w:val="007A2C2D"/>
    <w:rsid w:val="009B3387"/>
    <w:rsid w:val="00C31657"/>
    <w:rsid w:val="00C61DCF"/>
    <w:rsid w:val="00C67801"/>
    <w:rsid w:val="00C73A93"/>
    <w:rsid w:val="00E90849"/>
    <w:rsid w:val="00F91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A6A"/>
    <w:rPr>
      <w:color w:val="0000FF" w:themeColor="hyperlink"/>
      <w:u w:val="single"/>
    </w:rPr>
  </w:style>
  <w:style w:type="character" w:styleId="FollowedHyperlink">
    <w:name w:val="FollowedHyperlink"/>
    <w:basedOn w:val="DefaultParagraphFont"/>
    <w:uiPriority w:val="99"/>
    <w:semiHidden/>
    <w:unhideWhenUsed/>
    <w:rsid w:val="00C61DCF"/>
    <w:rPr>
      <w:color w:val="800080" w:themeColor="followedHyperlink"/>
      <w:u w:val="single"/>
    </w:rPr>
  </w:style>
  <w:style w:type="paragraph" w:styleId="NormalWeb">
    <w:name w:val="Normal (Web)"/>
    <w:basedOn w:val="Normal"/>
    <w:uiPriority w:val="99"/>
    <w:semiHidden/>
    <w:unhideWhenUsed/>
    <w:rsid w:val="000551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3EC"/>
    <w:pPr>
      <w:ind w:left="720"/>
      <w:contextualSpacing/>
    </w:pPr>
  </w:style>
</w:styles>
</file>

<file path=word/webSettings.xml><?xml version="1.0" encoding="utf-8"?>
<w:webSettings xmlns:r="http://schemas.openxmlformats.org/officeDocument/2006/relationships" xmlns:w="http://schemas.openxmlformats.org/wordprocessingml/2006/main">
  <w:divs>
    <w:div w:id="391853474">
      <w:bodyDiv w:val="1"/>
      <w:marLeft w:val="0"/>
      <w:marRight w:val="0"/>
      <w:marTop w:val="0"/>
      <w:marBottom w:val="0"/>
      <w:divBdr>
        <w:top w:val="none" w:sz="0" w:space="0" w:color="auto"/>
        <w:left w:val="none" w:sz="0" w:space="0" w:color="auto"/>
        <w:bottom w:val="none" w:sz="0" w:space="0" w:color="auto"/>
        <w:right w:val="none" w:sz="0" w:space="0" w:color="auto"/>
      </w:divBdr>
    </w:div>
    <w:div w:id="433983011">
      <w:bodyDiv w:val="1"/>
      <w:marLeft w:val="0"/>
      <w:marRight w:val="0"/>
      <w:marTop w:val="0"/>
      <w:marBottom w:val="0"/>
      <w:divBdr>
        <w:top w:val="none" w:sz="0" w:space="0" w:color="auto"/>
        <w:left w:val="none" w:sz="0" w:space="0" w:color="auto"/>
        <w:bottom w:val="none" w:sz="0" w:space="0" w:color="auto"/>
        <w:right w:val="none" w:sz="0" w:space="0" w:color="auto"/>
      </w:divBdr>
    </w:div>
    <w:div w:id="770709173">
      <w:bodyDiv w:val="1"/>
      <w:marLeft w:val="0"/>
      <w:marRight w:val="0"/>
      <w:marTop w:val="0"/>
      <w:marBottom w:val="0"/>
      <w:divBdr>
        <w:top w:val="none" w:sz="0" w:space="0" w:color="auto"/>
        <w:left w:val="none" w:sz="0" w:space="0" w:color="auto"/>
        <w:bottom w:val="none" w:sz="0" w:space="0" w:color="auto"/>
        <w:right w:val="none" w:sz="0" w:space="0" w:color="auto"/>
      </w:divBdr>
      <w:divsChild>
        <w:div w:id="1970697435">
          <w:marLeft w:val="0"/>
          <w:marRight w:val="0"/>
          <w:marTop w:val="0"/>
          <w:marBottom w:val="0"/>
          <w:divBdr>
            <w:top w:val="none" w:sz="0" w:space="0" w:color="auto"/>
            <w:left w:val="none" w:sz="0" w:space="0" w:color="auto"/>
            <w:bottom w:val="none" w:sz="0" w:space="0" w:color="auto"/>
            <w:right w:val="none" w:sz="0" w:space="0" w:color="auto"/>
          </w:divBdr>
          <w:divsChild>
            <w:div w:id="1117984747">
              <w:marLeft w:val="0"/>
              <w:marRight w:val="0"/>
              <w:marTop w:val="0"/>
              <w:marBottom w:val="0"/>
              <w:divBdr>
                <w:top w:val="none" w:sz="0" w:space="0" w:color="auto"/>
                <w:left w:val="none" w:sz="0" w:space="0" w:color="auto"/>
                <w:bottom w:val="none" w:sz="0" w:space="0" w:color="auto"/>
                <w:right w:val="none" w:sz="0" w:space="0" w:color="auto"/>
              </w:divBdr>
            </w:div>
            <w:div w:id="364716382">
              <w:marLeft w:val="0"/>
              <w:marRight w:val="0"/>
              <w:marTop w:val="0"/>
              <w:marBottom w:val="0"/>
              <w:divBdr>
                <w:top w:val="none" w:sz="0" w:space="0" w:color="auto"/>
                <w:left w:val="none" w:sz="0" w:space="0" w:color="auto"/>
                <w:bottom w:val="none" w:sz="0" w:space="0" w:color="auto"/>
                <w:right w:val="none" w:sz="0" w:space="0" w:color="auto"/>
              </w:divBdr>
            </w:div>
            <w:div w:id="844633237">
              <w:marLeft w:val="0"/>
              <w:marRight w:val="0"/>
              <w:marTop w:val="0"/>
              <w:marBottom w:val="0"/>
              <w:divBdr>
                <w:top w:val="none" w:sz="0" w:space="0" w:color="auto"/>
                <w:left w:val="none" w:sz="0" w:space="0" w:color="auto"/>
                <w:bottom w:val="none" w:sz="0" w:space="0" w:color="auto"/>
                <w:right w:val="none" w:sz="0" w:space="0" w:color="auto"/>
              </w:divBdr>
            </w:div>
            <w:div w:id="399712325">
              <w:marLeft w:val="0"/>
              <w:marRight w:val="0"/>
              <w:marTop w:val="0"/>
              <w:marBottom w:val="0"/>
              <w:divBdr>
                <w:top w:val="none" w:sz="0" w:space="0" w:color="auto"/>
                <w:left w:val="none" w:sz="0" w:space="0" w:color="auto"/>
                <w:bottom w:val="none" w:sz="0" w:space="0" w:color="auto"/>
                <w:right w:val="none" w:sz="0" w:space="0" w:color="auto"/>
              </w:divBdr>
            </w:div>
            <w:div w:id="2041274798">
              <w:marLeft w:val="0"/>
              <w:marRight w:val="0"/>
              <w:marTop w:val="0"/>
              <w:marBottom w:val="0"/>
              <w:divBdr>
                <w:top w:val="none" w:sz="0" w:space="0" w:color="auto"/>
                <w:left w:val="none" w:sz="0" w:space="0" w:color="auto"/>
                <w:bottom w:val="none" w:sz="0" w:space="0" w:color="auto"/>
                <w:right w:val="none" w:sz="0" w:space="0" w:color="auto"/>
              </w:divBdr>
            </w:div>
            <w:div w:id="1970092593">
              <w:marLeft w:val="0"/>
              <w:marRight w:val="0"/>
              <w:marTop w:val="0"/>
              <w:marBottom w:val="0"/>
              <w:divBdr>
                <w:top w:val="none" w:sz="0" w:space="0" w:color="auto"/>
                <w:left w:val="none" w:sz="0" w:space="0" w:color="auto"/>
                <w:bottom w:val="none" w:sz="0" w:space="0" w:color="auto"/>
                <w:right w:val="none" w:sz="0" w:space="0" w:color="auto"/>
              </w:divBdr>
            </w:div>
            <w:div w:id="2106073899">
              <w:marLeft w:val="0"/>
              <w:marRight w:val="0"/>
              <w:marTop w:val="0"/>
              <w:marBottom w:val="0"/>
              <w:divBdr>
                <w:top w:val="none" w:sz="0" w:space="0" w:color="auto"/>
                <w:left w:val="none" w:sz="0" w:space="0" w:color="auto"/>
                <w:bottom w:val="none" w:sz="0" w:space="0" w:color="auto"/>
                <w:right w:val="none" w:sz="0" w:space="0" w:color="auto"/>
              </w:divBdr>
            </w:div>
            <w:div w:id="157884568">
              <w:marLeft w:val="0"/>
              <w:marRight w:val="0"/>
              <w:marTop w:val="0"/>
              <w:marBottom w:val="0"/>
              <w:divBdr>
                <w:top w:val="none" w:sz="0" w:space="0" w:color="auto"/>
                <w:left w:val="none" w:sz="0" w:space="0" w:color="auto"/>
                <w:bottom w:val="none" w:sz="0" w:space="0" w:color="auto"/>
                <w:right w:val="none" w:sz="0" w:space="0" w:color="auto"/>
              </w:divBdr>
              <w:divsChild>
                <w:div w:id="718094101">
                  <w:marLeft w:val="0"/>
                  <w:marRight w:val="0"/>
                  <w:marTop w:val="0"/>
                  <w:marBottom w:val="0"/>
                  <w:divBdr>
                    <w:top w:val="none" w:sz="0" w:space="0" w:color="auto"/>
                    <w:left w:val="none" w:sz="0" w:space="0" w:color="auto"/>
                    <w:bottom w:val="none" w:sz="0" w:space="0" w:color="auto"/>
                    <w:right w:val="none" w:sz="0" w:space="0" w:color="auto"/>
                  </w:divBdr>
                </w:div>
                <w:div w:id="376779656">
                  <w:marLeft w:val="0"/>
                  <w:marRight w:val="0"/>
                  <w:marTop w:val="0"/>
                  <w:marBottom w:val="0"/>
                  <w:divBdr>
                    <w:top w:val="none" w:sz="0" w:space="0" w:color="auto"/>
                    <w:left w:val="none" w:sz="0" w:space="0" w:color="auto"/>
                    <w:bottom w:val="none" w:sz="0" w:space="0" w:color="auto"/>
                    <w:right w:val="none" w:sz="0" w:space="0" w:color="auto"/>
                  </w:divBdr>
                </w:div>
                <w:div w:id="1914699810">
                  <w:marLeft w:val="0"/>
                  <w:marRight w:val="0"/>
                  <w:marTop w:val="0"/>
                  <w:marBottom w:val="0"/>
                  <w:divBdr>
                    <w:top w:val="none" w:sz="0" w:space="0" w:color="auto"/>
                    <w:left w:val="none" w:sz="0" w:space="0" w:color="auto"/>
                    <w:bottom w:val="none" w:sz="0" w:space="0" w:color="auto"/>
                    <w:right w:val="none" w:sz="0" w:space="0" w:color="auto"/>
                  </w:divBdr>
                </w:div>
                <w:div w:id="681512467">
                  <w:marLeft w:val="0"/>
                  <w:marRight w:val="0"/>
                  <w:marTop w:val="0"/>
                  <w:marBottom w:val="0"/>
                  <w:divBdr>
                    <w:top w:val="none" w:sz="0" w:space="0" w:color="auto"/>
                    <w:left w:val="none" w:sz="0" w:space="0" w:color="auto"/>
                    <w:bottom w:val="none" w:sz="0" w:space="0" w:color="auto"/>
                    <w:right w:val="none" w:sz="0" w:space="0" w:color="auto"/>
                  </w:divBdr>
                </w:div>
                <w:div w:id="46882822">
                  <w:marLeft w:val="0"/>
                  <w:marRight w:val="0"/>
                  <w:marTop w:val="0"/>
                  <w:marBottom w:val="0"/>
                  <w:divBdr>
                    <w:top w:val="none" w:sz="0" w:space="0" w:color="auto"/>
                    <w:left w:val="none" w:sz="0" w:space="0" w:color="auto"/>
                    <w:bottom w:val="none" w:sz="0" w:space="0" w:color="auto"/>
                    <w:right w:val="none" w:sz="0" w:space="0" w:color="auto"/>
                  </w:divBdr>
                </w:div>
                <w:div w:id="1764646708">
                  <w:marLeft w:val="0"/>
                  <w:marRight w:val="0"/>
                  <w:marTop w:val="0"/>
                  <w:marBottom w:val="0"/>
                  <w:divBdr>
                    <w:top w:val="none" w:sz="0" w:space="0" w:color="auto"/>
                    <w:left w:val="none" w:sz="0" w:space="0" w:color="auto"/>
                    <w:bottom w:val="none" w:sz="0" w:space="0" w:color="auto"/>
                    <w:right w:val="none" w:sz="0" w:space="0" w:color="auto"/>
                  </w:divBdr>
                </w:div>
                <w:div w:id="462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pythoncode.com/article/convert-html-to-pdf-in-python" TargetMode="External"/><Relationship Id="rId13" Type="http://schemas.openxmlformats.org/officeDocument/2006/relationships/hyperlink" Target="https://www.edureka.co/blog/nodejs-tutorial/" TargetMode="External"/><Relationship Id="rId3" Type="http://schemas.openxmlformats.org/officeDocument/2006/relationships/settings" Target="settings.xml"/><Relationship Id="rId7" Type="http://schemas.openxmlformats.org/officeDocument/2006/relationships/hyperlink" Target="https://pythonexamples.org/python-convert-html-to-pdf/" TargetMode="External"/><Relationship Id="rId12" Type="http://schemas.openxmlformats.org/officeDocument/2006/relationships/hyperlink" Target="https://www.edureka.co/blog/nodej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convert-html-pdf/" TargetMode="External"/><Relationship Id="rId11" Type="http://schemas.openxmlformats.org/officeDocument/2006/relationships/hyperlink" Target="mailto:jaik01861@gmail.com" TargetMode="External"/><Relationship Id="rId5" Type="http://schemas.openxmlformats.org/officeDocument/2006/relationships/hyperlink" Target="https://www.edureka.co/blog/interview-questions/top-node-js-interview-questions-2016/" TargetMode="External"/><Relationship Id="rId15" Type="http://schemas.openxmlformats.org/officeDocument/2006/relationships/theme" Target="theme/theme1.xml"/><Relationship Id="rId10" Type="http://schemas.openxmlformats.org/officeDocument/2006/relationships/hyperlink" Target="https://www.tutorialspoint.com/how-to-convert-html-to-pdf-using-python" TargetMode="External"/><Relationship Id="rId4" Type="http://schemas.openxmlformats.org/officeDocument/2006/relationships/webSettings" Target="webSettings.xml"/><Relationship Id="rId9" Type="http://schemas.openxmlformats.org/officeDocument/2006/relationships/hyperlink" Target="https://www.techiediaries.com/convert-html-pdf-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18</cp:revision>
  <dcterms:created xsi:type="dcterms:W3CDTF">2022-04-17T03:14:00Z</dcterms:created>
  <dcterms:modified xsi:type="dcterms:W3CDTF">2022-04-28T11:54:00Z</dcterms:modified>
</cp:coreProperties>
</file>