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7D619" w14:textId="77777777" w:rsidR="0048014D" w:rsidRDefault="00B10158" w:rsidP="0077759A">
      <w:pPr>
        <w:shd w:val="clear" w:color="auto" w:fill="FFFFFF"/>
        <w:spacing w:after="42" w:line="278" w:lineRule="atLeast"/>
        <w:ind w:left="-5" w:hanging="10"/>
        <w:outlineLvl w:val="0"/>
        <w:rPr>
          <w:rFonts w:ascii="Lato" w:eastAsia="Times New Roman" w:hAnsi="Lato" w:cs="Calibri"/>
          <w:color w:val="000000"/>
          <w:spacing w:val="3"/>
          <w:kern w:val="36"/>
          <w:lang w:eastAsia="en-CA"/>
        </w:rPr>
      </w:pPr>
      <w:r>
        <w:rPr>
          <w:rFonts w:ascii="Lato" w:eastAsia="Times New Roman" w:hAnsi="Lato" w:cs="Calibri"/>
          <w:color w:val="000000"/>
          <w:spacing w:val="3"/>
          <w:kern w:val="36"/>
          <w:lang w:eastAsia="en-CA"/>
        </w:rPr>
        <w:t>Name: Diana Jean C. Tuquib</w:t>
      </w:r>
    </w:p>
    <w:p w14:paraId="2BD0F92B" w14:textId="27BBF236" w:rsidR="00B10158" w:rsidRDefault="00B10158" w:rsidP="0077759A">
      <w:pPr>
        <w:shd w:val="clear" w:color="auto" w:fill="FFFFFF"/>
        <w:spacing w:after="42" w:line="278" w:lineRule="atLeast"/>
        <w:ind w:left="-5" w:hanging="10"/>
        <w:outlineLvl w:val="0"/>
        <w:rPr>
          <w:rFonts w:ascii="Lato" w:eastAsia="Times New Roman" w:hAnsi="Lato" w:cs="Calibri"/>
          <w:color w:val="000000"/>
          <w:spacing w:val="3"/>
          <w:kern w:val="36"/>
          <w:lang w:eastAsia="en-CA"/>
        </w:rPr>
      </w:pPr>
      <w:r>
        <w:rPr>
          <w:rFonts w:ascii="Lato" w:eastAsia="Times New Roman" w:hAnsi="Lato" w:cs="Calibri"/>
          <w:color w:val="000000"/>
          <w:spacing w:val="3"/>
          <w:kern w:val="36"/>
          <w:lang w:eastAsia="en-CA"/>
        </w:rPr>
        <w:t>Student Number: 041043852</w:t>
      </w:r>
    </w:p>
    <w:p w14:paraId="0D9BB335" w14:textId="2936A849" w:rsidR="00B10158" w:rsidRDefault="00B10158" w:rsidP="0077759A">
      <w:pPr>
        <w:shd w:val="clear" w:color="auto" w:fill="FFFFFF"/>
        <w:spacing w:after="42" w:line="278" w:lineRule="atLeast"/>
        <w:ind w:left="-5" w:hanging="10"/>
        <w:outlineLvl w:val="0"/>
        <w:rPr>
          <w:rFonts w:ascii="Lato" w:eastAsia="Times New Roman" w:hAnsi="Lato" w:cs="Calibri"/>
          <w:color w:val="000000"/>
          <w:spacing w:val="3"/>
          <w:kern w:val="36"/>
          <w:lang w:eastAsia="en-CA"/>
        </w:rPr>
      </w:pPr>
    </w:p>
    <w:p w14:paraId="0B12EF45" w14:textId="6506B4AC" w:rsidR="0077759A" w:rsidRPr="0077759A" w:rsidRDefault="0077759A" w:rsidP="0077759A">
      <w:pPr>
        <w:shd w:val="clear" w:color="auto" w:fill="FFFFFF"/>
        <w:spacing w:after="42" w:line="278" w:lineRule="atLeast"/>
        <w:ind w:left="-5" w:hanging="10"/>
        <w:outlineLvl w:val="0"/>
        <w:rPr>
          <w:rFonts w:ascii="Lato" w:eastAsia="Times New Roman" w:hAnsi="Lato" w:cs="Calibri"/>
          <w:color w:val="000000"/>
          <w:spacing w:val="3"/>
          <w:kern w:val="36"/>
          <w:lang w:eastAsia="en-CA"/>
        </w:rPr>
      </w:pPr>
      <w:r w:rsidRPr="0077759A">
        <w:rPr>
          <w:rFonts w:ascii="Lato" w:eastAsia="Times New Roman" w:hAnsi="Lato" w:cs="Calibri"/>
          <w:color w:val="000000"/>
          <w:spacing w:val="3"/>
          <w:kern w:val="36"/>
          <w:lang w:eastAsia="en-CA"/>
        </w:rPr>
        <w:t>Task 1: Backup (5 marks)</w:t>
      </w:r>
    </w:p>
    <w:p w14:paraId="7071D945" w14:textId="639AD775" w:rsidR="0077759A" w:rsidRDefault="0077759A" w:rsidP="0077759A">
      <w:pPr>
        <w:numPr>
          <w:ilvl w:val="0"/>
          <w:numId w:val="1"/>
        </w:numPr>
        <w:shd w:val="clear" w:color="auto" w:fill="FFFFFF"/>
        <w:spacing w:after="25" w:line="227" w:lineRule="atLeast"/>
        <w:rPr>
          <w:rFonts w:ascii="Lato" w:eastAsia="Times New Roman" w:hAnsi="Lato" w:cs="Calibri"/>
          <w:color w:val="212121"/>
          <w:spacing w:val="3"/>
          <w:lang w:eastAsia="en-CA"/>
        </w:rPr>
      </w:pPr>
      <w:r w:rsidRPr="0077759A">
        <w:rPr>
          <w:rFonts w:ascii="Lato" w:eastAsia="Times New Roman" w:hAnsi="Lato" w:cs="Calibri"/>
          <w:color w:val="212121"/>
          <w:spacing w:val="3"/>
          <w:lang w:eastAsia="en-CA"/>
        </w:rPr>
        <w:t>In the command prompt with the correct directory path in the setup, type in </w:t>
      </w:r>
      <w:r w:rsidRPr="0077759A">
        <w:rPr>
          <w:rFonts w:ascii="Lato" w:eastAsia="Times New Roman" w:hAnsi="Lato" w:cs="Calibri"/>
          <w:b/>
          <w:bCs/>
          <w:color w:val="212121"/>
          <w:spacing w:val="3"/>
          <w:lang w:eastAsia="en-CA"/>
        </w:rPr>
        <w:t>mysqldump.exe</w:t>
      </w:r>
      <w:r w:rsidRPr="0077759A">
        <w:rPr>
          <w:rFonts w:ascii="Lato" w:eastAsia="Times New Roman" w:hAnsi="Lato" w:cs="Calibri"/>
          <w:color w:val="212121"/>
          <w:spacing w:val="3"/>
          <w:lang w:eastAsia="en-CA"/>
        </w:rPr>
        <w:t>   What do you get as output?</w:t>
      </w:r>
    </w:p>
    <w:p w14:paraId="46489505" w14:textId="67EFD111" w:rsidR="0077759A" w:rsidRDefault="0077759A" w:rsidP="0077759A">
      <w:pPr>
        <w:shd w:val="clear" w:color="auto" w:fill="FFFFFF"/>
        <w:spacing w:after="25" w:line="227" w:lineRule="atLeast"/>
        <w:ind w:left="720"/>
        <w:rPr>
          <w:rFonts w:ascii="Lato" w:eastAsia="Times New Roman" w:hAnsi="Lato" w:cs="Calibri"/>
          <w:color w:val="212121"/>
          <w:spacing w:val="3"/>
          <w:lang w:eastAsia="en-CA"/>
        </w:rPr>
      </w:pPr>
      <w:r w:rsidRPr="0077759A">
        <w:rPr>
          <w:rFonts w:ascii="Lato" w:eastAsia="Times New Roman" w:hAnsi="Lato" w:cs="Calibri"/>
          <w:color w:val="212121"/>
          <w:spacing w:val="3"/>
          <w:lang w:eastAsia="en-CA"/>
        </w:rPr>
        <w:drawing>
          <wp:inline distT="0" distB="0" distL="0" distR="0" wp14:anchorId="763454A9" wp14:editId="50A0CF47">
            <wp:extent cx="5039428" cy="876422"/>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039428" cy="876422"/>
                    </a:xfrm>
                    <a:prstGeom prst="rect">
                      <a:avLst/>
                    </a:prstGeom>
                  </pic:spPr>
                </pic:pic>
              </a:graphicData>
            </a:graphic>
          </wp:inline>
        </w:drawing>
      </w:r>
    </w:p>
    <w:p w14:paraId="5F853818" w14:textId="5C9C652C" w:rsidR="0077759A" w:rsidRDefault="00687F68" w:rsidP="0077759A">
      <w:pPr>
        <w:shd w:val="clear" w:color="auto" w:fill="FFFFFF"/>
        <w:spacing w:after="25" w:line="227" w:lineRule="atLeast"/>
        <w:ind w:left="720"/>
        <w:rPr>
          <w:rFonts w:ascii="Lato" w:eastAsia="Times New Roman" w:hAnsi="Lato" w:cs="Calibri"/>
          <w:color w:val="0070C0"/>
          <w:spacing w:val="3"/>
          <w:lang w:eastAsia="en-CA"/>
        </w:rPr>
      </w:pPr>
      <w:r>
        <w:rPr>
          <w:rFonts w:ascii="Lato" w:eastAsia="Times New Roman" w:hAnsi="Lato" w:cs="Calibri"/>
          <w:color w:val="0070C0"/>
          <w:spacing w:val="3"/>
          <w:lang w:eastAsia="en-CA"/>
        </w:rPr>
        <w:t xml:space="preserve">It returned a list of </w:t>
      </w:r>
      <w:proofErr w:type="spellStart"/>
      <w:r>
        <w:rPr>
          <w:rFonts w:ascii="Lato" w:eastAsia="Times New Roman" w:hAnsi="Lato" w:cs="Calibri"/>
          <w:color w:val="0070C0"/>
          <w:spacing w:val="3"/>
          <w:lang w:eastAsia="en-CA"/>
        </w:rPr>
        <w:t>mysqldump</w:t>
      </w:r>
      <w:proofErr w:type="spellEnd"/>
      <w:r>
        <w:rPr>
          <w:rFonts w:ascii="Lato" w:eastAsia="Times New Roman" w:hAnsi="Lato" w:cs="Calibri"/>
          <w:color w:val="0070C0"/>
          <w:spacing w:val="3"/>
          <w:lang w:eastAsia="en-CA"/>
        </w:rPr>
        <w:t xml:space="preserve"> commands.</w:t>
      </w:r>
    </w:p>
    <w:p w14:paraId="3E3B79CE" w14:textId="77777777" w:rsidR="00687F68" w:rsidRPr="0077759A" w:rsidRDefault="00687F68" w:rsidP="0077759A">
      <w:pPr>
        <w:shd w:val="clear" w:color="auto" w:fill="FFFFFF"/>
        <w:spacing w:after="25" w:line="227" w:lineRule="atLeast"/>
        <w:ind w:left="720"/>
        <w:rPr>
          <w:rFonts w:ascii="Lato" w:eastAsia="Times New Roman" w:hAnsi="Lato" w:cs="Calibri"/>
          <w:color w:val="0070C0"/>
          <w:spacing w:val="3"/>
          <w:lang w:eastAsia="en-CA"/>
        </w:rPr>
      </w:pPr>
    </w:p>
    <w:p w14:paraId="5AA9168A" w14:textId="77777777" w:rsidR="0077759A" w:rsidRPr="0077759A" w:rsidRDefault="0077759A" w:rsidP="0077759A">
      <w:pPr>
        <w:numPr>
          <w:ilvl w:val="0"/>
          <w:numId w:val="1"/>
        </w:numPr>
        <w:shd w:val="clear" w:color="auto" w:fill="FFFFFF"/>
        <w:spacing w:after="0" w:line="227" w:lineRule="atLeast"/>
        <w:rPr>
          <w:rFonts w:ascii="Lato" w:eastAsia="Times New Roman" w:hAnsi="Lato" w:cs="Calibri"/>
          <w:color w:val="212121"/>
          <w:spacing w:val="3"/>
          <w:lang w:eastAsia="en-CA"/>
        </w:rPr>
      </w:pPr>
      <w:r w:rsidRPr="0077759A">
        <w:rPr>
          <w:rFonts w:ascii="Lato" w:eastAsia="Times New Roman" w:hAnsi="Lato" w:cs="Calibri"/>
          <w:color w:val="212121"/>
          <w:spacing w:val="3"/>
          <w:lang w:eastAsia="en-CA"/>
        </w:rPr>
        <w:t>For the following database, type in </w:t>
      </w:r>
      <w:r w:rsidRPr="0077759A">
        <w:rPr>
          <w:rFonts w:ascii="Lato" w:eastAsia="Times New Roman" w:hAnsi="Lato" w:cs="Calibri"/>
          <w:b/>
          <w:bCs/>
          <w:color w:val="212121"/>
          <w:spacing w:val="3"/>
          <w:lang w:eastAsia="en-CA"/>
        </w:rPr>
        <w:t>mysqldump.exe --column-statistics=0 </w:t>
      </w:r>
      <w:proofErr w:type="spellStart"/>
      <w:r w:rsidRPr="0077759A">
        <w:rPr>
          <w:rFonts w:ascii="Lato" w:eastAsia="Times New Roman" w:hAnsi="Lato" w:cs="Calibri"/>
          <w:b/>
          <w:bCs/>
          <w:color w:val="212121"/>
          <w:spacing w:val="3"/>
          <w:lang w:eastAsia="en-CA"/>
        </w:rPr>
        <w:t>sakila</w:t>
      </w:r>
      <w:proofErr w:type="spellEnd"/>
      <w:r w:rsidRPr="0077759A">
        <w:rPr>
          <w:rFonts w:ascii="Lato" w:eastAsia="Times New Roman" w:hAnsi="Lato" w:cs="Calibri"/>
          <w:b/>
          <w:bCs/>
          <w:color w:val="212121"/>
          <w:spacing w:val="3"/>
          <w:lang w:eastAsia="en-CA"/>
        </w:rPr>
        <w:t> </w:t>
      </w:r>
      <w:r w:rsidRPr="0077759A">
        <w:rPr>
          <w:rFonts w:ascii="Lato" w:eastAsia="Times New Roman" w:hAnsi="Lato" w:cs="Calibri"/>
          <w:color w:val="212121"/>
          <w:spacing w:val="3"/>
          <w:lang w:eastAsia="en-CA"/>
        </w:rPr>
        <w:t>What error message do you receive?</w:t>
      </w:r>
    </w:p>
    <w:p w14:paraId="23D28A52" w14:textId="397895F0" w:rsidR="0077759A" w:rsidRDefault="0077759A" w:rsidP="0077759A">
      <w:pPr>
        <w:shd w:val="clear" w:color="auto" w:fill="FFFFFF"/>
        <w:spacing w:after="58" w:line="207" w:lineRule="atLeast"/>
        <w:ind w:left="715" w:hanging="10"/>
        <w:rPr>
          <w:rFonts w:ascii="Lato" w:eastAsia="Times New Roman" w:hAnsi="Lato" w:cs="Calibri"/>
          <w:color w:val="FF0000"/>
          <w:spacing w:val="3"/>
          <w:lang w:eastAsia="en-CA"/>
        </w:rPr>
      </w:pPr>
      <w:r w:rsidRPr="0077759A">
        <w:rPr>
          <w:rFonts w:ascii="Lato" w:eastAsia="Times New Roman" w:hAnsi="Lato" w:cs="Calibri"/>
          <w:color w:val="FF0000"/>
          <w:spacing w:val="3"/>
          <w:lang w:eastAsia="en-CA"/>
        </w:rPr>
        <w:t>HINT: the error message may not be helpful in pinpointing the source error as there may be more than one error and only one is being picked up. This task is helping you learn to search for solutions to database errors as the error messages given aren’t always descriptive of the real cause of the issue.</w:t>
      </w:r>
    </w:p>
    <w:p w14:paraId="621CE1FD" w14:textId="07EB8BFD" w:rsidR="0077759A" w:rsidRDefault="0077759A" w:rsidP="0077759A">
      <w:pPr>
        <w:shd w:val="clear" w:color="auto" w:fill="FFFFFF"/>
        <w:spacing w:after="58" w:line="207" w:lineRule="atLeast"/>
        <w:rPr>
          <w:rFonts w:ascii="Lato" w:eastAsia="Times New Roman" w:hAnsi="Lato" w:cs="Calibri"/>
          <w:color w:val="FF0000"/>
          <w:spacing w:val="3"/>
          <w:lang w:eastAsia="en-CA"/>
        </w:rPr>
      </w:pPr>
      <w:r>
        <w:rPr>
          <w:rFonts w:ascii="Lato" w:eastAsia="Times New Roman" w:hAnsi="Lato" w:cs="Calibri"/>
          <w:color w:val="FF0000"/>
          <w:spacing w:val="3"/>
          <w:lang w:eastAsia="en-CA"/>
        </w:rPr>
        <w:tab/>
      </w:r>
      <w:r w:rsidRPr="0077759A">
        <w:rPr>
          <w:rFonts w:ascii="Lato" w:eastAsia="Times New Roman" w:hAnsi="Lato" w:cs="Calibri"/>
          <w:color w:val="FF0000"/>
          <w:spacing w:val="3"/>
          <w:lang w:eastAsia="en-CA"/>
        </w:rPr>
        <w:drawing>
          <wp:inline distT="0" distB="0" distL="0" distR="0" wp14:anchorId="20B9254C" wp14:editId="79D8A980">
            <wp:extent cx="5068007" cy="7144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068007" cy="714475"/>
                    </a:xfrm>
                    <a:prstGeom prst="rect">
                      <a:avLst/>
                    </a:prstGeom>
                  </pic:spPr>
                </pic:pic>
              </a:graphicData>
            </a:graphic>
          </wp:inline>
        </w:drawing>
      </w:r>
    </w:p>
    <w:p w14:paraId="72661F61" w14:textId="7B8B4E66" w:rsidR="0077759A" w:rsidRPr="0077759A" w:rsidRDefault="00687F68" w:rsidP="00687F68">
      <w:pPr>
        <w:shd w:val="clear" w:color="auto" w:fill="FFFFFF"/>
        <w:spacing w:after="58" w:line="207" w:lineRule="atLeast"/>
        <w:ind w:left="720"/>
        <w:rPr>
          <w:rFonts w:ascii="Lato" w:eastAsia="Times New Roman" w:hAnsi="Lato" w:cs="Calibri"/>
          <w:color w:val="0070C0"/>
          <w:spacing w:val="3"/>
          <w:lang w:eastAsia="en-CA"/>
        </w:rPr>
      </w:pPr>
      <w:r>
        <w:rPr>
          <w:rFonts w:ascii="Lato" w:eastAsia="Times New Roman" w:hAnsi="Lato" w:cs="Calibri"/>
          <w:color w:val="0070C0"/>
          <w:spacing w:val="3"/>
          <w:lang w:eastAsia="en-CA"/>
        </w:rPr>
        <w:t>The Open Database Connectivity (OBDC)</w:t>
      </w:r>
      <w:r w:rsidR="0077759A">
        <w:rPr>
          <w:rFonts w:ascii="Lato" w:eastAsia="Times New Roman" w:hAnsi="Lato" w:cs="Calibri"/>
          <w:color w:val="0070C0"/>
          <w:spacing w:val="3"/>
          <w:lang w:eastAsia="en-CA"/>
        </w:rPr>
        <w:t xml:space="preserve"> creates a</w:t>
      </w:r>
      <w:r>
        <w:rPr>
          <w:rFonts w:ascii="Lato" w:eastAsia="Times New Roman" w:hAnsi="Lato" w:cs="Calibri"/>
          <w:color w:val="0070C0"/>
          <w:spacing w:val="3"/>
          <w:lang w:eastAsia="en-CA"/>
        </w:rPr>
        <w:t xml:space="preserve"> default ‘</w:t>
      </w:r>
      <w:proofErr w:type="spellStart"/>
      <w:r>
        <w:rPr>
          <w:rFonts w:ascii="Lato" w:eastAsia="Times New Roman" w:hAnsi="Lato" w:cs="Calibri"/>
          <w:color w:val="0070C0"/>
          <w:spacing w:val="3"/>
          <w:lang w:eastAsia="en-CA"/>
        </w:rPr>
        <w:t>obdc</w:t>
      </w:r>
      <w:proofErr w:type="spellEnd"/>
      <w:r>
        <w:rPr>
          <w:rFonts w:ascii="Lato" w:eastAsia="Times New Roman" w:hAnsi="Lato" w:cs="Calibri"/>
          <w:color w:val="0070C0"/>
          <w:spacing w:val="3"/>
          <w:lang w:eastAsia="en-CA"/>
        </w:rPr>
        <w:t xml:space="preserve">’ </w:t>
      </w:r>
      <w:r w:rsidR="0077759A">
        <w:rPr>
          <w:rFonts w:ascii="Lato" w:eastAsia="Times New Roman" w:hAnsi="Lato" w:cs="Calibri"/>
          <w:color w:val="0070C0"/>
          <w:spacing w:val="3"/>
          <w:lang w:eastAsia="en-CA"/>
        </w:rPr>
        <w:t>user that does not have privileges.</w:t>
      </w:r>
    </w:p>
    <w:p w14:paraId="6AE8DF23" w14:textId="77777777" w:rsidR="0077759A" w:rsidRPr="0077759A" w:rsidRDefault="0077759A" w:rsidP="0077759A">
      <w:pPr>
        <w:shd w:val="clear" w:color="auto" w:fill="FFFFFF"/>
        <w:spacing w:after="58" w:line="207" w:lineRule="atLeast"/>
        <w:ind w:left="715" w:hanging="10"/>
        <w:rPr>
          <w:rFonts w:ascii="Lato" w:eastAsia="Times New Roman" w:hAnsi="Lato" w:cs="Calibri"/>
          <w:color w:val="212121"/>
          <w:spacing w:val="3"/>
          <w:lang w:eastAsia="en-CA"/>
        </w:rPr>
      </w:pPr>
    </w:p>
    <w:p w14:paraId="5F112BA0" w14:textId="77777777" w:rsidR="0077759A" w:rsidRPr="0077759A" w:rsidRDefault="0077759A" w:rsidP="0077759A">
      <w:pPr>
        <w:numPr>
          <w:ilvl w:val="0"/>
          <w:numId w:val="2"/>
        </w:numPr>
        <w:shd w:val="clear" w:color="auto" w:fill="FFFFFF"/>
        <w:spacing w:after="0" w:line="235" w:lineRule="atLeast"/>
        <w:rPr>
          <w:rFonts w:ascii="Lato" w:eastAsia="Times New Roman" w:hAnsi="Lato" w:cs="Calibri"/>
          <w:color w:val="212121"/>
          <w:spacing w:val="3"/>
          <w:lang w:eastAsia="en-CA"/>
        </w:rPr>
      </w:pPr>
      <w:r w:rsidRPr="0077759A">
        <w:rPr>
          <w:rFonts w:ascii="Lato" w:eastAsia="Times New Roman" w:hAnsi="Lato" w:cs="Calibri"/>
          <w:color w:val="212121"/>
          <w:spacing w:val="3"/>
          <w:lang w:eastAsia="en-CA"/>
        </w:rPr>
        <w:t>Type in </w:t>
      </w:r>
      <w:r w:rsidRPr="0077759A">
        <w:rPr>
          <w:rFonts w:ascii="Lato" w:eastAsia="Times New Roman" w:hAnsi="Lato" w:cs="Calibri"/>
          <w:b/>
          <w:bCs/>
          <w:color w:val="212121"/>
          <w:spacing w:val="3"/>
          <w:lang w:eastAsia="en-CA"/>
        </w:rPr>
        <w:t xml:space="preserve">mysqldump.exe --column-statistics=0 -u root </w:t>
      </w:r>
      <w:proofErr w:type="spellStart"/>
      <w:r w:rsidRPr="0077759A">
        <w:rPr>
          <w:rFonts w:ascii="Lato" w:eastAsia="Times New Roman" w:hAnsi="Lato" w:cs="Calibri"/>
          <w:b/>
          <w:bCs/>
          <w:color w:val="212121"/>
          <w:spacing w:val="3"/>
          <w:lang w:eastAsia="en-CA"/>
        </w:rPr>
        <w:t>sakila</w:t>
      </w:r>
      <w:proofErr w:type="spellEnd"/>
    </w:p>
    <w:p w14:paraId="30C3900A" w14:textId="77777777" w:rsidR="0077759A" w:rsidRPr="0077759A" w:rsidRDefault="0077759A" w:rsidP="0077759A">
      <w:pPr>
        <w:shd w:val="clear" w:color="auto" w:fill="FFFFFF"/>
        <w:spacing w:after="25" w:line="227" w:lineRule="atLeast"/>
        <w:ind w:left="730" w:hanging="10"/>
        <w:rPr>
          <w:rFonts w:ascii="Lato" w:eastAsia="Times New Roman" w:hAnsi="Lato" w:cs="Calibri"/>
          <w:color w:val="212121"/>
          <w:spacing w:val="3"/>
          <w:lang w:eastAsia="en-CA"/>
        </w:rPr>
      </w:pPr>
      <w:r w:rsidRPr="0077759A">
        <w:rPr>
          <w:rFonts w:ascii="Lato" w:eastAsia="Times New Roman" w:hAnsi="Lato" w:cs="Calibri"/>
          <w:color w:val="212121"/>
          <w:spacing w:val="3"/>
          <w:lang w:eastAsia="en-CA"/>
        </w:rPr>
        <w:t>What error message do you receive now?  And how would you resolve the issue?</w:t>
      </w:r>
    </w:p>
    <w:p w14:paraId="59798D39" w14:textId="204CEAA9" w:rsidR="0077759A" w:rsidRDefault="0077759A" w:rsidP="0077759A">
      <w:pPr>
        <w:shd w:val="clear" w:color="auto" w:fill="FFFFFF"/>
        <w:spacing w:after="58" w:line="207" w:lineRule="atLeast"/>
        <w:ind w:left="715" w:hanging="10"/>
        <w:rPr>
          <w:rFonts w:ascii="Lato" w:eastAsia="Times New Roman" w:hAnsi="Lato" w:cs="Calibri"/>
          <w:color w:val="FF0000"/>
          <w:spacing w:val="3"/>
          <w:lang w:eastAsia="en-CA"/>
        </w:rPr>
      </w:pPr>
      <w:r w:rsidRPr="0077759A">
        <w:rPr>
          <w:rFonts w:ascii="Lato" w:eastAsia="Times New Roman" w:hAnsi="Lato" w:cs="Calibri"/>
          <w:color w:val="FF0000"/>
          <w:spacing w:val="3"/>
          <w:lang w:eastAsia="en-CA"/>
        </w:rPr>
        <w:t>HINT: there will be two error messages to resolve. Search the full error code of the first message if you need help determining what it means. After resolving this issue, you will get the source error message that will hint towards the issue.</w:t>
      </w:r>
    </w:p>
    <w:p w14:paraId="41D30A98" w14:textId="364DC883" w:rsidR="0077759A" w:rsidRDefault="0077759A" w:rsidP="0077759A">
      <w:pPr>
        <w:shd w:val="clear" w:color="auto" w:fill="FFFFFF"/>
        <w:spacing w:after="58" w:line="207" w:lineRule="atLeast"/>
        <w:ind w:left="715" w:hanging="10"/>
        <w:rPr>
          <w:rFonts w:ascii="Lato" w:eastAsia="Times New Roman" w:hAnsi="Lato" w:cs="Calibri"/>
          <w:color w:val="FF0000"/>
          <w:spacing w:val="3"/>
          <w:lang w:eastAsia="en-CA"/>
        </w:rPr>
      </w:pPr>
      <w:r w:rsidRPr="0077759A">
        <w:rPr>
          <w:rFonts w:ascii="Lato" w:eastAsia="Times New Roman" w:hAnsi="Lato" w:cs="Calibri"/>
          <w:color w:val="FF0000"/>
          <w:spacing w:val="3"/>
          <w:lang w:eastAsia="en-CA"/>
        </w:rPr>
        <w:drawing>
          <wp:inline distT="0" distB="0" distL="0" distR="0" wp14:anchorId="61122214" wp14:editId="0FB246F7">
            <wp:extent cx="5058481" cy="7144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058481" cy="714475"/>
                    </a:xfrm>
                    <a:prstGeom prst="rect">
                      <a:avLst/>
                    </a:prstGeom>
                  </pic:spPr>
                </pic:pic>
              </a:graphicData>
            </a:graphic>
          </wp:inline>
        </w:drawing>
      </w:r>
    </w:p>
    <w:p w14:paraId="3580E6A3" w14:textId="56B96BB9" w:rsidR="0077759A" w:rsidRPr="0077759A" w:rsidRDefault="005A3058" w:rsidP="0077759A">
      <w:pPr>
        <w:shd w:val="clear" w:color="auto" w:fill="FFFFFF"/>
        <w:spacing w:after="58" w:line="207" w:lineRule="atLeast"/>
        <w:ind w:left="715" w:hanging="10"/>
        <w:rPr>
          <w:rFonts w:ascii="Lato" w:eastAsia="Times New Roman" w:hAnsi="Lato" w:cs="Calibri"/>
          <w:color w:val="0070C0"/>
          <w:spacing w:val="3"/>
          <w:lang w:eastAsia="en-CA"/>
        </w:rPr>
      </w:pPr>
      <w:r>
        <w:rPr>
          <w:rFonts w:ascii="Lato" w:eastAsia="Times New Roman" w:hAnsi="Lato" w:cs="Calibri"/>
          <w:color w:val="0070C0"/>
          <w:spacing w:val="3"/>
          <w:lang w:eastAsia="en-CA"/>
        </w:rPr>
        <w:t xml:space="preserve">User </w:t>
      </w:r>
      <w:r w:rsidR="0077759A">
        <w:rPr>
          <w:rFonts w:ascii="Lato" w:eastAsia="Times New Roman" w:hAnsi="Lato" w:cs="Calibri"/>
          <w:color w:val="0070C0"/>
          <w:spacing w:val="3"/>
          <w:lang w:eastAsia="en-CA"/>
        </w:rPr>
        <w:t xml:space="preserve">‘root’ was denied access because </w:t>
      </w:r>
      <w:r>
        <w:rPr>
          <w:rFonts w:ascii="Lato" w:eastAsia="Times New Roman" w:hAnsi="Lato" w:cs="Calibri"/>
          <w:color w:val="0070C0"/>
          <w:spacing w:val="3"/>
          <w:lang w:eastAsia="en-CA"/>
        </w:rPr>
        <w:t>no password was entered.</w:t>
      </w:r>
      <w:r w:rsidR="0077759A">
        <w:rPr>
          <w:rFonts w:ascii="Lato" w:eastAsia="Times New Roman" w:hAnsi="Lato" w:cs="Calibri"/>
          <w:color w:val="0070C0"/>
          <w:spacing w:val="3"/>
          <w:lang w:eastAsia="en-CA"/>
        </w:rPr>
        <w:t xml:space="preserve"> </w:t>
      </w:r>
    </w:p>
    <w:p w14:paraId="0782391A" w14:textId="77777777" w:rsidR="0077759A" w:rsidRPr="0077759A" w:rsidRDefault="0077759A" w:rsidP="0077759A">
      <w:pPr>
        <w:shd w:val="clear" w:color="auto" w:fill="FFFFFF"/>
        <w:spacing w:after="58" w:line="207" w:lineRule="atLeast"/>
        <w:ind w:left="715" w:hanging="10"/>
        <w:rPr>
          <w:rFonts w:ascii="Lato" w:eastAsia="Times New Roman" w:hAnsi="Lato" w:cs="Calibri"/>
          <w:color w:val="212121"/>
          <w:spacing w:val="3"/>
          <w:lang w:eastAsia="en-CA"/>
        </w:rPr>
      </w:pPr>
    </w:p>
    <w:p w14:paraId="272BA963" w14:textId="54C43344" w:rsidR="0077759A" w:rsidRDefault="0077759A" w:rsidP="0077759A">
      <w:pPr>
        <w:numPr>
          <w:ilvl w:val="0"/>
          <w:numId w:val="3"/>
        </w:numPr>
        <w:shd w:val="clear" w:color="auto" w:fill="FFFFFF"/>
        <w:spacing w:after="25" w:line="227" w:lineRule="atLeast"/>
        <w:rPr>
          <w:rFonts w:ascii="Lato" w:eastAsia="Times New Roman" w:hAnsi="Lato" w:cs="Calibri"/>
          <w:color w:val="212121"/>
          <w:spacing w:val="3"/>
          <w:lang w:eastAsia="en-CA"/>
        </w:rPr>
      </w:pPr>
      <w:r w:rsidRPr="0077759A">
        <w:rPr>
          <w:rFonts w:ascii="Lato" w:eastAsia="Times New Roman" w:hAnsi="Lato" w:cs="Calibri"/>
          <w:color w:val="212121"/>
          <w:spacing w:val="3"/>
          <w:lang w:eastAsia="en-CA"/>
        </w:rPr>
        <w:t>After fixing the issues with #3, what did you get as a result?</w:t>
      </w:r>
    </w:p>
    <w:p w14:paraId="05EF8D6D" w14:textId="2FEF2C51" w:rsidR="005A3058" w:rsidRDefault="005A3058" w:rsidP="005A3058">
      <w:pPr>
        <w:shd w:val="clear" w:color="auto" w:fill="FFFFFF"/>
        <w:spacing w:after="25" w:line="227" w:lineRule="atLeast"/>
        <w:ind w:left="720"/>
        <w:rPr>
          <w:rFonts w:ascii="Lato" w:eastAsia="Times New Roman" w:hAnsi="Lato" w:cs="Calibri"/>
          <w:color w:val="212121"/>
          <w:spacing w:val="3"/>
          <w:lang w:eastAsia="en-CA"/>
        </w:rPr>
      </w:pPr>
      <w:r w:rsidRPr="005A3058">
        <w:rPr>
          <w:rFonts w:ascii="Lato" w:eastAsia="Times New Roman" w:hAnsi="Lato" w:cs="Calibri"/>
          <w:color w:val="212121"/>
          <w:spacing w:val="3"/>
          <w:lang w:eastAsia="en-CA"/>
        </w:rPr>
        <w:drawing>
          <wp:inline distT="0" distB="0" distL="0" distR="0" wp14:anchorId="0583ED35" wp14:editId="312FAC33">
            <wp:extent cx="5068007" cy="304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8007" cy="304843"/>
                    </a:xfrm>
                    <a:prstGeom prst="rect">
                      <a:avLst/>
                    </a:prstGeom>
                  </pic:spPr>
                </pic:pic>
              </a:graphicData>
            </a:graphic>
          </wp:inline>
        </w:drawing>
      </w:r>
    </w:p>
    <w:p w14:paraId="4300034B" w14:textId="6261C861" w:rsidR="005A3058" w:rsidRPr="002203C9" w:rsidRDefault="002203C9" w:rsidP="005A3058">
      <w:pPr>
        <w:shd w:val="clear" w:color="auto" w:fill="FFFFFF"/>
        <w:spacing w:after="25" w:line="227" w:lineRule="atLeast"/>
        <w:ind w:left="720"/>
        <w:rPr>
          <w:rFonts w:ascii="Lato" w:eastAsia="Times New Roman" w:hAnsi="Lato" w:cs="Calibri"/>
          <w:color w:val="0070C0"/>
          <w:spacing w:val="3"/>
          <w:lang w:eastAsia="en-CA"/>
        </w:rPr>
      </w:pPr>
      <w:r w:rsidRPr="002203C9">
        <w:rPr>
          <w:rFonts w:ascii="Lato" w:eastAsia="Times New Roman" w:hAnsi="Lato" w:cs="Calibri"/>
          <w:color w:val="0070C0"/>
          <w:spacing w:val="3"/>
          <w:lang w:eastAsia="en-CA"/>
        </w:rPr>
        <w:t xml:space="preserve">It </w:t>
      </w:r>
      <w:r>
        <w:rPr>
          <w:rFonts w:ascii="Lato" w:eastAsia="Times New Roman" w:hAnsi="Lato" w:cs="Calibri"/>
          <w:color w:val="0070C0"/>
          <w:spacing w:val="3"/>
          <w:lang w:eastAsia="en-CA"/>
        </w:rPr>
        <w:t xml:space="preserve">generated a set of SQL statements that can be executed to reproduce the </w:t>
      </w:r>
      <w:proofErr w:type="spellStart"/>
      <w:r>
        <w:rPr>
          <w:rFonts w:ascii="Lato" w:eastAsia="Times New Roman" w:hAnsi="Lato" w:cs="Calibri"/>
          <w:color w:val="0070C0"/>
          <w:spacing w:val="3"/>
          <w:lang w:eastAsia="en-CA"/>
        </w:rPr>
        <w:t>sakila</w:t>
      </w:r>
      <w:proofErr w:type="spellEnd"/>
      <w:r>
        <w:rPr>
          <w:rFonts w:ascii="Lato" w:eastAsia="Times New Roman" w:hAnsi="Lato" w:cs="Calibri"/>
          <w:color w:val="0070C0"/>
          <w:spacing w:val="3"/>
          <w:lang w:eastAsia="en-CA"/>
        </w:rPr>
        <w:t xml:space="preserve"> database.</w:t>
      </w:r>
    </w:p>
    <w:p w14:paraId="531A5B06" w14:textId="77777777" w:rsidR="005A3058" w:rsidRPr="0077759A" w:rsidRDefault="005A3058" w:rsidP="005A3058">
      <w:pPr>
        <w:shd w:val="clear" w:color="auto" w:fill="FFFFFF"/>
        <w:spacing w:after="25" w:line="227" w:lineRule="atLeast"/>
        <w:ind w:left="720"/>
        <w:rPr>
          <w:rFonts w:ascii="Lato" w:eastAsia="Times New Roman" w:hAnsi="Lato" w:cs="Calibri"/>
          <w:color w:val="212121"/>
          <w:spacing w:val="3"/>
          <w:lang w:eastAsia="en-CA"/>
        </w:rPr>
      </w:pPr>
    </w:p>
    <w:p w14:paraId="510E0119" w14:textId="77777777" w:rsidR="0077759A" w:rsidRPr="0077759A" w:rsidRDefault="0077759A" w:rsidP="0077759A">
      <w:pPr>
        <w:numPr>
          <w:ilvl w:val="0"/>
          <w:numId w:val="3"/>
        </w:numPr>
        <w:shd w:val="clear" w:color="auto" w:fill="FFFFFF"/>
        <w:spacing w:after="0" w:line="227" w:lineRule="atLeast"/>
        <w:rPr>
          <w:rFonts w:ascii="Lato" w:eastAsia="Times New Roman" w:hAnsi="Lato" w:cs="Calibri"/>
          <w:color w:val="212121"/>
          <w:spacing w:val="3"/>
          <w:lang w:eastAsia="en-CA"/>
        </w:rPr>
      </w:pPr>
      <w:r w:rsidRPr="0077759A">
        <w:rPr>
          <w:rFonts w:ascii="Lato" w:eastAsia="Times New Roman" w:hAnsi="Lato" w:cs="Calibri"/>
          <w:color w:val="212121"/>
          <w:spacing w:val="3"/>
          <w:lang w:eastAsia="en-CA"/>
        </w:rPr>
        <w:lastRenderedPageBreak/>
        <w:t>What command would send the output to a file called </w:t>
      </w:r>
      <w:proofErr w:type="spellStart"/>
      <w:r w:rsidRPr="0077759A">
        <w:rPr>
          <w:rFonts w:ascii="Lato" w:eastAsia="Times New Roman" w:hAnsi="Lato" w:cs="Calibri"/>
          <w:i/>
          <w:iCs/>
          <w:color w:val="212121"/>
          <w:spacing w:val="3"/>
          <w:lang w:eastAsia="en-CA"/>
        </w:rPr>
        <w:t>sk_backup.sql</w:t>
      </w:r>
      <w:proofErr w:type="spellEnd"/>
      <w:r w:rsidRPr="0077759A">
        <w:rPr>
          <w:rFonts w:ascii="Lato" w:eastAsia="Times New Roman" w:hAnsi="Lato" w:cs="Calibri"/>
          <w:color w:val="212121"/>
          <w:spacing w:val="3"/>
          <w:lang w:eastAsia="en-CA"/>
        </w:rPr>
        <w:t>? In other words, type in the command to backup the </w:t>
      </w:r>
      <w:proofErr w:type="spellStart"/>
      <w:r w:rsidRPr="0077759A">
        <w:rPr>
          <w:rFonts w:ascii="Lato" w:eastAsia="Times New Roman" w:hAnsi="Lato" w:cs="Calibri"/>
          <w:b/>
          <w:bCs/>
          <w:color w:val="212121"/>
          <w:spacing w:val="3"/>
          <w:lang w:eastAsia="en-CA"/>
        </w:rPr>
        <w:t>sakila</w:t>
      </w:r>
      <w:proofErr w:type="spellEnd"/>
      <w:r w:rsidRPr="0077759A">
        <w:rPr>
          <w:rFonts w:ascii="Lato" w:eastAsia="Times New Roman" w:hAnsi="Lato" w:cs="Calibri"/>
          <w:b/>
          <w:bCs/>
          <w:color w:val="212121"/>
          <w:spacing w:val="3"/>
          <w:lang w:eastAsia="en-CA"/>
        </w:rPr>
        <w:t> </w:t>
      </w:r>
      <w:r w:rsidRPr="0077759A">
        <w:rPr>
          <w:rFonts w:ascii="Lato" w:eastAsia="Times New Roman" w:hAnsi="Lato" w:cs="Calibri"/>
          <w:color w:val="212121"/>
          <w:spacing w:val="3"/>
          <w:lang w:eastAsia="en-CA"/>
        </w:rPr>
        <w:t xml:space="preserve">database to a file called </w:t>
      </w:r>
      <w:proofErr w:type="spellStart"/>
      <w:r w:rsidRPr="0077759A">
        <w:rPr>
          <w:rFonts w:ascii="Lato" w:eastAsia="Times New Roman" w:hAnsi="Lato" w:cs="Calibri"/>
          <w:color w:val="212121"/>
          <w:spacing w:val="3"/>
          <w:lang w:eastAsia="en-CA"/>
        </w:rPr>
        <w:t>sk_backup.sql</w:t>
      </w:r>
      <w:proofErr w:type="spellEnd"/>
      <w:r w:rsidRPr="0077759A">
        <w:rPr>
          <w:rFonts w:ascii="Lato" w:eastAsia="Times New Roman" w:hAnsi="Lato" w:cs="Calibri"/>
          <w:color w:val="212121"/>
          <w:spacing w:val="3"/>
          <w:lang w:eastAsia="en-CA"/>
        </w:rPr>
        <w:t>.</w:t>
      </w:r>
    </w:p>
    <w:p w14:paraId="5F5180B9" w14:textId="3ADAFC49" w:rsidR="005A3058" w:rsidRDefault="006112C0" w:rsidP="0077759A">
      <w:pPr>
        <w:shd w:val="clear" w:color="auto" w:fill="FFFFFF"/>
        <w:spacing w:after="0" w:line="235" w:lineRule="atLeast"/>
        <w:ind w:left="720"/>
        <w:rPr>
          <w:rFonts w:ascii="Lato" w:eastAsia="Times New Roman" w:hAnsi="Lato" w:cs="Segoe UI"/>
          <w:color w:val="0070C0"/>
          <w:spacing w:val="3"/>
          <w:lang w:eastAsia="en-CA"/>
        </w:rPr>
      </w:pPr>
      <w:r w:rsidRPr="006112C0">
        <w:rPr>
          <w:rFonts w:ascii="Lato" w:eastAsia="Times New Roman" w:hAnsi="Lato" w:cs="Segoe UI"/>
          <w:color w:val="0070C0"/>
          <w:spacing w:val="3"/>
          <w:lang w:eastAsia="en-CA"/>
        </w:rPr>
        <w:drawing>
          <wp:inline distT="0" distB="0" distL="0" distR="0" wp14:anchorId="384C7262" wp14:editId="67CCE786">
            <wp:extent cx="5020376" cy="32389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0376" cy="323895"/>
                    </a:xfrm>
                    <a:prstGeom prst="rect">
                      <a:avLst/>
                    </a:prstGeom>
                  </pic:spPr>
                </pic:pic>
              </a:graphicData>
            </a:graphic>
          </wp:inline>
        </w:drawing>
      </w:r>
    </w:p>
    <w:p w14:paraId="7E0D58FA" w14:textId="281641C4" w:rsidR="006112C0" w:rsidRPr="006112C0" w:rsidRDefault="006112C0" w:rsidP="0077759A">
      <w:pPr>
        <w:shd w:val="clear" w:color="auto" w:fill="FFFFFF"/>
        <w:spacing w:after="0" w:line="235" w:lineRule="atLeast"/>
        <w:ind w:left="720"/>
        <w:rPr>
          <w:rFonts w:ascii="Lato" w:eastAsia="Times New Roman" w:hAnsi="Lato" w:cs="Segoe UI"/>
          <w:color w:val="0070C0"/>
          <w:spacing w:val="3"/>
          <w:lang w:eastAsia="en-CA"/>
        </w:rPr>
      </w:pPr>
      <w:proofErr w:type="spellStart"/>
      <w:r>
        <w:rPr>
          <w:rFonts w:ascii="Lato" w:eastAsia="Times New Roman" w:hAnsi="Lato" w:cs="Segoe UI"/>
          <w:color w:val="0070C0"/>
          <w:spacing w:val="3"/>
          <w:lang w:eastAsia="en-CA"/>
        </w:rPr>
        <w:t>Mysqldump</w:t>
      </w:r>
      <w:proofErr w:type="spellEnd"/>
      <w:r>
        <w:rPr>
          <w:rFonts w:ascii="Lato" w:eastAsia="Times New Roman" w:hAnsi="Lato" w:cs="Segoe UI"/>
          <w:color w:val="0070C0"/>
          <w:spacing w:val="3"/>
          <w:lang w:eastAsia="en-CA"/>
        </w:rPr>
        <w:t xml:space="preserve"> -u root -p </w:t>
      </w:r>
      <w:proofErr w:type="spellStart"/>
      <w:r>
        <w:rPr>
          <w:rFonts w:ascii="Lato" w:eastAsia="Times New Roman" w:hAnsi="Lato" w:cs="Segoe UI"/>
          <w:color w:val="0070C0"/>
          <w:spacing w:val="3"/>
          <w:lang w:eastAsia="en-CA"/>
        </w:rPr>
        <w:t>sakila</w:t>
      </w:r>
      <w:proofErr w:type="spellEnd"/>
      <w:r>
        <w:rPr>
          <w:rFonts w:ascii="Lato" w:eastAsia="Times New Roman" w:hAnsi="Lato" w:cs="Segoe UI"/>
          <w:color w:val="0070C0"/>
          <w:spacing w:val="3"/>
          <w:lang w:eastAsia="en-CA"/>
        </w:rPr>
        <w:t xml:space="preserve"> &gt; </w:t>
      </w:r>
      <w:proofErr w:type="spellStart"/>
      <w:r>
        <w:rPr>
          <w:rFonts w:ascii="Lato" w:eastAsia="Times New Roman" w:hAnsi="Lato" w:cs="Segoe UI"/>
          <w:color w:val="0070C0"/>
          <w:spacing w:val="3"/>
          <w:lang w:eastAsia="en-CA"/>
        </w:rPr>
        <w:t>sk_backup.sql</w:t>
      </w:r>
      <w:proofErr w:type="spellEnd"/>
    </w:p>
    <w:p w14:paraId="214CF686" w14:textId="78E5CF25" w:rsidR="0077759A" w:rsidRDefault="0077759A" w:rsidP="0077759A">
      <w:pPr>
        <w:shd w:val="clear" w:color="auto" w:fill="FFFFFF"/>
        <w:spacing w:after="0" w:line="235" w:lineRule="atLeast"/>
        <w:ind w:left="720"/>
        <w:rPr>
          <w:rFonts w:ascii="Lato" w:eastAsia="Times New Roman" w:hAnsi="Lato" w:cs="Segoe UI"/>
          <w:color w:val="212121"/>
          <w:spacing w:val="3"/>
          <w:lang w:eastAsia="en-CA"/>
        </w:rPr>
      </w:pPr>
      <w:r w:rsidRPr="0077759A">
        <w:rPr>
          <w:rFonts w:ascii="Lato" w:eastAsia="Times New Roman" w:hAnsi="Lato" w:cs="Segoe UI"/>
          <w:color w:val="212121"/>
          <w:spacing w:val="3"/>
          <w:lang w:eastAsia="en-CA"/>
        </w:rPr>
        <w:t> </w:t>
      </w:r>
    </w:p>
    <w:p w14:paraId="2348C191" w14:textId="77777777" w:rsidR="006112C0" w:rsidRPr="0077759A" w:rsidRDefault="006112C0" w:rsidP="0077759A">
      <w:pPr>
        <w:shd w:val="clear" w:color="auto" w:fill="FFFFFF"/>
        <w:spacing w:after="0" w:line="235" w:lineRule="atLeast"/>
        <w:ind w:left="720"/>
        <w:rPr>
          <w:rFonts w:ascii="Lato" w:eastAsia="Times New Roman" w:hAnsi="Lato" w:cs="Calibri"/>
          <w:color w:val="212121"/>
          <w:spacing w:val="3"/>
          <w:lang w:eastAsia="en-CA"/>
        </w:rPr>
      </w:pPr>
    </w:p>
    <w:p w14:paraId="209A2F60" w14:textId="77777777" w:rsidR="0077759A" w:rsidRPr="0077759A" w:rsidRDefault="0077759A" w:rsidP="0077759A">
      <w:pPr>
        <w:shd w:val="clear" w:color="auto" w:fill="FFFFFF"/>
        <w:spacing w:after="44" w:line="278" w:lineRule="atLeast"/>
        <w:ind w:left="-5" w:hanging="10"/>
        <w:outlineLvl w:val="0"/>
        <w:rPr>
          <w:rFonts w:ascii="Lato" w:eastAsia="Times New Roman" w:hAnsi="Lato" w:cs="Calibri"/>
          <w:color w:val="000000"/>
          <w:spacing w:val="3"/>
          <w:kern w:val="36"/>
          <w:lang w:eastAsia="en-CA"/>
        </w:rPr>
      </w:pPr>
      <w:r w:rsidRPr="0077759A">
        <w:rPr>
          <w:rFonts w:ascii="Lato" w:eastAsia="Times New Roman" w:hAnsi="Lato" w:cs="Calibri"/>
          <w:color w:val="000000"/>
          <w:spacing w:val="3"/>
          <w:kern w:val="36"/>
          <w:lang w:eastAsia="en-CA"/>
        </w:rPr>
        <w:t>Task 2: Restore (3 marks)</w:t>
      </w:r>
    </w:p>
    <w:p w14:paraId="56182E4C" w14:textId="77777777" w:rsidR="0077759A" w:rsidRPr="0077759A" w:rsidRDefault="0077759A" w:rsidP="0077759A">
      <w:pPr>
        <w:numPr>
          <w:ilvl w:val="0"/>
          <w:numId w:val="4"/>
        </w:numPr>
        <w:shd w:val="clear" w:color="auto" w:fill="FFFFFF"/>
        <w:spacing w:after="0" w:line="235" w:lineRule="atLeast"/>
        <w:rPr>
          <w:rFonts w:ascii="Lato" w:eastAsia="Times New Roman" w:hAnsi="Lato" w:cs="Calibri"/>
          <w:color w:val="212121"/>
          <w:spacing w:val="3"/>
          <w:lang w:eastAsia="en-CA"/>
        </w:rPr>
      </w:pPr>
      <w:r w:rsidRPr="0077759A">
        <w:rPr>
          <w:rFonts w:ascii="Lato" w:eastAsia="Times New Roman" w:hAnsi="Lato" w:cs="Calibri"/>
          <w:color w:val="212121"/>
          <w:spacing w:val="3"/>
          <w:lang w:eastAsia="en-CA"/>
        </w:rPr>
        <w:t>type in </w:t>
      </w:r>
      <w:r w:rsidRPr="0077759A">
        <w:rPr>
          <w:rFonts w:ascii="Lato" w:eastAsia="Times New Roman" w:hAnsi="Lato" w:cs="Calibri"/>
          <w:b/>
          <w:bCs/>
          <w:color w:val="212121"/>
          <w:spacing w:val="3"/>
          <w:lang w:eastAsia="en-CA"/>
        </w:rPr>
        <w:t>mysqladmin.exe</w:t>
      </w:r>
    </w:p>
    <w:p w14:paraId="78B4EAD4" w14:textId="3936ACB8" w:rsidR="0077759A" w:rsidRDefault="0077759A" w:rsidP="0077759A">
      <w:pPr>
        <w:shd w:val="clear" w:color="auto" w:fill="FFFFFF"/>
        <w:spacing w:after="25" w:line="227" w:lineRule="atLeast"/>
        <w:ind w:left="730" w:hanging="10"/>
        <w:rPr>
          <w:rFonts w:ascii="Lato" w:eastAsia="Times New Roman" w:hAnsi="Lato" w:cs="Calibri"/>
          <w:color w:val="212121"/>
          <w:spacing w:val="3"/>
          <w:lang w:eastAsia="en-CA"/>
        </w:rPr>
      </w:pPr>
      <w:r w:rsidRPr="0077759A">
        <w:rPr>
          <w:rFonts w:ascii="Lato" w:eastAsia="Times New Roman" w:hAnsi="Lato" w:cs="Calibri"/>
          <w:color w:val="212121"/>
          <w:spacing w:val="3"/>
          <w:lang w:eastAsia="en-CA"/>
        </w:rPr>
        <w:t>What do you get as output?</w:t>
      </w:r>
    </w:p>
    <w:p w14:paraId="018CEEE8" w14:textId="5CE762FF" w:rsidR="006112C0" w:rsidRDefault="006112C0" w:rsidP="0077759A">
      <w:pPr>
        <w:shd w:val="clear" w:color="auto" w:fill="FFFFFF"/>
        <w:spacing w:after="25" w:line="227" w:lineRule="atLeast"/>
        <w:ind w:left="730" w:hanging="10"/>
        <w:rPr>
          <w:rFonts w:ascii="Lato" w:eastAsia="Times New Roman" w:hAnsi="Lato" w:cs="Calibri"/>
          <w:color w:val="212121"/>
          <w:spacing w:val="3"/>
          <w:lang w:eastAsia="en-CA"/>
        </w:rPr>
      </w:pPr>
      <w:r w:rsidRPr="006112C0">
        <w:rPr>
          <w:rFonts w:ascii="Lato" w:eastAsia="Times New Roman" w:hAnsi="Lato" w:cs="Calibri"/>
          <w:color w:val="212121"/>
          <w:spacing w:val="3"/>
          <w:lang w:eastAsia="en-CA"/>
        </w:rPr>
        <w:drawing>
          <wp:inline distT="0" distB="0" distL="0" distR="0" wp14:anchorId="080DF6C3" wp14:editId="1AC0436D">
            <wp:extent cx="5068007" cy="4563112"/>
            <wp:effectExtent l="0" t="0" r="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068007" cy="4563112"/>
                    </a:xfrm>
                    <a:prstGeom prst="rect">
                      <a:avLst/>
                    </a:prstGeom>
                  </pic:spPr>
                </pic:pic>
              </a:graphicData>
            </a:graphic>
          </wp:inline>
        </w:drawing>
      </w:r>
    </w:p>
    <w:p w14:paraId="33CDA588" w14:textId="3148DDB8" w:rsidR="006112C0" w:rsidRDefault="006112C0" w:rsidP="0077759A">
      <w:pPr>
        <w:shd w:val="clear" w:color="auto" w:fill="FFFFFF"/>
        <w:spacing w:after="25" w:line="227" w:lineRule="atLeast"/>
        <w:ind w:left="730" w:hanging="10"/>
        <w:rPr>
          <w:rFonts w:ascii="Lato" w:eastAsia="Times New Roman" w:hAnsi="Lato" w:cs="Calibri"/>
          <w:color w:val="0070C0"/>
          <w:spacing w:val="3"/>
          <w:lang w:eastAsia="en-CA"/>
        </w:rPr>
      </w:pPr>
      <w:r>
        <w:rPr>
          <w:rFonts w:ascii="Lato" w:eastAsia="Times New Roman" w:hAnsi="Lato" w:cs="Calibri"/>
          <w:color w:val="0070C0"/>
          <w:spacing w:val="3"/>
          <w:lang w:eastAsia="en-CA"/>
        </w:rPr>
        <w:t xml:space="preserve">It returned a list of </w:t>
      </w:r>
      <w:proofErr w:type="spellStart"/>
      <w:r>
        <w:rPr>
          <w:rFonts w:ascii="Lato" w:eastAsia="Times New Roman" w:hAnsi="Lato" w:cs="Calibri"/>
          <w:color w:val="0070C0"/>
          <w:spacing w:val="3"/>
          <w:lang w:eastAsia="en-CA"/>
        </w:rPr>
        <w:t>mysqladmin</w:t>
      </w:r>
      <w:proofErr w:type="spellEnd"/>
      <w:r>
        <w:rPr>
          <w:rFonts w:ascii="Lato" w:eastAsia="Times New Roman" w:hAnsi="Lato" w:cs="Calibri"/>
          <w:color w:val="0070C0"/>
          <w:spacing w:val="3"/>
          <w:lang w:eastAsia="en-CA"/>
        </w:rPr>
        <w:t xml:space="preserve"> commands.</w:t>
      </w:r>
    </w:p>
    <w:p w14:paraId="536EBC6D" w14:textId="77777777" w:rsidR="006112C0" w:rsidRPr="0077759A" w:rsidRDefault="006112C0" w:rsidP="0077759A">
      <w:pPr>
        <w:shd w:val="clear" w:color="auto" w:fill="FFFFFF"/>
        <w:spacing w:after="25" w:line="227" w:lineRule="atLeast"/>
        <w:ind w:left="730" w:hanging="10"/>
        <w:rPr>
          <w:rFonts w:ascii="Lato" w:eastAsia="Times New Roman" w:hAnsi="Lato" w:cs="Calibri"/>
          <w:color w:val="0070C0"/>
          <w:spacing w:val="3"/>
          <w:lang w:eastAsia="en-CA"/>
        </w:rPr>
      </w:pPr>
    </w:p>
    <w:p w14:paraId="4FA1C352" w14:textId="5A3F809B" w:rsidR="0077759A" w:rsidRPr="006112C0" w:rsidRDefault="0077759A" w:rsidP="0077759A">
      <w:pPr>
        <w:numPr>
          <w:ilvl w:val="0"/>
          <w:numId w:val="5"/>
        </w:numPr>
        <w:shd w:val="clear" w:color="auto" w:fill="FFFFFF"/>
        <w:spacing w:after="25" w:line="227" w:lineRule="atLeast"/>
        <w:rPr>
          <w:rFonts w:ascii="Lato" w:eastAsia="Times New Roman" w:hAnsi="Lato" w:cs="Calibri"/>
          <w:color w:val="212121"/>
          <w:spacing w:val="3"/>
          <w:lang w:eastAsia="en-CA"/>
        </w:rPr>
      </w:pPr>
      <w:r w:rsidRPr="0077759A">
        <w:rPr>
          <w:rFonts w:ascii="Lato" w:eastAsia="Times New Roman" w:hAnsi="Lato" w:cs="Calibri"/>
          <w:color w:val="212121"/>
          <w:spacing w:val="3"/>
          <w:lang w:eastAsia="en-CA"/>
        </w:rPr>
        <w:t>What </w:t>
      </w:r>
      <w:r w:rsidRPr="0077759A">
        <w:rPr>
          <w:rFonts w:ascii="Lato" w:eastAsia="Times New Roman" w:hAnsi="Lato" w:cs="Calibri"/>
          <w:b/>
          <w:bCs/>
          <w:color w:val="212121"/>
          <w:spacing w:val="3"/>
          <w:lang w:eastAsia="en-CA"/>
        </w:rPr>
        <w:t>mysqladmin.exe</w:t>
      </w:r>
      <w:r w:rsidRPr="0077759A">
        <w:rPr>
          <w:rFonts w:ascii="Lato" w:eastAsia="Times New Roman" w:hAnsi="Lato" w:cs="Calibri"/>
          <w:color w:val="212121"/>
          <w:spacing w:val="3"/>
          <w:lang w:eastAsia="en-CA"/>
        </w:rPr>
        <w:t> command would you use to create a new database called </w:t>
      </w:r>
      <w:proofErr w:type="spellStart"/>
      <w:r w:rsidRPr="0077759A">
        <w:rPr>
          <w:rFonts w:ascii="Lato" w:eastAsia="Times New Roman" w:hAnsi="Lato" w:cs="Calibri"/>
          <w:i/>
          <w:iCs/>
          <w:color w:val="212121"/>
          <w:spacing w:val="3"/>
          <w:lang w:eastAsia="en-CA"/>
        </w:rPr>
        <w:t>sk_backup</w:t>
      </w:r>
      <w:proofErr w:type="spellEnd"/>
      <w:r w:rsidRPr="0077759A">
        <w:rPr>
          <w:rFonts w:ascii="Lato" w:eastAsia="Times New Roman" w:hAnsi="Lato" w:cs="Calibri"/>
          <w:color w:val="212121"/>
          <w:spacing w:val="3"/>
          <w:lang w:eastAsia="en-CA"/>
        </w:rPr>
        <w:t>? </w:t>
      </w:r>
      <w:r w:rsidRPr="0077759A">
        <w:rPr>
          <w:rFonts w:ascii="Lato" w:eastAsia="Times New Roman" w:hAnsi="Lato" w:cs="Segoe UI"/>
          <w:color w:val="212121"/>
          <w:spacing w:val="3"/>
          <w:lang w:eastAsia="en-CA"/>
        </w:rPr>
        <w:t> </w:t>
      </w:r>
    </w:p>
    <w:p w14:paraId="5135A06F" w14:textId="3B76794A" w:rsidR="006112C0" w:rsidRDefault="006112C0" w:rsidP="006112C0">
      <w:pPr>
        <w:shd w:val="clear" w:color="auto" w:fill="FFFFFF"/>
        <w:spacing w:after="25" w:line="227" w:lineRule="atLeast"/>
        <w:ind w:left="720"/>
        <w:rPr>
          <w:rFonts w:ascii="Lato" w:eastAsia="Times New Roman" w:hAnsi="Lato" w:cs="Calibri"/>
          <w:color w:val="0070C0"/>
          <w:spacing w:val="3"/>
          <w:lang w:eastAsia="en-CA"/>
        </w:rPr>
      </w:pPr>
      <w:proofErr w:type="spellStart"/>
      <w:r w:rsidRPr="006112C0">
        <w:rPr>
          <w:rFonts w:ascii="Lato" w:eastAsia="Times New Roman" w:hAnsi="Lato" w:cs="Calibri"/>
          <w:color w:val="0070C0"/>
          <w:spacing w:val="3"/>
          <w:lang w:eastAsia="en-CA"/>
        </w:rPr>
        <w:t>mysqladmin</w:t>
      </w:r>
      <w:proofErr w:type="spellEnd"/>
      <w:r w:rsidRPr="006112C0">
        <w:rPr>
          <w:rFonts w:ascii="Lato" w:eastAsia="Times New Roman" w:hAnsi="Lato" w:cs="Calibri"/>
          <w:color w:val="0070C0"/>
          <w:spacing w:val="3"/>
          <w:lang w:eastAsia="en-CA"/>
        </w:rPr>
        <w:t xml:space="preserve"> -u root -p create </w:t>
      </w:r>
      <w:proofErr w:type="spellStart"/>
      <w:r w:rsidRPr="006112C0">
        <w:rPr>
          <w:rFonts w:ascii="Lato" w:eastAsia="Times New Roman" w:hAnsi="Lato" w:cs="Calibri"/>
          <w:color w:val="0070C0"/>
          <w:spacing w:val="3"/>
          <w:lang w:eastAsia="en-CA"/>
        </w:rPr>
        <w:t>sk_backup</w:t>
      </w:r>
      <w:proofErr w:type="spellEnd"/>
    </w:p>
    <w:p w14:paraId="4B17D5E9" w14:textId="77777777" w:rsidR="006112C0" w:rsidRPr="0077759A" w:rsidRDefault="006112C0" w:rsidP="006112C0">
      <w:pPr>
        <w:shd w:val="clear" w:color="auto" w:fill="FFFFFF"/>
        <w:spacing w:after="25" w:line="227" w:lineRule="atLeast"/>
        <w:ind w:left="720"/>
        <w:rPr>
          <w:rFonts w:ascii="Lato" w:eastAsia="Times New Roman" w:hAnsi="Lato" w:cs="Calibri"/>
          <w:color w:val="0070C0"/>
          <w:spacing w:val="3"/>
          <w:lang w:eastAsia="en-CA"/>
        </w:rPr>
      </w:pPr>
    </w:p>
    <w:p w14:paraId="0BCF07D2" w14:textId="77777777" w:rsidR="0077759A" w:rsidRPr="0077759A" w:rsidRDefault="0077759A" w:rsidP="0077759A">
      <w:pPr>
        <w:numPr>
          <w:ilvl w:val="0"/>
          <w:numId w:val="5"/>
        </w:numPr>
        <w:shd w:val="clear" w:color="auto" w:fill="FFFFFF"/>
        <w:spacing w:after="95" w:line="227" w:lineRule="atLeast"/>
        <w:rPr>
          <w:rFonts w:ascii="Lato" w:eastAsia="Times New Roman" w:hAnsi="Lato" w:cs="Calibri"/>
          <w:color w:val="212121"/>
          <w:spacing w:val="3"/>
          <w:lang w:eastAsia="en-CA"/>
        </w:rPr>
      </w:pPr>
      <w:r w:rsidRPr="0077759A">
        <w:rPr>
          <w:rFonts w:ascii="Lato" w:eastAsia="Times New Roman" w:hAnsi="Lato" w:cs="Calibri"/>
          <w:color w:val="212121"/>
          <w:spacing w:val="3"/>
          <w:lang w:eastAsia="en-CA"/>
        </w:rPr>
        <w:t xml:space="preserve">Now that you've created a new database to restore your database into, what command would you use to restore, into </w:t>
      </w:r>
      <w:proofErr w:type="spellStart"/>
      <w:r w:rsidRPr="0077759A">
        <w:rPr>
          <w:rFonts w:ascii="Lato" w:eastAsia="Times New Roman" w:hAnsi="Lato" w:cs="Calibri"/>
          <w:color w:val="212121"/>
          <w:spacing w:val="3"/>
          <w:lang w:eastAsia="en-CA"/>
        </w:rPr>
        <w:t>s</w:t>
      </w:r>
      <w:r w:rsidRPr="0077759A">
        <w:rPr>
          <w:rFonts w:ascii="Lato" w:eastAsia="Times New Roman" w:hAnsi="Lato" w:cs="Calibri"/>
          <w:i/>
          <w:iCs/>
          <w:color w:val="212121"/>
          <w:spacing w:val="3"/>
          <w:lang w:eastAsia="en-CA"/>
        </w:rPr>
        <w:t>k_backup</w:t>
      </w:r>
      <w:proofErr w:type="spellEnd"/>
      <w:r w:rsidRPr="0077759A">
        <w:rPr>
          <w:rFonts w:ascii="Lato" w:eastAsia="Times New Roman" w:hAnsi="Lato" w:cs="Calibri"/>
          <w:color w:val="212121"/>
          <w:spacing w:val="3"/>
          <w:lang w:eastAsia="en-CA"/>
        </w:rPr>
        <w:t>, the backup file that you created above?</w:t>
      </w:r>
    </w:p>
    <w:p w14:paraId="639571EF" w14:textId="474CB69E" w:rsidR="007D6BCC" w:rsidRPr="00B10158" w:rsidRDefault="00B10158" w:rsidP="00B10158">
      <w:pPr>
        <w:ind w:left="720"/>
        <w:rPr>
          <w:rFonts w:ascii="Lato" w:hAnsi="Lato"/>
          <w:color w:val="0070C0"/>
        </w:rPr>
      </w:pPr>
      <w:proofErr w:type="spellStart"/>
      <w:r>
        <w:rPr>
          <w:rFonts w:ascii="Lato" w:hAnsi="Lato"/>
          <w:color w:val="0070C0"/>
        </w:rPr>
        <w:t>mysql</w:t>
      </w:r>
      <w:proofErr w:type="spellEnd"/>
      <w:r>
        <w:rPr>
          <w:rFonts w:ascii="Lato" w:hAnsi="Lato"/>
          <w:color w:val="0070C0"/>
        </w:rPr>
        <w:t xml:space="preserve"> -u root -p </w:t>
      </w:r>
      <w:proofErr w:type="spellStart"/>
      <w:r>
        <w:rPr>
          <w:rFonts w:ascii="Lato" w:hAnsi="Lato"/>
          <w:color w:val="0070C0"/>
        </w:rPr>
        <w:t>sk_backup</w:t>
      </w:r>
      <w:proofErr w:type="spellEnd"/>
      <w:r>
        <w:rPr>
          <w:rFonts w:ascii="Lato" w:hAnsi="Lato"/>
          <w:color w:val="0070C0"/>
        </w:rPr>
        <w:t xml:space="preserve"> &lt; </w:t>
      </w:r>
      <w:proofErr w:type="spellStart"/>
      <w:r>
        <w:rPr>
          <w:rFonts w:ascii="Lato" w:hAnsi="Lato"/>
          <w:color w:val="0070C0"/>
        </w:rPr>
        <w:t>sk_backup.sql</w:t>
      </w:r>
      <w:proofErr w:type="spellEnd"/>
    </w:p>
    <w:sectPr w:rsidR="007D6BCC" w:rsidRPr="00B101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7061"/>
    <w:multiLevelType w:val="multilevel"/>
    <w:tmpl w:val="0CB4CC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A4FA3"/>
    <w:multiLevelType w:val="multilevel"/>
    <w:tmpl w:val="D3FCF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82E30"/>
    <w:multiLevelType w:val="multilevel"/>
    <w:tmpl w:val="2ED898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745A60"/>
    <w:multiLevelType w:val="multilevel"/>
    <w:tmpl w:val="ABB23C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137124"/>
    <w:multiLevelType w:val="multilevel"/>
    <w:tmpl w:val="94306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9A"/>
    <w:rsid w:val="002203C9"/>
    <w:rsid w:val="0048014D"/>
    <w:rsid w:val="00551725"/>
    <w:rsid w:val="005A3058"/>
    <w:rsid w:val="006112C0"/>
    <w:rsid w:val="00687F68"/>
    <w:rsid w:val="0077759A"/>
    <w:rsid w:val="007D6BCC"/>
    <w:rsid w:val="00B101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41A76"/>
  <w15:chartTrackingRefBased/>
  <w15:docId w15:val="{0889AB72-ADB6-4D45-A9EB-5ED82453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75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59A"/>
    <w:rPr>
      <w:rFonts w:ascii="Times New Roman" w:eastAsia="Times New Roman" w:hAnsi="Times New Roman" w:cs="Times New Roman"/>
      <w:b/>
      <w:bCs/>
      <w:kern w:val="36"/>
      <w:sz w:val="48"/>
      <w:szCs w:val="48"/>
      <w:lang w:eastAsia="en-CA"/>
    </w:rPr>
  </w:style>
  <w:style w:type="character" w:styleId="Strong">
    <w:name w:val="Strong"/>
    <w:basedOn w:val="DefaultParagraphFont"/>
    <w:uiPriority w:val="22"/>
    <w:qFormat/>
    <w:rsid w:val="0077759A"/>
    <w:rPr>
      <w:b/>
      <w:bCs/>
    </w:rPr>
  </w:style>
  <w:style w:type="paragraph" w:styleId="NormalWeb">
    <w:name w:val="Normal (Web)"/>
    <w:basedOn w:val="Normal"/>
    <w:uiPriority w:val="99"/>
    <w:semiHidden/>
    <w:unhideWhenUsed/>
    <w:rsid w:val="0077759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0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Jean Tuquib</dc:creator>
  <cp:keywords/>
  <dc:description/>
  <cp:lastModifiedBy>Diana Jean Tuquib</cp:lastModifiedBy>
  <cp:revision>1</cp:revision>
  <dcterms:created xsi:type="dcterms:W3CDTF">2022-03-16T19:37:00Z</dcterms:created>
  <dcterms:modified xsi:type="dcterms:W3CDTF">2022-03-16T20:09:00Z</dcterms:modified>
</cp:coreProperties>
</file>