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31" w:rsidRDefault="00B62A59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:rsidR="00C83531" w:rsidRDefault="00C83531">
      <w:pPr>
        <w:jc w:val="center"/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№3 по дисциплине </w:t>
      </w: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Прохождение сигнала через четырёхполюсник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C83531" w:rsidRDefault="00404F9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Беззубов</w:t>
            </w:r>
            <w:r w:rsidR="00AA1F18">
              <w:rPr>
                <w:rFonts w:eastAsiaTheme="minorHAnsi" w:cstheme="minorBidi"/>
                <w:lang w:eastAsia="en-US"/>
              </w:rPr>
              <w:t xml:space="preserve"> </w:t>
            </w:r>
            <w:r>
              <w:rPr>
                <w:rFonts w:eastAsiaTheme="minorHAnsi" w:cstheme="minorBidi"/>
                <w:lang w:eastAsia="en-US"/>
              </w:rPr>
              <w:t>Д</w:t>
            </w:r>
            <w:r w:rsidR="00AA1F18">
              <w:rPr>
                <w:rFonts w:eastAsiaTheme="minorHAnsi" w:cstheme="minorBidi"/>
                <w:lang w:eastAsia="en-US"/>
              </w:rPr>
              <w:t>.</w:t>
            </w:r>
            <w:r>
              <w:rPr>
                <w:rFonts w:eastAsiaTheme="minorHAnsi" w:cstheme="minorBidi"/>
                <w:lang w:eastAsia="en-US"/>
              </w:rPr>
              <w:t>В.</w:t>
            </w: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C83531" w:rsidRDefault="00AA1F1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C83531">
        <w:trPr>
          <w:trHeight w:val="384"/>
        </w:trPr>
        <w:tc>
          <w:tcPr>
            <w:tcW w:w="3544" w:type="dxa"/>
          </w:tcPr>
          <w:p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:rsidR="00C83531" w:rsidRDefault="00B62A59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1.23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:rsidR="00C83531" w:rsidRDefault="00B62A59">
      <w:pPr>
        <w:rPr>
          <w:u w:val="single"/>
        </w:rPr>
      </w:pPr>
      <w:r>
        <w:rPr>
          <w:u w:val="single"/>
        </w:rPr>
        <w:br w:type="page" w:clear="all"/>
      </w:r>
    </w:p>
    <w:p w:rsidR="00C83531" w:rsidRDefault="00C83531">
      <w:pPr>
        <w:rPr>
          <w:u w:val="single"/>
          <w:lang w:val="en-US"/>
        </w:rPr>
      </w:pPr>
    </w:p>
    <w:p w:rsidR="00C83531" w:rsidRDefault="00B62A59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3</w:t>
      </w:r>
    </w:p>
    <w:p w:rsidR="00C83531" w:rsidRDefault="00B62A59">
      <w:pPr>
        <w:ind w:firstLine="708"/>
        <w:jc w:val="both"/>
      </w:pPr>
      <w: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>
        <w:rPr>
          <w:lang w:val="en-US"/>
        </w:rPr>
        <w:t>L</w:t>
      </w:r>
      <w:r>
        <w:t xml:space="preserve">1 и </w:t>
      </w:r>
      <w:r>
        <w:rPr>
          <w:lang w:val="en-US"/>
        </w:rPr>
        <w:t>L</w:t>
      </w:r>
      <w:r>
        <w:t>2), конденсаторов (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>
        <w:t>2) и резисторов (</w:t>
      </w:r>
      <w:r>
        <w:rPr>
          <w:lang w:val="en-US"/>
        </w:rPr>
        <w:t>R</w:t>
      </w:r>
      <w:r>
        <w:t xml:space="preserve">1, </w:t>
      </w:r>
      <w:r>
        <w:rPr>
          <w:lang w:val="en-US"/>
        </w:rPr>
        <w:t>R</w:t>
      </w:r>
      <w:r>
        <w:t xml:space="preserve">2, </w:t>
      </w:r>
      <w:r>
        <w:rPr>
          <w:lang w:val="en-US"/>
        </w:rPr>
        <w:t>R</w:t>
      </w:r>
      <w:r>
        <w:t xml:space="preserve">3 и </w:t>
      </w:r>
      <w:r>
        <w:rPr>
          <w:lang w:val="en-US"/>
        </w:rPr>
        <w:t>R</w:t>
      </w:r>
      <w:r>
        <w:t>4). Сигнал представляет собой суперпозицию гармонических функций:</w:t>
      </w:r>
    </w:p>
    <w:p w:rsidR="00C83531" w:rsidRDefault="00B62A59">
      <w:pPr>
        <w:jc w:val="center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]</m:t>
            </m:r>
          </m:e>
        </m:nary>
      </m:oMath>
      <w:r>
        <w:t>.</w:t>
      </w:r>
    </w:p>
    <w:p w:rsidR="00C83531" w:rsidRDefault="00B62A59">
      <w:pPr>
        <w:ind w:firstLine="708"/>
        <w:jc w:val="both"/>
      </w:pPr>
      <w:r>
        <w:t xml:space="preserve">Определить во сколько раз уменьшится амплитуда </w:t>
      </w:r>
      <w:r>
        <w:rPr>
          <w:i/>
          <w:lang w:val="en-US"/>
        </w:rPr>
        <w:t>k</w:t>
      </w:r>
      <w: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>
        <w:rPr>
          <w:lang w:val="en-US"/>
        </w:rPr>
        <w:t>N</w:t>
      </w:r>
      <w: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>
        <w:t xml:space="preserve">. Интервал между соседними моментами времени также дается в задании и обозначается как </w:t>
      </w:r>
      <w:r>
        <w:rPr>
          <w:i/>
        </w:rPr>
        <w:t>δ</w:t>
      </w:r>
      <w:r>
        <w:rPr>
          <w:i/>
          <w:lang w:val="en-US"/>
        </w:rPr>
        <w:t>t</w:t>
      </w:r>
      <w:r>
        <w:rPr>
          <w:i/>
        </w:rPr>
        <w:t>=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</w:rPr>
        <w:t>+1</w:t>
      </w:r>
      <w:r>
        <w:rPr>
          <w:i/>
        </w:rPr>
        <w:t>-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proofErr w:type="spellEnd"/>
      <w: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lang w:val="en-US"/>
          </w:rPr>
          <m:t>ω</m:t>
        </m:r>
      </m:oMath>
      <w:r>
        <w:t xml:space="preserve"> от 0 до 100 рад/с, а также графики сигнала и его спектра.</w:t>
      </w:r>
    </w:p>
    <w:p w:rsidR="00C83531" w:rsidRDefault="00B62A59">
      <w:pPr>
        <w:ind w:firstLine="708"/>
        <w:jc w:val="both"/>
      </w:pPr>
      <w: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>
        <w:rPr>
          <w:lang w:val="en-US"/>
        </w:rPr>
        <w:t>FOIT</w:t>
      </w:r>
      <w:r w:rsidRPr="00404F95">
        <w:t>_</w:t>
      </w:r>
      <w:r>
        <w:rPr>
          <w:lang w:val="en-US"/>
        </w:rPr>
        <w:t>IDZ</w:t>
      </w:r>
      <w:r w:rsidRPr="00404F95">
        <w:t>3</w:t>
      </w:r>
      <w:r>
        <w:t>.xlsx”.</w:t>
      </w:r>
    </w:p>
    <w:p w:rsidR="00C83531" w:rsidRDefault="00B62A59">
      <w:pPr>
        <w:jc w:val="both"/>
      </w:pPr>
      <w:r>
        <w:t xml:space="preserve"> </w:t>
      </w:r>
    </w:p>
    <w:p w:rsidR="00C83531" w:rsidRDefault="00B62A59">
      <w:pPr>
        <w:jc w:val="center"/>
      </w:pPr>
      <w:r>
        <w:rPr>
          <w:noProof/>
        </w:rPr>
        <w:drawing>
          <wp:inline distT="0" distB="0" distL="0" distR="0">
            <wp:extent cx="3938587" cy="390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51254" cy="3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31" w:rsidRDefault="00B62A59">
      <w:pPr>
        <w:jc w:val="center"/>
      </w:pPr>
      <w:r>
        <w:t>Рисунок 1. Исследуемый четырехполюсник</w:t>
      </w:r>
    </w:p>
    <w:p w:rsidR="00C83531" w:rsidRDefault="00C83531">
      <w:pPr>
        <w:jc w:val="center"/>
      </w:pPr>
    </w:p>
    <w:p w:rsidR="00C83531" w:rsidRDefault="00B62A59">
      <w:pPr>
        <w:ind w:firstLine="708"/>
        <w:jc w:val="both"/>
      </w:pPr>
      <w:r>
        <w:t xml:space="preserve">Отношение амплитуды </w:t>
      </w:r>
      <w:r>
        <w:rPr>
          <w:i/>
          <w:lang w:val="en-US"/>
        </w:rPr>
        <w:t>k</w:t>
      </w:r>
      <w:r>
        <w:t xml:space="preserve">-й гармоники на выходе к амплитуде </w:t>
      </w:r>
      <w:r>
        <w:rPr>
          <w:i/>
          <w:lang w:val="en-US"/>
        </w:rPr>
        <w:t>k</w:t>
      </w:r>
      <w: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вых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вх</m:t>
            </m:r>
          </m:sup>
        </m:sSubSup>
      </m:oMath>
      <w:r>
        <w:t xml:space="preserve">) нужно вычислить и записать в файл </w:t>
      </w:r>
      <w:r>
        <w:rPr>
          <w:lang w:val="en-US"/>
        </w:rPr>
        <w:t>IDZ</w:t>
      </w:r>
      <w:r w:rsidRPr="00404F95">
        <w:t>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3. Помимо текстового файла </w:t>
      </w:r>
      <w:r>
        <w:rPr>
          <w:lang w:val="en-US"/>
        </w:rPr>
        <w:t>IDZ</w:t>
      </w:r>
      <w:r w:rsidRPr="00404F95">
        <w:t>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:rsidR="00C83531" w:rsidRDefault="00B62A59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404F95">
        <w:t>3</w:t>
      </w:r>
      <w:r>
        <w:t>.</w:t>
      </w:r>
      <w:r>
        <w:rPr>
          <w:lang w:val="en-US"/>
        </w:rPr>
        <w:t>txt</w:t>
      </w:r>
      <w:r>
        <w:t>:</w:t>
      </w:r>
    </w:p>
    <w:p w:rsidR="00C83531" w:rsidRDefault="00B62A59">
      <w:pPr>
        <w:jc w:val="both"/>
      </w:pPr>
      <w:r>
        <w:t>4.53258</w:t>
      </w:r>
    </w:p>
    <w:p w:rsidR="00C83531" w:rsidRDefault="00C83531">
      <w:pPr>
        <w:jc w:val="center"/>
      </w:pPr>
    </w:p>
    <w:p w:rsidR="00C83531" w:rsidRDefault="00C83531"/>
    <w:p w:rsidR="00AA1F18" w:rsidRDefault="00AA1F18"/>
    <w:p w:rsidR="00AA1F18" w:rsidRDefault="00AA1F18"/>
    <w:p w:rsidR="00AA1F18" w:rsidRDefault="00AA1F18"/>
    <w:p w:rsidR="00AA1F18" w:rsidRPr="00610183" w:rsidRDefault="00AA1F18" w:rsidP="00610183">
      <w:pPr>
        <w:jc w:val="center"/>
        <w:rPr>
          <w:u w:val="single"/>
        </w:rPr>
      </w:pPr>
      <w:r w:rsidRPr="00610183">
        <w:rPr>
          <w:u w:val="single"/>
        </w:rPr>
        <w:t>Исходные данные:</w:t>
      </w:r>
    </w:p>
    <w:p w:rsidR="00AA1F18" w:rsidRPr="00AA1F18" w:rsidRDefault="00AA1F18">
      <w:r>
        <w:lastRenderedPageBreak/>
        <w:t>Вариант 2</w:t>
      </w:r>
    </w:p>
    <w:p w:rsidR="00AA1F18" w:rsidRDefault="00AA1F18">
      <w:pPr>
        <w:rPr>
          <w:lang w:val="en-US"/>
        </w:rPr>
      </w:pPr>
    </w:p>
    <w:p w:rsidR="00AA1F18" w:rsidRDefault="00404F95">
      <w:pPr>
        <w:rPr>
          <w:lang w:val="en-US"/>
        </w:rPr>
      </w:pPr>
      <w:r w:rsidRPr="00404F95">
        <w:rPr>
          <w:noProof/>
          <w:lang w:val="en-US"/>
        </w:rPr>
        <w:drawing>
          <wp:inline distT="0" distB="0" distL="0" distR="0" wp14:anchorId="5D037214" wp14:editId="57455F38">
            <wp:extent cx="5940425" cy="28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E8" w:rsidRDefault="003454E8">
      <w:pPr>
        <w:rPr>
          <w:lang w:val="en-US"/>
        </w:rPr>
      </w:pPr>
    </w:p>
    <w:p w:rsidR="00610183" w:rsidRDefault="00610183" w:rsidP="00610183">
      <w:pPr>
        <w:jc w:val="center"/>
        <w:rPr>
          <w:u w:val="single"/>
        </w:rPr>
      </w:pPr>
      <w:r w:rsidRPr="00610183">
        <w:rPr>
          <w:u w:val="single"/>
        </w:rPr>
        <w:t xml:space="preserve">Теоретические </w:t>
      </w:r>
      <w:r w:rsidR="00283910">
        <w:rPr>
          <w:u w:val="single"/>
        </w:rPr>
        <w:t>положения</w:t>
      </w:r>
    </w:p>
    <w:p w:rsidR="00AF66B9" w:rsidRDefault="00DD3463" w:rsidP="00DD3463">
      <w:pPr>
        <w:ind w:firstLine="708"/>
      </w:pPr>
      <w:r>
        <w:t xml:space="preserve">Передаточная функция системы </w:t>
      </w:r>
      <w:r>
        <w:rPr>
          <w:lang w:val="en-US"/>
        </w:rPr>
        <w:t>H</w:t>
      </w:r>
      <w:r w:rsidRPr="00404F95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lang w:val="en-US"/>
              </w:rPr>
              <m:t>Uin</m:t>
            </m:r>
          </m:den>
        </m:f>
      </m:oMath>
      <w:r>
        <w:t xml:space="preserve"> </w:t>
      </w:r>
    </w:p>
    <w:p w:rsidR="00DD3463" w:rsidRPr="00DD3463" w:rsidRDefault="00AF66B9" w:rsidP="00DD3463">
      <w:pPr>
        <w:ind w:firstLine="708"/>
      </w:pPr>
      <w:r>
        <w:t xml:space="preserve">Она </w:t>
      </w:r>
      <w:r w:rsidR="00DD3463">
        <w:t>показывает связь между входным и выходным напряжениями.</w:t>
      </w:r>
    </w:p>
    <w:p w:rsidR="00C937EC" w:rsidRPr="00404F95" w:rsidRDefault="00C937EC" w:rsidP="00C937EC">
      <w:pPr>
        <w:ind w:firstLine="708"/>
      </w:pPr>
      <w:r>
        <w:t xml:space="preserve">Для нахождения входного и выходного напряжения нужно знать импеданс </w:t>
      </w:r>
      <w:r>
        <w:rPr>
          <w:lang w:val="en-US"/>
        </w:rPr>
        <w:t>Z</w:t>
      </w:r>
      <w:r w:rsidRPr="00404F95">
        <w:t xml:space="preserve"> </w:t>
      </w:r>
      <w:r>
        <w:t>– комплексное сопротивление для гармонического сигнала</w:t>
      </w:r>
      <w:r w:rsidRPr="00404F95">
        <w:t>:</w:t>
      </w:r>
    </w:p>
    <w:p w:rsidR="00C937EC" w:rsidRPr="00404F95" w:rsidRDefault="00C937EC" w:rsidP="00C937EC">
      <w:pPr>
        <w:ind w:firstLine="708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C937EC" w:rsidTr="003454E8">
        <w:trPr>
          <w:trHeight w:val="509"/>
        </w:trPr>
        <w:tc>
          <w:tcPr>
            <w:tcW w:w="3534" w:type="dxa"/>
            <w:vAlign w:val="center"/>
          </w:tcPr>
          <w:p w:rsidR="00C937EC" w:rsidRDefault="00AF66B9" w:rsidP="00C937EC">
            <w:pPr>
              <w:ind w:firstLine="708"/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937EC" w:rsidTr="003454E8">
        <w:trPr>
          <w:trHeight w:val="842"/>
        </w:trPr>
        <w:tc>
          <w:tcPr>
            <w:tcW w:w="3534" w:type="dxa"/>
            <w:vAlign w:val="center"/>
          </w:tcPr>
          <w:p w:rsidR="00C937EC" w:rsidRDefault="00AF66B9" w:rsidP="00C937EC">
            <w:pPr>
              <w:ind w:firstLine="708"/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vAlign w:val="center"/>
          </w:tcPr>
          <w:p w:rsidR="00C937EC" w:rsidRDefault="00F47577" w:rsidP="00C937EC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C937EC" w:rsidTr="003454E8">
        <w:trPr>
          <w:trHeight w:val="557"/>
        </w:trPr>
        <w:tc>
          <w:tcPr>
            <w:tcW w:w="3534" w:type="dxa"/>
            <w:vAlign w:val="center"/>
          </w:tcPr>
          <w:p w:rsidR="00C937EC" w:rsidRDefault="00AF66B9" w:rsidP="00AF66B9">
            <w:pPr>
              <w:ind w:firstLine="708"/>
              <w:jc w:val="center"/>
              <w:rPr>
                <w:lang w:val="en-US"/>
              </w:rPr>
            </w:pPr>
            <w:r>
              <w:t>Катушка</w:t>
            </w:r>
            <w:r w:rsidR="00C937EC">
              <w:t xml:space="preserve"> индуктивности</w:t>
            </w:r>
          </w:p>
        </w:tc>
        <w:tc>
          <w:tcPr>
            <w:tcW w:w="856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vAlign w:val="center"/>
          </w:tcPr>
          <w:p w:rsidR="00C937EC" w:rsidRDefault="00C937EC" w:rsidP="00C937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jωL</w:t>
            </w:r>
            <w:proofErr w:type="spellEnd"/>
          </w:p>
        </w:tc>
      </w:tr>
    </w:tbl>
    <w:p w:rsidR="00DD3463" w:rsidRDefault="00DD3463" w:rsidP="00AF66B9">
      <w:pPr>
        <w:rPr>
          <w:lang w:val="en-US"/>
        </w:rPr>
      </w:pPr>
    </w:p>
    <w:p w:rsidR="00DD3463" w:rsidRDefault="00DD3463" w:rsidP="00DD3463">
      <w:pPr>
        <w:ind w:firstLine="708"/>
      </w:pPr>
      <w:r>
        <w:t xml:space="preserve">АЧХ передаточной функции получается как </w:t>
      </w:r>
      <w:r w:rsidRPr="00404F95">
        <w:t>|</w:t>
      </w:r>
      <w:r>
        <w:rPr>
          <w:lang w:val="en-US"/>
        </w:rPr>
        <w:t>H</w:t>
      </w:r>
      <w:r>
        <w:t>(</w:t>
      </w:r>
      <w:proofErr w:type="spellStart"/>
      <w:r>
        <w:rPr>
          <w:lang w:val="en-US"/>
        </w:rPr>
        <w:t>j</w:t>
      </w:r>
      <w:proofErr w:type="gramStart"/>
      <w:r>
        <w:rPr>
          <w:lang w:val="en-US"/>
        </w:rPr>
        <w:t>ω</w:t>
      </w:r>
      <w:proofErr w:type="spellEnd"/>
      <w:r>
        <w:t>)</w:t>
      </w:r>
      <w:r w:rsidRPr="00404F95">
        <w:t>|</w:t>
      </w:r>
      <w:proofErr w:type="gramEnd"/>
      <w:r>
        <w:t xml:space="preserve">, </w:t>
      </w:r>
      <w:r w:rsidR="003454E8">
        <w:t xml:space="preserve">и </w:t>
      </w:r>
      <w:r w:rsidR="00C937EC">
        <w:t>показывает изменение амплитуды</w:t>
      </w:r>
      <w:r>
        <w:t xml:space="preserve"> сигнала в зависимости от </w:t>
      </w:r>
      <w:r w:rsidR="00C937EC">
        <w:t xml:space="preserve">его </w:t>
      </w:r>
      <w:r>
        <w:t>частоты.</w:t>
      </w:r>
    </w:p>
    <w:p w:rsidR="00C937EC" w:rsidRPr="00DD3463" w:rsidRDefault="00C937EC" w:rsidP="00DD3463">
      <w:pPr>
        <w:ind w:firstLine="708"/>
      </w:pPr>
    </w:p>
    <w:p w:rsidR="00835779" w:rsidRDefault="00835779" w:rsidP="00835779">
      <w:pPr>
        <w:ind w:firstLine="708"/>
      </w:pPr>
      <w:r>
        <w:t>Преобразование Фурье – операция, сопоставляющая</w:t>
      </w:r>
      <w:r w:rsidR="003454E8">
        <w:t xml:space="preserve"> для</w:t>
      </w:r>
      <w:r>
        <w:t xml:space="preserve"> функции вещественной переменной другую функцию, описывающую коэффициенты </w:t>
      </w:r>
      <w:r w:rsidR="003454E8">
        <w:t xml:space="preserve">ее </w:t>
      </w:r>
      <w:r>
        <w:t>разложения на элементарные гармонические колебания с разными частотами.</w:t>
      </w:r>
    </w:p>
    <w:p w:rsidR="00835779" w:rsidRPr="00835779" w:rsidRDefault="00835779" w:rsidP="00835779"/>
    <w:p w:rsidR="009F1EEB" w:rsidRDefault="00721F14" w:rsidP="00835779">
      <w:pPr>
        <w:ind w:firstLine="708"/>
      </w:pPr>
      <w:r>
        <w:t>Для построения спектра сигнала</w:t>
      </w:r>
      <w:r w:rsidR="009F1EEB">
        <w:t>, заданного списком значений</w:t>
      </w:r>
      <w:r w:rsidR="00835779">
        <w:t>,</w:t>
      </w:r>
      <w:r>
        <w:t xml:space="preserve"> используется </w:t>
      </w:r>
      <w:r w:rsidR="009F1EEB">
        <w:t xml:space="preserve">дискретное </w:t>
      </w:r>
      <w:r>
        <w:t>преобразование Фурье</w:t>
      </w:r>
      <w:r w:rsidR="00835779">
        <w:t>:</w:t>
      </w:r>
    </w:p>
    <w:p w:rsidR="00835779" w:rsidRDefault="00835779" w:rsidP="00610183"/>
    <w:p w:rsidR="009F1EEB" w:rsidRDefault="007F6709" w:rsidP="00610183">
      <w:pPr>
        <w:rPr>
          <w:lang w:val="en-US"/>
        </w:rPr>
      </w:pPr>
      <w:r>
        <w:rPr>
          <w:lang w:val="en-US"/>
        </w:rPr>
        <w:t>F</w:t>
      </w:r>
      <w:r w:rsidR="003454E8" w:rsidRPr="003454E8">
        <w:rPr>
          <w:vertAlign w:val="subscript"/>
          <w:lang w:val="en-US"/>
        </w:rPr>
        <w:t>i</w:t>
      </w:r>
      <w:r w:rsidR="009F1EEB">
        <w:rPr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in)</m:t>
            </m:r>
          </m:e>
        </m:nary>
      </m:oMath>
    </w:p>
    <w:p w:rsidR="00835779" w:rsidRPr="009F1EEB" w:rsidRDefault="00835779" w:rsidP="00610183">
      <w:pPr>
        <w:rPr>
          <w:lang w:val="en-US"/>
        </w:rPr>
      </w:pPr>
    </w:p>
    <w:p w:rsidR="00404F95" w:rsidRDefault="009F1EEB" w:rsidP="00835779">
      <w:pPr>
        <w:ind w:firstLine="708"/>
      </w:pPr>
      <w:r>
        <w:t xml:space="preserve">Абсолютное значение </w:t>
      </w:r>
      <w:r w:rsidRPr="00404F95">
        <w:t>|</w:t>
      </w:r>
      <w:r w:rsidR="007F6709">
        <w:rPr>
          <w:lang w:val="en-US"/>
        </w:rPr>
        <w:t>F</w:t>
      </w:r>
      <w:r w:rsidRPr="00404F95">
        <w:t>|</w:t>
      </w:r>
      <w:r>
        <w:t xml:space="preserve"> и будет АЧХ спектра</w:t>
      </w:r>
      <w:r w:rsidR="00835779">
        <w:t xml:space="preserve"> сигнала. В нем, как следует из названия, есть шкалы амплитуды и частоты. АЧХ спектра гармонического колебания будет представлена одной чертой, </w:t>
      </w:r>
      <w:r w:rsidR="003454E8">
        <w:t xml:space="preserve">а </w:t>
      </w:r>
      <w:r w:rsidR="00835779">
        <w:rPr>
          <w:lang w:val="en-US"/>
        </w:rPr>
        <w:t>ω</w:t>
      </w:r>
      <w:r w:rsidR="00835779">
        <w:t xml:space="preserve"> - координата </w:t>
      </w:r>
      <w:r w:rsidR="00DD3463">
        <w:t>будет соответствовать ее</w:t>
      </w:r>
      <w:r w:rsidR="00835779">
        <w:t xml:space="preserve"> частоте</w:t>
      </w:r>
      <w:r w:rsidR="00DD3463">
        <w:t xml:space="preserve"> в исходном сигнале.</w:t>
      </w:r>
    </w:p>
    <w:p w:rsidR="00636571" w:rsidRDefault="00DA6960" w:rsidP="00835779">
      <w:pPr>
        <w:ind w:firstLine="708"/>
      </w:pPr>
      <w:r w:rsidRPr="00DA6960">
        <w:t>Четырехполюсник представляет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</w:p>
    <w:p w:rsidR="00636571" w:rsidRDefault="00636571" w:rsidP="00636571">
      <w:pPr>
        <w:ind w:firstLine="708"/>
        <w:jc w:val="center"/>
      </w:pPr>
    </w:p>
    <w:p w:rsidR="00636571" w:rsidRDefault="00636571" w:rsidP="00636571">
      <w:pPr>
        <w:ind w:firstLine="708"/>
        <w:jc w:val="center"/>
        <w:rPr>
          <w:i/>
          <w:u w:val="single"/>
        </w:rPr>
      </w:pPr>
      <w:r>
        <w:rPr>
          <w:i/>
          <w:u w:val="single"/>
        </w:rPr>
        <w:t>Выполнение работы</w:t>
      </w:r>
    </w:p>
    <w:p w:rsidR="00636571" w:rsidRDefault="00636571" w:rsidP="00636571">
      <w:pPr>
        <w:jc w:val="both"/>
      </w:pPr>
      <w:r>
        <w:tab/>
        <w:t xml:space="preserve">Для того, чтобы рассчитать передаточную функцию необходимо найти напряжение на резисторе </w:t>
      </w:r>
      <w:r>
        <w:rPr>
          <w:lang w:val="en-US"/>
        </w:rPr>
        <w:t>R</w:t>
      </w:r>
      <w:r w:rsidRPr="00636571">
        <w:t xml:space="preserve">2. </w:t>
      </w:r>
      <w:r>
        <w:t>Найдем сопротивление на всем участке цепи:</w:t>
      </w:r>
    </w:p>
    <w:p w:rsidR="00636571" w:rsidRDefault="00636571" w:rsidP="00253F38">
      <w:pPr>
        <w:pStyle w:val="af6"/>
        <w:numPr>
          <w:ilvl w:val="0"/>
          <w:numId w:val="14"/>
        </w:numPr>
        <w:ind w:left="709" w:hanging="709"/>
        <w:jc w:val="both"/>
      </w:pPr>
      <w:r>
        <w:t>Участок цепи 1-4:</w:t>
      </w:r>
    </w:p>
    <w:p w:rsidR="00636571" w:rsidRDefault="00636571" w:rsidP="00253F38">
      <w:pPr>
        <w:ind w:firstLine="708"/>
        <w:jc w:val="both"/>
        <w:rPr>
          <w:i/>
        </w:rPr>
      </w:pPr>
      <w:r>
        <w:t xml:space="preserve">Сопротивление и индуктивность соединены последовательно – значит, сопротивления складываются. Импеданс резистора </w:t>
      </w:r>
      <w:r>
        <w:rPr>
          <w:lang w:val="en-US"/>
        </w:rPr>
        <w:t>R</w:t>
      </w:r>
      <w:r w:rsidRPr="00636571">
        <w:t xml:space="preserve">, </w:t>
      </w:r>
      <w:r>
        <w:t xml:space="preserve">импеданс катушки – </w:t>
      </w:r>
      <w:proofErr w:type="spellStart"/>
      <w:r>
        <w:rPr>
          <w:i/>
          <w:lang w:val="en-US"/>
        </w:rPr>
        <w:t>jwL</w:t>
      </w:r>
      <w:proofErr w:type="spellEnd"/>
      <w:r w:rsidRPr="00636571">
        <w:rPr>
          <w:i/>
        </w:rPr>
        <w:t xml:space="preserve">, </w:t>
      </w:r>
      <w:r>
        <w:t xml:space="preserve">значит, общее сопротивление участка 1-4 – </w:t>
      </w:r>
      <w:r>
        <w:rPr>
          <w:lang w:val="en-US"/>
        </w:rPr>
        <w:t>R</w:t>
      </w:r>
      <w:r w:rsidRPr="00636571">
        <w:t xml:space="preserve">1 + </w:t>
      </w:r>
      <w:proofErr w:type="spellStart"/>
      <w:r>
        <w:rPr>
          <w:i/>
          <w:lang w:val="en-US"/>
        </w:rPr>
        <w:t>jwL</w:t>
      </w:r>
      <w:proofErr w:type="spellEnd"/>
      <w:r w:rsidRPr="00636571">
        <w:rPr>
          <w:i/>
        </w:rPr>
        <w:t>1</w:t>
      </w:r>
    </w:p>
    <w:p w:rsidR="00636571" w:rsidRDefault="00636571" w:rsidP="00253F38">
      <w:pPr>
        <w:pStyle w:val="af6"/>
        <w:numPr>
          <w:ilvl w:val="0"/>
          <w:numId w:val="14"/>
        </w:numPr>
        <w:ind w:left="0" w:firstLine="0"/>
        <w:jc w:val="both"/>
      </w:pPr>
      <w:r>
        <w:t>Участок цепи 4-8 (правая ветвь):</w:t>
      </w:r>
    </w:p>
    <w:p w:rsidR="00AE6A30" w:rsidRDefault="00636571" w:rsidP="00253F38">
      <w:pPr>
        <w:ind w:firstLine="708"/>
        <w:jc w:val="both"/>
        <w:rPr>
          <w:sz w:val="22"/>
          <w:szCs w:val="22"/>
        </w:rPr>
      </w:pPr>
      <w:r>
        <w:t>Сопротивление и электроемкость соединены последовательно – значит, сопротивления складываются. Импеданс конденсатора – 1</w:t>
      </w:r>
      <w:r w:rsidRPr="00636571">
        <w:t>/</w:t>
      </w:r>
      <w:r w:rsidRPr="00636571">
        <w:rPr>
          <w:i/>
        </w:rPr>
        <w:t>(</w:t>
      </w:r>
      <w:proofErr w:type="spellStart"/>
      <w:r>
        <w:rPr>
          <w:i/>
          <w:lang w:val="en-US"/>
        </w:rPr>
        <w:t>jwC</w:t>
      </w:r>
      <w:proofErr w:type="spellEnd"/>
      <w:r w:rsidRPr="00636571">
        <w:rPr>
          <w:i/>
        </w:rPr>
        <w:t xml:space="preserve">), </w:t>
      </w:r>
      <w:r>
        <w:t xml:space="preserve">значит, общее сопротивление этой ветви – </w:t>
      </w:r>
      <w:r w:rsidRPr="00636571">
        <w:rPr>
          <w:sz w:val="22"/>
          <w:szCs w:val="22"/>
        </w:rPr>
        <w:t>R4 + 1 /</w:t>
      </w:r>
      <w:r>
        <w:rPr>
          <w:sz w:val="22"/>
          <w:szCs w:val="22"/>
        </w:rPr>
        <w:t>(</w:t>
      </w:r>
      <w:proofErr w:type="spellStart"/>
      <w:r>
        <w:rPr>
          <w:i/>
          <w:sz w:val="22"/>
          <w:szCs w:val="22"/>
          <w:lang w:val="en-US"/>
        </w:rPr>
        <w:t>jw</w:t>
      </w:r>
      <w:r w:rsidRPr="00636571">
        <w:rPr>
          <w:i/>
          <w:sz w:val="22"/>
          <w:szCs w:val="22"/>
          <w:lang w:val="en-US"/>
        </w:rPr>
        <w:t>C</w:t>
      </w:r>
      <w:proofErr w:type="spellEnd"/>
      <w:r w:rsidRPr="00636571">
        <w:rPr>
          <w:i/>
          <w:sz w:val="22"/>
          <w:szCs w:val="22"/>
        </w:rPr>
        <w:t>2</w:t>
      </w:r>
      <w:r w:rsidRPr="00636571">
        <w:rPr>
          <w:sz w:val="22"/>
          <w:szCs w:val="22"/>
        </w:rPr>
        <w:t>)</w:t>
      </w:r>
    </w:p>
    <w:p w:rsidR="00AE6A30" w:rsidRDefault="00AE6A30" w:rsidP="00253F38">
      <w:pPr>
        <w:pStyle w:val="af6"/>
        <w:numPr>
          <w:ilvl w:val="0"/>
          <w:numId w:val="14"/>
        </w:numPr>
        <w:ind w:left="0" w:firstLine="0"/>
        <w:jc w:val="both"/>
      </w:pPr>
      <w:r>
        <w:t>Участок цепи 4-8 (левая ветвь):</w:t>
      </w:r>
    </w:p>
    <w:p w:rsidR="00AE6A30" w:rsidRDefault="00AE6A30" w:rsidP="00253F38">
      <w:pPr>
        <w:ind w:firstLine="708"/>
        <w:jc w:val="both"/>
        <w:rPr>
          <w:i/>
          <w:sz w:val="22"/>
          <w:szCs w:val="22"/>
        </w:rPr>
      </w:pPr>
      <w:r>
        <w:t xml:space="preserve">Все элементы соединены последовательно, поэтому сложим </w:t>
      </w:r>
      <w:proofErr w:type="spellStart"/>
      <w:r>
        <w:t>импедансы</w:t>
      </w:r>
      <w:proofErr w:type="spellEnd"/>
      <w:r>
        <w:t xml:space="preserve">, общее сопротивление ветви – </w:t>
      </w:r>
      <w:r w:rsidRPr="00AE6A30">
        <w:rPr>
          <w:i/>
          <w:sz w:val="22"/>
          <w:szCs w:val="22"/>
        </w:rPr>
        <w:t>1/(</w:t>
      </w:r>
      <w:proofErr w:type="spellStart"/>
      <w:r>
        <w:rPr>
          <w:i/>
          <w:sz w:val="22"/>
          <w:szCs w:val="22"/>
          <w:lang w:val="en-US"/>
        </w:rPr>
        <w:t>jw</w:t>
      </w:r>
      <w:r w:rsidRPr="00AE6A30">
        <w:rPr>
          <w:i/>
          <w:sz w:val="22"/>
          <w:szCs w:val="22"/>
          <w:lang w:val="en-US"/>
        </w:rPr>
        <w:t>C</w:t>
      </w:r>
      <w:proofErr w:type="spellEnd"/>
      <w:proofErr w:type="gramStart"/>
      <w:r w:rsidRPr="00AE6A30">
        <w:rPr>
          <w:i/>
          <w:sz w:val="22"/>
          <w:szCs w:val="22"/>
        </w:rPr>
        <w:t>1)+</w:t>
      </w:r>
      <w:proofErr w:type="gramEnd"/>
      <w:r w:rsidRPr="00AE6A30">
        <w:rPr>
          <w:i/>
          <w:sz w:val="22"/>
          <w:szCs w:val="22"/>
          <w:lang w:val="en-US"/>
        </w:rPr>
        <w:t>R</w:t>
      </w:r>
      <w:r w:rsidRPr="00AE6A30">
        <w:rPr>
          <w:i/>
          <w:sz w:val="22"/>
          <w:szCs w:val="22"/>
        </w:rPr>
        <w:t>2+</w:t>
      </w:r>
      <w:proofErr w:type="spellStart"/>
      <w:r>
        <w:rPr>
          <w:i/>
          <w:sz w:val="22"/>
          <w:szCs w:val="22"/>
          <w:lang w:val="en-US"/>
        </w:rPr>
        <w:t>jw</w:t>
      </w:r>
      <w:r w:rsidRPr="00AE6A30">
        <w:rPr>
          <w:i/>
          <w:sz w:val="22"/>
          <w:szCs w:val="22"/>
          <w:lang w:val="en-US"/>
        </w:rPr>
        <w:t>L</w:t>
      </w:r>
      <w:proofErr w:type="spellEnd"/>
      <w:r w:rsidRPr="00AE6A30">
        <w:rPr>
          <w:i/>
          <w:sz w:val="22"/>
          <w:szCs w:val="22"/>
        </w:rPr>
        <w:t>2+</w:t>
      </w:r>
      <w:r w:rsidRPr="00AE6A30">
        <w:rPr>
          <w:i/>
          <w:sz w:val="22"/>
          <w:szCs w:val="22"/>
          <w:lang w:val="en-US"/>
        </w:rPr>
        <w:t>R</w:t>
      </w:r>
      <w:r w:rsidRPr="00AE6A30">
        <w:rPr>
          <w:i/>
          <w:sz w:val="22"/>
          <w:szCs w:val="22"/>
        </w:rPr>
        <w:t>3</w:t>
      </w:r>
    </w:p>
    <w:p w:rsidR="00AE6A30" w:rsidRDefault="00AE6A30" w:rsidP="00253F38">
      <w:pPr>
        <w:pStyle w:val="af6"/>
        <w:numPr>
          <w:ilvl w:val="0"/>
          <w:numId w:val="14"/>
        </w:numPr>
        <w:ind w:left="0" w:firstLine="0"/>
        <w:jc w:val="both"/>
      </w:pPr>
      <w:r>
        <w:t>Участок цепи 4-8 (обе ветви):</w:t>
      </w:r>
    </w:p>
    <w:p w:rsidR="00AE6A30" w:rsidRDefault="00AE6A30" w:rsidP="00253F38">
      <w:pPr>
        <w:ind w:firstLine="709"/>
        <w:jc w:val="both"/>
      </w:pPr>
      <w:r>
        <w:lastRenderedPageBreak/>
        <w:t xml:space="preserve">Ветви соединены параллельно, поэтому сопротивление участка рассчитывается по формуле: </w:t>
      </w:r>
      <w:r w:rsidRPr="00AE6A30">
        <w:rPr>
          <w:i/>
          <w:lang w:val="en-US"/>
        </w:rPr>
        <w:t>R</w:t>
      </w:r>
      <w:r w:rsidRPr="00AE6A30">
        <w:rPr>
          <w:i/>
        </w:rPr>
        <w:t xml:space="preserve"> = (</w:t>
      </w:r>
      <w:r w:rsidRPr="00AE6A30">
        <w:rPr>
          <w:i/>
          <w:lang w:val="en-US"/>
        </w:rPr>
        <w:t>R</w:t>
      </w:r>
      <w:r w:rsidRPr="00AE6A30">
        <w:rPr>
          <w:i/>
        </w:rPr>
        <w:t>48</w:t>
      </w:r>
      <w:r w:rsidRPr="00AE6A30">
        <w:rPr>
          <w:i/>
          <w:lang w:val="en-US"/>
        </w:rPr>
        <w:t>l</w:t>
      </w:r>
      <w:r w:rsidRPr="00AE6A30">
        <w:rPr>
          <w:i/>
        </w:rPr>
        <w:t xml:space="preserve"> </w:t>
      </w:r>
      <w:r>
        <w:rPr>
          <w:i/>
        </w:rPr>
        <w:t>*</w:t>
      </w:r>
      <w:r w:rsidRPr="00AE6A30">
        <w:rPr>
          <w:i/>
        </w:rPr>
        <w:t xml:space="preserve"> </w:t>
      </w:r>
      <w:r w:rsidRPr="00AE6A30">
        <w:rPr>
          <w:i/>
          <w:lang w:val="en-US"/>
        </w:rPr>
        <w:t>R</w:t>
      </w:r>
      <w:r w:rsidRPr="00AE6A30">
        <w:rPr>
          <w:i/>
        </w:rPr>
        <w:t>48</w:t>
      </w:r>
      <w:r w:rsidRPr="00AE6A30">
        <w:rPr>
          <w:i/>
          <w:lang w:val="en-US"/>
        </w:rPr>
        <w:t>r</w:t>
      </w:r>
      <w:r w:rsidRPr="00AE6A30">
        <w:rPr>
          <w:i/>
        </w:rPr>
        <w:t>)/</w:t>
      </w:r>
      <w:r>
        <w:t xml:space="preserve"> </w:t>
      </w:r>
      <w:r w:rsidRPr="00AE6A30">
        <w:rPr>
          <w:i/>
        </w:rPr>
        <w:t>(</w:t>
      </w:r>
      <w:r w:rsidRPr="00AE6A30">
        <w:rPr>
          <w:i/>
          <w:lang w:val="en-US"/>
        </w:rPr>
        <w:t>R</w:t>
      </w:r>
      <w:r w:rsidRPr="00AE6A30">
        <w:rPr>
          <w:i/>
        </w:rPr>
        <w:t>48</w:t>
      </w:r>
      <w:r w:rsidRPr="00AE6A30">
        <w:rPr>
          <w:i/>
          <w:lang w:val="en-US"/>
        </w:rPr>
        <w:t>l</w:t>
      </w:r>
      <w:r w:rsidRPr="00AE6A30">
        <w:rPr>
          <w:i/>
        </w:rPr>
        <w:t xml:space="preserve"> </w:t>
      </w:r>
      <w:r>
        <w:rPr>
          <w:i/>
        </w:rPr>
        <w:t>+</w:t>
      </w:r>
      <w:r w:rsidRPr="00AE6A30">
        <w:rPr>
          <w:i/>
        </w:rPr>
        <w:t xml:space="preserve"> </w:t>
      </w:r>
      <w:r w:rsidRPr="00AE6A30">
        <w:rPr>
          <w:i/>
          <w:lang w:val="en-US"/>
        </w:rPr>
        <w:t>R</w:t>
      </w:r>
      <w:r w:rsidRPr="00AE6A30">
        <w:rPr>
          <w:i/>
        </w:rPr>
        <w:t>48</w:t>
      </w:r>
      <w:r w:rsidRPr="00AE6A30">
        <w:rPr>
          <w:i/>
          <w:lang w:val="en-US"/>
        </w:rPr>
        <w:t>r</w:t>
      </w:r>
      <w:r w:rsidRPr="00AE6A30">
        <w:rPr>
          <w:i/>
        </w:rPr>
        <w:t>)</w:t>
      </w:r>
      <w:r>
        <w:t xml:space="preserve"> </w:t>
      </w:r>
    </w:p>
    <w:p w:rsidR="00AE6A30" w:rsidRDefault="00AE6A30" w:rsidP="00253F38">
      <w:pPr>
        <w:pStyle w:val="af6"/>
        <w:numPr>
          <w:ilvl w:val="0"/>
          <w:numId w:val="14"/>
        </w:numPr>
        <w:ind w:left="0" w:firstLine="0"/>
        <w:jc w:val="both"/>
      </w:pPr>
      <w:r>
        <w:t>Сила тока в цепи:</w:t>
      </w:r>
    </w:p>
    <w:p w:rsidR="00253F38" w:rsidRDefault="00AE6A30" w:rsidP="00253F38">
      <w:pPr>
        <w:ind w:firstLine="709"/>
        <w:jc w:val="both"/>
        <w:rPr>
          <w:i/>
        </w:rPr>
      </w:pPr>
      <w:r>
        <w:t>Для того, чтобы найти силу тока в цепи,</w:t>
      </w:r>
      <w:r w:rsidR="00253F38">
        <w:t xml:space="preserve"> разделим входное напряжение на общее сопротивление в цепи: </w:t>
      </w:r>
      <w:r w:rsidR="00253F38">
        <w:rPr>
          <w:i/>
          <w:lang w:val="en-US"/>
        </w:rPr>
        <w:t>I</w:t>
      </w:r>
      <w:r w:rsidR="00253F38" w:rsidRPr="00253F38">
        <w:rPr>
          <w:i/>
        </w:rPr>
        <w:t xml:space="preserve"> = </w:t>
      </w:r>
      <w:proofErr w:type="spellStart"/>
      <w:r w:rsidR="00253F38">
        <w:rPr>
          <w:i/>
          <w:lang w:val="en-US"/>
        </w:rPr>
        <w:t>Uin</w:t>
      </w:r>
      <w:proofErr w:type="spellEnd"/>
      <w:proofErr w:type="gramStart"/>
      <w:r w:rsidR="00253F38" w:rsidRPr="00253F38">
        <w:rPr>
          <w:i/>
        </w:rPr>
        <w:t>/(</w:t>
      </w:r>
      <w:proofErr w:type="gramEnd"/>
      <w:r w:rsidR="00253F38">
        <w:rPr>
          <w:i/>
          <w:lang w:val="en-US"/>
        </w:rPr>
        <w:t>R</w:t>
      </w:r>
      <w:r w:rsidR="00253F38" w:rsidRPr="00253F38">
        <w:rPr>
          <w:i/>
        </w:rPr>
        <w:t xml:space="preserve">14 + </w:t>
      </w:r>
      <w:proofErr w:type="spellStart"/>
      <w:r w:rsidR="00253F38">
        <w:rPr>
          <w:i/>
          <w:lang w:val="en-US"/>
        </w:rPr>
        <w:t>Rpar</w:t>
      </w:r>
      <w:proofErr w:type="spellEnd"/>
      <w:r w:rsidR="00253F38" w:rsidRPr="00253F38">
        <w:rPr>
          <w:i/>
        </w:rPr>
        <w:t>)</w:t>
      </w:r>
    </w:p>
    <w:p w:rsidR="00610183" w:rsidRPr="00253F38" w:rsidRDefault="00253F38" w:rsidP="00253F38">
      <w:pPr>
        <w:pStyle w:val="af6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Сила тока на участке 4-8:</w:t>
      </w:r>
    </w:p>
    <w:p w:rsidR="00253F38" w:rsidRDefault="00253F38" w:rsidP="00253F38">
      <w:pPr>
        <w:pStyle w:val="MathematicaCellInput"/>
        <w:ind w:firstLine="708"/>
        <w:jc w:val="both"/>
        <w:rPr>
          <w:rFonts w:ascii="Times New Roman" w:hAnsi="Times New Roman" w:cs="Times New Roman"/>
          <w:sz w:val="24"/>
          <w:szCs w:val="22"/>
        </w:rPr>
      </w:pPr>
      <w:r w:rsidRPr="00253F38">
        <w:rPr>
          <w:rFonts w:ascii="Times New Roman" w:hAnsi="Times New Roman" w:cs="Times New Roman"/>
          <w:sz w:val="24"/>
          <w:szCs w:val="22"/>
        </w:rPr>
        <w:t>Т.к. участок 1-2 и 4-8 соединены последовательно, то сила тока одинакова, отсюда можем вычислить падение напряжения на участке 4-8:</w:t>
      </w:r>
    </w:p>
    <w:p w:rsidR="00253F38" w:rsidRDefault="00253F38" w:rsidP="00253F38">
      <w:pPr>
        <w:pStyle w:val="MathematicaCellInput"/>
        <w:ind w:firstLine="708"/>
        <w:jc w:val="both"/>
        <w:rPr>
          <w:rFonts w:ascii="Times New Roman" w:hAnsi="Times New Roman" w:cs="Times New Roman"/>
          <w:i/>
          <w:sz w:val="24"/>
          <w:szCs w:val="22"/>
        </w:rPr>
      </w:pPr>
      <w:proofErr w:type="spellStart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Upar</w:t>
      </w:r>
      <w:proofErr w:type="spellEnd"/>
      <w:r w:rsidRPr="00253F38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253F38">
        <w:rPr>
          <w:rFonts w:ascii="Times New Roman" w:hAnsi="Times New Roman" w:cs="Times New Roman"/>
          <w:i/>
          <w:sz w:val="24"/>
          <w:szCs w:val="22"/>
        </w:rPr>
        <w:t xml:space="preserve">= </w:t>
      </w:r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I</w:t>
      </w:r>
      <w:r w:rsidRPr="00253F38">
        <w:rPr>
          <w:rFonts w:ascii="Times New Roman" w:hAnsi="Times New Roman" w:cs="Times New Roman"/>
          <w:i/>
          <w:sz w:val="24"/>
          <w:szCs w:val="22"/>
        </w:rPr>
        <w:t>*</w:t>
      </w:r>
      <w:proofErr w:type="spellStart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Rpar</w:t>
      </w:r>
      <w:proofErr w:type="spellEnd"/>
      <w:r w:rsidRPr="00253F38">
        <w:rPr>
          <w:rFonts w:ascii="Times New Roman" w:hAnsi="Times New Roman" w:cs="Times New Roman"/>
          <w:i/>
          <w:sz w:val="24"/>
          <w:szCs w:val="22"/>
        </w:rPr>
        <w:t>;</w:t>
      </w:r>
    </w:p>
    <w:p w:rsidR="00253F38" w:rsidRPr="00253F38" w:rsidRDefault="00253F38" w:rsidP="00253F38">
      <w:pPr>
        <w:pStyle w:val="MathematicaCellInput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Сила тока на участке 4-8 (левая ветвь)</w:t>
      </w:r>
    </w:p>
    <w:p w:rsidR="00253F38" w:rsidRPr="00253F38" w:rsidRDefault="00253F38" w:rsidP="00253F38">
      <w:pPr>
        <w:pStyle w:val="MathematicaCellInput"/>
        <w:ind w:firstLine="708"/>
        <w:rPr>
          <w:rFonts w:ascii="Times New Roman" w:hAnsi="Times New Roman" w:cs="Times New Roman"/>
          <w:sz w:val="24"/>
          <w:szCs w:val="22"/>
        </w:rPr>
      </w:pPr>
      <w:r w:rsidRPr="00253F38">
        <w:rPr>
          <w:rFonts w:ascii="Times New Roman" w:hAnsi="Times New Roman" w:cs="Times New Roman"/>
          <w:sz w:val="24"/>
          <w:szCs w:val="22"/>
        </w:rPr>
        <w:t>Падение напряжения на ветвях участка с параллельным соединением одинаково, отсюда можем найти силу тока на левой ветви участка 4-8:</w:t>
      </w:r>
    </w:p>
    <w:p w:rsidR="00253F38" w:rsidRPr="00253F38" w:rsidRDefault="00253F38" w:rsidP="00253F38">
      <w:pPr>
        <w:pStyle w:val="MathematicaCellInput"/>
        <w:rPr>
          <w:rFonts w:ascii="Times New Roman" w:hAnsi="Times New Roman" w:cs="Times New Roman"/>
          <w:i/>
          <w:sz w:val="24"/>
          <w:szCs w:val="22"/>
          <w:lang w:val="en-US"/>
        </w:rPr>
      </w:pPr>
      <w:proofErr w:type="spellStart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IparLeft</w:t>
      </w:r>
      <w:proofErr w:type="spellEnd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 xml:space="preserve"> = </w:t>
      </w:r>
      <w:proofErr w:type="spellStart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Upar</w:t>
      </w:r>
      <w:proofErr w:type="spellEnd"/>
      <w:r>
        <w:rPr>
          <w:rFonts w:ascii="Times New Roman" w:hAnsi="Times New Roman" w:cs="Times New Roman"/>
          <w:i/>
          <w:sz w:val="24"/>
          <w:szCs w:val="22"/>
          <w:lang w:val="en-US"/>
        </w:rPr>
        <w:t xml:space="preserve"> </w:t>
      </w:r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 xml:space="preserve">/ </w:t>
      </w:r>
      <w:r>
        <w:rPr>
          <w:rFonts w:ascii="Times New Roman" w:hAnsi="Times New Roman" w:cs="Times New Roman"/>
          <w:i/>
          <w:sz w:val="24"/>
          <w:szCs w:val="22"/>
          <w:lang w:val="en-US"/>
        </w:rPr>
        <w:t>R48l</w:t>
      </w:r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;</w:t>
      </w:r>
    </w:p>
    <w:p w:rsidR="00253F38" w:rsidRPr="00253F38" w:rsidRDefault="00253F38" w:rsidP="00253F38">
      <w:pPr>
        <w:pStyle w:val="MathematicaCellInput"/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В</w:t>
      </w:r>
      <w:r w:rsidRPr="00253F38">
        <w:rPr>
          <w:rFonts w:ascii="Times New Roman" w:hAnsi="Times New Roman" w:cs="Times New Roman"/>
          <w:sz w:val="24"/>
          <w:szCs w:val="22"/>
          <w:lang w:val="en-US"/>
        </w:rPr>
        <w:t>ыходное</w:t>
      </w:r>
      <w:proofErr w:type="spellEnd"/>
      <w:r w:rsidRPr="00253F38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253F38">
        <w:rPr>
          <w:rFonts w:ascii="Times New Roman" w:hAnsi="Times New Roman" w:cs="Times New Roman"/>
          <w:sz w:val="24"/>
          <w:szCs w:val="22"/>
          <w:lang w:val="en-US"/>
        </w:rPr>
        <w:t>напряжение</w:t>
      </w:r>
      <w:proofErr w:type="spellEnd"/>
      <w:r w:rsidRPr="00253F38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253F38">
        <w:rPr>
          <w:rFonts w:ascii="Times New Roman" w:hAnsi="Times New Roman" w:cs="Times New Roman"/>
          <w:sz w:val="24"/>
          <w:szCs w:val="22"/>
          <w:lang w:val="en-US"/>
        </w:rPr>
        <w:t>на</w:t>
      </w:r>
      <w:proofErr w:type="spellEnd"/>
      <w:r w:rsidRPr="00253F38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253F38">
        <w:rPr>
          <w:rFonts w:ascii="Times New Roman" w:hAnsi="Times New Roman" w:cs="Times New Roman"/>
          <w:sz w:val="24"/>
          <w:szCs w:val="22"/>
          <w:lang w:val="en-US"/>
        </w:rPr>
        <w:t>участке</w:t>
      </w:r>
      <w:proofErr w:type="spellEnd"/>
      <w:r w:rsidRPr="00253F38">
        <w:rPr>
          <w:rFonts w:ascii="Times New Roman" w:hAnsi="Times New Roman" w:cs="Times New Roman"/>
          <w:sz w:val="24"/>
          <w:szCs w:val="22"/>
          <w:lang w:val="en-US"/>
        </w:rPr>
        <w:t xml:space="preserve"> 5-6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253F38" w:rsidRPr="00253F38" w:rsidRDefault="00253F38" w:rsidP="00253F38">
      <w:pPr>
        <w:pStyle w:val="MathematicaCellInput"/>
        <w:ind w:firstLine="708"/>
        <w:rPr>
          <w:rFonts w:ascii="Times New Roman" w:hAnsi="Times New Roman" w:cs="Times New Roman"/>
          <w:i/>
          <w:sz w:val="24"/>
          <w:szCs w:val="22"/>
          <w:lang w:val="en-US"/>
        </w:rPr>
      </w:pPr>
      <w:proofErr w:type="spellStart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Uout</w:t>
      </w:r>
      <w:proofErr w:type="spellEnd"/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=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w:proofErr w:type="spellStart"/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IparLeft</w:t>
      </w:r>
      <w:proofErr w:type="spellEnd"/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*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253F38">
        <w:rPr>
          <w:rFonts w:ascii="Times New Roman" w:hAnsi="Times New Roman" w:cs="Times New Roman"/>
          <w:i/>
          <w:sz w:val="24"/>
          <w:szCs w:val="22"/>
          <w:lang w:val="en-US"/>
        </w:rPr>
        <w:t>R2;</w:t>
      </w:r>
    </w:p>
    <w:p w:rsidR="00253F38" w:rsidRPr="00253F38" w:rsidRDefault="00253F38" w:rsidP="00253F38">
      <w:pPr>
        <w:pStyle w:val="MathematicaCellInput"/>
        <w:rPr>
          <w:rFonts w:ascii="Times New Roman" w:hAnsi="Times New Roman" w:cs="Times New Roman"/>
          <w:sz w:val="24"/>
          <w:szCs w:val="22"/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Default="00253F38" w:rsidP="00253F38">
      <w:pPr>
        <w:pStyle w:val="af6"/>
        <w:ind w:left="0" w:firstLine="708"/>
        <w:jc w:val="both"/>
        <w:rPr>
          <w:lang w:val="en-US"/>
        </w:rPr>
      </w:pPr>
    </w:p>
    <w:p w:rsidR="00253F38" w:rsidRPr="00253F38" w:rsidRDefault="00253F38" w:rsidP="00253F38">
      <w:pPr>
        <w:pStyle w:val="af6"/>
        <w:ind w:left="0" w:firstLine="708"/>
        <w:jc w:val="both"/>
        <w:rPr>
          <w:lang w:val="en-US"/>
        </w:rPr>
      </w:pPr>
      <w:bookmarkStart w:id="0" w:name="_GoBack"/>
      <w:bookmarkEnd w:id="0"/>
    </w:p>
    <w:p w:rsidR="002B66D4" w:rsidRPr="008259EA" w:rsidRDefault="002B66D4" w:rsidP="002B66D4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lastRenderedPageBreak/>
        <w:t>ПРИЛОЖЕНИЕ А</w:t>
      </w:r>
    </w:p>
    <w:p w:rsidR="002B66D4" w:rsidRPr="00404F95" w:rsidRDefault="002B66D4" w:rsidP="002B66D4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t xml:space="preserve">ПРОГРАММА </w:t>
      </w:r>
      <w:r w:rsidRPr="008259EA">
        <w:rPr>
          <w:b/>
          <w:lang w:val="en-US"/>
        </w:rPr>
        <w:t>MAIN</w:t>
      </w:r>
      <w:r w:rsidRPr="00404F95">
        <w:rPr>
          <w:b/>
        </w:rPr>
        <w:t>.</w:t>
      </w:r>
      <w:r>
        <w:rPr>
          <w:b/>
          <w:lang w:val="en-US"/>
        </w:rPr>
        <w:t>NB</w:t>
      </w:r>
    </w:p>
    <w:p w:rsidR="002B66D4" w:rsidRDefault="00DA6960" w:rsidP="00DA6960">
      <w:pPr>
        <w:pStyle w:val="MathematicaCellInput"/>
        <w:rPr>
          <w:rStyle w:val="MathematicaFormatTextForm"/>
          <w:rFonts w:ascii="Courier New" w:eastAsia="Arial" w:hAnsi="Courier New" w:cs="Courier New"/>
          <w:sz w:val="36"/>
        </w:rPr>
      </w:pPr>
      <w:r w:rsidRPr="00DA6960">
        <w:rPr>
          <w:rStyle w:val="MathematicaFormatTextForm"/>
          <w:rFonts w:ascii="Courier New" w:eastAsia="Arial" w:hAnsi="Courier New" w:cs="Courier New"/>
          <w:sz w:val="36"/>
        </w:rPr>
        <w:t>ИДЗ 3</w:t>
      </w:r>
    </w:p>
    <w:p w:rsidR="00DA6960" w:rsidRPr="00DA6960" w:rsidRDefault="00DA6960" w:rsidP="00DA6960">
      <w:pPr>
        <w:pStyle w:val="MathematicaCellInput"/>
        <w:rPr>
          <w:rStyle w:val="MathematicaFormatTextForm"/>
          <w:rFonts w:ascii="Courier New" w:eastAsia="Arial" w:hAnsi="Courier New" w:cs="Courier New"/>
          <w:sz w:val="36"/>
        </w:rPr>
      </w:pPr>
    </w:p>
    <w:p w:rsidR="00DA6960" w:rsidRDefault="00DA6960" w:rsidP="00DA6960">
      <w:pPr>
        <w:pStyle w:val="MathematicaCellInput"/>
        <w:rPr>
          <w:rFonts w:ascii="Courier New" w:hAnsi="Courier New" w:cs="Courier New"/>
          <w:sz w:val="28"/>
          <w:szCs w:val="22"/>
        </w:rPr>
      </w:pPr>
      <w:r w:rsidRPr="00DA6960">
        <w:rPr>
          <w:rFonts w:ascii="Courier New" w:hAnsi="Courier New" w:cs="Courier New"/>
          <w:sz w:val="28"/>
          <w:szCs w:val="22"/>
        </w:rPr>
        <w:t>Входные данные: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8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proofErr w:type="spellStart"/>
      <w:r w:rsidRPr="00DA6960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 xml:space="preserve"> = {{"Вар", "L</w:t>
      </w:r>
      <w:proofErr w:type="gramStart"/>
      <w:r w:rsidRPr="00DA6960">
        <w:rPr>
          <w:rFonts w:ascii="Courier New" w:hAnsi="Courier New" w:cs="Courier New"/>
          <w:sz w:val="22"/>
          <w:szCs w:val="22"/>
        </w:rPr>
        <w:t>1,Гн</w:t>
      </w:r>
      <w:proofErr w:type="gramEnd"/>
      <w:r w:rsidRPr="00DA6960">
        <w:rPr>
          <w:rFonts w:ascii="Courier New" w:hAnsi="Courier New" w:cs="Courier New"/>
          <w:sz w:val="22"/>
          <w:szCs w:val="22"/>
        </w:rPr>
        <w:t xml:space="preserve">", "L2,Гн", "С1,Ф", "С2,Ф", "R1,Ом", "R2,Ом",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    "R</w:t>
      </w:r>
      <w:proofErr w:type="gramStart"/>
      <w:r w:rsidRPr="00DA6960">
        <w:rPr>
          <w:rFonts w:ascii="Courier New" w:hAnsi="Courier New" w:cs="Courier New"/>
          <w:sz w:val="22"/>
          <w:szCs w:val="22"/>
        </w:rPr>
        <w:t>3,Ом</w:t>
      </w:r>
      <w:proofErr w:type="gramEnd"/>
      <w:r w:rsidRPr="00DA6960">
        <w:rPr>
          <w:rFonts w:ascii="Courier New" w:hAnsi="Courier New" w:cs="Courier New"/>
          <w:sz w:val="22"/>
          <w:szCs w:val="22"/>
        </w:rPr>
        <w:t xml:space="preserve">", "R4,Ом", "Количество отсчетов N (элементов массива)",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    "Время между соседними отсчетами (\[</w:t>
      </w:r>
      <w:proofErr w:type="spellStart"/>
      <w:r w:rsidRPr="00DA6960">
        <w:rPr>
          <w:rFonts w:ascii="Courier New" w:hAnsi="Courier New" w:cs="Courier New"/>
          <w:sz w:val="22"/>
          <w:szCs w:val="22"/>
        </w:rPr>
        <w:t>Delta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 xml:space="preserve">]t), c",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    "Контакты выхода", "Номер гармоники", "Файл сигнала"}, {2,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    </w:t>
      </w: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13.0678298352968, 0.452099107439777, 1.08320560443583*^-05,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   1.37999252996998*^-05, 102.616603541089, 30.152506879787,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   1080.99014737588, 502.721830157102, 8192, 0.0196349540849362,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   "5 </w:t>
      </w:r>
      <w:r w:rsidRPr="00DA6960">
        <w:rPr>
          <w:rFonts w:ascii="Courier New" w:hAnsi="Courier New" w:cs="Courier New"/>
          <w:sz w:val="22"/>
          <w:szCs w:val="22"/>
        </w:rPr>
        <w:t>и</w:t>
      </w: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6", 2, "2.txt"}};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table = 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Grid[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data, Frame -&gt; All, Alignment -&gt; Center, 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 Background -&gt; {{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LightBlue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, None}, {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LightYellow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, None}}]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>Import["C:\\Users\\Danii\\OneDrive\\Изображения\\FOIT_scheme.png"]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8"/>
          <w:szCs w:val="22"/>
        </w:rPr>
      </w:pPr>
      <w:r w:rsidRPr="00DA6960">
        <w:rPr>
          <w:rFonts w:ascii="Courier New" w:hAnsi="Courier New" w:cs="Courier New"/>
          <w:sz w:val="28"/>
          <w:szCs w:val="22"/>
        </w:rPr>
        <w:t xml:space="preserve">Решение: 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Для решения данной задачи необходимо</w:t>
      </w:r>
    </w:p>
    <w:p w:rsidR="00DA6960" w:rsidRPr="00DA6960" w:rsidRDefault="00DA6960" w:rsidP="00DA6960">
      <w:pPr>
        <w:pStyle w:val="MathematicaCellInpu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Рассчитать передаточную функцию системы </w:t>
      </w:r>
      <w:r w:rsidRPr="00DA6960">
        <w:rPr>
          <w:rFonts w:ascii="Courier New" w:hAnsi="Courier New" w:cs="Courier New"/>
          <w:sz w:val="22"/>
          <w:szCs w:val="22"/>
          <w:lang w:val="en-US"/>
        </w:rPr>
        <w:t>H</w:t>
      </w:r>
    </w:p>
    <w:p w:rsidR="00DA6960" w:rsidRPr="00DA6960" w:rsidRDefault="00DA6960" w:rsidP="00DA6960">
      <w:pPr>
        <w:pStyle w:val="MathematicaCellInpu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Построить АЧХ передаточной функции \[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LeftBracketingBar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]</w:t>
      </w:r>
      <w:r w:rsidRPr="00DA6960">
        <w:rPr>
          <w:rFonts w:ascii="Courier New" w:hAnsi="Courier New" w:cs="Courier New"/>
          <w:sz w:val="22"/>
          <w:szCs w:val="22"/>
          <w:lang w:val="en-US"/>
        </w:rPr>
        <w:t>H</w:t>
      </w:r>
      <w:r w:rsidRPr="00DA6960">
        <w:rPr>
          <w:rFonts w:ascii="Courier New" w:hAnsi="Courier New" w:cs="Courier New"/>
          <w:sz w:val="22"/>
          <w:szCs w:val="22"/>
        </w:rPr>
        <w:t>(</w:t>
      </w:r>
      <w:r w:rsidRPr="00DA6960">
        <w:rPr>
          <w:rFonts w:ascii="Courier New" w:hAnsi="Courier New" w:cs="Courier New"/>
          <w:sz w:val="22"/>
          <w:szCs w:val="22"/>
          <w:lang w:val="en-US"/>
        </w:rPr>
        <w:t>j</w:t>
      </w:r>
      <w:r w:rsidRPr="00DA6960">
        <w:rPr>
          <w:rFonts w:ascii="Courier New" w:hAnsi="Courier New" w:cs="Courier New"/>
          <w:sz w:val="22"/>
          <w:szCs w:val="22"/>
        </w:rPr>
        <w:t>\[</w:t>
      </w:r>
      <w:r w:rsidRPr="00DA6960">
        <w:rPr>
          <w:rFonts w:ascii="Courier New" w:hAnsi="Courier New" w:cs="Courier New"/>
          <w:sz w:val="22"/>
          <w:szCs w:val="22"/>
          <w:lang w:val="en-US"/>
        </w:rPr>
        <w:t>Omega</w:t>
      </w:r>
      <w:proofErr w:type="gramStart"/>
      <w:r w:rsidRPr="00DA6960">
        <w:rPr>
          <w:rFonts w:ascii="Courier New" w:hAnsi="Courier New" w:cs="Courier New"/>
          <w:sz w:val="22"/>
          <w:szCs w:val="22"/>
        </w:rPr>
        <w:t>])\</w:t>
      </w:r>
      <w:proofErr w:type="gramEnd"/>
      <w:r w:rsidRPr="00DA6960">
        <w:rPr>
          <w:rFonts w:ascii="Courier New" w:hAnsi="Courier New" w:cs="Courier New"/>
          <w:sz w:val="22"/>
          <w:szCs w:val="22"/>
        </w:rPr>
        <w:t>[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RightBracketingBar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]</w:t>
      </w:r>
    </w:p>
    <w:p w:rsidR="00DA6960" w:rsidRDefault="00DA6960" w:rsidP="00DA6960">
      <w:pPr>
        <w:pStyle w:val="MathematicaCellInpu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Выполнить дискретное преобразование Фурье для построения спектра сигнала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Начальные значения переменных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L1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13.0678298352968,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L2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0.452099107439777,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C1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1.08320560443583*^-05,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C2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1.37999252996998*^-05,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R1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102.616603541089,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R2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30.152506879787,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R3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1080.99014737588,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R4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502.721830157102, 13];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dt = 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0.0196349540849362, 16];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N1 = 8192;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t = </w:t>
      </w:r>
      <w:proofErr w:type="spellStart"/>
      <w:r w:rsidRPr="00DA6960">
        <w:rPr>
          <w:rFonts w:ascii="Courier New" w:hAnsi="Courier New" w:cs="Courier New"/>
          <w:sz w:val="22"/>
          <w:szCs w:val="22"/>
        </w:rPr>
        <w:t>dt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*N1;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Вычисление передаточной функции H: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Участок цепи 1-4: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Z1[w_] = R1 + I w L1;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Участок цепи 4-8 (правая ветвь):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Z2[w_]</w:t>
      </w:r>
      <w:r w:rsidR="00777DEA">
        <w:rPr>
          <w:rFonts w:ascii="Courier New" w:hAnsi="Courier New" w:cs="Courier New"/>
          <w:sz w:val="22"/>
          <w:szCs w:val="22"/>
        </w:rPr>
        <w:t xml:space="preserve"> </w:t>
      </w:r>
      <w:r w:rsidRPr="00DA6960">
        <w:rPr>
          <w:rFonts w:ascii="Courier New" w:hAnsi="Courier New" w:cs="Courier New"/>
          <w:sz w:val="22"/>
          <w:szCs w:val="22"/>
        </w:rPr>
        <w:t xml:space="preserve">= R4 + 1 </w:t>
      </w:r>
      <w:proofErr w:type="gramStart"/>
      <w:r w:rsidRPr="00DA6960">
        <w:rPr>
          <w:rFonts w:ascii="Courier New" w:hAnsi="Courier New" w:cs="Courier New"/>
          <w:sz w:val="22"/>
          <w:szCs w:val="22"/>
        </w:rPr>
        <w:t>/(</w:t>
      </w:r>
      <w:proofErr w:type="gramEnd"/>
      <w:r w:rsidRPr="00DA6960">
        <w:rPr>
          <w:rFonts w:ascii="Courier New" w:hAnsi="Courier New" w:cs="Courier New"/>
          <w:sz w:val="22"/>
          <w:szCs w:val="22"/>
        </w:rPr>
        <w:t>I w C2);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Участок цепи 4 - 8 (левая ветвь):</w:t>
      </w:r>
    </w:p>
    <w:p w:rsidR="00DA6960" w:rsidRPr="00777DEA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>Z</w:t>
      </w:r>
      <w:r w:rsidRPr="00777DEA">
        <w:rPr>
          <w:rFonts w:ascii="Courier New" w:hAnsi="Courier New" w:cs="Courier New"/>
          <w:sz w:val="22"/>
          <w:szCs w:val="22"/>
          <w:lang w:val="en-US"/>
        </w:rPr>
        <w:t>3[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777DEA">
        <w:rPr>
          <w:rFonts w:ascii="Courier New" w:hAnsi="Courier New" w:cs="Courier New"/>
          <w:sz w:val="22"/>
          <w:szCs w:val="22"/>
          <w:lang w:val="en-US"/>
        </w:rPr>
        <w:t>_]</w:t>
      </w:r>
      <w:r w:rsidR="00777DEA" w:rsidRPr="00777DE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77DEA">
        <w:rPr>
          <w:rFonts w:ascii="Courier New" w:hAnsi="Courier New" w:cs="Courier New"/>
          <w:sz w:val="22"/>
          <w:szCs w:val="22"/>
          <w:lang w:val="en-US"/>
        </w:rPr>
        <w:t>=</w:t>
      </w:r>
      <w:r w:rsidR="00777DEA" w:rsidRPr="00777DE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77DEA">
        <w:rPr>
          <w:rFonts w:ascii="Courier New" w:hAnsi="Courier New" w:cs="Courier New"/>
          <w:sz w:val="22"/>
          <w:szCs w:val="22"/>
          <w:lang w:val="en-US"/>
        </w:rPr>
        <w:t>1</w:t>
      </w:r>
      <w:proofErr w:type="gramStart"/>
      <w:r w:rsidRPr="00777DEA"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I</w:t>
      </w:r>
      <w:r w:rsidRPr="00777DE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777DE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A6960">
        <w:rPr>
          <w:rFonts w:ascii="Courier New" w:hAnsi="Courier New" w:cs="Courier New"/>
          <w:sz w:val="22"/>
          <w:szCs w:val="22"/>
          <w:lang w:val="en-US"/>
        </w:rPr>
        <w:t>C</w:t>
      </w:r>
      <w:r w:rsidRPr="00777DEA">
        <w:rPr>
          <w:rFonts w:ascii="Courier New" w:hAnsi="Courier New" w:cs="Courier New"/>
          <w:sz w:val="22"/>
          <w:szCs w:val="22"/>
          <w:lang w:val="en-US"/>
        </w:rPr>
        <w:t>1)+</w:t>
      </w:r>
      <w:r w:rsidRPr="00DA6960">
        <w:rPr>
          <w:rFonts w:ascii="Courier New" w:hAnsi="Courier New" w:cs="Courier New"/>
          <w:sz w:val="22"/>
          <w:szCs w:val="22"/>
          <w:lang w:val="en-US"/>
        </w:rPr>
        <w:t>R</w:t>
      </w:r>
      <w:r w:rsidRPr="00777DEA">
        <w:rPr>
          <w:rFonts w:ascii="Courier New" w:hAnsi="Courier New" w:cs="Courier New"/>
          <w:sz w:val="22"/>
          <w:szCs w:val="22"/>
          <w:lang w:val="en-US"/>
        </w:rPr>
        <w:t>2+</w:t>
      </w:r>
      <w:r w:rsidRPr="00DA6960">
        <w:rPr>
          <w:rFonts w:ascii="Courier New" w:hAnsi="Courier New" w:cs="Courier New"/>
          <w:sz w:val="22"/>
          <w:szCs w:val="22"/>
          <w:lang w:val="en-US"/>
        </w:rPr>
        <w:t>I</w:t>
      </w:r>
      <w:r w:rsidRPr="00777DE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777DE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A6960">
        <w:rPr>
          <w:rFonts w:ascii="Courier New" w:hAnsi="Courier New" w:cs="Courier New"/>
          <w:sz w:val="22"/>
          <w:szCs w:val="22"/>
          <w:lang w:val="en-US"/>
        </w:rPr>
        <w:t>L</w:t>
      </w:r>
      <w:r w:rsidRPr="00777DEA">
        <w:rPr>
          <w:rFonts w:ascii="Courier New" w:hAnsi="Courier New" w:cs="Courier New"/>
          <w:sz w:val="22"/>
          <w:szCs w:val="22"/>
          <w:lang w:val="en-US"/>
        </w:rPr>
        <w:t>2+</w:t>
      </w:r>
      <w:r w:rsidRPr="00DA6960">
        <w:rPr>
          <w:rFonts w:ascii="Courier New" w:hAnsi="Courier New" w:cs="Courier New"/>
          <w:sz w:val="22"/>
          <w:szCs w:val="22"/>
          <w:lang w:val="en-US"/>
        </w:rPr>
        <w:t>R</w:t>
      </w:r>
      <w:r w:rsidRPr="00777DEA">
        <w:rPr>
          <w:rFonts w:ascii="Courier New" w:hAnsi="Courier New" w:cs="Courier New"/>
          <w:sz w:val="22"/>
          <w:szCs w:val="22"/>
          <w:lang w:val="en-US"/>
        </w:rPr>
        <w:t>3;</w:t>
      </w:r>
    </w:p>
    <w:p w:rsidR="00DA6960" w:rsidRPr="00777DEA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Сопротивление всего участка 4-8: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[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DA6960">
        <w:rPr>
          <w:rFonts w:ascii="Courier New" w:hAnsi="Courier New" w:cs="Courier New"/>
          <w:sz w:val="22"/>
          <w:szCs w:val="22"/>
        </w:rPr>
        <w:t xml:space="preserve">_] = </w:t>
      </w:r>
      <w:r w:rsidRPr="00DA6960">
        <w:rPr>
          <w:rFonts w:ascii="Courier New" w:hAnsi="Courier New" w:cs="Courier New"/>
          <w:sz w:val="22"/>
          <w:szCs w:val="22"/>
          <w:lang w:val="en-US"/>
        </w:rPr>
        <w:t>Z</w:t>
      </w:r>
      <w:r w:rsidRPr="00DA6960">
        <w:rPr>
          <w:rFonts w:ascii="Courier New" w:hAnsi="Courier New" w:cs="Courier New"/>
          <w:sz w:val="22"/>
          <w:szCs w:val="22"/>
        </w:rPr>
        <w:t>2[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DA6960">
        <w:rPr>
          <w:rFonts w:ascii="Courier New" w:hAnsi="Courier New" w:cs="Courier New"/>
          <w:sz w:val="22"/>
          <w:szCs w:val="22"/>
        </w:rPr>
        <w:t xml:space="preserve">] </w:t>
      </w:r>
      <w:r w:rsidRPr="00DA6960">
        <w:rPr>
          <w:rFonts w:ascii="Courier New" w:hAnsi="Courier New" w:cs="Courier New"/>
          <w:sz w:val="22"/>
          <w:szCs w:val="22"/>
          <w:lang w:val="en-US"/>
        </w:rPr>
        <w:t>Z</w:t>
      </w:r>
      <w:r w:rsidRPr="00DA6960">
        <w:rPr>
          <w:rFonts w:ascii="Courier New" w:hAnsi="Courier New" w:cs="Courier New"/>
          <w:sz w:val="22"/>
          <w:szCs w:val="22"/>
        </w:rPr>
        <w:t>3[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DA6960">
        <w:rPr>
          <w:rFonts w:ascii="Courier New" w:hAnsi="Courier New" w:cs="Courier New"/>
          <w:sz w:val="22"/>
          <w:szCs w:val="22"/>
        </w:rPr>
        <w:t>]/(</w:t>
      </w:r>
      <w:r w:rsidRPr="00DA6960">
        <w:rPr>
          <w:rFonts w:ascii="Courier New" w:hAnsi="Courier New" w:cs="Courier New"/>
          <w:sz w:val="22"/>
          <w:szCs w:val="22"/>
          <w:lang w:val="en-US"/>
        </w:rPr>
        <w:t>Z</w:t>
      </w:r>
      <w:r w:rsidRPr="00DA6960">
        <w:rPr>
          <w:rFonts w:ascii="Courier New" w:hAnsi="Courier New" w:cs="Courier New"/>
          <w:sz w:val="22"/>
          <w:szCs w:val="22"/>
        </w:rPr>
        <w:t>2[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DA6960">
        <w:rPr>
          <w:rFonts w:ascii="Courier New" w:hAnsi="Courier New" w:cs="Courier New"/>
          <w:sz w:val="22"/>
          <w:szCs w:val="22"/>
        </w:rPr>
        <w:t xml:space="preserve">] + </w:t>
      </w:r>
      <w:r w:rsidRPr="00DA6960">
        <w:rPr>
          <w:rFonts w:ascii="Courier New" w:hAnsi="Courier New" w:cs="Courier New"/>
          <w:sz w:val="22"/>
          <w:szCs w:val="22"/>
          <w:lang w:val="en-US"/>
        </w:rPr>
        <w:t>Z</w:t>
      </w:r>
      <w:r w:rsidRPr="00DA6960">
        <w:rPr>
          <w:rFonts w:ascii="Courier New" w:hAnsi="Courier New" w:cs="Courier New"/>
          <w:sz w:val="22"/>
          <w:szCs w:val="22"/>
        </w:rPr>
        <w:t>3[</w:t>
      </w:r>
      <w:r w:rsidRPr="00DA6960">
        <w:rPr>
          <w:rFonts w:ascii="Courier New" w:hAnsi="Courier New" w:cs="Courier New"/>
          <w:sz w:val="22"/>
          <w:szCs w:val="22"/>
          <w:lang w:val="en-US"/>
        </w:rPr>
        <w:t>w</w:t>
      </w:r>
      <w:r w:rsidRPr="00DA6960">
        <w:rPr>
          <w:rFonts w:ascii="Courier New" w:hAnsi="Courier New" w:cs="Courier New"/>
          <w:sz w:val="22"/>
          <w:szCs w:val="22"/>
        </w:rPr>
        <w:t>]);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Сила тока в цепи: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I1[w_] = </w:t>
      </w:r>
      <w:proofErr w:type="spellStart"/>
      <w:r w:rsidRPr="00DA6960">
        <w:rPr>
          <w:rFonts w:ascii="Courier New" w:hAnsi="Courier New" w:cs="Courier New"/>
          <w:sz w:val="22"/>
          <w:szCs w:val="22"/>
        </w:rPr>
        <w:t>Uin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 xml:space="preserve">/(Z1[w] + </w:t>
      </w:r>
      <w:proofErr w:type="spellStart"/>
      <w:r w:rsidRPr="00DA6960">
        <w:rPr>
          <w:rFonts w:ascii="Courier New" w:hAnsi="Courier New" w:cs="Courier New"/>
          <w:sz w:val="22"/>
          <w:szCs w:val="22"/>
        </w:rPr>
        <w:t>Zpar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[w]);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lastRenderedPageBreak/>
        <w:t xml:space="preserve">Т.к. участок 1-2 и 4-8 соединены </w:t>
      </w:r>
      <w:r w:rsidR="00253F38">
        <w:rPr>
          <w:rFonts w:ascii="Courier New" w:hAnsi="Courier New" w:cs="Courier New"/>
          <w:sz w:val="22"/>
          <w:szCs w:val="22"/>
        </w:rPr>
        <w:t>последовательно</w:t>
      </w:r>
      <w:r w:rsidRPr="00DA6960">
        <w:rPr>
          <w:rFonts w:ascii="Courier New" w:hAnsi="Courier New" w:cs="Courier New"/>
          <w:sz w:val="22"/>
          <w:szCs w:val="22"/>
        </w:rPr>
        <w:t>, то сила тока одинакова, отсюда можем вычислить падение напряжения на участке 4-8: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Upar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[w_] = I1[w]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Zpar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[w];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Падение напряжения на ветвях участка с параллельным соединением одинаково, отсюда можем найти силу тока на левой ветви участка 4-8: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IparLeft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[w_] =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Upar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[w] / Z3[w];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Тогда </w:t>
      </w:r>
      <w:bookmarkStart w:id="1" w:name="_Hlk153296685"/>
      <w:r w:rsidRPr="00DA6960">
        <w:rPr>
          <w:rFonts w:ascii="Courier New" w:hAnsi="Courier New" w:cs="Courier New"/>
          <w:sz w:val="22"/>
          <w:szCs w:val="22"/>
        </w:rPr>
        <w:t>выходное напряжение на участке 5-6</w:t>
      </w:r>
      <w:bookmarkEnd w:id="1"/>
      <w:r w:rsidRPr="00DA6960">
        <w:rPr>
          <w:rFonts w:ascii="Courier New" w:hAnsi="Courier New" w:cs="Courier New"/>
          <w:sz w:val="22"/>
          <w:szCs w:val="22"/>
        </w:rPr>
        <w:t>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[w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_]=</w:t>
      </w:r>
      <w:proofErr w:type="spellStart"/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IparLeft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[w]*R2;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Подставим в отношение для передаточной функции H: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H[w_] =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[w]/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графика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АЧХ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AChH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Plot[</w:t>
      </w:r>
      <w:proofErr w:type="spellStart"/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Abs@H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[w], {w, 0, 100},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AxesLabel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-&gt; {"w", "|H(w)|"}, 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PlotLabel</w:t>
      </w:r>
      <w:proofErr w:type="spellEnd"/>
      <w:r w:rsidRPr="00636571">
        <w:rPr>
          <w:rFonts w:ascii="Courier New" w:hAnsi="Courier New" w:cs="Courier New"/>
          <w:sz w:val="22"/>
          <w:szCs w:val="22"/>
        </w:rPr>
        <w:t xml:space="preserve"> -&gt; "Амплитудно-частотная характеристика"]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Построение графика сигнала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Прочитаем сигнал из входного файла и поместим их в массив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signal = 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Flatten[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Import["C:\\Users\\Danii\\OneDrive\\Документы\\foit\\2.txt", "Table"]];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signalTable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= Table[{(i-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1)*</w:t>
      </w:r>
      <w:proofErr w:type="spellStart"/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dt,signal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]]},{i,1,N1}];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Составим таблицу для отношения время-сигнал: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>headers={"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t","U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(t)"};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table = 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Grid[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Prepend[signalTable,headers],Frame-&gt;All,Alignment-&gt;Center,Background-&gt;{{LightBlue,None},{LightYellow,None}}];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>table</w:t>
      </w:r>
      <w:r w:rsidRPr="00DA6960">
        <w:rPr>
          <w:rFonts w:ascii="Courier New" w:hAnsi="Courier New" w:cs="Courier New"/>
          <w:sz w:val="22"/>
          <w:szCs w:val="22"/>
        </w:rPr>
        <w:t>; (*убрать ";", чтобы посмотреть*)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Построим по данной таблице график: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ListLinePlot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signalTable,FrameLabel</w:t>
      </w:r>
      <w:proofErr w:type="spellEnd"/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-&gt;{"Time (t)","Signal Value"},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PlotLabel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-&gt;"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График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сигнала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",Frame-&gt;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True,GridLines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Automatic,PlotStyle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-&gt;{Blue, Thin}]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Построение спектра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 xml:space="preserve">Для построения спектра выполним дискретное преобразование Фурье и 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Fsig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=</w:t>
      </w:r>
      <w:r w:rsidRPr="00DA6960">
        <w:rPr>
          <w:rFonts w:ascii="Courier New" w:hAnsi="Courier New" w:cs="Courier New"/>
          <w:sz w:val="22"/>
          <w:szCs w:val="22"/>
          <w:lang w:val="en-US"/>
        </w:rPr>
        <w:t>Fourier</w:t>
      </w:r>
      <w:r w:rsidRPr="00DA6960">
        <w:rPr>
          <w:rFonts w:ascii="Courier New" w:hAnsi="Courier New" w:cs="Courier New"/>
          <w:sz w:val="22"/>
          <w:szCs w:val="22"/>
        </w:rPr>
        <w:t>[</w:t>
      </w:r>
      <w:r w:rsidRPr="00DA6960">
        <w:rPr>
          <w:rFonts w:ascii="Courier New" w:hAnsi="Courier New" w:cs="Courier New"/>
          <w:sz w:val="22"/>
          <w:szCs w:val="22"/>
          <w:lang w:val="en-US"/>
        </w:rPr>
        <w:t>signal</w:t>
      </w:r>
      <w:r w:rsidRPr="00DA6960">
        <w:rPr>
          <w:rFonts w:ascii="Courier New" w:hAnsi="Courier New" w:cs="Courier New"/>
          <w:sz w:val="22"/>
          <w:szCs w:val="22"/>
        </w:rPr>
        <w:t>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outN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=</w:t>
      </w:r>
      <w:r w:rsidRPr="00DA6960">
        <w:rPr>
          <w:rFonts w:ascii="Courier New" w:hAnsi="Courier New" w:cs="Courier New"/>
          <w:sz w:val="22"/>
          <w:szCs w:val="22"/>
          <w:lang w:val="en-US"/>
        </w:rPr>
        <w:t>Length</w:t>
      </w:r>
      <w:r w:rsidRPr="00DA6960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Fsig</w:t>
      </w:r>
      <w:proofErr w:type="spellEnd"/>
      <w:r w:rsidRPr="00DA6960">
        <w:rPr>
          <w:rFonts w:ascii="Courier New" w:hAnsi="Courier New" w:cs="Courier New"/>
          <w:sz w:val="22"/>
          <w:szCs w:val="22"/>
        </w:rPr>
        <w:t>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r w:rsidRPr="00DA6960">
        <w:rPr>
          <w:rFonts w:ascii="Courier New" w:hAnsi="Courier New" w:cs="Courier New"/>
          <w:sz w:val="22"/>
          <w:szCs w:val="22"/>
          <w:lang w:val="en-US"/>
        </w:rPr>
        <w:t>df=1/t;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FourierAbs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{2 \[Pi] df (i-1),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Abs@Fsig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[[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]]},{i,1,outN/6}];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FourierAbs,Filling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Axis,PlotRange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-&gt;Full,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PlotLabel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-&gt;"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График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спектра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",Frame-&gt;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True,GridLines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Automatic,PlotStyle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-&gt;{Blue, Thin}]</w:t>
      </w:r>
    </w:p>
    <w:p w:rsid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</w:rPr>
      </w:pPr>
      <w:r w:rsidRPr="00DA6960">
        <w:rPr>
          <w:rFonts w:ascii="Courier New" w:hAnsi="Courier New" w:cs="Courier New"/>
          <w:sz w:val="22"/>
          <w:szCs w:val="22"/>
        </w:rPr>
        <w:t>Нахождение коэффициента усиления для 2 гармоники</w:t>
      </w:r>
    </w:p>
    <w:p w:rsidR="00DA6960" w:rsidRPr="00636571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Abs</w:t>
      </w:r>
      <w:r w:rsidRPr="00636571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636571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636571">
        <w:rPr>
          <w:rFonts w:ascii="Courier New" w:hAnsi="Courier New" w:cs="Courier New"/>
          <w:sz w:val="22"/>
          <w:szCs w:val="22"/>
          <w:lang w:val="en-US"/>
        </w:rPr>
        <w:t>25]</w:t>
      </w:r>
    </w:p>
    <w:p w:rsidR="00DA6960" w:rsidRPr="00DA6960" w:rsidRDefault="00DA6960" w:rsidP="00DA6960">
      <w:pPr>
        <w:pStyle w:val="MathematicaCellInpu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A6960">
        <w:rPr>
          <w:rFonts w:ascii="Courier New" w:hAnsi="Courier New" w:cs="Courier New"/>
          <w:sz w:val="22"/>
          <w:szCs w:val="22"/>
          <w:lang w:val="en-US"/>
        </w:rPr>
        <w:t>Show[</w:t>
      </w:r>
      <w:proofErr w:type="spellStart"/>
      <w:proofErr w:type="gramEnd"/>
      <w:r w:rsidRPr="00DA6960">
        <w:rPr>
          <w:rFonts w:ascii="Courier New" w:hAnsi="Courier New" w:cs="Courier New"/>
          <w:sz w:val="22"/>
          <w:szCs w:val="22"/>
          <w:lang w:val="en-US"/>
        </w:rPr>
        <w:t>AChH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A6960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DA6960">
        <w:rPr>
          <w:rFonts w:ascii="Courier New" w:hAnsi="Courier New" w:cs="Courier New"/>
          <w:sz w:val="22"/>
          <w:szCs w:val="22"/>
          <w:lang w:val="en-US"/>
        </w:rPr>
        <w:t>[{{25, 0.5}}, Filling-&gt;Axis]]</w:t>
      </w:r>
    </w:p>
    <w:sectPr w:rsidR="00DA6960" w:rsidRPr="00DA6960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577" w:rsidRDefault="00F47577">
      <w:r>
        <w:separator/>
      </w:r>
    </w:p>
  </w:endnote>
  <w:endnote w:type="continuationSeparator" w:id="0">
    <w:p w:rsidR="00F47577" w:rsidRDefault="00F4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577" w:rsidRDefault="00F47577">
      <w:r>
        <w:separator/>
      </w:r>
    </w:p>
  </w:footnote>
  <w:footnote w:type="continuationSeparator" w:id="0">
    <w:p w:rsidR="00F47577" w:rsidRDefault="00F47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EE6"/>
    <w:multiLevelType w:val="hybridMultilevel"/>
    <w:tmpl w:val="F2F06F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3D0019"/>
    <w:multiLevelType w:val="hybridMultilevel"/>
    <w:tmpl w:val="B9B858E2"/>
    <w:lvl w:ilvl="0" w:tplc="3F02991A">
      <w:start w:val="1"/>
      <w:numFmt w:val="decimal"/>
      <w:lvlText w:val="%1."/>
      <w:lvlJc w:val="left"/>
      <w:pPr>
        <w:ind w:left="720" w:hanging="360"/>
      </w:pPr>
    </w:lvl>
    <w:lvl w:ilvl="1" w:tplc="0B983E18">
      <w:start w:val="1"/>
      <w:numFmt w:val="lowerLetter"/>
      <w:lvlText w:val="%2."/>
      <w:lvlJc w:val="left"/>
      <w:pPr>
        <w:ind w:left="1440" w:hanging="360"/>
      </w:pPr>
    </w:lvl>
    <w:lvl w:ilvl="2" w:tplc="A2344B92">
      <w:start w:val="1"/>
      <w:numFmt w:val="lowerRoman"/>
      <w:lvlText w:val="%3."/>
      <w:lvlJc w:val="right"/>
      <w:pPr>
        <w:ind w:left="2160" w:hanging="180"/>
      </w:pPr>
    </w:lvl>
    <w:lvl w:ilvl="3" w:tplc="7A5454CC">
      <w:start w:val="1"/>
      <w:numFmt w:val="decimal"/>
      <w:lvlText w:val="%4."/>
      <w:lvlJc w:val="left"/>
      <w:pPr>
        <w:ind w:left="2880" w:hanging="360"/>
      </w:pPr>
    </w:lvl>
    <w:lvl w:ilvl="4" w:tplc="8294E002">
      <w:start w:val="1"/>
      <w:numFmt w:val="lowerLetter"/>
      <w:lvlText w:val="%5."/>
      <w:lvlJc w:val="left"/>
      <w:pPr>
        <w:ind w:left="3600" w:hanging="360"/>
      </w:pPr>
    </w:lvl>
    <w:lvl w:ilvl="5" w:tplc="6CCC62C8">
      <w:start w:val="1"/>
      <w:numFmt w:val="lowerRoman"/>
      <w:lvlText w:val="%6."/>
      <w:lvlJc w:val="right"/>
      <w:pPr>
        <w:ind w:left="4320" w:hanging="180"/>
      </w:pPr>
    </w:lvl>
    <w:lvl w:ilvl="6" w:tplc="18105FD8">
      <w:start w:val="1"/>
      <w:numFmt w:val="decimal"/>
      <w:lvlText w:val="%7."/>
      <w:lvlJc w:val="left"/>
      <w:pPr>
        <w:ind w:left="5040" w:hanging="360"/>
      </w:pPr>
    </w:lvl>
    <w:lvl w:ilvl="7" w:tplc="5BECDADC">
      <w:start w:val="1"/>
      <w:numFmt w:val="lowerLetter"/>
      <w:lvlText w:val="%8."/>
      <w:lvlJc w:val="left"/>
      <w:pPr>
        <w:ind w:left="5760" w:hanging="360"/>
      </w:pPr>
    </w:lvl>
    <w:lvl w:ilvl="8" w:tplc="D2AC8D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5D13"/>
    <w:multiLevelType w:val="hybridMultilevel"/>
    <w:tmpl w:val="86F6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9725B"/>
    <w:multiLevelType w:val="hybridMultilevel"/>
    <w:tmpl w:val="ADD8AC66"/>
    <w:lvl w:ilvl="0" w:tplc="513852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A264C4">
      <w:start w:val="1"/>
      <w:numFmt w:val="lowerLetter"/>
      <w:lvlText w:val="%2."/>
      <w:lvlJc w:val="left"/>
      <w:pPr>
        <w:ind w:left="1440" w:hanging="360"/>
      </w:pPr>
    </w:lvl>
    <w:lvl w:ilvl="2" w:tplc="5402317E">
      <w:start w:val="1"/>
      <w:numFmt w:val="lowerRoman"/>
      <w:lvlText w:val="%3."/>
      <w:lvlJc w:val="right"/>
      <w:pPr>
        <w:ind w:left="2160" w:hanging="180"/>
      </w:pPr>
    </w:lvl>
    <w:lvl w:ilvl="3" w:tplc="2F960864">
      <w:start w:val="1"/>
      <w:numFmt w:val="decimal"/>
      <w:lvlText w:val="%4."/>
      <w:lvlJc w:val="left"/>
      <w:pPr>
        <w:ind w:left="2880" w:hanging="360"/>
      </w:pPr>
    </w:lvl>
    <w:lvl w:ilvl="4" w:tplc="23CA654E">
      <w:start w:val="1"/>
      <w:numFmt w:val="lowerLetter"/>
      <w:lvlText w:val="%5."/>
      <w:lvlJc w:val="left"/>
      <w:pPr>
        <w:ind w:left="3600" w:hanging="360"/>
      </w:pPr>
    </w:lvl>
    <w:lvl w:ilvl="5" w:tplc="F594B328">
      <w:start w:val="1"/>
      <w:numFmt w:val="lowerRoman"/>
      <w:lvlText w:val="%6."/>
      <w:lvlJc w:val="right"/>
      <w:pPr>
        <w:ind w:left="4320" w:hanging="180"/>
      </w:pPr>
    </w:lvl>
    <w:lvl w:ilvl="6" w:tplc="7D768BF2">
      <w:start w:val="1"/>
      <w:numFmt w:val="decimal"/>
      <w:lvlText w:val="%7."/>
      <w:lvlJc w:val="left"/>
      <w:pPr>
        <w:ind w:left="5040" w:hanging="360"/>
      </w:pPr>
    </w:lvl>
    <w:lvl w:ilvl="7" w:tplc="445AC48E">
      <w:start w:val="1"/>
      <w:numFmt w:val="lowerLetter"/>
      <w:lvlText w:val="%8."/>
      <w:lvlJc w:val="left"/>
      <w:pPr>
        <w:ind w:left="5760" w:hanging="360"/>
      </w:pPr>
    </w:lvl>
    <w:lvl w:ilvl="8" w:tplc="234A3E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3A0F"/>
    <w:multiLevelType w:val="hybridMultilevel"/>
    <w:tmpl w:val="25BE604A"/>
    <w:lvl w:ilvl="0" w:tplc="64068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8AA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E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21B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04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B5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27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1318F"/>
    <w:multiLevelType w:val="hybridMultilevel"/>
    <w:tmpl w:val="08446A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4063D99"/>
    <w:multiLevelType w:val="hybridMultilevel"/>
    <w:tmpl w:val="D3EA58FC"/>
    <w:lvl w:ilvl="0" w:tplc="14B84342">
      <w:start w:val="1"/>
      <w:numFmt w:val="decimal"/>
      <w:lvlText w:val="%1."/>
      <w:lvlJc w:val="left"/>
      <w:pPr>
        <w:ind w:left="720" w:hanging="360"/>
      </w:pPr>
    </w:lvl>
    <w:lvl w:ilvl="1" w:tplc="9934D67C">
      <w:start w:val="1"/>
      <w:numFmt w:val="lowerLetter"/>
      <w:lvlText w:val="%2."/>
      <w:lvlJc w:val="left"/>
      <w:pPr>
        <w:ind w:left="1440" w:hanging="360"/>
      </w:pPr>
    </w:lvl>
    <w:lvl w:ilvl="2" w:tplc="EECC9CF0">
      <w:start w:val="1"/>
      <w:numFmt w:val="lowerRoman"/>
      <w:lvlText w:val="%3."/>
      <w:lvlJc w:val="right"/>
      <w:pPr>
        <w:ind w:left="2160" w:hanging="180"/>
      </w:pPr>
    </w:lvl>
    <w:lvl w:ilvl="3" w:tplc="34003734">
      <w:start w:val="1"/>
      <w:numFmt w:val="decimal"/>
      <w:lvlText w:val="%4."/>
      <w:lvlJc w:val="left"/>
      <w:pPr>
        <w:ind w:left="2880" w:hanging="360"/>
      </w:pPr>
    </w:lvl>
    <w:lvl w:ilvl="4" w:tplc="1CB801EA">
      <w:start w:val="1"/>
      <w:numFmt w:val="lowerLetter"/>
      <w:lvlText w:val="%5."/>
      <w:lvlJc w:val="left"/>
      <w:pPr>
        <w:ind w:left="3600" w:hanging="360"/>
      </w:pPr>
    </w:lvl>
    <w:lvl w:ilvl="5" w:tplc="E75C5000">
      <w:start w:val="1"/>
      <w:numFmt w:val="lowerRoman"/>
      <w:lvlText w:val="%6."/>
      <w:lvlJc w:val="right"/>
      <w:pPr>
        <w:ind w:left="4320" w:hanging="180"/>
      </w:pPr>
    </w:lvl>
    <w:lvl w:ilvl="6" w:tplc="69928B4C">
      <w:start w:val="1"/>
      <w:numFmt w:val="decimal"/>
      <w:lvlText w:val="%7."/>
      <w:lvlJc w:val="left"/>
      <w:pPr>
        <w:ind w:left="5040" w:hanging="360"/>
      </w:pPr>
    </w:lvl>
    <w:lvl w:ilvl="7" w:tplc="571C53CA">
      <w:start w:val="1"/>
      <w:numFmt w:val="lowerLetter"/>
      <w:lvlText w:val="%8."/>
      <w:lvlJc w:val="left"/>
      <w:pPr>
        <w:ind w:left="5760" w:hanging="360"/>
      </w:pPr>
    </w:lvl>
    <w:lvl w:ilvl="8" w:tplc="F14448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5F9B"/>
    <w:multiLevelType w:val="hybridMultilevel"/>
    <w:tmpl w:val="2F92481C"/>
    <w:lvl w:ilvl="0" w:tplc="D95A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20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82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82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2F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C8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7C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2C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05F57"/>
    <w:multiLevelType w:val="hybridMultilevel"/>
    <w:tmpl w:val="C99E7080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457B319B"/>
    <w:multiLevelType w:val="hybridMultilevel"/>
    <w:tmpl w:val="88E89C04"/>
    <w:lvl w:ilvl="0" w:tplc="E184435A">
      <w:start w:val="1"/>
      <w:numFmt w:val="decimal"/>
      <w:lvlText w:val="%1."/>
      <w:lvlJc w:val="left"/>
      <w:pPr>
        <w:ind w:left="720" w:hanging="360"/>
      </w:pPr>
    </w:lvl>
    <w:lvl w:ilvl="1" w:tplc="499E826A">
      <w:start w:val="1"/>
      <w:numFmt w:val="lowerLetter"/>
      <w:lvlText w:val="%2."/>
      <w:lvlJc w:val="left"/>
      <w:pPr>
        <w:ind w:left="1440" w:hanging="360"/>
      </w:pPr>
    </w:lvl>
    <w:lvl w:ilvl="2" w:tplc="BC06A10C">
      <w:start w:val="1"/>
      <w:numFmt w:val="lowerRoman"/>
      <w:lvlText w:val="%3."/>
      <w:lvlJc w:val="right"/>
      <w:pPr>
        <w:ind w:left="2160" w:hanging="180"/>
      </w:pPr>
    </w:lvl>
    <w:lvl w:ilvl="3" w:tplc="DDE4329A">
      <w:start w:val="1"/>
      <w:numFmt w:val="decimal"/>
      <w:lvlText w:val="%4."/>
      <w:lvlJc w:val="left"/>
      <w:pPr>
        <w:ind w:left="2880" w:hanging="360"/>
      </w:pPr>
    </w:lvl>
    <w:lvl w:ilvl="4" w:tplc="BB9CFDF0">
      <w:start w:val="1"/>
      <w:numFmt w:val="lowerLetter"/>
      <w:lvlText w:val="%5."/>
      <w:lvlJc w:val="left"/>
      <w:pPr>
        <w:ind w:left="3600" w:hanging="360"/>
      </w:pPr>
    </w:lvl>
    <w:lvl w:ilvl="5" w:tplc="9FCC06C4">
      <w:start w:val="1"/>
      <w:numFmt w:val="lowerRoman"/>
      <w:lvlText w:val="%6."/>
      <w:lvlJc w:val="right"/>
      <w:pPr>
        <w:ind w:left="4320" w:hanging="180"/>
      </w:pPr>
    </w:lvl>
    <w:lvl w:ilvl="6" w:tplc="DD64FAC6">
      <w:start w:val="1"/>
      <w:numFmt w:val="decimal"/>
      <w:lvlText w:val="%7."/>
      <w:lvlJc w:val="left"/>
      <w:pPr>
        <w:ind w:left="5040" w:hanging="360"/>
      </w:pPr>
    </w:lvl>
    <w:lvl w:ilvl="7" w:tplc="29027B9E">
      <w:start w:val="1"/>
      <w:numFmt w:val="lowerLetter"/>
      <w:lvlText w:val="%8."/>
      <w:lvlJc w:val="left"/>
      <w:pPr>
        <w:ind w:left="5760" w:hanging="360"/>
      </w:pPr>
    </w:lvl>
    <w:lvl w:ilvl="8" w:tplc="F94C76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C7E45"/>
    <w:multiLevelType w:val="hybridMultilevel"/>
    <w:tmpl w:val="02B6606C"/>
    <w:lvl w:ilvl="0" w:tplc="AD120AB8">
      <w:start w:val="1"/>
      <w:numFmt w:val="decimal"/>
      <w:lvlText w:val="%1."/>
      <w:lvlJc w:val="left"/>
      <w:pPr>
        <w:ind w:left="720" w:hanging="360"/>
      </w:pPr>
    </w:lvl>
    <w:lvl w:ilvl="1" w:tplc="87900142">
      <w:start w:val="1"/>
      <w:numFmt w:val="lowerLetter"/>
      <w:lvlText w:val="%2."/>
      <w:lvlJc w:val="left"/>
      <w:pPr>
        <w:ind w:left="1440" w:hanging="360"/>
      </w:pPr>
    </w:lvl>
    <w:lvl w:ilvl="2" w:tplc="AB4AEAC2">
      <w:start w:val="1"/>
      <w:numFmt w:val="lowerRoman"/>
      <w:lvlText w:val="%3."/>
      <w:lvlJc w:val="right"/>
      <w:pPr>
        <w:ind w:left="2160" w:hanging="180"/>
      </w:pPr>
    </w:lvl>
    <w:lvl w:ilvl="3" w:tplc="9BD6FEAE">
      <w:start w:val="1"/>
      <w:numFmt w:val="decimal"/>
      <w:lvlText w:val="%4."/>
      <w:lvlJc w:val="left"/>
      <w:pPr>
        <w:ind w:left="2880" w:hanging="360"/>
      </w:pPr>
    </w:lvl>
    <w:lvl w:ilvl="4" w:tplc="24E824EE">
      <w:start w:val="1"/>
      <w:numFmt w:val="lowerLetter"/>
      <w:lvlText w:val="%5."/>
      <w:lvlJc w:val="left"/>
      <w:pPr>
        <w:ind w:left="3600" w:hanging="360"/>
      </w:pPr>
    </w:lvl>
    <w:lvl w:ilvl="5" w:tplc="244E12B6">
      <w:start w:val="1"/>
      <w:numFmt w:val="lowerRoman"/>
      <w:lvlText w:val="%6."/>
      <w:lvlJc w:val="right"/>
      <w:pPr>
        <w:ind w:left="4320" w:hanging="180"/>
      </w:pPr>
    </w:lvl>
    <w:lvl w:ilvl="6" w:tplc="10888B0E">
      <w:start w:val="1"/>
      <w:numFmt w:val="decimal"/>
      <w:lvlText w:val="%7."/>
      <w:lvlJc w:val="left"/>
      <w:pPr>
        <w:ind w:left="5040" w:hanging="360"/>
      </w:pPr>
    </w:lvl>
    <w:lvl w:ilvl="7" w:tplc="1144ACC0">
      <w:start w:val="1"/>
      <w:numFmt w:val="lowerLetter"/>
      <w:lvlText w:val="%8."/>
      <w:lvlJc w:val="left"/>
      <w:pPr>
        <w:ind w:left="5760" w:hanging="360"/>
      </w:pPr>
    </w:lvl>
    <w:lvl w:ilvl="8" w:tplc="B3C06F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53C62"/>
    <w:multiLevelType w:val="hybridMultilevel"/>
    <w:tmpl w:val="97041B5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EEC5DAA"/>
    <w:multiLevelType w:val="hybridMultilevel"/>
    <w:tmpl w:val="16AC31A8"/>
    <w:lvl w:ilvl="0" w:tplc="7EA85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AB9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F4668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2E8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268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0EF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CA46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37B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3005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7E43A6"/>
    <w:multiLevelType w:val="hybridMultilevel"/>
    <w:tmpl w:val="025CD558"/>
    <w:lvl w:ilvl="0" w:tplc="2F1A7B82">
      <w:start w:val="1"/>
      <w:numFmt w:val="decimal"/>
      <w:lvlText w:val="%1."/>
      <w:lvlJc w:val="left"/>
      <w:pPr>
        <w:ind w:left="720" w:hanging="360"/>
      </w:pPr>
    </w:lvl>
    <w:lvl w:ilvl="1" w:tplc="BC34B7B6">
      <w:start w:val="1"/>
      <w:numFmt w:val="lowerLetter"/>
      <w:lvlText w:val="%2."/>
      <w:lvlJc w:val="left"/>
      <w:pPr>
        <w:ind w:left="1440" w:hanging="360"/>
      </w:pPr>
    </w:lvl>
    <w:lvl w:ilvl="2" w:tplc="57AA8242">
      <w:start w:val="1"/>
      <w:numFmt w:val="lowerRoman"/>
      <w:lvlText w:val="%3."/>
      <w:lvlJc w:val="right"/>
      <w:pPr>
        <w:ind w:left="2160" w:hanging="180"/>
      </w:pPr>
    </w:lvl>
    <w:lvl w:ilvl="3" w:tplc="C3A64918">
      <w:start w:val="1"/>
      <w:numFmt w:val="decimal"/>
      <w:lvlText w:val="%4."/>
      <w:lvlJc w:val="left"/>
      <w:pPr>
        <w:ind w:left="2880" w:hanging="360"/>
      </w:pPr>
    </w:lvl>
    <w:lvl w:ilvl="4" w:tplc="95E26C7C">
      <w:start w:val="1"/>
      <w:numFmt w:val="lowerLetter"/>
      <w:lvlText w:val="%5."/>
      <w:lvlJc w:val="left"/>
      <w:pPr>
        <w:ind w:left="3600" w:hanging="360"/>
      </w:pPr>
    </w:lvl>
    <w:lvl w:ilvl="5" w:tplc="6EEE10E4">
      <w:start w:val="1"/>
      <w:numFmt w:val="lowerRoman"/>
      <w:lvlText w:val="%6."/>
      <w:lvlJc w:val="right"/>
      <w:pPr>
        <w:ind w:left="4320" w:hanging="180"/>
      </w:pPr>
    </w:lvl>
    <w:lvl w:ilvl="6" w:tplc="78305438">
      <w:start w:val="1"/>
      <w:numFmt w:val="decimal"/>
      <w:lvlText w:val="%7."/>
      <w:lvlJc w:val="left"/>
      <w:pPr>
        <w:ind w:left="5040" w:hanging="360"/>
      </w:pPr>
    </w:lvl>
    <w:lvl w:ilvl="7" w:tplc="3D7C3F0C">
      <w:start w:val="1"/>
      <w:numFmt w:val="lowerLetter"/>
      <w:lvlText w:val="%8."/>
      <w:lvlJc w:val="left"/>
      <w:pPr>
        <w:ind w:left="5760" w:hanging="360"/>
      </w:pPr>
    </w:lvl>
    <w:lvl w:ilvl="8" w:tplc="22B86F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31"/>
    <w:rsid w:val="00253F38"/>
    <w:rsid w:val="00283910"/>
    <w:rsid w:val="002B66D4"/>
    <w:rsid w:val="003454E8"/>
    <w:rsid w:val="00404F95"/>
    <w:rsid w:val="00610183"/>
    <w:rsid w:val="00636571"/>
    <w:rsid w:val="006A5A6F"/>
    <w:rsid w:val="00721F14"/>
    <w:rsid w:val="00777DEA"/>
    <w:rsid w:val="007F6709"/>
    <w:rsid w:val="00835779"/>
    <w:rsid w:val="009F1EEB"/>
    <w:rsid w:val="009F5691"/>
    <w:rsid w:val="00A47D2B"/>
    <w:rsid w:val="00AA1F18"/>
    <w:rsid w:val="00AE6A30"/>
    <w:rsid w:val="00AF66B9"/>
    <w:rsid w:val="00B62A59"/>
    <w:rsid w:val="00C83531"/>
    <w:rsid w:val="00C937EC"/>
    <w:rsid w:val="00DA6960"/>
    <w:rsid w:val="00DD3463"/>
    <w:rsid w:val="00E91CF8"/>
    <w:rsid w:val="00F47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852"/>
  <w15:docId w15:val="{661ECFFD-52F5-4871-B5FE-7CBBC95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MathematicaCellInput">
    <w:name w:val="MathematicaCellInput"/>
    <w:rsid w:val="002B66D4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B66D4"/>
    <w:rPr>
      <w:rFonts w:ascii="Consolas" w:hAnsi="Consolas" w:cs="Consolas"/>
    </w:rPr>
  </w:style>
  <w:style w:type="character" w:styleId="afc">
    <w:name w:val="Placeholder Text"/>
    <w:basedOn w:val="a0"/>
    <w:uiPriority w:val="99"/>
    <w:semiHidden/>
    <w:rsid w:val="009F1EEB"/>
    <w:rPr>
      <w:color w:val="808080"/>
    </w:rPr>
  </w:style>
  <w:style w:type="character" w:customStyle="1" w:styleId="MathematicaFormatTextForm">
    <w:name w:val="MathematicaFormatTextForm"/>
    <w:uiPriority w:val="99"/>
    <w:rsid w:val="00DA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D0AB-950C-42FF-BBB9-CA72F7F2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Даниил Беззубов</cp:lastModifiedBy>
  <cp:revision>6</cp:revision>
  <dcterms:created xsi:type="dcterms:W3CDTF">2023-11-21T17:47:00Z</dcterms:created>
  <dcterms:modified xsi:type="dcterms:W3CDTF">2023-12-12T15:06:00Z</dcterms:modified>
</cp:coreProperties>
</file>