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F6EC" w14:textId="77777777" w:rsidR="009857A8" w:rsidRDefault="009857A8" w:rsidP="00233365">
      <w:pPr>
        <w:pStyle w:val="Heading1"/>
        <w:rPr>
          <w:rFonts w:ascii="Arial" w:hAnsi="Arial"/>
        </w:rPr>
      </w:pPr>
    </w:p>
    <w:p w14:paraId="5A3EB1AC" w14:textId="77777777" w:rsidR="00233365" w:rsidRDefault="00233365" w:rsidP="00233365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232E994" w14:textId="77777777" w:rsidR="00233365" w:rsidRDefault="00233365" w:rsidP="00233365">
      <w:pPr>
        <w:rPr>
          <w:rFonts w:cs="Arial"/>
        </w:rPr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67"/>
      </w:tblGrid>
      <w:tr w:rsidR="00233365" w14:paraId="7F337B81" w14:textId="77777777" w:rsidTr="002D252E">
        <w:trPr>
          <w:trHeight w:val="548"/>
        </w:trPr>
        <w:tc>
          <w:tcPr>
            <w:tcW w:w="10237" w:type="dxa"/>
            <w:gridSpan w:val="2"/>
            <w:shd w:val="pct5" w:color="000000" w:fill="FFFFFF"/>
          </w:tcPr>
          <w:p w14:paraId="6637A14A" w14:textId="5B9076C0" w:rsidR="00233365" w:rsidRDefault="00233365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 w:rsidR="009857A8">
              <w:rPr>
                <w:rFonts w:ascii="Arial" w:hAnsi="Arial" w:cs="Arial"/>
              </w:rPr>
              <w:t xml:space="preserve"> </w:t>
            </w:r>
            <w:r w:rsidR="00C551EA">
              <w:rPr>
                <w:rFonts w:ascii="Arial" w:hAnsi="Arial" w:cs="Arial"/>
              </w:rPr>
              <w:t xml:space="preserve">II </w:t>
            </w:r>
            <w:r w:rsidR="00DB4DFF">
              <w:rPr>
                <w:rFonts w:ascii="Arial" w:hAnsi="Arial" w:cs="Arial"/>
              </w:rPr>
              <w:t>– US job market test positive for covid-19</w:t>
            </w:r>
          </w:p>
        </w:tc>
      </w:tr>
      <w:tr w:rsidR="00233365" w14:paraId="7A414D56" w14:textId="77777777" w:rsidTr="002D252E">
        <w:trPr>
          <w:trHeight w:val="381"/>
        </w:trPr>
        <w:tc>
          <w:tcPr>
            <w:tcW w:w="2070" w:type="dxa"/>
          </w:tcPr>
          <w:p w14:paraId="75160C14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67" w:type="dxa"/>
          </w:tcPr>
          <w:p w14:paraId="69DA6428" w14:textId="6B23D51A" w:rsidR="00233365" w:rsidRPr="00C61908" w:rsidRDefault="00555358" w:rsidP="005A6829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Covid-19 </w:t>
            </w:r>
            <w:r w:rsidR="00C4553A">
              <w:rPr>
                <w:rFonts w:ascii="Arial" w:hAnsi="Arial" w:cs="Arial"/>
                <w:bCs/>
                <w:sz w:val="20"/>
              </w:rPr>
              <w:t>Bootcamp</w:t>
            </w:r>
          </w:p>
        </w:tc>
      </w:tr>
      <w:tr w:rsidR="00233365" w14:paraId="5599EA6A" w14:textId="77777777" w:rsidTr="00B94EFA">
        <w:trPr>
          <w:trHeight w:val="710"/>
        </w:trPr>
        <w:tc>
          <w:tcPr>
            <w:tcW w:w="2070" w:type="dxa"/>
          </w:tcPr>
          <w:p w14:paraId="3640D148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67" w:type="dxa"/>
          </w:tcPr>
          <w:p w14:paraId="6FA98681" w14:textId="002FBD6F" w:rsidR="00233365" w:rsidRPr="00C61908" w:rsidRDefault="00C61908" w:rsidP="005A6829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233365" w:rsidRPr="00C61908">
              <w:rPr>
                <w:rFonts w:ascii="Arial" w:hAnsi="Arial" w:cs="Arial"/>
                <w:sz w:val="20"/>
              </w:rPr>
              <w:t xml:space="preserve">evelop and implement </w:t>
            </w:r>
            <w:r>
              <w:rPr>
                <w:rFonts w:ascii="Arial" w:hAnsi="Arial" w:cs="Arial"/>
                <w:sz w:val="20"/>
              </w:rPr>
              <w:t xml:space="preserve">a data analysis to determine the </w:t>
            </w:r>
            <w:r w:rsidR="00BF7CB1">
              <w:rPr>
                <w:rFonts w:ascii="Arial" w:hAnsi="Arial" w:cs="Arial"/>
                <w:sz w:val="20"/>
              </w:rPr>
              <w:t xml:space="preserve">impact of Covid-19 on the US job market as it relates to Data Science.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33365" w14:paraId="47115401" w14:textId="77777777" w:rsidTr="00B94EFA">
        <w:trPr>
          <w:trHeight w:val="440"/>
        </w:trPr>
        <w:tc>
          <w:tcPr>
            <w:tcW w:w="2070" w:type="dxa"/>
          </w:tcPr>
          <w:p w14:paraId="0CC2BF8D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67" w:type="dxa"/>
          </w:tcPr>
          <w:p w14:paraId="263B2BF0" w14:textId="77777777" w:rsidR="00233365" w:rsidRDefault="00C61908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Rutgers </w:t>
            </w:r>
          </w:p>
        </w:tc>
      </w:tr>
      <w:tr w:rsidR="00233365" w14:paraId="3151B7FA" w14:textId="77777777" w:rsidTr="00B94EFA">
        <w:trPr>
          <w:trHeight w:val="440"/>
        </w:trPr>
        <w:tc>
          <w:tcPr>
            <w:tcW w:w="2070" w:type="dxa"/>
          </w:tcPr>
          <w:p w14:paraId="7ED07E94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67" w:type="dxa"/>
          </w:tcPr>
          <w:p w14:paraId="1F94FA44" w14:textId="4282FDAD" w:rsidR="00233365" w:rsidRDefault="00C551EA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Karl Ramsay</w:t>
            </w:r>
            <w:r w:rsidR="00C61908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</w:tr>
      <w:tr w:rsidR="002D252E" w14:paraId="6B5A4804" w14:textId="77777777" w:rsidTr="002D252E">
        <w:trPr>
          <w:cantSplit/>
        </w:trPr>
        <w:tc>
          <w:tcPr>
            <w:tcW w:w="2070" w:type="dxa"/>
          </w:tcPr>
          <w:p w14:paraId="270BD148" w14:textId="77777777" w:rsidR="002D252E" w:rsidRDefault="002D252E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Project Team </w:t>
            </w:r>
          </w:p>
        </w:tc>
        <w:tc>
          <w:tcPr>
            <w:tcW w:w="8167" w:type="dxa"/>
          </w:tcPr>
          <w:tbl>
            <w:tblPr>
              <w:tblStyle w:val="GridTable1Light-Accent3"/>
              <w:tblW w:w="8053" w:type="dxa"/>
              <w:tblLayout w:type="fixed"/>
              <w:tblLook w:val="06A0" w:firstRow="1" w:lastRow="0" w:firstColumn="1" w:lastColumn="0" w:noHBand="1" w:noVBand="1"/>
            </w:tblPr>
            <w:tblGrid>
              <w:gridCol w:w="2020"/>
              <w:gridCol w:w="6033"/>
            </w:tblGrid>
            <w:tr w:rsidR="00DB4DFF" w:rsidRPr="00B94EFA" w14:paraId="0A45FBEA" w14:textId="77777777" w:rsidTr="00B94E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47F87DE" w14:textId="63B3F426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Oswaldo Moreno </w:t>
                  </w:r>
                </w:p>
              </w:tc>
              <w:tc>
                <w:tcPr>
                  <w:tcW w:w="6033" w:type="dxa"/>
                </w:tcPr>
                <w:p w14:paraId="3B8C23CB" w14:textId="08EFF232" w:rsidR="00DB4DFF" w:rsidRPr="00B94EFA" w:rsidDel="00C551EA" w:rsidRDefault="00DB4DFF" w:rsidP="00C551EA">
                  <w:pPr>
                    <w:spacing w:before="4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Data Engineer </w:t>
                  </w:r>
                </w:p>
              </w:tc>
            </w:tr>
            <w:tr w:rsidR="00DB4DFF" w:rsidRPr="00B94EFA" w14:paraId="71FFFA37" w14:textId="77777777" w:rsidTr="001D753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7A606358" w14:textId="542CF1F4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Swati Dontamsetti </w:t>
                  </w:r>
                </w:p>
              </w:tc>
              <w:tc>
                <w:tcPr>
                  <w:tcW w:w="6033" w:type="dxa"/>
                </w:tcPr>
                <w:p w14:paraId="5ED023F3" w14:textId="41EA28B8" w:rsidR="00DB4DFF" w:rsidRPr="00B94EFA" w:rsidDel="00C551EA" w:rsidRDefault="00DB4DFF" w:rsidP="00C551EA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>Data Engineer</w:t>
                  </w:r>
                </w:p>
              </w:tc>
            </w:tr>
            <w:tr w:rsidR="00DB4DFF" w:rsidRPr="00B94EFA" w14:paraId="1B548756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2A5AB58" w14:textId="364AB216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Amber Martin </w:t>
                  </w:r>
                </w:p>
              </w:tc>
              <w:tc>
                <w:tcPr>
                  <w:tcW w:w="6033" w:type="dxa"/>
                </w:tcPr>
                <w:p w14:paraId="38AB3672" w14:textId="6A9ECED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 </w:t>
                  </w:r>
                </w:p>
              </w:tc>
            </w:tr>
            <w:tr w:rsidR="00DB4DFF" w:rsidRPr="00B94EFA" w14:paraId="613505D9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14D8B281" w14:textId="77777777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Ana Razak </w:t>
                  </w:r>
                </w:p>
              </w:tc>
              <w:tc>
                <w:tcPr>
                  <w:tcW w:w="6033" w:type="dxa"/>
                </w:tcPr>
                <w:p w14:paraId="5844C48C" w14:textId="697291B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  <w:tr w:rsidR="00DB4DFF" w:rsidRPr="00B94EFA" w14:paraId="3D375764" w14:textId="77777777" w:rsidTr="00B94EFA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4A2E519D" w14:textId="77777777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Anthony Brown </w:t>
                  </w:r>
                </w:p>
              </w:tc>
              <w:tc>
                <w:tcPr>
                  <w:tcW w:w="6033" w:type="dxa"/>
                </w:tcPr>
                <w:p w14:paraId="6DFDD092" w14:textId="6B4D9B88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</w:tbl>
          <w:p w14:paraId="0F2075F7" w14:textId="77777777" w:rsidR="002D252E" w:rsidRPr="00B94EFA" w:rsidRDefault="002D252E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1899FA4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7271B74A" w14:textId="77777777" w:rsidTr="00B94EFA">
        <w:trPr>
          <w:trHeight w:val="368"/>
        </w:trPr>
        <w:tc>
          <w:tcPr>
            <w:tcW w:w="10260" w:type="dxa"/>
            <w:shd w:val="pct5" w:color="000000" w:fill="FFFFFF"/>
          </w:tcPr>
          <w:p w14:paraId="17BE167F" w14:textId="1B54A020" w:rsidR="00233365" w:rsidRDefault="00555358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Overview </w:t>
            </w:r>
          </w:p>
        </w:tc>
      </w:tr>
      <w:tr w:rsidR="00233365" w14:paraId="5610B4DA" w14:textId="77777777" w:rsidTr="00B94EFA">
        <w:trPr>
          <w:trHeight w:val="683"/>
        </w:trPr>
        <w:tc>
          <w:tcPr>
            <w:tcW w:w="10260" w:type="dxa"/>
          </w:tcPr>
          <w:p w14:paraId="54AB98C6" w14:textId="2CA80CB1" w:rsidR="00233365" w:rsidRDefault="00555358" w:rsidP="00B94EFA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United States has cut nearly 10 million jobs in the recent weeks due to the COVID-19 shutdown. This project will provide an analysis of the impact </w:t>
            </w:r>
            <w:r w:rsidR="009E09DA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 xml:space="preserve">COVID-19 shutdown </w:t>
            </w:r>
            <w:r w:rsidR="009E09DA">
              <w:rPr>
                <w:rFonts w:ascii="Arial" w:hAnsi="Arial" w:cs="Arial"/>
                <w:sz w:val="20"/>
              </w:rPr>
              <w:t xml:space="preserve">has had on the Data Science job market. </w:t>
            </w:r>
          </w:p>
        </w:tc>
      </w:tr>
    </w:tbl>
    <w:p w14:paraId="59F6EFA0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35A89052" w14:textId="77777777" w:rsidTr="00B94EFA">
        <w:trPr>
          <w:trHeight w:val="413"/>
        </w:trPr>
        <w:tc>
          <w:tcPr>
            <w:tcW w:w="10260" w:type="dxa"/>
            <w:shd w:val="pct5" w:color="000000" w:fill="FFFFFF"/>
          </w:tcPr>
          <w:p w14:paraId="7153C48F" w14:textId="45FBA669" w:rsidR="00233365" w:rsidRDefault="00D957EB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Scope </w:t>
            </w:r>
            <w:r w:rsidR="00233365">
              <w:rPr>
                <w:rFonts w:ascii="Arial" w:hAnsi="Arial" w:cs="Arial"/>
                <w:b/>
                <w:caps/>
                <w:sz w:val="20"/>
              </w:rPr>
              <w:t xml:space="preserve"> </w:t>
            </w:r>
          </w:p>
        </w:tc>
      </w:tr>
      <w:tr w:rsidR="00233365" w14:paraId="369F5AE6" w14:textId="77777777" w:rsidTr="005A6829">
        <w:tc>
          <w:tcPr>
            <w:tcW w:w="10260" w:type="dxa"/>
          </w:tcPr>
          <w:p w14:paraId="16DDE87A" w14:textId="2D90C729" w:rsidR="00C4553A" w:rsidRDefault="0094547F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Cross reference popular job boards to c</w:t>
            </w:r>
            <w:r w:rsidR="00D957EB">
              <w:rPr>
                <w:rFonts w:ascii="Arial" w:hAnsi="Arial" w:cs="Arial"/>
                <w:sz w:val="20"/>
              </w:rPr>
              <w:t xml:space="preserve">omplete a full data analysis </w:t>
            </w:r>
            <w:r>
              <w:rPr>
                <w:rFonts w:ascii="Arial" w:hAnsi="Arial" w:cs="Arial"/>
                <w:sz w:val="20"/>
              </w:rPr>
              <w:t>on Data Science position</w:t>
            </w:r>
            <w:r w:rsidR="00C4553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in</w:t>
            </w:r>
            <w:r w:rsidR="00C4553A">
              <w:rPr>
                <w:rFonts w:ascii="Arial" w:hAnsi="Arial" w:cs="Arial"/>
                <w:sz w:val="20"/>
              </w:rPr>
              <w:t xml:space="preserve"> the top cities </w:t>
            </w:r>
            <w:r w:rsidR="00C4553A">
              <w:rPr>
                <w:rFonts w:ascii="Arial" w:hAnsi="Arial" w:cs="Arial"/>
                <w:sz w:val="20"/>
              </w:rPr>
              <w:t>to determine the impact of the COVID-19 shutdown and build a website to publish results</w:t>
            </w:r>
            <w:r w:rsidR="00C4553A">
              <w:rPr>
                <w:rFonts w:ascii="Arial" w:hAnsi="Arial" w:cs="Arial"/>
                <w:sz w:val="20"/>
              </w:rPr>
              <w:t>.</w:t>
            </w:r>
          </w:p>
          <w:p w14:paraId="719BBEF9" w14:textId="77777777" w:rsidR="00C4553A" w:rsidRDefault="00C4553A" w:rsidP="00D957EB">
            <w:pPr>
              <w:rPr>
                <w:rFonts w:ascii="Arial" w:hAnsi="Arial" w:cs="Arial"/>
                <w:sz w:val="20"/>
              </w:rPr>
            </w:pPr>
          </w:p>
          <w:p w14:paraId="643D4A2D" w14:textId="0016C99C" w:rsidR="00C4553A" w:rsidRPr="00C4553A" w:rsidRDefault="00C4553A" w:rsidP="00D957EB">
            <w:pPr>
              <w:rPr>
                <w:rFonts w:ascii="Arial" w:hAnsi="Arial" w:cs="Arial"/>
                <w:sz w:val="20"/>
                <w:u w:val="single"/>
              </w:rPr>
            </w:pPr>
            <w:r w:rsidRPr="00C4553A">
              <w:rPr>
                <w:rFonts w:ascii="Arial" w:hAnsi="Arial" w:cs="Arial"/>
                <w:sz w:val="20"/>
                <w:u w:val="single"/>
              </w:rPr>
              <w:t>Top Cit</w:t>
            </w:r>
            <w:r>
              <w:rPr>
                <w:rFonts w:ascii="Arial" w:hAnsi="Arial" w:cs="Arial"/>
                <w:sz w:val="20"/>
                <w:u w:val="single"/>
              </w:rPr>
              <w:t>i</w:t>
            </w:r>
            <w:r w:rsidRPr="00C4553A">
              <w:rPr>
                <w:rFonts w:ascii="Arial" w:hAnsi="Arial" w:cs="Arial"/>
                <w:sz w:val="20"/>
                <w:u w:val="single"/>
              </w:rPr>
              <w:t xml:space="preserve">es </w:t>
            </w:r>
          </w:p>
          <w:p w14:paraId="30C2E199" w14:textId="054105D2" w:rsidR="0094547F" w:rsidRDefault="00C4553A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York, Chicago, Boston, San Francisco, Seattle, Los Angeles, Philadelphia, Atlanta, Washington DC, Dallas, Houston, San Diego and Denver.</w:t>
            </w:r>
          </w:p>
          <w:p w14:paraId="226277EC" w14:textId="00C1B52D" w:rsidR="009E09DA" w:rsidRPr="00B94EFA" w:rsidRDefault="009E09DA" w:rsidP="00B94EF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A6EEBF2" w14:textId="77777777" w:rsidR="00233365" w:rsidRDefault="00233365" w:rsidP="00233365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7"/>
        <w:gridCol w:w="23"/>
      </w:tblGrid>
      <w:tr w:rsidR="00233365" w14:paraId="606D32C2" w14:textId="77777777" w:rsidTr="008C567A">
        <w:tc>
          <w:tcPr>
            <w:tcW w:w="10260" w:type="dxa"/>
            <w:gridSpan w:val="2"/>
            <w:shd w:val="pct5" w:color="000000" w:fill="FFFFFF"/>
          </w:tcPr>
          <w:p w14:paraId="36867CC4" w14:textId="22501E4C" w:rsidR="00233365" w:rsidRDefault="00233365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DELIVERABLES</w:t>
            </w:r>
          </w:p>
        </w:tc>
      </w:tr>
      <w:tr w:rsidR="00540712" w14:paraId="624C71AC" w14:textId="77777777" w:rsidTr="00B94EFA">
        <w:trPr>
          <w:gridAfter w:val="1"/>
          <w:wAfter w:w="23" w:type="dxa"/>
          <w:trHeight w:val="2015"/>
        </w:trPr>
        <w:tc>
          <w:tcPr>
            <w:tcW w:w="10237" w:type="dxa"/>
          </w:tcPr>
          <w:p w14:paraId="58412839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Establish measurable criteria </w:t>
            </w:r>
          </w:p>
          <w:p w14:paraId="5D94BB57" w14:textId="77777777" w:rsidR="00540712" w:rsidRPr="00B94EFA" w:rsidRDefault="00540712" w:rsidP="00B94EFA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B94EFA">
              <w:rPr>
                <w:rFonts w:ascii="Arial" w:hAnsi="Arial" w:cs="Arial"/>
                <w:bCs/>
                <w:sz w:val="20"/>
              </w:rPr>
              <w:t xml:space="preserve">Capture data requirement </w:t>
            </w:r>
          </w:p>
          <w:p w14:paraId="2DE3D3A5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Clean dataset </w:t>
            </w:r>
          </w:p>
          <w:p w14:paraId="183B2F05" w14:textId="1099CA55" w:rsidR="00540712" w:rsidRDefault="005041A3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Implement </w:t>
            </w:r>
            <w:r w:rsidR="00540712">
              <w:rPr>
                <w:rFonts w:ascii="Arial" w:hAnsi="Arial" w:cs="Arial"/>
                <w:bCs/>
                <w:sz w:val="20"/>
              </w:rPr>
              <w:t xml:space="preserve">code for data analysis </w:t>
            </w:r>
          </w:p>
          <w:p w14:paraId="576C7A42" w14:textId="0214DB2E" w:rsidR="0094547F" w:rsidRDefault="0094547F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webpage </w:t>
            </w:r>
          </w:p>
          <w:p w14:paraId="318790A2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visual aids outlining data results </w:t>
            </w:r>
          </w:p>
          <w:p w14:paraId="6CC49111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Publish executive summary </w:t>
            </w:r>
          </w:p>
          <w:p w14:paraId="38C46B12" w14:textId="16A488C6" w:rsidR="00DB4DFF" w:rsidRPr="00B94EFA" w:rsidRDefault="00DB4DFF" w:rsidP="00B94EFA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</w:p>
        </w:tc>
      </w:tr>
      <w:tr w:rsidR="008C567A" w14:paraId="209537DA" w14:textId="77777777" w:rsidTr="008C567A">
        <w:trPr>
          <w:tblHeader/>
        </w:trPr>
        <w:tc>
          <w:tcPr>
            <w:tcW w:w="10260" w:type="dxa"/>
            <w:gridSpan w:val="2"/>
            <w:shd w:val="pct5" w:color="000000" w:fill="FFFFFF"/>
          </w:tcPr>
          <w:p w14:paraId="29B1AF0C" w14:textId="77777777" w:rsidR="008C567A" w:rsidRDefault="008C567A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Signoff</w:t>
            </w:r>
          </w:p>
        </w:tc>
      </w:tr>
      <w:tr w:rsidR="008C567A" w14:paraId="54BC61B1" w14:textId="77777777" w:rsidTr="008C567A">
        <w:tc>
          <w:tcPr>
            <w:tcW w:w="10260" w:type="dxa"/>
            <w:gridSpan w:val="2"/>
          </w:tcPr>
          <w:p w14:paraId="178C6D88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0152AAE4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5B728DF2" w14:textId="77777777" w:rsidR="008C567A" w:rsidRDefault="008C567A" w:rsidP="005A682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59FCB45E" w14:textId="77777777" w:rsidR="00BF39F3" w:rsidRDefault="00BF39F3" w:rsidP="008C567A"/>
    <w:sectPr w:rsidR="00BF39F3" w:rsidSect="008C567A">
      <w:pgSz w:w="12240" w:h="15840"/>
      <w:pgMar w:top="450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0EC"/>
    <w:multiLevelType w:val="hybridMultilevel"/>
    <w:tmpl w:val="A7946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6EA1"/>
    <w:multiLevelType w:val="hybridMultilevel"/>
    <w:tmpl w:val="8F680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5D60"/>
    <w:multiLevelType w:val="hybridMultilevel"/>
    <w:tmpl w:val="0D721C32"/>
    <w:lvl w:ilvl="0" w:tplc="040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2E825A96"/>
    <w:multiLevelType w:val="hybridMultilevel"/>
    <w:tmpl w:val="E9E0F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C42F8"/>
    <w:multiLevelType w:val="hybridMultilevel"/>
    <w:tmpl w:val="B9CC7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81E5C19"/>
    <w:multiLevelType w:val="hybridMultilevel"/>
    <w:tmpl w:val="0E6C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86B90"/>
    <w:multiLevelType w:val="hybridMultilevel"/>
    <w:tmpl w:val="72FED7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AD30B7"/>
    <w:multiLevelType w:val="hybridMultilevel"/>
    <w:tmpl w:val="2D265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65"/>
    <w:rsid w:val="000624A5"/>
    <w:rsid w:val="00075F33"/>
    <w:rsid w:val="00180754"/>
    <w:rsid w:val="001D753B"/>
    <w:rsid w:val="00233365"/>
    <w:rsid w:val="002D252E"/>
    <w:rsid w:val="005041A3"/>
    <w:rsid w:val="00540712"/>
    <w:rsid w:val="00555358"/>
    <w:rsid w:val="005A6829"/>
    <w:rsid w:val="006801F8"/>
    <w:rsid w:val="006B5377"/>
    <w:rsid w:val="008C567A"/>
    <w:rsid w:val="0094547F"/>
    <w:rsid w:val="009857A8"/>
    <w:rsid w:val="009E09DA"/>
    <w:rsid w:val="00A81342"/>
    <w:rsid w:val="00B922BC"/>
    <w:rsid w:val="00B94EFA"/>
    <w:rsid w:val="00BF39F3"/>
    <w:rsid w:val="00BF7CB1"/>
    <w:rsid w:val="00C4553A"/>
    <w:rsid w:val="00C551EA"/>
    <w:rsid w:val="00C61908"/>
    <w:rsid w:val="00D4223F"/>
    <w:rsid w:val="00D957EB"/>
    <w:rsid w:val="00DB4DFF"/>
    <w:rsid w:val="00F43E8C"/>
    <w:rsid w:val="00F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C3E"/>
  <w15:chartTrackingRefBased/>
  <w15:docId w15:val="{C8A91331-C21D-481D-82F3-F0EE35A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3365"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link w:val="Heading2Char"/>
    <w:qFormat/>
    <w:rsid w:val="00233365"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3365"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link w:val="Heading4Char"/>
    <w:qFormat/>
    <w:rsid w:val="00233365"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link w:val="Heading5Char"/>
    <w:qFormat/>
    <w:rsid w:val="00233365"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link w:val="Heading6Char"/>
    <w:qFormat/>
    <w:rsid w:val="00233365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336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336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36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365"/>
    <w:rPr>
      <w:rFonts w:ascii="Futura Md BT" w:eastAsia="Times New Roman" w:hAnsi="Futura Md BT" w:cs="Arial"/>
      <w:b/>
      <w:smallCaps/>
      <w:kern w:val="28"/>
      <w:sz w:val="28"/>
      <w:szCs w:val="20"/>
    </w:rPr>
  </w:style>
  <w:style w:type="character" w:customStyle="1" w:styleId="Heading2Char">
    <w:name w:val="Heading 2 Char"/>
    <w:aliases w:val="h2 Char,A.B.C. Char"/>
    <w:basedOn w:val="DefaultParagraphFont"/>
    <w:link w:val="Heading2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333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336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336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3365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233365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33365"/>
    <w:rPr>
      <w:rFonts w:ascii="Arial" w:eastAsia="Times New Roman" w:hAnsi="Arial" w:cs="Times New Roman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233365"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33365"/>
    <w:pPr>
      <w:jc w:val="both"/>
    </w:pPr>
    <w:rPr>
      <w:rFonts w:ascii="Arial" w:hAnsi="Arial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233365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rsid w:val="00233365"/>
    <w:pPr>
      <w:spacing w:before="260" w:line="260" w:lineRule="atLeast"/>
    </w:pPr>
    <w:rPr>
      <w:rFonts w:ascii="Times" w:hAnsi="Times"/>
      <w:szCs w:val="20"/>
    </w:rPr>
  </w:style>
  <w:style w:type="paragraph" w:customStyle="1" w:styleId="Tabletext">
    <w:name w:val="Table text"/>
    <w:basedOn w:val="Normal"/>
    <w:uiPriority w:val="1"/>
    <w:qFormat/>
    <w:rsid w:val="002D252E"/>
    <w:pPr>
      <w:spacing w:before="120"/>
      <w:ind w:left="72" w:right="72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table" w:styleId="GridTable1Light-Accent2">
    <w:name w:val="Grid Table 1 Light Accent 2"/>
    <w:basedOn w:val="TableNormal"/>
    <w:uiPriority w:val="46"/>
    <w:rsid w:val="002D252E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5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0712"/>
    <w:pPr>
      <w:ind w:left="720"/>
      <w:contextualSpacing/>
    </w:pPr>
  </w:style>
  <w:style w:type="paragraph" w:styleId="Revision">
    <w:name w:val="Revision"/>
    <w:hidden/>
    <w:uiPriority w:val="99"/>
    <w:semiHidden/>
    <w:rsid w:val="0050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Martin</dc:creator>
  <cp:keywords/>
  <dc:description/>
  <cp:lastModifiedBy>Amber Martin</cp:lastModifiedBy>
  <cp:revision>5</cp:revision>
  <dcterms:created xsi:type="dcterms:W3CDTF">2020-04-20T17:48:00Z</dcterms:created>
  <dcterms:modified xsi:type="dcterms:W3CDTF">2020-04-21T00:26:00Z</dcterms:modified>
</cp:coreProperties>
</file>