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3B6B70" w:rsidRDefault="000F45BC">
      <w:pPr>
        <w:pStyle w:val="Title"/>
        <w:rPr>
          <w:rFonts w:ascii="Times New Roman" w:hAnsi="Times New Roman" w:cs="Times New Roman"/>
        </w:rPr>
      </w:pPr>
      <w:r w:rsidRPr="003B6B70">
        <w:rPr>
          <w:rFonts w:ascii="Times New Roman" w:hAnsi="Times New Roman" w:cs="Times New Roman"/>
        </w:rPr>
        <w:t>Comparative Analysis of Malware Analysis Tools: Malwarebytes, REMnux, and Flare VM</w:t>
      </w:r>
    </w:p>
    <w:p w14:paraId="558BC848"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Introduction</w:t>
      </w:r>
    </w:p>
    <w:p w14:paraId="6E8F5728" w14:textId="77777777" w:rsidR="009C5B44" w:rsidRPr="003B6B70" w:rsidRDefault="000F45BC">
      <w:pPr>
        <w:rPr>
          <w:rFonts w:ascii="Times New Roman" w:hAnsi="Times New Roman" w:cs="Times New Roman"/>
        </w:rPr>
      </w:pPr>
      <w:r w:rsidRPr="003B6B70">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Overview of Malware Analysis Tools</w:t>
      </w:r>
    </w:p>
    <w:p w14:paraId="4CAF1CDF" w14:textId="77777777" w:rsidR="009C5B44" w:rsidRPr="003B6B70" w:rsidRDefault="000F45BC">
      <w:pPr>
        <w:rPr>
          <w:rFonts w:ascii="Times New Roman" w:hAnsi="Times New Roman" w:cs="Times New Roman"/>
        </w:rPr>
      </w:pPr>
      <w:r w:rsidRPr="003B6B70">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3B6B70" w:rsidRDefault="000F45BC">
      <w:pPr>
        <w:pStyle w:val="Heading2"/>
        <w:rPr>
          <w:rFonts w:ascii="Times New Roman" w:hAnsi="Times New Roman" w:cs="Times New Roman"/>
        </w:rPr>
      </w:pPr>
      <w:r w:rsidRPr="003B6B70">
        <w:rPr>
          <w:rFonts w:ascii="Times New Roman" w:hAnsi="Times New Roman" w:cs="Times New Roman"/>
        </w:rPr>
        <w:t>Malwarebytes</w:t>
      </w:r>
    </w:p>
    <w:p w14:paraId="285C580F" w14:textId="77777777" w:rsidR="00B47891" w:rsidRPr="003B6B70" w:rsidRDefault="00B47891" w:rsidP="00B47891">
      <w:pPr>
        <w:pStyle w:val="Heading3"/>
        <w:spacing w:before="0"/>
        <w:rPr>
          <w:rFonts w:ascii="Times New Roman" w:hAnsi="Times New Roman" w:cs="Times New Roman"/>
          <w:color w:val="0E101A"/>
        </w:rPr>
      </w:pPr>
      <w:r w:rsidRPr="003B6B70">
        <w:rPr>
          <w:rFonts w:ascii="Times New Roman" w:hAnsi="Times New Roman" w:cs="Times New Roman"/>
          <w:color w:val="0E101A"/>
        </w:rPr>
        <w:t>Malwarebytes: Technology and Features Overview</w:t>
      </w:r>
    </w:p>
    <w:p w14:paraId="79AB0140" w14:textId="77777777" w:rsidR="00B47891" w:rsidRPr="003B6B70" w:rsidRDefault="00B47891" w:rsidP="00B47891">
      <w:pPr>
        <w:pStyle w:val="NormalWeb"/>
        <w:spacing w:before="0" w:beforeAutospacing="0" w:after="0" w:afterAutospacing="0"/>
        <w:rPr>
          <w:color w:val="0E101A"/>
        </w:rPr>
      </w:pPr>
      <w:r w:rsidRPr="003B6B70">
        <w:rPr>
          <w:rStyle w:val="Strong"/>
          <w:color w:val="0E101A"/>
        </w:rPr>
        <w:t>Core Technologies and Processes</w:t>
      </w:r>
    </w:p>
    <w:p w14:paraId="305BF13B"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Multi-Layered Protection Strategy:</w:t>
      </w:r>
      <w:r w:rsidRPr="003B6B70">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Heuristic Analysis:</w:t>
      </w:r>
      <w:r w:rsidRPr="003B6B70">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Anomaly Detection Engine:</w:t>
      </w:r>
      <w:r w:rsidRPr="003B6B70">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Behavior Monitoring:</w:t>
      </w:r>
      <w:r w:rsidRPr="003B6B70">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3B6B70" w:rsidRDefault="00B47891" w:rsidP="00B47891">
      <w:pPr>
        <w:pStyle w:val="NormalWeb"/>
        <w:spacing w:before="0" w:beforeAutospacing="0" w:after="0" w:afterAutospacing="0"/>
        <w:rPr>
          <w:color w:val="0E101A"/>
        </w:rPr>
      </w:pPr>
      <w:r w:rsidRPr="003B6B70">
        <w:rPr>
          <w:rStyle w:val="Strong"/>
          <w:color w:val="0E101A"/>
        </w:rPr>
        <w:t>Types of Malware Detected and Prevented</w:t>
      </w:r>
    </w:p>
    <w:p w14:paraId="1BAD376C"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Viruses and Worms:</w:t>
      </w:r>
      <w:r w:rsidRPr="003B6B70">
        <w:rPr>
          <w:rFonts w:ascii="Times New Roman" w:hAnsi="Times New Roman" w:cs="Times New Roman"/>
          <w:color w:val="0E101A"/>
        </w:rPr>
        <w:t> Malwarebytes detect and removes traditional viruses and worms, preventing their spread and the damage they can cause to system files and user data.</w:t>
      </w:r>
    </w:p>
    <w:p w14:paraId="5F33E0EE"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lastRenderedPageBreak/>
        <w:t>Trojans and Rootkits:</w:t>
      </w:r>
      <w:r w:rsidRPr="003B6B70">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Spyware and Adware:</w:t>
      </w:r>
      <w:r w:rsidRPr="003B6B70">
        <w:rPr>
          <w:rFonts w:ascii="Times New Roman" w:hAnsi="Times New Roman" w:cs="Times New Roman"/>
          <w:color w:val="0E101A"/>
        </w:rPr>
        <w:t> Malwarebytes targets spyware and adware, protecting users' privacy and preventing unwanted advertisements.</w:t>
      </w:r>
    </w:p>
    <w:p w14:paraId="5EDAC812"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Ransomware:</w:t>
      </w:r>
      <w:r w:rsidRPr="003B6B70">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Exploits:</w:t>
      </w:r>
      <w:r w:rsidRPr="003B6B70">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3B6B70" w:rsidRDefault="00B47891" w:rsidP="00B47891">
      <w:pPr>
        <w:pStyle w:val="NormalWeb"/>
        <w:spacing w:before="0" w:beforeAutospacing="0" w:after="0" w:afterAutospacing="0"/>
        <w:rPr>
          <w:color w:val="0E101A"/>
        </w:rPr>
      </w:pPr>
      <w:r w:rsidRPr="003B6B70">
        <w:rPr>
          <w:rStyle w:val="Strong"/>
          <w:color w:val="0E101A"/>
        </w:rPr>
        <w:t>Prevention Mechanisms</w:t>
      </w:r>
    </w:p>
    <w:p w14:paraId="28131B7A" w14:textId="77777777"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Web Protection:</w:t>
      </w:r>
      <w:r w:rsidRPr="003B6B70">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Application Hardening:</w:t>
      </w:r>
      <w:r w:rsidRPr="003B6B70">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Exploit Mitigation:</w:t>
      </w:r>
      <w:r w:rsidRPr="003B6B70">
        <w:rPr>
          <w:rFonts w:ascii="Times New Roman" w:hAnsi="Times New Roman" w:cs="Times New Roman"/>
          <w:color w:val="0E101A"/>
        </w:rPr>
        <w:t> Specifically targets and blocks exploit techniques, protecting the system before malware can be deployed.</w:t>
      </w:r>
    </w:p>
    <w:p w14:paraId="34E1C716" w14:textId="6F6BD4D1"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Ransomware Mitigation:</w:t>
      </w:r>
      <w:r w:rsidRPr="003B6B70">
        <w:rPr>
          <w:rFonts w:ascii="Times New Roman" w:hAnsi="Times New Roman" w:cs="Times New Roman"/>
          <w:color w:val="0E101A"/>
        </w:rPr>
        <w:t> Uses behavior recognition technology to detect and stop ransomware in real time, preventing file encryption.</w:t>
      </w:r>
    </w:p>
    <w:p w14:paraId="35DE736F" w14:textId="12109DFA" w:rsidR="00B47891" w:rsidRPr="003B6B70" w:rsidRDefault="00B47891">
      <w:pPr>
        <w:pStyle w:val="Heading2"/>
        <w:rPr>
          <w:rFonts w:ascii="Times New Roman" w:hAnsi="Times New Roman" w:cs="Times New Roman"/>
        </w:rPr>
      </w:pPr>
      <w:r w:rsidRPr="003B6B70">
        <w:rPr>
          <w:rFonts w:ascii="Times New Roman" w:hAnsi="Times New Roman" w:cs="Times New Roman"/>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sidRPr="003B6B70">
        <w:rPr>
          <w:rFonts w:ascii="Times New Roman" w:hAnsi="Times New Roman" w:cs="Times New Roman"/>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Pr="003B6B70" w:rsidRDefault="000F45BC">
      <w:pPr>
        <w:pStyle w:val="Heading2"/>
        <w:rPr>
          <w:rFonts w:ascii="Times New Roman" w:hAnsi="Times New Roman" w:cs="Times New Roman"/>
        </w:rPr>
      </w:pPr>
      <w:r w:rsidRPr="003B6B70">
        <w:rPr>
          <w:rFonts w:ascii="Times New Roman" w:hAnsi="Times New Roman" w:cs="Times New Roman"/>
        </w:rPr>
        <w:t>REMnux</w:t>
      </w:r>
    </w:p>
    <w:p w14:paraId="45F7FE8B" w14:textId="595781DF" w:rsidR="00FA2E0B" w:rsidRPr="003B6B70" w:rsidRDefault="00FA2E0B" w:rsidP="00C91F5A">
      <w:pPr>
        <w:spacing w:after="0" w:line="360" w:lineRule="auto"/>
        <w:rPr>
          <w:rFonts w:ascii="Times New Roman" w:hAnsi="Times New Roman" w:cs="Times New Roman"/>
          <w:b/>
          <w:bCs/>
          <w:sz w:val="24"/>
          <w:szCs w:val="24"/>
        </w:rPr>
      </w:pPr>
      <w:r w:rsidRPr="003B6B70">
        <w:rPr>
          <w:rFonts w:ascii="Times New Roman" w:hAnsi="Times New Roman" w:cs="Times New Roman"/>
          <w:b/>
          <w:bCs/>
          <w:sz w:val="24"/>
          <w:szCs w:val="24"/>
        </w:rPr>
        <w:t>REMnux: Technology and Overview</w:t>
      </w:r>
    </w:p>
    <w:p w14:paraId="46B410A6" w14:textId="15FD06A7" w:rsidR="00A73526" w:rsidRPr="003B6B70" w:rsidRDefault="00892434" w:rsidP="00A73526">
      <w:pPr>
        <w:spacing w:after="0"/>
        <w:rPr>
          <w:rFonts w:ascii="Times New Roman" w:hAnsi="Times New Roman" w:cs="Times New Roman"/>
          <w:b/>
          <w:bCs/>
          <w:u w:val="single"/>
        </w:rPr>
      </w:pPr>
      <w:r w:rsidRPr="003B6B70">
        <w:rPr>
          <w:rFonts w:ascii="Times New Roman" w:hAnsi="Times New Roman" w:cs="Times New Roman"/>
          <w:b/>
          <w:bCs/>
          <w:u w:val="single"/>
        </w:rPr>
        <w:t>Foundational Components</w:t>
      </w:r>
    </w:p>
    <w:p w14:paraId="04EF7D43"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Specialized Linux Distribution: </w:t>
      </w:r>
      <w:r w:rsidRPr="003B6B70">
        <w:rPr>
          <w:rFonts w:ascii="Times New Roman" w:hAnsi="Times New Roman" w:cs="Times New Roman"/>
        </w:rPr>
        <w:t>REMnux is a Linux distribution specifically crafted for malware analysis, reverse engineering, and digital forensics tasks. It provides a pre-configured environment with a wide array of tools and utilities essential for analyzing malicious software.</w:t>
      </w:r>
    </w:p>
    <w:p w14:paraId="72A5155B"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Comprehensive Toolkit: </w:t>
      </w:r>
      <w:r w:rsidRPr="003B6B70">
        <w:rPr>
          <w:rFonts w:ascii="Times New Roman" w:hAnsi="Times New Roman" w:cs="Times New Roman"/>
        </w:rPr>
        <w:t>REMnux comes equipped with a diverse set of tools for various stages of malware analysis, including static and dynamic analysis, memory forensics, network traffic analysis, and artifact extraction.</w:t>
      </w:r>
    </w:p>
    <w:p w14:paraId="42312FBB"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Isolated Environment: </w:t>
      </w:r>
      <w:r w:rsidRPr="003B6B70">
        <w:rPr>
          <w:rFonts w:ascii="Times New Roman" w:hAnsi="Times New Roman" w:cs="Times New Roman"/>
        </w:rPr>
        <w:t>REMnux provides a secure and isolated environment for analyzing malware samples, ensuring that the analysis does not impact the host system. This isolation helps prevent the spread of malware and protects sensitive data.</w:t>
      </w:r>
    </w:p>
    <w:p w14:paraId="7400F385" w14:textId="77777777" w:rsidR="00A73526" w:rsidRPr="003B6B70" w:rsidRDefault="00A73526" w:rsidP="00A73526">
      <w:pPr>
        <w:spacing w:after="0"/>
        <w:rPr>
          <w:rFonts w:ascii="Times New Roman" w:hAnsi="Times New Roman" w:cs="Times New Roman"/>
        </w:rPr>
      </w:pPr>
      <w:r w:rsidRPr="003B6B70">
        <w:rPr>
          <w:rFonts w:ascii="Times New Roman" w:hAnsi="Times New Roman" w:cs="Times New Roman"/>
          <w:b/>
          <w:bCs/>
        </w:rPr>
        <w:t xml:space="preserve">• Community Support: </w:t>
      </w:r>
      <w:r w:rsidRPr="003B6B70">
        <w:rPr>
          <w:rFonts w:ascii="Times New Roman" w:hAnsi="Times New Roman" w:cs="Times New Roman"/>
        </w:rPr>
        <w:t>REMnux benefits from a vibrant community of malware analysts and researchers who contribute to its development and share knowledge and expertise through forums, blogs, and collaborative projects.</w:t>
      </w:r>
    </w:p>
    <w:p w14:paraId="638B264E" w14:textId="77777777" w:rsidR="00A73526" w:rsidRPr="003B6B70" w:rsidRDefault="00A73526" w:rsidP="00A73526">
      <w:pPr>
        <w:spacing w:after="0"/>
        <w:rPr>
          <w:rFonts w:ascii="Times New Roman" w:hAnsi="Times New Roman" w:cs="Times New Roman"/>
          <w:b/>
          <w:bCs/>
        </w:rPr>
      </w:pPr>
    </w:p>
    <w:p w14:paraId="6C497B3D" w14:textId="77777777" w:rsidR="00A73526" w:rsidRPr="003B6B70" w:rsidRDefault="00A73526" w:rsidP="00A73526">
      <w:pPr>
        <w:spacing w:after="0"/>
        <w:rPr>
          <w:rFonts w:ascii="Times New Roman" w:hAnsi="Times New Roman" w:cs="Times New Roman"/>
          <w:b/>
          <w:bCs/>
          <w:u w:val="single"/>
        </w:rPr>
      </w:pPr>
      <w:r w:rsidRPr="003B6B70">
        <w:rPr>
          <w:rFonts w:ascii="Times New Roman" w:hAnsi="Times New Roman" w:cs="Times New Roman"/>
          <w:b/>
          <w:bCs/>
          <w:u w:val="single"/>
        </w:rPr>
        <w:lastRenderedPageBreak/>
        <w:t>Types of Malware Analysis Supported</w:t>
      </w:r>
    </w:p>
    <w:p w14:paraId="5A09CB7E"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Static Analysis: </w:t>
      </w:r>
      <w:r w:rsidRPr="003B6B70">
        <w:rPr>
          <w:rFonts w:ascii="Times New Roman" w:hAnsi="Times New Roman" w:cs="Times New Roman"/>
        </w:rPr>
        <w:t>REMnux offers tools for static analysis, allowing analysts to examine malware samples without executing them. This includes examining file metadata, analyzing file structures, and identifying patterns and artifacts indicative of malicious behavior.</w:t>
      </w:r>
    </w:p>
    <w:p w14:paraId="44D09630"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Dynamic Analysis: </w:t>
      </w:r>
      <w:r w:rsidRPr="003B6B70">
        <w:rPr>
          <w:rFonts w:ascii="Times New Roman" w:hAnsi="Times New Roman" w:cs="Times New Roman"/>
        </w:rPr>
        <w:t>REMnux facilitates dynamic analysis by providing tools to execute malware samples in a controlled environment and observe their behavior. Analysts can monitor system changes, network communications, process activity, and file modifications to understand the malware's functionality and impact.</w:t>
      </w:r>
    </w:p>
    <w:p w14:paraId="111E7B1E"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Memory Forensics: </w:t>
      </w:r>
      <w:r w:rsidRPr="003B6B70">
        <w:rPr>
          <w:rFonts w:ascii="Times New Roman" w:hAnsi="Times New Roman" w:cs="Times New Roman"/>
        </w:rPr>
        <w:t>REMnux includes memory forensics tools for analyzing volatile memory dumps. This enables analysts to extract valuable information such as running processes, loaded modules, network connections, and injected code, which can aid in understanding malware behavior and identifying indicators of compromise.</w:t>
      </w:r>
    </w:p>
    <w:p w14:paraId="5965F2E8"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Network Traffic Analysis: </w:t>
      </w:r>
      <w:r w:rsidRPr="003B6B70">
        <w:rPr>
          <w:rFonts w:ascii="Times New Roman" w:hAnsi="Times New Roman" w:cs="Times New Roman"/>
        </w:rPr>
        <w:t>REMnux offers tools for capturing and analyzing network traffic generated by malware samples. Analysts can inspect network communications, identify malicious domains or IP addresses, and uncover command-and-control infrastructure used by malware.</w:t>
      </w:r>
    </w:p>
    <w:p w14:paraId="11332BAB" w14:textId="6BD70BB8" w:rsidR="00A73526" w:rsidRPr="003B6B70" w:rsidRDefault="00A73526" w:rsidP="00A73526">
      <w:pPr>
        <w:rPr>
          <w:rFonts w:ascii="Times New Roman" w:hAnsi="Times New Roman" w:cs="Times New Roman"/>
          <w:b/>
          <w:bCs/>
        </w:rPr>
      </w:pPr>
      <w:r w:rsidRPr="003B6B70">
        <w:rPr>
          <w:rFonts w:ascii="Times New Roman" w:hAnsi="Times New Roman" w:cs="Times New Roman"/>
          <w:b/>
          <w:bCs/>
        </w:rPr>
        <w:t xml:space="preserve">• Artifact Extraction: </w:t>
      </w:r>
      <w:r w:rsidRPr="003B6B70">
        <w:rPr>
          <w:rFonts w:ascii="Times New Roman" w:hAnsi="Times New Roman" w:cs="Times New Roman"/>
        </w:rPr>
        <w:t>REMnux provides utilities for extracting artifacts and digital evidence from malware samples and infected systems. This includes extracting files, registry entries, configuration settings, and other forensic artifacts that can provide insights into the malware's operation and impact.</w:t>
      </w:r>
    </w:p>
    <w:p w14:paraId="731EF1EB" w14:textId="77777777" w:rsidR="00A73526" w:rsidRPr="003B6B70" w:rsidRDefault="00A73526" w:rsidP="00A73526">
      <w:pPr>
        <w:spacing w:after="0"/>
        <w:rPr>
          <w:rFonts w:ascii="Times New Roman" w:hAnsi="Times New Roman" w:cs="Times New Roman"/>
          <w:b/>
          <w:bCs/>
          <w:u w:val="single"/>
        </w:rPr>
      </w:pPr>
      <w:r w:rsidRPr="003B6B70">
        <w:rPr>
          <w:rFonts w:ascii="Times New Roman" w:hAnsi="Times New Roman" w:cs="Times New Roman"/>
          <w:b/>
          <w:bCs/>
          <w:u w:val="single"/>
        </w:rPr>
        <w:t>Additional Features and Capabilities</w:t>
      </w:r>
    </w:p>
    <w:p w14:paraId="0533CA6C"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Regular Updates: </w:t>
      </w:r>
      <w:r w:rsidRPr="003B6B70">
        <w:rPr>
          <w:rFonts w:ascii="Times New Roman" w:hAnsi="Times New Roman" w:cs="Times New Roman"/>
        </w:rPr>
        <w:t>REMnux is regularly updated with new tools, scripts, and resources to adapt to evolving malware threats and analysis techniques.</w:t>
      </w:r>
    </w:p>
    <w:p w14:paraId="2EE94310"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Customization Options: </w:t>
      </w:r>
      <w:r w:rsidRPr="003B6B70">
        <w:rPr>
          <w:rFonts w:ascii="Times New Roman" w:hAnsi="Times New Roman" w:cs="Times New Roman"/>
        </w:rPr>
        <w:t>REMnux allows users to customize the environment and toolset according to their specific analysis requirements and preferences.</w:t>
      </w:r>
    </w:p>
    <w:p w14:paraId="0770D3CD" w14:textId="45BE8EA2" w:rsidR="00EB0296" w:rsidRPr="003B6B70" w:rsidRDefault="00A73526" w:rsidP="00A73526">
      <w:pPr>
        <w:spacing w:after="0"/>
        <w:rPr>
          <w:rFonts w:ascii="Times New Roman" w:hAnsi="Times New Roman" w:cs="Times New Roman"/>
        </w:rPr>
      </w:pPr>
      <w:r w:rsidRPr="003B6B70">
        <w:rPr>
          <w:rFonts w:ascii="Times New Roman" w:hAnsi="Times New Roman" w:cs="Times New Roman"/>
          <w:b/>
          <w:bCs/>
        </w:rPr>
        <w:t xml:space="preserve">• Documentation and Tutorials: </w:t>
      </w:r>
      <w:r w:rsidRPr="003B6B70">
        <w:rPr>
          <w:rFonts w:ascii="Times New Roman" w:hAnsi="Times New Roman" w:cs="Times New Roman"/>
        </w:rPr>
        <w:t>REMnux offers comprehensive documentation, tutorials, and training materials to help users effectively utilize the platform for malware analysis and reverse engineering tasks.</w:t>
      </w:r>
    </w:p>
    <w:p w14:paraId="41C50915" w14:textId="0C4B3F8F" w:rsidR="00FA2E0B" w:rsidRPr="003B6B70" w:rsidRDefault="00EB0296" w:rsidP="00892434">
      <w:pPr>
        <w:spacing w:after="0"/>
        <w:jc w:val="center"/>
        <w:rPr>
          <w:rFonts w:ascii="Times New Roman" w:hAnsi="Times New Roman" w:cs="Times New Roman"/>
          <w:b/>
          <w:bCs/>
          <w:sz w:val="24"/>
          <w:szCs w:val="24"/>
        </w:rPr>
      </w:pPr>
      <w:r w:rsidRPr="003B6B70">
        <w:rPr>
          <w:rFonts w:ascii="Times New Roman" w:hAnsi="Times New Roman" w:cs="Times New Roman"/>
          <w:noProof/>
          <w:color w:val="0E101A"/>
        </w:rPr>
        <w:drawing>
          <wp:inline distT="0" distB="0" distL="0" distR="0" wp14:anchorId="3DD21163" wp14:editId="2AE4DC54">
            <wp:extent cx="2610931" cy="1422188"/>
            <wp:effectExtent l="0" t="0" r="0" b="6985"/>
            <wp:docPr id="1437588206" name="Picture 2" descr="A whit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88206" name="Picture 2" descr="A white and orang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257" cy="1426723"/>
                    </a:xfrm>
                    <a:prstGeom prst="rect">
                      <a:avLst/>
                    </a:prstGeom>
                    <a:noFill/>
                    <a:ln>
                      <a:noFill/>
                    </a:ln>
                  </pic:spPr>
                </pic:pic>
              </a:graphicData>
            </a:graphic>
          </wp:inline>
        </w:drawing>
      </w:r>
    </w:p>
    <w:p w14:paraId="7BC12B87" w14:textId="77777777" w:rsidR="009C5B44" w:rsidRPr="003B6B70" w:rsidRDefault="000F45BC">
      <w:pPr>
        <w:pStyle w:val="Heading2"/>
        <w:rPr>
          <w:rFonts w:ascii="Times New Roman" w:hAnsi="Times New Roman" w:cs="Times New Roman"/>
        </w:rPr>
      </w:pPr>
      <w:r w:rsidRPr="003B6B70">
        <w:rPr>
          <w:rFonts w:ascii="Times New Roman" w:hAnsi="Times New Roman" w:cs="Times New Roman"/>
        </w:rPr>
        <w:t>Flare VM</w:t>
      </w:r>
    </w:p>
    <w:p w14:paraId="77521AED"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Flare VM: Technology and Overview</w:t>
      </w:r>
      <w:r w:rsidRPr="003B6B70">
        <w:rPr>
          <w:rFonts w:ascii="Times New Roman" w:hAnsi="Times New Roman" w:cs="Times New Roman"/>
          <w:b/>
          <w:bCs/>
        </w:rPr>
        <w:tab/>
      </w:r>
    </w:p>
    <w:p w14:paraId="23DFED50"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Core technology and processes:</w:t>
      </w:r>
    </w:p>
    <w:p w14:paraId="609FC93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Virtualization Technology: </w:t>
      </w:r>
      <w:r w:rsidRPr="003B6B70">
        <w:rPr>
          <w:rFonts w:ascii="Times New Roman" w:hAnsi="Times New Roman" w:cs="Times New Roman"/>
        </w:rPr>
        <w:t xml:space="preserve">Flare VM relies on virtualization software such as VMware Workstation, VirtualBox, or Hyper-V to create and manage virtual machines. This technology </w:t>
      </w:r>
      <w:r w:rsidRPr="003B6B70">
        <w:rPr>
          <w:rFonts w:ascii="Times New Roman" w:hAnsi="Times New Roman" w:cs="Times New Roman"/>
        </w:rPr>
        <w:lastRenderedPageBreak/>
        <w:t>enables users to run Flare VM on various host operating systems while providing isolation and sandboxing for security analysis tasks.</w:t>
      </w:r>
    </w:p>
    <w:p w14:paraId="6CF80552"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Windows Operating System: </w:t>
      </w:r>
      <w:r w:rsidRPr="003B6B70">
        <w:rPr>
          <w:rFonts w:ascii="Times New Roman" w:hAnsi="Times New Roman" w:cs="Times New Roman"/>
        </w:rPr>
        <w:t>Flare VM is built on a Windows operating system, providing a familiar environment for security professionals and researchers to conduct analysis and research related to Windows-based malware, vulnerabilities, and security incidents.</w:t>
      </w:r>
    </w:p>
    <w:p w14:paraId="01F104AB"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Toolchain Integration: </w:t>
      </w:r>
      <w:r w:rsidRPr="003B6B70">
        <w:rPr>
          <w:rFonts w:ascii="Times New Roman" w:hAnsi="Times New Roman" w:cs="Times New Roman"/>
        </w:rPr>
        <w:t>Flare VM includes a curated set of security tools and utilities commonly used in malware analysis, reverse engineering, and digital forensics. These tools encompass a wide range of functionalities, including disassembly, debugging, memory forensics, network analysis, and more.</w:t>
      </w:r>
    </w:p>
    <w:p w14:paraId="164CBA90"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Automated Setup Scripts: </w:t>
      </w:r>
      <w:r w:rsidRPr="003B6B70">
        <w:rPr>
          <w:rFonts w:ascii="Times New Roman" w:hAnsi="Times New Roman" w:cs="Times New Roman"/>
        </w:rPr>
        <w:t>Flare VM provides automated setup scripts that streamline the installation and configuration process for its toolset. These scripts automate the installation of software packages, configuration settings, and environment setup, reducing the time and effort required to prepare Flare VM for security analysis tasks.</w:t>
      </w:r>
    </w:p>
    <w:p w14:paraId="189DE0C3"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Community Collaboration</w:t>
      </w:r>
      <w:r w:rsidRPr="003B6B70">
        <w:rPr>
          <w:rFonts w:ascii="Times New Roman" w:hAnsi="Times New Roman" w:cs="Times New Roman"/>
        </w:rPr>
        <w:t>: Flare VM benefits from community collaboration, with security professionals and researchers contributing updates, improvements, and new tools to enhance its capabilities. This collaborative approach ensures that Flare VM remains up-to-date and relevant in the rapidly evolving field of cybersecurity.</w:t>
      </w:r>
    </w:p>
    <w:p w14:paraId="7BC45707"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Documentation and Tutorials: </w:t>
      </w:r>
      <w:r w:rsidRPr="003B6B70">
        <w:rPr>
          <w:rFonts w:ascii="Times New Roman" w:hAnsi="Times New Roman" w:cs="Times New Roman"/>
        </w:rPr>
        <w:t>Flare VM offers comprehensive documentation, tutorials, and guides to help users get started with the platform, understand its features, and leverage its tools effectively. This documentation provides valuable insights into best practices, usage instructions, and troubleshooting tips for using Flare VM in security analysis workflows.</w:t>
      </w:r>
    </w:p>
    <w:p w14:paraId="364B9E9B"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Prevention Mechanisms:</w:t>
      </w:r>
    </w:p>
    <w:p w14:paraId="0E106BEA"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Regular Updates: </w:t>
      </w:r>
      <w:r w:rsidRPr="003B6B70">
        <w:rPr>
          <w:rFonts w:ascii="Times New Roman" w:hAnsi="Times New Roman" w:cs="Times New Roman"/>
        </w:rPr>
        <w:t>Keeping Flare VM and its tools updated with the latest patches and security fixes helps prevent vulnerabilities from being exploited.</w:t>
      </w:r>
    </w:p>
    <w:p w14:paraId="2708AE0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Network Segmentation: </w:t>
      </w:r>
      <w:r w:rsidRPr="003B6B70">
        <w:rPr>
          <w:rFonts w:ascii="Times New Roman" w:hAnsi="Times New Roman" w:cs="Times New Roman"/>
        </w:rPr>
        <w:t>Limiting network connectivity for Flare VM, such as isolating it from sensitive systems or using virtual network configurations, reduces the risk of malware spreading to other devices.</w:t>
      </w:r>
    </w:p>
    <w:p w14:paraId="1309EB7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Firewall Configuration: </w:t>
      </w:r>
      <w:r w:rsidRPr="003B6B70">
        <w:rPr>
          <w:rFonts w:ascii="Times New Roman" w:hAnsi="Times New Roman" w:cs="Times New Roman"/>
        </w:rPr>
        <w:t>Configuring firewalls within Flare VM or at the network perimeter helps control incoming and outgoing traffic, reducing the likelihood of unauthorized access or malicious activity.</w:t>
      </w:r>
    </w:p>
    <w:p w14:paraId="7E9BC7D0"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Antivirus/Antimalware Software: </w:t>
      </w:r>
      <w:r w:rsidRPr="003B6B70">
        <w:rPr>
          <w:rFonts w:ascii="Times New Roman" w:hAnsi="Times New Roman" w:cs="Times New Roman"/>
        </w:rPr>
        <w:t>Installing and regularly updating antivirus or antimalware software on Flare VM provides an additional layer of defense against known threats.</w:t>
      </w:r>
    </w:p>
    <w:p w14:paraId="394D799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User Training and Awareness: </w:t>
      </w:r>
      <w:r w:rsidRPr="003B6B70">
        <w:rPr>
          <w:rFonts w:ascii="Times New Roman" w:hAnsi="Times New Roman" w:cs="Times New Roman"/>
        </w:rPr>
        <w:t>Educating users on best practices for security, such as avoiding suspicious websites or email attachments, helps prevent accidental exposure to malware or other security risks.</w:t>
      </w:r>
    </w:p>
    <w:p w14:paraId="6C3F4A08"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lastRenderedPageBreak/>
        <w:t>• Backup and Recovery</w:t>
      </w:r>
      <w:r w:rsidRPr="003B6B70">
        <w:rPr>
          <w:rFonts w:ascii="Times New Roman" w:hAnsi="Times New Roman" w:cs="Times New Roman"/>
        </w:rPr>
        <w:t>: Implementing regular backups of critical data and system configurations ensures that Flare VM can be restored to a known good state in the event of a security incident or system compromise.</w:t>
      </w:r>
    </w:p>
    <w:p w14:paraId="5308187B" w14:textId="77777777" w:rsidR="002D067B" w:rsidRPr="003B6B70" w:rsidRDefault="002D067B" w:rsidP="002D067B">
      <w:pPr>
        <w:rPr>
          <w:rFonts w:ascii="Times New Roman" w:hAnsi="Times New Roman" w:cs="Times New Roman"/>
          <w:b/>
          <w:bCs/>
        </w:rPr>
      </w:pPr>
    </w:p>
    <w:p w14:paraId="789FFF05"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Types of Malware Analysis Supported</w:t>
      </w:r>
    </w:p>
    <w:p w14:paraId="2D0768F1"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1. Static Analysis:</w:t>
      </w:r>
    </w:p>
    <w:p w14:paraId="10519E6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File Analysis: </w:t>
      </w:r>
      <w:r w:rsidRPr="003B6B70">
        <w:rPr>
          <w:rFonts w:ascii="Times New Roman" w:hAnsi="Times New Roman" w:cs="Times New Roman"/>
        </w:rPr>
        <w:t>Flare VM facilitates static file analysis, allowing users to examine the characteristics and properties of malware samples without executing them. This includes inspecting file metadata, analyzing embedded resources, and extracting strings or code snippets.</w:t>
      </w:r>
    </w:p>
    <w:p w14:paraId="263769E8"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Binary Analysis: </w:t>
      </w:r>
      <w:r w:rsidRPr="003B6B70">
        <w:rPr>
          <w:rFonts w:ascii="Times New Roman" w:hAnsi="Times New Roman" w:cs="Times New Roman"/>
        </w:rPr>
        <w:t>Flare VM provides tools like IDA Pro, Ghidra, and radare2 for in-depth static analysis of binary executables, DLLs, and other malware artifacts. Analysts can disassemble, decompile, and analyze the code to understand its functionality, behavior, and potential vulnerabilities.</w:t>
      </w:r>
    </w:p>
    <w:p w14:paraId="36E6A680"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2. Dynamic Analysis:</w:t>
      </w:r>
    </w:p>
    <w:p w14:paraId="498E3F56"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Behavioral Analysis: </w:t>
      </w:r>
      <w:r w:rsidRPr="003B6B70">
        <w:rPr>
          <w:rFonts w:ascii="Times New Roman" w:hAnsi="Times New Roman" w:cs="Times New Roman"/>
        </w:rPr>
        <w:t>Flare VM supports dynamic analysis of malware by monitoring its behavior during execution. Tools such as Process Monitor, Process Explorer, and Sysinternals Suite capture system events, file system changes, registry modifications, network activity, and process behavior.</w:t>
      </w:r>
    </w:p>
    <w:p w14:paraId="7120A0FA"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Code Execution Analysis: </w:t>
      </w:r>
      <w:r w:rsidRPr="003B6B70">
        <w:rPr>
          <w:rFonts w:ascii="Times New Roman" w:hAnsi="Times New Roman" w:cs="Times New Roman"/>
        </w:rPr>
        <w:t>Debuggers like WinDbg, Immunity Debugger, and OllyDbg enable analysts to debug and analyze malware code dynamically. They can step through the execution flow, set breakpoints, inspect memory, and analyze runtime behavior to uncover malicious activities.</w:t>
      </w:r>
    </w:p>
    <w:p w14:paraId="0BCC95C1"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3. Memory Analysis:</w:t>
      </w:r>
    </w:p>
    <w:p w14:paraId="4299B533"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 xml:space="preserve">   - Memory Forensics: </w:t>
      </w:r>
      <w:r w:rsidRPr="003B6B70">
        <w:rPr>
          <w:rFonts w:ascii="Times New Roman" w:hAnsi="Times New Roman" w:cs="Times New Roman"/>
        </w:rPr>
        <w:t>Flare VM includes tools like Volatility Framework and Rekall for analyzing memory dumps and performing memory forensics. Analysts can extract artifacts such as processes, threads, network connections, injected code, and kernel structures to identify and analyze malware residing in memory.</w:t>
      </w:r>
    </w:p>
    <w:p w14:paraId="1DC94630"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Rootkit Detection: </w:t>
      </w:r>
      <w:r w:rsidRPr="003B6B70">
        <w:rPr>
          <w:rFonts w:ascii="Times New Roman" w:hAnsi="Times New Roman" w:cs="Times New Roman"/>
        </w:rPr>
        <w:t>Memory analysis tools in Flare VM can detect and analyze rootkits, stealthy malware designed to conceal its presence and evade detection by traditional security measures. By analyzing memory contents and system structures, analysts can uncover hidden processes, hooks, and other indicators of rootkit activity.</w:t>
      </w:r>
    </w:p>
    <w:p w14:paraId="4D965F0D"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4. Network Analysis:</w:t>
      </w:r>
    </w:p>
    <w:p w14:paraId="1CC957BB"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Packet Capture and Analysis: </w:t>
      </w:r>
      <w:r w:rsidRPr="003B6B70">
        <w:rPr>
          <w:rFonts w:ascii="Times New Roman" w:hAnsi="Times New Roman" w:cs="Times New Roman"/>
        </w:rPr>
        <w:t xml:space="preserve">Flare VM supports network analysis tools like Wireshark and Fiddler for capturing and analyzing network traffic generated by malware. Analysts can inspect </w:t>
      </w:r>
      <w:r w:rsidRPr="003B6B70">
        <w:rPr>
          <w:rFonts w:ascii="Times New Roman" w:hAnsi="Times New Roman" w:cs="Times New Roman"/>
        </w:rPr>
        <w:lastRenderedPageBreak/>
        <w:t>packet contents, dissect protocols, identify communication channels, and analyze command-and-control (C2) activity to understand the malware's network behavior and communication patterns.</w:t>
      </w:r>
    </w:p>
    <w:p w14:paraId="73376AE3"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5. Code Reversing:</w:t>
      </w:r>
    </w:p>
    <w:p w14:paraId="524AAA3D" w14:textId="77777777" w:rsidR="003B6B70" w:rsidRDefault="002D067B" w:rsidP="003B6B70">
      <w:pPr>
        <w:rPr>
          <w:rFonts w:ascii="Times New Roman" w:hAnsi="Times New Roman" w:cs="Times New Roman"/>
        </w:rPr>
      </w:pPr>
      <w:r w:rsidRPr="003B6B70">
        <w:rPr>
          <w:rFonts w:ascii="Times New Roman" w:hAnsi="Times New Roman" w:cs="Times New Roman"/>
          <w:b/>
          <w:bCs/>
        </w:rPr>
        <w:t xml:space="preserve">- Reverse Engineering: </w:t>
      </w:r>
      <w:r w:rsidRPr="003B6B70">
        <w:rPr>
          <w:rFonts w:ascii="Times New Roman" w:hAnsi="Times New Roman" w:cs="Times New Roman"/>
        </w:rPr>
        <w:t>Flare VM provides tools and utilities for reverse engineering malware code, including disassemblers, decompilers, and hex editors. Analysts can reverse engineer malware binaries to understand their logic, algorithms, and functionality, as well as identify evasion techniques and anti-analysis measures.</w:t>
      </w:r>
    </w:p>
    <w:p w14:paraId="300C6B05" w14:textId="4DDA7F18" w:rsidR="002D067B" w:rsidRPr="003B6B70" w:rsidRDefault="002D067B" w:rsidP="002D067B">
      <w:pPr>
        <w:jc w:val="center"/>
        <w:rPr>
          <w:rFonts w:ascii="Times New Roman" w:hAnsi="Times New Roman" w:cs="Times New Roman"/>
          <w:b/>
          <w:bCs/>
        </w:rPr>
      </w:pPr>
      <w:r w:rsidRPr="003B6B70">
        <w:rPr>
          <w:rFonts w:ascii="Times New Roman" w:hAnsi="Times New Roman" w:cs="Times New Roman"/>
          <w:noProof/>
        </w:rPr>
        <w:drawing>
          <wp:inline distT="0" distB="0" distL="0" distR="0" wp14:anchorId="67726FA9" wp14:editId="2C32A639">
            <wp:extent cx="2727960" cy="2077228"/>
            <wp:effectExtent l="0" t="0" r="0" b="0"/>
            <wp:docPr id="1860135105" name="Picture 1" descr="Analyze Static Malware with Flare VM | by Cybertech Mav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ze Static Malware with Flare VM | by Cybertech Maven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554" cy="2082249"/>
                    </a:xfrm>
                    <a:prstGeom prst="rect">
                      <a:avLst/>
                    </a:prstGeom>
                    <a:noFill/>
                    <a:ln>
                      <a:noFill/>
                    </a:ln>
                  </pic:spPr>
                </pic:pic>
              </a:graphicData>
            </a:graphic>
          </wp:inline>
        </w:drawing>
      </w:r>
    </w:p>
    <w:p w14:paraId="118E9344"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Testing Results</w:t>
      </w:r>
    </w:p>
    <w:p w14:paraId="69CF36D1" w14:textId="2888A9D4" w:rsidR="00C501CB" w:rsidRDefault="00C501CB" w:rsidP="00C501CB">
      <w:pPr>
        <w:pStyle w:val="NormalWeb"/>
      </w:pPr>
      <w:r w:rsidRPr="00C501CB">
        <w:rPr>
          <w:b/>
          <w:bCs/>
        </w:rPr>
        <w:t>Malwarebytes</w:t>
      </w:r>
      <w:r>
        <w:t xml:space="preserve"> proved to be highly successful in detecting and removing a wide range of malware samples. During the tests, Malwarebytes demonstrated an adeptness at quickly identifying malicious activities and efficiently removing them without significant user intervention. This capability highlights Malwarebytes' effectiveness in environments requiring robust, real-time threat detection and removal, making it an ideal choice for users seeking dependable protection against various malware threats. </w:t>
      </w:r>
    </w:p>
    <w:p w14:paraId="4D76DF45" w14:textId="77777777" w:rsidR="00C501CB" w:rsidRDefault="00C501CB" w:rsidP="00C501CB">
      <w:pPr>
        <w:pStyle w:val="NormalWeb"/>
      </w:pPr>
      <w:r w:rsidRPr="00C501CB">
        <w:rPr>
          <w:b/>
          <w:bCs/>
        </w:rPr>
        <w:t>FlareVM</w:t>
      </w:r>
      <w:r>
        <w:t>, however, faced technical challenges that prevented it from being tested. Due to hardware compatibility issues, FlareVM was unable to run, which made it impossible to evaluate its effectiveness in a live testing environment. Typically, FlareVM serves as a comprehensive toolkit for malware analysis and reverse engineering on Windows platforms, offering a suite of tools designed for deep forensic investigation. However, the hardware issues highlight the importance of ensuring that the system requirements are fully met before deployment, which is critical for leveraging its capabilities for security analysis. </w:t>
      </w:r>
    </w:p>
    <w:p w14:paraId="646030C2" w14:textId="77777777" w:rsidR="00C501CB" w:rsidRDefault="00C501CB" w:rsidP="00C501CB">
      <w:pPr>
        <w:pStyle w:val="NormalWeb"/>
      </w:pPr>
      <w:r w:rsidRPr="00C501CB">
        <w:rPr>
          <w:b/>
          <w:bCs/>
        </w:rPr>
        <w:t>REMnux</w:t>
      </w:r>
      <w:r>
        <w:t xml:space="preserve"> faced challenges in running Pafish, a tool intended to detect virtualization artifacts typically used by malware to evade analysis. REMnux is tailored for static analysis and examination of malware without execution, which means it does not support the dynamic analysis required to run and analyze tools like Pafish effectively. Consequently, REMnux could not be tested under the same conditions as the other tools, </w:t>
      </w:r>
      <w:r>
        <w:lastRenderedPageBreak/>
        <w:t>emphasizing its specialized use case for static analysis rather than dynamic malware interaction and testing.</w:t>
      </w:r>
    </w:p>
    <w:p w14:paraId="35F2BF18"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Conclusion and Recommendations</w:t>
      </w:r>
    </w:p>
    <w:p w14:paraId="00265FF5" w14:textId="4BAB8910" w:rsidR="00AB400C" w:rsidRPr="00AB400C" w:rsidRDefault="00AB400C" w:rsidP="00AB400C">
      <w:pPr>
        <w:rPr>
          <w:rFonts w:ascii="Times New Roman" w:hAnsi="Times New Roman" w:cs="Times New Roman"/>
        </w:rPr>
      </w:pPr>
      <w:r w:rsidRPr="00AB400C">
        <w:rPr>
          <w:rFonts w:ascii="Times New Roman" w:hAnsi="Times New Roman" w:cs="Times New Roman"/>
        </w:rPr>
        <w:t>Malwarebytes demonstrated its effectiveness in detecting and responding to sophisticated threats, particularly those employing evasion techniques such as those tested by Pafish. Its robust heuristic and behavior-based detection mechanisms proved capable of identifying and flagging unusual behavior and system queries generated by Pafish. Malwarebytes thus emerges as a comprehensive security solution, particularly suited for environments targeted by advanced malware.</w:t>
      </w:r>
    </w:p>
    <w:p w14:paraId="2252190B" w14:textId="2D57B112" w:rsidR="00AB400C" w:rsidRPr="00AB400C" w:rsidRDefault="00AB400C" w:rsidP="00AB400C">
      <w:pPr>
        <w:rPr>
          <w:rFonts w:ascii="Times New Roman" w:hAnsi="Times New Roman" w:cs="Times New Roman"/>
        </w:rPr>
      </w:pPr>
      <w:r w:rsidRPr="00AB400C">
        <w:rPr>
          <w:rFonts w:ascii="Times New Roman" w:hAnsi="Times New Roman" w:cs="Times New Roman"/>
        </w:rPr>
        <w:t>On the other hand, REMnux showcased its utility in the static analysis of malicious software, offering a wide array of tools for examining the static properties of malware. Although the tools utilized provided valuable insights into the structure, characteristics, and potential malicious intent of executable files, there is room for further exploration of REMnux's extensive toolset. Utilizing tools tailored for dynamic analysis, memory forensics, and network traffic analysis could enhance the depth of analysis and uncover more nuanced details about malware behavior and impact.</w:t>
      </w:r>
    </w:p>
    <w:p w14:paraId="4A611C7E" w14:textId="019F5026" w:rsidR="00AB400C" w:rsidRPr="00AB400C" w:rsidRDefault="00AB400C" w:rsidP="00AB400C">
      <w:pPr>
        <w:rPr>
          <w:rFonts w:ascii="Times New Roman" w:hAnsi="Times New Roman" w:cs="Times New Roman"/>
        </w:rPr>
      </w:pPr>
      <w:r w:rsidRPr="00AB400C">
        <w:rPr>
          <w:rFonts w:ascii="Times New Roman" w:hAnsi="Times New Roman" w:cs="Times New Roman"/>
        </w:rPr>
        <w:t>Unfortunately, technical challenges prevented the evaluation of FlareVM, highlighting the importance of ensuring hardware compatibility before deployment. While FlareVM is designed to serve as a comprehensive toolkit for malware analysis and reverse engineering on Windows platforms, its effectiveness in a live testing environment still needs to be tested due to these issues.</w:t>
      </w:r>
    </w:p>
    <w:p w14:paraId="3C99B9C3" w14:textId="0A8EFAB9" w:rsidR="009C5B44" w:rsidRPr="003B6B70" w:rsidRDefault="00AB400C" w:rsidP="00AB400C">
      <w:pPr>
        <w:rPr>
          <w:rFonts w:ascii="Times New Roman" w:hAnsi="Times New Roman" w:cs="Times New Roman"/>
        </w:rPr>
      </w:pPr>
      <w:r w:rsidRPr="00AB400C">
        <w:rPr>
          <w:rFonts w:ascii="Times New Roman" w:hAnsi="Times New Roman" w:cs="Times New Roman"/>
        </w:rPr>
        <w:t>In conclusion, each tool offers valuable capabilities for malware analysis, and the choice of tool depends on the specific requirements and objectives of the analysis. Organizations and analysts should carefully evaluate each tool's features, strengths, and compatibility to select the most suitable option for their security analysis needs. Additionally, ongoing exploration and utilization of the extensive toolsets provided by REMnux and FlareVM can further enhance analysts' capabilities in malware analysis and threat detection.</w:t>
      </w:r>
    </w:p>
    <w:p w14:paraId="70783099"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References</w:t>
      </w:r>
    </w:p>
    <w:p w14:paraId="4DED57B7" w14:textId="0E980DD3" w:rsidR="009C5B44" w:rsidRPr="003B6B70" w:rsidRDefault="00000000" w:rsidP="003B6B70">
      <w:pPr>
        <w:pStyle w:val="ListParagraph"/>
        <w:numPr>
          <w:ilvl w:val="0"/>
          <w:numId w:val="52"/>
        </w:numPr>
        <w:rPr>
          <w:rFonts w:ascii="Times New Roman" w:hAnsi="Times New Roman" w:cs="Times New Roman"/>
        </w:rPr>
      </w:pPr>
      <w:hyperlink r:id="rId13" w:history="1">
        <w:r w:rsidR="003B6B70" w:rsidRPr="003B6B70">
          <w:rPr>
            <w:rStyle w:val="Hyperlink"/>
            <w:rFonts w:ascii="Times New Roman" w:hAnsi="Times New Roman" w:cs="Times New Roman"/>
          </w:rPr>
          <w:t>https://www.ibm.com/topics/malware</w:t>
        </w:r>
      </w:hyperlink>
    </w:p>
    <w:p w14:paraId="5D73BC07" w14:textId="77777777" w:rsidR="003B6B70" w:rsidRPr="003B6B70" w:rsidRDefault="00000000" w:rsidP="003B6B70">
      <w:pPr>
        <w:pStyle w:val="ListParagraph"/>
        <w:numPr>
          <w:ilvl w:val="0"/>
          <w:numId w:val="52"/>
        </w:numPr>
        <w:spacing w:after="0" w:line="240" w:lineRule="auto"/>
        <w:rPr>
          <w:rFonts w:ascii="Times New Roman" w:hAnsi="Times New Roman" w:cs="Times New Roman"/>
          <w:sz w:val="24"/>
          <w:szCs w:val="24"/>
        </w:rPr>
      </w:pPr>
      <w:hyperlink r:id="rId14" w:history="1">
        <w:r w:rsidR="003B6B70" w:rsidRPr="003B6B70">
          <w:rPr>
            <w:rStyle w:val="Hyperlink"/>
            <w:rFonts w:ascii="Times New Roman" w:hAnsi="Times New Roman" w:cs="Times New Roman"/>
            <w:sz w:val="24"/>
            <w:szCs w:val="24"/>
          </w:rPr>
          <w:t>https://www.crowdstrike.com/cybersecurity-101/malware/malware-analysis/</w:t>
        </w:r>
      </w:hyperlink>
    </w:p>
    <w:p w14:paraId="47ED653A" w14:textId="5D2A1AE2" w:rsidR="003B6B70" w:rsidRPr="003B6B70" w:rsidRDefault="00000000" w:rsidP="003B6B70">
      <w:pPr>
        <w:pStyle w:val="ListParagraph"/>
        <w:numPr>
          <w:ilvl w:val="0"/>
          <w:numId w:val="52"/>
        </w:numPr>
        <w:rPr>
          <w:rFonts w:ascii="Times New Roman" w:hAnsi="Times New Roman" w:cs="Times New Roman"/>
          <w:sz w:val="24"/>
          <w:szCs w:val="24"/>
        </w:rPr>
      </w:pPr>
      <w:hyperlink r:id="rId15" w:history="1">
        <w:r w:rsidR="003B6B70" w:rsidRPr="003B6B70">
          <w:rPr>
            <w:rStyle w:val="Hyperlink"/>
            <w:rFonts w:ascii="Times New Roman" w:hAnsi="Times New Roman" w:cs="Times New Roman"/>
            <w:sz w:val="24"/>
            <w:szCs w:val="24"/>
          </w:rPr>
          <w:t>https://support.malwarebytes.com/hc/en-us/articles/360038984693-Malwarebytes-for-Windows-v4-guide</w:t>
        </w:r>
      </w:hyperlink>
    </w:p>
    <w:p w14:paraId="6EDC3939" w14:textId="77777777" w:rsidR="003B6B70" w:rsidRPr="003B6B70" w:rsidRDefault="00000000" w:rsidP="003B6B70">
      <w:pPr>
        <w:pStyle w:val="ListParagraph"/>
        <w:numPr>
          <w:ilvl w:val="0"/>
          <w:numId w:val="52"/>
        </w:numPr>
        <w:spacing w:after="0" w:line="240" w:lineRule="auto"/>
        <w:rPr>
          <w:rStyle w:val="Hyperlink"/>
          <w:rFonts w:ascii="Times New Roman" w:hAnsi="Times New Roman" w:cs="Times New Roman"/>
          <w:sz w:val="24"/>
          <w:szCs w:val="24"/>
        </w:rPr>
      </w:pPr>
      <w:hyperlink r:id="rId16" w:history="1">
        <w:r w:rsidR="003B6B70" w:rsidRPr="003B6B70">
          <w:rPr>
            <w:rStyle w:val="Hyperlink"/>
            <w:rFonts w:ascii="Times New Roman" w:hAnsi="Times New Roman" w:cs="Times New Roman"/>
            <w:sz w:val="24"/>
            <w:szCs w:val="24"/>
          </w:rPr>
          <w:t>https://docs.remnux.org/</w:t>
        </w:r>
      </w:hyperlink>
    </w:p>
    <w:p w14:paraId="2DBD7596" w14:textId="118C3725" w:rsidR="003B6B70" w:rsidRPr="003B6B70" w:rsidRDefault="00000000" w:rsidP="003B6B70">
      <w:pPr>
        <w:pStyle w:val="ListParagraph"/>
        <w:numPr>
          <w:ilvl w:val="0"/>
          <w:numId w:val="52"/>
        </w:numPr>
        <w:rPr>
          <w:rStyle w:val="Hyperlink"/>
          <w:rFonts w:ascii="Times New Roman" w:hAnsi="Times New Roman" w:cs="Times New Roman"/>
          <w:sz w:val="24"/>
          <w:szCs w:val="24"/>
          <w:u w:val="none"/>
        </w:rPr>
      </w:pPr>
      <w:hyperlink r:id="rId17" w:history="1">
        <w:r w:rsidR="003B6B70" w:rsidRPr="003B6B70">
          <w:rPr>
            <w:rStyle w:val="Hyperlink"/>
            <w:rFonts w:ascii="Times New Roman" w:hAnsi="Times New Roman" w:cs="Times New Roman"/>
            <w:sz w:val="24"/>
            <w:szCs w:val="24"/>
          </w:rPr>
          <w:t>https://zeltser.com/remnux-malware-analysis-tips/</w:t>
        </w:r>
      </w:hyperlink>
    </w:p>
    <w:p w14:paraId="6AA8CF04" w14:textId="691AB87F" w:rsidR="003B6B70" w:rsidRPr="003B6B70" w:rsidRDefault="00000000" w:rsidP="003B6B70">
      <w:pPr>
        <w:pStyle w:val="ListParagraph"/>
        <w:numPr>
          <w:ilvl w:val="0"/>
          <w:numId w:val="52"/>
        </w:numPr>
        <w:rPr>
          <w:rStyle w:val="Hyperlink"/>
          <w:rFonts w:ascii="Times New Roman" w:hAnsi="Times New Roman" w:cs="Times New Roman"/>
          <w:sz w:val="24"/>
          <w:szCs w:val="24"/>
        </w:rPr>
      </w:pPr>
      <w:hyperlink r:id="rId18" w:history="1">
        <w:r w:rsidR="003B6B70" w:rsidRPr="003B6B70">
          <w:rPr>
            <w:rStyle w:val="Hyperlink"/>
            <w:rFonts w:ascii="Times New Roman" w:hAnsi="Times New Roman" w:cs="Times New Roman"/>
            <w:sz w:val="24"/>
            <w:szCs w:val="24"/>
          </w:rPr>
          <w:t>https://github.com/mandiant/flare-vm</w:t>
        </w:r>
      </w:hyperlink>
    </w:p>
    <w:p w14:paraId="43E31441" w14:textId="6AE6A584" w:rsidR="003B6B70" w:rsidRPr="003B6B70" w:rsidRDefault="00000000" w:rsidP="003B6B70">
      <w:pPr>
        <w:pStyle w:val="ListParagraph"/>
        <w:numPr>
          <w:ilvl w:val="0"/>
          <w:numId w:val="52"/>
        </w:numPr>
        <w:spacing w:after="0" w:line="240" w:lineRule="auto"/>
        <w:rPr>
          <w:rFonts w:ascii="Times New Roman" w:hAnsi="Times New Roman" w:cs="Times New Roman"/>
          <w:sz w:val="24"/>
          <w:szCs w:val="24"/>
        </w:rPr>
      </w:pPr>
      <w:hyperlink r:id="rId19" w:history="1">
        <w:r w:rsidR="003B6B70" w:rsidRPr="003B6B70">
          <w:rPr>
            <w:rStyle w:val="Hyperlink"/>
            <w:rFonts w:ascii="Times New Roman" w:hAnsi="Times New Roman" w:cs="Times New Roman"/>
            <w:sz w:val="24"/>
            <w:szCs w:val="24"/>
          </w:rPr>
          <w:t>https://github.com/a0rtega/pafish</w:t>
        </w:r>
      </w:hyperlink>
    </w:p>
    <w:p w14:paraId="6BCE9ED4" w14:textId="2F917ECE" w:rsidR="003B6B70" w:rsidRPr="003B6B70" w:rsidRDefault="00000000" w:rsidP="003B6B70">
      <w:pPr>
        <w:pStyle w:val="ListParagraph"/>
        <w:numPr>
          <w:ilvl w:val="0"/>
          <w:numId w:val="52"/>
        </w:numPr>
        <w:spacing w:after="0" w:line="240" w:lineRule="auto"/>
        <w:rPr>
          <w:rFonts w:ascii="Times New Roman" w:hAnsi="Times New Roman" w:cs="Times New Roman"/>
          <w:sz w:val="24"/>
          <w:szCs w:val="24"/>
        </w:rPr>
      </w:pPr>
      <w:hyperlink r:id="rId20" w:history="1">
        <w:r w:rsidR="003B6B70" w:rsidRPr="003B6B70">
          <w:rPr>
            <w:rStyle w:val="Hyperlink"/>
            <w:rFonts w:ascii="Times New Roman" w:hAnsi="Times New Roman" w:cs="Times New Roman"/>
            <w:sz w:val="24"/>
            <w:szCs w:val="24"/>
          </w:rPr>
          <w:t>https://ninite.com</w:t>
        </w:r>
      </w:hyperlink>
    </w:p>
    <w:p w14:paraId="621A24E7" w14:textId="57698847" w:rsidR="003B6B70" w:rsidRPr="003B6B70" w:rsidRDefault="00000000" w:rsidP="003B6B70">
      <w:pPr>
        <w:pStyle w:val="ListParagraph"/>
        <w:numPr>
          <w:ilvl w:val="0"/>
          <w:numId w:val="52"/>
        </w:numPr>
        <w:spacing w:after="0" w:line="240" w:lineRule="auto"/>
        <w:rPr>
          <w:rFonts w:ascii="Times New Roman" w:hAnsi="Times New Roman" w:cs="Times New Roman"/>
          <w:sz w:val="24"/>
          <w:szCs w:val="24"/>
        </w:rPr>
      </w:pPr>
      <w:hyperlink r:id="rId21" w:history="1">
        <w:r w:rsidR="003B6B70" w:rsidRPr="003B6B70">
          <w:rPr>
            <w:rStyle w:val="Hyperlink"/>
            <w:rFonts w:ascii="Times New Roman" w:hAnsi="Times New Roman" w:cs="Times New Roman"/>
            <w:sz w:val="24"/>
            <w:szCs w:val="24"/>
          </w:rPr>
          <w:t>https://www.microsoft.com/en-us/software-download/windowsinsiderpreviewiso?rfs=1</w:t>
        </w:r>
      </w:hyperlink>
    </w:p>
    <w:p w14:paraId="19D5C97E" w14:textId="3B029151" w:rsidR="003B6B70" w:rsidRPr="003B6B70" w:rsidRDefault="00000000" w:rsidP="003B6B70">
      <w:pPr>
        <w:pStyle w:val="ListParagraph"/>
        <w:numPr>
          <w:ilvl w:val="0"/>
          <w:numId w:val="52"/>
        </w:numPr>
        <w:spacing w:after="0" w:line="240" w:lineRule="auto"/>
        <w:rPr>
          <w:rFonts w:ascii="Times New Roman" w:hAnsi="Times New Roman" w:cs="Times New Roman"/>
          <w:sz w:val="24"/>
          <w:szCs w:val="24"/>
        </w:rPr>
      </w:pPr>
      <w:hyperlink r:id="rId22" w:history="1">
        <w:r w:rsidR="003B6B70" w:rsidRPr="003B6B70">
          <w:rPr>
            <w:rStyle w:val="Hyperlink"/>
            <w:rFonts w:ascii="Times New Roman" w:hAnsi="Times New Roman" w:cs="Times New Roman"/>
            <w:sz w:val="24"/>
            <w:szCs w:val="24"/>
          </w:rPr>
          <w:t>https://www.youtube.com/watch?v=oPsxy9JF8FM</w:t>
        </w:r>
      </w:hyperlink>
    </w:p>
    <w:p w14:paraId="4C9C6DA5" w14:textId="77777777" w:rsidR="003B6B70" w:rsidRPr="00007A75" w:rsidRDefault="003B6B70" w:rsidP="003B6B70">
      <w:pPr>
        <w:spacing w:after="0" w:line="240" w:lineRule="auto"/>
        <w:rPr>
          <w:rFonts w:ascii="Times New Roman" w:hAnsi="Times New Roman" w:cs="Times New Roman"/>
          <w:sz w:val="24"/>
          <w:szCs w:val="24"/>
        </w:rPr>
      </w:pPr>
    </w:p>
    <w:p w14:paraId="524BE027" w14:textId="77777777" w:rsidR="003B6B70" w:rsidRPr="003B6B70" w:rsidRDefault="003B6B70" w:rsidP="003B6B70">
      <w:pPr>
        <w:rPr>
          <w:rFonts w:ascii="Times New Roman" w:hAnsi="Times New Roman" w:cs="Times New Roman"/>
        </w:rPr>
      </w:pPr>
    </w:p>
    <w:p w14:paraId="254AE452"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Appendices</w:t>
      </w:r>
    </w:p>
    <w:p w14:paraId="4525D34A" w14:textId="1D8360D1" w:rsidR="009C5B44" w:rsidRPr="003B6B70" w:rsidRDefault="00783DEA">
      <w:pPr>
        <w:rPr>
          <w:rFonts w:ascii="Times New Roman" w:hAnsi="Times New Roman" w:cs="Times New Roman"/>
          <w:b/>
          <w:bCs/>
          <w:sz w:val="28"/>
          <w:szCs w:val="28"/>
          <w:u w:val="single"/>
        </w:rPr>
      </w:pPr>
      <w:r w:rsidRPr="003B6B70">
        <w:rPr>
          <w:rFonts w:ascii="Times New Roman" w:hAnsi="Times New Roman" w:cs="Times New Roman"/>
          <w:b/>
          <w:bCs/>
          <w:sz w:val="28"/>
          <w:szCs w:val="28"/>
          <w:u w:val="single"/>
        </w:rPr>
        <w:t>MalwareBytes &amp; FlareVM</w:t>
      </w:r>
    </w:p>
    <w:p w14:paraId="3B00B27A"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System Requirements</w:t>
      </w:r>
      <w:r w:rsidRPr="00783DEA">
        <w:rPr>
          <w:rFonts w:ascii="Times New Roman" w:eastAsia="Times New Roman" w:hAnsi="Times New Roman" w:cs="Times New Roman"/>
          <w:sz w:val="24"/>
          <w:szCs w:val="24"/>
        </w:rPr>
        <w:t>:</w:t>
      </w:r>
    </w:p>
    <w:p w14:paraId="24CBBDB3" w14:textId="77777777" w:rsidR="00783DEA" w:rsidRPr="00783DEA" w:rsidRDefault="00783DEA" w:rsidP="00783DE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Processor: Intel or AMD with Virtualization support enabled in BIOS</w:t>
      </w:r>
    </w:p>
    <w:p w14:paraId="37394B87" w14:textId="77777777" w:rsidR="00783DEA" w:rsidRPr="00783DEA" w:rsidRDefault="00783DEA" w:rsidP="00783DE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RAM: Minimum 4GB (8GB recommended)</w:t>
      </w:r>
    </w:p>
    <w:p w14:paraId="2C13492B" w14:textId="77777777" w:rsidR="00783DEA" w:rsidRPr="00783DEA" w:rsidRDefault="00783DEA" w:rsidP="00783DE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Disk Space: Minimum 50GB available space</w:t>
      </w:r>
    </w:p>
    <w:p w14:paraId="7AEAC944" w14:textId="77777777" w:rsidR="00783DEA" w:rsidRPr="00783DEA" w:rsidRDefault="00783DEA" w:rsidP="00783DE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Operating System: Compatible with Windows, macOS, or Linux</w:t>
      </w:r>
    </w:p>
    <w:p w14:paraId="1C381CF5"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Installation of VirtualBox</w:t>
      </w:r>
      <w:r w:rsidRPr="00783DEA">
        <w:rPr>
          <w:rFonts w:ascii="Times New Roman" w:eastAsia="Times New Roman" w:hAnsi="Times New Roman" w:cs="Times New Roman"/>
          <w:sz w:val="24"/>
          <w:szCs w:val="24"/>
        </w:rPr>
        <w:t>:</w:t>
      </w:r>
    </w:p>
    <w:p w14:paraId="2FBBA22B" w14:textId="77777777" w:rsidR="00783DEA" w:rsidRPr="00783DEA" w:rsidRDefault="00783DEA" w:rsidP="00783DE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Download VirtualBox from the official Oracle website.</w:t>
      </w:r>
    </w:p>
    <w:p w14:paraId="4C492A2E" w14:textId="77777777" w:rsidR="00783DEA" w:rsidRPr="00783DEA" w:rsidRDefault="00783DEA" w:rsidP="00783D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Follow the installation guide to install VirtualBox on your host machine.</w:t>
      </w:r>
    </w:p>
    <w:p w14:paraId="2DE40965"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Setting Up the Windows 10 Enterprise Insider VM</w:t>
      </w:r>
      <w:r w:rsidRPr="00783DEA">
        <w:rPr>
          <w:rFonts w:ascii="Times New Roman" w:eastAsia="Times New Roman" w:hAnsi="Times New Roman" w:cs="Times New Roman"/>
          <w:sz w:val="24"/>
          <w:szCs w:val="24"/>
        </w:rPr>
        <w:t>:</w:t>
      </w:r>
    </w:p>
    <w:p w14:paraId="204923A3" w14:textId="77777777" w:rsidR="00783DEA" w:rsidRPr="00783DEA" w:rsidRDefault="00783DEA" w:rsidP="00783DE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Download the Windows 10 Enterprise Insider ISO file from Microsoft’s official website.</w:t>
      </w:r>
    </w:p>
    <w:p w14:paraId="30E8E3AE" w14:textId="77777777" w:rsidR="00783DEA" w:rsidRPr="00783DEA" w:rsidRDefault="00783DEA" w:rsidP="00783DE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Create a new virtual machine in VirtualBox and name it appropriately.</w:t>
      </w:r>
    </w:p>
    <w:p w14:paraId="71735E47" w14:textId="77777777" w:rsidR="00783DEA" w:rsidRPr="00783DEA" w:rsidRDefault="00783DEA" w:rsidP="00783D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Allocate system resources (CPU cores, RAM).</w:t>
      </w:r>
    </w:p>
    <w:p w14:paraId="71F4C25A" w14:textId="77777777" w:rsidR="00783DEA" w:rsidRPr="00783DEA" w:rsidRDefault="00783DEA" w:rsidP="00783DE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Create a virtual hard disk (suggest size and type).</w:t>
      </w:r>
    </w:p>
    <w:p w14:paraId="55D0DA93" w14:textId="77777777" w:rsidR="00783DEA" w:rsidRPr="00783DEA" w:rsidRDefault="00783DEA" w:rsidP="00783DE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Mount the downloaded ISO to the virtual machine’s optical drive.</w:t>
      </w:r>
    </w:p>
    <w:p w14:paraId="485E1830" w14:textId="77777777" w:rsidR="00783DEA" w:rsidRPr="00783DEA" w:rsidRDefault="00783DEA" w:rsidP="00783DE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Follow the on-screen instructions to install Windows 10.</w:t>
      </w:r>
    </w:p>
    <w:p w14:paraId="5CD2BAA9"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VirtualBox Guest Additions</w:t>
      </w:r>
      <w:r w:rsidRPr="00783DEA">
        <w:rPr>
          <w:rFonts w:ascii="Times New Roman" w:eastAsia="Times New Roman" w:hAnsi="Times New Roman" w:cs="Times New Roman"/>
          <w:sz w:val="24"/>
          <w:szCs w:val="24"/>
        </w:rPr>
        <w:t>:</w:t>
      </w:r>
    </w:p>
    <w:p w14:paraId="1B4FBB57" w14:textId="77777777" w:rsidR="00783DEA" w:rsidRPr="00783DEA" w:rsidRDefault="00783DEA" w:rsidP="00783DE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Install VirtualBox Guest Additions for improved graphics and performance enhancements.</w:t>
      </w:r>
    </w:p>
    <w:p w14:paraId="5CD2B931" w14:textId="77777777" w:rsidR="00783DEA" w:rsidRPr="00783DEA" w:rsidRDefault="00783DEA" w:rsidP="00783DE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Steps for installing Guest Additions in the VM.</w:t>
      </w:r>
    </w:p>
    <w:p w14:paraId="1B177CAC"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Network Configuration</w:t>
      </w:r>
      <w:r w:rsidRPr="00783DEA">
        <w:rPr>
          <w:rFonts w:ascii="Times New Roman" w:eastAsia="Times New Roman" w:hAnsi="Times New Roman" w:cs="Times New Roman"/>
          <w:sz w:val="24"/>
          <w:szCs w:val="24"/>
        </w:rPr>
        <w:t>:</w:t>
      </w:r>
    </w:p>
    <w:p w14:paraId="6F168D3A" w14:textId="77777777" w:rsidR="00783DEA" w:rsidRPr="003B6B70" w:rsidRDefault="00783DEA" w:rsidP="00783DE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Setup network adapters in VirtualBox for various networking needs (e.g., NAT, Bridged Adapter).</w:t>
      </w:r>
    </w:p>
    <w:p w14:paraId="47C0C370" w14:textId="647D546F" w:rsidR="00AB310D" w:rsidRPr="003B6B70" w:rsidRDefault="00AB310D" w:rsidP="00AB310D">
      <w:pPr>
        <w:spacing w:before="100" w:beforeAutospacing="1" w:after="100" w:afterAutospacing="1" w:line="240" w:lineRule="auto"/>
        <w:rPr>
          <w:rFonts w:ascii="Times New Roman" w:eastAsia="Times New Roman" w:hAnsi="Times New Roman" w:cs="Times New Roman"/>
          <w:b/>
          <w:bCs/>
          <w:sz w:val="28"/>
          <w:szCs w:val="28"/>
          <w:u w:val="single"/>
        </w:rPr>
      </w:pPr>
      <w:r w:rsidRPr="003B6B70">
        <w:rPr>
          <w:rFonts w:ascii="Times New Roman" w:eastAsia="Times New Roman" w:hAnsi="Times New Roman" w:cs="Times New Roman"/>
          <w:b/>
          <w:bCs/>
          <w:sz w:val="28"/>
          <w:szCs w:val="28"/>
          <w:u w:val="single"/>
        </w:rPr>
        <w:t>REMnux</w:t>
      </w:r>
    </w:p>
    <w:p w14:paraId="0A0FDF47" w14:textId="77777777" w:rsidR="003B6B70" w:rsidRPr="003B6B70" w:rsidRDefault="003B6B70" w:rsidP="003B6B70">
      <w:pPr>
        <w:numPr>
          <w:ilvl w:val="0"/>
          <w:numId w:val="39"/>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Installing REMnux</w:t>
      </w:r>
    </w:p>
    <w:p w14:paraId="1DF553FA" w14:textId="77777777" w:rsidR="003B6B70" w:rsidRPr="003B6B70" w:rsidRDefault="003B6B70" w:rsidP="003B6B70">
      <w:pPr>
        <w:pStyle w:val="NormalWeb"/>
      </w:pPr>
      <w:r w:rsidRPr="003B6B70">
        <w:rPr>
          <w:rStyle w:val="Strong"/>
        </w:rPr>
        <w:t>Steps to download and install REMnux:</w:t>
      </w:r>
    </w:p>
    <w:p w14:paraId="67A36599" w14:textId="77777777" w:rsidR="003B6B70" w:rsidRPr="003B6B70" w:rsidRDefault="003B6B70" w:rsidP="003B6B70">
      <w:pPr>
        <w:pStyle w:val="NormalWeb"/>
      </w:pPr>
      <w:r w:rsidRPr="003B6B70">
        <w:t>a. </w:t>
      </w:r>
      <w:r w:rsidRPr="003B6B70">
        <w:rPr>
          <w:rStyle w:val="Strong"/>
        </w:rPr>
        <w:t>Downloading the REMnux ISO:</w:t>
      </w:r>
    </w:p>
    <w:p w14:paraId="027D9F3D" w14:textId="77777777" w:rsidR="003B6B70" w:rsidRPr="003B6B70" w:rsidRDefault="003B6B70" w:rsidP="003B6B70">
      <w:pPr>
        <w:numPr>
          <w:ilvl w:val="0"/>
          <w:numId w:val="4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Visit the official REMnux website: </w:t>
      </w:r>
      <w:hyperlink r:id="rId23" w:tgtFrame="_blank" w:history="1">
        <w:r w:rsidRPr="003B6B70">
          <w:rPr>
            <w:rStyle w:val="Hyperlink"/>
            <w:rFonts w:ascii="Times New Roman" w:hAnsi="Times New Roman" w:cs="Times New Roman"/>
          </w:rPr>
          <w:t>https://remnux.org/</w:t>
        </w:r>
      </w:hyperlink>
    </w:p>
    <w:p w14:paraId="285295EB" w14:textId="77777777" w:rsidR="003B6B70" w:rsidRPr="003B6B70" w:rsidRDefault="003B6B70" w:rsidP="003B6B70">
      <w:pPr>
        <w:numPr>
          <w:ilvl w:val="0"/>
          <w:numId w:val="4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Navigate to the "Download" section and select the ISO image for REMnux.</w:t>
      </w:r>
    </w:p>
    <w:p w14:paraId="034E190A" w14:textId="77777777" w:rsidR="003B6B70" w:rsidRPr="003B6B70" w:rsidRDefault="003B6B70" w:rsidP="003B6B70">
      <w:pPr>
        <w:numPr>
          <w:ilvl w:val="0"/>
          <w:numId w:val="4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Download the ISO file to your local machine.</w:t>
      </w:r>
    </w:p>
    <w:p w14:paraId="662355BE" w14:textId="77777777" w:rsidR="003B6B70" w:rsidRPr="003B6B70" w:rsidRDefault="003B6B70" w:rsidP="003B6B70">
      <w:pPr>
        <w:pStyle w:val="NormalWeb"/>
      </w:pPr>
      <w:r w:rsidRPr="003B6B70">
        <w:lastRenderedPageBreak/>
        <w:t>b. </w:t>
      </w:r>
      <w:r w:rsidRPr="003B6B70">
        <w:rPr>
          <w:rStyle w:val="Strong"/>
        </w:rPr>
        <w:t>Creating a Bootable USB/DVD (optional):</w:t>
      </w:r>
    </w:p>
    <w:p w14:paraId="749D544E" w14:textId="77777777" w:rsidR="003B6B70" w:rsidRPr="003B6B70" w:rsidRDefault="003B6B70" w:rsidP="003B6B70">
      <w:pPr>
        <w:numPr>
          <w:ilvl w:val="0"/>
          <w:numId w:val="4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Use tools like Rufus or Etcher to create a bootable USB stick with the REMnux ISO.</w:t>
      </w:r>
    </w:p>
    <w:p w14:paraId="52B835F6" w14:textId="77777777" w:rsidR="003B6B70" w:rsidRPr="003B6B70" w:rsidRDefault="003B6B70" w:rsidP="003B6B70">
      <w:pPr>
        <w:numPr>
          <w:ilvl w:val="0"/>
          <w:numId w:val="4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Alternatively, burn the ISO to a DVD if preferred.</w:t>
      </w:r>
    </w:p>
    <w:p w14:paraId="7FFB017E" w14:textId="77777777" w:rsidR="003B6B70" w:rsidRPr="003B6B70" w:rsidRDefault="003B6B70" w:rsidP="003B6B70">
      <w:pPr>
        <w:pStyle w:val="NormalWeb"/>
      </w:pPr>
      <w:r w:rsidRPr="003B6B70">
        <w:t>c. </w:t>
      </w:r>
      <w:r w:rsidRPr="003B6B70">
        <w:rPr>
          <w:rStyle w:val="Strong"/>
        </w:rPr>
        <w:t>Installing on a Virtual Machine:</w:t>
      </w:r>
    </w:p>
    <w:p w14:paraId="5B754AE3"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Set up a new virtual machine in VirtualBox or VMware.</w:t>
      </w:r>
    </w:p>
    <w:p w14:paraId="3DC6DA14"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Allocate at least 2GB of RAM and a 20GB virtual hard disk.</w:t>
      </w:r>
    </w:p>
    <w:p w14:paraId="10A91586"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Mount the REMnux ISO to the virtual machine's optical drive.</w:t>
      </w:r>
    </w:p>
    <w:p w14:paraId="41AB6A81"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Follow the installation prompts to install REMnux.</w:t>
      </w:r>
    </w:p>
    <w:p w14:paraId="6821B2E0" w14:textId="77777777" w:rsidR="003B6B70" w:rsidRPr="003B6B70" w:rsidRDefault="003B6B70" w:rsidP="003B6B70">
      <w:pPr>
        <w:pStyle w:val="NormalWeb"/>
      </w:pPr>
      <w:r w:rsidRPr="003B6B70">
        <w:t>d. </w:t>
      </w:r>
      <w:r w:rsidRPr="003B6B70">
        <w:rPr>
          <w:rStyle w:val="Strong"/>
        </w:rPr>
        <w:t>Using REMnux Installer Script (for existing Ubuntu systems):</w:t>
      </w:r>
    </w:p>
    <w:p w14:paraId="6FD8174F"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For users with an existing Ubuntu setup, REMnux can be installed using a script that transforms Ubuntu into REMnux.</w:t>
      </w:r>
    </w:p>
    <w:p w14:paraId="50032D08"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Run the following command in your terminal:</w:t>
      </w:r>
    </w:p>
    <w:p w14:paraId="24E36526"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arduino</w:t>
      </w:r>
    </w:p>
    <w:p w14:paraId="42AC2318"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Copy code</w:t>
      </w:r>
    </w:p>
    <w:p w14:paraId="60CB23B6"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curl -sSL https://remnux.org/remnux-cli | sudo bash</w:t>
      </w:r>
    </w:p>
    <w:p w14:paraId="6C25EEB5"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Follow the on-screen instructions to complete the installation.</w:t>
      </w:r>
    </w:p>
    <w:p w14:paraId="06437DAF" w14:textId="77777777" w:rsidR="003B6B70" w:rsidRPr="003B6B70" w:rsidRDefault="003B6B70" w:rsidP="003B6B70">
      <w:pPr>
        <w:numPr>
          <w:ilvl w:val="0"/>
          <w:numId w:val="44"/>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Configuring REMnux</w:t>
      </w:r>
    </w:p>
    <w:p w14:paraId="663953A6" w14:textId="77777777" w:rsidR="003B6B70" w:rsidRPr="003B6B70" w:rsidRDefault="003B6B70" w:rsidP="003B6B70">
      <w:pPr>
        <w:pStyle w:val="NormalWeb"/>
      </w:pPr>
      <w:r w:rsidRPr="003B6B70">
        <w:rPr>
          <w:rStyle w:val="Strong"/>
        </w:rPr>
        <w:t>Basic Configuration:</w:t>
      </w:r>
    </w:p>
    <w:p w14:paraId="404B0689"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Update the System:</w:t>
      </w:r>
      <w:r w:rsidRPr="003B6B70">
        <w:rPr>
          <w:rFonts w:ascii="Times New Roman" w:hAnsi="Times New Roman" w:cs="Times New Roman"/>
        </w:rPr>
        <w:t> Regularly update REMnux to ensure you have the latest tools and security patches.</w:t>
      </w:r>
    </w:p>
    <w:p w14:paraId="19467995"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sql</w:t>
      </w:r>
    </w:p>
    <w:p w14:paraId="3FB30B5E"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Copy code</w:t>
      </w:r>
    </w:p>
    <w:p w14:paraId="52C7DE81"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sudo apt-get update &amp;&amp; sudo apt-get upgrade</w:t>
      </w:r>
    </w:p>
    <w:p w14:paraId="58AFCE08"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Network Configuration:</w:t>
      </w:r>
      <w:r w:rsidRPr="003B6B70">
        <w:rPr>
          <w:rFonts w:ascii="Times New Roman" w:hAnsi="Times New Roman" w:cs="Times New Roman"/>
        </w:rPr>
        <w:t> Ensure the network settings are correct to allow for internet access and network analysis.</w:t>
      </w:r>
    </w:p>
    <w:p w14:paraId="6B7FFA92" w14:textId="77777777" w:rsidR="003B6B70" w:rsidRPr="003B6B70" w:rsidRDefault="003B6B70" w:rsidP="003B6B70">
      <w:pPr>
        <w:numPr>
          <w:ilvl w:val="0"/>
          <w:numId w:val="46"/>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Tools Included in REMnux</w:t>
      </w:r>
    </w:p>
    <w:p w14:paraId="27BCA1EF" w14:textId="77777777" w:rsidR="003B6B70" w:rsidRPr="003B6B70" w:rsidRDefault="003B6B70" w:rsidP="003B6B70">
      <w:pPr>
        <w:pStyle w:val="NormalWeb"/>
      </w:pPr>
      <w:r w:rsidRPr="003B6B70">
        <w:t>REMnux includes a variety of tools categorized for different purposes such as static analysis, dynamic analysis, memory forensics, and network monitoring. Some notable tools include:</w:t>
      </w:r>
    </w:p>
    <w:p w14:paraId="0A9D2113"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Static Analysis</w:t>
      </w:r>
      <w:r w:rsidRPr="003B6B70">
        <w:rPr>
          <w:rFonts w:ascii="Times New Roman" w:hAnsi="Times New Roman" w:cs="Times New Roman"/>
        </w:rPr>
        <w:t>: Tools like peepdf, pdfid, and binwalk for analyzing binary files and documents.</w:t>
      </w:r>
    </w:p>
    <w:p w14:paraId="490A81CF"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Dynamic Analysis</w:t>
      </w:r>
      <w:r w:rsidRPr="003B6B70">
        <w:rPr>
          <w:rFonts w:ascii="Times New Roman" w:hAnsi="Times New Roman" w:cs="Times New Roman"/>
        </w:rPr>
        <w:t>: cuckoo for automated dynamic malware analysis.</w:t>
      </w:r>
    </w:p>
    <w:p w14:paraId="3322CCF9"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Memory Forensics</w:t>
      </w:r>
      <w:r w:rsidRPr="003B6B70">
        <w:rPr>
          <w:rFonts w:ascii="Times New Roman" w:hAnsi="Times New Roman" w:cs="Times New Roman"/>
        </w:rPr>
        <w:t>: volatility for analyzing memory dumps.</w:t>
      </w:r>
    </w:p>
    <w:p w14:paraId="591E4013"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Network Monitoring</w:t>
      </w:r>
      <w:r w:rsidRPr="003B6B70">
        <w:rPr>
          <w:rFonts w:ascii="Times New Roman" w:hAnsi="Times New Roman" w:cs="Times New Roman"/>
        </w:rPr>
        <w:t>: wireshark and tcpdump for capturing and analyzing network traffic.</w:t>
      </w:r>
    </w:p>
    <w:p w14:paraId="788D0E03" w14:textId="77777777" w:rsidR="003B6B70" w:rsidRPr="003B6B70" w:rsidRDefault="003B6B70" w:rsidP="003B6B70">
      <w:pPr>
        <w:numPr>
          <w:ilvl w:val="0"/>
          <w:numId w:val="48"/>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Using REMnux for Malware Analysis</w:t>
      </w:r>
    </w:p>
    <w:p w14:paraId="565F859F" w14:textId="77777777" w:rsidR="003B6B70" w:rsidRPr="003B6B70" w:rsidRDefault="003B6B70" w:rsidP="003B6B70">
      <w:pPr>
        <w:pStyle w:val="NormalWeb"/>
      </w:pPr>
      <w:r w:rsidRPr="003B6B70">
        <w:rPr>
          <w:rStyle w:val="Strong"/>
        </w:rPr>
        <w:lastRenderedPageBreak/>
        <w:t>Example Workflow:</w:t>
      </w:r>
    </w:p>
    <w:p w14:paraId="2995FA68"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File Examination</w:t>
      </w:r>
      <w:r w:rsidRPr="003B6B70">
        <w:rPr>
          <w:rFonts w:ascii="Times New Roman" w:hAnsi="Times New Roman" w:cs="Times New Roman"/>
        </w:rPr>
        <w:t>: Start by examining any suspicious file with tools like file and binwalk.</w:t>
      </w:r>
    </w:p>
    <w:p w14:paraId="79B432DB"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PDF Analysis</w:t>
      </w:r>
      <w:r w:rsidRPr="003B6B70">
        <w:rPr>
          <w:rFonts w:ascii="Times New Roman" w:hAnsi="Times New Roman" w:cs="Times New Roman"/>
        </w:rPr>
        <w:t>: Use peepdf to analyze PDF files for malicious contents.</w:t>
      </w:r>
    </w:p>
    <w:p w14:paraId="110FFBEA"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Network Analysis</w:t>
      </w:r>
      <w:r w:rsidRPr="003B6B70">
        <w:rPr>
          <w:rFonts w:ascii="Times New Roman" w:hAnsi="Times New Roman" w:cs="Times New Roman"/>
        </w:rPr>
        <w:t>: Capture malicious traffic using tcpdump or wireshark.</w:t>
      </w:r>
    </w:p>
    <w:p w14:paraId="2D3FF954"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Report Generation</w:t>
      </w:r>
      <w:r w:rsidRPr="003B6B70">
        <w:rPr>
          <w:rFonts w:ascii="Times New Roman" w:hAnsi="Times New Roman" w:cs="Times New Roman"/>
        </w:rPr>
        <w:t>: Document findings using built-in tools for reporting.</w:t>
      </w:r>
    </w:p>
    <w:p w14:paraId="0A4CE3A3" w14:textId="77777777" w:rsidR="003B6B70" w:rsidRPr="003B6B70" w:rsidRDefault="003B6B70" w:rsidP="003B6B70">
      <w:pPr>
        <w:numPr>
          <w:ilvl w:val="0"/>
          <w:numId w:val="5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Maintaining REMnux</w:t>
      </w:r>
    </w:p>
    <w:p w14:paraId="42C588B5" w14:textId="77777777" w:rsidR="003B6B70" w:rsidRPr="003B6B70" w:rsidRDefault="003B6B70" w:rsidP="003B6B70">
      <w:pPr>
        <w:numPr>
          <w:ilvl w:val="0"/>
          <w:numId w:val="51"/>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Updating Tools</w:t>
      </w:r>
      <w:r w:rsidRPr="003B6B70">
        <w:rPr>
          <w:rFonts w:ascii="Times New Roman" w:hAnsi="Times New Roman" w:cs="Times New Roman"/>
        </w:rPr>
        <w:t>: Use the remnux upgrade command to update the installed tools.</w:t>
      </w:r>
    </w:p>
    <w:p w14:paraId="2F1A4CD7" w14:textId="77777777" w:rsidR="003B6B70" w:rsidRPr="003B6B70" w:rsidRDefault="003B6B70" w:rsidP="003B6B70">
      <w:pPr>
        <w:numPr>
          <w:ilvl w:val="0"/>
          <w:numId w:val="51"/>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Security Practices</w:t>
      </w:r>
      <w:r w:rsidRPr="003B6B70">
        <w:rPr>
          <w:rFonts w:ascii="Times New Roman" w:hAnsi="Times New Roman" w:cs="Times New Roman"/>
        </w:rPr>
        <w:t>: Regularly change passwords and update SSH keys if REMnux is exposed to the internet.</w:t>
      </w:r>
    </w:p>
    <w:p w14:paraId="6E8ADDB4" w14:textId="77777777" w:rsidR="00AB310D" w:rsidRPr="00783DEA" w:rsidRDefault="00AB310D" w:rsidP="00AB310D">
      <w:pPr>
        <w:spacing w:before="100" w:beforeAutospacing="1" w:after="100" w:afterAutospacing="1" w:line="240" w:lineRule="auto"/>
        <w:rPr>
          <w:rFonts w:ascii="Times New Roman" w:eastAsia="Times New Roman" w:hAnsi="Times New Roman" w:cs="Times New Roman"/>
          <w:sz w:val="24"/>
          <w:szCs w:val="24"/>
          <w:u w:val="single"/>
        </w:rPr>
      </w:pPr>
    </w:p>
    <w:p w14:paraId="25F66CA0" w14:textId="77777777" w:rsidR="00AB310D" w:rsidRPr="003B6B70" w:rsidRDefault="00783DEA" w:rsidP="00AB310D">
      <w:pPr>
        <w:rPr>
          <w:rFonts w:ascii="Times New Roman" w:hAnsi="Times New Roman" w:cs="Times New Roman"/>
          <w:b/>
          <w:bCs/>
          <w:sz w:val="28"/>
          <w:szCs w:val="28"/>
          <w:u w:val="single"/>
        </w:rPr>
      </w:pPr>
      <w:r w:rsidRPr="003B6B70">
        <w:rPr>
          <w:rFonts w:ascii="Times New Roman" w:hAnsi="Times New Roman" w:cs="Times New Roman"/>
          <w:b/>
          <w:bCs/>
          <w:sz w:val="28"/>
          <w:szCs w:val="28"/>
          <w:u w:val="single"/>
        </w:rPr>
        <w:t>Pafish</w:t>
      </w:r>
    </w:p>
    <w:p w14:paraId="71240387" w14:textId="0DDB025D" w:rsidR="00AB310D" w:rsidRPr="003B6B70" w:rsidRDefault="00AB310D" w:rsidP="00AB310D">
      <w:pPr>
        <w:rPr>
          <w:rFonts w:ascii="Times New Roman" w:hAnsi="Times New Roman" w:cs="Times New Roman"/>
          <w:u w:val="single"/>
        </w:rPr>
      </w:pPr>
      <w:r w:rsidRPr="003B6B70">
        <w:rPr>
          <w:rStyle w:val="Strong"/>
          <w:rFonts w:ascii="Times New Roman" w:hAnsi="Times New Roman" w:cs="Times New Roman"/>
        </w:rPr>
        <w:t>Downloading Pafish:</w:t>
      </w:r>
    </w:p>
    <w:p w14:paraId="0DA84A3B" w14:textId="77777777" w:rsidR="00AB310D" w:rsidRPr="003B6B70" w:rsidRDefault="00AB310D" w:rsidP="00AB310D">
      <w:pPr>
        <w:numPr>
          <w:ilvl w:val="0"/>
          <w:numId w:val="3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Navigate to the official GitHub repository of Pafish at </w:t>
      </w:r>
      <w:hyperlink r:id="rId24" w:tgtFrame="_blank" w:history="1">
        <w:r w:rsidRPr="003B6B70">
          <w:rPr>
            <w:rStyle w:val="Hyperlink"/>
            <w:rFonts w:ascii="Times New Roman" w:hAnsi="Times New Roman" w:cs="Times New Roman"/>
          </w:rPr>
          <w:t>https://github.com/a0rtega/pafish</w:t>
        </w:r>
      </w:hyperlink>
      <w:r w:rsidRPr="003B6B70">
        <w:rPr>
          <w:rFonts w:ascii="Times New Roman" w:hAnsi="Times New Roman" w:cs="Times New Roman"/>
        </w:rPr>
        <w:t>.</w:t>
      </w:r>
    </w:p>
    <w:p w14:paraId="0C347A66" w14:textId="77777777" w:rsidR="00AB310D" w:rsidRPr="003B6B70" w:rsidRDefault="00AB310D" w:rsidP="00AB310D">
      <w:pPr>
        <w:numPr>
          <w:ilvl w:val="0"/>
          <w:numId w:val="3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Download the latest release of Pafish from the 'Releases' section.</w:t>
      </w:r>
    </w:p>
    <w:p w14:paraId="54486109" w14:textId="77777777" w:rsidR="00AB310D" w:rsidRPr="003B6B70" w:rsidRDefault="00AB310D" w:rsidP="00AB310D">
      <w:pPr>
        <w:numPr>
          <w:ilvl w:val="0"/>
          <w:numId w:val="3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Extract the downloaded ZIP file to a preferred location within the virtual machine.</w:t>
      </w:r>
    </w:p>
    <w:p w14:paraId="77BF8922" w14:textId="79B1EA7F" w:rsidR="00AB310D" w:rsidRPr="003B6B70" w:rsidRDefault="00AB310D" w:rsidP="00AB310D">
      <w:pPr>
        <w:pStyle w:val="NormalWeb"/>
      </w:pPr>
      <w:r w:rsidRPr="003B6B70">
        <w:rPr>
          <w:rStyle w:val="Strong"/>
        </w:rPr>
        <w:t>Running Pafish:</w:t>
      </w:r>
    </w:p>
    <w:p w14:paraId="09FCC8A7" w14:textId="77777777" w:rsidR="00AB310D" w:rsidRPr="003B6B70" w:rsidRDefault="00AB310D" w:rsidP="00AB310D">
      <w:pPr>
        <w:numPr>
          <w:ilvl w:val="0"/>
          <w:numId w:val="3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Right-click on the extracted executable file and select 'Run as administrator' to ensure Pafish has the necessary privileges to perform all its checks.</w:t>
      </w:r>
    </w:p>
    <w:p w14:paraId="41AA6657" w14:textId="77777777" w:rsidR="00AB310D" w:rsidRPr="003B6B70" w:rsidRDefault="00AB310D" w:rsidP="00AB310D">
      <w:pPr>
        <w:numPr>
          <w:ilvl w:val="0"/>
          <w:numId w:val="3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Setting Up Permissions and Configurations</w:t>
      </w:r>
    </w:p>
    <w:p w14:paraId="4124EFDF" w14:textId="77777777" w:rsidR="00AB310D" w:rsidRPr="003B6B70" w:rsidRDefault="00AB310D" w:rsidP="00AB310D">
      <w:pPr>
        <w:pStyle w:val="NormalWeb"/>
      </w:pPr>
      <w:r w:rsidRPr="003B6B70">
        <w:t>Before running Pafish in Windows 10, you may need to adjust some settings to allow it to run correctly:</w:t>
      </w:r>
    </w:p>
    <w:p w14:paraId="411316CD" w14:textId="77777777" w:rsidR="00AB310D" w:rsidRPr="003B6B70" w:rsidRDefault="00AB310D" w:rsidP="00AB310D">
      <w:pPr>
        <w:numPr>
          <w:ilvl w:val="0"/>
          <w:numId w:val="34"/>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Disable Real-Time Protection:</w:t>
      </w:r>
      <w:r w:rsidRPr="003B6B70">
        <w:rPr>
          <w:rFonts w:ascii="Times New Roman" w:hAnsi="Times New Roman" w:cs="Times New Roman"/>
        </w:rPr>
        <w:t> Go to Windows Security -&gt; Virus &amp; threat protection -&gt; Manage settings, and turn off 'Real-time protection'. This is important because Pafish might be flagged by the security system due to its behavior.</w:t>
      </w:r>
    </w:p>
    <w:p w14:paraId="145E99AE" w14:textId="77777777" w:rsidR="00AB310D" w:rsidRPr="003B6B70" w:rsidRDefault="00AB310D" w:rsidP="00AB310D">
      <w:pPr>
        <w:numPr>
          <w:ilvl w:val="0"/>
          <w:numId w:val="34"/>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Running in Administrator Mode:</w:t>
      </w:r>
      <w:r w:rsidRPr="003B6B70">
        <w:rPr>
          <w:rFonts w:ascii="Times New Roman" w:hAnsi="Times New Roman" w:cs="Times New Roman"/>
        </w:rPr>
        <w:t> Ensure that you are running the executable as an administrator to allow Pafish to perform deep system checks.</w:t>
      </w:r>
    </w:p>
    <w:p w14:paraId="0C3A6E92" w14:textId="77777777" w:rsidR="00AB310D" w:rsidRPr="003B6B70" w:rsidRDefault="00AB310D" w:rsidP="00AB310D">
      <w:pPr>
        <w:numPr>
          <w:ilvl w:val="0"/>
          <w:numId w:val="35"/>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Running Pafish</w:t>
      </w:r>
    </w:p>
    <w:p w14:paraId="38B0A005" w14:textId="77777777" w:rsidR="00AB310D" w:rsidRPr="003B6B70" w:rsidRDefault="00AB310D" w:rsidP="00AB310D">
      <w:pPr>
        <w:pStyle w:val="NormalWeb"/>
      </w:pPr>
      <w:r w:rsidRPr="003B6B70">
        <w:rPr>
          <w:rStyle w:val="Strong"/>
        </w:rPr>
        <w:t>Steps to execute Pafish tests:</w:t>
      </w:r>
    </w:p>
    <w:p w14:paraId="61B62DE8" w14:textId="66916399" w:rsidR="00AB310D" w:rsidRPr="003B6B70" w:rsidRDefault="00AB310D" w:rsidP="00AB310D">
      <w:pPr>
        <w:pStyle w:val="NormalWeb"/>
      </w:pPr>
      <w:r w:rsidRPr="003B6B70">
        <w:rPr>
          <w:rStyle w:val="Strong"/>
        </w:rPr>
        <w:t>Open Command Prompt as Administrator</w:t>
      </w:r>
      <w:r w:rsidRPr="003B6B70">
        <w:t>: Search for 'cmd', right-click on it, and select 'Run as administrator. </w:t>
      </w:r>
    </w:p>
    <w:p w14:paraId="4803AFFA" w14:textId="77777777" w:rsidR="00AB310D" w:rsidRPr="003B6B70" w:rsidRDefault="00AB310D" w:rsidP="00AB310D">
      <w:pPr>
        <w:pStyle w:val="NormalWeb"/>
      </w:pPr>
      <w:r w:rsidRPr="003B6B70">
        <w:rPr>
          <w:rStyle w:val="Strong"/>
        </w:rPr>
        <w:lastRenderedPageBreak/>
        <w:t>Navigate to the Pafish Folder</w:t>
      </w:r>
      <w:r w:rsidRPr="003B6B70">
        <w:t xml:space="preserve">: Use the command cd \path\to\pafish\folder to navigate to where you have extracted Pafish. </w:t>
      </w:r>
    </w:p>
    <w:p w14:paraId="6AF7B682" w14:textId="515F170A" w:rsidR="00AB310D" w:rsidRPr="003B6B70" w:rsidRDefault="00AB310D" w:rsidP="00AB310D">
      <w:pPr>
        <w:pStyle w:val="NormalWeb"/>
      </w:pPr>
      <w:r w:rsidRPr="003B6B70">
        <w:rPr>
          <w:rStyle w:val="Strong"/>
        </w:rPr>
        <w:t>Execute Pafish</w:t>
      </w:r>
      <w:r w:rsidRPr="003B6B70">
        <w:t>: Enter the command pafish.exe and press Enter to start the test.</w:t>
      </w:r>
    </w:p>
    <w:p w14:paraId="3C217923" w14:textId="77777777" w:rsidR="00AB310D" w:rsidRPr="003B6B70" w:rsidRDefault="00AB310D" w:rsidP="00AB310D">
      <w:pPr>
        <w:pStyle w:val="NormalWeb"/>
      </w:pPr>
      <w:r w:rsidRPr="003B6B70">
        <w:rPr>
          <w:rStyle w:val="Strong"/>
        </w:rPr>
        <w:t>Note</w:t>
      </w:r>
      <w:r w:rsidRPr="003B6B70">
        <w:t>: If you are running from a GUI, you can simply double-click the Pafish executable instead of using the command line.</w:t>
      </w:r>
    </w:p>
    <w:p w14:paraId="6B30FA5F" w14:textId="77777777" w:rsidR="00AB310D" w:rsidRPr="003B6B70" w:rsidRDefault="00AB310D" w:rsidP="00AB310D">
      <w:pPr>
        <w:numPr>
          <w:ilvl w:val="0"/>
          <w:numId w:val="36"/>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Interpreting the Output from Pafish</w:t>
      </w:r>
    </w:p>
    <w:p w14:paraId="5101F35D" w14:textId="77777777" w:rsidR="00AB310D" w:rsidRPr="003B6B70" w:rsidRDefault="00AB310D" w:rsidP="00AB310D">
      <w:pPr>
        <w:pStyle w:val="NormalWeb"/>
      </w:pPr>
      <w:r w:rsidRPr="003B6B70">
        <w:t>After running Pafish, the output will appear directly in the command prompt or the application window, providing a list of tests that have been performed along with their results:</w:t>
      </w:r>
    </w:p>
    <w:p w14:paraId="52E22381" w14:textId="77777777" w:rsidR="00AB310D" w:rsidRPr="003B6B70" w:rsidRDefault="00AB310D" w:rsidP="00AB310D">
      <w:pPr>
        <w:numPr>
          <w:ilvl w:val="0"/>
          <w:numId w:val="3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Green Text (PASS)</w:t>
      </w:r>
      <w:r w:rsidRPr="003B6B70">
        <w:rPr>
          <w:rFonts w:ascii="Times New Roman" w:hAnsi="Times New Roman" w:cs="Times New Roman"/>
        </w:rPr>
        <w:t>: Indicates no virtualization/sandbox artifacts were detected for that specific test.</w:t>
      </w:r>
    </w:p>
    <w:p w14:paraId="4A474538" w14:textId="77777777" w:rsidR="00AB310D" w:rsidRPr="00AB310D" w:rsidRDefault="00AB310D" w:rsidP="00AB31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B310D">
        <w:rPr>
          <w:rFonts w:ascii="Times New Roman" w:eastAsia="Times New Roman" w:hAnsi="Times New Roman" w:cs="Times New Roman"/>
          <w:b/>
          <w:bCs/>
          <w:sz w:val="24"/>
          <w:szCs w:val="24"/>
        </w:rPr>
        <w:t>Red Text (FAIL)</w:t>
      </w:r>
      <w:r w:rsidRPr="00AB310D">
        <w:rPr>
          <w:rFonts w:ascii="Times New Roman" w:eastAsia="Times New Roman" w:hAnsi="Times New Roman" w:cs="Times New Roman"/>
          <w:sz w:val="24"/>
          <w:szCs w:val="24"/>
        </w:rPr>
        <w:t>: Indicates detection of artifacts related to virtualization or sandboxing, which could potentially alert malware to the presence of an analysis environment.</w:t>
      </w:r>
    </w:p>
    <w:p w14:paraId="2B374418" w14:textId="77777777" w:rsidR="00AB310D" w:rsidRPr="00AB310D" w:rsidRDefault="00AB310D" w:rsidP="00AB31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B310D">
        <w:rPr>
          <w:rFonts w:ascii="Times New Roman" w:eastAsia="Times New Roman" w:hAnsi="Times New Roman" w:cs="Times New Roman"/>
          <w:b/>
          <w:bCs/>
          <w:sz w:val="24"/>
          <w:szCs w:val="24"/>
        </w:rPr>
        <w:t>Yellow Text (WARN)</w:t>
      </w:r>
      <w:r w:rsidRPr="00AB310D">
        <w:rPr>
          <w:rFonts w:ascii="Times New Roman" w:eastAsia="Times New Roman" w:hAnsi="Times New Roman" w:cs="Times New Roman"/>
          <w:sz w:val="24"/>
          <w:szCs w:val="24"/>
        </w:rPr>
        <w:t>: Indicates potential detection points that might not directly indicate a VM but could be suspicious.</w:t>
      </w:r>
    </w:p>
    <w:p w14:paraId="7552335B" w14:textId="77777777" w:rsidR="00783DEA" w:rsidRPr="00783DEA" w:rsidRDefault="00783DEA" w:rsidP="00AB310D">
      <w:pPr>
        <w:spacing w:before="100" w:beforeAutospacing="1" w:after="100" w:afterAutospacing="1" w:line="240" w:lineRule="auto"/>
        <w:ind w:left="720"/>
        <w:rPr>
          <w:rFonts w:ascii="Times New Roman" w:hAnsi="Times New Roman" w:cs="Times New Roman"/>
          <w:u w:val="single"/>
        </w:rPr>
      </w:pPr>
    </w:p>
    <w:sectPr w:rsidR="00783DEA" w:rsidRPr="00783DEA" w:rsidSect="00EA4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AD0EB1"/>
    <w:multiLevelType w:val="multilevel"/>
    <w:tmpl w:val="A44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2307F"/>
    <w:multiLevelType w:val="multilevel"/>
    <w:tmpl w:val="516C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1D6892"/>
    <w:multiLevelType w:val="multilevel"/>
    <w:tmpl w:val="F568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E4B8F"/>
    <w:multiLevelType w:val="hybridMultilevel"/>
    <w:tmpl w:val="F196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2011C"/>
    <w:multiLevelType w:val="hybridMultilevel"/>
    <w:tmpl w:val="814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5207C"/>
    <w:multiLevelType w:val="multilevel"/>
    <w:tmpl w:val="F3F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13922"/>
    <w:multiLevelType w:val="multilevel"/>
    <w:tmpl w:val="06BA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77AAD"/>
    <w:multiLevelType w:val="multilevel"/>
    <w:tmpl w:val="067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C6F3D"/>
    <w:multiLevelType w:val="multilevel"/>
    <w:tmpl w:val="AC76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61F59"/>
    <w:multiLevelType w:val="multilevel"/>
    <w:tmpl w:val="869EC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9070B"/>
    <w:multiLevelType w:val="multilevel"/>
    <w:tmpl w:val="A66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76EE0"/>
    <w:multiLevelType w:val="multilevel"/>
    <w:tmpl w:val="961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C7F18"/>
    <w:multiLevelType w:val="multilevel"/>
    <w:tmpl w:val="10E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561D4"/>
    <w:multiLevelType w:val="multilevel"/>
    <w:tmpl w:val="8988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82285"/>
    <w:multiLevelType w:val="multilevel"/>
    <w:tmpl w:val="095A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143E41"/>
    <w:multiLevelType w:val="multilevel"/>
    <w:tmpl w:val="0D5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206B8"/>
    <w:multiLevelType w:val="multilevel"/>
    <w:tmpl w:val="EC9C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00715"/>
    <w:multiLevelType w:val="multilevel"/>
    <w:tmpl w:val="C704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D2350"/>
    <w:multiLevelType w:val="multilevel"/>
    <w:tmpl w:val="EB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D05A9"/>
    <w:multiLevelType w:val="multilevel"/>
    <w:tmpl w:val="B88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0256B1"/>
    <w:multiLevelType w:val="multilevel"/>
    <w:tmpl w:val="341C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B1A04"/>
    <w:multiLevelType w:val="multilevel"/>
    <w:tmpl w:val="A0C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80ACC"/>
    <w:multiLevelType w:val="multilevel"/>
    <w:tmpl w:val="E58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97842"/>
    <w:multiLevelType w:val="multilevel"/>
    <w:tmpl w:val="8290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23"/>
  </w:num>
  <w:num w:numId="11" w16cid:durableId="1217350828">
    <w:abstractNumId w:val="30"/>
  </w:num>
  <w:num w:numId="12" w16cid:durableId="924804722">
    <w:abstractNumId w:val="13"/>
  </w:num>
  <w:num w:numId="13" w16cid:durableId="179126426">
    <w:abstractNumId w:val="36"/>
  </w:num>
  <w:num w:numId="14" w16cid:durableId="1790004643">
    <w:abstractNumId w:val="14"/>
  </w:num>
  <w:num w:numId="15" w16cid:durableId="254168539">
    <w:abstractNumId w:val="19"/>
  </w:num>
  <w:num w:numId="16" w16cid:durableId="667712381">
    <w:abstractNumId w:val="19"/>
    <w:lvlOverride w:ilvl="1">
      <w:lvl w:ilvl="1">
        <w:numFmt w:val="bullet"/>
        <w:lvlText w:val=""/>
        <w:lvlJc w:val="left"/>
        <w:pPr>
          <w:tabs>
            <w:tab w:val="num" w:pos="1440"/>
          </w:tabs>
          <w:ind w:left="1440" w:hanging="360"/>
        </w:pPr>
        <w:rPr>
          <w:rFonts w:ascii="Symbol" w:hAnsi="Symbol" w:hint="default"/>
          <w:sz w:val="20"/>
        </w:rPr>
      </w:lvl>
    </w:lvlOverride>
  </w:num>
  <w:num w:numId="17" w16cid:durableId="1061056104">
    <w:abstractNumId w:val="19"/>
    <w:lvlOverride w:ilvl="1">
      <w:lvl w:ilvl="1">
        <w:numFmt w:val="bullet"/>
        <w:lvlText w:val=""/>
        <w:lvlJc w:val="left"/>
        <w:pPr>
          <w:tabs>
            <w:tab w:val="num" w:pos="1440"/>
          </w:tabs>
          <w:ind w:left="1440" w:hanging="360"/>
        </w:pPr>
        <w:rPr>
          <w:rFonts w:ascii="Symbol" w:hAnsi="Symbol" w:hint="default"/>
          <w:sz w:val="20"/>
        </w:rPr>
      </w:lvl>
    </w:lvlOverride>
  </w:num>
  <w:num w:numId="18" w16cid:durableId="1692145368">
    <w:abstractNumId w:val="19"/>
    <w:lvlOverride w:ilvl="1">
      <w:lvl w:ilvl="1">
        <w:numFmt w:val="bullet"/>
        <w:lvlText w:val=""/>
        <w:lvlJc w:val="left"/>
        <w:pPr>
          <w:tabs>
            <w:tab w:val="num" w:pos="1440"/>
          </w:tabs>
          <w:ind w:left="1440" w:hanging="360"/>
        </w:pPr>
        <w:rPr>
          <w:rFonts w:ascii="Symbol" w:hAnsi="Symbol" w:hint="default"/>
          <w:sz w:val="20"/>
        </w:rPr>
      </w:lvl>
    </w:lvlOverride>
  </w:num>
  <w:num w:numId="19" w16cid:durableId="966853488">
    <w:abstractNumId w:val="19"/>
    <w:lvlOverride w:ilvl="1">
      <w:lvl w:ilvl="1">
        <w:numFmt w:val="bullet"/>
        <w:lvlText w:val=""/>
        <w:lvlJc w:val="left"/>
        <w:pPr>
          <w:tabs>
            <w:tab w:val="num" w:pos="1440"/>
          </w:tabs>
          <w:ind w:left="1440" w:hanging="360"/>
        </w:pPr>
        <w:rPr>
          <w:rFonts w:ascii="Symbol" w:hAnsi="Symbol" w:hint="default"/>
          <w:sz w:val="20"/>
        </w:rPr>
      </w:lvl>
    </w:lvlOverride>
  </w:num>
  <w:num w:numId="20" w16cid:durableId="200678651">
    <w:abstractNumId w:val="19"/>
    <w:lvlOverride w:ilvl="1">
      <w:lvl w:ilvl="1">
        <w:numFmt w:val="bullet"/>
        <w:lvlText w:val=""/>
        <w:lvlJc w:val="left"/>
        <w:pPr>
          <w:tabs>
            <w:tab w:val="num" w:pos="1440"/>
          </w:tabs>
          <w:ind w:left="1440" w:hanging="360"/>
        </w:pPr>
        <w:rPr>
          <w:rFonts w:ascii="Symbol" w:hAnsi="Symbol" w:hint="default"/>
          <w:sz w:val="20"/>
        </w:rPr>
      </w:lvl>
    </w:lvlOverride>
  </w:num>
  <w:num w:numId="21" w16cid:durableId="1475828757">
    <w:abstractNumId w:val="19"/>
    <w:lvlOverride w:ilvl="1">
      <w:lvl w:ilvl="1">
        <w:numFmt w:val="bullet"/>
        <w:lvlText w:val=""/>
        <w:lvlJc w:val="left"/>
        <w:pPr>
          <w:tabs>
            <w:tab w:val="num" w:pos="1440"/>
          </w:tabs>
          <w:ind w:left="1440" w:hanging="360"/>
        </w:pPr>
        <w:rPr>
          <w:rFonts w:ascii="Symbol" w:hAnsi="Symbol" w:hint="default"/>
          <w:sz w:val="20"/>
        </w:rPr>
      </w:lvl>
    </w:lvlOverride>
  </w:num>
  <w:num w:numId="22" w16cid:durableId="310867123">
    <w:abstractNumId w:val="19"/>
    <w:lvlOverride w:ilvl="1">
      <w:lvl w:ilvl="1">
        <w:numFmt w:val="bullet"/>
        <w:lvlText w:val=""/>
        <w:lvlJc w:val="left"/>
        <w:pPr>
          <w:tabs>
            <w:tab w:val="num" w:pos="1440"/>
          </w:tabs>
          <w:ind w:left="1440" w:hanging="360"/>
        </w:pPr>
        <w:rPr>
          <w:rFonts w:ascii="Symbol" w:hAnsi="Symbol" w:hint="default"/>
          <w:sz w:val="20"/>
        </w:rPr>
      </w:lvl>
    </w:lvlOverride>
  </w:num>
  <w:num w:numId="23" w16cid:durableId="60299464">
    <w:abstractNumId w:val="19"/>
    <w:lvlOverride w:ilvl="1">
      <w:lvl w:ilvl="1">
        <w:numFmt w:val="bullet"/>
        <w:lvlText w:val=""/>
        <w:lvlJc w:val="left"/>
        <w:pPr>
          <w:tabs>
            <w:tab w:val="num" w:pos="1440"/>
          </w:tabs>
          <w:ind w:left="1440" w:hanging="360"/>
        </w:pPr>
        <w:rPr>
          <w:rFonts w:ascii="Symbol" w:hAnsi="Symbol" w:hint="default"/>
          <w:sz w:val="20"/>
        </w:rPr>
      </w:lvl>
    </w:lvlOverride>
  </w:num>
  <w:num w:numId="24" w16cid:durableId="1299069697">
    <w:abstractNumId w:val="19"/>
    <w:lvlOverride w:ilvl="1">
      <w:lvl w:ilvl="1">
        <w:numFmt w:val="bullet"/>
        <w:lvlText w:val=""/>
        <w:lvlJc w:val="left"/>
        <w:pPr>
          <w:tabs>
            <w:tab w:val="num" w:pos="1440"/>
          </w:tabs>
          <w:ind w:left="1440" w:hanging="360"/>
        </w:pPr>
        <w:rPr>
          <w:rFonts w:ascii="Symbol" w:hAnsi="Symbol" w:hint="default"/>
          <w:sz w:val="20"/>
        </w:rPr>
      </w:lvl>
    </w:lvlOverride>
  </w:num>
  <w:num w:numId="25" w16cid:durableId="1189417489">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1480224571">
    <w:abstractNumId w:val="19"/>
    <w:lvlOverride w:ilvl="1">
      <w:lvl w:ilvl="1">
        <w:numFmt w:val="bullet"/>
        <w:lvlText w:val=""/>
        <w:lvlJc w:val="left"/>
        <w:pPr>
          <w:tabs>
            <w:tab w:val="num" w:pos="1440"/>
          </w:tabs>
          <w:ind w:left="1440" w:hanging="360"/>
        </w:pPr>
        <w:rPr>
          <w:rFonts w:ascii="Symbol" w:hAnsi="Symbol" w:hint="default"/>
          <w:sz w:val="20"/>
        </w:rPr>
      </w:lvl>
    </w:lvlOverride>
  </w:num>
  <w:num w:numId="27" w16cid:durableId="564222990">
    <w:abstractNumId w:val="19"/>
    <w:lvlOverride w:ilvl="1">
      <w:lvl w:ilvl="1">
        <w:numFmt w:val="bullet"/>
        <w:lvlText w:val=""/>
        <w:lvlJc w:val="left"/>
        <w:pPr>
          <w:tabs>
            <w:tab w:val="num" w:pos="1440"/>
          </w:tabs>
          <w:ind w:left="1440" w:hanging="360"/>
        </w:pPr>
        <w:rPr>
          <w:rFonts w:ascii="Symbol" w:hAnsi="Symbol" w:hint="default"/>
          <w:sz w:val="20"/>
        </w:rPr>
      </w:lvl>
    </w:lvlOverride>
  </w:num>
  <w:num w:numId="28" w16cid:durableId="525800599">
    <w:abstractNumId w:val="19"/>
    <w:lvlOverride w:ilvl="1">
      <w:lvl w:ilvl="1">
        <w:numFmt w:val="bullet"/>
        <w:lvlText w:val=""/>
        <w:lvlJc w:val="left"/>
        <w:pPr>
          <w:tabs>
            <w:tab w:val="num" w:pos="1440"/>
          </w:tabs>
          <w:ind w:left="1440" w:hanging="360"/>
        </w:pPr>
        <w:rPr>
          <w:rFonts w:ascii="Symbol" w:hAnsi="Symbol" w:hint="default"/>
          <w:sz w:val="20"/>
        </w:rPr>
      </w:lvl>
    </w:lvlOverride>
  </w:num>
  <w:num w:numId="29" w16cid:durableId="1996494535">
    <w:abstractNumId w:val="19"/>
    <w:lvlOverride w:ilvl="1">
      <w:lvl w:ilvl="1">
        <w:numFmt w:val="bullet"/>
        <w:lvlText w:val=""/>
        <w:lvlJc w:val="left"/>
        <w:pPr>
          <w:tabs>
            <w:tab w:val="num" w:pos="1440"/>
          </w:tabs>
          <w:ind w:left="1440" w:hanging="360"/>
        </w:pPr>
        <w:rPr>
          <w:rFonts w:ascii="Symbol" w:hAnsi="Symbol" w:hint="default"/>
          <w:sz w:val="20"/>
        </w:rPr>
      </w:lvl>
    </w:lvlOverride>
  </w:num>
  <w:num w:numId="30" w16cid:durableId="651953609">
    <w:abstractNumId w:val="19"/>
    <w:lvlOverride w:ilvl="1">
      <w:lvl w:ilvl="1">
        <w:numFmt w:val="bullet"/>
        <w:lvlText w:val=""/>
        <w:lvlJc w:val="left"/>
        <w:pPr>
          <w:tabs>
            <w:tab w:val="num" w:pos="1440"/>
          </w:tabs>
          <w:ind w:left="1440" w:hanging="360"/>
        </w:pPr>
        <w:rPr>
          <w:rFonts w:ascii="Symbol" w:hAnsi="Symbol" w:hint="default"/>
          <w:sz w:val="20"/>
        </w:rPr>
      </w:lvl>
    </w:lvlOverride>
  </w:num>
  <w:num w:numId="31" w16cid:durableId="558055228">
    <w:abstractNumId w:val="32"/>
  </w:num>
  <w:num w:numId="32" w16cid:durableId="313026562">
    <w:abstractNumId w:val="15"/>
  </w:num>
  <w:num w:numId="33" w16cid:durableId="2054160465">
    <w:abstractNumId w:val="29"/>
  </w:num>
  <w:num w:numId="34" w16cid:durableId="1951474408">
    <w:abstractNumId w:val="21"/>
  </w:num>
  <w:num w:numId="35" w16cid:durableId="1735660318">
    <w:abstractNumId w:val="25"/>
  </w:num>
  <w:num w:numId="36" w16cid:durableId="713575301">
    <w:abstractNumId w:val="10"/>
  </w:num>
  <w:num w:numId="37" w16cid:durableId="1508015907">
    <w:abstractNumId w:val="28"/>
  </w:num>
  <w:num w:numId="38" w16cid:durableId="186218113">
    <w:abstractNumId w:val="17"/>
  </w:num>
  <w:num w:numId="39" w16cid:durableId="1725250425">
    <w:abstractNumId w:val="16"/>
  </w:num>
  <w:num w:numId="40" w16cid:durableId="837230083">
    <w:abstractNumId w:val="20"/>
  </w:num>
  <w:num w:numId="41" w16cid:durableId="287974011">
    <w:abstractNumId w:val="34"/>
  </w:num>
  <w:num w:numId="42" w16cid:durableId="1330019694">
    <w:abstractNumId w:val="9"/>
  </w:num>
  <w:num w:numId="43" w16cid:durableId="1487433499">
    <w:abstractNumId w:val="22"/>
  </w:num>
  <w:num w:numId="44" w16cid:durableId="1735347037">
    <w:abstractNumId w:val="18"/>
  </w:num>
  <w:num w:numId="45" w16cid:durableId="900022933">
    <w:abstractNumId w:val="27"/>
  </w:num>
  <w:num w:numId="46" w16cid:durableId="1992251136">
    <w:abstractNumId w:val="11"/>
  </w:num>
  <w:num w:numId="47" w16cid:durableId="56124428">
    <w:abstractNumId w:val="26"/>
  </w:num>
  <w:num w:numId="48" w16cid:durableId="300959754">
    <w:abstractNumId w:val="24"/>
  </w:num>
  <w:num w:numId="49" w16cid:durableId="505707374">
    <w:abstractNumId w:val="31"/>
  </w:num>
  <w:num w:numId="50" w16cid:durableId="1974559466">
    <w:abstractNumId w:val="35"/>
  </w:num>
  <w:num w:numId="51" w16cid:durableId="396900040">
    <w:abstractNumId w:val="33"/>
  </w:num>
  <w:num w:numId="52" w16cid:durableId="520005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32E11"/>
    <w:rsid w:val="0015074B"/>
    <w:rsid w:val="001E6951"/>
    <w:rsid w:val="0029639D"/>
    <w:rsid w:val="002B04A7"/>
    <w:rsid w:val="002D067B"/>
    <w:rsid w:val="00326F90"/>
    <w:rsid w:val="00354C17"/>
    <w:rsid w:val="003A7C7A"/>
    <w:rsid w:val="003B6B70"/>
    <w:rsid w:val="003E0C1A"/>
    <w:rsid w:val="003F0B4B"/>
    <w:rsid w:val="005353E0"/>
    <w:rsid w:val="005B7FA1"/>
    <w:rsid w:val="005F4BD3"/>
    <w:rsid w:val="00622F0E"/>
    <w:rsid w:val="00710FBF"/>
    <w:rsid w:val="00783DEA"/>
    <w:rsid w:val="00892434"/>
    <w:rsid w:val="00923A2C"/>
    <w:rsid w:val="0099756A"/>
    <w:rsid w:val="009C5B44"/>
    <w:rsid w:val="00A73526"/>
    <w:rsid w:val="00A8306F"/>
    <w:rsid w:val="00AA1D8D"/>
    <w:rsid w:val="00AB310D"/>
    <w:rsid w:val="00AB400C"/>
    <w:rsid w:val="00B21DAB"/>
    <w:rsid w:val="00B40330"/>
    <w:rsid w:val="00B47730"/>
    <w:rsid w:val="00B47891"/>
    <w:rsid w:val="00B552B0"/>
    <w:rsid w:val="00C501CB"/>
    <w:rsid w:val="00C91F5A"/>
    <w:rsid w:val="00CB0664"/>
    <w:rsid w:val="00CE590E"/>
    <w:rsid w:val="00CF2FE8"/>
    <w:rsid w:val="00D06249"/>
    <w:rsid w:val="00E006B6"/>
    <w:rsid w:val="00E572FA"/>
    <w:rsid w:val="00E71E8D"/>
    <w:rsid w:val="00EA2BC7"/>
    <w:rsid w:val="00EA4E95"/>
    <w:rsid w:val="00EB0296"/>
    <w:rsid w:val="00EC0711"/>
    <w:rsid w:val="00F03783"/>
    <w:rsid w:val="00F40AD0"/>
    <w:rsid w:val="00FA2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B4B"/>
    <w:rPr>
      <w:color w:val="0000FF" w:themeColor="hyperlink"/>
      <w:u w:val="single"/>
    </w:rPr>
  </w:style>
  <w:style w:type="character" w:styleId="UnresolvedMention">
    <w:name w:val="Unresolved Mention"/>
    <w:basedOn w:val="DefaultParagraphFont"/>
    <w:uiPriority w:val="99"/>
    <w:semiHidden/>
    <w:unhideWhenUsed/>
    <w:rsid w:val="003F0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57739">
      <w:bodyDiv w:val="1"/>
      <w:marLeft w:val="0"/>
      <w:marRight w:val="0"/>
      <w:marTop w:val="0"/>
      <w:marBottom w:val="0"/>
      <w:divBdr>
        <w:top w:val="none" w:sz="0" w:space="0" w:color="auto"/>
        <w:left w:val="none" w:sz="0" w:space="0" w:color="auto"/>
        <w:bottom w:val="none" w:sz="0" w:space="0" w:color="auto"/>
        <w:right w:val="none" w:sz="0" w:space="0" w:color="auto"/>
      </w:divBdr>
    </w:div>
    <w:div w:id="1148715152">
      <w:bodyDiv w:val="1"/>
      <w:marLeft w:val="0"/>
      <w:marRight w:val="0"/>
      <w:marTop w:val="0"/>
      <w:marBottom w:val="0"/>
      <w:divBdr>
        <w:top w:val="none" w:sz="0" w:space="0" w:color="auto"/>
        <w:left w:val="none" w:sz="0" w:space="0" w:color="auto"/>
        <w:bottom w:val="none" w:sz="0" w:space="0" w:color="auto"/>
        <w:right w:val="none" w:sz="0" w:space="0" w:color="auto"/>
      </w:divBdr>
    </w:div>
    <w:div w:id="1368143645">
      <w:bodyDiv w:val="1"/>
      <w:marLeft w:val="0"/>
      <w:marRight w:val="0"/>
      <w:marTop w:val="0"/>
      <w:marBottom w:val="0"/>
      <w:divBdr>
        <w:top w:val="none" w:sz="0" w:space="0" w:color="auto"/>
        <w:left w:val="none" w:sz="0" w:space="0" w:color="auto"/>
        <w:bottom w:val="none" w:sz="0" w:space="0" w:color="auto"/>
        <w:right w:val="none" w:sz="0" w:space="0" w:color="auto"/>
      </w:divBdr>
    </w:div>
    <w:div w:id="1609851192">
      <w:bodyDiv w:val="1"/>
      <w:marLeft w:val="0"/>
      <w:marRight w:val="0"/>
      <w:marTop w:val="0"/>
      <w:marBottom w:val="0"/>
      <w:divBdr>
        <w:top w:val="none" w:sz="0" w:space="0" w:color="auto"/>
        <w:left w:val="none" w:sz="0" w:space="0" w:color="auto"/>
        <w:bottom w:val="none" w:sz="0" w:space="0" w:color="auto"/>
        <w:right w:val="none" w:sz="0" w:space="0" w:color="auto"/>
      </w:divBdr>
    </w:div>
    <w:div w:id="1683118949">
      <w:bodyDiv w:val="1"/>
      <w:marLeft w:val="0"/>
      <w:marRight w:val="0"/>
      <w:marTop w:val="0"/>
      <w:marBottom w:val="0"/>
      <w:divBdr>
        <w:top w:val="none" w:sz="0" w:space="0" w:color="auto"/>
        <w:left w:val="none" w:sz="0" w:space="0" w:color="auto"/>
        <w:bottom w:val="none" w:sz="0" w:space="0" w:color="auto"/>
        <w:right w:val="none" w:sz="0" w:space="0" w:color="auto"/>
      </w:divBdr>
    </w:div>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 w:id="1966503962">
      <w:bodyDiv w:val="1"/>
      <w:marLeft w:val="0"/>
      <w:marRight w:val="0"/>
      <w:marTop w:val="0"/>
      <w:marBottom w:val="0"/>
      <w:divBdr>
        <w:top w:val="none" w:sz="0" w:space="0" w:color="auto"/>
        <w:left w:val="none" w:sz="0" w:space="0" w:color="auto"/>
        <w:bottom w:val="none" w:sz="0" w:space="0" w:color="auto"/>
        <w:right w:val="none" w:sz="0" w:space="0" w:color="auto"/>
      </w:divBdr>
    </w:div>
    <w:div w:id="2125028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topics/malware" TargetMode="External"/><Relationship Id="rId18" Type="http://schemas.openxmlformats.org/officeDocument/2006/relationships/hyperlink" Target="https://github.com/mandiant/flare-v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microsoft.com/en-us/software-download/windowsinsiderpreviewiso?rfs=1"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zeltser.com/remnux-malware-analysis-tip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remnux.org/" TargetMode="External"/><Relationship Id="rId20" Type="http://schemas.openxmlformats.org/officeDocument/2006/relationships/hyperlink" Target="https://ninit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github.com/a0rtega/pafish" TargetMode="External"/><Relationship Id="rId5" Type="http://schemas.openxmlformats.org/officeDocument/2006/relationships/numbering" Target="numbering.xml"/><Relationship Id="rId15" Type="http://schemas.openxmlformats.org/officeDocument/2006/relationships/hyperlink" Target="https://support.malwarebytes.com/hc/en-us/articles/360038984693-Malwarebytes-for-Windows-v4-guide" TargetMode="External"/><Relationship Id="rId23" Type="http://schemas.openxmlformats.org/officeDocument/2006/relationships/hyperlink" Target="https://remnux.org/" TargetMode="External"/><Relationship Id="rId10" Type="http://schemas.openxmlformats.org/officeDocument/2006/relationships/image" Target="media/image2.png"/><Relationship Id="rId19" Type="http://schemas.openxmlformats.org/officeDocument/2006/relationships/hyperlink" Target="https://github.com/a0rtega/pafish"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crowdstrike.com/cybersecurity-101/malware/malware-analysis/" TargetMode="External"/><Relationship Id="rId22" Type="http://schemas.openxmlformats.org/officeDocument/2006/relationships/hyperlink" Target="https://www.youtube.com/watch?v=oPsxy9JF8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3.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11</Pages>
  <Words>3465</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Derek Garcia</cp:lastModifiedBy>
  <cp:revision>33</cp:revision>
  <dcterms:created xsi:type="dcterms:W3CDTF">2024-04-01T15:06:00Z</dcterms:created>
  <dcterms:modified xsi:type="dcterms:W3CDTF">2024-04-25T05:31:00Z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y fmtid="{D5CDD505-2E9C-101B-9397-08002B2CF9AE}" pid="3" name="GrammarlyDocumentId">
    <vt:lpwstr>386901f5b57ba8d6d1f19ca2ba8da151773b1d0b19a77195eedd51319da1a3c7</vt:lpwstr>
  </property>
</Properties>
</file>