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DE175" w14:textId="77777777" w:rsidR="005B0E58" w:rsidRDefault="005B0E58" w:rsidP="00D955DC">
      <w:pPr>
        <w:rPr>
          <w:b/>
          <w:bCs/>
        </w:rPr>
      </w:pPr>
    </w:p>
    <w:p w14:paraId="6B884F2C" w14:textId="77777777" w:rsidR="005B0E58" w:rsidRDefault="005B0E58" w:rsidP="00D955DC">
      <w:pPr>
        <w:rPr>
          <w:b/>
          <w:bCs/>
        </w:rPr>
      </w:pPr>
    </w:p>
    <w:p w14:paraId="595DB627" w14:textId="77777777" w:rsidR="005B0E58" w:rsidRDefault="005B0E58" w:rsidP="00D955DC">
      <w:pPr>
        <w:rPr>
          <w:b/>
          <w:bCs/>
        </w:rPr>
      </w:pPr>
    </w:p>
    <w:p w14:paraId="5EE1A41B" w14:textId="77777777" w:rsidR="005B0E58" w:rsidRDefault="005B0E58" w:rsidP="00D955DC">
      <w:pPr>
        <w:rPr>
          <w:b/>
          <w:bCs/>
        </w:rPr>
      </w:pPr>
    </w:p>
    <w:p w14:paraId="687B2DD0" w14:textId="77777777" w:rsidR="005B0E58" w:rsidRDefault="005B0E58" w:rsidP="00D955DC">
      <w:pPr>
        <w:rPr>
          <w:b/>
          <w:bCs/>
        </w:rPr>
      </w:pPr>
    </w:p>
    <w:p w14:paraId="11B2C578" w14:textId="77777777" w:rsidR="005B0E58" w:rsidRDefault="005B0E58" w:rsidP="00D955DC">
      <w:pPr>
        <w:rPr>
          <w:b/>
          <w:bCs/>
        </w:rPr>
      </w:pPr>
    </w:p>
    <w:p w14:paraId="5F530054" w14:textId="77777777" w:rsidR="005B0E58" w:rsidRDefault="005B0E58" w:rsidP="00D955DC">
      <w:pPr>
        <w:rPr>
          <w:b/>
          <w:bCs/>
        </w:rPr>
      </w:pPr>
    </w:p>
    <w:p w14:paraId="5D89F209" w14:textId="77777777" w:rsidR="005B0E58" w:rsidRDefault="005B0E58" w:rsidP="00D955DC">
      <w:pPr>
        <w:rPr>
          <w:b/>
          <w:bCs/>
        </w:rPr>
      </w:pPr>
    </w:p>
    <w:p w14:paraId="611254DC" w14:textId="77777777" w:rsidR="005B0E58" w:rsidRPr="00E94670" w:rsidRDefault="005B0E58" w:rsidP="00D955DC">
      <w:pPr>
        <w:rPr>
          <w:sz w:val="96"/>
          <w:szCs w:val="96"/>
        </w:rPr>
      </w:pPr>
    </w:p>
    <w:p w14:paraId="0B9407D1" w14:textId="58F8ABF8" w:rsidR="00FC02A0" w:rsidRPr="00E94670" w:rsidRDefault="00FC02A0" w:rsidP="005B0E58">
      <w:pPr>
        <w:jc w:val="center"/>
        <w:rPr>
          <w:sz w:val="96"/>
          <w:szCs w:val="96"/>
        </w:rPr>
      </w:pPr>
      <w:r w:rsidRPr="00E94670">
        <w:rPr>
          <w:sz w:val="96"/>
          <w:szCs w:val="96"/>
        </w:rPr>
        <w:t>CDA Tool</w:t>
      </w:r>
      <w:r w:rsidR="005B0E58" w:rsidRPr="00E94670">
        <w:rPr>
          <w:sz w:val="96"/>
          <w:szCs w:val="96"/>
        </w:rPr>
        <w:t xml:space="preserve"> </w:t>
      </w:r>
    </w:p>
    <w:p w14:paraId="71D49F44" w14:textId="4D956B83" w:rsidR="00E94670" w:rsidRPr="00E94670" w:rsidRDefault="00E94670" w:rsidP="005B0E58">
      <w:pPr>
        <w:jc w:val="center"/>
        <w:rPr>
          <w:sz w:val="44"/>
          <w:szCs w:val="44"/>
        </w:rPr>
      </w:pPr>
      <w:r w:rsidRPr="00E94670">
        <w:rPr>
          <w:sz w:val="44"/>
          <w:szCs w:val="44"/>
        </w:rPr>
        <w:t>Ver. 1.0</w:t>
      </w:r>
    </w:p>
    <w:p w14:paraId="186643BB" w14:textId="77777777" w:rsidR="005B0E58" w:rsidRDefault="005B0E58" w:rsidP="00D955DC">
      <w:pPr>
        <w:rPr>
          <w:b/>
          <w:bCs/>
        </w:rPr>
      </w:pPr>
    </w:p>
    <w:p w14:paraId="2A055379" w14:textId="77777777" w:rsidR="005B0E58" w:rsidRDefault="005B0E58" w:rsidP="00D955DC">
      <w:pPr>
        <w:rPr>
          <w:b/>
          <w:bCs/>
        </w:rPr>
      </w:pPr>
    </w:p>
    <w:p w14:paraId="64A8A5DF" w14:textId="77777777" w:rsidR="005B0E58" w:rsidRDefault="005B0E58" w:rsidP="00D955DC">
      <w:pPr>
        <w:rPr>
          <w:b/>
          <w:bCs/>
        </w:rPr>
      </w:pPr>
    </w:p>
    <w:p w14:paraId="7FF82AB9" w14:textId="77777777" w:rsidR="005B0E58" w:rsidRDefault="005B0E58" w:rsidP="00D955DC">
      <w:pPr>
        <w:rPr>
          <w:b/>
          <w:bCs/>
        </w:rPr>
      </w:pPr>
    </w:p>
    <w:p w14:paraId="0BBCF6F2" w14:textId="77777777" w:rsidR="005B0E58" w:rsidRDefault="005B0E58" w:rsidP="00D955DC">
      <w:pPr>
        <w:rPr>
          <w:b/>
          <w:bCs/>
        </w:rPr>
      </w:pPr>
    </w:p>
    <w:p w14:paraId="04DDDFBE" w14:textId="77777777" w:rsidR="005B0E58" w:rsidRDefault="005B0E58" w:rsidP="00D955DC">
      <w:pPr>
        <w:rPr>
          <w:b/>
          <w:bCs/>
        </w:rPr>
      </w:pPr>
    </w:p>
    <w:p w14:paraId="183FFE7C" w14:textId="77777777" w:rsidR="005B0E58" w:rsidRDefault="005B0E58" w:rsidP="00D955DC">
      <w:pPr>
        <w:rPr>
          <w:b/>
          <w:bCs/>
        </w:rPr>
      </w:pPr>
    </w:p>
    <w:p w14:paraId="63CD498A" w14:textId="77777777" w:rsidR="005B0E58" w:rsidRDefault="005B0E58" w:rsidP="00D955DC">
      <w:pPr>
        <w:rPr>
          <w:b/>
          <w:bCs/>
        </w:rPr>
      </w:pPr>
    </w:p>
    <w:p w14:paraId="57ECBF89" w14:textId="77777777" w:rsidR="005B0E58" w:rsidRDefault="005B0E58" w:rsidP="00D955DC">
      <w:pPr>
        <w:rPr>
          <w:b/>
          <w:bCs/>
        </w:rPr>
      </w:pPr>
    </w:p>
    <w:p w14:paraId="3D89A69A" w14:textId="77777777" w:rsidR="005B0E58" w:rsidRDefault="005B0E58" w:rsidP="00D955DC">
      <w:pPr>
        <w:rPr>
          <w:b/>
          <w:bCs/>
        </w:rPr>
      </w:pPr>
    </w:p>
    <w:p w14:paraId="1832523F" w14:textId="77777777" w:rsidR="005B0E58" w:rsidRDefault="005B0E58" w:rsidP="00D955DC">
      <w:pPr>
        <w:rPr>
          <w:b/>
          <w:bCs/>
        </w:rPr>
      </w:pPr>
    </w:p>
    <w:p w14:paraId="0E7C039E" w14:textId="77777777" w:rsidR="005B0E58" w:rsidRDefault="005B0E58" w:rsidP="00D955DC">
      <w:pPr>
        <w:rPr>
          <w:b/>
          <w:bCs/>
        </w:rPr>
      </w:pPr>
    </w:p>
    <w:p w14:paraId="695D36F2" w14:textId="77777777" w:rsidR="00B06D8C" w:rsidRDefault="00B06D8C">
      <w:pPr>
        <w:pStyle w:val="TOCHeading"/>
      </w:pPr>
      <w:r>
        <w:lastRenderedPageBreak/>
        <w:t>Table of Contents</w:t>
      </w:r>
    </w:p>
    <w:p w14:paraId="28A0DC85" w14:textId="29AB22E4" w:rsidR="00443CC3" w:rsidRDefault="00B06D8C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41702622" w:history="1">
        <w:r w:rsidR="00443CC3" w:rsidRPr="0024725D">
          <w:rPr>
            <w:rStyle w:val="Hyperlink"/>
            <w:noProof/>
          </w:rPr>
          <w:t>Step 1:  Request for TID (skip to step 2 if you already have a TID)</w:t>
        </w:r>
        <w:r w:rsidR="00443CC3">
          <w:rPr>
            <w:noProof/>
            <w:webHidden/>
          </w:rPr>
          <w:tab/>
        </w:r>
        <w:r w:rsidR="00443CC3">
          <w:rPr>
            <w:noProof/>
            <w:webHidden/>
          </w:rPr>
          <w:fldChar w:fldCharType="begin"/>
        </w:r>
        <w:r w:rsidR="00443CC3">
          <w:rPr>
            <w:noProof/>
            <w:webHidden/>
          </w:rPr>
          <w:instrText xml:space="preserve"> PAGEREF _Toc141702622 \h </w:instrText>
        </w:r>
        <w:r w:rsidR="00443CC3">
          <w:rPr>
            <w:noProof/>
            <w:webHidden/>
          </w:rPr>
        </w:r>
        <w:r w:rsidR="00443CC3">
          <w:rPr>
            <w:noProof/>
            <w:webHidden/>
          </w:rPr>
          <w:fldChar w:fldCharType="separate"/>
        </w:r>
        <w:r w:rsidR="00443CC3">
          <w:rPr>
            <w:noProof/>
            <w:webHidden/>
          </w:rPr>
          <w:t>3</w:t>
        </w:r>
        <w:r w:rsidR="00443CC3">
          <w:rPr>
            <w:noProof/>
            <w:webHidden/>
          </w:rPr>
          <w:fldChar w:fldCharType="end"/>
        </w:r>
      </w:hyperlink>
    </w:p>
    <w:p w14:paraId="3E38B5A8" w14:textId="28DB6F5F" w:rsidR="00443CC3" w:rsidRDefault="00397361">
      <w:pPr>
        <w:pStyle w:val="TOC1"/>
        <w:tabs>
          <w:tab w:val="right" w:leader="dot" w:pos="9350"/>
        </w:tabs>
        <w:rPr>
          <w:noProof/>
        </w:rPr>
      </w:pPr>
      <w:hyperlink w:anchor="_Toc141702623" w:history="1">
        <w:r w:rsidR="00443CC3" w:rsidRPr="0024725D">
          <w:rPr>
            <w:rStyle w:val="Hyperlink"/>
            <w:noProof/>
          </w:rPr>
          <w:t>Step 2: Login using Stellantis Credentials</w:t>
        </w:r>
        <w:r w:rsidR="00443CC3">
          <w:rPr>
            <w:noProof/>
            <w:webHidden/>
          </w:rPr>
          <w:tab/>
        </w:r>
        <w:r w:rsidR="00443CC3">
          <w:rPr>
            <w:noProof/>
            <w:webHidden/>
          </w:rPr>
          <w:fldChar w:fldCharType="begin"/>
        </w:r>
        <w:r w:rsidR="00443CC3">
          <w:rPr>
            <w:noProof/>
            <w:webHidden/>
          </w:rPr>
          <w:instrText xml:space="preserve"> PAGEREF _Toc141702623 \h </w:instrText>
        </w:r>
        <w:r w:rsidR="00443CC3">
          <w:rPr>
            <w:noProof/>
            <w:webHidden/>
          </w:rPr>
        </w:r>
        <w:r w:rsidR="00443CC3">
          <w:rPr>
            <w:noProof/>
            <w:webHidden/>
          </w:rPr>
          <w:fldChar w:fldCharType="separate"/>
        </w:r>
        <w:r w:rsidR="00443CC3">
          <w:rPr>
            <w:noProof/>
            <w:webHidden/>
          </w:rPr>
          <w:t>4</w:t>
        </w:r>
        <w:r w:rsidR="00443CC3">
          <w:rPr>
            <w:noProof/>
            <w:webHidden/>
          </w:rPr>
          <w:fldChar w:fldCharType="end"/>
        </w:r>
      </w:hyperlink>
    </w:p>
    <w:p w14:paraId="209DB19E" w14:textId="415045BB" w:rsidR="00443CC3" w:rsidRDefault="00397361">
      <w:pPr>
        <w:pStyle w:val="TOC1"/>
        <w:tabs>
          <w:tab w:val="right" w:leader="dot" w:pos="9350"/>
        </w:tabs>
        <w:rPr>
          <w:noProof/>
        </w:rPr>
      </w:pPr>
      <w:hyperlink w:anchor="_Toc141702624" w:history="1">
        <w:r w:rsidR="00443CC3" w:rsidRPr="0024725D">
          <w:rPr>
            <w:rStyle w:val="Hyperlink"/>
            <w:noProof/>
          </w:rPr>
          <w:t>Step 3: Select your CAN-hardware device.</w:t>
        </w:r>
        <w:r w:rsidR="00443CC3">
          <w:rPr>
            <w:noProof/>
            <w:webHidden/>
          </w:rPr>
          <w:tab/>
        </w:r>
        <w:r w:rsidR="00443CC3">
          <w:rPr>
            <w:noProof/>
            <w:webHidden/>
          </w:rPr>
          <w:fldChar w:fldCharType="begin"/>
        </w:r>
        <w:r w:rsidR="00443CC3">
          <w:rPr>
            <w:noProof/>
            <w:webHidden/>
          </w:rPr>
          <w:instrText xml:space="preserve"> PAGEREF _Toc141702624 \h </w:instrText>
        </w:r>
        <w:r w:rsidR="00443CC3">
          <w:rPr>
            <w:noProof/>
            <w:webHidden/>
          </w:rPr>
        </w:r>
        <w:r w:rsidR="00443CC3">
          <w:rPr>
            <w:noProof/>
            <w:webHidden/>
          </w:rPr>
          <w:fldChar w:fldCharType="separate"/>
        </w:r>
        <w:r w:rsidR="00443CC3">
          <w:rPr>
            <w:noProof/>
            <w:webHidden/>
          </w:rPr>
          <w:t>5</w:t>
        </w:r>
        <w:r w:rsidR="00443CC3">
          <w:rPr>
            <w:noProof/>
            <w:webHidden/>
          </w:rPr>
          <w:fldChar w:fldCharType="end"/>
        </w:r>
      </w:hyperlink>
    </w:p>
    <w:p w14:paraId="5CB3CE18" w14:textId="54FBCD4E" w:rsidR="00443CC3" w:rsidRDefault="00397361">
      <w:pPr>
        <w:pStyle w:val="TOC1"/>
        <w:tabs>
          <w:tab w:val="right" w:leader="dot" w:pos="9350"/>
        </w:tabs>
        <w:rPr>
          <w:noProof/>
        </w:rPr>
      </w:pPr>
      <w:hyperlink w:anchor="_Toc141702625" w:history="1">
        <w:r w:rsidR="00443CC3" w:rsidRPr="0024725D">
          <w:rPr>
            <w:rStyle w:val="Hyperlink"/>
            <w:noProof/>
          </w:rPr>
          <w:t>Step 4: Select your CANFD2 bus line.</w:t>
        </w:r>
        <w:r w:rsidR="00443CC3">
          <w:rPr>
            <w:noProof/>
            <w:webHidden/>
          </w:rPr>
          <w:tab/>
        </w:r>
        <w:r w:rsidR="00443CC3">
          <w:rPr>
            <w:noProof/>
            <w:webHidden/>
          </w:rPr>
          <w:fldChar w:fldCharType="begin"/>
        </w:r>
        <w:r w:rsidR="00443CC3">
          <w:rPr>
            <w:noProof/>
            <w:webHidden/>
          </w:rPr>
          <w:instrText xml:space="preserve"> PAGEREF _Toc141702625 \h </w:instrText>
        </w:r>
        <w:r w:rsidR="00443CC3">
          <w:rPr>
            <w:noProof/>
            <w:webHidden/>
          </w:rPr>
        </w:r>
        <w:r w:rsidR="00443CC3">
          <w:rPr>
            <w:noProof/>
            <w:webHidden/>
          </w:rPr>
          <w:fldChar w:fldCharType="separate"/>
        </w:r>
        <w:r w:rsidR="00443CC3">
          <w:rPr>
            <w:noProof/>
            <w:webHidden/>
          </w:rPr>
          <w:t>6</w:t>
        </w:r>
        <w:r w:rsidR="00443CC3">
          <w:rPr>
            <w:noProof/>
            <w:webHidden/>
          </w:rPr>
          <w:fldChar w:fldCharType="end"/>
        </w:r>
      </w:hyperlink>
    </w:p>
    <w:p w14:paraId="78F6446F" w14:textId="59634A01" w:rsidR="00443CC3" w:rsidRDefault="00397361">
      <w:pPr>
        <w:pStyle w:val="TOC1"/>
        <w:tabs>
          <w:tab w:val="right" w:leader="dot" w:pos="9350"/>
        </w:tabs>
        <w:rPr>
          <w:noProof/>
        </w:rPr>
      </w:pPr>
      <w:hyperlink w:anchor="_Toc141702626" w:history="1">
        <w:r w:rsidR="00443CC3" w:rsidRPr="0024725D">
          <w:rPr>
            <w:rStyle w:val="Hyperlink"/>
            <w:noProof/>
          </w:rPr>
          <w:t>Step 5: Select CVADAS from list.</w:t>
        </w:r>
        <w:r w:rsidR="00443CC3">
          <w:rPr>
            <w:noProof/>
            <w:webHidden/>
          </w:rPr>
          <w:tab/>
        </w:r>
        <w:r w:rsidR="00443CC3">
          <w:rPr>
            <w:noProof/>
            <w:webHidden/>
          </w:rPr>
          <w:fldChar w:fldCharType="begin"/>
        </w:r>
        <w:r w:rsidR="00443CC3">
          <w:rPr>
            <w:noProof/>
            <w:webHidden/>
          </w:rPr>
          <w:instrText xml:space="preserve"> PAGEREF _Toc141702626 \h </w:instrText>
        </w:r>
        <w:r w:rsidR="00443CC3">
          <w:rPr>
            <w:noProof/>
            <w:webHidden/>
          </w:rPr>
        </w:r>
        <w:r w:rsidR="00443CC3">
          <w:rPr>
            <w:noProof/>
            <w:webHidden/>
          </w:rPr>
          <w:fldChar w:fldCharType="separate"/>
        </w:r>
        <w:r w:rsidR="00443CC3">
          <w:rPr>
            <w:noProof/>
            <w:webHidden/>
          </w:rPr>
          <w:t>8</w:t>
        </w:r>
        <w:r w:rsidR="00443CC3">
          <w:rPr>
            <w:noProof/>
            <w:webHidden/>
          </w:rPr>
          <w:fldChar w:fldCharType="end"/>
        </w:r>
      </w:hyperlink>
    </w:p>
    <w:p w14:paraId="1AAC4EBD" w14:textId="6A3F8BA5" w:rsidR="00443CC3" w:rsidRDefault="00397361">
      <w:pPr>
        <w:pStyle w:val="TOC1"/>
        <w:tabs>
          <w:tab w:val="right" w:leader="dot" w:pos="9350"/>
        </w:tabs>
        <w:rPr>
          <w:noProof/>
        </w:rPr>
      </w:pPr>
      <w:hyperlink w:anchor="_Toc141702627" w:history="1">
        <w:r w:rsidR="00443CC3" w:rsidRPr="0024725D">
          <w:rPr>
            <w:rStyle w:val="Hyperlink"/>
            <w:noProof/>
          </w:rPr>
          <w:t>Step 6: CVADAS identification successful</w:t>
        </w:r>
        <w:r w:rsidR="00443CC3">
          <w:rPr>
            <w:noProof/>
            <w:webHidden/>
          </w:rPr>
          <w:tab/>
        </w:r>
        <w:r w:rsidR="00443CC3">
          <w:rPr>
            <w:noProof/>
            <w:webHidden/>
          </w:rPr>
          <w:fldChar w:fldCharType="begin"/>
        </w:r>
        <w:r w:rsidR="00443CC3">
          <w:rPr>
            <w:noProof/>
            <w:webHidden/>
          </w:rPr>
          <w:instrText xml:space="preserve"> PAGEREF _Toc141702627 \h </w:instrText>
        </w:r>
        <w:r w:rsidR="00443CC3">
          <w:rPr>
            <w:noProof/>
            <w:webHidden/>
          </w:rPr>
        </w:r>
        <w:r w:rsidR="00443CC3">
          <w:rPr>
            <w:noProof/>
            <w:webHidden/>
          </w:rPr>
          <w:fldChar w:fldCharType="separate"/>
        </w:r>
        <w:r w:rsidR="00443CC3">
          <w:rPr>
            <w:noProof/>
            <w:webHidden/>
          </w:rPr>
          <w:t>9</w:t>
        </w:r>
        <w:r w:rsidR="00443CC3">
          <w:rPr>
            <w:noProof/>
            <w:webHidden/>
          </w:rPr>
          <w:fldChar w:fldCharType="end"/>
        </w:r>
      </w:hyperlink>
    </w:p>
    <w:p w14:paraId="5F55583D" w14:textId="5C970E90" w:rsidR="00443CC3" w:rsidRDefault="00397361">
      <w:pPr>
        <w:pStyle w:val="TOC1"/>
        <w:tabs>
          <w:tab w:val="right" w:leader="dot" w:pos="9350"/>
        </w:tabs>
        <w:rPr>
          <w:noProof/>
        </w:rPr>
      </w:pPr>
      <w:hyperlink w:anchor="_Toc141702628" w:history="1">
        <w:r w:rsidR="00443CC3" w:rsidRPr="0024725D">
          <w:rPr>
            <w:rStyle w:val="Hyperlink"/>
            <w:noProof/>
          </w:rPr>
          <w:t>Step 7:  SGW Unlocking / Authenticated Diagnostic Access Unlock</w:t>
        </w:r>
        <w:r w:rsidR="00443CC3">
          <w:rPr>
            <w:noProof/>
            <w:webHidden/>
          </w:rPr>
          <w:tab/>
        </w:r>
        <w:r w:rsidR="00443CC3">
          <w:rPr>
            <w:noProof/>
            <w:webHidden/>
          </w:rPr>
          <w:fldChar w:fldCharType="begin"/>
        </w:r>
        <w:r w:rsidR="00443CC3">
          <w:rPr>
            <w:noProof/>
            <w:webHidden/>
          </w:rPr>
          <w:instrText xml:space="preserve"> PAGEREF _Toc141702628 \h </w:instrText>
        </w:r>
        <w:r w:rsidR="00443CC3">
          <w:rPr>
            <w:noProof/>
            <w:webHidden/>
          </w:rPr>
        </w:r>
        <w:r w:rsidR="00443CC3">
          <w:rPr>
            <w:noProof/>
            <w:webHidden/>
          </w:rPr>
          <w:fldChar w:fldCharType="separate"/>
        </w:r>
        <w:r w:rsidR="00443CC3">
          <w:rPr>
            <w:noProof/>
            <w:webHidden/>
          </w:rPr>
          <w:t>10</w:t>
        </w:r>
        <w:r w:rsidR="00443CC3">
          <w:rPr>
            <w:noProof/>
            <w:webHidden/>
          </w:rPr>
          <w:fldChar w:fldCharType="end"/>
        </w:r>
      </w:hyperlink>
    </w:p>
    <w:p w14:paraId="6827031C" w14:textId="7EB862A5" w:rsidR="00443CC3" w:rsidRDefault="00397361">
      <w:pPr>
        <w:pStyle w:val="TOC1"/>
        <w:tabs>
          <w:tab w:val="right" w:leader="dot" w:pos="9350"/>
        </w:tabs>
        <w:rPr>
          <w:noProof/>
        </w:rPr>
      </w:pPr>
      <w:hyperlink w:anchor="_Toc141702629" w:history="1">
        <w:r w:rsidR="00443CC3" w:rsidRPr="0024725D">
          <w:rPr>
            <w:rStyle w:val="Hyperlink"/>
            <w:noProof/>
          </w:rPr>
          <w:t>Step 8: ECU Identification</w:t>
        </w:r>
        <w:r w:rsidR="00443CC3">
          <w:rPr>
            <w:noProof/>
            <w:webHidden/>
          </w:rPr>
          <w:tab/>
        </w:r>
        <w:r w:rsidR="00443CC3">
          <w:rPr>
            <w:noProof/>
            <w:webHidden/>
          </w:rPr>
          <w:fldChar w:fldCharType="begin"/>
        </w:r>
        <w:r w:rsidR="00443CC3">
          <w:rPr>
            <w:noProof/>
            <w:webHidden/>
          </w:rPr>
          <w:instrText xml:space="preserve"> PAGEREF _Toc141702629 \h </w:instrText>
        </w:r>
        <w:r w:rsidR="00443CC3">
          <w:rPr>
            <w:noProof/>
            <w:webHidden/>
          </w:rPr>
        </w:r>
        <w:r w:rsidR="00443CC3">
          <w:rPr>
            <w:noProof/>
            <w:webHidden/>
          </w:rPr>
          <w:fldChar w:fldCharType="separate"/>
        </w:r>
        <w:r w:rsidR="00443CC3">
          <w:rPr>
            <w:noProof/>
            <w:webHidden/>
          </w:rPr>
          <w:t>12</w:t>
        </w:r>
        <w:r w:rsidR="00443CC3">
          <w:rPr>
            <w:noProof/>
            <w:webHidden/>
          </w:rPr>
          <w:fldChar w:fldCharType="end"/>
        </w:r>
      </w:hyperlink>
    </w:p>
    <w:p w14:paraId="3BAF390A" w14:textId="579AC268" w:rsidR="00443CC3" w:rsidRDefault="00397361">
      <w:pPr>
        <w:pStyle w:val="TOC1"/>
        <w:tabs>
          <w:tab w:val="right" w:leader="dot" w:pos="9350"/>
        </w:tabs>
        <w:rPr>
          <w:noProof/>
        </w:rPr>
      </w:pPr>
      <w:hyperlink w:anchor="_Toc141702630" w:history="1">
        <w:r w:rsidR="00443CC3" w:rsidRPr="0024725D">
          <w:rPr>
            <w:rStyle w:val="Hyperlink"/>
            <w:noProof/>
          </w:rPr>
          <w:t>Step 9: On-Board Routines</w:t>
        </w:r>
        <w:r w:rsidR="00443CC3">
          <w:rPr>
            <w:noProof/>
            <w:webHidden/>
          </w:rPr>
          <w:tab/>
        </w:r>
        <w:r w:rsidR="00443CC3">
          <w:rPr>
            <w:noProof/>
            <w:webHidden/>
          </w:rPr>
          <w:fldChar w:fldCharType="begin"/>
        </w:r>
        <w:r w:rsidR="00443CC3">
          <w:rPr>
            <w:noProof/>
            <w:webHidden/>
          </w:rPr>
          <w:instrText xml:space="preserve"> PAGEREF _Toc141702630 \h </w:instrText>
        </w:r>
        <w:r w:rsidR="00443CC3">
          <w:rPr>
            <w:noProof/>
            <w:webHidden/>
          </w:rPr>
        </w:r>
        <w:r w:rsidR="00443CC3">
          <w:rPr>
            <w:noProof/>
            <w:webHidden/>
          </w:rPr>
          <w:fldChar w:fldCharType="separate"/>
        </w:r>
        <w:r w:rsidR="00443CC3">
          <w:rPr>
            <w:noProof/>
            <w:webHidden/>
          </w:rPr>
          <w:t>14</w:t>
        </w:r>
        <w:r w:rsidR="00443CC3">
          <w:rPr>
            <w:noProof/>
            <w:webHidden/>
          </w:rPr>
          <w:fldChar w:fldCharType="end"/>
        </w:r>
      </w:hyperlink>
    </w:p>
    <w:p w14:paraId="4C2C15BD" w14:textId="3E2C57CE" w:rsidR="00443CC3" w:rsidRDefault="00397361">
      <w:pPr>
        <w:pStyle w:val="TOC1"/>
        <w:tabs>
          <w:tab w:val="right" w:leader="dot" w:pos="9350"/>
        </w:tabs>
        <w:rPr>
          <w:noProof/>
        </w:rPr>
      </w:pPr>
      <w:hyperlink w:anchor="_Toc141702631" w:history="1">
        <w:r w:rsidR="00443CC3" w:rsidRPr="0024725D">
          <w:rPr>
            <w:rStyle w:val="Hyperlink"/>
            <w:noProof/>
          </w:rPr>
          <w:t>Step 10: ECU Reset</w:t>
        </w:r>
        <w:r w:rsidR="00443CC3">
          <w:rPr>
            <w:noProof/>
            <w:webHidden/>
          </w:rPr>
          <w:tab/>
        </w:r>
        <w:r w:rsidR="00443CC3">
          <w:rPr>
            <w:noProof/>
            <w:webHidden/>
          </w:rPr>
          <w:fldChar w:fldCharType="begin"/>
        </w:r>
        <w:r w:rsidR="00443CC3">
          <w:rPr>
            <w:noProof/>
            <w:webHidden/>
          </w:rPr>
          <w:instrText xml:space="preserve"> PAGEREF _Toc141702631 \h </w:instrText>
        </w:r>
        <w:r w:rsidR="00443CC3">
          <w:rPr>
            <w:noProof/>
            <w:webHidden/>
          </w:rPr>
        </w:r>
        <w:r w:rsidR="00443CC3">
          <w:rPr>
            <w:noProof/>
            <w:webHidden/>
          </w:rPr>
          <w:fldChar w:fldCharType="separate"/>
        </w:r>
        <w:r w:rsidR="00443CC3">
          <w:rPr>
            <w:noProof/>
            <w:webHidden/>
          </w:rPr>
          <w:t>15</w:t>
        </w:r>
        <w:r w:rsidR="00443CC3">
          <w:rPr>
            <w:noProof/>
            <w:webHidden/>
          </w:rPr>
          <w:fldChar w:fldCharType="end"/>
        </w:r>
      </w:hyperlink>
    </w:p>
    <w:p w14:paraId="524ADD15" w14:textId="41D139D6" w:rsidR="00443CC3" w:rsidRDefault="00397361">
      <w:pPr>
        <w:pStyle w:val="TOC1"/>
        <w:tabs>
          <w:tab w:val="right" w:leader="dot" w:pos="9350"/>
        </w:tabs>
        <w:rPr>
          <w:noProof/>
        </w:rPr>
      </w:pPr>
      <w:hyperlink w:anchor="_Toc141702632" w:history="1">
        <w:r w:rsidR="00443CC3" w:rsidRPr="0024725D">
          <w:rPr>
            <w:rStyle w:val="Hyperlink"/>
            <w:noProof/>
          </w:rPr>
          <w:t>Step 9: Read Diagnostic Trouble Codes.</w:t>
        </w:r>
        <w:r w:rsidR="00443CC3">
          <w:rPr>
            <w:noProof/>
            <w:webHidden/>
          </w:rPr>
          <w:tab/>
        </w:r>
        <w:r w:rsidR="00443CC3">
          <w:rPr>
            <w:noProof/>
            <w:webHidden/>
          </w:rPr>
          <w:fldChar w:fldCharType="begin"/>
        </w:r>
        <w:r w:rsidR="00443CC3">
          <w:rPr>
            <w:noProof/>
            <w:webHidden/>
          </w:rPr>
          <w:instrText xml:space="preserve"> PAGEREF _Toc141702632 \h </w:instrText>
        </w:r>
        <w:r w:rsidR="00443CC3">
          <w:rPr>
            <w:noProof/>
            <w:webHidden/>
          </w:rPr>
        </w:r>
        <w:r w:rsidR="00443CC3">
          <w:rPr>
            <w:noProof/>
            <w:webHidden/>
          </w:rPr>
          <w:fldChar w:fldCharType="separate"/>
        </w:r>
        <w:r w:rsidR="00443CC3">
          <w:rPr>
            <w:noProof/>
            <w:webHidden/>
          </w:rPr>
          <w:t>16</w:t>
        </w:r>
        <w:r w:rsidR="00443CC3">
          <w:rPr>
            <w:noProof/>
            <w:webHidden/>
          </w:rPr>
          <w:fldChar w:fldCharType="end"/>
        </w:r>
      </w:hyperlink>
    </w:p>
    <w:p w14:paraId="1D105E46" w14:textId="43A96D55" w:rsidR="00443CC3" w:rsidRDefault="00397361">
      <w:pPr>
        <w:pStyle w:val="TOC1"/>
        <w:tabs>
          <w:tab w:val="right" w:leader="dot" w:pos="9350"/>
        </w:tabs>
        <w:rPr>
          <w:noProof/>
        </w:rPr>
      </w:pPr>
      <w:hyperlink w:anchor="_Toc141702633" w:history="1">
        <w:r w:rsidR="00443CC3" w:rsidRPr="0024725D">
          <w:rPr>
            <w:rStyle w:val="Hyperlink"/>
            <w:noProof/>
          </w:rPr>
          <w:t>Step 10:  Avaliable Diagnostic Sessions</w:t>
        </w:r>
        <w:r w:rsidR="00443CC3">
          <w:rPr>
            <w:noProof/>
            <w:webHidden/>
          </w:rPr>
          <w:tab/>
        </w:r>
        <w:r w:rsidR="00443CC3">
          <w:rPr>
            <w:noProof/>
            <w:webHidden/>
          </w:rPr>
          <w:fldChar w:fldCharType="begin"/>
        </w:r>
        <w:r w:rsidR="00443CC3">
          <w:rPr>
            <w:noProof/>
            <w:webHidden/>
          </w:rPr>
          <w:instrText xml:space="preserve"> PAGEREF _Toc141702633 \h </w:instrText>
        </w:r>
        <w:r w:rsidR="00443CC3">
          <w:rPr>
            <w:noProof/>
            <w:webHidden/>
          </w:rPr>
        </w:r>
        <w:r w:rsidR="00443CC3">
          <w:rPr>
            <w:noProof/>
            <w:webHidden/>
          </w:rPr>
          <w:fldChar w:fldCharType="separate"/>
        </w:r>
        <w:r w:rsidR="00443CC3">
          <w:rPr>
            <w:noProof/>
            <w:webHidden/>
          </w:rPr>
          <w:t>17</w:t>
        </w:r>
        <w:r w:rsidR="00443CC3">
          <w:rPr>
            <w:noProof/>
            <w:webHidden/>
          </w:rPr>
          <w:fldChar w:fldCharType="end"/>
        </w:r>
      </w:hyperlink>
    </w:p>
    <w:p w14:paraId="17FD6FA2" w14:textId="758FB3A2" w:rsidR="00443CC3" w:rsidRDefault="00397361">
      <w:pPr>
        <w:pStyle w:val="TOC1"/>
        <w:tabs>
          <w:tab w:val="right" w:leader="dot" w:pos="9350"/>
        </w:tabs>
        <w:rPr>
          <w:noProof/>
        </w:rPr>
      </w:pPr>
      <w:hyperlink w:anchor="_Toc141702634" w:history="1">
        <w:r w:rsidR="00443CC3" w:rsidRPr="0024725D">
          <w:rPr>
            <w:rStyle w:val="Hyperlink"/>
            <w:noProof/>
          </w:rPr>
          <w:t>Step 11: PID Editor</w:t>
        </w:r>
        <w:r w:rsidR="00443CC3">
          <w:rPr>
            <w:noProof/>
            <w:webHidden/>
          </w:rPr>
          <w:tab/>
        </w:r>
        <w:r w:rsidR="00443CC3">
          <w:rPr>
            <w:noProof/>
            <w:webHidden/>
          </w:rPr>
          <w:fldChar w:fldCharType="begin"/>
        </w:r>
        <w:r w:rsidR="00443CC3">
          <w:rPr>
            <w:noProof/>
            <w:webHidden/>
          </w:rPr>
          <w:instrText xml:space="preserve"> PAGEREF _Toc141702634 \h </w:instrText>
        </w:r>
        <w:r w:rsidR="00443CC3">
          <w:rPr>
            <w:noProof/>
            <w:webHidden/>
          </w:rPr>
        </w:r>
        <w:r w:rsidR="00443CC3">
          <w:rPr>
            <w:noProof/>
            <w:webHidden/>
          </w:rPr>
          <w:fldChar w:fldCharType="separate"/>
        </w:r>
        <w:r w:rsidR="00443CC3">
          <w:rPr>
            <w:noProof/>
            <w:webHidden/>
          </w:rPr>
          <w:t>18</w:t>
        </w:r>
        <w:r w:rsidR="00443CC3">
          <w:rPr>
            <w:noProof/>
            <w:webHidden/>
          </w:rPr>
          <w:fldChar w:fldCharType="end"/>
        </w:r>
      </w:hyperlink>
    </w:p>
    <w:p w14:paraId="70B06946" w14:textId="42F5EB2C" w:rsidR="00443CC3" w:rsidRDefault="00397361">
      <w:pPr>
        <w:pStyle w:val="TOC1"/>
        <w:tabs>
          <w:tab w:val="right" w:leader="dot" w:pos="9350"/>
        </w:tabs>
        <w:rPr>
          <w:noProof/>
        </w:rPr>
      </w:pPr>
      <w:hyperlink w:anchor="_Toc141702635" w:history="1">
        <w:r w:rsidR="00443CC3" w:rsidRPr="0024725D">
          <w:rPr>
            <w:rStyle w:val="Hyperlink"/>
            <w:noProof/>
          </w:rPr>
          <w:t>Step 12: Reading bus-traffic and saving a can-log (.asc)</w:t>
        </w:r>
        <w:r w:rsidR="00443CC3">
          <w:rPr>
            <w:noProof/>
            <w:webHidden/>
          </w:rPr>
          <w:tab/>
        </w:r>
        <w:r w:rsidR="00443CC3">
          <w:rPr>
            <w:noProof/>
            <w:webHidden/>
          </w:rPr>
          <w:fldChar w:fldCharType="begin"/>
        </w:r>
        <w:r w:rsidR="00443CC3">
          <w:rPr>
            <w:noProof/>
            <w:webHidden/>
          </w:rPr>
          <w:instrText xml:space="preserve"> PAGEREF _Toc141702635 \h </w:instrText>
        </w:r>
        <w:r w:rsidR="00443CC3">
          <w:rPr>
            <w:noProof/>
            <w:webHidden/>
          </w:rPr>
        </w:r>
        <w:r w:rsidR="00443CC3">
          <w:rPr>
            <w:noProof/>
            <w:webHidden/>
          </w:rPr>
          <w:fldChar w:fldCharType="separate"/>
        </w:r>
        <w:r w:rsidR="00443CC3">
          <w:rPr>
            <w:noProof/>
            <w:webHidden/>
          </w:rPr>
          <w:t>19</w:t>
        </w:r>
        <w:r w:rsidR="00443CC3">
          <w:rPr>
            <w:noProof/>
            <w:webHidden/>
          </w:rPr>
          <w:fldChar w:fldCharType="end"/>
        </w:r>
      </w:hyperlink>
    </w:p>
    <w:p w14:paraId="3811BF20" w14:textId="3AC390F3" w:rsidR="00B06D8C" w:rsidRDefault="00B06D8C">
      <w:r>
        <w:rPr>
          <w:b/>
          <w:bCs/>
          <w:noProof/>
        </w:rPr>
        <w:fldChar w:fldCharType="end"/>
      </w:r>
    </w:p>
    <w:p w14:paraId="3B943F08" w14:textId="498F7651" w:rsidR="00B06D8C" w:rsidRPr="00B06D8C" w:rsidRDefault="00B06D8C" w:rsidP="00B06D8C">
      <w:pPr>
        <w:pStyle w:val="TOCHeading"/>
      </w:pPr>
    </w:p>
    <w:p w14:paraId="410837A5" w14:textId="77777777" w:rsidR="00B06D8C" w:rsidRDefault="00B06D8C" w:rsidP="00D955DC">
      <w:pPr>
        <w:rPr>
          <w:b/>
          <w:bCs/>
        </w:rPr>
      </w:pPr>
    </w:p>
    <w:p w14:paraId="32D435CC" w14:textId="77777777" w:rsidR="00B06D8C" w:rsidRDefault="00B06D8C" w:rsidP="00D955DC">
      <w:pPr>
        <w:rPr>
          <w:b/>
          <w:bCs/>
        </w:rPr>
      </w:pPr>
    </w:p>
    <w:p w14:paraId="098F43DA" w14:textId="77777777" w:rsidR="00B06D8C" w:rsidRDefault="00B06D8C" w:rsidP="00D955DC">
      <w:pPr>
        <w:rPr>
          <w:b/>
          <w:bCs/>
        </w:rPr>
      </w:pPr>
    </w:p>
    <w:p w14:paraId="78CAA1B0" w14:textId="77777777" w:rsidR="00B06D8C" w:rsidRDefault="00B06D8C" w:rsidP="00D955DC">
      <w:pPr>
        <w:rPr>
          <w:b/>
          <w:bCs/>
        </w:rPr>
      </w:pPr>
    </w:p>
    <w:p w14:paraId="60087AA6" w14:textId="77777777" w:rsidR="00B06D8C" w:rsidRDefault="00B06D8C" w:rsidP="00D955DC">
      <w:pPr>
        <w:rPr>
          <w:b/>
          <w:bCs/>
        </w:rPr>
      </w:pPr>
    </w:p>
    <w:p w14:paraId="45219F4E" w14:textId="77777777" w:rsidR="00B06D8C" w:rsidRDefault="00B06D8C" w:rsidP="00D955DC">
      <w:pPr>
        <w:rPr>
          <w:b/>
          <w:bCs/>
        </w:rPr>
      </w:pPr>
    </w:p>
    <w:p w14:paraId="52176AF5" w14:textId="77777777" w:rsidR="00B06D8C" w:rsidRDefault="00B06D8C" w:rsidP="00D955DC">
      <w:pPr>
        <w:rPr>
          <w:b/>
          <w:bCs/>
        </w:rPr>
      </w:pPr>
    </w:p>
    <w:p w14:paraId="2EA53270" w14:textId="77777777" w:rsidR="00B06D8C" w:rsidRDefault="00B06D8C" w:rsidP="00D955DC">
      <w:pPr>
        <w:rPr>
          <w:b/>
          <w:bCs/>
        </w:rPr>
      </w:pPr>
    </w:p>
    <w:p w14:paraId="19485D31" w14:textId="77777777" w:rsidR="00B06D8C" w:rsidRDefault="00B06D8C" w:rsidP="00D955DC">
      <w:pPr>
        <w:rPr>
          <w:b/>
          <w:bCs/>
        </w:rPr>
      </w:pPr>
    </w:p>
    <w:p w14:paraId="53459518" w14:textId="663BA57B" w:rsidR="009B7FD5" w:rsidRPr="004462ED" w:rsidRDefault="008001D7" w:rsidP="00443CC3">
      <w:pPr>
        <w:pStyle w:val="Heading1"/>
        <w:rPr>
          <w:b w:val="0"/>
          <w:bCs w:val="0"/>
        </w:rPr>
      </w:pPr>
      <w:bookmarkStart w:id="0" w:name="_Toc141702622"/>
      <w:r w:rsidRPr="004462ED">
        <w:rPr>
          <w:b w:val="0"/>
          <w:bCs w:val="0"/>
        </w:rPr>
        <w:lastRenderedPageBreak/>
        <w:t xml:space="preserve">Step 1:  Request for TID (skip </w:t>
      </w:r>
      <w:r w:rsidR="00B425F9" w:rsidRPr="004462ED">
        <w:rPr>
          <w:b w:val="0"/>
          <w:bCs w:val="0"/>
        </w:rPr>
        <w:t xml:space="preserve">to </w:t>
      </w:r>
      <w:r w:rsidRPr="004462ED">
        <w:rPr>
          <w:b w:val="0"/>
          <w:bCs w:val="0"/>
        </w:rPr>
        <w:t>step</w:t>
      </w:r>
      <w:r w:rsidR="00B425F9" w:rsidRPr="004462ED">
        <w:rPr>
          <w:b w:val="0"/>
          <w:bCs w:val="0"/>
        </w:rPr>
        <w:t xml:space="preserve"> 2</w:t>
      </w:r>
      <w:r w:rsidRPr="004462ED">
        <w:rPr>
          <w:b w:val="0"/>
          <w:bCs w:val="0"/>
        </w:rPr>
        <w:t xml:space="preserve"> if you already have a TID)</w:t>
      </w:r>
      <w:bookmarkEnd w:id="0"/>
    </w:p>
    <w:p w14:paraId="59163A60" w14:textId="274D15AF" w:rsidR="00A36E9D" w:rsidRDefault="00D955DC" w:rsidP="00D955DC">
      <w:r>
        <w:t xml:space="preserve">To Request TID, please click link below to request a </w:t>
      </w:r>
      <w:proofErr w:type="gramStart"/>
      <w:r>
        <w:t>CAN</w:t>
      </w:r>
      <w:proofErr w:type="gramEnd"/>
    </w:p>
    <w:p w14:paraId="21102EC9" w14:textId="05521A1B" w:rsidR="009B7FD5" w:rsidRDefault="00397361" w:rsidP="00A36E9D">
      <w:hyperlink r:id="rId8" w:history="1">
        <w:r w:rsidR="009B7FD5" w:rsidRPr="00DF134F">
          <w:rPr>
            <w:rStyle w:val="Hyperlink"/>
          </w:rPr>
          <w:t>https://signup.fca-tools.com/</w:t>
        </w:r>
      </w:hyperlink>
    </w:p>
    <w:p w14:paraId="572D14D9" w14:textId="054DF543" w:rsidR="003B3FC5" w:rsidRDefault="003B3FC5" w:rsidP="00A36E9D">
      <w:r>
        <w:t>Please fill out as shown in example below:</w:t>
      </w:r>
    </w:p>
    <w:p w14:paraId="55344DDD" w14:textId="78569F4E" w:rsidR="003B3FC5" w:rsidRDefault="00074C69" w:rsidP="003B3FC5">
      <w:pPr>
        <w:numPr>
          <w:ilvl w:val="0"/>
          <w:numId w:val="4"/>
        </w:numPr>
      </w:pPr>
      <w:r>
        <w:t xml:space="preserve">Select </w:t>
      </w:r>
      <w:r w:rsidR="003B3FC5">
        <w:t>New User (if you do not have TID</w:t>
      </w:r>
      <w:r>
        <w:t>) or Reapply for Access if you want to add new access to existing TID (For example, ADA)</w:t>
      </w:r>
    </w:p>
    <w:p w14:paraId="2BCD9BD5" w14:textId="4459DD45" w:rsidR="00074C69" w:rsidRDefault="00074C69" w:rsidP="003B3FC5">
      <w:pPr>
        <w:numPr>
          <w:ilvl w:val="0"/>
          <w:numId w:val="4"/>
        </w:numPr>
      </w:pPr>
      <w:r>
        <w:t xml:space="preserve">Enter you contact information </w:t>
      </w:r>
      <w:proofErr w:type="gramStart"/>
      <w:r>
        <w:t>accordingly</w:t>
      </w:r>
      <w:proofErr w:type="gramEnd"/>
    </w:p>
    <w:p w14:paraId="22234026" w14:textId="35836066" w:rsidR="0056743F" w:rsidRDefault="0056743F" w:rsidP="003B3FC5">
      <w:pPr>
        <w:numPr>
          <w:ilvl w:val="0"/>
          <w:numId w:val="4"/>
        </w:numPr>
      </w:pPr>
      <w:r>
        <w:t xml:space="preserve">Business Justification: Test Engineer </w:t>
      </w:r>
    </w:p>
    <w:p w14:paraId="410CF8CC" w14:textId="226E9243" w:rsidR="0056743F" w:rsidRDefault="0056743F" w:rsidP="003B3FC5">
      <w:pPr>
        <w:numPr>
          <w:ilvl w:val="0"/>
          <w:numId w:val="4"/>
        </w:numPr>
      </w:pPr>
      <w:proofErr w:type="spellStart"/>
      <w:r>
        <w:t>Stellantis</w:t>
      </w:r>
      <w:proofErr w:type="spellEnd"/>
      <w:r>
        <w:t xml:space="preserve"> Senior </w:t>
      </w:r>
      <w:proofErr w:type="spellStart"/>
      <w:r>
        <w:t>M</w:t>
      </w:r>
      <w:r w:rsidR="006975C4">
        <w:t>gmt</w:t>
      </w:r>
      <w:proofErr w:type="spellEnd"/>
      <w:r w:rsidR="006975C4">
        <w:t xml:space="preserve"> </w:t>
      </w:r>
      <w:r>
        <w:t xml:space="preserve">Approver: Steven Stefanoski – </w:t>
      </w:r>
      <w:hyperlink r:id="rId9" w:history="1">
        <w:r w:rsidR="006975C4" w:rsidRPr="00523E66">
          <w:rPr>
            <w:rStyle w:val="Hyperlink"/>
          </w:rPr>
          <w:t>Steven.Stefanoski@stellantis.com</w:t>
        </w:r>
      </w:hyperlink>
    </w:p>
    <w:p w14:paraId="6F91E6DD" w14:textId="148EB2BE" w:rsidR="006975C4" w:rsidRDefault="006975C4" w:rsidP="003B3FC5">
      <w:pPr>
        <w:numPr>
          <w:ilvl w:val="0"/>
          <w:numId w:val="4"/>
        </w:numPr>
      </w:pPr>
      <w:r>
        <w:t>Access Type: ECU Supplier</w:t>
      </w:r>
    </w:p>
    <w:p w14:paraId="5FB7CDB0" w14:textId="68CE3DEB" w:rsidR="006975C4" w:rsidRDefault="006975C4" w:rsidP="003B3FC5">
      <w:pPr>
        <w:numPr>
          <w:ilvl w:val="0"/>
          <w:numId w:val="4"/>
        </w:numPr>
      </w:pPr>
      <w:r>
        <w:t xml:space="preserve">Release Engineer: Sam </w:t>
      </w:r>
      <w:proofErr w:type="spellStart"/>
      <w:r>
        <w:t>Tkac</w:t>
      </w:r>
      <w:proofErr w:type="spellEnd"/>
      <w:r>
        <w:t xml:space="preserve"> – </w:t>
      </w:r>
      <w:hyperlink r:id="rId10" w:history="1">
        <w:r w:rsidRPr="00523E66">
          <w:rPr>
            <w:rStyle w:val="Hyperlink"/>
          </w:rPr>
          <w:t>Sam.Tkac@stellantis.com</w:t>
        </w:r>
      </w:hyperlink>
      <w:r>
        <w:t xml:space="preserve"> </w:t>
      </w:r>
    </w:p>
    <w:p w14:paraId="3C1B8C9F" w14:textId="30ABB1E3" w:rsidR="006975C4" w:rsidRDefault="006975C4" w:rsidP="003B3FC5">
      <w:pPr>
        <w:numPr>
          <w:ilvl w:val="0"/>
          <w:numId w:val="4"/>
        </w:numPr>
      </w:pPr>
      <w:r>
        <w:t>Authenticated Diagnostics: Yes.</w:t>
      </w:r>
    </w:p>
    <w:p w14:paraId="7831F9A2" w14:textId="0DC36A93" w:rsidR="006975C4" w:rsidRDefault="006975C4" w:rsidP="003B3FC5">
      <w:pPr>
        <w:numPr>
          <w:ilvl w:val="0"/>
          <w:numId w:val="4"/>
        </w:numPr>
      </w:pPr>
      <w:r>
        <w:t>Do you have a FCA TID</w:t>
      </w:r>
      <w:r w:rsidR="00075BBF">
        <w:t xml:space="preserve">: Select No then you can contact </w:t>
      </w:r>
      <w:hyperlink r:id="rId11" w:history="1">
        <w:r w:rsidR="00075BBF" w:rsidRPr="00523E66">
          <w:rPr>
            <w:rStyle w:val="Hyperlink"/>
          </w:rPr>
          <w:t>Sam.Tkac@stellantis.com</w:t>
        </w:r>
      </w:hyperlink>
      <w:r w:rsidR="00075BBF">
        <w:t xml:space="preserve"> to get one.</w:t>
      </w:r>
    </w:p>
    <w:p w14:paraId="65A54EBD" w14:textId="33A56759" w:rsidR="00A36E9D" w:rsidRPr="00A36E9D" w:rsidRDefault="00397361" w:rsidP="00A36E9D">
      <w:r>
        <w:rPr>
          <w:noProof/>
        </w:rPr>
        <w:pict w14:anchorId="1FE8FF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63.55pt;visibility:visible;mso-wrap-style:square">
            <v:imagedata r:id="rId12" o:title=""/>
          </v:shape>
        </w:pict>
      </w:r>
    </w:p>
    <w:p w14:paraId="11CA9FB9" w14:textId="77777777" w:rsidR="00A36E9D" w:rsidRDefault="00A36E9D">
      <w:pPr>
        <w:rPr>
          <w:noProof/>
        </w:rPr>
      </w:pPr>
    </w:p>
    <w:p w14:paraId="65F48338" w14:textId="5829FC6B" w:rsidR="009E02A4" w:rsidRDefault="00830D34">
      <w:pPr>
        <w:rPr>
          <w:noProof/>
        </w:rPr>
      </w:pPr>
      <w:r>
        <w:rPr>
          <w:noProof/>
        </w:rPr>
        <w:t>Wait for an</w:t>
      </w:r>
      <w:r w:rsidR="00075BBF">
        <w:rPr>
          <w:noProof/>
        </w:rPr>
        <w:t xml:space="preserve"> email from </w:t>
      </w:r>
      <w:hyperlink r:id="rId13" w:history="1">
        <w:r w:rsidR="008C3D87" w:rsidRPr="00523E66">
          <w:rPr>
            <w:rStyle w:val="Hyperlink"/>
            <w:noProof/>
          </w:rPr>
          <w:t>support@dcctools.com</w:t>
        </w:r>
      </w:hyperlink>
      <w:r w:rsidR="008C3D87">
        <w:rPr>
          <w:noProof/>
        </w:rPr>
        <w:t xml:space="preserve"> </w:t>
      </w:r>
      <w:r>
        <w:rPr>
          <w:noProof/>
        </w:rPr>
        <w:t xml:space="preserve">with confirmation of your new TID and follow the steps that are provided for account verification. </w:t>
      </w:r>
      <w:r w:rsidR="00665A82">
        <w:rPr>
          <w:noProof/>
        </w:rPr>
        <w:t>This will be the second request for stellantis credentials that you will need to login to CDA tool in Step 2.</w:t>
      </w:r>
    </w:p>
    <w:p w14:paraId="68B0B639" w14:textId="2CCBFF57" w:rsidR="009E02A4" w:rsidRPr="004462ED" w:rsidRDefault="004462ED" w:rsidP="00443CC3">
      <w:pPr>
        <w:pStyle w:val="Heading1"/>
        <w:rPr>
          <w:b w:val="0"/>
          <w:bCs w:val="0"/>
          <w:noProof/>
        </w:rPr>
      </w:pPr>
      <w:bookmarkStart w:id="1" w:name="_Toc141702623"/>
      <w:r w:rsidRPr="004462ED">
        <w:rPr>
          <w:b w:val="0"/>
          <w:bCs w:val="0"/>
          <w:noProof/>
        </w:rPr>
        <w:lastRenderedPageBreak/>
        <w:t xml:space="preserve">Step 2: </w:t>
      </w:r>
      <w:r>
        <w:rPr>
          <w:b w:val="0"/>
          <w:bCs w:val="0"/>
          <w:noProof/>
        </w:rPr>
        <w:t>Login using Stellantis Credentials</w:t>
      </w:r>
      <w:bookmarkEnd w:id="1"/>
    </w:p>
    <w:p w14:paraId="7AD7F72D" w14:textId="781A9A4A" w:rsidR="00006201" w:rsidRDefault="00006201" w:rsidP="004462ED">
      <w:pPr>
        <w:numPr>
          <w:ilvl w:val="0"/>
          <w:numId w:val="5"/>
        </w:numPr>
        <w:rPr>
          <w:noProof/>
        </w:rPr>
      </w:pPr>
      <w:r>
        <w:rPr>
          <w:noProof/>
        </w:rPr>
        <w:t xml:space="preserve">Login to Stellantis credentials for authenticated diagnostics access (ADA).   </w:t>
      </w:r>
    </w:p>
    <w:p w14:paraId="37B32495" w14:textId="2C0B48A0" w:rsidR="004462ED" w:rsidRDefault="004462ED" w:rsidP="004462ED">
      <w:pPr>
        <w:numPr>
          <w:ilvl w:val="1"/>
          <w:numId w:val="5"/>
        </w:numPr>
        <w:rPr>
          <w:noProof/>
        </w:rPr>
      </w:pPr>
      <w:r>
        <w:rPr>
          <w:noProof/>
        </w:rPr>
        <w:t>Logging with your Condro credentials will not have authenticated diagnostic access</w:t>
      </w:r>
      <w:r w:rsidR="00953E1A">
        <w:rPr>
          <w:noProof/>
        </w:rPr>
        <w:t xml:space="preserve"> but tool can still be used for can-bus logging, read Diagnostic identifers and read diagnostic trouble codes.</w:t>
      </w:r>
    </w:p>
    <w:p w14:paraId="4A32731B" w14:textId="77777777" w:rsidR="0097074C" w:rsidRDefault="00397361">
      <w:pPr>
        <w:rPr>
          <w:noProof/>
        </w:rPr>
      </w:pPr>
      <w:r>
        <w:rPr>
          <w:noProof/>
        </w:rPr>
        <w:pict w14:anchorId="55FA3BCE">
          <v:shape id="Picture 1" o:spid="_x0000_i1026" type="#_x0000_t75" style="width:461.2pt;height:323.3pt;visibility:visible">
            <v:imagedata r:id="rId14" o:title=""/>
          </v:shape>
        </w:pict>
      </w:r>
    </w:p>
    <w:p w14:paraId="01FEA511" w14:textId="77777777" w:rsidR="004462ED" w:rsidRDefault="004462ED">
      <w:pPr>
        <w:rPr>
          <w:noProof/>
        </w:rPr>
      </w:pPr>
    </w:p>
    <w:p w14:paraId="5C96E1B0" w14:textId="77777777" w:rsidR="004462ED" w:rsidRDefault="004462ED">
      <w:pPr>
        <w:rPr>
          <w:noProof/>
        </w:rPr>
      </w:pPr>
    </w:p>
    <w:p w14:paraId="4425B76B" w14:textId="77777777" w:rsidR="004462ED" w:rsidRDefault="004462ED">
      <w:pPr>
        <w:rPr>
          <w:noProof/>
        </w:rPr>
      </w:pPr>
    </w:p>
    <w:p w14:paraId="1EE19833" w14:textId="77777777" w:rsidR="004462ED" w:rsidRDefault="004462ED">
      <w:pPr>
        <w:rPr>
          <w:noProof/>
        </w:rPr>
      </w:pPr>
    </w:p>
    <w:p w14:paraId="2D576B54" w14:textId="77777777" w:rsidR="004462ED" w:rsidRDefault="004462ED">
      <w:pPr>
        <w:rPr>
          <w:noProof/>
        </w:rPr>
      </w:pPr>
    </w:p>
    <w:p w14:paraId="2DA960A3" w14:textId="77777777" w:rsidR="004462ED" w:rsidRDefault="004462ED">
      <w:pPr>
        <w:rPr>
          <w:noProof/>
        </w:rPr>
      </w:pPr>
    </w:p>
    <w:p w14:paraId="01B6072A" w14:textId="77777777" w:rsidR="004462ED" w:rsidRDefault="004462ED">
      <w:pPr>
        <w:rPr>
          <w:noProof/>
        </w:rPr>
      </w:pPr>
    </w:p>
    <w:p w14:paraId="75683D22" w14:textId="77777777" w:rsidR="004462ED" w:rsidRDefault="004462ED">
      <w:pPr>
        <w:rPr>
          <w:noProof/>
        </w:rPr>
      </w:pPr>
    </w:p>
    <w:p w14:paraId="2B2EFC21" w14:textId="77777777" w:rsidR="00953E1A" w:rsidRDefault="00953E1A">
      <w:pPr>
        <w:rPr>
          <w:noProof/>
        </w:rPr>
      </w:pPr>
    </w:p>
    <w:p w14:paraId="448AD456" w14:textId="6B041EE4" w:rsidR="004462ED" w:rsidRDefault="004462ED" w:rsidP="00443CC3">
      <w:pPr>
        <w:pStyle w:val="Heading1"/>
        <w:rPr>
          <w:b w:val="0"/>
          <w:bCs w:val="0"/>
          <w:noProof/>
        </w:rPr>
      </w:pPr>
      <w:bookmarkStart w:id="2" w:name="_Toc141702624"/>
      <w:r w:rsidRPr="004462ED">
        <w:rPr>
          <w:b w:val="0"/>
          <w:bCs w:val="0"/>
          <w:noProof/>
        </w:rPr>
        <w:lastRenderedPageBreak/>
        <w:t>Step 3: Select your CAN-hardware device.</w:t>
      </w:r>
      <w:bookmarkEnd w:id="2"/>
    </w:p>
    <w:p w14:paraId="6B6D6ED3" w14:textId="2F7D3789" w:rsidR="004462ED" w:rsidRDefault="004462ED">
      <w:pPr>
        <w:rPr>
          <w:noProof/>
        </w:rPr>
      </w:pPr>
      <w:r w:rsidRPr="00CA0CB9">
        <w:rPr>
          <w:noProof/>
        </w:rPr>
        <w:t xml:space="preserve">All </w:t>
      </w:r>
      <w:r w:rsidR="00953E1A">
        <w:rPr>
          <w:noProof/>
        </w:rPr>
        <w:t>vector hardware that is connected</w:t>
      </w:r>
      <w:r w:rsidRPr="00CA0CB9">
        <w:rPr>
          <w:noProof/>
        </w:rPr>
        <w:t xml:space="preserve"> to your PC will show </w:t>
      </w:r>
      <w:r w:rsidR="00953E1A">
        <w:rPr>
          <w:noProof/>
        </w:rPr>
        <w:t>on</w:t>
      </w:r>
      <w:r w:rsidR="00CA0CB9" w:rsidRPr="00CA0CB9">
        <w:rPr>
          <w:noProof/>
        </w:rPr>
        <w:t xml:space="preserve"> screen</w:t>
      </w:r>
      <w:r w:rsidR="00953E1A">
        <w:rPr>
          <w:noProof/>
        </w:rPr>
        <w:t xml:space="preserve"> below with status </w:t>
      </w:r>
      <w:r w:rsidR="0083676C">
        <w:rPr>
          <w:noProof/>
        </w:rPr>
        <w:t>indicator</w:t>
      </w:r>
      <w:r w:rsidR="00CA0CB9">
        <w:rPr>
          <w:noProof/>
        </w:rPr>
        <w:t>.</w:t>
      </w:r>
      <w:r w:rsidR="0083676C">
        <w:rPr>
          <w:noProof/>
        </w:rPr>
        <w:t xml:space="preserve"> </w:t>
      </w:r>
      <w:r w:rsidR="00CA0CB9">
        <w:rPr>
          <w:noProof/>
        </w:rPr>
        <w:t xml:space="preserve"> </w:t>
      </w:r>
      <w:r w:rsidR="0083676C">
        <w:rPr>
          <w:noProof/>
        </w:rPr>
        <w:t>A green indicator means the device is av</w:t>
      </w:r>
      <w:r w:rsidR="00C2245B">
        <w:rPr>
          <w:noProof/>
        </w:rPr>
        <w:t>aliable</w:t>
      </w:r>
      <w:r w:rsidR="0083676C">
        <w:rPr>
          <w:noProof/>
        </w:rPr>
        <w:t xml:space="preserve"> to connect. A red indicator means the device is currently in use.  If</w:t>
      </w:r>
      <w:r w:rsidR="00C2245B">
        <w:rPr>
          <w:noProof/>
        </w:rPr>
        <w:t xml:space="preserve"> device is in use, close the corresponding software like Vector CANoe, Vflash or VTeststudio.</w:t>
      </w:r>
    </w:p>
    <w:p w14:paraId="1375FF29" w14:textId="74699FC6" w:rsidR="00CA0CB9" w:rsidRDefault="00CA0CB9" w:rsidP="005C30AF">
      <w:pPr>
        <w:numPr>
          <w:ilvl w:val="0"/>
          <w:numId w:val="7"/>
        </w:numPr>
        <w:rPr>
          <w:noProof/>
        </w:rPr>
      </w:pPr>
      <w:r>
        <w:rPr>
          <w:noProof/>
        </w:rPr>
        <w:t>Press the Benchtop mode if you are on bench</w:t>
      </w:r>
      <w:r w:rsidR="005C30AF">
        <w:rPr>
          <w:noProof/>
        </w:rPr>
        <w:t xml:space="preserve"> without SGW module connected </w:t>
      </w:r>
    </w:p>
    <w:p w14:paraId="58E35C69" w14:textId="53B22606" w:rsidR="00CA0CB9" w:rsidRDefault="00CA0CB9" w:rsidP="005C30AF">
      <w:pPr>
        <w:numPr>
          <w:ilvl w:val="0"/>
          <w:numId w:val="7"/>
        </w:numPr>
        <w:rPr>
          <w:noProof/>
        </w:rPr>
      </w:pPr>
      <w:r>
        <w:rPr>
          <w:noProof/>
        </w:rPr>
        <w:t xml:space="preserve">Press Vehicle Mode if you are </w:t>
      </w:r>
      <w:r w:rsidR="00F03AE5">
        <w:rPr>
          <w:noProof/>
        </w:rPr>
        <w:t xml:space="preserve">in </w:t>
      </w:r>
      <w:r>
        <w:rPr>
          <w:noProof/>
        </w:rPr>
        <w:t>a vehicle</w:t>
      </w:r>
      <w:r w:rsidR="005C30AF">
        <w:rPr>
          <w:noProof/>
        </w:rPr>
        <w:t xml:space="preserve"> with SGW module connected.</w:t>
      </w:r>
    </w:p>
    <w:p w14:paraId="2F125653" w14:textId="77777777" w:rsidR="005C30AF" w:rsidRPr="007A2CBF" w:rsidRDefault="00397361">
      <w:pPr>
        <w:rPr>
          <w:noProof/>
        </w:rPr>
      </w:pPr>
      <w:r>
        <w:rPr>
          <w:noProof/>
        </w:rPr>
        <w:pict w14:anchorId="7DDA1360">
          <v:shape id="_x0000_i1027" type="#_x0000_t75" style="width:468pt;height:329.45pt;visibility:visible;mso-wrap-style:square">
            <v:imagedata r:id="rId15" o:title=""/>
          </v:shape>
        </w:pict>
      </w:r>
    </w:p>
    <w:p w14:paraId="0C76B318" w14:textId="1F162190" w:rsidR="00006201" w:rsidRDefault="00006201">
      <w:pPr>
        <w:rPr>
          <w:noProof/>
        </w:rPr>
      </w:pPr>
    </w:p>
    <w:p w14:paraId="59087BE4" w14:textId="77777777" w:rsidR="005C30AF" w:rsidRDefault="005C30AF">
      <w:pPr>
        <w:rPr>
          <w:noProof/>
        </w:rPr>
      </w:pPr>
    </w:p>
    <w:p w14:paraId="55B5D451" w14:textId="77777777" w:rsidR="005C30AF" w:rsidRDefault="005C30AF">
      <w:pPr>
        <w:rPr>
          <w:noProof/>
        </w:rPr>
      </w:pPr>
    </w:p>
    <w:p w14:paraId="601CDE10" w14:textId="77777777" w:rsidR="005C30AF" w:rsidRDefault="005C30AF">
      <w:pPr>
        <w:rPr>
          <w:noProof/>
        </w:rPr>
      </w:pPr>
    </w:p>
    <w:p w14:paraId="1ECD447C" w14:textId="77777777" w:rsidR="005C30AF" w:rsidRDefault="005C30AF">
      <w:pPr>
        <w:rPr>
          <w:noProof/>
        </w:rPr>
      </w:pPr>
    </w:p>
    <w:p w14:paraId="12B179A7" w14:textId="77777777" w:rsidR="005C30AF" w:rsidRDefault="005C30AF">
      <w:pPr>
        <w:rPr>
          <w:noProof/>
        </w:rPr>
      </w:pPr>
    </w:p>
    <w:p w14:paraId="0EC4B0F3" w14:textId="77777777" w:rsidR="005C30AF" w:rsidRDefault="005C30AF">
      <w:pPr>
        <w:rPr>
          <w:noProof/>
        </w:rPr>
      </w:pPr>
    </w:p>
    <w:p w14:paraId="7375066C" w14:textId="1DE7B748" w:rsidR="005C30AF" w:rsidRPr="007A35EF" w:rsidRDefault="005C30AF" w:rsidP="00443CC3">
      <w:pPr>
        <w:pStyle w:val="Heading1"/>
        <w:rPr>
          <w:b w:val="0"/>
          <w:bCs w:val="0"/>
          <w:noProof/>
        </w:rPr>
      </w:pPr>
      <w:bookmarkStart w:id="3" w:name="_Toc141702625"/>
      <w:r w:rsidRPr="007A35EF">
        <w:rPr>
          <w:b w:val="0"/>
          <w:bCs w:val="0"/>
          <w:noProof/>
        </w:rPr>
        <w:lastRenderedPageBreak/>
        <w:t>Step 4: Select your CANFD2 bus line.</w:t>
      </w:r>
      <w:bookmarkEnd w:id="3"/>
      <w:r w:rsidRPr="007A35EF">
        <w:rPr>
          <w:b w:val="0"/>
          <w:bCs w:val="0"/>
          <w:noProof/>
        </w:rPr>
        <w:t xml:space="preserve"> </w:t>
      </w:r>
    </w:p>
    <w:p w14:paraId="7A58B70F" w14:textId="7333B4F5" w:rsidR="00BA471D" w:rsidRDefault="001E186D" w:rsidP="001E186D">
      <w:pPr>
        <w:numPr>
          <w:ilvl w:val="0"/>
          <w:numId w:val="5"/>
        </w:numPr>
        <w:rPr>
          <w:noProof/>
        </w:rPr>
      </w:pPr>
      <w:r>
        <w:rPr>
          <w:noProof/>
        </w:rPr>
        <w:t xml:space="preserve">CDA tool will communicate on </w:t>
      </w:r>
      <w:r w:rsidR="007A35EF">
        <w:rPr>
          <w:noProof/>
        </w:rPr>
        <w:t xml:space="preserve">CAN-FD2 bus.  </w:t>
      </w:r>
    </w:p>
    <w:p w14:paraId="469B0FC4" w14:textId="04FCB11A" w:rsidR="001E186D" w:rsidRDefault="001E186D" w:rsidP="00BA471D">
      <w:pPr>
        <w:numPr>
          <w:ilvl w:val="1"/>
          <w:numId w:val="5"/>
        </w:numPr>
        <w:rPr>
          <w:noProof/>
        </w:rPr>
      </w:pPr>
      <w:r>
        <w:rPr>
          <w:noProof/>
        </w:rPr>
        <w:t xml:space="preserve">Select the CAN-database </w:t>
      </w:r>
      <w:r w:rsidR="00BA471D">
        <w:rPr>
          <w:noProof/>
        </w:rPr>
        <w:t>for CAN-FD2 that applies to the correct configuration (A</w:t>
      </w:r>
      <w:r w:rsidR="006D5BF8">
        <w:rPr>
          <w:noProof/>
        </w:rPr>
        <w:t>t</w:t>
      </w:r>
      <w:r w:rsidR="00BA471D">
        <w:rPr>
          <w:noProof/>
        </w:rPr>
        <w:t>lantis-high)</w:t>
      </w:r>
    </w:p>
    <w:p w14:paraId="48A8138D" w14:textId="77777777" w:rsidR="007A35EF" w:rsidRPr="007A2CBF" w:rsidRDefault="00397361">
      <w:pPr>
        <w:rPr>
          <w:noProof/>
        </w:rPr>
      </w:pPr>
      <w:r>
        <w:rPr>
          <w:noProof/>
        </w:rPr>
        <w:pict w14:anchorId="482DF4E2">
          <v:shape id="_x0000_i1028" type="#_x0000_t75" style="width:468pt;height:330.8pt;visibility:visible;mso-wrap-style:square">
            <v:imagedata r:id="rId16" o:title=""/>
          </v:shape>
        </w:pict>
      </w:r>
    </w:p>
    <w:p w14:paraId="5B7DB5AD" w14:textId="21B21A4F" w:rsidR="00E2011B" w:rsidRDefault="00E2011B">
      <w:pPr>
        <w:rPr>
          <w:noProof/>
        </w:rPr>
      </w:pPr>
    </w:p>
    <w:p w14:paraId="534AD318" w14:textId="77777777" w:rsidR="007A35EF" w:rsidRDefault="007A35EF">
      <w:pPr>
        <w:rPr>
          <w:noProof/>
        </w:rPr>
      </w:pPr>
    </w:p>
    <w:p w14:paraId="2516B91C" w14:textId="77777777" w:rsidR="007A35EF" w:rsidRDefault="007A35EF">
      <w:pPr>
        <w:rPr>
          <w:noProof/>
        </w:rPr>
      </w:pPr>
    </w:p>
    <w:p w14:paraId="6302F250" w14:textId="77777777" w:rsidR="007A35EF" w:rsidRDefault="007A35EF">
      <w:pPr>
        <w:rPr>
          <w:noProof/>
        </w:rPr>
      </w:pPr>
    </w:p>
    <w:p w14:paraId="1F377E73" w14:textId="77777777" w:rsidR="007A35EF" w:rsidRDefault="007A35EF">
      <w:pPr>
        <w:rPr>
          <w:noProof/>
        </w:rPr>
      </w:pPr>
    </w:p>
    <w:p w14:paraId="63FF9C2A" w14:textId="77777777" w:rsidR="007A35EF" w:rsidRDefault="007A35EF">
      <w:pPr>
        <w:rPr>
          <w:noProof/>
        </w:rPr>
      </w:pPr>
    </w:p>
    <w:p w14:paraId="69547BBD" w14:textId="77777777" w:rsidR="007A35EF" w:rsidRDefault="007A35EF">
      <w:pPr>
        <w:rPr>
          <w:noProof/>
        </w:rPr>
      </w:pPr>
    </w:p>
    <w:p w14:paraId="70FC3E6A" w14:textId="77777777" w:rsidR="007A35EF" w:rsidRDefault="007A35EF">
      <w:pPr>
        <w:rPr>
          <w:noProof/>
        </w:rPr>
      </w:pPr>
    </w:p>
    <w:p w14:paraId="7A178C70" w14:textId="50028A28" w:rsidR="007A35EF" w:rsidRPr="00724166" w:rsidRDefault="007A35EF" w:rsidP="00443CC3">
      <w:pPr>
        <w:pStyle w:val="Heading1"/>
        <w:rPr>
          <w:b w:val="0"/>
          <w:bCs w:val="0"/>
          <w:noProof/>
        </w:rPr>
      </w:pPr>
      <w:bookmarkStart w:id="4" w:name="_Toc141702626"/>
      <w:r w:rsidRPr="00724166">
        <w:rPr>
          <w:b w:val="0"/>
          <w:bCs w:val="0"/>
          <w:noProof/>
        </w:rPr>
        <w:lastRenderedPageBreak/>
        <w:t xml:space="preserve">Step 5: Select </w:t>
      </w:r>
      <w:r w:rsidR="00724166" w:rsidRPr="00724166">
        <w:rPr>
          <w:b w:val="0"/>
          <w:bCs w:val="0"/>
          <w:noProof/>
        </w:rPr>
        <w:t>CVADAS</w:t>
      </w:r>
      <w:r w:rsidRPr="00724166">
        <w:rPr>
          <w:b w:val="0"/>
          <w:bCs w:val="0"/>
          <w:noProof/>
        </w:rPr>
        <w:t xml:space="preserve"> from list.</w:t>
      </w:r>
      <w:bookmarkEnd w:id="4"/>
      <w:r w:rsidRPr="00724166">
        <w:rPr>
          <w:b w:val="0"/>
          <w:bCs w:val="0"/>
          <w:noProof/>
        </w:rPr>
        <w:t xml:space="preserve"> </w:t>
      </w:r>
    </w:p>
    <w:p w14:paraId="69B208EE" w14:textId="40408326" w:rsidR="007A35EF" w:rsidRDefault="00724166" w:rsidP="007A35EF">
      <w:pPr>
        <w:numPr>
          <w:ilvl w:val="0"/>
          <w:numId w:val="5"/>
        </w:numPr>
        <w:rPr>
          <w:noProof/>
        </w:rPr>
      </w:pPr>
      <w:r>
        <w:rPr>
          <w:noProof/>
        </w:rPr>
        <w:t xml:space="preserve">To System/SW Testers only: </w:t>
      </w:r>
      <w:r w:rsidR="007A35EF">
        <w:rPr>
          <w:noProof/>
        </w:rPr>
        <w:t xml:space="preserve"> If y</w:t>
      </w:r>
      <w:r>
        <w:rPr>
          <w:noProof/>
        </w:rPr>
        <w:t>our</w:t>
      </w:r>
      <w:r w:rsidR="007A35EF">
        <w:rPr>
          <w:noProof/>
        </w:rPr>
        <w:t xml:space="preserve"> list does not have </w:t>
      </w:r>
      <w:r w:rsidR="007A35EF" w:rsidRPr="00724166">
        <w:rPr>
          <w:noProof/>
          <w:highlight w:val="yellow"/>
        </w:rPr>
        <w:t>ETM</w:t>
      </w:r>
      <w:r w:rsidR="007A35EF">
        <w:rPr>
          <w:noProof/>
        </w:rPr>
        <w:t xml:space="preserve"> (Radio), </w:t>
      </w:r>
      <w:r>
        <w:rPr>
          <w:noProof/>
        </w:rPr>
        <w:t>you can request additional access (from step 1) to reapply for access and request to add “All ECUs” for Test</w:t>
      </w:r>
      <w:r w:rsidR="00536951">
        <w:rPr>
          <w:noProof/>
        </w:rPr>
        <w:t xml:space="preserve"> as a business justification. </w:t>
      </w:r>
    </w:p>
    <w:p w14:paraId="02B97BEB" w14:textId="5971E293" w:rsidR="00536951" w:rsidRDefault="00536951" w:rsidP="00536951">
      <w:pPr>
        <w:numPr>
          <w:ilvl w:val="1"/>
          <w:numId w:val="5"/>
        </w:numPr>
        <w:rPr>
          <w:noProof/>
        </w:rPr>
      </w:pPr>
      <w:r>
        <w:rPr>
          <w:noProof/>
        </w:rPr>
        <w:t>ETM access is for testing on a vehicle’s display, not a d3</w:t>
      </w:r>
      <w:r w:rsidR="00C47A81">
        <w:rPr>
          <w:noProof/>
        </w:rPr>
        <w:t xml:space="preserve"> for image quality tests.</w:t>
      </w:r>
    </w:p>
    <w:p w14:paraId="0F91D507" w14:textId="77777777" w:rsidR="00C47A81" w:rsidRPr="007A2CBF" w:rsidRDefault="00397361">
      <w:pPr>
        <w:rPr>
          <w:noProof/>
        </w:rPr>
      </w:pPr>
      <w:r>
        <w:rPr>
          <w:noProof/>
        </w:rPr>
        <w:pict w14:anchorId="6D00A3BE">
          <v:shape id="_x0000_i1029" type="#_x0000_t75" style="width:468pt;height:328.1pt;visibility:visible;mso-wrap-style:square">
            <v:imagedata r:id="rId17" o:title=""/>
          </v:shape>
        </w:pict>
      </w:r>
    </w:p>
    <w:p w14:paraId="45619055" w14:textId="010DF58D" w:rsidR="00D43D62" w:rsidRDefault="00D43D62">
      <w:pPr>
        <w:rPr>
          <w:noProof/>
        </w:rPr>
      </w:pPr>
    </w:p>
    <w:p w14:paraId="492DCFE7" w14:textId="77777777" w:rsidR="00C47A81" w:rsidRDefault="00C47A81">
      <w:pPr>
        <w:rPr>
          <w:noProof/>
        </w:rPr>
      </w:pPr>
    </w:p>
    <w:p w14:paraId="3CC4703F" w14:textId="77777777" w:rsidR="00C47A81" w:rsidRDefault="00C47A81">
      <w:pPr>
        <w:rPr>
          <w:noProof/>
        </w:rPr>
      </w:pPr>
    </w:p>
    <w:p w14:paraId="0E128448" w14:textId="77777777" w:rsidR="00C47A81" w:rsidRDefault="00C47A81">
      <w:pPr>
        <w:rPr>
          <w:noProof/>
        </w:rPr>
      </w:pPr>
    </w:p>
    <w:p w14:paraId="2258EF9D" w14:textId="77777777" w:rsidR="00C47A81" w:rsidRDefault="00C47A81">
      <w:pPr>
        <w:rPr>
          <w:noProof/>
        </w:rPr>
      </w:pPr>
    </w:p>
    <w:p w14:paraId="4B4893F3" w14:textId="77777777" w:rsidR="00C47A81" w:rsidRDefault="00C47A81">
      <w:pPr>
        <w:rPr>
          <w:noProof/>
        </w:rPr>
      </w:pPr>
    </w:p>
    <w:p w14:paraId="2BF6173E" w14:textId="77777777" w:rsidR="00397361" w:rsidRDefault="00397361">
      <w:pPr>
        <w:rPr>
          <w:noProof/>
        </w:rPr>
      </w:pPr>
    </w:p>
    <w:p w14:paraId="4E443691" w14:textId="6904AD84" w:rsidR="00C47A81" w:rsidRPr="000834B2" w:rsidRDefault="00C47A81" w:rsidP="00443CC3">
      <w:pPr>
        <w:pStyle w:val="Heading1"/>
        <w:rPr>
          <w:b w:val="0"/>
          <w:bCs w:val="0"/>
          <w:noProof/>
        </w:rPr>
      </w:pPr>
      <w:bookmarkStart w:id="5" w:name="_Toc141702627"/>
      <w:r w:rsidRPr="000834B2">
        <w:rPr>
          <w:b w:val="0"/>
          <w:bCs w:val="0"/>
          <w:noProof/>
        </w:rPr>
        <w:lastRenderedPageBreak/>
        <w:t xml:space="preserve">Step 6: CVADAS identification </w:t>
      </w:r>
      <w:r w:rsidR="007268AC" w:rsidRPr="000834B2">
        <w:rPr>
          <w:b w:val="0"/>
          <w:bCs w:val="0"/>
          <w:noProof/>
        </w:rPr>
        <w:t>successful</w:t>
      </w:r>
      <w:bookmarkEnd w:id="5"/>
    </w:p>
    <w:p w14:paraId="0A9228F9" w14:textId="32F73F9B" w:rsidR="004B4B56" w:rsidRDefault="007268AC" w:rsidP="00546C2E">
      <w:pPr>
        <w:rPr>
          <w:noProof/>
        </w:rPr>
      </w:pPr>
      <w:r>
        <w:rPr>
          <w:noProof/>
        </w:rPr>
        <w:t xml:space="preserve">If </w:t>
      </w:r>
      <w:r w:rsidR="00546C2E">
        <w:rPr>
          <w:noProof/>
        </w:rPr>
        <w:t xml:space="preserve">you see a </w:t>
      </w:r>
      <w:r>
        <w:rPr>
          <w:noProof/>
        </w:rPr>
        <w:t>error</w:t>
      </w:r>
      <w:r w:rsidR="00546C2E">
        <w:rPr>
          <w:noProof/>
        </w:rPr>
        <w:t xml:space="preserve"> then</w:t>
      </w:r>
      <w:r>
        <w:rPr>
          <w:noProof/>
        </w:rPr>
        <w:t xml:space="preserve"> </w:t>
      </w:r>
      <w:r w:rsidR="001E6EC1">
        <w:rPr>
          <w:noProof/>
        </w:rPr>
        <w:t>you</w:t>
      </w:r>
      <w:r w:rsidR="00546C2E">
        <w:rPr>
          <w:noProof/>
        </w:rPr>
        <w:t xml:space="preserve"> may</w:t>
      </w:r>
      <w:r w:rsidR="001E6EC1">
        <w:rPr>
          <w:noProof/>
        </w:rPr>
        <w:t xml:space="preserve"> have selected a wrong can-bus connection (ex. Powernet</w:t>
      </w:r>
      <w:r w:rsidR="004B4B56">
        <w:rPr>
          <w:noProof/>
        </w:rPr>
        <w:t xml:space="preserve"> instead of </w:t>
      </w:r>
      <w:r w:rsidR="00546C2E" w:rsidRPr="00546C2E">
        <w:rPr>
          <w:noProof/>
        </w:rPr>
        <w:t>Atlantis</w:t>
      </w:r>
      <w:r w:rsidR="004B4B56">
        <w:rPr>
          <w:noProof/>
        </w:rPr>
        <w:t xml:space="preserve">-high) </w:t>
      </w:r>
      <w:r w:rsidR="00546C2E">
        <w:rPr>
          <w:noProof/>
        </w:rPr>
        <w:t xml:space="preserve"> or your can bus lines are not physically connected correctly on your CAN-device.</w:t>
      </w:r>
    </w:p>
    <w:p w14:paraId="76DD4D0F" w14:textId="2A5DBC11" w:rsidR="004B4B56" w:rsidRDefault="00546C2E" w:rsidP="004B4B56">
      <w:pPr>
        <w:rPr>
          <w:noProof/>
        </w:rPr>
      </w:pPr>
      <w:r>
        <w:rPr>
          <w:noProof/>
        </w:rPr>
        <w:t>You can switch your CAN-lines on your physical device then press “Re-Identity ECU” or you can go to Device</w:t>
      </w:r>
      <w:r w:rsidR="000834B2">
        <w:rPr>
          <w:noProof/>
        </w:rPr>
        <w:t>s</w:t>
      </w:r>
      <w:r>
        <w:rPr>
          <w:noProof/>
        </w:rPr>
        <w:t xml:space="preserve"> &gt; Change Con</w:t>
      </w:r>
      <w:r w:rsidR="000834B2">
        <w:rPr>
          <w:noProof/>
        </w:rPr>
        <w:t>figuration to select new can-bus configuration type.</w:t>
      </w:r>
    </w:p>
    <w:p w14:paraId="5F5D63D7" w14:textId="77777777" w:rsidR="000834B2" w:rsidRPr="007A2CBF" w:rsidRDefault="00397361" w:rsidP="004B4B56">
      <w:pPr>
        <w:rPr>
          <w:noProof/>
        </w:rPr>
      </w:pPr>
      <w:r>
        <w:rPr>
          <w:noProof/>
        </w:rPr>
        <w:pict w14:anchorId="6C9F699B">
          <v:shape id="_x0000_i1030" type="#_x0000_t75" style="width:468pt;height:328.1pt;visibility:visible;mso-wrap-style:square">
            <v:imagedata r:id="rId18" o:title=""/>
          </v:shape>
        </w:pict>
      </w:r>
    </w:p>
    <w:p w14:paraId="0A912594" w14:textId="42D77983" w:rsidR="00A82308" w:rsidRDefault="00A82308" w:rsidP="004B4B56">
      <w:pPr>
        <w:rPr>
          <w:noProof/>
        </w:rPr>
      </w:pPr>
    </w:p>
    <w:p w14:paraId="5E3772C7" w14:textId="77777777" w:rsidR="000834B2" w:rsidRDefault="000834B2" w:rsidP="004B4B56">
      <w:pPr>
        <w:rPr>
          <w:noProof/>
        </w:rPr>
      </w:pPr>
    </w:p>
    <w:p w14:paraId="7F867712" w14:textId="77777777" w:rsidR="000834B2" w:rsidRDefault="000834B2" w:rsidP="004B4B56">
      <w:pPr>
        <w:rPr>
          <w:noProof/>
        </w:rPr>
      </w:pPr>
    </w:p>
    <w:p w14:paraId="75B42CCD" w14:textId="77777777" w:rsidR="000834B2" w:rsidRDefault="000834B2" w:rsidP="004B4B56">
      <w:pPr>
        <w:rPr>
          <w:noProof/>
        </w:rPr>
      </w:pPr>
    </w:p>
    <w:p w14:paraId="3A25C45A" w14:textId="77777777" w:rsidR="000834B2" w:rsidRDefault="000834B2" w:rsidP="004B4B56">
      <w:pPr>
        <w:rPr>
          <w:noProof/>
        </w:rPr>
      </w:pPr>
    </w:p>
    <w:p w14:paraId="205EAC20" w14:textId="77777777" w:rsidR="000834B2" w:rsidRDefault="000834B2" w:rsidP="004B4B56">
      <w:pPr>
        <w:rPr>
          <w:noProof/>
        </w:rPr>
      </w:pPr>
    </w:p>
    <w:p w14:paraId="31738E1F" w14:textId="77777777" w:rsidR="000834B2" w:rsidRDefault="000834B2" w:rsidP="004B4B56">
      <w:pPr>
        <w:rPr>
          <w:noProof/>
        </w:rPr>
      </w:pPr>
    </w:p>
    <w:p w14:paraId="1BD3FAC7" w14:textId="77777777" w:rsidR="000834B2" w:rsidRDefault="000834B2" w:rsidP="004B4B56">
      <w:pPr>
        <w:rPr>
          <w:noProof/>
        </w:rPr>
      </w:pPr>
    </w:p>
    <w:p w14:paraId="697D7E40" w14:textId="4EE67165" w:rsidR="000834B2" w:rsidRDefault="003119AC" w:rsidP="00443CC3">
      <w:pPr>
        <w:pStyle w:val="Heading1"/>
        <w:rPr>
          <w:b w:val="0"/>
          <w:bCs w:val="0"/>
          <w:noProof/>
        </w:rPr>
      </w:pPr>
      <w:bookmarkStart w:id="6" w:name="_Toc141702628"/>
      <w:r w:rsidRPr="00A94FF2">
        <w:rPr>
          <w:b w:val="0"/>
          <w:bCs w:val="0"/>
          <w:noProof/>
        </w:rPr>
        <w:lastRenderedPageBreak/>
        <w:t xml:space="preserve">Step 7:  </w:t>
      </w:r>
      <w:r w:rsidR="00C7776D" w:rsidRPr="00A94FF2">
        <w:rPr>
          <w:b w:val="0"/>
          <w:bCs w:val="0"/>
          <w:noProof/>
        </w:rPr>
        <w:t>SGW Unlocking</w:t>
      </w:r>
      <w:r w:rsidR="00A94FF2" w:rsidRPr="00A94FF2">
        <w:rPr>
          <w:b w:val="0"/>
          <w:bCs w:val="0"/>
          <w:noProof/>
        </w:rPr>
        <w:t xml:space="preserve"> / Authenticated Diagnostic Access Unlock</w:t>
      </w:r>
      <w:bookmarkEnd w:id="6"/>
    </w:p>
    <w:p w14:paraId="0268118B" w14:textId="4015BF11" w:rsidR="00A94FF2" w:rsidRPr="00A94FF2" w:rsidRDefault="00A94FF2" w:rsidP="00A94FF2">
      <w:pPr>
        <w:numPr>
          <w:ilvl w:val="0"/>
          <w:numId w:val="3"/>
        </w:numPr>
        <w:rPr>
          <w:noProof/>
        </w:rPr>
      </w:pPr>
      <w:r w:rsidRPr="00A94FF2">
        <w:rPr>
          <w:noProof/>
        </w:rPr>
        <w:t>Select Engineering Role and Press Unlock</w:t>
      </w:r>
    </w:p>
    <w:p w14:paraId="19F92374" w14:textId="36AE99E8" w:rsidR="00A94FF2" w:rsidRDefault="00A94FF2" w:rsidP="00A94FF2">
      <w:pPr>
        <w:numPr>
          <w:ilvl w:val="0"/>
          <w:numId w:val="3"/>
        </w:numPr>
        <w:rPr>
          <w:noProof/>
        </w:rPr>
      </w:pPr>
      <w:r w:rsidRPr="00A94FF2">
        <w:rPr>
          <w:noProof/>
        </w:rPr>
        <w:t xml:space="preserve">Security Seed and Key will be sent </w:t>
      </w:r>
      <w:r>
        <w:rPr>
          <w:noProof/>
        </w:rPr>
        <w:t>and proper response will be acknowledged.</w:t>
      </w:r>
    </w:p>
    <w:p w14:paraId="07FA13AA" w14:textId="7640BA7E" w:rsidR="00A94FF2" w:rsidRDefault="00D32AA6" w:rsidP="00A94FF2">
      <w:pPr>
        <w:rPr>
          <w:noProof/>
        </w:rPr>
      </w:pPr>
      <w:r w:rsidRPr="00832994">
        <w:rPr>
          <w:b/>
          <w:bCs/>
          <w:noProof/>
          <w:u w:val="single"/>
        </w:rPr>
        <w:t>When it is successful</w:t>
      </w:r>
      <w:r>
        <w:rPr>
          <w:noProof/>
        </w:rPr>
        <w:t xml:space="preserve">, you will see ADA Unlock Triggered </w:t>
      </w:r>
      <w:r w:rsidR="00F02881">
        <w:rPr>
          <w:noProof/>
        </w:rPr>
        <w:t xml:space="preserve">then </w:t>
      </w:r>
      <w:r>
        <w:rPr>
          <w:noProof/>
        </w:rPr>
        <w:t>“Status and Unlock Role” will update accordingly</w:t>
      </w:r>
      <w:r w:rsidR="00F02881">
        <w:rPr>
          <w:noProof/>
        </w:rPr>
        <w:t>.</w:t>
      </w:r>
    </w:p>
    <w:p w14:paraId="10CDD6C7" w14:textId="4D364A9B" w:rsidR="00A94FF2" w:rsidRDefault="00397361" w:rsidP="00A94FF2">
      <w:pPr>
        <w:rPr>
          <w:noProof/>
        </w:rPr>
      </w:pPr>
      <w:r>
        <w:pict w14:anchorId="5C74433C">
          <v:shape id="_x0000_i1031" type="#_x0000_t75" style="width:470.7pt;height:210.55pt">
            <v:imagedata r:id="rId19" o:title=""/>
          </v:shape>
        </w:pict>
      </w:r>
    </w:p>
    <w:p w14:paraId="20066BBA" w14:textId="77777777" w:rsidR="000768B1" w:rsidRDefault="000768B1" w:rsidP="00A94FF2">
      <w:r>
        <w:object w:dxaOrig="1541" w:dyaOrig="998" w14:anchorId="36D8EAD6">
          <v:shape id="_x0000_i1032" type="#_x0000_t75" style="width:76.75pt;height:49.6pt" o:ole="">
            <v:imagedata r:id="rId20" o:title=""/>
          </v:shape>
          <o:OLEObject Type="Embed" ProgID="Package" ShapeID="_x0000_i1032" DrawAspect="Icon" ObjectID="_1752315758" r:id="rId21"/>
        </w:object>
      </w:r>
    </w:p>
    <w:p w14:paraId="33BF6957" w14:textId="77777777" w:rsidR="000768B1" w:rsidRDefault="000768B1" w:rsidP="00A94FF2">
      <w:pPr>
        <w:rPr>
          <w:b/>
          <w:bCs/>
          <w:noProof/>
          <w:u w:val="single"/>
        </w:rPr>
      </w:pPr>
    </w:p>
    <w:p w14:paraId="1017BC5A" w14:textId="77777777" w:rsidR="000768B1" w:rsidRDefault="000768B1" w:rsidP="00A94FF2">
      <w:pPr>
        <w:rPr>
          <w:b/>
          <w:bCs/>
          <w:noProof/>
          <w:u w:val="single"/>
        </w:rPr>
      </w:pPr>
    </w:p>
    <w:p w14:paraId="4683CEDC" w14:textId="77777777" w:rsidR="000768B1" w:rsidRDefault="000768B1" w:rsidP="00A94FF2">
      <w:pPr>
        <w:rPr>
          <w:b/>
          <w:bCs/>
          <w:noProof/>
          <w:u w:val="single"/>
        </w:rPr>
      </w:pPr>
    </w:p>
    <w:p w14:paraId="250EC508" w14:textId="77777777" w:rsidR="000768B1" w:rsidRDefault="000768B1" w:rsidP="00A94FF2">
      <w:pPr>
        <w:rPr>
          <w:b/>
          <w:bCs/>
          <w:noProof/>
          <w:u w:val="single"/>
        </w:rPr>
      </w:pPr>
    </w:p>
    <w:p w14:paraId="7F634213" w14:textId="77777777" w:rsidR="000768B1" w:rsidRDefault="000768B1" w:rsidP="00A94FF2">
      <w:pPr>
        <w:rPr>
          <w:b/>
          <w:bCs/>
          <w:noProof/>
          <w:u w:val="single"/>
        </w:rPr>
      </w:pPr>
    </w:p>
    <w:p w14:paraId="52AC1BD5" w14:textId="77777777" w:rsidR="000768B1" w:rsidRDefault="000768B1" w:rsidP="00A94FF2">
      <w:pPr>
        <w:rPr>
          <w:b/>
          <w:bCs/>
          <w:noProof/>
          <w:u w:val="single"/>
        </w:rPr>
      </w:pPr>
    </w:p>
    <w:p w14:paraId="408F7885" w14:textId="77777777" w:rsidR="000768B1" w:rsidRDefault="000768B1" w:rsidP="00A94FF2">
      <w:pPr>
        <w:rPr>
          <w:b/>
          <w:bCs/>
          <w:noProof/>
          <w:u w:val="single"/>
        </w:rPr>
      </w:pPr>
    </w:p>
    <w:p w14:paraId="78DD0535" w14:textId="77777777" w:rsidR="000768B1" w:rsidRDefault="000768B1" w:rsidP="00A94FF2">
      <w:pPr>
        <w:rPr>
          <w:b/>
          <w:bCs/>
          <w:noProof/>
          <w:u w:val="single"/>
        </w:rPr>
      </w:pPr>
    </w:p>
    <w:p w14:paraId="59E7FDC4" w14:textId="77777777" w:rsidR="000768B1" w:rsidRDefault="000768B1" w:rsidP="00A94FF2">
      <w:pPr>
        <w:rPr>
          <w:b/>
          <w:bCs/>
          <w:noProof/>
          <w:u w:val="single"/>
        </w:rPr>
      </w:pPr>
    </w:p>
    <w:p w14:paraId="5EE664DD" w14:textId="77777777" w:rsidR="000768B1" w:rsidRDefault="000768B1" w:rsidP="00A94FF2">
      <w:pPr>
        <w:rPr>
          <w:b/>
          <w:bCs/>
          <w:noProof/>
          <w:u w:val="single"/>
        </w:rPr>
      </w:pPr>
    </w:p>
    <w:p w14:paraId="7818F238" w14:textId="77777777" w:rsidR="000768B1" w:rsidRDefault="000768B1" w:rsidP="00A94FF2">
      <w:pPr>
        <w:rPr>
          <w:b/>
          <w:bCs/>
          <w:noProof/>
          <w:u w:val="single"/>
        </w:rPr>
      </w:pPr>
    </w:p>
    <w:p w14:paraId="644BBED5" w14:textId="77777777" w:rsidR="00F02881" w:rsidRDefault="00D32AA6" w:rsidP="00A94FF2">
      <w:pPr>
        <w:rPr>
          <w:noProof/>
        </w:rPr>
      </w:pPr>
      <w:r w:rsidRPr="00832994">
        <w:rPr>
          <w:b/>
          <w:bCs/>
          <w:noProof/>
          <w:u w:val="single"/>
        </w:rPr>
        <w:lastRenderedPageBreak/>
        <w:t>When it is not successful</w:t>
      </w:r>
      <w:r>
        <w:rPr>
          <w:noProof/>
        </w:rPr>
        <w:t xml:space="preserve">, </w:t>
      </w:r>
      <w:r w:rsidR="00F02881">
        <w:rPr>
          <w:noProof/>
        </w:rPr>
        <w:t>You may see the following failures:</w:t>
      </w:r>
    </w:p>
    <w:p w14:paraId="3335D124" w14:textId="11796195" w:rsidR="00A94FF2" w:rsidRPr="00B40D89" w:rsidRDefault="00F02881" w:rsidP="00F02881">
      <w:pPr>
        <w:numPr>
          <w:ilvl w:val="0"/>
          <w:numId w:val="9"/>
        </w:numPr>
        <w:rPr>
          <w:b/>
          <w:bCs/>
          <w:noProof/>
        </w:rPr>
      </w:pPr>
      <w:r w:rsidRPr="00B40D89">
        <w:rPr>
          <w:b/>
          <w:bCs/>
          <w:noProof/>
        </w:rPr>
        <w:t xml:space="preserve">Certificate failure: </w:t>
      </w:r>
      <w:r w:rsidR="00D32AA6" w:rsidRPr="00B40D89">
        <w:rPr>
          <w:b/>
          <w:bCs/>
          <w:noProof/>
        </w:rPr>
        <w:t xml:space="preserve"> </w:t>
      </w:r>
    </w:p>
    <w:p w14:paraId="71D6FA71" w14:textId="77777777" w:rsidR="00F02881" w:rsidRDefault="00397361" w:rsidP="00F02881">
      <w:r>
        <w:rPr>
          <w:noProof/>
        </w:rPr>
        <w:pict w14:anchorId="2DD1ECFD">
          <v:shape id="_x0000_i1033" type="#_x0000_t75" style="width:352.55pt;height:291.4pt;visibility:visible;mso-wrap-style:square">
            <v:imagedata r:id="rId22" o:title=""/>
          </v:shape>
        </w:pict>
      </w:r>
    </w:p>
    <w:p w14:paraId="12ABE73A" w14:textId="6B52BDA4" w:rsidR="000834B2" w:rsidRDefault="000768B1" w:rsidP="00DB1365">
      <w:pPr>
        <w:pStyle w:val="NoSpacing"/>
        <w:numPr>
          <w:ilvl w:val="0"/>
          <w:numId w:val="5"/>
        </w:numPr>
      </w:pPr>
      <w:r>
        <w:rPr>
          <w:noProof/>
        </w:rPr>
        <w:t xml:space="preserve">To recover, </w:t>
      </w:r>
      <w:r w:rsidR="00885284">
        <w:rPr>
          <w:noProof/>
        </w:rPr>
        <w:t xml:space="preserve"> is to flash new software that has proper certificate using lauterbach device. </w:t>
      </w:r>
    </w:p>
    <w:p w14:paraId="201906B2" w14:textId="77777777" w:rsidR="00DB1365" w:rsidRDefault="00F02881" w:rsidP="00DB1365">
      <w:pPr>
        <w:pStyle w:val="NoSpacing"/>
        <w:numPr>
          <w:ilvl w:val="0"/>
          <w:numId w:val="9"/>
        </w:numPr>
      </w:pPr>
      <w:r w:rsidRPr="00B40D89">
        <w:rPr>
          <w:b/>
          <w:bCs/>
          <w:noProof/>
        </w:rPr>
        <w:t>Part Number failure</w:t>
      </w:r>
      <w:r w:rsidR="00676D98" w:rsidRPr="00B40D89">
        <w:rPr>
          <w:b/>
          <w:bCs/>
          <w:noProof/>
        </w:rPr>
        <w:t>(s)</w:t>
      </w:r>
      <w:r w:rsidR="00676D98">
        <w:rPr>
          <w:noProof/>
        </w:rPr>
        <w:t xml:space="preserve"> – Make sure the proper part numbers are reading correct. </w:t>
      </w:r>
    </w:p>
    <w:p w14:paraId="39F15B0D" w14:textId="77777777" w:rsidR="00DB1365" w:rsidRDefault="00291C6D" w:rsidP="00DB1365">
      <w:pPr>
        <w:pStyle w:val="NoSpacing"/>
        <w:numPr>
          <w:ilvl w:val="1"/>
          <w:numId w:val="9"/>
        </w:numPr>
      </w:pPr>
      <w:r>
        <w:rPr>
          <w:noProof/>
        </w:rPr>
        <w:t>The tester can reco</w:t>
      </w:r>
      <w:r w:rsidR="008B4A83">
        <w:rPr>
          <w:noProof/>
        </w:rPr>
        <w:t>v</w:t>
      </w:r>
      <w:r>
        <w:rPr>
          <w:noProof/>
        </w:rPr>
        <w:t xml:space="preserve">ery by flashing </w:t>
      </w:r>
      <w:r w:rsidR="00BB2389">
        <w:rPr>
          <w:noProof/>
        </w:rPr>
        <w:t>a</w:t>
      </w:r>
      <w:r w:rsidR="00723C02">
        <w:rPr>
          <w:noProof/>
        </w:rPr>
        <w:t xml:space="preserve"> new EOL.bin</w:t>
      </w:r>
      <w:r w:rsidR="008B4A83">
        <w:rPr>
          <w:noProof/>
        </w:rPr>
        <w:t xml:space="preserve"> to correct any part number failrues </w:t>
      </w:r>
      <w:hyperlink r:id="rId23" w:history="1">
        <w:r w:rsidR="00723C02">
          <w:rPr>
            <w:rStyle w:val="Hyperlink"/>
            <w:noProof/>
          </w:rPr>
          <w:t>L2H4060_SW_part_number_matrix.xlsx</w:t>
        </w:r>
      </w:hyperlink>
      <w:r w:rsidR="00723C02">
        <w:rPr>
          <w:noProof/>
        </w:rPr>
        <w:t xml:space="preserve"> </w:t>
      </w:r>
    </w:p>
    <w:p w14:paraId="3A029A5B" w14:textId="0D223CE4" w:rsidR="00FA1276" w:rsidRDefault="00DE26D7" w:rsidP="001A08A5">
      <w:pPr>
        <w:pStyle w:val="NoSpacing"/>
        <w:numPr>
          <w:ilvl w:val="1"/>
          <w:numId w:val="9"/>
        </w:numPr>
      </w:pPr>
      <w:r>
        <w:rPr>
          <w:noProof/>
        </w:rPr>
        <w:t xml:space="preserve">Policy Type </w:t>
      </w:r>
      <w:r w:rsidR="00C55D74">
        <w:rPr>
          <w:noProof/>
        </w:rPr>
        <w:t xml:space="preserve">(DID 2750) </w:t>
      </w:r>
      <w:r>
        <w:rPr>
          <w:noProof/>
        </w:rPr>
        <w:t>or ECU Serial Number (DID</w:t>
      </w:r>
      <w:r w:rsidR="00C55D74">
        <w:rPr>
          <w:noProof/>
        </w:rPr>
        <w:t>-</w:t>
      </w:r>
      <w:r w:rsidR="00C55D74" w:rsidRPr="00DB1365">
        <w:rPr>
          <w:noProof/>
          <w:u w:val="double"/>
        </w:rPr>
        <w:t>F18C</w:t>
      </w:r>
      <w:r>
        <w:rPr>
          <w:noProof/>
        </w:rPr>
        <w:t xml:space="preserve">) </w:t>
      </w:r>
      <w:r w:rsidR="00FA1276">
        <w:rPr>
          <w:noProof/>
        </w:rPr>
        <w:t>are wrong!</w:t>
      </w:r>
    </w:p>
    <w:p w14:paraId="6931FAD4" w14:textId="77777777" w:rsidR="001A08A5" w:rsidRDefault="00563BF1" w:rsidP="001A08A5">
      <w:pPr>
        <w:numPr>
          <w:ilvl w:val="2"/>
          <w:numId w:val="9"/>
        </w:numPr>
        <w:rPr>
          <w:noProof/>
        </w:rPr>
      </w:pPr>
      <w:r>
        <w:rPr>
          <w:noProof/>
        </w:rPr>
        <w:t>ECU Serial Number</w:t>
      </w:r>
    </w:p>
    <w:p w14:paraId="4B6D4FD5" w14:textId="4B03BB37" w:rsidR="00DB1365" w:rsidRDefault="00563BF1" w:rsidP="001A08A5">
      <w:pPr>
        <w:ind w:left="2160"/>
        <w:rPr>
          <w:noProof/>
        </w:rPr>
      </w:pPr>
      <w:r>
        <w:rPr>
          <w:noProof/>
        </w:rPr>
        <w:t xml:space="preserve"> </w:t>
      </w:r>
      <w:r w:rsidR="00397361">
        <w:rPr>
          <w:noProof/>
        </w:rPr>
        <w:pict w14:anchorId="46080240">
          <v:shape id="_x0000_i1034" type="#_x0000_t75" alt="image" style="width:153.5pt;height:110.7pt">
            <v:imagedata r:id="rId24" o:title="68AE37A"/>
          </v:shape>
        </w:pict>
      </w:r>
      <w:r w:rsidR="00DB1365" w:rsidRPr="00DB1365">
        <w:rPr>
          <w:noProof/>
        </w:rPr>
        <w:t xml:space="preserve"> </w:t>
      </w:r>
    </w:p>
    <w:p w14:paraId="210654E3" w14:textId="21D0C341" w:rsidR="00563BF1" w:rsidRDefault="00DB1365" w:rsidP="00563BF1">
      <w:pPr>
        <w:numPr>
          <w:ilvl w:val="2"/>
          <w:numId w:val="9"/>
        </w:numPr>
        <w:rPr>
          <w:noProof/>
        </w:rPr>
      </w:pPr>
      <w:r>
        <w:rPr>
          <w:noProof/>
        </w:rPr>
        <w:t>Policy Type:</w:t>
      </w:r>
      <w:r w:rsidR="001A08A5">
        <w:rPr>
          <w:noProof/>
        </w:rPr>
        <w:t xml:space="preserve"> </w:t>
      </w:r>
      <w:r w:rsidR="00397361">
        <w:rPr>
          <w:noProof/>
        </w:rPr>
        <w:pict w14:anchorId="5033D8BE">
          <v:shape id="_x0000_i1035" type="#_x0000_t75" alt="image" style="width:180pt;height:51.6pt">
            <v:imagedata r:id="rId25" o:title="F4396998"/>
          </v:shape>
        </w:pict>
      </w:r>
    </w:p>
    <w:p w14:paraId="3B922696" w14:textId="74B666A3" w:rsidR="00C90592" w:rsidRDefault="00C90592" w:rsidP="00443CC3">
      <w:pPr>
        <w:pStyle w:val="Heading1"/>
        <w:rPr>
          <w:b w:val="0"/>
          <w:bCs w:val="0"/>
          <w:noProof/>
        </w:rPr>
      </w:pPr>
      <w:bookmarkStart w:id="7" w:name="_Toc141702629"/>
      <w:r w:rsidRPr="00C90592">
        <w:rPr>
          <w:b w:val="0"/>
          <w:bCs w:val="0"/>
          <w:noProof/>
        </w:rPr>
        <w:lastRenderedPageBreak/>
        <w:t>Step 8: ECU Identification</w:t>
      </w:r>
      <w:bookmarkEnd w:id="7"/>
      <w:r w:rsidRPr="00C90592">
        <w:rPr>
          <w:b w:val="0"/>
          <w:bCs w:val="0"/>
          <w:noProof/>
        </w:rPr>
        <w:t xml:space="preserve"> </w:t>
      </w:r>
    </w:p>
    <w:p w14:paraId="321512CA" w14:textId="2651843C" w:rsidR="00C90592" w:rsidRDefault="00C90592">
      <w:pPr>
        <w:rPr>
          <w:noProof/>
        </w:rPr>
      </w:pPr>
      <w:r>
        <w:rPr>
          <w:noProof/>
        </w:rPr>
        <w:t xml:space="preserve">As CDA tool </w:t>
      </w:r>
      <w:r w:rsidR="003356F5">
        <w:rPr>
          <w:noProof/>
        </w:rPr>
        <w:t xml:space="preserve">will include multiple revisions of the DBC and CDD versions.  You can go to </w:t>
      </w:r>
    </w:p>
    <w:p w14:paraId="41106FCC" w14:textId="75CEE8EF" w:rsidR="001D28BB" w:rsidRDefault="001D28BB">
      <w:pPr>
        <w:rPr>
          <w:noProof/>
        </w:rPr>
      </w:pPr>
      <w:r>
        <w:rPr>
          <w:noProof/>
        </w:rPr>
        <w:t xml:space="preserve">Note: There is a glitch in the tool </w:t>
      </w:r>
      <w:r w:rsidR="003528A2">
        <w:rPr>
          <w:noProof/>
        </w:rPr>
        <w:t>that the green check mark will not move to new selection</w:t>
      </w:r>
      <w:r w:rsidR="0085442E">
        <w:rPr>
          <w:noProof/>
        </w:rPr>
        <w:t xml:space="preserve">. When you select a new Engineering file, you can verify the new file by selecting idendification tab or downloading the excel sheet to confirm the database version number.   </w:t>
      </w:r>
    </w:p>
    <w:p w14:paraId="1A5D1339" w14:textId="5C2B8937" w:rsidR="00E92492" w:rsidRDefault="0085442E">
      <w:pPr>
        <w:rPr>
          <w:noProof/>
        </w:rPr>
      </w:pPr>
      <w:r>
        <w:rPr>
          <w:noProof/>
        </w:rPr>
        <w:t>Note:  Use at your own risk – changing th</w:t>
      </w:r>
      <w:r w:rsidR="0051407F">
        <w:rPr>
          <w:noProof/>
        </w:rPr>
        <w:t xml:space="preserve">ese files may alter the behavior of Diagnostic Identifiers (Reading part number) inforamation. </w:t>
      </w:r>
      <w:r w:rsidR="00AD6353">
        <w:rPr>
          <w:noProof/>
        </w:rPr>
        <w:t xml:space="preserve"> Only change if expected to do so in troubleshooting negative responses (NRCs).</w:t>
      </w:r>
      <w:r w:rsidR="00AD6353" w:rsidRPr="00AD6353">
        <w:rPr>
          <w:noProof/>
        </w:rPr>
        <w:t xml:space="preserve"> </w:t>
      </w:r>
      <w:r w:rsidR="00397361">
        <w:rPr>
          <w:noProof/>
        </w:rPr>
        <w:pict w14:anchorId="65AA9539">
          <v:shape id="_x0000_i1036" type="#_x0000_t75" style="width:390.55pt;height:275.1pt;visibility:visible;mso-wrap-style:square">
            <v:imagedata r:id="rId26" o:title=""/>
          </v:shape>
        </w:pict>
      </w:r>
    </w:p>
    <w:p w14:paraId="291BD434" w14:textId="77777777" w:rsidR="00E92492" w:rsidRDefault="00397361">
      <w:pPr>
        <w:rPr>
          <w:noProof/>
        </w:rPr>
      </w:pPr>
      <w:r>
        <w:rPr>
          <w:noProof/>
        </w:rPr>
        <w:pict w14:anchorId="7FB740D4">
          <v:shape id="_x0000_i1037" type="#_x0000_t75" style="width:194.25pt;height:115.45pt;visibility:visible;mso-wrap-style:square">
            <v:imagedata r:id="rId27" o:title=""/>
          </v:shape>
        </w:pict>
      </w:r>
    </w:p>
    <w:p w14:paraId="264FDF0C" w14:textId="3EBCA249" w:rsidR="00AD6353" w:rsidRDefault="00397361">
      <w:pPr>
        <w:rPr>
          <w:noProof/>
        </w:rPr>
      </w:pPr>
      <w:r>
        <w:rPr>
          <w:noProof/>
        </w:rPr>
        <w:lastRenderedPageBreak/>
        <w:pict w14:anchorId="42C56697">
          <v:shape id="_x0000_i1038" type="#_x0000_t75" style="width:389.9pt;height:273.05pt;visibility:visible;mso-wrap-style:square">
            <v:imagedata r:id="rId28" o:title=""/>
          </v:shape>
        </w:pict>
      </w:r>
    </w:p>
    <w:p w14:paraId="11F990F0" w14:textId="4EDC3CA6" w:rsidR="0085442E" w:rsidRDefault="00AD6353">
      <w:pPr>
        <w:rPr>
          <w:noProof/>
        </w:rPr>
      </w:pPr>
      <w:r w:rsidRPr="00AD6353">
        <w:rPr>
          <w:noProof/>
        </w:rPr>
        <w:t xml:space="preserve"> </w:t>
      </w:r>
    </w:p>
    <w:p w14:paraId="7CC533A8" w14:textId="0D2B252F" w:rsidR="00534077" w:rsidRDefault="00534077">
      <w:pPr>
        <w:rPr>
          <w:noProof/>
        </w:rPr>
      </w:pPr>
    </w:p>
    <w:p w14:paraId="6B595AD2" w14:textId="77777777" w:rsidR="00AD6353" w:rsidRDefault="00AD6353">
      <w:pPr>
        <w:rPr>
          <w:noProof/>
        </w:rPr>
      </w:pPr>
    </w:p>
    <w:p w14:paraId="1750E685" w14:textId="77777777" w:rsidR="00AD6353" w:rsidRDefault="00AD6353">
      <w:pPr>
        <w:rPr>
          <w:noProof/>
        </w:rPr>
      </w:pPr>
    </w:p>
    <w:p w14:paraId="4417553D" w14:textId="77777777" w:rsidR="00AD6353" w:rsidRDefault="00AD6353">
      <w:pPr>
        <w:rPr>
          <w:noProof/>
        </w:rPr>
      </w:pPr>
    </w:p>
    <w:p w14:paraId="5071F8F0" w14:textId="77777777" w:rsidR="00AD6353" w:rsidRDefault="00AD6353">
      <w:pPr>
        <w:rPr>
          <w:noProof/>
        </w:rPr>
      </w:pPr>
    </w:p>
    <w:p w14:paraId="13743FE9" w14:textId="77777777" w:rsidR="00AD6353" w:rsidRDefault="00AD6353">
      <w:pPr>
        <w:rPr>
          <w:noProof/>
        </w:rPr>
      </w:pPr>
    </w:p>
    <w:p w14:paraId="2A68C818" w14:textId="77777777" w:rsidR="00AD6353" w:rsidRDefault="00AD6353">
      <w:pPr>
        <w:rPr>
          <w:noProof/>
        </w:rPr>
      </w:pPr>
    </w:p>
    <w:p w14:paraId="3E820DD1" w14:textId="77777777" w:rsidR="00AD6353" w:rsidRDefault="00AD6353">
      <w:pPr>
        <w:rPr>
          <w:noProof/>
        </w:rPr>
      </w:pPr>
    </w:p>
    <w:p w14:paraId="4FE32C30" w14:textId="77777777" w:rsidR="00AD6353" w:rsidRDefault="00AD6353">
      <w:pPr>
        <w:rPr>
          <w:noProof/>
        </w:rPr>
      </w:pPr>
    </w:p>
    <w:p w14:paraId="338F95CA" w14:textId="77777777" w:rsidR="00AD6353" w:rsidRDefault="00AD6353">
      <w:pPr>
        <w:rPr>
          <w:noProof/>
        </w:rPr>
      </w:pPr>
    </w:p>
    <w:p w14:paraId="05703AE7" w14:textId="77777777" w:rsidR="00AD6353" w:rsidRDefault="00AD6353">
      <w:pPr>
        <w:rPr>
          <w:noProof/>
        </w:rPr>
      </w:pPr>
    </w:p>
    <w:p w14:paraId="693614DC" w14:textId="77777777" w:rsidR="00AD6353" w:rsidRDefault="00AD6353">
      <w:pPr>
        <w:rPr>
          <w:noProof/>
        </w:rPr>
      </w:pPr>
    </w:p>
    <w:p w14:paraId="3DC397DB" w14:textId="77777777" w:rsidR="00AD6353" w:rsidRDefault="00AD6353">
      <w:pPr>
        <w:rPr>
          <w:noProof/>
        </w:rPr>
      </w:pPr>
    </w:p>
    <w:p w14:paraId="4E2D9F3B" w14:textId="77777777" w:rsidR="00AD6353" w:rsidRDefault="00AD6353">
      <w:pPr>
        <w:rPr>
          <w:noProof/>
        </w:rPr>
      </w:pPr>
    </w:p>
    <w:p w14:paraId="0993F5A3" w14:textId="766BCF85" w:rsidR="00AD6353" w:rsidRDefault="00AD6353" w:rsidP="00443CC3">
      <w:pPr>
        <w:pStyle w:val="Heading1"/>
        <w:rPr>
          <w:b w:val="0"/>
          <w:bCs w:val="0"/>
          <w:noProof/>
        </w:rPr>
      </w:pPr>
      <w:bookmarkStart w:id="8" w:name="_Toc141702630"/>
      <w:r w:rsidRPr="00AD6353">
        <w:rPr>
          <w:b w:val="0"/>
          <w:bCs w:val="0"/>
          <w:noProof/>
        </w:rPr>
        <w:lastRenderedPageBreak/>
        <w:t xml:space="preserve">Step </w:t>
      </w:r>
      <w:r>
        <w:rPr>
          <w:b w:val="0"/>
          <w:bCs w:val="0"/>
          <w:noProof/>
        </w:rPr>
        <w:t>9</w:t>
      </w:r>
      <w:r w:rsidR="00CC7C66">
        <w:rPr>
          <w:b w:val="0"/>
          <w:bCs w:val="0"/>
          <w:noProof/>
        </w:rPr>
        <w:t xml:space="preserve">: </w:t>
      </w:r>
      <w:r w:rsidR="00A95976">
        <w:rPr>
          <w:b w:val="0"/>
          <w:bCs w:val="0"/>
          <w:noProof/>
        </w:rPr>
        <w:t>On-Board Routines</w:t>
      </w:r>
      <w:bookmarkEnd w:id="8"/>
    </w:p>
    <w:p w14:paraId="3E1959B0" w14:textId="43D68BFD" w:rsidR="00CC7C66" w:rsidRDefault="00A95976">
      <w:pPr>
        <w:rPr>
          <w:noProof/>
        </w:rPr>
      </w:pPr>
      <w:r>
        <w:rPr>
          <w:noProof/>
        </w:rPr>
        <w:t>A tester should be aware of these routine</w:t>
      </w:r>
      <w:r w:rsidR="00E92492">
        <w:rPr>
          <w:noProof/>
        </w:rPr>
        <w:t>s</w:t>
      </w:r>
      <w:r w:rsidR="00CC7C66">
        <w:rPr>
          <w:noProof/>
        </w:rPr>
        <w:t xml:space="preserve"> such as Camera EOL calibration, Plant Mode, Original VIN unlock</w:t>
      </w:r>
      <w:r w:rsidR="00B528B3">
        <w:rPr>
          <w:noProof/>
        </w:rPr>
        <w:t xml:space="preserve">, Failsafe Disable and Erase/flash using EFD file. </w:t>
      </w:r>
      <w:r w:rsidR="00E92492">
        <w:rPr>
          <w:noProof/>
        </w:rPr>
        <w:t xml:space="preserve"> </w:t>
      </w:r>
    </w:p>
    <w:p w14:paraId="65283431" w14:textId="2357B069" w:rsidR="00E92492" w:rsidRPr="00CC7C66" w:rsidRDefault="00E92492">
      <w:pPr>
        <w:rPr>
          <w:noProof/>
        </w:rPr>
      </w:pPr>
      <w:r>
        <w:rPr>
          <w:noProof/>
        </w:rPr>
        <w:t xml:space="preserve">Use these routines are required to run specific tests - </w:t>
      </w:r>
    </w:p>
    <w:p w14:paraId="3BD3A257" w14:textId="33FE1D32" w:rsidR="00534077" w:rsidRDefault="00397361">
      <w:pPr>
        <w:rPr>
          <w:noProof/>
        </w:rPr>
      </w:pPr>
      <w:r>
        <w:rPr>
          <w:noProof/>
        </w:rPr>
        <w:pict w14:anchorId="003036C2">
          <v:shape id="_x0000_i1039" type="#_x0000_t75" style="width:468pt;height:326.7pt;visibility:visible;mso-wrap-style:square">
            <v:imagedata r:id="rId29" o:title=""/>
          </v:shape>
        </w:pict>
      </w:r>
    </w:p>
    <w:p w14:paraId="016E4FFA" w14:textId="77777777" w:rsidR="00E92492" w:rsidRDefault="00E92492">
      <w:pPr>
        <w:rPr>
          <w:b/>
          <w:bCs/>
          <w:noProof/>
        </w:rPr>
      </w:pPr>
    </w:p>
    <w:p w14:paraId="7011F78E" w14:textId="77777777" w:rsidR="00E92492" w:rsidRDefault="00E92492">
      <w:pPr>
        <w:rPr>
          <w:b/>
          <w:bCs/>
          <w:noProof/>
        </w:rPr>
      </w:pPr>
    </w:p>
    <w:p w14:paraId="15E9E4CA" w14:textId="77777777" w:rsidR="00E92492" w:rsidRDefault="00E92492">
      <w:pPr>
        <w:rPr>
          <w:b/>
          <w:bCs/>
          <w:noProof/>
        </w:rPr>
      </w:pPr>
    </w:p>
    <w:p w14:paraId="5B71C47C" w14:textId="77777777" w:rsidR="00E92492" w:rsidRDefault="00E92492">
      <w:pPr>
        <w:rPr>
          <w:b/>
          <w:bCs/>
          <w:noProof/>
        </w:rPr>
      </w:pPr>
    </w:p>
    <w:p w14:paraId="28C34FCF" w14:textId="77777777" w:rsidR="00E92492" w:rsidRDefault="00E92492">
      <w:pPr>
        <w:rPr>
          <w:b/>
          <w:bCs/>
          <w:noProof/>
        </w:rPr>
      </w:pPr>
    </w:p>
    <w:p w14:paraId="1BC814BA" w14:textId="77777777" w:rsidR="00E92492" w:rsidRDefault="00E92492">
      <w:pPr>
        <w:rPr>
          <w:b/>
          <w:bCs/>
          <w:noProof/>
        </w:rPr>
      </w:pPr>
    </w:p>
    <w:p w14:paraId="7567CBC4" w14:textId="77777777" w:rsidR="00E92492" w:rsidRDefault="00E92492">
      <w:pPr>
        <w:rPr>
          <w:b/>
          <w:bCs/>
          <w:noProof/>
        </w:rPr>
      </w:pPr>
    </w:p>
    <w:p w14:paraId="7AB63D2E" w14:textId="0EBFCEC2" w:rsidR="00E92492" w:rsidRPr="00E92492" w:rsidRDefault="00E92492" w:rsidP="00443CC3">
      <w:pPr>
        <w:pStyle w:val="Heading1"/>
        <w:rPr>
          <w:b w:val="0"/>
          <w:bCs w:val="0"/>
          <w:noProof/>
        </w:rPr>
      </w:pPr>
      <w:bookmarkStart w:id="9" w:name="_Toc141702631"/>
      <w:r w:rsidRPr="00E92492">
        <w:rPr>
          <w:b w:val="0"/>
          <w:bCs w:val="0"/>
          <w:noProof/>
        </w:rPr>
        <w:lastRenderedPageBreak/>
        <w:t>Step 10: ECU Reset</w:t>
      </w:r>
      <w:bookmarkEnd w:id="9"/>
    </w:p>
    <w:p w14:paraId="5FECDAEB" w14:textId="7C69654A" w:rsidR="00270CC4" w:rsidRDefault="00397361">
      <w:pPr>
        <w:rPr>
          <w:noProof/>
        </w:rPr>
      </w:pPr>
      <w:r>
        <w:rPr>
          <w:noProof/>
        </w:rPr>
        <w:pict w14:anchorId="748A15D7">
          <v:shape id="_x0000_i1040" type="#_x0000_t75" style="width:468pt;height:328.75pt;visibility:visible;mso-wrap-style:square">
            <v:imagedata r:id="rId30" o:title=""/>
          </v:shape>
        </w:pict>
      </w:r>
    </w:p>
    <w:p w14:paraId="51E00A59" w14:textId="27CE35D6" w:rsidR="008D408C" w:rsidRPr="00C90592" w:rsidRDefault="008D408C">
      <w:pPr>
        <w:rPr>
          <w:noProof/>
        </w:rPr>
      </w:pPr>
    </w:p>
    <w:p w14:paraId="4DB6961C" w14:textId="77777777" w:rsidR="00C90592" w:rsidRDefault="00C90592">
      <w:pPr>
        <w:rPr>
          <w:noProof/>
        </w:rPr>
      </w:pPr>
    </w:p>
    <w:p w14:paraId="7999D396" w14:textId="39162D9C" w:rsidR="00631892" w:rsidRDefault="00631892">
      <w:pPr>
        <w:rPr>
          <w:noProof/>
        </w:rPr>
      </w:pPr>
    </w:p>
    <w:p w14:paraId="0E45554A" w14:textId="77777777" w:rsidR="00631892" w:rsidRDefault="00631892">
      <w:pPr>
        <w:rPr>
          <w:noProof/>
        </w:rPr>
      </w:pPr>
    </w:p>
    <w:p w14:paraId="50870870" w14:textId="77777777" w:rsidR="00E92492" w:rsidRDefault="00E92492">
      <w:pPr>
        <w:rPr>
          <w:noProof/>
        </w:rPr>
      </w:pPr>
    </w:p>
    <w:p w14:paraId="3EE0E313" w14:textId="77777777" w:rsidR="00E92492" w:rsidRDefault="00E92492">
      <w:pPr>
        <w:rPr>
          <w:noProof/>
        </w:rPr>
      </w:pPr>
    </w:p>
    <w:p w14:paraId="09499A7D" w14:textId="77777777" w:rsidR="00E92492" w:rsidRDefault="00E92492">
      <w:pPr>
        <w:rPr>
          <w:noProof/>
        </w:rPr>
      </w:pPr>
    </w:p>
    <w:p w14:paraId="298BDD91" w14:textId="77777777" w:rsidR="00E92492" w:rsidRDefault="00E92492">
      <w:pPr>
        <w:rPr>
          <w:noProof/>
        </w:rPr>
      </w:pPr>
    </w:p>
    <w:p w14:paraId="5A34FE8F" w14:textId="77777777" w:rsidR="00E92492" w:rsidRDefault="00E92492">
      <w:pPr>
        <w:rPr>
          <w:noProof/>
        </w:rPr>
      </w:pPr>
    </w:p>
    <w:p w14:paraId="052DA5E5" w14:textId="13E760D2" w:rsidR="00F319E9" w:rsidRPr="00F319E9" w:rsidRDefault="00F319E9" w:rsidP="00443CC3">
      <w:pPr>
        <w:pStyle w:val="Heading1"/>
        <w:rPr>
          <w:b w:val="0"/>
          <w:bCs w:val="0"/>
          <w:noProof/>
        </w:rPr>
      </w:pPr>
      <w:bookmarkStart w:id="10" w:name="_Toc141702632"/>
      <w:r w:rsidRPr="00F319E9">
        <w:rPr>
          <w:b w:val="0"/>
          <w:bCs w:val="0"/>
          <w:noProof/>
        </w:rPr>
        <w:lastRenderedPageBreak/>
        <w:t xml:space="preserve">Step </w:t>
      </w:r>
      <w:r>
        <w:rPr>
          <w:b w:val="0"/>
          <w:bCs w:val="0"/>
          <w:noProof/>
        </w:rPr>
        <w:t>9</w:t>
      </w:r>
      <w:r w:rsidRPr="00F319E9">
        <w:rPr>
          <w:b w:val="0"/>
          <w:bCs w:val="0"/>
          <w:noProof/>
        </w:rPr>
        <w:t>: Read Diagnostic Trouble Codes.</w:t>
      </w:r>
      <w:bookmarkEnd w:id="10"/>
      <w:r w:rsidRPr="00F319E9">
        <w:rPr>
          <w:b w:val="0"/>
          <w:bCs w:val="0"/>
          <w:noProof/>
        </w:rPr>
        <w:t xml:space="preserve"> </w:t>
      </w:r>
    </w:p>
    <w:p w14:paraId="6A413A3C" w14:textId="009C7BC8" w:rsidR="00631892" w:rsidRDefault="00397361">
      <w:pPr>
        <w:rPr>
          <w:noProof/>
        </w:rPr>
      </w:pPr>
      <w:r>
        <w:rPr>
          <w:noProof/>
        </w:rPr>
        <w:pict w14:anchorId="3E09D86F">
          <v:shape id="_x0000_i1041" type="#_x0000_t75" style="width:468.7pt;height:331.45pt;visibility:visible;mso-wrap-style:square">
            <v:imagedata r:id="rId31" o:title=""/>
          </v:shape>
        </w:pict>
      </w:r>
    </w:p>
    <w:p w14:paraId="59263BBC" w14:textId="77777777" w:rsidR="00F319E9" w:rsidRDefault="00F319E9">
      <w:pPr>
        <w:rPr>
          <w:noProof/>
        </w:rPr>
      </w:pPr>
    </w:p>
    <w:p w14:paraId="15196ADB" w14:textId="77777777" w:rsidR="00F319E9" w:rsidRDefault="00F319E9">
      <w:pPr>
        <w:rPr>
          <w:noProof/>
        </w:rPr>
      </w:pPr>
    </w:p>
    <w:p w14:paraId="191773D4" w14:textId="77777777" w:rsidR="00F319E9" w:rsidRDefault="00F319E9">
      <w:pPr>
        <w:rPr>
          <w:noProof/>
        </w:rPr>
      </w:pPr>
    </w:p>
    <w:p w14:paraId="599BB3A8" w14:textId="77777777" w:rsidR="00E92492" w:rsidRDefault="00E92492">
      <w:pPr>
        <w:rPr>
          <w:noProof/>
        </w:rPr>
      </w:pPr>
    </w:p>
    <w:p w14:paraId="78AAB149" w14:textId="77777777" w:rsidR="00E92492" w:rsidRDefault="00E92492">
      <w:pPr>
        <w:rPr>
          <w:noProof/>
        </w:rPr>
      </w:pPr>
    </w:p>
    <w:p w14:paraId="4E5B5FED" w14:textId="77777777" w:rsidR="00E92492" w:rsidRDefault="00E92492">
      <w:pPr>
        <w:rPr>
          <w:noProof/>
        </w:rPr>
      </w:pPr>
    </w:p>
    <w:p w14:paraId="03ADDD2B" w14:textId="77777777" w:rsidR="00E92492" w:rsidRDefault="00E92492">
      <w:pPr>
        <w:rPr>
          <w:noProof/>
        </w:rPr>
      </w:pPr>
    </w:p>
    <w:p w14:paraId="6A56F073" w14:textId="77777777" w:rsidR="00E92492" w:rsidRDefault="00E92492">
      <w:pPr>
        <w:rPr>
          <w:noProof/>
        </w:rPr>
      </w:pPr>
    </w:p>
    <w:p w14:paraId="2FA46AE2" w14:textId="77777777" w:rsidR="00E92492" w:rsidRDefault="00E92492">
      <w:pPr>
        <w:rPr>
          <w:noProof/>
        </w:rPr>
      </w:pPr>
    </w:p>
    <w:p w14:paraId="47E6A42A" w14:textId="77777777" w:rsidR="00E92492" w:rsidRDefault="00E92492">
      <w:pPr>
        <w:rPr>
          <w:noProof/>
        </w:rPr>
      </w:pPr>
    </w:p>
    <w:p w14:paraId="039D80D0" w14:textId="77777777" w:rsidR="00443CC3" w:rsidRDefault="00443CC3">
      <w:pPr>
        <w:rPr>
          <w:noProof/>
        </w:rPr>
      </w:pPr>
    </w:p>
    <w:p w14:paraId="68B764C8" w14:textId="6CEBBD59" w:rsidR="00F319E9" w:rsidRDefault="00F319E9" w:rsidP="00443CC3">
      <w:pPr>
        <w:pStyle w:val="Heading1"/>
        <w:rPr>
          <w:b w:val="0"/>
          <w:bCs w:val="0"/>
          <w:noProof/>
        </w:rPr>
      </w:pPr>
      <w:bookmarkStart w:id="11" w:name="_Toc141702633"/>
      <w:r w:rsidRPr="00F319E9">
        <w:rPr>
          <w:b w:val="0"/>
          <w:bCs w:val="0"/>
          <w:noProof/>
        </w:rPr>
        <w:lastRenderedPageBreak/>
        <w:t xml:space="preserve">Step 10: </w:t>
      </w:r>
      <w:r w:rsidR="00691AA1">
        <w:rPr>
          <w:b w:val="0"/>
          <w:bCs w:val="0"/>
          <w:noProof/>
        </w:rPr>
        <w:t xml:space="preserve"> Avaliable Diagnostic Sessions</w:t>
      </w:r>
      <w:bookmarkEnd w:id="11"/>
    </w:p>
    <w:p w14:paraId="6F72F860" w14:textId="0D9E8C46" w:rsidR="00691AA1" w:rsidRDefault="00691AA1" w:rsidP="00691AA1">
      <w:pPr>
        <w:numPr>
          <w:ilvl w:val="0"/>
          <w:numId w:val="10"/>
        </w:numPr>
        <w:rPr>
          <w:noProof/>
        </w:rPr>
      </w:pPr>
      <w:r>
        <w:rPr>
          <w:noProof/>
        </w:rPr>
        <w:t>Default, programming and extended diagnostic session.</w:t>
      </w:r>
    </w:p>
    <w:p w14:paraId="0CD8EA57" w14:textId="1B6855F0" w:rsidR="00F319E9" w:rsidRDefault="00691AA1" w:rsidP="00691AA1">
      <w:pPr>
        <w:numPr>
          <w:ilvl w:val="0"/>
          <w:numId w:val="10"/>
        </w:numPr>
        <w:rPr>
          <w:noProof/>
        </w:rPr>
      </w:pPr>
      <w:r>
        <w:rPr>
          <w:noProof/>
        </w:rPr>
        <w:t>User can start with or without Tester Present.</w:t>
      </w:r>
    </w:p>
    <w:p w14:paraId="320BC560" w14:textId="77777777" w:rsidR="00E92492" w:rsidRPr="007A2CBF" w:rsidRDefault="00397361">
      <w:pPr>
        <w:rPr>
          <w:noProof/>
        </w:rPr>
      </w:pPr>
      <w:r>
        <w:rPr>
          <w:noProof/>
        </w:rPr>
        <w:pict w14:anchorId="2E7A198E">
          <v:shape id="_x0000_i1042" type="#_x0000_t75" style="width:468pt;height:329.45pt;visibility:visible;mso-wrap-style:square">
            <v:imagedata r:id="rId32" o:title=""/>
          </v:shape>
        </w:pict>
      </w:r>
    </w:p>
    <w:p w14:paraId="4D7AFC99" w14:textId="377F8485" w:rsidR="00631892" w:rsidRDefault="00631892">
      <w:pPr>
        <w:rPr>
          <w:noProof/>
        </w:rPr>
      </w:pPr>
    </w:p>
    <w:p w14:paraId="74142920" w14:textId="77777777" w:rsidR="00E92492" w:rsidRDefault="00E92492">
      <w:pPr>
        <w:rPr>
          <w:noProof/>
        </w:rPr>
      </w:pPr>
    </w:p>
    <w:p w14:paraId="3168AC24" w14:textId="77777777" w:rsidR="00E92492" w:rsidRDefault="00E92492">
      <w:pPr>
        <w:rPr>
          <w:noProof/>
        </w:rPr>
      </w:pPr>
    </w:p>
    <w:p w14:paraId="0AC84B36" w14:textId="77777777" w:rsidR="00E92492" w:rsidRDefault="00E92492">
      <w:pPr>
        <w:rPr>
          <w:noProof/>
        </w:rPr>
      </w:pPr>
    </w:p>
    <w:p w14:paraId="55C650D8" w14:textId="77777777" w:rsidR="00E92492" w:rsidRDefault="00E92492">
      <w:pPr>
        <w:rPr>
          <w:noProof/>
        </w:rPr>
      </w:pPr>
    </w:p>
    <w:p w14:paraId="2338E943" w14:textId="77777777" w:rsidR="00E92492" w:rsidRDefault="00E92492">
      <w:pPr>
        <w:rPr>
          <w:noProof/>
        </w:rPr>
      </w:pPr>
    </w:p>
    <w:p w14:paraId="55A6984B" w14:textId="77777777" w:rsidR="00E92492" w:rsidRDefault="00E92492">
      <w:pPr>
        <w:rPr>
          <w:noProof/>
        </w:rPr>
      </w:pPr>
    </w:p>
    <w:p w14:paraId="2F9B49FF" w14:textId="77777777" w:rsidR="00E92492" w:rsidRDefault="00E92492">
      <w:pPr>
        <w:rPr>
          <w:noProof/>
        </w:rPr>
      </w:pPr>
    </w:p>
    <w:p w14:paraId="4CC4AF20" w14:textId="517F84CD" w:rsidR="00E92492" w:rsidRPr="007D32F6" w:rsidRDefault="00E92492" w:rsidP="00443CC3">
      <w:pPr>
        <w:pStyle w:val="Heading1"/>
        <w:rPr>
          <w:b w:val="0"/>
          <w:bCs w:val="0"/>
          <w:noProof/>
        </w:rPr>
      </w:pPr>
      <w:bookmarkStart w:id="12" w:name="_Toc141702634"/>
      <w:r w:rsidRPr="007D32F6">
        <w:rPr>
          <w:b w:val="0"/>
          <w:bCs w:val="0"/>
          <w:noProof/>
        </w:rPr>
        <w:lastRenderedPageBreak/>
        <w:t xml:space="preserve">Step 11: </w:t>
      </w:r>
      <w:r w:rsidR="007D32F6" w:rsidRPr="007D32F6">
        <w:rPr>
          <w:b w:val="0"/>
          <w:bCs w:val="0"/>
          <w:noProof/>
        </w:rPr>
        <w:t>PID Editor</w:t>
      </w:r>
      <w:bookmarkEnd w:id="12"/>
    </w:p>
    <w:p w14:paraId="0FE37476" w14:textId="24E79CBC" w:rsidR="007D32F6" w:rsidRDefault="00086B5C">
      <w:pPr>
        <w:rPr>
          <w:noProof/>
        </w:rPr>
      </w:pPr>
      <w:r>
        <w:rPr>
          <w:noProof/>
        </w:rPr>
        <w:t>You can s</w:t>
      </w:r>
      <w:r w:rsidR="007D32F6">
        <w:rPr>
          <w:noProof/>
        </w:rPr>
        <w:t xml:space="preserve">end any diagnostic message to monitor response.  This is commonly used as sending a proxy and reading current proxy on ECU. </w:t>
      </w:r>
      <w:r>
        <w:rPr>
          <w:noProof/>
        </w:rPr>
        <w:t xml:space="preserve"> </w:t>
      </w:r>
    </w:p>
    <w:p w14:paraId="683C846A" w14:textId="7C145E40" w:rsidR="00086B5C" w:rsidRDefault="00086B5C">
      <w:pPr>
        <w:rPr>
          <w:noProof/>
        </w:rPr>
      </w:pPr>
      <w:r>
        <w:rPr>
          <w:noProof/>
        </w:rPr>
        <w:t xml:space="preserve">Note: Use tab “Sessions” to enter in the required diagnostic session to send request. </w:t>
      </w:r>
    </w:p>
    <w:p w14:paraId="08CDD89F" w14:textId="6BF07030" w:rsidR="00BB159E" w:rsidRDefault="00397361">
      <w:pPr>
        <w:rPr>
          <w:noProof/>
        </w:rPr>
      </w:pPr>
      <w:r>
        <w:rPr>
          <w:noProof/>
        </w:rPr>
        <w:pict w14:anchorId="7E2365CA">
          <v:shape id="_x0000_i1043" type="#_x0000_t75" style="width:468.7pt;height:329.45pt;visibility:visible;mso-wrap-style:square">
            <v:imagedata r:id="rId33" o:title=""/>
          </v:shape>
        </w:pict>
      </w:r>
    </w:p>
    <w:p w14:paraId="1E8C582D" w14:textId="77777777" w:rsidR="007D32F6" w:rsidRDefault="007D32F6">
      <w:pPr>
        <w:rPr>
          <w:noProof/>
        </w:rPr>
      </w:pPr>
    </w:p>
    <w:p w14:paraId="17DA966B" w14:textId="77777777" w:rsidR="007D32F6" w:rsidRDefault="007D32F6">
      <w:pPr>
        <w:rPr>
          <w:noProof/>
        </w:rPr>
      </w:pPr>
    </w:p>
    <w:p w14:paraId="3F9F052F" w14:textId="77777777" w:rsidR="007D32F6" w:rsidRDefault="007D32F6">
      <w:pPr>
        <w:rPr>
          <w:noProof/>
        </w:rPr>
      </w:pPr>
    </w:p>
    <w:p w14:paraId="790A57FB" w14:textId="77777777" w:rsidR="007D32F6" w:rsidRDefault="007D32F6">
      <w:pPr>
        <w:rPr>
          <w:noProof/>
        </w:rPr>
      </w:pPr>
    </w:p>
    <w:p w14:paraId="134E6957" w14:textId="77777777" w:rsidR="007D32F6" w:rsidRDefault="007D32F6">
      <w:pPr>
        <w:rPr>
          <w:noProof/>
        </w:rPr>
      </w:pPr>
    </w:p>
    <w:p w14:paraId="14F0FCD7" w14:textId="234228CC" w:rsidR="007D32F6" w:rsidRPr="007D32F6" w:rsidRDefault="007D32F6" w:rsidP="00443CC3">
      <w:pPr>
        <w:pStyle w:val="Heading1"/>
        <w:rPr>
          <w:b w:val="0"/>
          <w:bCs w:val="0"/>
          <w:noProof/>
        </w:rPr>
      </w:pPr>
      <w:bookmarkStart w:id="13" w:name="_Toc141702635"/>
      <w:r w:rsidRPr="007D32F6">
        <w:rPr>
          <w:b w:val="0"/>
          <w:bCs w:val="0"/>
          <w:noProof/>
        </w:rPr>
        <w:lastRenderedPageBreak/>
        <w:t>Step 12: Reading bus-traffic and saving a can-log (.asc)</w:t>
      </w:r>
      <w:bookmarkEnd w:id="13"/>
    </w:p>
    <w:p w14:paraId="3E1D3D18" w14:textId="51FD5327" w:rsidR="00BB159E" w:rsidRDefault="00397361">
      <w:pPr>
        <w:rPr>
          <w:noProof/>
        </w:rPr>
      </w:pPr>
      <w:r>
        <w:rPr>
          <w:noProof/>
        </w:rPr>
        <w:pict w14:anchorId="2935EAD3">
          <v:shape id="_x0000_i1044" type="#_x0000_t75" style="width:468pt;height:328.75pt;visibility:visible;mso-wrap-style:square">
            <v:imagedata r:id="rId34" o:title=""/>
          </v:shape>
        </w:pict>
      </w:r>
    </w:p>
    <w:p w14:paraId="0C98DA92" w14:textId="5F83DC4F" w:rsidR="00F163E1" w:rsidRDefault="00397361">
      <w:pPr>
        <w:rPr>
          <w:noProof/>
        </w:rPr>
      </w:pPr>
      <w:r>
        <w:rPr>
          <w:noProof/>
        </w:rPr>
        <w:pict w14:anchorId="606C9AA5">
          <v:shape id="_x0000_i1045" type="#_x0000_t75" style="width:359.3pt;height:252pt;visibility:visible;mso-wrap-style:square">
            <v:imagedata r:id="rId35" o:title=""/>
          </v:shape>
        </w:pict>
      </w:r>
    </w:p>
    <w:p w14:paraId="1570B8F0" w14:textId="77777777" w:rsidR="00975345" w:rsidRDefault="00975345">
      <w:pPr>
        <w:rPr>
          <w:noProof/>
        </w:rPr>
      </w:pPr>
    </w:p>
    <w:sectPr w:rsidR="00975345" w:rsidSect="00FC02A0">
      <w:footerReference w:type="default" r:id="rId36"/>
      <w:pgSz w:w="12240" w:h="15840"/>
      <w:pgMar w:top="1440" w:right="1440" w:bottom="1440" w:left="1440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E124E" w14:textId="77777777" w:rsidR="0097074C" w:rsidRDefault="0097074C" w:rsidP="00006201">
      <w:pPr>
        <w:spacing w:after="0" w:line="240" w:lineRule="auto"/>
      </w:pPr>
      <w:r>
        <w:separator/>
      </w:r>
    </w:p>
  </w:endnote>
  <w:endnote w:type="continuationSeparator" w:id="0">
    <w:p w14:paraId="2AACB9FD" w14:textId="77777777" w:rsidR="0097074C" w:rsidRDefault="0097074C" w:rsidP="00006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11FCA" w14:textId="77777777" w:rsidR="00FC02A0" w:rsidRDefault="00FC02A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2DC1F02" w14:textId="77777777" w:rsidR="00FC02A0" w:rsidRDefault="00FC02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53C47" w14:textId="77777777" w:rsidR="0097074C" w:rsidRDefault="0097074C" w:rsidP="00006201">
      <w:pPr>
        <w:spacing w:after="0" w:line="240" w:lineRule="auto"/>
      </w:pPr>
      <w:r>
        <w:separator/>
      </w:r>
    </w:p>
  </w:footnote>
  <w:footnote w:type="continuationSeparator" w:id="0">
    <w:p w14:paraId="5F322CB6" w14:textId="77777777" w:rsidR="0097074C" w:rsidRDefault="0097074C" w:rsidP="000062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27743"/>
    <w:multiLevelType w:val="hybridMultilevel"/>
    <w:tmpl w:val="218C5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36DB5"/>
    <w:multiLevelType w:val="hybridMultilevel"/>
    <w:tmpl w:val="B7CA59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F2623"/>
    <w:multiLevelType w:val="hybridMultilevel"/>
    <w:tmpl w:val="DE724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0E2608"/>
    <w:multiLevelType w:val="hybridMultilevel"/>
    <w:tmpl w:val="D472CA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106E4"/>
    <w:multiLevelType w:val="hybridMultilevel"/>
    <w:tmpl w:val="F5D0D3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2D2FE1"/>
    <w:multiLevelType w:val="hybridMultilevel"/>
    <w:tmpl w:val="FFFFFFFF"/>
    <w:lvl w:ilvl="0" w:tplc="71DA348E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0A0C2C"/>
    <w:multiLevelType w:val="hybridMultilevel"/>
    <w:tmpl w:val="FFFFFFFF"/>
    <w:lvl w:ilvl="0" w:tplc="62BC2F06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01064C"/>
    <w:multiLevelType w:val="hybridMultilevel"/>
    <w:tmpl w:val="C1E62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2B4B52"/>
    <w:multiLevelType w:val="hybridMultilevel"/>
    <w:tmpl w:val="184C6B4E"/>
    <w:lvl w:ilvl="0" w:tplc="FF18CCD8">
      <w:start w:val="1"/>
      <w:numFmt w:val="bullet"/>
      <w:lvlText w:val=""/>
      <w:lvlJc w:val="left"/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79916">
    <w:abstractNumId w:val="6"/>
  </w:num>
  <w:num w:numId="2" w16cid:durableId="1392848200">
    <w:abstractNumId w:val="5"/>
  </w:num>
  <w:num w:numId="3" w16cid:durableId="1369337775">
    <w:abstractNumId w:val="3"/>
  </w:num>
  <w:num w:numId="4" w16cid:durableId="960844240">
    <w:abstractNumId w:val="1"/>
  </w:num>
  <w:num w:numId="5" w16cid:durableId="1512916515">
    <w:abstractNumId w:val="8"/>
  </w:num>
  <w:num w:numId="6" w16cid:durableId="323510596">
    <w:abstractNumId w:val="5"/>
  </w:num>
  <w:num w:numId="7" w16cid:durableId="612786381">
    <w:abstractNumId w:val="4"/>
  </w:num>
  <w:num w:numId="8" w16cid:durableId="1468746519">
    <w:abstractNumId w:val="2"/>
  </w:num>
  <w:num w:numId="9" w16cid:durableId="1160652468">
    <w:abstractNumId w:val="0"/>
  </w:num>
  <w:num w:numId="10" w16cid:durableId="3362725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6201"/>
    <w:rsid w:val="00006201"/>
    <w:rsid w:val="00074C69"/>
    <w:rsid w:val="00075BBF"/>
    <w:rsid w:val="000768B1"/>
    <w:rsid w:val="000834B2"/>
    <w:rsid w:val="00086B5C"/>
    <w:rsid w:val="001023C1"/>
    <w:rsid w:val="00145D81"/>
    <w:rsid w:val="001A08A5"/>
    <w:rsid w:val="001C3679"/>
    <w:rsid w:val="001D28BB"/>
    <w:rsid w:val="001E186D"/>
    <w:rsid w:val="001E6EC1"/>
    <w:rsid w:val="00270CC4"/>
    <w:rsid w:val="00291C6D"/>
    <w:rsid w:val="002B117A"/>
    <w:rsid w:val="002F011B"/>
    <w:rsid w:val="003119AC"/>
    <w:rsid w:val="003356F5"/>
    <w:rsid w:val="003528A2"/>
    <w:rsid w:val="00397361"/>
    <w:rsid w:val="003B3FC5"/>
    <w:rsid w:val="004217D7"/>
    <w:rsid w:val="00443CC3"/>
    <w:rsid w:val="004462ED"/>
    <w:rsid w:val="004A01C1"/>
    <w:rsid w:val="004A7D5E"/>
    <w:rsid w:val="004B4B56"/>
    <w:rsid w:val="004F4B75"/>
    <w:rsid w:val="0051407F"/>
    <w:rsid w:val="00534077"/>
    <w:rsid w:val="00536951"/>
    <w:rsid w:val="00546C2E"/>
    <w:rsid w:val="00563BF1"/>
    <w:rsid w:val="0056743F"/>
    <w:rsid w:val="00581869"/>
    <w:rsid w:val="005B0E58"/>
    <w:rsid w:val="005C30AF"/>
    <w:rsid w:val="00631892"/>
    <w:rsid w:val="00665A82"/>
    <w:rsid w:val="00676D98"/>
    <w:rsid w:val="00691AA1"/>
    <w:rsid w:val="006975C4"/>
    <w:rsid w:val="006D5BF8"/>
    <w:rsid w:val="006F1B2C"/>
    <w:rsid w:val="00705433"/>
    <w:rsid w:val="00723C02"/>
    <w:rsid w:val="00724166"/>
    <w:rsid w:val="007268AC"/>
    <w:rsid w:val="007A35EF"/>
    <w:rsid w:val="007D0068"/>
    <w:rsid w:val="007D32F6"/>
    <w:rsid w:val="008001D7"/>
    <w:rsid w:val="00800D62"/>
    <w:rsid w:val="00830D34"/>
    <w:rsid w:val="00832994"/>
    <w:rsid w:val="0083676C"/>
    <w:rsid w:val="008435D8"/>
    <w:rsid w:val="00847ADC"/>
    <w:rsid w:val="0085442E"/>
    <w:rsid w:val="00877130"/>
    <w:rsid w:val="00885284"/>
    <w:rsid w:val="008B4A83"/>
    <w:rsid w:val="008C3D87"/>
    <w:rsid w:val="008D408C"/>
    <w:rsid w:val="00953E1A"/>
    <w:rsid w:val="0097074C"/>
    <w:rsid w:val="00975345"/>
    <w:rsid w:val="009A7865"/>
    <w:rsid w:val="009B1F40"/>
    <w:rsid w:val="009B7FD5"/>
    <w:rsid w:val="009E02A4"/>
    <w:rsid w:val="00A36E9D"/>
    <w:rsid w:val="00A82308"/>
    <w:rsid w:val="00A94FF2"/>
    <w:rsid w:val="00A95976"/>
    <w:rsid w:val="00AD6353"/>
    <w:rsid w:val="00AE5B40"/>
    <w:rsid w:val="00B06D8C"/>
    <w:rsid w:val="00B40D89"/>
    <w:rsid w:val="00B425F9"/>
    <w:rsid w:val="00B528B3"/>
    <w:rsid w:val="00B6657A"/>
    <w:rsid w:val="00BA471D"/>
    <w:rsid w:val="00BB159E"/>
    <w:rsid w:val="00BB2389"/>
    <w:rsid w:val="00BD7BF6"/>
    <w:rsid w:val="00C2245B"/>
    <w:rsid w:val="00C47A81"/>
    <w:rsid w:val="00C55D74"/>
    <w:rsid w:val="00C7776D"/>
    <w:rsid w:val="00C90592"/>
    <w:rsid w:val="00CA0CB9"/>
    <w:rsid w:val="00CC7C66"/>
    <w:rsid w:val="00D32AA6"/>
    <w:rsid w:val="00D43D62"/>
    <w:rsid w:val="00D56A0B"/>
    <w:rsid w:val="00D955DC"/>
    <w:rsid w:val="00DB1365"/>
    <w:rsid w:val="00DC4914"/>
    <w:rsid w:val="00DE26D7"/>
    <w:rsid w:val="00E12CE4"/>
    <w:rsid w:val="00E2011B"/>
    <w:rsid w:val="00E3724A"/>
    <w:rsid w:val="00E92492"/>
    <w:rsid w:val="00E94670"/>
    <w:rsid w:val="00EB11C7"/>
    <w:rsid w:val="00F02881"/>
    <w:rsid w:val="00F03AE5"/>
    <w:rsid w:val="00F163E1"/>
    <w:rsid w:val="00F319E9"/>
    <w:rsid w:val="00F7764B"/>
    <w:rsid w:val="00F86EF2"/>
    <w:rsid w:val="00FA1276"/>
    <w:rsid w:val="00FC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7"/>
    <o:shapelayout v:ext="edit">
      <o:idmap v:ext="edit" data="1"/>
    </o:shapelayout>
  </w:shapeDefaults>
  <w:decimalSymbol w:val="."/>
  <w:listSeparator w:val=","/>
  <w14:docId w14:val="6E705715"/>
  <w14:defaultImageDpi w14:val="0"/>
  <w15:docId w15:val="{48913380-E4CF-4E25-AC52-F6509CF23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6D8C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620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06201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00620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06201"/>
    <w:rPr>
      <w:rFonts w:cs="Times New Roman"/>
    </w:rPr>
  </w:style>
  <w:style w:type="character" w:styleId="Hyperlink">
    <w:name w:val="Hyperlink"/>
    <w:uiPriority w:val="99"/>
    <w:unhideWhenUsed/>
    <w:rsid w:val="00A36E9D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A36E9D"/>
    <w:pPr>
      <w:spacing w:after="0" w:line="240" w:lineRule="auto"/>
      <w:ind w:left="720"/>
    </w:pPr>
    <w:rPr>
      <w:rFonts w:cs="Calibri"/>
      <w:kern w:val="0"/>
    </w:rPr>
  </w:style>
  <w:style w:type="character" w:customStyle="1" w:styleId="xcontentpasted0">
    <w:name w:val="x_contentpasted0"/>
    <w:rsid w:val="00A36E9D"/>
    <w:rPr>
      <w:rFonts w:cs="Times New Roman"/>
    </w:rPr>
  </w:style>
  <w:style w:type="character" w:styleId="UnresolvedMention">
    <w:name w:val="Unresolved Mention"/>
    <w:uiPriority w:val="99"/>
    <w:semiHidden/>
    <w:unhideWhenUsed/>
    <w:rsid w:val="009B7FD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B1365"/>
    <w:rPr>
      <w:kern w:val="2"/>
      <w:sz w:val="22"/>
      <w:szCs w:val="22"/>
    </w:rPr>
  </w:style>
  <w:style w:type="character" w:customStyle="1" w:styleId="Heading1Char">
    <w:name w:val="Heading 1 Char"/>
    <w:link w:val="Heading1"/>
    <w:uiPriority w:val="9"/>
    <w:rsid w:val="00B06D8C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06D8C"/>
    <w:pPr>
      <w:keepLines/>
      <w:spacing w:after="0"/>
      <w:outlineLvl w:val="9"/>
    </w:pPr>
    <w:rPr>
      <w:b w:val="0"/>
      <w:bCs w:val="0"/>
      <w:color w:val="2F5496"/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443C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621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support@dcctools.com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21" Type="http://schemas.openxmlformats.org/officeDocument/2006/relationships/oleObject" Target="embeddings/oleObject1.bin"/><Relationship Id="rId34" Type="http://schemas.openxmlformats.org/officeDocument/2006/relationships/image" Target="media/image2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emf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am.Tkac@stellantis.com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magnalm-prd.ptcmscloud.com:7001/si/viewrevision?projectName=%23/L2H4060%23KP03_ProductEngineering/40_Software/40_Release&amp;selection=L2H4060_SW_part_number_matrix.xlsx" TargetMode="External"/><Relationship Id="rId28" Type="http://schemas.openxmlformats.org/officeDocument/2006/relationships/image" Target="media/image14.png"/><Relationship Id="rId36" Type="http://schemas.openxmlformats.org/officeDocument/2006/relationships/footer" Target="footer1.xml"/><Relationship Id="rId10" Type="http://schemas.openxmlformats.org/officeDocument/2006/relationships/hyperlink" Target="mailto:Sam.Tkac@stellantis.com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hyperlink" Target="mailto:Steven.Stefanoski@stellantis.com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8" Type="http://schemas.openxmlformats.org/officeDocument/2006/relationships/hyperlink" Target="https://signup.fca-tools.com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15FA32-0919-479B-9ACA-A326CD8A1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1034</Words>
  <Characters>5896</Characters>
  <Application>Microsoft Office Word</Application>
  <DocSecurity>0</DocSecurity>
  <Lines>49</Lines>
  <Paragraphs>13</Paragraphs>
  <ScaleCrop>false</ScaleCrop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Delong, Kevin</dc:creator>
  <cp:keywords/>
  <dc:description/>
  <cp:lastModifiedBy>Delong, Kevin</cp:lastModifiedBy>
  <cp:revision>4</cp:revision>
  <dcterms:created xsi:type="dcterms:W3CDTF">2023-07-31T17:33:00Z</dcterms:created>
  <dcterms:modified xsi:type="dcterms:W3CDTF">2023-07-31T17:36:00Z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98273d-f5aa-46da-8e10-241f6dcd5f2d_Enabled">
    <vt:lpwstr>true</vt:lpwstr>
  </property>
  <property fmtid="{D5CDD505-2E9C-101B-9397-08002B2CF9AE}" pid="3" name="MSIP_Label_e798273d-f5aa-46da-8e10-241f6dcd5f2d_SetDate">
    <vt:lpwstr>2023-07-31T15:27:44Z</vt:lpwstr>
  </property>
  <property fmtid="{D5CDD505-2E9C-101B-9397-08002B2CF9AE}" pid="4" name="MSIP_Label_e798273d-f5aa-46da-8e10-241f6dcd5f2d_Method">
    <vt:lpwstr>Standard</vt:lpwstr>
  </property>
  <property fmtid="{D5CDD505-2E9C-101B-9397-08002B2CF9AE}" pid="5" name="MSIP_Label_e798273d-f5aa-46da-8e10-241f6dcd5f2d_Name">
    <vt:lpwstr>e798273d-f5aa-46da-8e10-241f6dcd5f2d</vt:lpwstr>
  </property>
  <property fmtid="{D5CDD505-2E9C-101B-9397-08002B2CF9AE}" pid="6" name="MSIP_Label_e798273d-f5aa-46da-8e10-241f6dcd5f2d_SiteId">
    <vt:lpwstr>c760270c-f3da-4cfa-9737-03808ef5579f</vt:lpwstr>
  </property>
  <property fmtid="{D5CDD505-2E9C-101B-9397-08002B2CF9AE}" pid="7" name="MSIP_Label_e798273d-f5aa-46da-8e10-241f6dcd5f2d_ActionId">
    <vt:lpwstr>6fb45e19-40c3-44ef-aaaa-ecfe6e39a418</vt:lpwstr>
  </property>
  <property fmtid="{D5CDD505-2E9C-101B-9397-08002B2CF9AE}" pid="8" name="MSIP_Label_e798273d-f5aa-46da-8e10-241f6dcd5f2d_ContentBits">
    <vt:lpwstr>0</vt:lpwstr>
  </property>
</Properties>
</file>