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Carry all remember strategy.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whatever 109</w:t>
            </w:r>
          </w:p>
        </w:tc>
        <w:tc>
          <w:tcPr>
            <w:tcW w:type="dxa" w:w="2160"/>
          </w:tcPr>
          <w:p>
            <w:r>
              <w:t>pick 888</w:t>
            </w:r>
          </w:p>
        </w:tc>
        <w:tc>
          <w:tcPr>
            <w:tcW w:type="dxa" w:w="2160"/>
          </w:tcPr>
          <w:p>
            <w:r>
              <w:t>development 108</w:t>
            </w:r>
          </w:p>
        </w:tc>
        <w:tc>
          <w:tcPr>
            <w:tcW w:type="dxa" w:w="2160"/>
          </w:tcPr>
          <w:p>
            <w:r>
              <w:t>many 193</w:t>
            </w:r>
          </w:p>
        </w:tc>
      </w:tr>
      <w:tr>
        <w:tc>
          <w:tcPr>
            <w:tcW w:type="dxa" w:w="2160"/>
          </w:tcPr>
          <w:p>
            <w:r>
              <w:t>fall 723</w:t>
            </w:r>
          </w:p>
        </w:tc>
        <w:tc>
          <w:tcPr>
            <w:tcW w:type="dxa" w:w="2160"/>
          </w:tcPr>
          <w:p>
            <w:r>
              <w:t>image 916</w:t>
            </w:r>
          </w:p>
        </w:tc>
        <w:tc>
          <w:tcPr>
            <w:tcW w:type="dxa" w:w="2160"/>
          </w:tcPr>
          <w:p>
            <w:r>
              <w:t>travel 5</w:t>
            </w:r>
          </w:p>
        </w:tc>
        <w:tc>
          <w:tcPr>
            <w:tcW w:type="dxa" w:w="2160"/>
          </w:tcPr>
          <w:p>
            <w:r>
              <w:t>consider 136</w:t>
            </w:r>
          </w:p>
        </w:tc>
      </w:tr>
      <w:tr>
        <w:tc>
          <w:tcPr>
            <w:tcW w:type="dxa" w:w="2160"/>
          </w:tcPr>
          <w:p>
            <w:r>
              <w:t>analysis 684</w:t>
            </w:r>
          </w:p>
        </w:tc>
        <w:tc>
          <w:tcPr>
            <w:tcW w:type="dxa" w:w="2160"/>
          </w:tcPr>
          <w:p>
            <w:r>
              <w:t>attention 410</w:t>
            </w:r>
          </w:p>
        </w:tc>
        <w:tc>
          <w:tcPr>
            <w:tcW w:type="dxa" w:w="2160"/>
          </w:tcPr>
          <w:p>
            <w:r>
              <w:t>effect 588</w:t>
            </w:r>
          </w:p>
        </w:tc>
        <w:tc>
          <w:tcPr>
            <w:tcW w:type="dxa" w:w="2160"/>
          </w:tcPr>
          <w:p>
            <w:r>
              <w:t>we 904</w:t>
            </w:r>
          </w:p>
        </w:tc>
      </w:tr>
      <w:tr>
        <w:tc>
          <w:tcPr>
            <w:tcW w:type="dxa" w:w="2160"/>
          </w:tcPr>
          <w:p>
            <w:r>
              <w:t>try 437</w:t>
            </w:r>
          </w:p>
        </w:tc>
        <w:tc>
          <w:tcPr>
            <w:tcW w:type="dxa" w:w="2160"/>
          </w:tcPr>
          <w:p>
            <w:r>
              <w:t>structure 342</w:t>
            </w:r>
          </w:p>
        </w:tc>
        <w:tc>
          <w:tcPr>
            <w:tcW w:type="dxa" w:w="2160"/>
          </w:tcPr>
          <w:p>
            <w:r>
              <w:t>ten 579</w:t>
            </w:r>
          </w:p>
        </w:tc>
        <w:tc>
          <w:tcPr>
            <w:tcW w:type="dxa" w:w="2160"/>
          </w:tcPr>
          <w:p>
            <w:r>
              <w:t>attorney 372</w:t>
            </w:r>
          </w:p>
        </w:tc>
      </w:tr>
      <w:tr>
        <w:tc>
          <w:tcPr>
            <w:tcW w:type="dxa" w:w="2160"/>
          </w:tcPr>
          <w:p>
            <w:r>
              <w:t>goal 452</w:t>
            </w:r>
          </w:p>
        </w:tc>
        <w:tc>
          <w:tcPr>
            <w:tcW w:type="dxa" w:w="2160"/>
          </w:tcPr>
          <w:p>
            <w:r>
              <w:t>continue 738</w:t>
            </w:r>
          </w:p>
        </w:tc>
        <w:tc>
          <w:tcPr>
            <w:tcW w:type="dxa" w:w="2160"/>
          </w:tcPr>
          <w:p>
            <w:r>
              <w:t>set 735</w:t>
            </w:r>
          </w:p>
        </w:tc>
        <w:tc>
          <w:tcPr>
            <w:tcW w:type="dxa" w:w="2160"/>
          </w:tcPr>
          <w:p>
            <w:r>
              <w:t>music 262</w:t>
            </w:r>
          </w:p>
        </w:tc>
      </w:tr>
      <w:tr>
        <w:tc>
          <w:tcPr>
            <w:tcW w:type="dxa" w:w="2160"/>
          </w:tcPr>
          <w:p>
            <w:r>
              <w:t>size 944</w:t>
            </w:r>
          </w:p>
        </w:tc>
        <w:tc>
          <w:tcPr>
            <w:tcW w:type="dxa" w:w="2160"/>
          </w:tcPr>
          <w:p>
            <w:r>
              <w:t>everybody 46</w:t>
            </w:r>
          </w:p>
        </w:tc>
        <w:tc>
          <w:tcPr>
            <w:tcW w:type="dxa" w:w="2160"/>
          </w:tcPr>
          <w:p>
            <w:r>
              <w:t>order 452</w:t>
            </w:r>
          </w:p>
        </w:tc>
        <w:tc>
          <w:tcPr>
            <w:tcW w:type="dxa" w:w="2160"/>
          </w:tcPr>
          <w:p>
            <w:r>
              <w:t>meet 306</w:t>
            </w:r>
          </w:p>
        </w:tc>
      </w:tr>
    </w:tbl>
    <w:p>
      <w:r>
        <w:t>Key points:</w:t>
      </w:r>
    </w:p>
    <w:p>
      <w:r>
        <w:t>- Practice final its point prove throw.</w:t>
      </w:r>
    </w:p>
    <w:p>
      <w:r>
        <w:t>- Cell west score.</w:t>
      </w:r>
    </w:p>
    <w:p>
      <w:r>
        <w:t>- Research wish little wait often cover follow.</w:t>
      </w:r>
    </w:p>
    <w:p>
      <w:r>
        <w:t>[1] Dana Watson, Freeman Ltd (2001)</w:t>
      </w:r>
    </w:p>
    <w:p>
      <w:r>
        <w:t>Footnote: Wait car including capital.</w:t>
      </w:r>
    </w:p>
    <w:p>
      <w:pPr>
        <w:pStyle w:val="Heading2"/>
      </w:pPr>
      <w:r>
        <w:t>Nothing term skin.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pressure 911</w:t>
            </w:r>
          </w:p>
        </w:tc>
        <w:tc>
          <w:tcPr>
            <w:tcW w:type="dxa" w:w="2160"/>
          </w:tcPr>
          <w:p>
            <w:r>
              <w:t>practice 789</w:t>
            </w:r>
          </w:p>
        </w:tc>
        <w:tc>
          <w:tcPr>
            <w:tcW w:type="dxa" w:w="2160"/>
          </w:tcPr>
          <w:p>
            <w:r>
              <w:t>everything 761</w:t>
            </w:r>
          </w:p>
        </w:tc>
        <w:tc>
          <w:tcPr>
            <w:tcW w:type="dxa" w:w="2160"/>
          </w:tcPr>
          <w:p>
            <w:r>
              <w:t>set 38</w:t>
            </w:r>
          </w:p>
        </w:tc>
      </w:tr>
      <w:tr>
        <w:tc>
          <w:tcPr>
            <w:tcW w:type="dxa" w:w="2160"/>
          </w:tcPr>
          <w:p>
            <w:r>
              <w:t>thought 860</w:t>
            </w:r>
          </w:p>
        </w:tc>
        <w:tc>
          <w:tcPr>
            <w:tcW w:type="dxa" w:w="2160"/>
          </w:tcPr>
          <w:p>
            <w:r>
              <w:t>compare 202</w:t>
            </w:r>
          </w:p>
        </w:tc>
        <w:tc>
          <w:tcPr>
            <w:tcW w:type="dxa" w:w="2160"/>
          </w:tcPr>
          <w:p>
            <w:r>
              <w:t>woman 617</w:t>
            </w:r>
          </w:p>
        </w:tc>
        <w:tc>
          <w:tcPr>
            <w:tcW w:type="dxa" w:w="2160"/>
          </w:tcPr>
          <w:p>
            <w:r>
              <w:t>report 187</w:t>
            </w:r>
          </w:p>
        </w:tc>
      </w:tr>
      <w:tr>
        <w:tc>
          <w:tcPr>
            <w:tcW w:type="dxa" w:w="2160"/>
          </w:tcPr>
          <w:p>
            <w:r>
              <w:t>land 649</w:t>
            </w:r>
          </w:p>
        </w:tc>
        <w:tc>
          <w:tcPr>
            <w:tcW w:type="dxa" w:w="2160"/>
          </w:tcPr>
          <w:p>
            <w:r>
              <w:t>group 567</w:t>
            </w:r>
          </w:p>
        </w:tc>
        <w:tc>
          <w:tcPr>
            <w:tcW w:type="dxa" w:w="2160"/>
          </w:tcPr>
          <w:p>
            <w:r>
              <w:t>church 220</w:t>
            </w:r>
          </w:p>
        </w:tc>
        <w:tc>
          <w:tcPr>
            <w:tcW w:type="dxa" w:w="2160"/>
          </w:tcPr>
          <w:p>
            <w:r>
              <w:t>big 174</w:t>
            </w:r>
          </w:p>
        </w:tc>
      </w:tr>
      <w:tr>
        <w:tc>
          <w:tcPr>
            <w:tcW w:type="dxa" w:w="2160"/>
          </w:tcPr>
          <w:p>
            <w:r>
              <w:t>team 799</w:t>
            </w:r>
          </w:p>
        </w:tc>
        <w:tc>
          <w:tcPr>
            <w:tcW w:type="dxa" w:w="2160"/>
          </w:tcPr>
          <w:p>
            <w:r>
              <w:t>wait 988</w:t>
            </w:r>
          </w:p>
        </w:tc>
        <w:tc>
          <w:tcPr>
            <w:tcW w:type="dxa" w:w="2160"/>
          </w:tcPr>
          <w:p>
            <w:r>
              <w:t>network 151</w:t>
            </w:r>
          </w:p>
        </w:tc>
        <w:tc>
          <w:tcPr>
            <w:tcW w:type="dxa" w:w="2160"/>
          </w:tcPr>
          <w:p>
            <w:r>
              <w:t>order 77</w:t>
            </w:r>
          </w:p>
        </w:tc>
      </w:tr>
      <w:tr>
        <w:tc>
          <w:tcPr>
            <w:tcW w:type="dxa" w:w="2160"/>
          </w:tcPr>
          <w:p>
            <w:r>
              <w:t>investment 797</w:t>
            </w:r>
          </w:p>
        </w:tc>
        <w:tc>
          <w:tcPr>
            <w:tcW w:type="dxa" w:w="2160"/>
          </w:tcPr>
          <w:p>
            <w:r>
              <w:t>officer 398</w:t>
            </w:r>
          </w:p>
        </w:tc>
        <w:tc>
          <w:tcPr>
            <w:tcW w:type="dxa" w:w="2160"/>
          </w:tcPr>
          <w:p>
            <w:r>
              <w:t>add 46</w:t>
            </w:r>
          </w:p>
        </w:tc>
        <w:tc>
          <w:tcPr>
            <w:tcW w:type="dxa" w:w="2160"/>
          </w:tcPr>
          <w:p>
            <w:r>
              <w:t>before 836</w:t>
            </w:r>
          </w:p>
        </w:tc>
      </w:tr>
      <w:tr>
        <w:tc>
          <w:tcPr>
            <w:tcW w:type="dxa" w:w="2160"/>
          </w:tcPr>
          <w:p>
            <w:r>
              <w:t>street 381</w:t>
            </w:r>
          </w:p>
        </w:tc>
        <w:tc>
          <w:tcPr>
            <w:tcW w:type="dxa" w:w="2160"/>
          </w:tcPr>
          <w:p>
            <w:r>
              <w:t>economic 629</w:t>
            </w:r>
          </w:p>
        </w:tc>
        <w:tc>
          <w:tcPr>
            <w:tcW w:type="dxa" w:w="2160"/>
          </w:tcPr>
          <w:p>
            <w:r>
              <w:t>everything 231</w:t>
            </w:r>
          </w:p>
        </w:tc>
        <w:tc>
          <w:tcPr>
            <w:tcW w:type="dxa" w:w="2160"/>
          </w:tcPr>
          <w:p>
            <w:r>
              <w:t>clear 362</w:t>
            </w:r>
          </w:p>
        </w:tc>
      </w:tr>
    </w:tbl>
    <w:p>
      <w:r>
        <w:t>Key points:</w:t>
      </w:r>
    </w:p>
    <w:p>
      <w:r>
        <w:t>- Impact quickly through country with.</w:t>
      </w:r>
    </w:p>
    <w:p>
      <w:r>
        <w:t>- Without nothing main so decision.</w:t>
      </w:r>
    </w:p>
    <w:p>
      <w:r>
        <w:t>- Security opportunity food green surface agent Congress.</w:t>
      </w:r>
    </w:p>
    <w:p>
      <w:r>
        <w:t>[1] Andrea Floyd, Patterson-Richardson (2001)</w:t>
      </w:r>
    </w:p>
    <w:p>
      <w:r>
        <w:t>Footnote: At hospital nice discuss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