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AB" w:rsidRDefault="009134AB">
      <w:r>
        <w:t>CS8803 BDS / CS4365</w:t>
      </w:r>
    </w:p>
    <w:p w:rsidR="009134AB" w:rsidRDefault="00E64504">
      <w:r>
        <w:t xml:space="preserve">  </w:t>
      </w:r>
    </w:p>
    <w:p w:rsidR="009134AB" w:rsidRDefault="009134AB">
      <w:pPr>
        <w:rPr>
          <w:sz w:val="48"/>
          <w:szCs w:val="48"/>
        </w:rPr>
      </w:pPr>
      <w:r>
        <w:tab/>
      </w:r>
      <w:r>
        <w:tab/>
      </w:r>
      <w:r>
        <w:tab/>
      </w:r>
      <w:r w:rsidRPr="009134AB">
        <w:rPr>
          <w:sz w:val="48"/>
          <w:szCs w:val="48"/>
        </w:rPr>
        <w:t xml:space="preserve">Homework Assignment </w:t>
      </w:r>
      <w:r w:rsidR="00F81807">
        <w:rPr>
          <w:sz w:val="48"/>
          <w:szCs w:val="48"/>
        </w:rPr>
        <w:t>4</w:t>
      </w:r>
    </w:p>
    <w:p w:rsidR="009134AB" w:rsidRPr="00E64504" w:rsidRDefault="009134AB">
      <w:pPr>
        <w:rPr>
          <w:sz w:val="32"/>
          <w:szCs w:val="32"/>
        </w:rPr>
      </w:pPr>
      <w:r>
        <w:rPr>
          <w:sz w:val="32"/>
          <w:szCs w:val="32"/>
        </w:rPr>
        <w:tab/>
      </w:r>
      <w:r>
        <w:rPr>
          <w:sz w:val="32"/>
          <w:szCs w:val="32"/>
        </w:rPr>
        <w:tab/>
      </w:r>
      <w:r>
        <w:rPr>
          <w:sz w:val="32"/>
          <w:szCs w:val="32"/>
        </w:rPr>
        <w:tab/>
      </w:r>
      <w:r>
        <w:rPr>
          <w:sz w:val="32"/>
          <w:szCs w:val="32"/>
        </w:rPr>
        <w:tab/>
        <w:t>(Programming Category)</w:t>
      </w:r>
    </w:p>
    <w:p w:rsidR="00474B41" w:rsidRDefault="00474B41">
      <w:pPr>
        <w:rPr>
          <w:rFonts w:ascii="Arial" w:hAnsi="Arial"/>
        </w:rPr>
      </w:pPr>
    </w:p>
    <w:p w:rsidR="009134AB" w:rsidRPr="007871E3" w:rsidRDefault="009134AB">
      <w:pPr>
        <w:rPr>
          <w:rFonts w:ascii="Arial" w:hAnsi="Arial"/>
        </w:rPr>
      </w:pPr>
      <w:r w:rsidRPr="007871E3">
        <w:rPr>
          <w:rFonts w:ascii="Arial" w:hAnsi="Arial"/>
        </w:rPr>
        <w:t>Student Name</w:t>
      </w:r>
      <w:proofErr w:type="gramStart"/>
      <w:r w:rsidRPr="007871E3">
        <w:rPr>
          <w:rFonts w:ascii="Arial" w:hAnsi="Arial"/>
        </w:rPr>
        <w:t>:_</w:t>
      </w:r>
      <w:proofErr w:type="gramEnd"/>
      <w:r w:rsidRPr="007871E3">
        <w:rPr>
          <w:rFonts w:ascii="Arial" w:hAnsi="Arial"/>
        </w:rPr>
        <w:t>______________________</w:t>
      </w:r>
    </w:p>
    <w:p w:rsidR="009134AB" w:rsidRPr="007871E3" w:rsidRDefault="009134AB">
      <w:pPr>
        <w:rPr>
          <w:rFonts w:ascii="Arial" w:hAnsi="Arial"/>
        </w:rPr>
      </w:pPr>
      <w:r w:rsidRPr="007871E3">
        <w:rPr>
          <w:rFonts w:ascii="Arial" w:hAnsi="Arial"/>
        </w:rPr>
        <w:t>Student Session: cs8803 or CS4365 (circle one)</w:t>
      </w:r>
    </w:p>
    <w:p w:rsidR="00474B41" w:rsidRDefault="00474B41">
      <w:pPr>
        <w:rPr>
          <w:rFonts w:ascii="Arial" w:hAnsi="Arial"/>
        </w:rPr>
      </w:pPr>
    </w:p>
    <w:p w:rsidR="00E64504" w:rsidRPr="00F81807" w:rsidRDefault="00F81807" w:rsidP="00E64504">
      <w:pPr>
        <w:rPr>
          <w:rFonts w:ascii="Arial" w:hAnsi="Arial"/>
        </w:rPr>
      </w:pPr>
      <w:r>
        <w:rPr>
          <w:rFonts w:ascii="Arial" w:hAnsi="Arial"/>
        </w:rPr>
        <w:t>In this 4th</w:t>
      </w:r>
      <w:r w:rsidR="00474B41">
        <w:rPr>
          <w:rFonts w:ascii="Arial" w:hAnsi="Arial"/>
        </w:rPr>
        <w:t xml:space="preserve"> programming assignment, y</w:t>
      </w:r>
      <w:r w:rsidR="00F745B9" w:rsidRPr="007871E3">
        <w:rPr>
          <w:rFonts w:ascii="Arial" w:hAnsi="Arial"/>
        </w:rPr>
        <w:t xml:space="preserve">ou are given </w:t>
      </w:r>
      <w:r w:rsidR="00E64504">
        <w:rPr>
          <w:rFonts w:ascii="Arial" w:hAnsi="Arial"/>
        </w:rPr>
        <w:t>two</w:t>
      </w:r>
      <w:r w:rsidR="00474B41">
        <w:rPr>
          <w:rFonts w:ascii="Arial" w:hAnsi="Arial"/>
        </w:rPr>
        <w:t xml:space="preserve"> type</w:t>
      </w:r>
      <w:r w:rsidR="00E64504">
        <w:rPr>
          <w:rFonts w:ascii="Arial" w:hAnsi="Arial"/>
        </w:rPr>
        <w:t>s</w:t>
      </w:r>
      <w:r w:rsidR="00474B41">
        <w:rPr>
          <w:rFonts w:ascii="Arial" w:hAnsi="Arial"/>
        </w:rPr>
        <w:t xml:space="preserve"> of</w:t>
      </w:r>
      <w:r w:rsidR="009134AB" w:rsidRPr="007871E3">
        <w:rPr>
          <w:rFonts w:ascii="Arial" w:hAnsi="Arial"/>
        </w:rPr>
        <w:t xml:space="preserve"> p</w:t>
      </w:r>
      <w:r w:rsidR="00474B41">
        <w:rPr>
          <w:rFonts w:ascii="Arial" w:hAnsi="Arial"/>
        </w:rPr>
        <w:t>rogramming problem</w:t>
      </w:r>
      <w:r>
        <w:rPr>
          <w:rFonts w:ascii="Arial" w:hAnsi="Arial"/>
        </w:rPr>
        <w:t>s</w:t>
      </w:r>
      <w:r w:rsidR="00E64504">
        <w:rPr>
          <w:rFonts w:ascii="Arial" w:hAnsi="Arial"/>
        </w:rPr>
        <w:t xml:space="preserve"> to </w:t>
      </w:r>
      <w:r>
        <w:rPr>
          <w:rFonts w:ascii="Arial" w:hAnsi="Arial"/>
        </w:rPr>
        <w:t xml:space="preserve">gain hand-on experience with </w:t>
      </w:r>
      <w:r w:rsidR="00E64504">
        <w:rPr>
          <w:rFonts w:ascii="Arial" w:hAnsi="Arial"/>
        </w:rPr>
        <w:t>ensemble learning. You are required to choose only one of the two problems.</w:t>
      </w:r>
    </w:p>
    <w:p w:rsidR="009134AB" w:rsidRDefault="009134AB">
      <w:pPr>
        <w:rPr>
          <w:rFonts w:ascii="Arial" w:hAnsi="Arial"/>
        </w:rPr>
      </w:pPr>
    </w:p>
    <w:p w:rsidR="00E64504" w:rsidRPr="007871E3" w:rsidRDefault="00E64504">
      <w:pPr>
        <w:rPr>
          <w:rFonts w:ascii="Arial" w:hAnsi="Arial"/>
        </w:rPr>
      </w:pPr>
    </w:p>
    <w:p w:rsidR="009134AB" w:rsidRPr="007871E3" w:rsidRDefault="009134AB">
      <w:pPr>
        <w:rPr>
          <w:rFonts w:ascii="Arial" w:hAnsi="Arial"/>
        </w:rPr>
      </w:pPr>
      <w:r w:rsidRPr="00474B41">
        <w:rPr>
          <w:rFonts w:ascii="Arial" w:hAnsi="Arial"/>
          <w:b/>
        </w:rPr>
        <w:t>Post Date</w:t>
      </w:r>
      <w:r w:rsidRPr="007871E3">
        <w:rPr>
          <w:rFonts w:ascii="Arial" w:hAnsi="Arial"/>
        </w:rPr>
        <w:t xml:space="preserve">: </w:t>
      </w:r>
      <w:r w:rsidR="00F81807">
        <w:rPr>
          <w:rFonts w:ascii="Arial" w:hAnsi="Arial"/>
        </w:rPr>
        <w:t>Monday of Week 9</w:t>
      </w:r>
      <w:r w:rsidR="00B77CED" w:rsidRPr="007871E3">
        <w:rPr>
          <w:rFonts w:ascii="Arial" w:hAnsi="Arial"/>
        </w:rPr>
        <w:t xml:space="preserve"> (</w:t>
      </w:r>
      <w:r w:rsidR="00F81807">
        <w:rPr>
          <w:rFonts w:ascii="Arial" w:hAnsi="Arial"/>
        </w:rPr>
        <w:t>Oct. 19</w:t>
      </w:r>
      <w:r w:rsidRPr="007871E3">
        <w:rPr>
          <w:rFonts w:ascii="Arial" w:hAnsi="Arial"/>
        </w:rPr>
        <w:t>)</w:t>
      </w:r>
    </w:p>
    <w:p w:rsidR="00E64504" w:rsidRDefault="009134AB">
      <w:pPr>
        <w:rPr>
          <w:rFonts w:ascii="Arial" w:hAnsi="Arial"/>
        </w:rPr>
      </w:pPr>
      <w:r w:rsidRPr="00474B41">
        <w:rPr>
          <w:rFonts w:ascii="Arial" w:hAnsi="Arial"/>
          <w:b/>
        </w:rPr>
        <w:t>Due Da</w:t>
      </w:r>
      <w:r w:rsidR="00B77CED" w:rsidRPr="00474B41">
        <w:rPr>
          <w:rFonts w:ascii="Arial" w:hAnsi="Arial"/>
          <w:b/>
        </w:rPr>
        <w:t>te</w:t>
      </w:r>
      <w:r w:rsidR="00F81807">
        <w:rPr>
          <w:rFonts w:ascii="Arial" w:hAnsi="Arial"/>
        </w:rPr>
        <w:t>: M</w:t>
      </w:r>
      <w:r w:rsidR="00B77CED" w:rsidRPr="007871E3">
        <w:rPr>
          <w:rFonts w:ascii="Arial" w:hAnsi="Arial"/>
        </w:rPr>
        <w:t xml:space="preserve">idnight on </w:t>
      </w:r>
      <w:r w:rsidR="00F81807">
        <w:rPr>
          <w:rFonts w:ascii="Arial" w:hAnsi="Arial"/>
        </w:rPr>
        <w:t>Saturday of Week 11</w:t>
      </w:r>
      <w:r w:rsidRPr="007871E3">
        <w:rPr>
          <w:rFonts w:ascii="Arial" w:hAnsi="Arial"/>
        </w:rPr>
        <w:t xml:space="preserve"> (</w:t>
      </w:r>
      <w:r w:rsidR="00F81807">
        <w:rPr>
          <w:rFonts w:ascii="Arial" w:hAnsi="Arial"/>
        </w:rPr>
        <w:t>Oct. 31</w:t>
      </w:r>
      <w:r w:rsidR="00474B41">
        <w:rPr>
          <w:rFonts w:ascii="Arial" w:hAnsi="Arial"/>
        </w:rPr>
        <w:t xml:space="preserve"> with no penalty grace period until midnight on </w:t>
      </w:r>
      <w:r w:rsidR="00F81807">
        <w:rPr>
          <w:rFonts w:ascii="Arial" w:hAnsi="Arial"/>
        </w:rPr>
        <w:t>Sunday</w:t>
      </w:r>
      <w:r w:rsidR="00474B41">
        <w:rPr>
          <w:rFonts w:ascii="Arial" w:hAnsi="Arial"/>
        </w:rPr>
        <w:t xml:space="preserve"> of </w:t>
      </w:r>
      <w:r w:rsidR="00F81807">
        <w:rPr>
          <w:rFonts w:ascii="Arial" w:hAnsi="Arial"/>
        </w:rPr>
        <w:t>Nov. 1</w:t>
      </w:r>
      <w:r w:rsidR="00B77CED" w:rsidRPr="007871E3">
        <w:rPr>
          <w:rFonts w:ascii="Arial" w:hAnsi="Arial"/>
        </w:rPr>
        <w:t>)</w:t>
      </w:r>
    </w:p>
    <w:p w:rsidR="00F81807" w:rsidRPr="007871E3" w:rsidRDefault="00F81807">
      <w:pPr>
        <w:rPr>
          <w:rFonts w:ascii="Arial" w:hAnsi="Arial"/>
        </w:rPr>
      </w:pPr>
    </w:p>
    <w:p w:rsidR="00E64504" w:rsidRPr="00474B41" w:rsidRDefault="00E64504" w:rsidP="00E64504">
      <w:pPr>
        <w:tabs>
          <w:tab w:val="num" w:pos="2160"/>
        </w:tabs>
        <w:rPr>
          <w:rFonts w:ascii="Arial" w:hAnsi="Arial" w:cs="Arial"/>
          <w:b/>
        </w:rPr>
      </w:pPr>
      <w:r>
        <w:rPr>
          <w:rFonts w:ascii="Arial" w:hAnsi="Arial" w:cs="Arial"/>
          <w:b/>
        </w:rPr>
        <w:t>Problem 1.</w:t>
      </w:r>
      <w:r>
        <w:rPr>
          <w:rFonts w:ascii="Arial" w:hAnsi="Arial"/>
          <w:b/>
        </w:rPr>
        <w:t xml:space="preserve"> </w:t>
      </w:r>
      <w:r>
        <w:rPr>
          <w:rFonts w:ascii="Arial" w:hAnsi="Arial" w:cs="Arial"/>
          <w:b/>
        </w:rPr>
        <w:t>Hand-on Experience with</w:t>
      </w:r>
      <w:r>
        <w:rPr>
          <w:rFonts w:ascii="Arial" w:hAnsi="Arial" w:cs="Arial"/>
        </w:rPr>
        <w:t xml:space="preserve"> </w:t>
      </w:r>
      <w:r>
        <w:rPr>
          <w:rFonts w:ascii="Arial" w:hAnsi="Arial" w:cs="Arial"/>
          <w:b/>
        </w:rPr>
        <w:t>Clustering</w:t>
      </w:r>
      <w:r>
        <w:rPr>
          <w:rFonts w:ascii="Arial" w:hAnsi="Arial" w:cs="Arial"/>
          <w:b/>
        </w:rPr>
        <w:t xml:space="preserve"> Ensemble</w:t>
      </w:r>
    </w:p>
    <w:p w:rsidR="00E64504" w:rsidRDefault="00E64504" w:rsidP="00E64504">
      <w:pPr>
        <w:widowControl w:val="0"/>
        <w:autoSpaceDE w:val="0"/>
        <w:autoSpaceDN w:val="0"/>
        <w:adjustRightInd w:val="0"/>
        <w:rPr>
          <w:rFonts w:ascii="Arial" w:hAnsi="Arial" w:cs="Arial"/>
        </w:rPr>
      </w:pPr>
      <w:r w:rsidRPr="007871E3">
        <w:rPr>
          <w:rFonts w:ascii="Arial" w:hAnsi="Arial" w:cs="Arial"/>
        </w:rPr>
        <w:t xml:space="preserve">Your task for this assignment is to </w:t>
      </w:r>
      <w:r>
        <w:rPr>
          <w:rFonts w:ascii="Arial" w:hAnsi="Arial" w:cs="Arial"/>
        </w:rPr>
        <w:t xml:space="preserve">select </w:t>
      </w:r>
      <w:r>
        <w:rPr>
          <w:rFonts w:ascii="Arial" w:hAnsi="Arial" w:cs="Arial"/>
        </w:rPr>
        <w:t>4~</w:t>
      </w:r>
      <w:r>
        <w:rPr>
          <w:rFonts w:ascii="Arial" w:hAnsi="Arial" w:cs="Arial"/>
        </w:rPr>
        <w:t xml:space="preserve">5 </w:t>
      </w:r>
      <w:r>
        <w:rPr>
          <w:rFonts w:ascii="Arial" w:hAnsi="Arial" w:cs="Arial"/>
        </w:rPr>
        <w:t>clustering</w:t>
      </w:r>
      <w:r>
        <w:rPr>
          <w:rFonts w:ascii="Arial" w:hAnsi="Arial" w:cs="Arial"/>
        </w:rPr>
        <w:t xml:space="preserve"> algorithms</w:t>
      </w:r>
      <w:r>
        <w:rPr>
          <w:rFonts w:ascii="Arial" w:hAnsi="Arial" w:cs="Arial"/>
        </w:rPr>
        <w:t>, such as different implementations of k-means, or different clustering algorithms,</w:t>
      </w:r>
      <w:r>
        <w:rPr>
          <w:rFonts w:ascii="Arial" w:hAnsi="Arial" w:cs="Arial"/>
        </w:rPr>
        <w:t xml:space="preserve"> and run all of them on a chosen dataset and then use a </w:t>
      </w:r>
      <w:r>
        <w:rPr>
          <w:rFonts w:ascii="Arial" w:hAnsi="Arial" w:cs="Arial"/>
        </w:rPr>
        <w:t>clustering</w:t>
      </w:r>
      <w:r>
        <w:rPr>
          <w:rFonts w:ascii="Arial" w:hAnsi="Arial" w:cs="Arial"/>
        </w:rPr>
        <w:t xml:space="preserve"> ensemble method, such as majority voting, to show how</w:t>
      </w:r>
      <w:r>
        <w:rPr>
          <w:rFonts w:ascii="Arial" w:hAnsi="Arial" w:cs="Arial"/>
        </w:rPr>
        <w:t xml:space="preserve"> much clustering ensemble </w:t>
      </w:r>
      <w:r>
        <w:rPr>
          <w:rFonts w:ascii="Arial" w:hAnsi="Arial" w:cs="Arial"/>
        </w:rPr>
        <w:t>can improve the learning accuracy</w:t>
      </w:r>
      <w:r w:rsidRPr="007871E3">
        <w:rPr>
          <w:rFonts w:ascii="Arial" w:hAnsi="Arial" w:cs="Arial"/>
        </w:rPr>
        <w:t>. </w:t>
      </w:r>
      <w:r>
        <w:rPr>
          <w:rFonts w:ascii="Arial" w:hAnsi="Arial" w:cs="Arial"/>
        </w:rPr>
        <w:t>Concretely,</w:t>
      </w:r>
    </w:p>
    <w:p w:rsidR="00E64504" w:rsidRDefault="00E64504" w:rsidP="00E64504">
      <w:pPr>
        <w:widowControl w:val="0"/>
        <w:autoSpaceDE w:val="0"/>
        <w:autoSpaceDN w:val="0"/>
        <w:adjustRightInd w:val="0"/>
        <w:rPr>
          <w:rFonts w:ascii="Arial" w:hAnsi="Arial" w:cs="Arial"/>
        </w:rPr>
      </w:pPr>
    </w:p>
    <w:p w:rsidR="00E64504" w:rsidRPr="007871E3" w:rsidRDefault="00E64504" w:rsidP="00E64504">
      <w:pPr>
        <w:pStyle w:val="ListParagraph"/>
        <w:widowControl w:val="0"/>
        <w:numPr>
          <w:ilvl w:val="0"/>
          <w:numId w:val="14"/>
        </w:numPr>
        <w:autoSpaceDE w:val="0"/>
        <w:autoSpaceDN w:val="0"/>
        <w:adjustRightInd w:val="0"/>
        <w:ind w:left="360"/>
        <w:rPr>
          <w:rFonts w:ascii="Arial" w:hAnsi="Arial" w:cs="Arial"/>
        </w:rPr>
      </w:pPr>
      <w:r>
        <w:rPr>
          <w:rFonts w:ascii="Arial" w:hAnsi="Arial" w:cs="Arial"/>
        </w:rPr>
        <w:t>Select a dataset</w:t>
      </w:r>
      <w:r w:rsidRPr="007871E3">
        <w:rPr>
          <w:rFonts w:ascii="Arial" w:hAnsi="Arial" w:cs="Arial"/>
        </w:rPr>
        <w:t xml:space="preserve"> from the UCI repository (</w:t>
      </w:r>
      <w:hyperlink r:id="rId6" w:history="1">
        <w:r w:rsidRPr="007871E3">
          <w:rPr>
            <w:rStyle w:val="Hyperlink"/>
            <w:rFonts w:ascii="Arial" w:hAnsi="Arial" w:cs="Arial"/>
          </w:rPr>
          <w:t>http</w:t>
        </w:r>
      </w:hyperlink>
      <w:hyperlink r:id="rId7" w:history="1">
        <w:r w:rsidRPr="007871E3">
          <w:rPr>
            <w:rStyle w:val="Hyperlink"/>
            <w:rFonts w:ascii="Arial" w:hAnsi="Arial" w:cs="Arial"/>
          </w:rPr>
          <w:t>://archive.ics.uci.edu/ml/</w:t>
        </w:r>
      </w:hyperlink>
      <w:hyperlink r:id="rId8" w:history="1">
        <w:r w:rsidRPr="007871E3">
          <w:rPr>
            <w:rStyle w:val="Hyperlink"/>
            <w:rFonts w:ascii="Arial" w:hAnsi="Arial" w:cs="Arial"/>
          </w:rPr>
          <w:t>datasets.html</w:t>
        </w:r>
      </w:hyperlink>
      <w:r>
        <w:rPr>
          <w:rFonts w:ascii="Arial" w:hAnsi="Arial" w:cs="Arial"/>
        </w:rPr>
        <w:t>) or use a dataset</w:t>
      </w:r>
      <w:r w:rsidRPr="007871E3">
        <w:rPr>
          <w:rFonts w:ascii="Arial" w:hAnsi="Arial" w:cs="Arial"/>
        </w:rPr>
        <w:t xml:space="preserve"> </w:t>
      </w:r>
      <w:r>
        <w:rPr>
          <w:rFonts w:ascii="Arial" w:hAnsi="Arial" w:cs="Arial"/>
        </w:rPr>
        <w:t>of your own choice</w:t>
      </w:r>
      <w:r w:rsidRPr="007871E3">
        <w:rPr>
          <w:rFonts w:ascii="Arial" w:hAnsi="Arial" w:cs="Arial"/>
        </w:rPr>
        <w:t>.</w:t>
      </w:r>
    </w:p>
    <w:p w:rsidR="00E64504" w:rsidRPr="007871E3" w:rsidRDefault="00E64504" w:rsidP="00E64504">
      <w:pPr>
        <w:pStyle w:val="ListParagraph"/>
        <w:widowControl w:val="0"/>
        <w:numPr>
          <w:ilvl w:val="0"/>
          <w:numId w:val="14"/>
        </w:numPr>
        <w:autoSpaceDE w:val="0"/>
        <w:autoSpaceDN w:val="0"/>
        <w:adjustRightInd w:val="0"/>
        <w:ind w:left="360"/>
        <w:rPr>
          <w:rFonts w:ascii="Arial" w:hAnsi="Arial" w:cs="Arial"/>
        </w:rPr>
      </w:pPr>
      <w:r w:rsidRPr="007871E3">
        <w:rPr>
          <w:rFonts w:ascii="Arial" w:hAnsi="Arial" w:cs="Arial"/>
        </w:rPr>
        <w:t xml:space="preserve">Determine how you will measure the quality of the clusters produced. Some reference on clustering evaluation can be found at </w:t>
      </w:r>
      <w:hyperlink r:id="rId9" w:history="1">
        <w:r w:rsidRPr="007871E3">
          <w:rPr>
            <w:rStyle w:val="Hyperlink"/>
            <w:rFonts w:ascii="Arial" w:hAnsi="Arial" w:cs="Arial"/>
          </w:rPr>
          <w:t>http://nlp.stanford.edu/IR-book/html/htmledition/evaluation-of-clustering-1.html</w:t>
        </w:r>
      </w:hyperlink>
      <w:r w:rsidRPr="007871E3">
        <w:rPr>
          <w:rFonts w:ascii="Arial" w:hAnsi="Arial" w:cs="Arial"/>
        </w:rPr>
        <w:t xml:space="preserve">. </w:t>
      </w:r>
    </w:p>
    <w:p w:rsidR="00E64504" w:rsidRDefault="00E64504" w:rsidP="00E64504">
      <w:pPr>
        <w:pStyle w:val="ListParagraph"/>
        <w:widowControl w:val="0"/>
        <w:numPr>
          <w:ilvl w:val="0"/>
          <w:numId w:val="14"/>
        </w:numPr>
        <w:tabs>
          <w:tab w:val="num" w:pos="2160"/>
        </w:tabs>
        <w:autoSpaceDE w:val="0"/>
        <w:autoSpaceDN w:val="0"/>
        <w:adjustRightInd w:val="0"/>
        <w:ind w:left="360"/>
        <w:rPr>
          <w:rFonts w:ascii="Arial" w:hAnsi="Arial" w:cs="Arial"/>
        </w:rPr>
      </w:pPr>
      <w:r w:rsidRPr="00E64504">
        <w:rPr>
          <w:rFonts w:ascii="Arial" w:hAnsi="Arial" w:cs="Arial"/>
        </w:rPr>
        <w:t xml:space="preserve">Select </w:t>
      </w:r>
      <w:r w:rsidRPr="00E64504">
        <w:rPr>
          <w:rFonts w:ascii="Arial" w:hAnsi="Arial" w:cs="Arial"/>
        </w:rPr>
        <w:t>4-5</w:t>
      </w:r>
      <w:r w:rsidRPr="00E64504">
        <w:rPr>
          <w:rFonts w:ascii="Arial" w:hAnsi="Arial" w:cs="Arial"/>
        </w:rPr>
        <w:t xml:space="preserve"> algorithms (e.g.,</w:t>
      </w:r>
      <w:r w:rsidRPr="00E64504">
        <w:rPr>
          <w:rFonts w:ascii="Arial" w:hAnsi="Arial" w:cs="Arial"/>
        </w:rPr>
        <w:t xml:space="preserve"> different implementations of</w:t>
      </w:r>
      <w:r w:rsidRPr="00E64504">
        <w:rPr>
          <w:rFonts w:ascii="Arial" w:hAnsi="Arial" w:cs="Arial"/>
        </w:rPr>
        <w:t xml:space="preserve"> K-means, </w:t>
      </w:r>
      <w:proofErr w:type="spellStart"/>
      <w:r w:rsidRPr="00E64504">
        <w:rPr>
          <w:rFonts w:ascii="Arial" w:hAnsi="Arial" w:cs="Arial"/>
        </w:rPr>
        <w:t>canpopy</w:t>
      </w:r>
      <w:proofErr w:type="spellEnd"/>
      <w:r w:rsidRPr="00E64504">
        <w:rPr>
          <w:rFonts w:ascii="Arial" w:hAnsi="Arial" w:cs="Arial"/>
        </w:rPr>
        <w:t xml:space="preserve">) and </w:t>
      </w:r>
      <w:r>
        <w:rPr>
          <w:rFonts w:ascii="Arial" w:hAnsi="Arial" w:cs="Arial"/>
        </w:rPr>
        <w:t>run each of them on the same dataset and compare</w:t>
      </w:r>
      <w:r w:rsidRPr="00E64504">
        <w:rPr>
          <w:rFonts w:ascii="Arial" w:hAnsi="Arial" w:cs="Arial"/>
        </w:rPr>
        <w:t xml:space="preserve"> their results using your quality metrics. </w:t>
      </w:r>
      <w:r w:rsidRPr="00E64504">
        <w:rPr>
          <w:rFonts w:ascii="Arial" w:hAnsi="Arial" w:cs="Arial"/>
        </w:rPr>
        <w:t>Note that by varying</w:t>
      </w:r>
      <w:r w:rsidRPr="00E64504">
        <w:rPr>
          <w:rFonts w:ascii="Arial" w:hAnsi="Arial" w:cs="Arial"/>
        </w:rPr>
        <w:t xml:space="preserve"> the initial points</w:t>
      </w:r>
      <w:r w:rsidRPr="00E64504">
        <w:rPr>
          <w:rFonts w:ascii="Arial" w:hAnsi="Arial" w:cs="Arial"/>
        </w:rPr>
        <w:t>, you can obtain different implementations of a k-means algorithm.</w:t>
      </w:r>
    </w:p>
    <w:p w:rsidR="00E64504" w:rsidRPr="00E64504" w:rsidRDefault="00E64504" w:rsidP="00E64504">
      <w:pPr>
        <w:pStyle w:val="ListParagraph"/>
        <w:widowControl w:val="0"/>
        <w:numPr>
          <w:ilvl w:val="0"/>
          <w:numId w:val="14"/>
        </w:numPr>
        <w:tabs>
          <w:tab w:val="num" w:pos="2160"/>
        </w:tabs>
        <w:autoSpaceDE w:val="0"/>
        <w:autoSpaceDN w:val="0"/>
        <w:adjustRightInd w:val="0"/>
        <w:ind w:left="360"/>
        <w:rPr>
          <w:rFonts w:ascii="Arial" w:hAnsi="Arial" w:cs="Arial"/>
        </w:rPr>
      </w:pPr>
      <w:r w:rsidRPr="00E64504">
        <w:rPr>
          <w:rFonts w:ascii="Arial" w:hAnsi="Arial" w:cs="Arial"/>
        </w:rPr>
        <w:t>Design a clustering ensemble algorithm, such as majority voting, to</w:t>
      </w:r>
      <w:r w:rsidRPr="00E64504">
        <w:rPr>
          <w:rFonts w:ascii="Arial" w:hAnsi="Arial" w:cs="Arial"/>
        </w:rPr>
        <w:t xml:space="preserve"> show </w:t>
      </w:r>
      <w:r w:rsidRPr="00E64504">
        <w:rPr>
          <w:rFonts w:ascii="Arial" w:hAnsi="Arial" w:cs="Arial"/>
        </w:rPr>
        <w:t xml:space="preserve">whether and </w:t>
      </w:r>
      <w:r w:rsidRPr="00E64504">
        <w:rPr>
          <w:rFonts w:ascii="Arial" w:hAnsi="Arial" w:cs="Arial"/>
        </w:rPr>
        <w:t>how much clustering ensemble can improve the learning accuracy. </w:t>
      </w:r>
    </w:p>
    <w:p w:rsidR="00E64504" w:rsidRPr="00E64504" w:rsidRDefault="00E64504" w:rsidP="00E64504">
      <w:pPr>
        <w:pStyle w:val="ListParagraph"/>
        <w:widowControl w:val="0"/>
        <w:numPr>
          <w:ilvl w:val="0"/>
          <w:numId w:val="14"/>
        </w:numPr>
        <w:tabs>
          <w:tab w:val="num" w:pos="2160"/>
        </w:tabs>
        <w:autoSpaceDE w:val="0"/>
        <w:autoSpaceDN w:val="0"/>
        <w:adjustRightInd w:val="0"/>
        <w:ind w:left="360"/>
        <w:rPr>
          <w:rFonts w:ascii="Arial" w:hAnsi="Arial" w:cs="Arial"/>
        </w:rPr>
      </w:pPr>
      <w:r w:rsidRPr="00E64504">
        <w:rPr>
          <w:rFonts w:ascii="Arial" w:hAnsi="Arial" w:cs="Arial"/>
        </w:rPr>
        <w:t>Write a brief report to:</w:t>
      </w:r>
    </w:p>
    <w:p w:rsidR="00E64504" w:rsidRPr="007871E3" w:rsidRDefault="00E64504" w:rsidP="00E64504">
      <w:pPr>
        <w:pStyle w:val="ListParagraph"/>
        <w:widowControl w:val="0"/>
        <w:numPr>
          <w:ilvl w:val="0"/>
          <w:numId w:val="15"/>
        </w:numPr>
        <w:autoSpaceDE w:val="0"/>
        <w:autoSpaceDN w:val="0"/>
        <w:adjustRightInd w:val="0"/>
        <w:ind w:left="630"/>
        <w:rPr>
          <w:rFonts w:ascii="Arial" w:hAnsi="Arial" w:cs="Arial"/>
        </w:rPr>
      </w:pPr>
      <w:r>
        <w:rPr>
          <w:rFonts w:ascii="Arial" w:hAnsi="Arial" w:cs="Arial"/>
        </w:rPr>
        <w:t>Describe the dataset</w:t>
      </w:r>
      <w:r w:rsidRPr="007871E3">
        <w:rPr>
          <w:rFonts w:ascii="Arial" w:hAnsi="Arial" w:cs="Arial"/>
        </w:rPr>
        <w:t xml:space="preserve"> and your quality metrics. </w:t>
      </w:r>
    </w:p>
    <w:p w:rsidR="00E64504" w:rsidRPr="007871E3" w:rsidRDefault="00E64504" w:rsidP="00E64504">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Describe your experiment setup such as how you preprocessed the data (if any), how you chose the paramet</w:t>
      </w:r>
      <w:r>
        <w:rPr>
          <w:rFonts w:ascii="Arial" w:hAnsi="Arial" w:cs="Arial"/>
        </w:rPr>
        <w:t xml:space="preserve">ers for the selected algorithms, </w:t>
      </w:r>
      <w:r w:rsidRPr="007871E3">
        <w:rPr>
          <w:rFonts w:ascii="Arial" w:hAnsi="Arial" w:cs="Arial"/>
        </w:rPr>
        <w:t>and why.</w:t>
      </w:r>
    </w:p>
    <w:p w:rsidR="00E64504" w:rsidRPr="007871E3" w:rsidRDefault="00E64504" w:rsidP="00E64504">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Present the experiment results</w:t>
      </w:r>
      <w:r>
        <w:rPr>
          <w:rFonts w:ascii="Arial" w:hAnsi="Arial" w:cs="Arial"/>
        </w:rPr>
        <w:t xml:space="preserve"> for all six methods (4~5 individual clustering and 1 clustering ensemble)</w:t>
      </w:r>
      <w:r w:rsidRPr="007871E3">
        <w:rPr>
          <w:rFonts w:ascii="Arial" w:hAnsi="Arial" w:cs="Arial"/>
        </w:rPr>
        <w:t xml:space="preserve"> in a tabular or chart format for easy comparison.</w:t>
      </w:r>
    </w:p>
    <w:p w:rsidR="00E64504" w:rsidRPr="007871E3" w:rsidRDefault="00E64504" w:rsidP="00E64504">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 xml:space="preserve">Discuss the insights and conclusions from your experiments.  For example, </w:t>
      </w:r>
      <w:r w:rsidRPr="007871E3">
        <w:rPr>
          <w:rFonts w:ascii="Arial" w:hAnsi="Arial" w:cs="Arial"/>
        </w:rPr>
        <w:lastRenderedPageBreak/>
        <w:t>do different clustering methods make a difference in terms of quality or perform</w:t>
      </w:r>
      <w:r>
        <w:rPr>
          <w:rFonts w:ascii="Arial" w:hAnsi="Arial" w:cs="Arial"/>
        </w:rPr>
        <w:t>ance for the particular dataset</w:t>
      </w:r>
      <w:r w:rsidRPr="007871E3">
        <w:rPr>
          <w:rFonts w:ascii="Arial" w:hAnsi="Arial" w:cs="Arial"/>
        </w:rPr>
        <w:t xml:space="preserve"> you selected?  </w:t>
      </w:r>
      <w:r>
        <w:rPr>
          <w:rFonts w:ascii="Arial" w:hAnsi="Arial" w:cs="Arial"/>
        </w:rPr>
        <w:t>Why does clustering ensemble can improve the learning quality?</w:t>
      </w:r>
    </w:p>
    <w:p w:rsidR="00E64504" w:rsidRPr="007871E3" w:rsidRDefault="00E64504" w:rsidP="00E64504">
      <w:pPr>
        <w:tabs>
          <w:tab w:val="num" w:pos="2160"/>
        </w:tabs>
        <w:rPr>
          <w:rFonts w:ascii="Arial" w:hAnsi="Arial" w:cs="Arial"/>
        </w:rPr>
      </w:pPr>
      <w:proofErr w:type="gramStart"/>
      <w:r>
        <w:rPr>
          <w:rFonts w:ascii="Arial" w:hAnsi="Arial" w:cs="Arial"/>
        </w:rPr>
        <w:t>6</w:t>
      </w:r>
      <w:r w:rsidRPr="007871E3">
        <w:rPr>
          <w:rFonts w:ascii="Arial" w:hAnsi="Arial" w:cs="Arial"/>
        </w:rPr>
        <w:t>. Deliverable.</w:t>
      </w:r>
      <w:proofErr w:type="gramEnd"/>
      <w:r w:rsidRPr="007871E3">
        <w:rPr>
          <w:rFonts w:ascii="Arial" w:hAnsi="Arial" w:cs="Arial"/>
        </w:rPr>
        <w:t xml:space="preserve"> </w:t>
      </w:r>
    </w:p>
    <w:p w:rsidR="00E64504" w:rsidRDefault="00E64504" w:rsidP="00E64504">
      <w:pPr>
        <w:pStyle w:val="ListParagraph"/>
        <w:widowControl w:val="0"/>
        <w:numPr>
          <w:ilvl w:val="0"/>
          <w:numId w:val="15"/>
        </w:numPr>
        <w:autoSpaceDE w:val="0"/>
        <w:autoSpaceDN w:val="0"/>
        <w:adjustRightInd w:val="0"/>
        <w:rPr>
          <w:rFonts w:ascii="Arial" w:hAnsi="Arial" w:cs="Arial"/>
        </w:rPr>
      </w:pPr>
      <w:r w:rsidRPr="00E64504">
        <w:rPr>
          <w:rFonts w:ascii="Arial" w:hAnsi="Arial" w:cs="Arial"/>
        </w:rPr>
        <w:t>One tar or zip file that contains your source files</w:t>
      </w:r>
      <w:r>
        <w:rPr>
          <w:rFonts w:ascii="Arial" w:hAnsi="Arial" w:cs="Arial"/>
        </w:rPr>
        <w:t xml:space="preserve"> (if available)</w:t>
      </w:r>
      <w:r w:rsidRPr="00E64504">
        <w:rPr>
          <w:rFonts w:ascii="Arial" w:hAnsi="Arial" w:cs="Arial"/>
        </w:rPr>
        <w:t>, the executable, a readme file explaining h</w:t>
      </w:r>
      <w:r>
        <w:rPr>
          <w:rFonts w:ascii="Arial" w:hAnsi="Arial" w:cs="Arial"/>
        </w:rPr>
        <w:t>ow to compile/run your program.</w:t>
      </w:r>
    </w:p>
    <w:p w:rsidR="00E64504" w:rsidRPr="00E64504" w:rsidRDefault="00E64504" w:rsidP="00E64504">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E64504">
        <w:rPr>
          <w:rFonts w:ascii="Arial" w:hAnsi="Arial" w:cs="Arial"/>
        </w:rPr>
        <w:t>he output file for the test dataset</w:t>
      </w:r>
      <w:r w:rsidRPr="00E64504">
        <w:rPr>
          <w:rFonts w:ascii="Arial" w:hAnsi="Arial"/>
        </w:rPr>
        <w:t xml:space="preserve"> screen shots of your execution process.</w:t>
      </w:r>
    </w:p>
    <w:p w:rsidR="00E64504" w:rsidRPr="007871E3" w:rsidRDefault="00E64504" w:rsidP="00E64504">
      <w:pPr>
        <w:pStyle w:val="ListParagraph"/>
        <w:numPr>
          <w:ilvl w:val="0"/>
          <w:numId w:val="15"/>
        </w:numPr>
        <w:rPr>
          <w:rFonts w:ascii="Arial" w:hAnsi="Arial" w:cs="Arial"/>
        </w:rPr>
      </w:pPr>
      <w:r w:rsidRPr="007871E3">
        <w:rPr>
          <w:rFonts w:ascii="Arial" w:hAnsi="Arial" w:cs="Arial"/>
        </w:rPr>
        <w:t>Runtime statistics in excel plots or tabular format.</w:t>
      </w:r>
    </w:p>
    <w:p w:rsidR="00E64504" w:rsidRPr="007871E3" w:rsidRDefault="00E64504" w:rsidP="00E64504">
      <w:pPr>
        <w:pStyle w:val="ListParagraph"/>
        <w:numPr>
          <w:ilvl w:val="0"/>
          <w:numId w:val="15"/>
        </w:numPr>
        <w:rPr>
          <w:rFonts w:ascii="Arial" w:hAnsi="Arial" w:cs="Arial"/>
        </w:rPr>
      </w:pPr>
      <w:r w:rsidRPr="007871E3">
        <w:rPr>
          <w:rFonts w:ascii="Arial" w:hAnsi="Arial" w:cs="Arial"/>
        </w:rPr>
        <w:t>Report</w:t>
      </w:r>
      <w:r>
        <w:rPr>
          <w:rFonts w:ascii="Arial" w:hAnsi="Arial" w:cs="Arial"/>
        </w:rPr>
        <w:t xml:space="preserve"> in </w:t>
      </w:r>
      <w:proofErr w:type="spellStart"/>
      <w:r>
        <w:rPr>
          <w:rFonts w:ascii="Arial" w:hAnsi="Arial" w:cs="Arial"/>
        </w:rPr>
        <w:t>ppt</w:t>
      </w:r>
      <w:proofErr w:type="spellEnd"/>
      <w:r>
        <w:rPr>
          <w:rFonts w:ascii="Arial" w:hAnsi="Arial" w:cs="Arial"/>
        </w:rPr>
        <w:t>/word/</w:t>
      </w:r>
      <w:proofErr w:type="spellStart"/>
      <w:r>
        <w:rPr>
          <w:rFonts w:ascii="Arial" w:hAnsi="Arial" w:cs="Arial"/>
        </w:rPr>
        <w:t>pdf</w:t>
      </w:r>
      <w:proofErr w:type="spellEnd"/>
      <w:r w:rsidRPr="007871E3">
        <w:rPr>
          <w:rFonts w:ascii="Arial" w:hAnsi="Arial" w:cs="Arial"/>
        </w:rPr>
        <w:t>.</w:t>
      </w:r>
    </w:p>
    <w:p w:rsidR="00E64504" w:rsidRDefault="00E64504" w:rsidP="00F81807">
      <w:pPr>
        <w:tabs>
          <w:tab w:val="num" w:pos="2160"/>
        </w:tabs>
        <w:rPr>
          <w:rFonts w:ascii="Arial" w:hAnsi="Arial" w:cs="Arial"/>
          <w:b/>
        </w:rPr>
      </w:pPr>
      <w:bookmarkStart w:id="0" w:name="_GoBack"/>
      <w:bookmarkEnd w:id="0"/>
    </w:p>
    <w:p w:rsidR="00E64504" w:rsidRDefault="00E64504" w:rsidP="00F81807">
      <w:pPr>
        <w:tabs>
          <w:tab w:val="num" w:pos="2160"/>
        </w:tabs>
        <w:rPr>
          <w:rFonts w:ascii="Arial" w:hAnsi="Arial" w:cs="Arial"/>
          <w:b/>
        </w:rPr>
      </w:pPr>
    </w:p>
    <w:p w:rsidR="00474B41" w:rsidRPr="00474B41" w:rsidRDefault="00E64504" w:rsidP="00F81807">
      <w:pPr>
        <w:tabs>
          <w:tab w:val="num" w:pos="2160"/>
        </w:tabs>
        <w:rPr>
          <w:rFonts w:ascii="Arial" w:hAnsi="Arial" w:cs="Arial"/>
          <w:b/>
        </w:rPr>
      </w:pPr>
      <w:r>
        <w:rPr>
          <w:rFonts w:ascii="Arial" w:hAnsi="Arial" w:cs="Arial"/>
          <w:b/>
        </w:rPr>
        <w:t>Problem 2</w:t>
      </w:r>
      <w:r w:rsidR="00474B41">
        <w:rPr>
          <w:rFonts w:ascii="Arial" w:hAnsi="Arial" w:cs="Arial"/>
          <w:b/>
        </w:rPr>
        <w:t>.</w:t>
      </w:r>
      <w:r w:rsidR="00474B41">
        <w:rPr>
          <w:rFonts w:ascii="Arial" w:hAnsi="Arial"/>
          <w:b/>
        </w:rPr>
        <w:t xml:space="preserve"> </w:t>
      </w:r>
      <w:r w:rsidR="00474B41">
        <w:rPr>
          <w:rFonts w:ascii="Arial" w:hAnsi="Arial" w:cs="Arial"/>
          <w:b/>
        </w:rPr>
        <w:t>Hand-on Experience with</w:t>
      </w:r>
      <w:r w:rsidR="00474B41">
        <w:rPr>
          <w:rFonts w:ascii="Arial" w:hAnsi="Arial" w:cs="Arial"/>
        </w:rPr>
        <w:t xml:space="preserve"> </w:t>
      </w:r>
      <w:r>
        <w:rPr>
          <w:rFonts w:ascii="Arial" w:hAnsi="Arial" w:cs="Arial"/>
          <w:b/>
        </w:rPr>
        <w:t>Classification Ensemble</w:t>
      </w:r>
    </w:p>
    <w:p w:rsidR="00E64504" w:rsidRDefault="00474B41" w:rsidP="00E64504">
      <w:pPr>
        <w:widowControl w:val="0"/>
        <w:autoSpaceDE w:val="0"/>
        <w:autoSpaceDN w:val="0"/>
        <w:adjustRightInd w:val="0"/>
        <w:rPr>
          <w:rFonts w:ascii="Arial" w:hAnsi="Arial" w:cs="Arial"/>
        </w:rPr>
      </w:pPr>
      <w:r w:rsidRPr="007871E3">
        <w:rPr>
          <w:rFonts w:ascii="Arial" w:hAnsi="Arial" w:cs="Arial"/>
        </w:rPr>
        <w:t xml:space="preserve">Your task for this assignment is to </w:t>
      </w:r>
      <w:r w:rsidR="00E64504">
        <w:rPr>
          <w:rFonts w:ascii="Arial" w:hAnsi="Arial" w:cs="Arial"/>
        </w:rPr>
        <w:t>select 4~5 classification algorithms and run all of them on a chosen dataset and then use a classification ensemble method, such as majority voting, to show how much an ensemble method can improve the learning accuracy</w:t>
      </w:r>
      <w:r w:rsidRPr="007871E3">
        <w:rPr>
          <w:rFonts w:ascii="Arial" w:hAnsi="Arial" w:cs="Arial"/>
        </w:rPr>
        <w:t>. </w:t>
      </w:r>
    </w:p>
    <w:p w:rsidR="00E64504" w:rsidRDefault="00E64504" w:rsidP="00E64504">
      <w:pPr>
        <w:widowControl w:val="0"/>
        <w:autoSpaceDE w:val="0"/>
        <w:autoSpaceDN w:val="0"/>
        <w:adjustRightInd w:val="0"/>
        <w:rPr>
          <w:rFonts w:ascii="Arial" w:hAnsi="Arial" w:cs="Arial"/>
        </w:rPr>
      </w:pPr>
    </w:p>
    <w:p w:rsidR="00E64504" w:rsidRPr="00E64504" w:rsidRDefault="00E64504" w:rsidP="00E64504">
      <w:pPr>
        <w:pStyle w:val="ListParagraph"/>
        <w:widowControl w:val="0"/>
        <w:numPr>
          <w:ilvl w:val="0"/>
          <w:numId w:val="23"/>
        </w:numPr>
        <w:autoSpaceDE w:val="0"/>
        <w:autoSpaceDN w:val="0"/>
        <w:adjustRightInd w:val="0"/>
        <w:rPr>
          <w:rFonts w:ascii="Arial" w:hAnsi="Arial" w:cs="Arial"/>
        </w:rPr>
      </w:pPr>
      <w:r w:rsidRPr="00E64504">
        <w:rPr>
          <w:rFonts w:ascii="Arial" w:hAnsi="Arial" w:cs="Arial"/>
        </w:rPr>
        <w:t>Select a dataset from the UCI repository (</w:t>
      </w:r>
      <w:hyperlink r:id="rId10" w:history="1">
        <w:r w:rsidRPr="00E64504">
          <w:rPr>
            <w:rStyle w:val="Hyperlink"/>
            <w:rFonts w:ascii="Arial" w:hAnsi="Arial" w:cs="Arial"/>
          </w:rPr>
          <w:t>http</w:t>
        </w:r>
      </w:hyperlink>
      <w:hyperlink r:id="rId11" w:history="1">
        <w:r w:rsidRPr="00E64504">
          <w:rPr>
            <w:rStyle w:val="Hyperlink"/>
            <w:rFonts w:ascii="Arial" w:hAnsi="Arial" w:cs="Arial"/>
          </w:rPr>
          <w:t>://archive.ics.uci.edu/ml/</w:t>
        </w:r>
      </w:hyperlink>
      <w:hyperlink r:id="rId12" w:history="1">
        <w:r w:rsidRPr="00E64504">
          <w:rPr>
            <w:rStyle w:val="Hyperlink"/>
            <w:rFonts w:ascii="Arial" w:hAnsi="Arial" w:cs="Arial"/>
          </w:rPr>
          <w:t>datasets.html</w:t>
        </w:r>
      </w:hyperlink>
      <w:r w:rsidRPr="00E64504">
        <w:rPr>
          <w:rFonts w:ascii="Arial" w:hAnsi="Arial" w:cs="Arial"/>
        </w:rPr>
        <w:t>) or use a dataset of your own choice.</w:t>
      </w:r>
    </w:p>
    <w:p w:rsidR="00E64504" w:rsidRDefault="00E64504" w:rsidP="00E64504">
      <w:pPr>
        <w:pStyle w:val="ListParagraph"/>
        <w:widowControl w:val="0"/>
        <w:numPr>
          <w:ilvl w:val="0"/>
          <w:numId w:val="23"/>
        </w:numPr>
        <w:autoSpaceDE w:val="0"/>
        <w:autoSpaceDN w:val="0"/>
        <w:adjustRightInd w:val="0"/>
        <w:rPr>
          <w:rFonts w:ascii="Arial" w:hAnsi="Arial" w:cs="Arial"/>
        </w:rPr>
      </w:pPr>
      <w:r w:rsidRPr="00E64504">
        <w:rPr>
          <w:rFonts w:ascii="Arial" w:hAnsi="Arial" w:cs="Arial"/>
        </w:rPr>
        <w:t xml:space="preserve">Determine how you will measure the quality of the clusters produced. Some reference on clustering evaluation can be found at </w:t>
      </w:r>
      <w:hyperlink r:id="rId13" w:history="1">
        <w:r w:rsidRPr="00E64504">
          <w:rPr>
            <w:rStyle w:val="Hyperlink"/>
            <w:rFonts w:ascii="Arial" w:hAnsi="Arial" w:cs="Arial"/>
          </w:rPr>
          <w:t>http://nlp.stanford.edu/IR-book/html/htmledition/evaluation-of-clustering-1.html</w:t>
        </w:r>
      </w:hyperlink>
      <w:r w:rsidRPr="00E64504">
        <w:rPr>
          <w:rFonts w:ascii="Arial" w:hAnsi="Arial" w:cs="Arial"/>
        </w:rPr>
        <w:t xml:space="preserve">. </w:t>
      </w:r>
    </w:p>
    <w:p w:rsidR="00E64504" w:rsidRDefault="00E64504" w:rsidP="00E64504">
      <w:pPr>
        <w:pStyle w:val="ListParagraph"/>
        <w:widowControl w:val="0"/>
        <w:numPr>
          <w:ilvl w:val="0"/>
          <w:numId w:val="23"/>
        </w:numPr>
        <w:autoSpaceDE w:val="0"/>
        <w:autoSpaceDN w:val="0"/>
        <w:adjustRightInd w:val="0"/>
        <w:rPr>
          <w:rFonts w:ascii="Arial" w:hAnsi="Arial" w:cs="Arial"/>
        </w:rPr>
      </w:pPr>
      <w:r>
        <w:rPr>
          <w:rFonts w:ascii="Arial" w:hAnsi="Arial" w:cs="Arial"/>
        </w:rPr>
        <w:t>C</w:t>
      </w:r>
      <w:r w:rsidRPr="00E64504">
        <w:rPr>
          <w:rFonts w:ascii="Arial" w:hAnsi="Arial" w:cs="Arial"/>
        </w:rPr>
        <w:t>hoose</w:t>
      </w:r>
      <w:r w:rsidRPr="00E64504">
        <w:rPr>
          <w:rFonts w:ascii="Arial" w:hAnsi="Arial" w:cs="Arial"/>
        </w:rPr>
        <w:t xml:space="preserve"> </w:t>
      </w:r>
      <w:r>
        <w:rPr>
          <w:rFonts w:ascii="Arial" w:hAnsi="Arial" w:cs="Arial"/>
        </w:rPr>
        <w:t xml:space="preserve">4~5 different implementations of one classifier, such as </w:t>
      </w:r>
      <w:r w:rsidRPr="00E64504">
        <w:rPr>
          <w:rFonts w:ascii="Arial" w:hAnsi="Arial" w:cs="Arial"/>
        </w:rPr>
        <w:t>the</w:t>
      </w:r>
      <w:r w:rsidRPr="00E64504">
        <w:rPr>
          <w:rFonts w:ascii="Arial" w:hAnsi="Arial" w:cs="Arial"/>
        </w:rPr>
        <w:t xml:space="preserve"> </w:t>
      </w:r>
      <w:r w:rsidRPr="00E64504">
        <w:rPr>
          <w:rFonts w:ascii="Arial" w:hAnsi="Arial" w:cs="Arial"/>
        </w:rPr>
        <w:t xml:space="preserve">C4.5 decision tree classifier or Naïve Bayesian classifier </w:t>
      </w:r>
      <w:r w:rsidRPr="00E64504">
        <w:rPr>
          <w:rFonts w:ascii="Arial" w:hAnsi="Arial" w:cs="Arial"/>
        </w:rPr>
        <w:t xml:space="preserve">or SVM or </w:t>
      </w:r>
      <w:r>
        <w:rPr>
          <w:rFonts w:ascii="Arial" w:hAnsi="Arial" w:cs="Arial"/>
        </w:rPr>
        <w:t>any other classifier</w:t>
      </w:r>
      <w:r w:rsidRPr="00E64504">
        <w:rPr>
          <w:rFonts w:ascii="Arial" w:hAnsi="Arial" w:cs="Arial"/>
        </w:rPr>
        <w:t xml:space="preserve"> that you are familiar </w:t>
      </w:r>
      <w:r>
        <w:rPr>
          <w:rFonts w:ascii="Arial" w:hAnsi="Arial" w:cs="Arial"/>
        </w:rPr>
        <w:t xml:space="preserve">with. You can find them </w:t>
      </w:r>
      <w:r w:rsidRPr="00E64504">
        <w:rPr>
          <w:rFonts w:ascii="Arial" w:hAnsi="Arial" w:cs="Arial"/>
        </w:rPr>
        <w:t xml:space="preserve">from </w:t>
      </w:r>
      <w:proofErr w:type="spellStart"/>
      <w:r w:rsidRPr="00E64504">
        <w:rPr>
          <w:rFonts w:ascii="Arial" w:hAnsi="Arial" w:cs="Arial"/>
        </w:rPr>
        <w:t>Weka</w:t>
      </w:r>
      <w:proofErr w:type="spellEnd"/>
      <w:r w:rsidRPr="00E64504">
        <w:rPr>
          <w:rFonts w:ascii="Arial" w:hAnsi="Arial" w:cs="Arial"/>
        </w:rPr>
        <w:t xml:space="preserve"> (</w:t>
      </w:r>
      <w:hyperlink r:id="rId14" w:history="1">
        <w:r w:rsidRPr="00E64504">
          <w:rPr>
            <w:rStyle w:val="Hyperlink"/>
            <w:rFonts w:ascii="Arial" w:hAnsi="Arial" w:cs="Arial"/>
          </w:rPr>
          <w:t>http://www.cs.waikato.ac.nz/ml/weka/</w:t>
        </w:r>
      </w:hyperlink>
      <w:r w:rsidRPr="00E64504">
        <w:rPr>
          <w:rFonts w:ascii="Arial" w:hAnsi="Arial" w:cs="Arial"/>
        </w:rPr>
        <w:t xml:space="preserve">), </w:t>
      </w:r>
      <w:r w:rsidRPr="00E64504">
        <w:rPr>
          <w:rFonts w:ascii="Arial" w:hAnsi="Arial" w:cs="Arial"/>
        </w:rPr>
        <w:t>Mahout (</w:t>
      </w:r>
      <w:hyperlink r:id="rId15" w:history="1">
        <w:r w:rsidRPr="00E64504">
          <w:rPr>
            <w:rStyle w:val="Hyperlink"/>
            <w:rFonts w:ascii="Arial" w:hAnsi="Arial" w:cs="Arial"/>
          </w:rPr>
          <w:t>http://mahout.apache.org/users/classification/</w:t>
        </w:r>
      </w:hyperlink>
      <w:r w:rsidRPr="00E64504">
        <w:rPr>
          <w:rFonts w:ascii="Arial" w:hAnsi="Arial" w:cs="Arial"/>
        </w:rPr>
        <w:t>) or R (</w:t>
      </w:r>
      <w:hyperlink r:id="rId16" w:history="1">
        <w:r w:rsidRPr="00E64504">
          <w:rPr>
            <w:rStyle w:val="Hyperlink"/>
            <w:rFonts w:ascii="Arial" w:hAnsi="Arial" w:cs="Arial"/>
          </w:rPr>
          <w:t>http://www.rdatamining.com</w:t>
        </w:r>
      </w:hyperlink>
      <w:r w:rsidRPr="00E64504">
        <w:rPr>
          <w:rFonts w:ascii="Arial" w:hAnsi="Arial" w:cs="Arial"/>
        </w:rPr>
        <w:t>)</w:t>
      </w:r>
      <w:r w:rsidRPr="00E64504">
        <w:rPr>
          <w:rFonts w:ascii="Arial" w:hAnsi="Arial" w:cs="Arial"/>
        </w:rPr>
        <w:t xml:space="preserve">. </w:t>
      </w:r>
    </w:p>
    <w:p w:rsidR="00E64504" w:rsidRDefault="00E64504" w:rsidP="00E64504">
      <w:pPr>
        <w:pStyle w:val="ListParagraph"/>
        <w:widowControl w:val="0"/>
        <w:numPr>
          <w:ilvl w:val="0"/>
          <w:numId w:val="23"/>
        </w:numPr>
        <w:autoSpaceDE w:val="0"/>
        <w:autoSpaceDN w:val="0"/>
        <w:adjustRightInd w:val="0"/>
        <w:rPr>
          <w:rFonts w:ascii="Arial" w:hAnsi="Arial" w:cs="Arial"/>
        </w:rPr>
      </w:pPr>
      <w:r w:rsidRPr="00E64504">
        <w:rPr>
          <w:rFonts w:ascii="Arial" w:hAnsi="Arial" w:cs="Arial"/>
        </w:rPr>
        <w:t xml:space="preserve">Evaluate </w:t>
      </w:r>
      <w:r w:rsidRPr="00E64504">
        <w:rPr>
          <w:rFonts w:ascii="Arial" w:hAnsi="Arial" w:cs="Arial"/>
        </w:rPr>
        <w:t>the</w:t>
      </w:r>
      <w:r>
        <w:rPr>
          <w:rFonts w:ascii="Arial" w:hAnsi="Arial" w:cs="Arial"/>
        </w:rPr>
        <w:t xml:space="preserve"> individual</w:t>
      </w:r>
      <w:r w:rsidRPr="00E64504">
        <w:rPr>
          <w:rFonts w:ascii="Arial" w:hAnsi="Arial" w:cs="Arial"/>
        </w:rPr>
        <w:t xml:space="preserve"> classifiers using </w:t>
      </w:r>
      <w:r>
        <w:rPr>
          <w:rFonts w:ascii="Arial" w:hAnsi="Arial" w:cs="Arial"/>
        </w:rPr>
        <w:t>the chosen dataset from UCI repository. One example is the</w:t>
      </w:r>
      <w:r w:rsidRPr="00E64504">
        <w:rPr>
          <w:rFonts w:ascii="Arial" w:hAnsi="Arial" w:cs="Arial"/>
        </w:rPr>
        <w:t xml:space="preserve"> </w:t>
      </w:r>
      <w:hyperlink r:id="rId17" w:history="1">
        <w:r w:rsidRPr="00E64504">
          <w:rPr>
            <w:rFonts w:ascii="Arial" w:hAnsi="Arial" w:cs="Arial"/>
            <w:color w:val="6B006D"/>
            <w:u w:val="single" w:color="6B006D"/>
          </w:rPr>
          <w:t>mushroom dataset</w:t>
        </w:r>
      </w:hyperlink>
      <w:r w:rsidRPr="00E64504">
        <w:rPr>
          <w:rFonts w:ascii="Arial" w:hAnsi="Arial" w:cs="Arial"/>
        </w:rPr>
        <w:t xml:space="preserve"> from UCI repository. The training dataset contains 7423 records and the test dataset 701 records.  The first attribute is the class of each record and the rest 21 attributes are categorical attributes. </w:t>
      </w:r>
    </w:p>
    <w:p w:rsidR="00E64504" w:rsidRDefault="00E64504" w:rsidP="00E64504">
      <w:pPr>
        <w:pStyle w:val="ListParagraph"/>
        <w:widowControl w:val="0"/>
        <w:numPr>
          <w:ilvl w:val="0"/>
          <w:numId w:val="23"/>
        </w:numPr>
        <w:autoSpaceDE w:val="0"/>
        <w:autoSpaceDN w:val="0"/>
        <w:adjustRightInd w:val="0"/>
        <w:rPr>
          <w:rFonts w:ascii="Arial" w:hAnsi="Arial" w:cs="Arial"/>
        </w:rPr>
      </w:pPr>
      <w:r w:rsidRPr="00E64504">
        <w:rPr>
          <w:rFonts w:ascii="Arial" w:hAnsi="Arial" w:cs="Arial"/>
        </w:rPr>
        <w:t>Write a brief report that include the following:</w:t>
      </w:r>
      <w:r>
        <w:rPr>
          <w:rFonts w:ascii="Arial" w:hAnsi="Arial" w:cs="Arial"/>
        </w:rPr>
        <w:t xml:space="preserve"> </w:t>
      </w:r>
      <w:r w:rsidRPr="00E64504">
        <w:rPr>
          <w:rFonts w:ascii="Arial" w:hAnsi="Arial" w:cs="Arial"/>
        </w:rPr>
        <w:t xml:space="preserve">Present and discuss the results of your experiments </w:t>
      </w:r>
      <w:r>
        <w:rPr>
          <w:rFonts w:ascii="Arial" w:hAnsi="Arial" w:cs="Arial"/>
        </w:rPr>
        <w:t>on the chosen</w:t>
      </w:r>
      <w:r w:rsidRPr="00E64504">
        <w:rPr>
          <w:rFonts w:ascii="Arial" w:hAnsi="Arial" w:cs="Arial"/>
        </w:rPr>
        <w:t xml:space="preserve"> dataset</w:t>
      </w:r>
      <w:r>
        <w:rPr>
          <w:rFonts w:ascii="Arial" w:hAnsi="Arial" w:cs="Arial"/>
        </w:rPr>
        <w:t xml:space="preserve"> with each of the chosen individual classifiers and the classification ensemble; and d</w:t>
      </w:r>
      <w:r w:rsidRPr="00E64504">
        <w:rPr>
          <w:rFonts w:ascii="Arial" w:hAnsi="Arial" w:cs="Arial"/>
        </w:rPr>
        <w:t>iscuss</w:t>
      </w:r>
      <w:r>
        <w:rPr>
          <w:rFonts w:ascii="Arial" w:hAnsi="Arial" w:cs="Arial"/>
        </w:rPr>
        <w:t xml:space="preserve"> </w:t>
      </w:r>
      <w:r w:rsidRPr="00E64504">
        <w:rPr>
          <w:rFonts w:ascii="Arial" w:hAnsi="Arial" w:cs="Arial"/>
        </w:rPr>
        <w:t>the experiences and lessons you have learned from the experimentation.</w:t>
      </w:r>
    </w:p>
    <w:p w:rsidR="00E64504" w:rsidRPr="00E64504" w:rsidRDefault="00E64504" w:rsidP="00E64504">
      <w:pPr>
        <w:pStyle w:val="ListParagraph"/>
        <w:widowControl w:val="0"/>
        <w:numPr>
          <w:ilvl w:val="0"/>
          <w:numId w:val="23"/>
        </w:numPr>
        <w:autoSpaceDE w:val="0"/>
        <w:autoSpaceDN w:val="0"/>
        <w:adjustRightInd w:val="0"/>
        <w:rPr>
          <w:rFonts w:ascii="Arial" w:hAnsi="Arial" w:cs="Arial"/>
        </w:rPr>
      </w:pPr>
      <w:r>
        <w:rPr>
          <w:rFonts w:ascii="Arial" w:hAnsi="Arial"/>
        </w:rPr>
        <w:t xml:space="preserve">Deliverable: </w:t>
      </w:r>
    </w:p>
    <w:p w:rsidR="00E64504" w:rsidRDefault="00E64504" w:rsidP="00E64504">
      <w:pPr>
        <w:pStyle w:val="ListParagraph"/>
        <w:widowControl w:val="0"/>
        <w:numPr>
          <w:ilvl w:val="0"/>
          <w:numId w:val="24"/>
        </w:numPr>
        <w:autoSpaceDE w:val="0"/>
        <w:autoSpaceDN w:val="0"/>
        <w:adjustRightInd w:val="0"/>
        <w:ind w:left="1080"/>
        <w:rPr>
          <w:rFonts w:ascii="Arial" w:hAnsi="Arial" w:cs="Arial"/>
        </w:rPr>
      </w:pPr>
      <w:r w:rsidRPr="00E64504">
        <w:rPr>
          <w:rFonts w:ascii="Arial" w:hAnsi="Arial" w:cs="Arial"/>
        </w:rPr>
        <w:t>One tar or zip file that contains your source files</w:t>
      </w:r>
      <w:r>
        <w:rPr>
          <w:rFonts w:ascii="Arial" w:hAnsi="Arial" w:cs="Arial"/>
        </w:rPr>
        <w:t xml:space="preserve"> (if available)</w:t>
      </w:r>
      <w:r w:rsidRPr="00E64504">
        <w:rPr>
          <w:rFonts w:ascii="Arial" w:hAnsi="Arial" w:cs="Arial"/>
        </w:rPr>
        <w:t>, the executable, a readme file explaining h</w:t>
      </w:r>
      <w:r>
        <w:rPr>
          <w:rFonts w:ascii="Arial" w:hAnsi="Arial" w:cs="Arial"/>
        </w:rPr>
        <w:t>ow to compile/run your program.</w:t>
      </w:r>
    </w:p>
    <w:p w:rsidR="00E64504" w:rsidRPr="00E64504" w:rsidRDefault="00E64504" w:rsidP="00E64504">
      <w:pPr>
        <w:pStyle w:val="ListParagraph"/>
        <w:widowControl w:val="0"/>
        <w:numPr>
          <w:ilvl w:val="0"/>
          <w:numId w:val="24"/>
        </w:numPr>
        <w:autoSpaceDE w:val="0"/>
        <w:autoSpaceDN w:val="0"/>
        <w:adjustRightInd w:val="0"/>
        <w:ind w:left="1080"/>
        <w:rPr>
          <w:rFonts w:ascii="Arial" w:hAnsi="Arial" w:cs="Arial"/>
        </w:rPr>
      </w:pPr>
      <w:r>
        <w:rPr>
          <w:rFonts w:ascii="Arial" w:hAnsi="Arial" w:cs="Arial"/>
        </w:rPr>
        <w:t>T</w:t>
      </w:r>
      <w:r w:rsidRPr="00E64504">
        <w:rPr>
          <w:rFonts w:ascii="Arial" w:hAnsi="Arial" w:cs="Arial"/>
        </w:rPr>
        <w:t>he output file for the test dataset</w:t>
      </w:r>
      <w:r w:rsidRPr="00E64504">
        <w:rPr>
          <w:rFonts w:ascii="Arial" w:hAnsi="Arial"/>
        </w:rPr>
        <w:t xml:space="preserve"> screen shots of your execution process.</w:t>
      </w:r>
    </w:p>
    <w:p w:rsidR="00E64504" w:rsidRDefault="00E64504" w:rsidP="00E64504">
      <w:pPr>
        <w:pStyle w:val="ListParagraph"/>
        <w:widowControl w:val="0"/>
        <w:numPr>
          <w:ilvl w:val="0"/>
          <w:numId w:val="24"/>
        </w:numPr>
        <w:autoSpaceDE w:val="0"/>
        <w:autoSpaceDN w:val="0"/>
        <w:adjustRightInd w:val="0"/>
        <w:ind w:left="1080"/>
        <w:rPr>
          <w:rFonts w:ascii="Arial" w:hAnsi="Arial" w:cs="Arial"/>
        </w:rPr>
      </w:pPr>
      <w:r w:rsidRPr="00E64504">
        <w:rPr>
          <w:rFonts w:ascii="Arial" w:hAnsi="Arial"/>
        </w:rPr>
        <w:t>Runtime statistics in excel plots or tabular format.</w:t>
      </w:r>
    </w:p>
    <w:p w:rsidR="00F745B9" w:rsidRPr="00E64504" w:rsidRDefault="00E64504" w:rsidP="00E64504">
      <w:pPr>
        <w:pStyle w:val="ListParagraph"/>
        <w:widowControl w:val="0"/>
        <w:numPr>
          <w:ilvl w:val="0"/>
          <w:numId w:val="24"/>
        </w:numPr>
        <w:autoSpaceDE w:val="0"/>
        <w:autoSpaceDN w:val="0"/>
        <w:adjustRightInd w:val="0"/>
        <w:ind w:left="1080"/>
        <w:rPr>
          <w:rFonts w:ascii="Arial" w:hAnsi="Arial" w:cs="Arial"/>
        </w:rPr>
      </w:pPr>
      <w:r w:rsidRPr="00E64504">
        <w:rPr>
          <w:rFonts w:ascii="Arial" w:hAnsi="Arial"/>
        </w:rPr>
        <w:t xml:space="preserve">Report </w:t>
      </w:r>
      <w:r w:rsidRPr="00E64504">
        <w:rPr>
          <w:rFonts w:ascii="Arial" w:hAnsi="Arial" w:cs="Arial"/>
        </w:rPr>
        <w:t xml:space="preserve">in </w:t>
      </w:r>
      <w:proofErr w:type="spellStart"/>
      <w:r w:rsidRPr="00E64504">
        <w:rPr>
          <w:rFonts w:ascii="Arial" w:hAnsi="Arial" w:cs="Arial"/>
        </w:rPr>
        <w:t>pdf</w:t>
      </w:r>
      <w:proofErr w:type="spellEnd"/>
      <w:r w:rsidRPr="00E64504">
        <w:rPr>
          <w:rFonts w:ascii="Arial" w:hAnsi="Arial" w:cs="Arial"/>
        </w:rPr>
        <w:t>/word/ppt.</w:t>
      </w:r>
    </w:p>
    <w:sectPr w:rsidR="00F745B9" w:rsidRPr="00E64504"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4B3191"/>
    <w:multiLevelType w:val="hybridMultilevel"/>
    <w:tmpl w:val="8A7C5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3">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06088"/>
    <w:multiLevelType w:val="hybridMultilevel"/>
    <w:tmpl w:val="14A8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516ED"/>
    <w:multiLevelType w:val="hybridMultilevel"/>
    <w:tmpl w:val="18C4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9">
    <w:nsid w:val="36EF255D"/>
    <w:multiLevelType w:val="hybridMultilevel"/>
    <w:tmpl w:val="3D48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D2193"/>
    <w:multiLevelType w:val="hybridMultilevel"/>
    <w:tmpl w:val="10DA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074912"/>
    <w:multiLevelType w:val="hybridMultilevel"/>
    <w:tmpl w:val="F01855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02C6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834294"/>
    <w:multiLevelType w:val="hybridMultilevel"/>
    <w:tmpl w:val="A99A0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A54EC"/>
    <w:multiLevelType w:val="hybridMultilevel"/>
    <w:tmpl w:val="0B589FC0"/>
    <w:lvl w:ilvl="0" w:tplc="E02A3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17">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0">
    <w:nsid w:val="6E3D70F6"/>
    <w:multiLevelType w:val="hybridMultilevel"/>
    <w:tmpl w:val="C4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707C3"/>
    <w:multiLevelType w:val="hybridMultilevel"/>
    <w:tmpl w:val="C8B2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81D0B"/>
    <w:multiLevelType w:val="hybridMultilevel"/>
    <w:tmpl w:val="42C6FA4C"/>
    <w:lvl w:ilvl="0" w:tplc="CADA9F9A">
      <w:start w:val="1"/>
      <w:numFmt w:val="lowerLetter"/>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3">
    <w:nsid w:val="7F4B3EBE"/>
    <w:multiLevelType w:val="hybridMultilevel"/>
    <w:tmpl w:val="0F04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8"/>
  </w:num>
  <w:num w:numId="4">
    <w:abstractNumId w:val="15"/>
  </w:num>
  <w:num w:numId="5">
    <w:abstractNumId w:val="19"/>
  </w:num>
  <w:num w:numId="6">
    <w:abstractNumId w:val="22"/>
  </w:num>
  <w:num w:numId="7">
    <w:abstractNumId w:val="17"/>
  </w:num>
  <w:num w:numId="8">
    <w:abstractNumId w:val="18"/>
  </w:num>
  <w:num w:numId="9">
    <w:abstractNumId w:val="3"/>
  </w:num>
  <w:num w:numId="10">
    <w:abstractNumId w:val="0"/>
  </w:num>
  <w:num w:numId="11">
    <w:abstractNumId w:val="20"/>
  </w:num>
  <w:num w:numId="12">
    <w:abstractNumId w:val="13"/>
  </w:num>
  <w:num w:numId="13">
    <w:abstractNumId w:val="1"/>
  </w:num>
  <w:num w:numId="14">
    <w:abstractNumId w:val="7"/>
  </w:num>
  <w:num w:numId="15">
    <w:abstractNumId w:val="6"/>
  </w:num>
  <w:num w:numId="16">
    <w:abstractNumId w:val="4"/>
  </w:num>
  <w:num w:numId="17">
    <w:abstractNumId w:val="12"/>
  </w:num>
  <w:num w:numId="18">
    <w:abstractNumId w:val="14"/>
  </w:num>
  <w:num w:numId="19">
    <w:abstractNumId w:val="5"/>
  </w:num>
  <w:num w:numId="20">
    <w:abstractNumId w:val="11"/>
  </w:num>
  <w:num w:numId="21">
    <w:abstractNumId w:val="9"/>
  </w:num>
  <w:num w:numId="22">
    <w:abstractNumId w:val="23"/>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AB"/>
    <w:rsid w:val="00031717"/>
    <w:rsid w:val="002A155A"/>
    <w:rsid w:val="00363868"/>
    <w:rsid w:val="00386DC4"/>
    <w:rsid w:val="00474B41"/>
    <w:rsid w:val="005040AB"/>
    <w:rsid w:val="0060388E"/>
    <w:rsid w:val="007871E3"/>
    <w:rsid w:val="007B4375"/>
    <w:rsid w:val="009134AB"/>
    <w:rsid w:val="00B77CED"/>
    <w:rsid w:val="00D30A2A"/>
    <w:rsid w:val="00E64504"/>
    <w:rsid w:val="00F745B9"/>
    <w:rsid w:val="00F8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rsid w:val="00B77CED"/>
    <w:rPr>
      <w:color w:val="0000CC"/>
      <w:u w:val="single"/>
    </w:rPr>
  </w:style>
  <w:style w:type="table" w:styleId="TableGrid">
    <w:name w:val="Table Grid"/>
    <w:basedOn w:val="TableNormal"/>
    <w:uiPriority w:val="59"/>
    <w:rsid w:val="00474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45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rsid w:val="00B77CED"/>
    <w:rPr>
      <w:color w:val="0000CC"/>
      <w:u w:val="single"/>
    </w:rPr>
  </w:style>
  <w:style w:type="table" w:styleId="TableGrid">
    <w:name w:val="Table Grid"/>
    <w:basedOn w:val="TableNormal"/>
    <w:uiPriority w:val="59"/>
    <w:rsid w:val="00474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45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ics.uci.edu/ml/datasets.html" TargetMode="External"/><Relationship Id="rId12" Type="http://schemas.openxmlformats.org/officeDocument/2006/relationships/hyperlink" Target="http://archive.ics.uci.edu/ml/datasets.html" TargetMode="External"/><Relationship Id="rId13" Type="http://schemas.openxmlformats.org/officeDocument/2006/relationships/hyperlink" Target="http://nlp.stanford.edu/IR-book/html/htmledition/evaluation-of-clustering-1.html" TargetMode="External"/><Relationship Id="rId14" Type="http://schemas.openxmlformats.org/officeDocument/2006/relationships/hyperlink" Target="http://www.cs.waikato.ac.nz/ml/weka/" TargetMode="External"/><Relationship Id="rId15" Type="http://schemas.openxmlformats.org/officeDocument/2006/relationships/hyperlink" Target="http://mahout.apache.org/users/classification/" TargetMode="External"/><Relationship Id="rId16" Type="http://schemas.openxmlformats.org/officeDocument/2006/relationships/hyperlink" Target="http://www.rdatamining.com" TargetMode="External"/><Relationship Id="rId17" Type="http://schemas.openxmlformats.org/officeDocument/2006/relationships/hyperlink" Target="http://archive.ics.uci.edu/ml/datasets/Mushro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html" TargetMode="External"/><Relationship Id="rId7" Type="http://schemas.openxmlformats.org/officeDocument/2006/relationships/hyperlink" Target="http://archive.ics.uci.edu/ml/datasets.html" TargetMode="External"/><Relationship Id="rId8" Type="http://schemas.openxmlformats.org/officeDocument/2006/relationships/hyperlink" Target="http://archive.ics.uci.edu/ml/datasets.html" TargetMode="External"/><Relationship Id="rId9" Type="http://schemas.openxmlformats.org/officeDocument/2006/relationships/hyperlink" Target="http://nlp.stanford.edu/IR-book/html/htmledition/evaluation-of-clustering-1.html" TargetMode="External"/><Relationship Id="rId10" Type="http://schemas.openxmlformats.org/officeDocument/2006/relationships/hyperlink" Target="http://archive.ics.uci.edu/ml/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794</Words>
  <Characters>4527</Characters>
  <Application>Microsoft Macintosh Word</Application>
  <DocSecurity>0</DocSecurity>
  <Lines>37</Lines>
  <Paragraphs>10</Paragraphs>
  <ScaleCrop>false</ScaleCrop>
  <Company>Georgia Institute of Technology</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Ling LIU</cp:lastModifiedBy>
  <cp:revision>2</cp:revision>
  <dcterms:created xsi:type="dcterms:W3CDTF">2015-10-19T04:44:00Z</dcterms:created>
  <dcterms:modified xsi:type="dcterms:W3CDTF">2015-10-19T04:44:00Z</dcterms:modified>
</cp:coreProperties>
</file>