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5C6" w:rsidRPr="00BA2F4E" w:rsidRDefault="00FC59B8" w:rsidP="00F675C6">
      <w:pPr>
        <w:spacing w:line="240" w:lineRule="auto"/>
        <w:jc w:val="right"/>
        <w:rPr>
          <w:rFonts w:ascii="Times New Roman" w:hAnsi="Times New Roman" w:cs="Times New Roman"/>
          <w:b/>
          <w:sz w:val="24"/>
        </w:rPr>
      </w:pPr>
      <w:r>
        <w:rPr>
          <w:rFonts w:ascii="Times New Roman" w:hAnsi="Times New Roman" w:cs="Times New Roman"/>
          <w:b/>
          <w:noProof/>
          <w:sz w:val="24"/>
        </w:rPr>
        <mc:AlternateContent>
          <mc:Choice Requires="wps">
            <w:drawing>
              <wp:anchor distT="0" distB="0" distL="114300" distR="114300" simplePos="0" relativeHeight="251659264" behindDoc="0" locked="0" layoutInCell="1" allowOverlap="1">
                <wp:simplePos x="0" y="0"/>
                <wp:positionH relativeFrom="column">
                  <wp:posOffset>3939540</wp:posOffset>
                </wp:positionH>
                <wp:positionV relativeFrom="paragraph">
                  <wp:posOffset>-144145</wp:posOffset>
                </wp:positionV>
                <wp:extent cx="1201479" cy="478465"/>
                <wp:effectExtent l="0" t="0" r="17780" b="17145"/>
                <wp:wrapNone/>
                <wp:docPr id="6" name="Rectangle 6"/>
                <wp:cNvGraphicFramePr/>
                <a:graphic xmlns:a="http://schemas.openxmlformats.org/drawingml/2006/main">
                  <a:graphicData uri="http://schemas.microsoft.com/office/word/2010/wordprocessingShape">
                    <wps:wsp>
                      <wps:cNvSpPr/>
                      <wps:spPr>
                        <a:xfrm>
                          <a:off x="0" y="0"/>
                          <a:ext cx="1201479" cy="4784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6474F7" id="Rectangle 6" o:spid="_x0000_s1026" style="position:absolute;margin-left:310.2pt;margin-top:-11.35pt;width:94.6pt;height:37.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" filled="f" strokecolor="black [3213]" strokeweight="1pt"/>
            </w:pict>
          </mc:Fallback>
        </mc:AlternateContent>
      </w:r>
      <w:r w:rsidR="00F675C6" w:rsidRPr="00BA2F4E">
        <w:rPr>
          <w:rFonts w:ascii="Times New Roman" w:hAnsi="Times New Roman" w:cs="Times New Roman"/>
          <w:b/>
          <w:sz w:val="24"/>
        </w:rPr>
        <w:t>Karya Inovatif</w:t>
      </w:r>
    </w:p>
    <w:p w:rsidR="00F675C6" w:rsidRPr="000E0D93" w:rsidRDefault="001B5F97" w:rsidP="000E0D93">
      <w:pPr>
        <w:pStyle w:val="Heading1"/>
        <w:rPr>
          <w:b w:val="0"/>
          <w:color w:val="FFFFFF" w:themeColor="background1"/>
        </w:rPr>
      </w:pPr>
      <w:bookmarkStart w:id="0" w:name="_Toc44877348"/>
      <w:r w:rsidRPr="000E0D93">
        <w:rPr>
          <w:b w:val="0"/>
          <w:color w:val="FFFFFF" w:themeColor="background1"/>
        </w:rPr>
        <w:t>HALAMAN SAMPUL</w:t>
      </w:r>
      <w:bookmarkEnd w:id="0"/>
    </w:p>
    <w:p w:rsidR="00F675C6" w:rsidRPr="00BA2F4E" w:rsidRDefault="00F675C6" w:rsidP="00F675C6">
      <w:pPr>
        <w:spacing w:line="240" w:lineRule="auto"/>
        <w:jc w:val="center"/>
        <w:rPr>
          <w:rFonts w:ascii="Times New Roman" w:hAnsi="Times New Roman" w:cs="Times New Roman"/>
          <w:b/>
          <w:sz w:val="24"/>
        </w:rPr>
      </w:pPr>
      <w:r w:rsidRPr="00BA2F4E">
        <w:rPr>
          <w:rFonts w:ascii="Times New Roman" w:hAnsi="Times New Roman" w:cs="Times New Roman"/>
          <w:b/>
          <w:sz w:val="24"/>
        </w:rPr>
        <w:t>PROPOSAL PROGRAM / LAPORAN KEGIATAN</w:t>
      </w:r>
    </w:p>
    <w:p w:rsidR="00F675C6" w:rsidRDefault="00F675C6" w:rsidP="00F675C6">
      <w:pPr>
        <w:spacing w:line="240" w:lineRule="auto"/>
        <w:jc w:val="center"/>
        <w:rPr>
          <w:rFonts w:ascii="Times New Roman" w:hAnsi="Times New Roman" w:cs="Times New Roman"/>
          <w:sz w:val="24"/>
        </w:rPr>
      </w:pPr>
      <w:r w:rsidRPr="00BA2F4E">
        <w:rPr>
          <w:rFonts w:ascii="Times New Roman" w:hAnsi="Times New Roman" w:cs="Times New Roman"/>
          <w:b/>
          <w:sz w:val="24"/>
        </w:rPr>
        <w:t>KULIAH KERJA NYATA SEMESTER GENAP 2019/2020</w:t>
      </w:r>
    </w:p>
    <w:p w:rsidR="00F675C6" w:rsidRDefault="00F675C6" w:rsidP="00F675C6">
      <w:pPr>
        <w:spacing w:line="240" w:lineRule="auto"/>
        <w:jc w:val="center"/>
        <w:rPr>
          <w:rFonts w:ascii="Times New Roman" w:hAnsi="Times New Roman" w:cs="Times New Roman"/>
          <w:sz w:val="24"/>
        </w:rPr>
      </w:pPr>
    </w:p>
    <w:p w:rsidR="00D85FFB" w:rsidRPr="00F675C6" w:rsidRDefault="00D85FFB" w:rsidP="00F675C6">
      <w:pPr>
        <w:spacing w:line="240" w:lineRule="auto"/>
        <w:jc w:val="center"/>
        <w:rPr>
          <w:rFonts w:ascii="Times New Roman" w:hAnsi="Times New Roman" w:cs="Times New Roman"/>
          <w:sz w:val="24"/>
        </w:rPr>
      </w:pPr>
    </w:p>
    <w:p w:rsidR="00D85FFB" w:rsidRPr="00D85FFB" w:rsidRDefault="00D85FFB" w:rsidP="00D85FFB">
      <w:pPr>
        <w:spacing w:line="360" w:lineRule="auto"/>
        <w:jc w:val="center"/>
        <w:rPr>
          <w:rFonts w:ascii="Times New Roman" w:hAnsi="Times New Roman" w:cs="Times New Roman"/>
          <w:b/>
          <w:sz w:val="24"/>
        </w:rPr>
      </w:pPr>
      <w:r w:rsidRPr="00D85FFB">
        <w:rPr>
          <w:rFonts w:ascii="Times New Roman" w:hAnsi="Times New Roman" w:cs="Times New Roman"/>
          <w:b/>
          <w:sz w:val="24"/>
        </w:rPr>
        <w:t>PENGGUNAAN DESINFEKTAN BOX SEBAGAI MEDIA STERILISASI UANG BAGI MASYARAKAT DI KECAMATAN SENTOLO</w:t>
      </w:r>
    </w:p>
    <w:p w:rsidR="00F675C6" w:rsidRDefault="00F675C6" w:rsidP="00F675C6">
      <w:pPr>
        <w:spacing w:line="240" w:lineRule="auto"/>
        <w:jc w:val="center"/>
        <w:rPr>
          <w:rFonts w:ascii="Times New Roman" w:hAnsi="Times New Roman" w:cs="Times New Roman"/>
          <w:sz w:val="24"/>
        </w:rPr>
      </w:pPr>
    </w:p>
    <w:p w:rsidR="00F675C6" w:rsidRDefault="00F675C6" w:rsidP="00F675C6">
      <w:pPr>
        <w:spacing w:line="240" w:lineRule="auto"/>
        <w:jc w:val="center"/>
        <w:rPr>
          <w:rFonts w:ascii="Times New Roman" w:hAnsi="Times New Roman" w:cs="Times New Roman"/>
          <w:sz w:val="24"/>
        </w:rPr>
      </w:pPr>
      <w:r w:rsidRPr="00F675C6">
        <w:rPr>
          <w:rFonts w:ascii="Times New Roman" w:hAnsi="Times New Roman" w:cs="Times New Roman"/>
          <w:noProof/>
          <w:sz w:val="24"/>
        </w:rPr>
        <w:drawing>
          <wp:inline distT="0" distB="0" distL="0" distR="0" wp14:anchorId="6300688A" wp14:editId="21B75093">
            <wp:extent cx="1392555" cy="1842457"/>
            <wp:effectExtent l="0" t="0" r="0" b="5715"/>
            <wp:docPr id="3" name="Picture 3" descr="d:\Users\Dennis\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Dennis\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1723" cy="1854587"/>
                    </a:xfrm>
                    <a:prstGeom prst="rect">
                      <a:avLst/>
                    </a:prstGeom>
                    <a:noFill/>
                    <a:ln>
                      <a:noFill/>
                    </a:ln>
                  </pic:spPr>
                </pic:pic>
              </a:graphicData>
            </a:graphic>
          </wp:inline>
        </w:drawing>
      </w:r>
    </w:p>
    <w:p w:rsidR="00F675C6" w:rsidRPr="00F675C6" w:rsidRDefault="00F675C6" w:rsidP="00F675C6">
      <w:pPr>
        <w:spacing w:line="240" w:lineRule="auto"/>
        <w:jc w:val="center"/>
        <w:rPr>
          <w:rFonts w:ascii="Times New Roman" w:hAnsi="Times New Roman" w:cs="Times New Roman"/>
          <w:sz w:val="24"/>
        </w:rPr>
      </w:pPr>
    </w:p>
    <w:p w:rsidR="00F675C6" w:rsidRDefault="00F675C6" w:rsidP="00F675C6">
      <w:pPr>
        <w:spacing w:line="240" w:lineRule="auto"/>
        <w:jc w:val="center"/>
        <w:rPr>
          <w:rFonts w:ascii="Times New Roman" w:hAnsi="Times New Roman" w:cs="Times New Roman"/>
          <w:sz w:val="24"/>
        </w:rPr>
      </w:pPr>
      <w:r w:rsidRPr="00F675C6">
        <w:rPr>
          <w:rFonts w:ascii="Times New Roman" w:hAnsi="Times New Roman" w:cs="Times New Roman"/>
          <w:sz w:val="24"/>
        </w:rPr>
        <w:t>Disusun oleh:</w:t>
      </w:r>
    </w:p>
    <w:p w:rsidR="00D55624" w:rsidRPr="00D55624" w:rsidRDefault="00D85FFB" w:rsidP="00D55624">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Davin Wilson V</w:t>
      </w:r>
      <w:r w:rsidR="00D55624" w:rsidRPr="00D55624">
        <w:rPr>
          <w:rFonts w:ascii="Times New Roman" w:eastAsia="Times New Roman" w:hAnsi="Times New Roman" w:cs="Times New Roman"/>
          <w:color w:val="000000"/>
          <w:sz w:val="24"/>
          <w:szCs w:val="24"/>
        </w:rPr>
        <w:t>alerian</w:t>
      </w:r>
      <w:r w:rsidR="00D55624" w:rsidRPr="00D55624">
        <w:rPr>
          <w:rFonts w:ascii="Times New Roman" w:eastAsia="Times New Roman" w:hAnsi="Times New Roman" w:cs="Times New Roman"/>
          <w:color w:val="000000"/>
          <w:sz w:val="24"/>
          <w:szCs w:val="24"/>
        </w:rPr>
        <w:tab/>
      </w:r>
      <w:r w:rsidR="00D55624" w:rsidRPr="00D55624">
        <w:rPr>
          <w:rFonts w:ascii="Times New Roman" w:eastAsia="Times New Roman" w:hAnsi="Times New Roman" w:cs="Times New Roman"/>
          <w:color w:val="000000"/>
          <w:sz w:val="24"/>
          <w:szCs w:val="24"/>
        </w:rPr>
        <w:tab/>
        <w:t>11170348</w:t>
      </w:r>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 xml:space="preserve">Natasya Febriola Haurissa              </w:t>
      </w:r>
      <w:r w:rsidRPr="00D55624">
        <w:rPr>
          <w:rFonts w:ascii="Times New Roman" w:eastAsia="Times New Roman" w:hAnsi="Times New Roman" w:cs="Times New Roman"/>
          <w:color w:val="000000"/>
          <w:sz w:val="24"/>
          <w:szCs w:val="24"/>
        </w:rPr>
        <w:tab/>
        <w:t>12170142</w:t>
      </w:r>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 xml:space="preserve">Anna Maria Setya Kusuma </w:t>
      </w:r>
      <w:proofErr w:type="gramStart"/>
      <w:r w:rsidRPr="00D55624">
        <w:rPr>
          <w:rFonts w:ascii="Times New Roman" w:eastAsia="Times New Roman" w:hAnsi="Times New Roman" w:cs="Times New Roman"/>
          <w:color w:val="000000"/>
          <w:sz w:val="24"/>
          <w:szCs w:val="24"/>
        </w:rPr>
        <w:t>Danggur  12170246</w:t>
      </w:r>
      <w:proofErr w:type="gramEnd"/>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 xml:space="preserve">Raven Chrissando PM                    </w:t>
      </w:r>
      <w:r w:rsidRPr="00D55624">
        <w:rPr>
          <w:rFonts w:ascii="Times New Roman" w:eastAsia="Times New Roman" w:hAnsi="Times New Roman" w:cs="Times New Roman"/>
          <w:color w:val="000000"/>
          <w:sz w:val="24"/>
          <w:szCs w:val="24"/>
        </w:rPr>
        <w:tab/>
        <w:t>41160059</w:t>
      </w:r>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Eptriani Dealisja</w:t>
      </w:r>
      <w:r w:rsidRPr="00D55624">
        <w:rPr>
          <w:rFonts w:ascii="Times New Roman" w:eastAsia="Times New Roman" w:hAnsi="Times New Roman" w:cs="Times New Roman"/>
          <w:color w:val="000000"/>
          <w:sz w:val="24"/>
          <w:szCs w:val="24"/>
        </w:rPr>
        <w:tab/>
      </w:r>
      <w:r w:rsidRPr="00D55624">
        <w:rPr>
          <w:rFonts w:ascii="Times New Roman" w:eastAsia="Times New Roman" w:hAnsi="Times New Roman" w:cs="Times New Roman"/>
          <w:color w:val="000000"/>
          <w:sz w:val="24"/>
          <w:szCs w:val="24"/>
        </w:rPr>
        <w:tab/>
      </w:r>
      <w:r w:rsidRPr="00D55624">
        <w:rPr>
          <w:rFonts w:ascii="Times New Roman" w:eastAsia="Times New Roman" w:hAnsi="Times New Roman" w:cs="Times New Roman"/>
          <w:color w:val="000000"/>
          <w:sz w:val="24"/>
          <w:szCs w:val="24"/>
        </w:rPr>
        <w:tab/>
        <w:t>61160064</w:t>
      </w:r>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 xml:space="preserve">Hanna Gloria Claudia Rehiara        </w:t>
      </w:r>
      <w:r w:rsidRPr="00D55624">
        <w:rPr>
          <w:rFonts w:ascii="Times New Roman" w:eastAsia="Times New Roman" w:hAnsi="Times New Roman" w:cs="Times New Roman"/>
          <w:color w:val="000000"/>
          <w:sz w:val="24"/>
          <w:szCs w:val="24"/>
        </w:rPr>
        <w:tab/>
        <w:t>62170039</w:t>
      </w:r>
    </w:p>
    <w:p w:rsidR="00F675C6" w:rsidRPr="00F675C6" w:rsidRDefault="00D55624" w:rsidP="00D85FFB">
      <w:pPr>
        <w:spacing w:line="240" w:lineRule="auto"/>
        <w:jc w:val="center"/>
        <w:rPr>
          <w:rFonts w:ascii="Times New Roman" w:hAnsi="Times New Roman" w:cs="Times New Roman"/>
          <w:sz w:val="24"/>
        </w:rPr>
      </w:pPr>
      <w:r w:rsidRPr="00D55624">
        <w:rPr>
          <w:rFonts w:ascii="Times New Roman" w:eastAsia="Times New Roman" w:hAnsi="Times New Roman" w:cs="Times New Roman"/>
          <w:color w:val="000000"/>
          <w:sz w:val="24"/>
          <w:szCs w:val="24"/>
        </w:rPr>
        <w:t xml:space="preserve">Dennis Alexander                           </w:t>
      </w:r>
      <w:r w:rsidRPr="00D55624">
        <w:rPr>
          <w:rFonts w:ascii="Times New Roman" w:eastAsia="Times New Roman" w:hAnsi="Times New Roman" w:cs="Times New Roman"/>
          <w:color w:val="000000"/>
          <w:sz w:val="24"/>
          <w:szCs w:val="24"/>
        </w:rPr>
        <w:tab/>
        <w:t>71170147</w:t>
      </w:r>
    </w:p>
    <w:p w:rsidR="00F675C6" w:rsidRPr="00F675C6" w:rsidRDefault="00F675C6" w:rsidP="00F675C6">
      <w:pPr>
        <w:spacing w:line="240" w:lineRule="auto"/>
        <w:jc w:val="center"/>
        <w:rPr>
          <w:rFonts w:ascii="Times New Roman" w:hAnsi="Times New Roman" w:cs="Times New Roman"/>
          <w:sz w:val="24"/>
        </w:rPr>
      </w:pPr>
    </w:p>
    <w:p w:rsidR="00F675C6" w:rsidRPr="00BA2F4E" w:rsidRDefault="00F675C6" w:rsidP="00F675C6">
      <w:pPr>
        <w:spacing w:line="240" w:lineRule="auto"/>
        <w:jc w:val="center"/>
        <w:rPr>
          <w:rFonts w:ascii="Times New Roman" w:hAnsi="Times New Roman" w:cs="Times New Roman"/>
          <w:b/>
          <w:sz w:val="24"/>
        </w:rPr>
      </w:pPr>
      <w:r w:rsidRPr="00BA2F4E">
        <w:rPr>
          <w:rFonts w:ascii="Times New Roman" w:hAnsi="Times New Roman" w:cs="Times New Roman"/>
          <w:b/>
          <w:sz w:val="24"/>
        </w:rPr>
        <w:t>LEMBAGA PENELITIAN DAN PENGABDIAN PADA MASYARAKAT</w:t>
      </w:r>
    </w:p>
    <w:p w:rsidR="00F675C6" w:rsidRPr="00BA2F4E" w:rsidRDefault="00F675C6" w:rsidP="00F675C6">
      <w:pPr>
        <w:spacing w:line="240" w:lineRule="auto"/>
        <w:jc w:val="center"/>
        <w:rPr>
          <w:rFonts w:ascii="Times New Roman" w:hAnsi="Times New Roman" w:cs="Times New Roman"/>
          <w:b/>
          <w:sz w:val="24"/>
        </w:rPr>
      </w:pPr>
      <w:r w:rsidRPr="00BA2F4E">
        <w:rPr>
          <w:rFonts w:ascii="Times New Roman" w:hAnsi="Times New Roman" w:cs="Times New Roman"/>
          <w:b/>
          <w:sz w:val="24"/>
        </w:rPr>
        <w:t>UNIVERSITAS KRISTEN DUTA WACANA</w:t>
      </w:r>
    </w:p>
    <w:p w:rsidR="00F675C6" w:rsidRPr="00BA2F4E" w:rsidRDefault="00F675C6" w:rsidP="00F675C6">
      <w:pPr>
        <w:spacing w:line="240" w:lineRule="auto"/>
        <w:jc w:val="center"/>
        <w:rPr>
          <w:rFonts w:ascii="Times New Roman" w:hAnsi="Times New Roman" w:cs="Times New Roman"/>
          <w:b/>
          <w:sz w:val="24"/>
        </w:rPr>
      </w:pPr>
      <w:r w:rsidRPr="00BA2F4E">
        <w:rPr>
          <w:rFonts w:ascii="Times New Roman" w:hAnsi="Times New Roman" w:cs="Times New Roman"/>
          <w:b/>
          <w:sz w:val="24"/>
        </w:rPr>
        <w:t>2020</w:t>
      </w:r>
    </w:p>
    <w:p w:rsidR="00F675C6" w:rsidRPr="00BA2F4E" w:rsidRDefault="00F675C6" w:rsidP="001B5F97">
      <w:pPr>
        <w:pStyle w:val="Heading1"/>
        <w:rPr>
          <w:b w:val="0"/>
        </w:rPr>
      </w:pPr>
      <w:bookmarkStart w:id="1" w:name="_Toc44877349"/>
      <w:r w:rsidRPr="00BA2F4E">
        <w:lastRenderedPageBreak/>
        <w:t>HALAMAN PENGESAHAN PROPOSAL / LAPORAN KEGIATAN</w:t>
      </w:r>
      <w:bookmarkEnd w:id="1"/>
    </w:p>
    <w:p w:rsidR="00F675C6" w:rsidRPr="00F675C6" w:rsidRDefault="00F675C6" w:rsidP="0020735B">
      <w:pPr>
        <w:spacing w:line="240" w:lineRule="auto"/>
        <w:rPr>
          <w:rFonts w:ascii="Times New Roman" w:hAnsi="Times New Roman" w:cs="Times New Roman"/>
          <w:sz w:val="24"/>
        </w:rPr>
      </w:pPr>
    </w:p>
    <w:p w:rsidR="00D85FFB" w:rsidRPr="00D85FFB" w:rsidRDefault="00D85FFB" w:rsidP="003834A4">
      <w:pPr>
        <w:spacing w:line="360" w:lineRule="auto"/>
        <w:jc w:val="center"/>
        <w:rPr>
          <w:rFonts w:ascii="Times New Roman" w:hAnsi="Times New Roman" w:cs="Times New Roman"/>
          <w:b/>
          <w:sz w:val="24"/>
        </w:rPr>
      </w:pPr>
      <w:r w:rsidRPr="00D85FFB">
        <w:rPr>
          <w:rFonts w:ascii="Times New Roman" w:hAnsi="Times New Roman" w:cs="Times New Roman"/>
          <w:b/>
          <w:sz w:val="24"/>
        </w:rPr>
        <w:t>PENGGUNAAN DESINFEKTAN BOX SEBAGAI MEDIA STERILISASI UANG BAGI MASYARAKAT DI KECAMATAN SENTOLO</w:t>
      </w:r>
    </w:p>
    <w:p w:rsidR="00B85DCF" w:rsidRDefault="00F675C6" w:rsidP="00B85DCF">
      <w:pPr>
        <w:spacing w:line="240" w:lineRule="auto"/>
        <w:jc w:val="center"/>
        <w:rPr>
          <w:rFonts w:ascii="Times New Roman" w:hAnsi="Times New Roman" w:cs="Times New Roman"/>
          <w:sz w:val="24"/>
        </w:rPr>
      </w:pPr>
      <w:r w:rsidRPr="00F675C6">
        <w:rPr>
          <w:rFonts w:ascii="Times New Roman" w:hAnsi="Times New Roman" w:cs="Times New Roman"/>
          <w:noProof/>
          <w:sz w:val="24"/>
        </w:rPr>
        <w:drawing>
          <wp:inline distT="0" distB="0" distL="0" distR="0" wp14:anchorId="109AD419" wp14:editId="1EC77B81">
            <wp:extent cx="1392555" cy="1842457"/>
            <wp:effectExtent l="0" t="0" r="0" b="5715"/>
            <wp:docPr id="2" name="Picture 2" descr="d:\Users\Dennis\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Dennis\Desktop\downlo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1723" cy="1854587"/>
                    </a:xfrm>
                    <a:prstGeom prst="rect">
                      <a:avLst/>
                    </a:prstGeom>
                    <a:noFill/>
                    <a:ln>
                      <a:noFill/>
                    </a:ln>
                  </pic:spPr>
                </pic:pic>
              </a:graphicData>
            </a:graphic>
          </wp:inline>
        </w:drawing>
      </w:r>
    </w:p>
    <w:p w:rsidR="0020735B" w:rsidRPr="00F675C6" w:rsidRDefault="0020735B" w:rsidP="00B85DCF">
      <w:pPr>
        <w:spacing w:line="240" w:lineRule="auto"/>
        <w:jc w:val="center"/>
        <w:rPr>
          <w:rFonts w:ascii="Times New Roman" w:hAnsi="Times New Roman" w:cs="Times New Roman"/>
          <w:sz w:val="24"/>
        </w:rPr>
      </w:pPr>
    </w:p>
    <w:p w:rsidR="00B85DCF" w:rsidRPr="00F675C6" w:rsidRDefault="00F675C6" w:rsidP="00B85DCF">
      <w:pPr>
        <w:spacing w:line="240" w:lineRule="auto"/>
        <w:jc w:val="center"/>
        <w:rPr>
          <w:rFonts w:ascii="Times New Roman" w:hAnsi="Times New Roman" w:cs="Times New Roman"/>
          <w:sz w:val="24"/>
        </w:rPr>
      </w:pPr>
      <w:r w:rsidRPr="00F675C6">
        <w:rPr>
          <w:rFonts w:ascii="Times New Roman" w:hAnsi="Times New Roman" w:cs="Times New Roman"/>
          <w:sz w:val="24"/>
        </w:rPr>
        <w:t>Disusun oleh:</w:t>
      </w:r>
    </w:p>
    <w:p w:rsidR="00D55624" w:rsidRPr="00D55624" w:rsidRDefault="00D85FFB" w:rsidP="00D55624">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Davin Wilson V</w:t>
      </w:r>
      <w:r w:rsidR="00D55624" w:rsidRPr="00D55624">
        <w:rPr>
          <w:rFonts w:ascii="Times New Roman" w:eastAsia="Times New Roman" w:hAnsi="Times New Roman" w:cs="Times New Roman"/>
          <w:color w:val="000000"/>
          <w:sz w:val="24"/>
          <w:szCs w:val="24"/>
        </w:rPr>
        <w:t>alerian</w:t>
      </w:r>
      <w:r w:rsidR="00D55624" w:rsidRPr="00D55624">
        <w:rPr>
          <w:rFonts w:ascii="Times New Roman" w:eastAsia="Times New Roman" w:hAnsi="Times New Roman" w:cs="Times New Roman"/>
          <w:color w:val="000000"/>
          <w:sz w:val="24"/>
          <w:szCs w:val="24"/>
        </w:rPr>
        <w:tab/>
      </w:r>
      <w:r w:rsidR="00D55624" w:rsidRPr="00D55624">
        <w:rPr>
          <w:rFonts w:ascii="Times New Roman" w:eastAsia="Times New Roman" w:hAnsi="Times New Roman" w:cs="Times New Roman"/>
          <w:color w:val="000000"/>
          <w:sz w:val="24"/>
          <w:szCs w:val="24"/>
        </w:rPr>
        <w:tab/>
        <w:t>11170348</w:t>
      </w:r>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 xml:space="preserve">Natasya Febriola Haurissa              </w:t>
      </w:r>
      <w:r w:rsidRPr="00D55624">
        <w:rPr>
          <w:rFonts w:ascii="Times New Roman" w:eastAsia="Times New Roman" w:hAnsi="Times New Roman" w:cs="Times New Roman"/>
          <w:color w:val="000000"/>
          <w:sz w:val="24"/>
          <w:szCs w:val="24"/>
        </w:rPr>
        <w:tab/>
        <w:t>12170142</w:t>
      </w:r>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 xml:space="preserve">Anna Maria Setya Kusuma </w:t>
      </w:r>
      <w:proofErr w:type="gramStart"/>
      <w:r w:rsidRPr="00D55624">
        <w:rPr>
          <w:rFonts w:ascii="Times New Roman" w:eastAsia="Times New Roman" w:hAnsi="Times New Roman" w:cs="Times New Roman"/>
          <w:color w:val="000000"/>
          <w:sz w:val="24"/>
          <w:szCs w:val="24"/>
        </w:rPr>
        <w:t>Danggur  12170246</w:t>
      </w:r>
      <w:proofErr w:type="gramEnd"/>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 xml:space="preserve">Raven Chrissando PM                    </w:t>
      </w:r>
      <w:r w:rsidRPr="00D55624">
        <w:rPr>
          <w:rFonts w:ascii="Times New Roman" w:eastAsia="Times New Roman" w:hAnsi="Times New Roman" w:cs="Times New Roman"/>
          <w:color w:val="000000"/>
          <w:sz w:val="24"/>
          <w:szCs w:val="24"/>
        </w:rPr>
        <w:tab/>
        <w:t>41160059</w:t>
      </w:r>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Eptriani Dealisja</w:t>
      </w:r>
      <w:r w:rsidRPr="00D55624">
        <w:rPr>
          <w:rFonts w:ascii="Times New Roman" w:eastAsia="Times New Roman" w:hAnsi="Times New Roman" w:cs="Times New Roman"/>
          <w:color w:val="000000"/>
          <w:sz w:val="24"/>
          <w:szCs w:val="24"/>
        </w:rPr>
        <w:tab/>
      </w:r>
      <w:r w:rsidRPr="00D55624">
        <w:rPr>
          <w:rFonts w:ascii="Times New Roman" w:eastAsia="Times New Roman" w:hAnsi="Times New Roman" w:cs="Times New Roman"/>
          <w:color w:val="000000"/>
          <w:sz w:val="24"/>
          <w:szCs w:val="24"/>
        </w:rPr>
        <w:tab/>
      </w:r>
      <w:r w:rsidRPr="00D55624">
        <w:rPr>
          <w:rFonts w:ascii="Times New Roman" w:eastAsia="Times New Roman" w:hAnsi="Times New Roman" w:cs="Times New Roman"/>
          <w:color w:val="000000"/>
          <w:sz w:val="24"/>
          <w:szCs w:val="24"/>
        </w:rPr>
        <w:tab/>
        <w:t>61160064</w:t>
      </w:r>
    </w:p>
    <w:p w:rsidR="00D55624" w:rsidRPr="00D55624" w:rsidRDefault="00D55624" w:rsidP="00D55624">
      <w:pPr>
        <w:spacing w:before="240" w:after="240" w:line="240" w:lineRule="auto"/>
        <w:jc w:val="center"/>
        <w:rPr>
          <w:rFonts w:ascii="Times New Roman" w:eastAsia="Times New Roman" w:hAnsi="Times New Roman" w:cs="Times New Roman"/>
          <w:sz w:val="24"/>
          <w:szCs w:val="24"/>
        </w:rPr>
      </w:pPr>
      <w:r w:rsidRPr="00D55624">
        <w:rPr>
          <w:rFonts w:ascii="Times New Roman" w:eastAsia="Times New Roman" w:hAnsi="Times New Roman" w:cs="Times New Roman"/>
          <w:color w:val="000000"/>
          <w:sz w:val="24"/>
          <w:szCs w:val="24"/>
        </w:rPr>
        <w:t xml:space="preserve">Hanna Gloria Claudia Rehiara        </w:t>
      </w:r>
      <w:r w:rsidRPr="00D55624">
        <w:rPr>
          <w:rFonts w:ascii="Times New Roman" w:eastAsia="Times New Roman" w:hAnsi="Times New Roman" w:cs="Times New Roman"/>
          <w:color w:val="000000"/>
          <w:sz w:val="24"/>
          <w:szCs w:val="24"/>
        </w:rPr>
        <w:tab/>
        <w:t>62170039</w:t>
      </w:r>
    </w:p>
    <w:p w:rsidR="00F675C6" w:rsidRDefault="00D55624" w:rsidP="00D55624">
      <w:pPr>
        <w:spacing w:line="240" w:lineRule="auto"/>
        <w:jc w:val="center"/>
        <w:rPr>
          <w:rFonts w:ascii="Times New Roman" w:hAnsi="Times New Roman" w:cs="Times New Roman"/>
          <w:sz w:val="24"/>
        </w:rPr>
      </w:pPr>
      <w:r w:rsidRPr="00D55624">
        <w:rPr>
          <w:rFonts w:ascii="Times New Roman" w:eastAsia="Times New Roman" w:hAnsi="Times New Roman" w:cs="Times New Roman"/>
          <w:color w:val="000000"/>
          <w:sz w:val="24"/>
          <w:szCs w:val="24"/>
        </w:rPr>
        <w:t xml:space="preserve">Dennis Alexander                           </w:t>
      </w:r>
      <w:r w:rsidRPr="00D55624">
        <w:rPr>
          <w:rFonts w:ascii="Times New Roman" w:eastAsia="Times New Roman" w:hAnsi="Times New Roman" w:cs="Times New Roman"/>
          <w:color w:val="000000"/>
          <w:sz w:val="24"/>
          <w:szCs w:val="24"/>
        </w:rPr>
        <w:tab/>
        <w:t>71170147</w:t>
      </w:r>
    </w:p>
    <w:p w:rsidR="00F675C6" w:rsidRPr="00F675C6" w:rsidRDefault="00F675C6" w:rsidP="00F675C6">
      <w:pPr>
        <w:spacing w:line="240" w:lineRule="auto"/>
        <w:jc w:val="center"/>
        <w:rPr>
          <w:rFonts w:ascii="Times New Roman" w:hAnsi="Times New Roman" w:cs="Times New Roman"/>
          <w:sz w:val="24"/>
        </w:rPr>
      </w:pPr>
    </w:p>
    <w:p w:rsidR="00F675C6" w:rsidRPr="00F675C6" w:rsidRDefault="00F675C6" w:rsidP="00F675C6">
      <w:pPr>
        <w:spacing w:line="240" w:lineRule="auto"/>
        <w:jc w:val="center"/>
        <w:rPr>
          <w:rFonts w:ascii="Times New Roman" w:hAnsi="Times New Roman" w:cs="Times New Roman"/>
          <w:sz w:val="24"/>
        </w:rPr>
      </w:pPr>
      <w:r w:rsidRPr="00F675C6">
        <w:rPr>
          <w:rFonts w:ascii="Times New Roman" w:hAnsi="Times New Roman" w:cs="Times New Roman"/>
          <w:sz w:val="24"/>
        </w:rPr>
        <w:t xml:space="preserve">Telah diperiksa dan disetujui pada tanggal </w:t>
      </w:r>
      <w:r w:rsidR="00072822">
        <w:rPr>
          <w:rFonts w:ascii="Times New Roman" w:hAnsi="Times New Roman" w:cs="Times New Roman"/>
          <w:sz w:val="24"/>
        </w:rPr>
        <w:t>24 Juni 2020</w:t>
      </w:r>
    </w:p>
    <w:p w:rsidR="00F675C6" w:rsidRPr="00F675C6" w:rsidRDefault="00F675C6" w:rsidP="00F675C6">
      <w:pPr>
        <w:spacing w:line="240" w:lineRule="auto"/>
        <w:jc w:val="center"/>
        <w:rPr>
          <w:rFonts w:ascii="Times New Roman" w:hAnsi="Times New Roman" w:cs="Times New Roman"/>
          <w:sz w:val="24"/>
        </w:rPr>
      </w:pPr>
    </w:p>
    <w:tbl>
      <w:tblPr>
        <w:tblStyle w:val="TableGrid"/>
        <w:tblW w:w="7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6"/>
        <w:gridCol w:w="3997"/>
      </w:tblGrid>
      <w:tr w:rsidR="00B85DCF" w:rsidTr="00B85DCF">
        <w:trPr>
          <w:trHeight w:val="1741"/>
        </w:trPr>
        <w:tc>
          <w:tcPr>
            <w:tcW w:w="3996" w:type="dxa"/>
          </w:tcPr>
          <w:p w:rsidR="00072822" w:rsidRDefault="00F675C6" w:rsidP="00B85DCF">
            <w:pPr>
              <w:jc w:val="center"/>
              <w:rPr>
                <w:rFonts w:ascii="Times New Roman" w:hAnsi="Times New Roman" w:cs="Times New Roman"/>
                <w:sz w:val="24"/>
              </w:rPr>
            </w:pPr>
            <w:r w:rsidRPr="00F675C6">
              <w:rPr>
                <w:rFonts w:ascii="Times New Roman" w:hAnsi="Times New Roman" w:cs="Times New Roman"/>
                <w:sz w:val="24"/>
              </w:rPr>
              <w:t>Dosen Pembimbing Lapangan</w:t>
            </w:r>
          </w:p>
          <w:p w:rsidR="00F675C6" w:rsidRPr="00072822" w:rsidRDefault="00072822" w:rsidP="00072822">
            <w:pPr>
              <w:jc w:val="center"/>
              <w:rPr>
                <w:rFonts w:ascii="Times New Roman" w:hAnsi="Times New Roman" w:cs="Times New Roman"/>
                <w:sz w:val="24"/>
              </w:rPr>
            </w:pPr>
            <w:r w:rsidRPr="00072822">
              <w:rPr>
                <w:rFonts w:ascii="Times New Roman" w:hAnsi="Times New Roman" w:cs="Times New Roman"/>
                <w:noProof/>
                <w:sz w:val="24"/>
              </w:rPr>
              <w:drawing>
                <wp:inline distT="0" distB="0" distL="0" distR="0" wp14:anchorId="65D9D515" wp14:editId="70D082EF">
                  <wp:extent cx="1765004" cy="1207121"/>
                  <wp:effectExtent l="0" t="0" r="0" b="0"/>
                  <wp:docPr id="1" name="Picture 1" descr="d:\Users\Dennis\Desktop\WhatsApp Image 2020-06-24 at 2.44.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Dennis\Desktop\WhatsApp Image 2020-06-24 at 2.44.23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2803" cy="1219294"/>
                          </a:xfrm>
                          <a:prstGeom prst="rect">
                            <a:avLst/>
                          </a:prstGeom>
                          <a:noFill/>
                          <a:ln>
                            <a:noFill/>
                          </a:ln>
                        </pic:spPr>
                      </pic:pic>
                    </a:graphicData>
                  </a:graphic>
                </wp:inline>
              </w:drawing>
            </w:r>
          </w:p>
        </w:tc>
        <w:tc>
          <w:tcPr>
            <w:tcW w:w="3997" w:type="dxa"/>
          </w:tcPr>
          <w:p w:rsidR="00F675C6" w:rsidRDefault="00F675C6" w:rsidP="00F675C6">
            <w:pPr>
              <w:jc w:val="center"/>
              <w:rPr>
                <w:rFonts w:ascii="Times New Roman" w:hAnsi="Times New Roman" w:cs="Times New Roman"/>
                <w:sz w:val="24"/>
              </w:rPr>
            </w:pPr>
            <w:r w:rsidRPr="00F675C6">
              <w:rPr>
                <w:rFonts w:ascii="Times New Roman" w:hAnsi="Times New Roman" w:cs="Times New Roman"/>
                <w:sz w:val="24"/>
              </w:rPr>
              <w:t>Ketua Kelompok</w:t>
            </w:r>
          </w:p>
          <w:p w:rsidR="00F675C6" w:rsidRDefault="00B85DCF" w:rsidP="00B85DCF">
            <w:pPr>
              <w:jc w:val="center"/>
              <w:rPr>
                <w:rFonts w:ascii="Times New Roman" w:hAnsi="Times New Roman" w:cs="Times New Roman"/>
                <w:sz w:val="24"/>
              </w:rPr>
            </w:pPr>
            <w:r w:rsidRPr="00B85DCF">
              <w:rPr>
                <w:rFonts w:ascii="Times New Roman" w:hAnsi="Times New Roman" w:cs="Times New Roman"/>
                <w:noProof/>
                <w:sz w:val="24"/>
              </w:rPr>
              <w:drawing>
                <wp:inline distT="0" distB="0" distL="0" distR="0" wp14:anchorId="0A3BF1C8" wp14:editId="38B728F3">
                  <wp:extent cx="1486153" cy="1116418"/>
                  <wp:effectExtent l="0" t="0" r="0" b="0"/>
                  <wp:docPr id="5" name="Picture 5" descr="d:\Users\Dennis\Desktop\WhatsApp Image 2020-06-23 at 10.00.34 PM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Dennis\Desktop\WhatsApp Image 2020-06-23 at 10.00.34 PM copy.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8098" cy="1177976"/>
                          </a:xfrm>
                          <a:prstGeom prst="rect">
                            <a:avLst/>
                          </a:prstGeom>
                          <a:noFill/>
                          <a:ln>
                            <a:noFill/>
                          </a:ln>
                        </pic:spPr>
                      </pic:pic>
                    </a:graphicData>
                  </a:graphic>
                </wp:inline>
              </w:drawing>
            </w:r>
          </w:p>
        </w:tc>
      </w:tr>
      <w:tr w:rsidR="00B85DCF" w:rsidTr="00B85DCF">
        <w:trPr>
          <w:trHeight w:val="237"/>
        </w:trPr>
        <w:tc>
          <w:tcPr>
            <w:tcW w:w="3996" w:type="dxa"/>
          </w:tcPr>
          <w:p w:rsidR="00F675C6" w:rsidRDefault="00F675C6" w:rsidP="00F675C6">
            <w:pPr>
              <w:jc w:val="center"/>
              <w:rPr>
                <w:rFonts w:ascii="Times New Roman" w:hAnsi="Times New Roman" w:cs="Times New Roman"/>
                <w:sz w:val="24"/>
              </w:rPr>
            </w:pPr>
            <w:r w:rsidRPr="00F675C6">
              <w:rPr>
                <w:rFonts w:ascii="Times New Roman" w:hAnsi="Times New Roman" w:cs="Times New Roman"/>
                <w:sz w:val="24"/>
              </w:rPr>
              <w:t>(</w:t>
            </w:r>
            <w:r w:rsidR="00D55624" w:rsidRPr="00D55624">
              <w:rPr>
                <w:rFonts w:ascii="Times New Roman" w:hAnsi="Times New Roman" w:cs="Times New Roman"/>
                <w:sz w:val="24"/>
              </w:rPr>
              <w:t>Jonathan Herdioko, SE., MM</w:t>
            </w:r>
            <w:r w:rsidRPr="00F675C6">
              <w:rPr>
                <w:rFonts w:ascii="Times New Roman" w:hAnsi="Times New Roman" w:cs="Times New Roman"/>
                <w:sz w:val="24"/>
              </w:rPr>
              <w:t>)</w:t>
            </w:r>
          </w:p>
        </w:tc>
        <w:tc>
          <w:tcPr>
            <w:tcW w:w="3997" w:type="dxa"/>
          </w:tcPr>
          <w:p w:rsidR="00F675C6" w:rsidRDefault="00F675C6" w:rsidP="00F675C6">
            <w:pPr>
              <w:jc w:val="center"/>
              <w:rPr>
                <w:rFonts w:ascii="Times New Roman" w:hAnsi="Times New Roman" w:cs="Times New Roman"/>
                <w:sz w:val="24"/>
              </w:rPr>
            </w:pPr>
            <w:r w:rsidRPr="00F675C6">
              <w:rPr>
                <w:rFonts w:ascii="Times New Roman" w:hAnsi="Times New Roman" w:cs="Times New Roman"/>
                <w:sz w:val="24"/>
              </w:rPr>
              <w:t>(</w:t>
            </w:r>
            <w:r w:rsidR="00D255EC" w:rsidRPr="00D255EC">
              <w:rPr>
                <w:rFonts w:ascii="Times New Roman" w:hAnsi="Times New Roman" w:cs="Times New Roman"/>
                <w:sz w:val="24"/>
              </w:rPr>
              <w:t>Hanna Gloria Claudia Rehiara</w:t>
            </w:r>
            <w:r w:rsidRPr="00F675C6">
              <w:rPr>
                <w:rFonts w:ascii="Times New Roman" w:hAnsi="Times New Roman" w:cs="Times New Roman"/>
                <w:sz w:val="24"/>
              </w:rPr>
              <w:t>)</w:t>
            </w:r>
          </w:p>
        </w:tc>
      </w:tr>
      <w:tr w:rsidR="00B85DCF" w:rsidTr="00B85DCF">
        <w:trPr>
          <w:trHeight w:val="222"/>
        </w:trPr>
        <w:tc>
          <w:tcPr>
            <w:tcW w:w="3996" w:type="dxa"/>
          </w:tcPr>
          <w:p w:rsidR="001B5F97" w:rsidRPr="00F675C6" w:rsidRDefault="001B5F97" w:rsidP="00B85DCF">
            <w:pPr>
              <w:rPr>
                <w:rFonts w:ascii="Times New Roman" w:hAnsi="Times New Roman" w:cs="Times New Roman"/>
                <w:sz w:val="24"/>
              </w:rPr>
            </w:pPr>
          </w:p>
        </w:tc>
        <w:tc>
          <w:tcPr>
            <w:tcW w:w="3997" w:type="dxa"/>
          </w:tcPr>
          <w:p w:rsidR="001B5F97" w:rsidRPr="00F675C6" w:rsidRDefault="001B5F97" w:rsidP="00B85DCF">
            <w:pPr>
              <w:rPr>
                <w:rFonts w:ascii="Times New Roman" w:hAnsi="Times New Roman" w:cs="Times New Roman"/>
                <w:sz w:val="24"/>
              </w:rPr>
            </w:pPr>
          </w:p>
        </w:tc>
      </w:tr>
    </w:tbl>
    <w:p w:rsidR="001B5F97" w:rsidRDefault="00BA2F4E" w:rsidP="001B5F97">
      <w:pPr>
        <w:pStyle w:val="Heading1"/>
        <w:rPr>
          <w:rFonts w:cs="Times New Roman"/>
          <w:b w:val="0"/>
        </w:rPr>
      </w:pPr>
      <w:bookmarkStart w:id="2" w:name="_Toc44877350"/>
      <w:r w:rsidRPr="00BA2F4E">
        <w:lastRenderedPageBreak/>
        <w:t>D</w:t>
      </w:r>
      <w:r w:rsidR="001B5F97">
        <w:t>AFTAR ISI</w:t>
      </w:r>
      <w:bookmarkEnd w:id="2"/>
    </w:p>
    <w:sdt>
      <w:sdtPr>
        <w:rPr>
          <w:rFonts w:asciiTheme="minorHAnsi" w:eastAsiaTheme="minorEastAsia" w:hAnsiTheme="minorHAnsi" w:cstheme="minorBidi"/>
          <w:color w:val="auto"/>
          <w:sz w:val="22"/>
          <w:szCs w:val="22"/>
          <w:lang w:eastAsia="zh-CN"/>
        </w:rPr>
        <w:id w:val="-1224595405"/>
        <w:docPartObj>
          <w:docPartGallery w:val="Table of Contents"/>
          <w:docPartUnique/>
        </w:docPartObj>
      </w:sdtPr>
      <w:sdtEndPr>
        <w:rPr>
          <w:rFonts w:ascii="Times New Roman" w:hAnsi="Times New Roman" w:cs="Times New Roman"/>
          <w:b/>
          <w:bCs/>
          <w:noProof/>
          <w:sz w:val="24"/>
          <w:szCs w:val="24"/>
        </w:rPr>
      </w:sdtEndPr>
      <w:sdtContent>
        <w:p w:rsidR="001B5F97" w:rsidRPr="00F91E8E" w:rsidRDefault="001B5F97" w:rsidP="001B5F97">
          <w:pPr>
            <w:pStyle w:val="TOCHeading"/>
            <w:rPr>
              <w:rFonts w:ascii="Times New Roman" w:hAnsi="Times New Roman" w:cs="Times New Roman"/>
              <w:b/>
              <w:sz w:val="24"/>
              <w:szCs w:val="24"/>
            </w:rPr>
          </w:pPr>
        </w:p>
        <w:p w:rsidR="00F91E8E" w:rsidRPr="00F91E8E" w:rsidRDefault="001B5F97" w:rsidP="00F91E8E">
          <w:pPr>
            <w:pStyle w:val="TOC1"/>
            <w:spacing w:line="276" w:lineRule="auto"/>
            <w:rPr>
              <w:rFonts w:ascii="Times New Roman" w:hAnsi="Times New Roman"/>
              <w:noProof/>
              <w:sz w:val="24"/>
              <w:lang w:eastAsia="zh-CN"/>
            </w:rPr>
          </w:pPr>
          <w:r w:rsidRPr="00F91E8E">
            <w:rPr>
              <w:rFonts w:ascii="Times New Roman" w:hAnsi="Times New Roman"/>
              <w:sz w:val="24"/>
              <w:szCs w:val="24"/>
            </w:rPr>
            <w:fldChar w:fldCharType="begin"/>
          </w:r>
          <w:r w:rsidRPr="00F91E8E">
            <w:rPr>
              <w:rFonts w:ascii="Times New Roman" w:hAnsi="Times New Roman"/>
              <w:sz w:val="24"/>
              <w:szCs w:val="24"/>
            </w:rPr>
            <w:instrText xml:space="preserve"> TOC \o "1-3" \h \z \u </w:instrText>
          </w:r>
          <w:r w:rsidRPr="00F91E8E">
            <w:rPr>
              <w:rFonts w:ascii="Times New Roman" w:hAnsi="Times New Roman"/>
              <w:sz w:val="24"/>
              <w:szCs w:val="24"/>
            </w:rPr>
            <w:fldChar w:fldCharType="separate"/>
          </w:r>
          <w:hyperlink w:anchor="_Toc44877348" w:history="1">
            <w:r w:rsidR="00F91E8E" w:rsidRPr="00F91E8E">
              <w:rPr>
                <w:rStyle w:val="Hyperlink"/>
                <w:rFonts w:ascii="Times New Roman" w:hAnsi="Times New Roman"/>
                <w:noProof/>
                <w:sz w:val="24"/>
              </w:rPr>
              <w:t>HALAMAN SAMPUL</w:t>
            </w:r>
            <w:r w:rsidR="00F91E8E" w:rsidRPr="00F91E8E">
              <w:rPr>
                <w:rFonts w:ascii="Times New Roman" w:hAnsi="Times New Roman"/>
                <w:noProof/>
                <w:webHidden/>
                <w:sz w:val="24"/>
              </w:rPr>
              <w:tab/>
            </w:r>
            <w:r w:rsidR="00F91E8E" w:rsidRPr="00F91E8E">
              <w:rPr>
                <w:rFonts w:ascii="Times New Roman" w:hAnsi="Times New Roman"/>
                <w:noProof/>
                <w:webHidden/>
                <w:sz w:val="24"/>
              </w:rPr>
              <w:fldChar w:fldCharType="begin"/>
            </w:r>
            <w:r w:rsidR="00F91E8E" w:rsidRPr="00F91E8E">
              <w:rPr>
                <w:rFonts w:ascii="Times New Roman" w:hAnsi="Times New Roman"/>
                <w:noProof/>
                <w:webHidden/>
                <w:sz w:val="24"/>
              </w:rPr>
              <w:instrText xml:space="preserve"> PAGEREF _Toc44877348 \h </w:instrText>
            </w:r>
            <w:r w:rsidR="00F91E8E" w:rsidRPr="00F91E8E">
              <w:rPr>
                <w:rFonts w:ascii="Times New Roman" w:hAnsi="Times New Roman"/>
                <w:noProof/>
                <w:webHidden/>
                <w:sz w:val="24"/>
              </w:rPr>
            </w:r>
            <w:r w:rsidR="00F91E8E" w:rsidRPr="00F91E8E">
              <w:rPr>
                <w:rFonts w:ascii="Times New Roman" w:hAnsi="Times New Roman"/>
                <w:noProof/>
                <w:webHidden/>
                <w:sz w:val="24"/>
              </w:rPr>
              <w:fldChar w:fldCharType="separate"/>
            </w:r>
            <w:r w:rsidR="00F91E8E" w:rsidRPr="00F91E8E">
              <w:rPr>
                <w:rFonts w:ascii="Times New Roman" w:hAnsi="Times New Roman"/>
                <w:noProof/>
                <w:webHidden/>
                <w:sz w:val="24"/>
              </w:rPr>
              <w:t>i</w:t>
            </w:r>
            <w:r w:rsidR="00F91E8E" w:rsidRPr="00F91E8E">
              <w:rPr>
                <w:rFonts w:ascii="Times New Roman" w:hAnsi="Times New Roman"/>
                <w:noProof/>
                <w:webHidden/>
                <w:sz w:val="24"/>
              </w:rPr>
              <w:fldChar w:fldCharType="end"/>
            </w:r>
          </w:hyperlink>
        </w:p>
        <w:p w:rsidR="00F91E8E" w:rsidRPr="00F91E8E" w:rsidRDefault="00F91E8E" w:rsidP="00F91E8E">
          <w:pPr>
            <w:pStyle w:val="TOC1"/>
            <w:spacing w:line="276" w:lineRule="auto"/>
            <w:rPr>
              <w:rFonts w:ascii="Times New Roman" w:hAnsi="Times New Roman"/>
              <w:noProof/>
              <w:sz w:val="24"/>
              <w:lang w:eastAsia="zh-CN"/>
            </w:rPr>
          </w:pPr>
          <w:hyperlink w:anchor="_Toc44877349" w:history="1">
            <w:r w:rsidRPr="00F91E8E">
              <w:rPr>
                <w:rStyle w:val="Hyperlink"/>
                <w:rFonts w:ascii="Times New Roman" w:hAnsi="Times New Roman"/>
                <w:noProof/>
                <w:sz w:val="24"/>
              </w:rPr>
              <w:t>HALAMAN PENGESAHAN PROPOSAL / LAPORAN K</w:t>
            </w:r>
            <w:bookmarkStart w:id="3" w:name="_GoBack"/>
            <w:bookmarkEnd w:id="3"/>
            <w:r w:rsidRPr="00F91E8E">
              <w:rPr>
                <w:rStyle w:val="Hyperlink"/>
                <w:rFonts w:ascii="Times New Roman" w:hAnsi="Times New Roman"/>
                <w:noProof/>
                <w:sz w:val="24"/>
              </w:rPr>
              <w:t>EGIATAN</w:t>
            </w:r>
            <w:r w:rsidRPr="00F91E8E">
              <w:rPr>
                <w:rFonts w:ascii="Times New Roman" w:hAnsi="Times New Roman"/>
                <w:noProof/>
                <w:webHidden/>
                <w:sz w:val="24"/>
              </w:rPr>
              <w:tab/>
            </w:r>
            <w:r w:rsidRPr="00F91E8E">
              <w:rPr>
                <w:rFonts w:ascii="Times New Roman" w:hAnsi="Times New Roman"/>
                <w:noProof/>
                <w:webHidden/>
                <w:sz w:val="24"/>
              </w:rPr>
              <w:fldChar w:fldCharType="begin"/>
            </w:r>
            <w:r w:rsidRPr="00F91E8E">
              <w:rPr>
                <w:rFonts w:ascii="Times New Roman" w:hAnsi="Times New Roman"/>
                <w:noProof/>
                <w:webHidden/>
                <w:sz w:val="24"/>
              </w:rPr>
              <w:instrText xml:space="preserve"> PAGEREF _Toc44877349 \h </w:instrText>
            </w:r>
            <w:r w:rsidRPr="00F91E8E">
              <w:rPr>
                <w:rFonts w:ascii="Times New Roman" w:hAnsi="Times New Roman"/>
                <w:noProof/>
                <w:webHidden/>
                <w:sz w:val="24"/>
              </w:rPr>
            </w:r>
            <w:r w:rsidRPr="00F91E8E">
              <w:rPr>
                <w:rFonts w:ascii="Times New Roman" w:hAnsi="Times New Roman"/>
                <w:noProof/>
                <w:webHidden/>
                <w:sz w:val="24"/>
              </w:rPr>
              <w:fldChar w:fldCharType="separate"/>
            </w:r>
            <w:r w:rsidRPr="00F91E8E">
              <w:rPr>
                <w:rFonts w:ascii="Times New Roman" w:hAnsi="Times New Roman"/>
                <w:noProof/>
                <w:webHidden/>
                <w:sz w:val="24"/>
              </w:rPr>
              <w:t>ii</w:t>
            </w:r>
            <w:r w:rsidRPr="00F91E8E">
              <w:rPr>
                <w:rFonts w:ascii="Times New Roman" w:hAnsi="Times New Roman"/>
                <w:noProof/>
                <w:webHidden/>
                <w:sz w:val="24"/>
              </w:rPr>
              <w:fldChar w:fldCharType="end"/>
            </w:r>
          </w:hyperlink>
        </w:p>
        <w:p w:rsidR="00F91E8E" w:rsidRPr="00F91E8E" w:rsidRDefault="00F91E8E" w:rsidP="00F91E8E">
          <w:pPr>
            <w:pStyle w:val="TOC1"/>
            <w:spacing w:line="276" w:lineRule="auto"/>
            <w:rPr>
              <w:rFonts w:ascii="Times New Roman" w:hAnsi="Times New Roman"/>
              <w:noProof/>
              <w:sz w:val="24"/>
              <w:lang w:eastAsia="zh-CN"/>
            </w:rPr>
          </w:pPr>
          <w:hyperlink w:anchor="_Toc44877350" w:history="1">
            <w:r w:rsidRPr="00F91E8E">
              <w:rPr>
                <w:rStyle w:val="Hyperlink"/>
                <w:rFonts w:ascii="Times New Roman" w:hAnsi="Times New Roman"/>
                <w:noProof/>
                <w:sz w:val="24"/>
              </w:rPr>
              <w:t>DAFTAR ISI</w:t>
            </w:r>
            <w:r w:rsidRPr="00F91E8E">
              <w:rPr>
                <w:rFonts w:ascii="Times New Roman" w:hAnsi="Times New Roman"/>
                <w:noProof/>
                <w:webHidden/>
                <w:sz w:val="24"/>
              </w:rPr>
              <w:tab/>
            </w:r>
            <w:r w:rsidRPr="00F91E8E">
              <w:rPr>
                <w:rFonts w:ascii="Times New Roman" w:hAnsi="Times New Roman"/>
                <w:noProof/>
                <w:webHidden/>
                <w:sz w:val="24"/>
              </w:rPr>
              <w:fldChar w:fldCharType="begin"/>
            </w:r>
            <w:r w:rsidRPr="00F91E8E">
              <w:rPr>
                <w:rFonts w:ascii="Times New Roman" w:hAnsi="Times New Roman"/>
                <w:noProof/>
                <w:webHidden/>
                <w:sz w:val="24"/>
              </w:rPr>
              <w:instrText xml:space="preserve"> PAGEREF _Toc44877350 \h </w:instrText>
            </w:r>
            <w:r w:rsidRPr="00F91E8E">
              <w:rPr>
                <w:rFonts w:ascii="Times New Roman" w:hAnsi="Times New Roman"/>
                <w:noProof/>
                <w:webHidden/>
                <w:sz w:val="24"/>
              </w:rPr>
            </w:r>
            <w:r w:rsidRPr="00F91E8E">
              <w:rPr>
                <w:rFonts w:ascii="Times New Roman" w:hAnsi="Times New Roman"/>
                <w:noProof/>
                <w:webHidden/>
                <w:sz w:val="24"/>
              </w:rPr>
              <w:fldChar w:fldCharType="separate"/>
            </w:r>
            <w:r w:rsidRPr="00F91E8E">
              <w:rPr>
                <w:rFonts w:ascii="Times New Roman" w:hAnsi="Times New Roman"/>
                <w:noProof/>
                <w:webHidden/>
                <w:sz w:val="24"/>
              </w:rPr>
              <w:t>iii</w:t>
            </w:r>
            <w:r w:rsidRPr="00F91E8E">
              <w:rPr>
                <w:rFonts w:ascii="Times New Roman" w:hAnsi="Times New Roman"/>
                <w:noProof/>
                <w:webHidden/>
                <w:sz w:val="24"/>
              </w:rPr>
              <w:fldChar w:fldCharType="end"/>
            </w:r>
          </w:hyperlink>
        </w:p>
        <w:p w:rsidR="00F91E8E" w:rsidRPr="00F91E8E" w:rsidRDefault="00F91E8E" w:rsidP="00F91E8E">
          <w:pPr>
            <w:pStyle w:val="TOC1"/>
            <w:spacing w:line="276" w:lineRule="auto"/>
            <w:rPr>
              <w:rFonts w:ascii="Times New Roman" w:hAnsi="Times New Roman"/>
              <w:noProof/>
              <w:sz w:val="24"/>
              <w:lang w:eastAsia="zh-CN"/>
            </w:rPr>
          </w:pPr>
          <w:hyperlink w:anchor="_Toc44877351" w:history="1">
            <w:r w:rsidRPr="00F91E8E">
              <w:rPr>
                <w:rStyle w:val="Hyperlink"/>
                <w:rFonts w:ascii="Times New Roman" w:hAnsi="Times New Roman"/>
                <w:noProof/>
                <w:sz w:val="24"/>
              </w:rPr>
              <w:t>RINGKASAN</w:t>
            </w:r>
            <w:r w:rsidRPr="00F91E8E">
              <w:rPr>
                <w:rFonts w:ascii="Times New Roman" w:hAnsi="Times New Roman"/>
                <w:noProof/>
                <w:webHidden/>
                <w:sz w:val="24"/>
              </w:rPr>
              <w:tab/>
            </w:r>
            <w:r w:rsidRPr="00F91E8E">
              <w:rPr>
                <w:rFonts w:ascii="Times New Roman" w:hAnsi="Times New Roman"/>
                <w:noProof/>
                <w:webHidden/>
                <w:sz w:val="24"/>
              </w:rPr>
              <w:fldChar w:fldCharType="begin"/>
            </w:r>
            <w:r w:rsidRPr="00F91E8E">
              <w:rPr>
                <w:rFonts w:ascii="Times New Roman" w:hAnsi="Times New Roman"/>
                <w:noProof/>
                <w:webHidden/>
                <w:sz w:val="24"/>
              </w:rPr>
              <w:instrText xml:space="preserve"> PAGEREF _Toc44877351 \h </w:instrText>
            </w:r>
            <w:r w:rsidRPr="00F91E8E">
              <w:rPr>
                <w:rFonts w:ascii="Times New Roman" w:hAnsi="Times New Roman"/>
                <w:noProof/>
                <w:webHidden/>
                <w:sz w:val="24"/>
              </w:rPr>
            </w:r>
            <w:r w:rsidRPr="00F91E8E">
              <w:rPr>
                <w:rFonts w:ascii="Times New Roman" w:hAnsi="Times New Roman"/>
                <w:noProof/>
                <w:webHidden/>
                <w:sz w:val="24"/>
              </w:rPr>
              <w:fldChar w:fldCharType="separate"/>
            </w:r>
            <w:r w:rsidRPr="00F91E8E">
              <w:rPr>
                <w:rFonts w:ascii="Times New Roman" w:hAnsi="Times New Roman"/>
                <w:noProof/>
                <w:webHidden/>
                <w:sz w:val="24"/>
              </w:rPr>
              <w:t>1</w:t>
            </w:r>
            <w:r w:rsidRPr="00F91E8E">
              <w:rPr>
                <w:rFonts w:ascii="Times New Roman" w:hAnsi="Times New Roman"/>
                <w:noProof/>
                <w:webHidden/>
                <w:sz w:val="24"/>
              </w:rPr>
              <w:fldChar w:fldCharType="end"/>
            </w:r>
          </w:hyperlink>
        </w:p>
        <w:p w:rsidR="00F91E8E" w:rsidRPr="00F91E8E" w:rsidRDefault="00F91E8E" w:rsidP="00F91E8E">
          <w:pPr>
            <w:pStyle w:val="TOC1"/>
            <w:spacing w:line="276" w:lineRule="auto"/>
            <w:rPr>
              <w:rFonts w:ascii="Times New Roman" w:hAnsi="Times New Roman"/>
              <w:noProof/>
              <w:sz w:val="24"/>
              <w:lang w:eastAsia="zh-CN"/>
            </w:rPr>
          </w:pPr>
          <w:hyperlink w:anchor="_Toc44877352" w:history="1">
            <w:r w:rsidRPr="00F91E8E">
              <w:rPr>
                <w:rStyle w:val="Hyperlink"/>
                <w:rFonts w:ascii="Times New Roman" w:hAnsi="Times New Roman"/>
                <w:noProof/>
                <w:sz w:val="24"/>
              </w:rPr>
              <w:t>BAB 1 PENDAHULUAN</w:t>
            </w:r>
            <w:r w:rsidRPr="00F91E8E">
              <w:rPr>
                <w:rFonts w:ascii="Times New Roman" w:hAnsi="Times New Roman"/>
                <w:noProof/>
                <w:webHidden/>
                <w:sz w:val="24"/>
              </w:rPr>
              <w:tab/>
            </w:r>
            <w:r w:rsidRPr="00F91E8E">
              <w:rPr>
                <w:rFonts w:ascii="Times New Roman" w:hAnsi="Times New Roman"/>
                <w:noProof/>
                <w:webHidden/>
                <w:sz w:val="24"/>
              </w:rPr>
              <w:fldChar w:fldCharType="begin"/>
            </w:r>
            <w:r w:rsidRPr="00F91E8E">
              <w:rPr>
                <w:rFonts w:ascii="Times New Roman" w:hAnsi="Times New Roman"/>
                <w:noProof/>
                <w:webHidden/>
                <w:sz w:val="24"/>
              </w:rPr>
              <w:instrText xml:space="preserve"> PAGEREF _Toc44877352 \h </w:instrText>
            </w:r>
            <w:r w:rsidRPr="00F91E8E">
              <w:rPr>
                <w:rFonts w:ascii="Times New Roman" w:hAnsi="Times New Roman"/>
                <w:noProof/>
                <w:webHidden/>
                <w:sz w:val="24"/>
              </w:rPr>
            </w:r>
            <w:r w:rsidRPr="00F91E8E">
              <w:rPr>
                <w:rFonts w:ascii="Times New Roman" w:hAnsi="Times New Roman"/>
                <w:noProof/>
                <w:webHidden/>
                <w:sz w:val="24"/>
              </w:rPr>
              <w:fldChar w:fldCharType="separate"/>
            </w:r>
            <w:r w:rsidRPr="00F91E8E">
              <w:rPr>
                <w:rFonts w:ascii="Times New Roman" w:hAnsi="Times New Roman"/>
                <w:noProof/>
                <w:webHidden/>
                <w:sz w:val="24"/>
              </w:rPr>
              <w:t>2</w:t>
            </w:r>
            <w:r w:rsidRPr="00F91E8E">
              <w:rPr>
                <w:rFonts w:ascii="Times New Roman" w:hAnsi="Times New Roman"/>
                <w:noProof/>
                <w:webHidden/>
                <w:sz w:val="24"/>
              </w:rPr>
              <w:fldChar w:fldCharType="end"/>
            </w:r>
          </w:hyperlink>
        </w:p>
        <w:p w:rsidR="00F91E8E" w:rsidRPr="00F91E8E" w:rsidRDefault="00F91E8E" w:rsidP="00F91E8E">
          <w:pPr>
            <w:pStyle w:val="TOC2"/>
            <w:tabs>
              <w:tab w:val="left" w:pos="880"/>
              <w:tab w:val="right" w:leader="dot" w:pos="7927"/>
            </w:tabs>
            <w:spacing w:line="276" w:lineRule="auto"/>
            <w:rPr>
              <w:rFonts w:ascii="Times New Roman" w:hAnsi="Times New Roman"/>
              <w:noProof/>
              <w:sz w:val="24"/>
              <w:lang w:eastAsia="zh-CN"/>
            </w:rPr>
          </w:pPr>
          <w:hyperlink w:anchor="_Toc44877353" w:history="1">
            <w:r w:rsidRPr="00F91E8E">
              <w:rPr>
                <w:rStyle w:val="Hyperlink"/>
                <w:rFonts w:ascii="Times New Roman" w:hAnsi="Times New Roman"/>
                <w:noProof/>
                <w:sz w:val="24"/>
              </w:rPr>
              <w:t>1.1.</w:t>
            </w:r>
            <w:r w:rsidRPr="00F91E8E">
              <w:rPr>
                <w:rFonts w:ascii="Times New Roman" w:hAnsi="Times New Roman"/>
                <w:noProof/>
                <w:sz w:val="24"/>
                <w:lang w:eastAsia="zh-CN"/>
              </w:rPr>
              <w:tab/>
            </w:r>
            <w:r w:rsidRPr="00F91E8E">
              <w:rPr>
                <w:rStyle w:val="Hyperlink"/>
                <w:rFonts w:ascii="Times New Roman" w:hAnsi="Times New Roman"/>
                <w:noProof/>
                <w:sz w:val="24"/>
              </w:rPr>
              <w:t>Latar Belakang Masalah</w:t>
            </w:r>
            <w:r w:rsidRPr="00F91E8E">
              <w:rPr>
                <w:rFonts w:ascii="Times New Roman" w:hAnsi="Times New Roman"/>
                <w:noProof/>
                <w:webHidden/>
                <w:sz w:val="24"/>
              </w:rPr>
              <w:tab/>
            </w:r>
            <w:r w:rsidRPr="00F91E8E">
              <w:rPr>
                <w:rFonts w:ascii="Times New Roman" w:hAnsi="Times New Roman"/>
                <w:noProof/>
                <w:webHidden/>
                <w:sz w:val="24"/>
              </w:rPr>
              <w:fldChar w:fldCharType="begin"/>
            </w:r>
            <w:r w:rsidRPr="00F91E8E">
              <w:rPr>
                <w:rFonts w:ascii="Times New Roman" w:hAnsi="Times New Roman"/>
                <w:noProof/>
                <w:webHidden/>
                <w:sz w:val="24"/>
              </w:rPr>
              <w:instrText xml:space="preserve"> PAGEREF _Toc44877353 \h </w:instrText>
            </w:r>
            <w:r w:rsidRPr="00F91E8E">
              <w:rPr>
                <w:rFonts w:ascii="Times New Roman" w:hAnsi="Times New Roman"/>
                <w:noProof/>
                <w:webHidden/>
                <w:sz w:val="24"/>
              </w:rPr>
            </w:r>
            <w:r w:rsidRPr="00F91E8E">
              <w:rPr>
                <w:rFonts w:ascii="Times New Roman" w:hAnsi="Times New Roman"/>
                <w:noProof/>
                <w:webHidden/>
                <w:sz w:val="24"/>
              </w:rPr>
              <w:fldChar w:fldCharType="separate"/>
            </w:r>
            <w:r w:rsidRPr="00F91E8E">
              <w:rPr>
                <w:rFonts w:ascii="Times New Roman" w:hAnsi="Times New Roman"/>
                <w:noProof/>
                <w:webHidden/>
                <w:sz w:val="24"/>
              </w:rPr>
              <w:t>2</w:t>
            </w:r>
            <w:r w:rsidRPr="00F91E8E">
              <w:rPr>
                <w:rFonts w:ascii="Times New Roman" w:hAnsi="Times New Roman"/>
                <w:noProof/>
                <w:webHidden/>
                <w:sz w:val="24"/>
              </w:rPr>
              <w:fldChar w:fldCharType="end"/>
            </w:r>
          </w:hyperlink>
        </w:p>
        <w:p w:rsidR="00F91E8E" w:rsidRPr="00F91E8E" w:rsidRDefault="00F91E8E" w:rsidP="00F91E8E">
          <w:pPr>
            <w:pStyle w:val="TOC1"/>
            <w:spacing w:line="276" w:lineRule="auto"/>
            <w:rPr>
              <w:rFonts w:ascii="Times New Roman" w:hAnsi="Times New Roman"/>
              <w:noProof/>
              <w:sz w:val="24"/>
              <w:lang w:eastAsia="zh-CN"/>
            </w:rPr>
          </w:pPr>
          <w:hyperlink w:anchor="_Toc44877354" w:history="1">
            <w:r w:rsidRPr="00F91E8E">
              <w:rPr>
                <w:rStyle w:val="Hyperlink"/>
                <w:rFonts w:ascii="Times New Roman" w:hAnsi="Times New Roman"/>
                <w:noProof/>
                <w:sz w:val="24"/>
              </w:rPr>
              <w:t>BAB 2 SASARAN DAN LUARAN</w:t>
            </w:r>
            <w:r w:rsidRPr="00F91E8E">
              <w:rPr>
                <w:rFonts w:ascii="Times New Roman" w:hAnsi="Times New Roman"/>
                <w:noProof/>
                <w:webHidden/>
                <w:sz w:val="24"/>
              </w:rPr>
              <w:tab/>
            </w:r>
            <w:r w:rsidRPr="00F91E8E">
              <w:rPr>
                <w:rFonts w:ascii="Times New Roman" w:hAnsi="Times New Roman"/>
                <w:noProof/>
                <w:webHidden/>
                <w:sz w:val="24"/>
              </w:rPr>
              <w:fldChar w:fldCharType="begin"/>
            </w:r>
            <w:r w:rsidRPr="00F91E8E">
              <w:rPr>
                <w:rFonts w:ascii="Times New Roman" w:hAnsi="Times New Roman"/>
                <w:noProof/>
                <w:webHidden/>
                <w:sz w:val="24"/>
              </w:rPr>
              <w:instrText xml:space="preserve"> PAGEREF _Toc44877354 \h </w:instrText>
            </w:r>
            <w:r w:rsidRPr="00F91E8E">
              <w:rPr>
                <w:rFonts w:ascii="Times New Roman" w:hAnsi="Times New Roman"/>
                <w:noProof/>
                <w:webHidden/>
                <w:sz w:val="24"/>
              </w:rPr>
            </w:r>
            <w:r w:rsidRPr="00F91E8E">
              <w:rPr>
                <w:rFonts w:ascii="Times New Roman" w:hAnsi="Times New Roman"/>
                <w:noProof/>
                <w:webHidden/>
                <w:sz w:val="24"/>
              </w:rPr>
              <w:fldChar w:fldCharType="separate"/>
            </w:r>
            <w:r w:rsidRPr="00F91E8E">
              <w:rPr>
                <w:rFonts w:ascii="Times New Roman" w:hAnsi="Times New Roman"/>
                <w:noProof/>
                <w:webHidden/>
                <w:sz w:val="24"/>
              </w:rPr>
              <w:t>4</w:t>
            </w:r>
            <w:r w:rsidRPr="00F91E8E">
              <w:rPr>
                <w:rFonts w:ascii="Times New Roman" w:hAnsi="Times New Roman"/>
                <w:noProof/>
                <w:webHidden/>
                <w:sz w:val="24"/>
              </w:rPr>
              <w:fldChar w:fldCharType="end"/>
            </w:r>
          </w:hyperlink>
        </w:p>
        <w:p w:rsidR="00F91E8E" w:rsidRPr="00F91E8E" w:rsidRDefault="00F91E8E" w:rsidP="00F91E8E">
          <w:pPr>
            <w:pStyle w:val="TOC2"/>
            <w:tabs>
              <w:tab w:val="right" w:leader="dot" w:pos="7927"/>
            </w:tabs>
            <w:spacing w:line="276" w:lineRule="auto"/>
            <w:rPr>
              <w:rFonts w:ascii="Times New Roman" w:hAnsi="Times New Roman"/>
              <w:noProof/>
              <w:sz w:val="24"/>
              <w:lang w:eastAsia="zh-CN"/>
            </w:rPr>
          </w:pPr>
          <w:hyperlink w:anchor="_Toc44877355" w:history="1">
            <w:r w:rsidRPr="00F91E8E">
              <w:rPr>
                <w:rStyle w:val="Hyperlink"/>
                <w:rFonts w:ascii="Times New Roman" w:hAnsi="Times New Roman"/>
                <w:noProof/>
                <w:sz w:val="24"/>
              </w:rPr>
              <w:t>2.1 Sasaran Program</w:t>
            </w:r>
            <w:r w:rsidRPr="00F91E8E">
              <w:rPr>
                <w:rFonts w:ascii="Times New Roman" w:hAnsi="Times New Roman"/>
                <w:noProof/>
                <w:webHidden/>
                <w:sz w:val="24"/>
              </w:rPr>
              <w:tab/>
            </w:r>
            <w:r w:rsidRPr="00F91E8E">
              <w:rPr>
                <w:rFonts w:ascii="Times New Roman" w:hAnsi="Times New Roman"/>
                <w:noProof/>
                <w:webHidden/>
                <w:sz w:val="24"/>
              </w:rPr>
              <w:fldChar w:fldCharType="begin"/>
            </w:r>
            <w:r w:rsidRPr="00F91E8E">
              <w:rPr>
                <w:rFonts w:ascii="Times New Roman" w:hAnsi="Times New Roman"/>
                <w:noProof/>
                <w:webHidden/>
                <w:sz w:val="24"/>
              </w:rPr>
              <w:instrText xml:space="preserve"> PAGEREF _Toc44877355 \h </w:instrText>
            </w:r>
            <w:r w:rsidRPr="00F91E8E">
              <w:rPr>
                <w:rFonts w:ascii="Times New Roman" w:hAnsi="Times New Roman"/>
                <w:noProof/>
                <w:webHidden/>
                <w:sz w:val="24"/>
              </w:rPr>
            </w:r>
            <w:r w:rsidRPr="00F91E8E">
              <w:rPr>
                <w:rFonts w:ascii="Times New Roman" w:hAnsi="Times New Roman"/>
                <w:noProof/>
                <w:webHidden/>
                <w:sz w:val="24"/>
              </w:rPr>
              <w:fldChar w:fldCharType="separate"/>
            </w:r>
            <w:r w:rsidRPr="00F91E8E">
              <w:rPr>
                <w:rFonts w:ascii="Times New Roman" w:hAnsi="Times New Roman"/>
                <w:noProof/>
                <w:webHidden/>
                <w:sz w:val="24"/>
              </w:rPr>
              <w:t>4</w:t>
            </w:r>
            <w:r w:rsidRPr="00F91E8E">
              <w:rPr>
                <w:rFonts w:ascii="Times New Roman" w:hAnsi="Times New Roman"/>
                <w:noProof/>
                <w:webHidden/>
                <w:sz w:val="24"/>
              </w:rPr>
              <w:fldChar w:fldCharType="end"/>
            </w:r>
          </w:hyperlink>
        </w:p>
        <w:p w:rsidR="00F91E8E" w:rsidRPr="00F91E8E" w:rsidRDefault="00F91E8E" w:rsidP="00F91E8E">
          <w:pPr>
            <w:pStyle w:val="TOC2"/>
            <w:tabs>
              <w:tab w:val="right" w:leader="dot" w:pos="7927"/>
            </w:tabs>
            <w:spacing w:line="276" w:lineRule="auto"/>
            <w:rPr>
              <w:rFonts w:ascii="Times New Roman" w:hAnsi="Times New Roman"/>
              <w:noProof/>
              <w:sz w:val="24"/>
              <w:lang w:eastAsia="zh-CN"/>
            </w:rPr>
          </w:pPr>
          <w:hyperlink w:anchor="_Toc44877356" w:history="1">
            <w:r w:rsidRPr="00F91E8E">
              <w:rPr>
                <w:rStyle w:val="Hyperlink"/>
                <w:rFonts w:ascii="Times New Roman" w:hAnsi="Times New Roman"/>
                <w:noProof/>
                <w:sz w:val="24"/>
              </w:rPr>
              <w:t>2.2 Hasil dan Spesifikasi Luaran</w:t>
            </w:r>
            <w:r w:rsidRPr="00F91E8E">
              <w:rPr>
                <w:rFonts w:ascii="Times New Roman" w:hAnsi="Times New Roman"/>
                <w:noProof/>
                <w:webHidden/>
                <w:sz w:val="24"/>
              </w:rPr>
              <w:tab/>
            </w:r>
            <w:r w:rsidRPr="00F91E8E">
              <w:rPr>
                <w:rFonts w:ascii="Times New Roman" w:hAnsi="Times New Roman"/>
                <w:noProof/>
                <w:webHidden/>
                <w:sz w:val="24"/>
              </w:rPr>
              <w:fldChar w:fldCharType="begin"/>
            </w:r>
            <w:r w:rsidRPr="00F91E8E">
              <w:rPr>
                <w:rFonts w:ascii="Times New Roman" w:hAnsi="Times New Roman"/>
                <w:noProof/>
                <w:webHidden/>
                <w:sz w:val="24"/>
              </w:rPr>
              <w:instrText xml:space="preserve"> PAGEREF _Toc44877356 \h </w:instrText>
            </w:r>
            <w:r w:rsidRPr="00F91E8E">
              <w:rPr>
                <w:rFonts w:ascii="Times New Roman" w:hAnsi="Times New Roman"/>
                <w:noProof/>
                <w:webHidden/>
                <w:sz w:val="24"/>
              </w:rPr>
            </w:r>
            <w:r w:rsidRPr="00F91E8E">
              <w:rPr>
                <w:rFonts w:ascii="Times New Roman" w:hAnsi="Times New Roman"/>
                <w:noProof/>
                <w:webHidden/>
                <w:sz w:val="24"/>
              </w:rPr>
              <w:fldChar w:fldCharType="separate"/>
            </w:r>
            <w:r w:rsidRPr="00F91E8E">
              <w:rPr>
                <w:rFonts w:ascii="Times New Roman" w:hAnsi="Times New Roman"/>
                <w:noProof/>
                <w:webHidden/>
                <w:sz w:val="24"/>
              </w:rPr>
              <w:t>4</w:t>
            </w:r>
            <w:r w:rsidRPr="00F91E8E">
              <w:rPr>
                <w:rFonts w:ascii="Times New Roman" w:hAnsi="Times New Roman"/>
                <w:noProof/>
                <w:webHidden/>
                <w:sz w:val="24"/>
              </w:rPr>
              <w:fldChar w:fldCharType="end"/>
            </w:r>
          </w:hyperlink>
        </w:p>
        <w:p w:rsidR="00F91E8E" w:rsidRPr="00F91E8E" w:rsidRDefault="00F91E8E" w:rsidP="00F91E8E">
          <w:pPr>
            <w:pStyle w:val="TOC3"/>
            <w:tabs>
              <w:tab w:val="right" w:leader="dot" w:pos="7927"/>
            </w:tabs>
            <w:spacing w:line="276" w:lineRule="auto"/>
            <w:rPr>
              <w:rFonts w:ascii="Times New Roman" w:hAnsi="Times New Roman"/>
              <w:noProof/>
              <w:sz w:val="24"/>
              <w:lang w:eastAsia="zh-CN"/>
            </w:rPr>
          </w:pPr>
          <w:hyperlink w:anchor="_Toc44877357" w:history="1">
            <w:r w:rsidRPr="00F91E8E">
              <w:rPr>
                <w:rStyle w:val="Hyperlink"/>
                <w:rFonts w:ascii="Times New Roman" w:hAnsi="Times New Roman"/>
                <w:noProof/>
                <w:sz w:val="24"/>
              </w:rPr>
              <w:t>a. Hasil</w:t>
            </w:r>
            <w:r w:rsidRPr="00F91E8E">
              <w:rPr>
                <w:rFonts w:ascii="Times New Roman" w:hAnsi="Times New Roman"/>
                <w:noProof/>
                <w:webHidden/>
                <w:sz w:val="24"/>
              </w:rPr>
              <w:tab/>
            </w:r>
            <w:r w:rsidRPr="00F91E8E">
              <w:rPr>
                <w:rFonts w:ascii="Times New Roman" w:hAnsi="Times New Roman"/>
                <w:noProof/>
                <w:webHidden/>
                <w:sz w:val="24"/>
              </w:rPr>
              <w:fldChar w:fldCharType="begin"/>
            </w:r>
            <w:r w:rsidRPr="00F91E8E">
              <w:rPr>
                <w:rFonts w:ascii="Times New Roman" w:hAnsi="Times New Roman"/>
                <w:noProof/>
                <w:webHidden/>
                <w:sz w:val="24"/>
              </w:rPr>
              <w:instrText xml:space="preserve"> PAGEREF _Toc44877357 \h </w:instrText>
            </w:r>
            <w:r w:rsidRPr="00F91E8E">
              <w:rPr>
                <w:rFonts w:ascii="Times New Roman" w:hAnsi="Times New Roman"/>
                <w:noProof/>
                <w:webHidden/>
                <w:sz w:val="24"/>
              </w:rPr>
            </w:r>
            <w:r w:rsidRPr="00F91E8E">
              <w:rPr>
                <w:rFonts w:ascii="Times New Roman" w:hAnsi="Times New Roman"/>
                <w:noProof/>
                <w:webHidden/>
                <w:sz w:val="24"/>
              </w:rPr>
              <w:fldChar w:fldCharType="separate"/>
            </w:r>
            <w:r w:rsidRPr="00F91E8E">
              <w:rPr>
                <w:rFonts w:ascii="Times New Roman" w:hAnsi="Times New Roman"/>
                <w:noProof/>
                <w:webHidden/>
                <w:sz w:val="24"/>
              </w:rPr>
              <w:t>4</w:t>
            </w:r>
            <w:r w:rsidRPr="00F91E8E">
              <w:rPr>
                <w:rFonts w:ascii="Times New Roman" w:hAnsi="Times New Roman"/>
                <w:noProof/>
                <w:webHidden/>
                <w:sz w:val="24"/>
              </w:rPr>
              <w:fldChar w:fldCharType="end"/>
            </w:r>
          </w:hyperlink>
        </w:p>
        <w:p w:rsidR="00F91E8E" w:rsidRPr="00F91E8E" w:rsidRDefault="00F91E8E" w:rsidP="00F91E8E">
          <w:pPr>
            <w:pStyle w:val="TOC3"/>
            <w:tabs>
              <w:tab w:val="right" w:leader="dot" w:pos="7927"/>
            </w:tabs>
            <w:spacing w:line="276" w:lineRule="auto"/>
            <w:rPr>
              <w:rFonts w:ascii="Times New Roman" w:hAnsi="Times New Roman"/>
              <w:noProof/>
              <w:sz w:val="24"/>
              <w:lang w:eastAsia="zh-CN"/>
            </w:rPr>
          </w:pPr>
          <w:hyperlink w:anchor="_Toc44877358" w:history="1">
            <w:r w:rsidRPr="00F91E8E">
              <w:rPr>
                <w:rStyle w:val="Hyperlink"/>
                <w:rFonts w:ascii="Times New Roman" w:hAnsi="Times New Roman"/>
                <w:noProof/>
                <w:sz w:val="24"/>
              </w:rPr>
              <w:t>b.Spesifikasi</w:t>
            </w:r>
            <w:r w:rsidRPr="00F91E8E">
              <w:rPr>
                <w:rFonts w:ascii="Times New Roman" w:hAnsi="Times New Roman"/>
                <w:noProof/>
                <w:webHidden/>
                <w:sz w:val="24"/>
              </w:rPr>
              <w:tab/>
            </w:r>
            <w:r w:rsidRPr="00F91E8E">
              <w:rPr>
                <w:rFonts w:ascii="Times New Roman" w:hAnsi="Times New Roman"/>
                <w:noProof/>
                <w:webHidden/>
                <w:sz w:val="24"/>
              </w:rPr>
              <w:fldChar w:fldCharType="begin"/>
            </w:r>
            <w:r w:rsidRPr="00F91E8E">
              <w:rPr>
                <w:rFonts w:ascii="Times New Roman" w:hAnsi="Times New Roman"/>
                <w:noProof/>
                <w:webHidden/>
                <w:sz w:val="24"/>
              </w:rPr>
              <w:instrText xml:space="preserve"> PAGEREF _Toc44877358 \h </w:instrText>
            </w:r>
            <w:r w:rsidRPr="00F91E8E">
              <w:rPr>
                <w:rFonts w:ascii="Times New Roman" w:hAnsi="Times New Roman"/>
                <w:noProof/>
                <w:webHidden/>
                <w:sz w:val="24"/>
              </w:rPr>
            </w:r>
            <w:r w:rsidRPr="00F91E8E">
              <w:rPr>
                <w:rFonts w:ascii="Times New Roman" w:hAnsi="Times New Roman"/>
                <w:noProof/>
                <w:webHidden/>
                <w:sz w:val="24"/>
              </w:rPr>
              <w:fldChar w:fldCharType="separate"/>
            </w:r>
            <w:r w:rsidRPr="00F91E8E">
              <w:rPr>
                <w:rFonts w:ascii="Times New Roman" w:hAnsi="Times New Roman"/>
                <w:noProof/>
                <w:webHidden/>
                <w:sz w:val="24"/>
              </w:rPr>
              <w:t>4</w:t>
            </w:r>
            <w:r w:rsidRPr="00F91E8E">
              <w:rPr>
                <w:rFonts w:ascii="Times New Roman" w:hAnsi="Times New Roman"/>
                <w:noProof/>
                <w:webHidden/>
                <w:sz w:val="24"/>
              </w:rPr>
              <w:fldChar w:fldCharType="end"/>
            </w:r>
          </w:hyperlink>
        </w:p>
        <w:p w:rsidR="00F91E8E" w:rsidRPr="00F91E8E" w:rsidRDefault="00F91E8E" w:rsidP="00F91E8E">
          <w:pPr>
            <w:pStyle w:val="TOC2"/>
            <w:tabs>
              <w:tab w:val="right" w:leader="dot" w:pos="7927"/>
            </w:tabs>
            <w:spacing w:line="276" w:lineRule="auto"/>
            <w:rPr>
              <w:rFonts w:ascii="Times New Roman" w:hAnsi="Times New Roman"/>
              <w:noProof/>
              <w:sz w:val="24"/>
              <w:lang w:eastAsia="zh-CN"/>
            </w:rPr>
          </w:pPr>
          <w:hyperlink w:anchor="_Toc44877359" w:history="1">
            <w:r w:rsidRPr="00F91E8E">
              <w:rPr>
                <w:rStyle w:val="Hyperlink"/>
                <w:rFonts w:ascii="Times New Roman" w:hAnsi="Times New Roman"/>
                <w:noProof/>
                <w:sz w:val="24"/>
              </w:rPr>
              <w:t>2.3 Media Publikasi</w:t>
            </w:r>
            <w:r w:rsidRPr="00F91E8E">
              <w:rPr>
                <w:rFonts w:ascii="Times New Roman" w:hAnsi="Times New Roman"/>
                <w:noProof/>
                <w:webHidden/>
                <w:sz w:val="24"/>
              </w:rPr>
              <w:tab/>
            </w:r>
            <w:r w:rsidRPr="00F91E8E">
              <w:rPr>
                <w:rFonts w:ascii="Times New Roman" w:hAnsi="Times New Roman"/>
                <w:noProof/>
                <w:webHidden/>
                <w:sz w:val="24"/>
              </w:rPr>
              <w:fldChar w:fldCharType="begin"/>
            </w:r>
            <w:r w:rsidRPr="00F91E8E">
              <w:rPr>
                <w:rFonts w:ascii="Times New Roman" w:hAnsi="Times New Roman"/>
                <w:noProof/>
                <w:webHidden/>
                <w:sz w:val="24"/>
              </w:rPr>
              <w:instrText xml:space="preserve"> PAGEREF _Toc44877359 \h </w:instrText>
            </w:r>
            <w:r w:rsidRPr="00F91E8E">
              <w:rPr>
                <w:rFonts w:ascii="Times New Roman" w:hAnsi="Times New Roman"/>
                <w:noProof/>
                <w:webHidden/>
                <w:sz w:val="24"/>
              </w:rPr>
            </w:r>
            <w:r w:rsidRPr="00F91E8E">
              <w:rPr>
                <w:rFonts w:ascii="Times New Roman" w:hAnsi="Times New Roman"/>
                <w:noProof/>
                <w:webHidden/>
                <w:sz w:val="24"/>
              </w:rPr>
              <w:fldChar w:fldCharType="separate"/>
            </w:r>
            <w:r w:rsidRPr="00F91E8E">
              <w:rPr>
                <w:rFonts w:ascii="Times New Roman" w:hAnsi="Times New Roman"/>
                <w:noProof/>
                <w:webHidden/>
                <w:sz w:val="24"/>
              </w:rPr>
              <w:t>5</w:t>
            </w:r>
            <w:r w:rsidRPr="00F91E8E">
              <w:rPr>
                <w:rFonts w:ascii="Times New Roman" w:hAnsi="Times New Roman"/>
                <w:noProof/>
                <w:webHidden/>
                <w:sz w:val="24"/>
              </w:rPr>
              <w:fldChar w:fldCharType="end"/>
            </w:r>
          </w:hyperlink>
        </w:p>
        <w:p w:rsidR="00F91E8E" w:rsidRPr="00F91E8E" w:rsidRDefault="00F91E8E" w:rsidP="00F91E8E">
          <w:pPr>
            <w:pStyle w:val="TOC1"/>
            <w:spacing w:line="276" w:lineRule="auto"/>
            <w:rPr>
              <w:rFonts w:ascii="Times New Roman" w:hAnsi="Times New Roman"/>
              <w:noProof/>
              <w:sz w:val="24"/>
              <w:lang w:eastAsia="zh-CN"/>
            </w:rPr>
          </w:pPr>
          <w:hyperlink w:anchor="_Toc44877360" w:history="1">
            <w:r w:rsidRPr="00F91E8E">
              <w:rPr>
                <w:rStyle w:val="Hyperlink"/>
                <w:rFonts w:ascii="Times New Roman" w:hAnsi="Times New Roman"/>
                <w:noProof/>
                <w:sz w:val="24"/>
              </w:rPr>
              <w:t>BAB 3 METODE PELAKSANAAN</w:t>
            </w:r>
            <w:r w:rsidRPr="00F91E8E">
              <w:rPr>
                <w:rFonts w:ascii="Times New Roman" w:hAnsi="Times New Roman"/>
                <w:noProof/>
                <w:webHidden/>
                <w:sz w:val="24"/>
              </w:rPr>
              <w:tab/>
            </w:r>
            <w:r w:rsidRPr="00F91E8E">
              <w:rPr>
                <w:rFonts w:ascii="Times New Roman" w:hAnsi="Times New Roman"/>
                <w:noProof/>
                <w:webHidden/>
                <w:sz w:val="24"/>
              </w:rPr>
              <w:fldChar w:fldCharType="begin"/>
            </w:r>
            <w:r w:rsidRPr="00F91E8E">
              <w:rPr>
                <w:rFonts w:ascii="Times New Roman" w:hAnsi="Times New Roman"/>
                <w:noProof/>
                <w:webHidden/>
                <w:sz w:val="24"/>
              </w:rPr>
              <w:instrText xml:space="preserve"> PAGEREF _Toc44877360 \h </w:instrText>
            </w:r>
            <w:r w:rsidRPr="00F91E8E">
              <w:rPr>
                <w:rFonts w:ascii="Times New Roman" w:hAnsi="Times New Roman"/>
                <w:noProof/>
                <w:webHidden/>
                <w:sz w:val="24"/>
              </w:rPr>
            </w:r>
            <w:r w:rsidRPr="00F91E8E">
              <w:rPr>
                <w:rFonts w:ascii="Times New Roman" w:hAnsi="Times New Roman"/>
                <w:noProof/>
                <w:webHidden/>
                <w:sz w:val="24"/>
              </w:rPr>
              <w:fldChar w:fldCharType="separate"/>
            </w:r>
            <w:r w:rsidRPr="00F91E8E">
              <w:rPr>
                <w:rFonts w:ascii="Times New Roman" w:hAnsi="Times New Roman"/>
                <w:noProof/>
                <w:webHidden/>
                <w:sz w:val="24"/>
              </w:rPr>
              <w:t>6</w:t>
            </w:r>
            <w:r w:rsidRPr="00F91E8E">
              <w:rPr>
                <w:rFonts w:ascii="Times New Roman" w:hAnsi="Times New Roman"/>
                <w:noProof/>
                <w:webHidden/>
                <w:sz w:val="24"/>
              </w:rPr>
              <w:fldChar w:fldCharType="end"/>
            </w:r>
          </w:hyperlink>
        </w:p>
        <w:p w:rsidR="00F91E8E" w:rsidRPr="00F91E8E" w:rsidRDefault="00F91E8E" w:rsidP="00F91E8E">
          <w:pPr>
            <w:pStyle w:val="TOC2"/>
            <w:tabs>
              <w:tab w:val="left" w:pos="660"/>
              <w:tab w:val="right" w:leader="dot" w:pos="7927"/>
            </w:tabs>
            <w:spacing w:line="276" w:lineRule="auto"/>
            <w:rPr>
              <w:rFonts w:ascii="Times New Roman" w:hAnsi="Times New Roman"/>
              <w:noProof/>
              <w:sz w:val="24"/>
              <w:lang w:eastAsia="zh-CN"/>
            </w:rPr>
          </w:pPr>
          <w:hyperlink w:anchor="_Toc44877361" w:history="1">
            <w:r w:rsidRPr="00F91E8E">
              <w:rPr>
                <w:rStyle w:val="Hyperlink"/>
                <w:rFonts w:ascii="Times New Roman" w:hAnsi="Times New Roman"/>
                <w:noProof/>
                <w:sz w:val="24"/>
              </w:rPr>
              <w:t>a.</w:t>
            </w:r>
            <w:r w:rsidRPr="00F91E8E">
              <w:rPr>
                <w:rFonts w:ascii="Times New Roman" w:hAnsi="Times New Roman"/>
                <w:noProof/>
                <w:sz w:val="24"/>
                <w:lang w:eastAsia="zh-CN"/>
              </w:rPr>
              <w:tab/>
            </w:r>
            <w:r w:rsidRPr="00F91E8E">
              <w:rPr>
                <w:rStyle w:val="Hyperlink"/>
                <w:rFonts w:ascii="Times New Roman" w:hAnsi="Times New Roman"/>
                <w:noProof/>
                <w:sz w:val="24"/>
              </w:rPr>
              <w:t>Nama Program</w:t>
            </w:r>
            <w:r w:rsidRPr="00F91E8E">
              <w:rPr>
                <w:rFonts w:ascii="Times New Roman" w:hAnsi="Times New Roman"/>
                <w:noProof/>
                <w:webHidden/>
                <w:sz w:val="24"/>
              </w:rPr>
              <w:tab/>
            </w:r>
            <w:r w:rsidRPr="00F91E8E">
              <w:rPr>
                <w:rFonts w:ascii="Times New Roman" w:hAnsi="Times New Roman"/>
                <w:noProof/>
                <w:webHidden/>
                <w:sz w:val="24"/>
              </w:rPr>
              <w:fldChar w:fldCharType="begin"/>
            </w:r>
            <w:r w:rsidRPr="00F91E8E">
              <w:rPr>
                <w:rFonts w:ascii="Times New Roman" w:hAnsi="Times New Roman"/>
                <w:noProof/>
                <w:webHidden/>
                <w:sz w:val="24"/>
              </w:rPr>
              <w:instrText xml:space="preserve"> PAGEREF _Toc44877361 \h </w:instrText>
            </w:r>
            <w:r w:rsidRPr="00F91E8E">
              <w:rPr>
                <w:rFonts w:ascii="Times New Roman" w:hAnsi="Times New Roman"/>
                <w:noProof/>
                <w:webHidden/>
                <w:sz w:val="24"/>
              </w:rPr>
            </w:r>
            <w:r w:rsidRPr="00F91E8E">
              <w:rPr>
                <w:rFonts w:ascii="Times New Roman" w:hAnsi="Times New Roman"/>
                <w:noProof/>
                <w:webHidden/>
                <w:sz w:val="24"/>
              </w:rPr>
              <w:fldChar w:fldCharType="separate"/>
            </w:r>
            <w:r w:rsidRPr="00F91E8E">
              <w:rPr>
                <w:rFonts w:ascii="Times New Roman" w:hAnsi="Times New Roman"/>
                <w:noProof/>
                <w:webHidden/>
                <w:sz w:val="24"/>
              </w:rPr>
              <w:t>6</w:t>
            </w:r>
            <w:r w:rsidRPr="00F91E8E">
              <w:rPr>
                <w:rFonts w:ascii="Times New Roman" w:hAnsi="Times New Roman"/>
                <w:noProof/>
                <w:webHidden/>
                <w:sz w:val="24"/>
              </w:rPr>
              <w:fldChar w:fldCharType="end"/>
            </w:r>
          </w:hyperlink>
        </w:p>
        <w:p w:rsidR="00F91E8E" w:rsidRPr="00F91E8E" w:rsidRDefault="00F91E8E" w:rsidP="00F91E8E">
          <w:pPr>
            <w:pStyle w:val="TOC2"/>
            <w:tabs>
              <w:tab w:val="left" w:pos="660"/>
              <w:tab w:val="right" w:leader="dot" w:pos="7927"/>
            </w:tabs>
            <w:spacing w:line="276" w:lineRule="auto"/>
            <w:rPr>
              <w:rFonts w:ascii="Times New Roman" w:hAnsi="Times New Roman"/>
              <w:noProof/>
              <w:sz w:val="24"/>
              <w:lang w:eastAsia="zh-CN"/>
            </w:rPr>
          </w:pPr>
          <w:hyperlink w:anchor="_Toc44877362" w:history="1">
            <w:r w:rsidRPr="00F91E8E">
              <w:rPr>
                <w:rStyle w:val="Hyperlink"/>
                <w:rFonts w:ascii="Times New Roman" w:hAnsi="Times New Roman"/>
                <w:noProof/>
                <w:sz w:val="24"/>
              </w:rPr>
              <w:t>b.</w:t>
            </w:r>
            <w:r w:rsidRPr="00F91E8E">
              <w:rPr>
                <w:rFonts w:ascii="Times New Roman" w:hAnsi="Times New Roman"/>
                <w:noProof/>
                <w:sz w:val="24"/>
                <w:lang w:eastAsia="zh-CN"/>
              </w:rPr>
              <w:tab/>
            </w:r>
            <w:r w:rsidRPr="00F91E8E">
              <w:rPr>
                <w:rStyle w:val="Hyperlink"/>
                <w:rFonts w:ascii="Times New Roman" w:hAnsi="Times New Roman"/>
                <w:noProof/>
                <w:sz w:val="24"/>
              </w:rPr>
              <w:t>Waktu Pelaksanaan</w:t>
            </w:r>
            <w:r w:rsidRPr="00F91E8E">
              <w:rPr>
                <w:rFonts w:ascii="Times New Roman" w:hAnsi="Times New Roman"/>
                <w:noProof/>
                <w:webHidden/>
                <w:sz w:val="24"/>
              </w:rPr>
              <w:tab/>
            </w:r>
            <w:r w:rsidRPr="00F91E8E">
              <w:rPr>
                <w:rFonts w:ascii="Times New Roman" w:hAnsi="Times New Roman"/>
                <w:noProof/>
                <w:webHidden/>
                <w:sz w:val="24"/>
              </w:rPr>
              <w:fldChar w:fldCharType="begin"/>
            </w:r>
            <w:r w:rsidRPr="00F91E8E">
              <w:rPr>
                <w:rFonts w:ascii="Times New Roman" w:hAnsi="Times New Roman"/>
                <w:noProof/>
                <w:webHidden/>
                <w:sz w:val="24"/>
              </w:rPr>
              <w:instrText xml:space="preserve"> PAGEREF _Toc44877362 \h </w:instrText>
            </w:r>
            <w:r w:rsidRPr="00F91E8E">
              <w:rPr>
                <w:rFonts w:ascii="Times New Roman" w:hAnsi="Times New Roman"/>
                <w:noProof/>
                <w:webHidden/>
                <w:sz w:val="24"/>
              </w:rPr>
            </w:r>
            <w:r w:rsidRPr="00F91E8E">
              <w:rPr>
                <w:rFonts w:ascii="Times New Roman" w:hAnsi="Times New Roman"/>
                <w:noProof/>
                <w:webHidden/>
                <w:sz w:val="24"/>
              </w:rPr>
              <w:fldChar w:fldCharType="separate"/>
            </w:r>
            <w:r w:rsidRPr="00F91E8E">
              <w:rPr>
                <w:rFonts w:ascii="Times New Roman" w:hAnsi="Times New Roman"/>
                <w:noProof/>
                <w:webHidden/>
                <w:sz w:val="24"/>
              </w:rPr>
              <w:t>6</w:t>
            </w:r>
            <w:r w:rsidRPr="00F91E8E">
              <w:rPr>
                <w:rFonts w:ascii="Times New Roman" w:hAnsi="Times New Roman"/>
                <w:noProof/>
                <w:webHidden/>
                <w:sz w:val="24"/>
              </w:rPr>
              <w:fldChar w:fldCharType="end"/>
            </w:r>
          </w:hyperlink>
        </w:p>
        <w:p w:rsidR="00F91E8E" w:rsidRPr="00F91E8E" w:rsidRDefault="00F91E8E" w:rsidP="00F91E8E">
          <w:pPr>
            <w:pStyle w:val="TOC2"/>
            <w:tabs>
              <w:tab w:val="left" w:pos="660"/>
              <w:tab w:val="right" w:leader="dot" w:pos="7927"/>
            </w:tabs>
            <w:spacing w:line="276" w:lineRule="auto"/>
            <w:rPr>
              <w:rFonts w:ascii="Times New Roman" w:hAnsi="Times New Roman"/>
              <w:noProof/>
              <w:sz w:val="24"/>
              <w:lang w:eastAsia="zh-CN"/>
            </w:rPr>
          </w:pPr>
          <w:hyperlink w:anchor="_Toc44877363" w:history="1">
            <w:r w:rsidRPr="00F91E8E">
              <w:rPr>
                <w:rStyle w:val="Hyperlink"/>
                <w:rFonts w:ascii="Times New Roman" w:hAnsi="Times New Roman"/>
                <w:noProof/>
                <w:sz w:val="24"/>
              </w:rPr>
              <w:t>c.</w:t>
            </w:r>
            <w:r w:rsidRPr="00F91E8E">
              <w:rPr>
                <w:rFonts w:ascii="Times New Roman" w:hAnsi="Times New Roman"/>
                <w:noProof/>
                <w:sz w:val="24"/>
                <w:lang w:eastAsia="zh-CN"/>
              </w:rPr>
              <w:tab/>
            </w:r>
            <w:r w:rsidRPr="00F91E8E">
              <w:rPr>
                <w:rStyle w:val="Hyperlink"/>
                <w:rFonts w:ascii="Times New Roman" w:hAnsi="Times New Roman"/>
                <w:noProof/>
                <w:sz w:val="24"/>
              </w:rPr>
              <w:t>Rencana Anggaran</w:t>
            </w:r>
            <w:r w:rsidRPr="00F91E8E">
              <w:rPr>
                <w:rFonts w:ascii="Times New Roman" w:hAnsi="Times New Roman"/>
                <w:noProof/>
                <w:webHidden/>
                <w:sz w:val="24"/>
              </w:rPr>
              <w:tab/>
            </w:r>
            <w:r w:rsidRPr="00F91E8E">
              <w:rPr>
                <w:rFonts w:ascii="Times New Roman" w:hAnsi="Times New Roman"/>
                <w:noProof/>
                <w:webHidden/>
                <w:sz w:val="24"/>
              </w:rPr>
              <w:fldChar w:fldCharType="begin"/>
            </w:r>
            <w:r w:rsidRPr="00F91E8E">
              <w:rPr>
                <w:rFonts w:ascii="Times New Roman" w:hAnsi="Times New Roman"/>
                <w:noProof/>
                <w:webHidden/>
                <w:sz w:val="24"/>
              </w:rPr>
              <w:instrText xml:space="preserve"> PAGEREF _Toc44877363 \h </w:instrText>
            </w:r>
            <w:r w:rsidRPr="00F91E8E">
              <w:rPr>
                <w:rFonts w:ascii="Times New Roman" w:hAnsi="Times New Roman"/>
                <w:noProof/>
                <w:webHidden/>
                <w:sz w:val="24"/>
              </w:rPr>
            </w:r>
            <w:r w:rsidRPr="00F91E8E">
              <w:rPr>
                <w:rFonts w:ascii="Times New Roman" w:hAnsi="Times New Roman"/>
                <w:noProof/>
                <w:webHidden/>
                <w:sz w:val="24"/>
              </w:rPr>
              <w:fldChar w:fldCharType="separate"/>
            </w:r>
            <w:r w:rsidRPr="00F91E8E">
              <w:rPr>
                <w:rFonts w:ascii="Times New Roman" w:hAnsi="Times New Roman"/>
                <w:noProof/>
                <w:webHidden/>
                <w:sz w:val="24"/>
              </w:rPr>
              <w:t>6</w:t>
            </w:r>
            <w:r w:rsidRPr="00F91E8E">
              <w:rPr>
                <w:rFonts w:ascii="Times New Roman" w:hAnsi="Times New Roman"/>
                <w:noProof/>
                <w:webHidden/>
                <w:sz w:val="24"/>
              </w:rPr>
              <w:fldChar w:fldCharType="end"/>
            </w:r>
          </w:hyperlink>
        </w:p>
        <w:p w:rsidR="00F91E8E" w:rsidRPr="00F91E8E" w:rsidRDefault="00F91E8E" w:rsidP="00F91E8E">
          <w:pPr>
            <w:pStyle w:val="TOC2"/>
            <w:tabs>
              <w:tab w:val="left" w:pos="660"/>
              <w:tab w:val="right" w:leader="dot" w:pos="7927"/>
            </w:tabs>
            <w:spacing w:line="276" w:lineRule="auto"/>
            <w:rPr>
              <w:rFonts w:ascii="Times New Roman" w:hAnsi="Times New Roman"/>
              <w:noProof/>
              <w:sz w:val="24"/>
              <w:lang w:eastAsia="zh-CN"/>
            </w:rPr>
          </w:pPr>
          <w:hyperlink w:anchor="_Toc44877364" w:history="1">
            <w:r w:rsidRPr="00F91E8E">
              <w:rPr>
                <w:rStyle w:val="Hyperlink"/>
                <w:rFonts w:ascii="Times New Roman" w:hAnsi="Times New Roman"/>
                <w:noProof/>
                <w:sz w:val="24"/>
              </w:rPr>
              <w:t>d.</w:t>
            </w:r>
            <w:r w:rsidRPr="00F91E8E">
              <w:rPr>
                <w:rFonts w:ascii="Times New Roman" w:hAnsi="Times New Roman"/>
                <w:noProof/>
                <w:sz w:val="24"/>
                <w:lang w:eastAsia="zh-CN"/>
              </w:rPr>
              <w:tab/>
            </w:r>
            <w:r w:rsidRPr="00F91E8E">
              <w:rPr>
                <w:rStyle w:val="Hyperlink"/>
                <w:rFonts w:ascii="Times New Roman" w:hAnsi="Times New Roman"/>
                <w:noProof/>
                <w:sz w:val="24"/>
              </w:rPr>
              <w:t>Sumber Dana</w:t>
            </w:r>
            <w:r w:rsidRPr="00F91E8E">
              <w:rPr>
                <w:rFonts w:ascii="Times New Roman" w:hAnsi="Times New Roman"/>
                <w:noProof/>
                <w:webHidden/>
                <w:sz w:val="24"/>
              </w:rPr>
              <w:tab/>
            </w:r>
            <w:r w:rsidRPr="00F91E8E">
              <w:rPr>
                <w:rFonts w:ascii="Times New Roman" w:hAnsi="Times New Roman"/>
                <w:noProof/>
                <w:webHidden/>
                <w:sz w:val="24"/>
              </w:rPr>
              <w:fldChar w:fldCharType="begin"/>
            </w:r>
            <w:r w:rsidRPr="00F91E8E">
              <w:rPr>
                <w:rFonts w:ascii="Times New Roman" w:hAnsi="Times New Roman"/>
                <w:noProof/>
                <w:webHidden/>
                <w:sz w:val="24"/>
              </w:rPr>
              <w:instrText xml:space="preserve"> PAGEREF _Toc44877364 \h </w:instrText>
            </w:r>
            <w:r w:rsidRPr="00F91E8E">
              <w:rPr>
                <w:rFonts w:ascii="Times New Roman" w:hAnsi="Times New Roman"/>
                <w:noProof/>
                <w:webHidden/>
                <w:sz w:val="24"/>
              </w:rPr>
            </w:r>
            <w:r w:rsidRPr="00F91E8E">
              <w:rPr>
                <w:rFonts w:ascii="Times New Roman" w:hAnsi="Times New Roman"/>
                <w:noProof/>
                <w:webHidden/>
                <w:sz w:val="24"/>
              </w:rPr>
              <w:fldChar w:fldCharType="separate"/>
            </w:r>
            <w:r w:rsidRPr="00F91E8E">
              <w:rPr>
                <w:rFonts w:ascii="Times New Roman" w:hAnsi="Times New Roman"/>
                <w:noProof/>
                <w:webHidden/>
                <w:sz w:val="24"/>
              </w:rPr>
              <w:t>7</w:t>
            </w:r>
            <w:r w:rsidRPr="00F91E8E">
              <w:rPr>
                <w:rFonts w:ascii="Times New Roman" w:hAnsi="Times New Roman"/>
                <w:noProof/>
                <w:webHidden/>
                <w:sz w:val="24"/>
              </w:rPr>
              <w:fldChar w:fldCharType="end"/>
            </w:r>
          </w:hyperlink>
        </w:p>
        <w:p w:rsidR="00F91E8E" w:rsidRPr="00F91E8E" w:rsidRDefault="00F91E8E" w:rsidP="00F91E8E">
          <w:pPr>
            <w:pStyle w:val="TOC2"/>
            <w:tabs>
              <w:tab w:val="left" w:pos="660"/>
              <w:tab w:val="right" w:leader="dot" w:pos="7927"/>
            </w:tabs>
            <w:spacing w:line="276" w:lineRule="auto"/>
            <w:rPr>
              <w:rFonts w:ascii="Times New Roman" w:hAnsi="Times New Roman"/>
              <w:noProof/>
              <w:sz w:val="24"/>
              <w:lang w:eastAsia="zh-CN"/>
            </w:rPr>
          </w:pPr>
          <w:hyperlink w:anchor="_Toc44877365" w:history="1">
            <w:r w:rsidRPr="00F91E8E">
              <w:rPr>
                <w:rStyle w:val="Hyperlink"/>
                <w:rFonts w:ascii="Times New Roman" w:hAnsi="Times New Roman"/>
                <w:noProof/>
                <w:sz w:val="24"/>
              </w:rPr>
              <w:t>e.</w:t>
            </w:r>
            <w:r w:rsidRPr="00F91E8E">
              <w:rPr>
                <w:rFonts w:ascii="Times New Roman" w:hAnsi="Times New Roman"/>
                <w:noProof/>
                <w:sz w:val="24"/>
                <w:lang w:eastAsia="zh-CN"/>
              </w:rPr>
              <w:tab/>
            </w:r>
            <w:r w:rsidRPr="00F91E8E">
              <w:rPr>
                <w:rStyle w:val="Hyperlink"/>
                <w:rFonts w:ascii="Times New Roman" w:hAnsi="Times New Roman"/>
                <w:noProof/>
                <w:sz w:val="24"/>
              </w:rPr>
              <w:t>Indikator Keberhasilan Program</w:t>
            </w:r>
            <w:r w:rsidRPr="00F91E8E">
              <w:rPr>
                <w:rFonts w:ascii="Times New Roman" w:hAnsi="Times New Roman"/>
                <w:noProof/>
                <w:webHidden/>
                <w:sz w:val="24"/>
              </w:rPr>
              <w:tab/>
            </w:r>
            <w:r w:rsidRPr="00F91E8E">
              <w:rPr>
                <w:rFonts w:ascii="Times New Roman" w:hAnsi="Times New Roman"/>
                <w:noProof/>
                <w:webHidden/>
                <w:sz w:val="24"/>
              </w:rPr>
              <w:fldChar w:fldCharType="begin"/>
            </w:r>
            <w:r w:rsidRPr="00F91E8E">
              <w:rPr>
                <w:rFonts w:ascii="Times New Roman" w:hAnsi="Times New Roman"/>
                <w:noProof/>
                <w:webHidden/>
                <w:sz w:val="24"/>
              </w:rPr>
              <w:instrText xml:space="preserve"> PAGEREF _Toc44877365 \h </w:instrText>
            </w:r>
            <w:r w:rsidRPr="00F91E8E">
              <w:rPr>
                <w:rFonts w:ascii="Times New Roman" w:hAnsi="Times New Roman"/>
                <w:noProof/>
                <w:webHidden/>
                <w:sz w:val="24"/>
              </w:rPr>
            </w:r>
            <w:r w:rsidRPr="00F91E8E">
              <w:rPr>
                <w:rFonts w:ascii="Times New Roman" w:hAnsi="Times New Roman"/>
                <w:noProof/>
                <w:webHidden/>
                <w:sz w:val="24"/>
              </w:rPr>
              <w:fldChar w:fldCharType="separate"/>
            </w:r>
            <w:r w:rsidRPr="00F91E8E">
              <w:rPr>
                <w:rFonts w:ascii="Times New Roman" w:hAnsi="Times New Roman"/>
                <w:noProof/>
                <w:webHidden/>
                <w:sz w:val="24"/>
              </w:rPr>
              <w:t>7</w:t>
            </w:r>
            <w:r w:rsidRPr="00F91E8E">
              <w:rPr>
                <w:rFonts w:ascii="Times New Roman" w:hAnsi="Times New Roman"/>
                <w:noProof/>
                <w:webHidden/>
                <w:sz w:val="24"/>
              </w:rPr>
              <w:fldChar w:fldCharType="end"/>
            </w:r>
          </w:hyperlink>
        </w:p>
        <w:p w:rsidR="00F91E8E" w:rsidRPr="00F91E8E" w:rsidRDefault="00F91E8E" w:rsidP="00F91E8E">
          <w:pPr>
            <w:pStyle w:val="TOC2"/>
            <w:tabs>
              <w:tab w:val="left" w:pos="660"/>
              <w:tab w:val="right" w:leader="dot" w:pos="7927"/>
            </w:tabs>
            <w:spacing w:line="276" w:lineRule="auto"/>
            <w:rPr>
              <w:rFonts w:ascii="Times New Roman" w:hAnsi="Times New Roman"/>
              <w:noProof/>
              <w:sz w:val="24"/>
              <w:lang w:eastAsia="zh-CN"/>
            </w:rPr>
          </w:pPr>
          <w:hyperlink w:anchor="_Toc44877366" w:history="1">
            <w:r w:rsidRPr="00F91E8E">
              <w:rPr>
                <w:rStyle w:val="Hyperlink"/>
                <w:rFonts w:ascii="Times New Roman" w:eastAsiaTheme="minorHAnsi" w:hAnsi="Times New Roman"/>
                <w:noProof/>
                <w:sz w:val="24"/>
                <w:lang w:val="id-ID"/>
              </w:rPr>
              <w:t>f.</w:t>
            </w:r>
            <w:r w:rsidRPr="00F91E8E">
              <w:rPr>
                <w:rFonts w:ascii="Times New Roman" w:hAnsi="Times New Roman"/>
                <w:noProof/>
                <w:sz w:val="24"/>
                <w:lang w:eastAsia="zh-CN"/>
              </w:rPr>
              <w:tab/>
            </w:r>
            <w:r w:rsidRPr="00F91E8E">
              <w:rPr>
                <w:rStyle w:val="Hyperlink"/>
                <w:rFonts w:ascii="Times New Roman" w:eastAsiaTheme="minorHAnsi" w:hAnsi="Times New Roman"/>
                <w:noProof/>
                <w:sz w:val="24"/>
                <w:lang w:val="id-ID"/>
              </w:rPr>
              <w:t>Alat Verifikasi</w:t>
            </w:r>
            <w:r w:rsidRPr="00F91E8E">
              <w:rPr>
                <w:rFonts w:ascii="Times New Roman" w:hAnsi="Times New Roman"/>
                <w:noProof/>
                <w:webHidden/>
                <w:sz w:val="24"/>
              </w:rPr>
              <w:tab/>
            </w:r>
            <w:r w:rsidRPr="00F91E8E">
              <w:rPr>
                <w:rFonts w:ascii="Times New Roman" w:hAnsi="Times New Roman"/>
                <w:noProof/>
                <w:webHidden/>
                <w:sz w:val="24"/>
              </w:rPr>
              <w:fldChar w:fldCharType="begin"/>
            </w:r>
            <w:r w:rsidRPr="00F91E8E">
              <w:rPr>
                <w:rFonts w:ascii="Times New Roman" w:hAnsi="Times New Roman"/>
                <w:noProof/>
                <w:webHidden/>
                <w:sz w:val="24"/>
              </w:rPr>
              <w:instrText xml:space="preserve"> PAGEREF _Toc44877366 \h </w:instrText>
            </w:r>
            <w:r w:rsidRPr="00F91E8E">
              <w:rPr>
                <w:rFonts w:ascii="Times New Roman" w:hAnsi="Times New Roman"/>
                <w:noProof/>
                <w:webHidden/>
                <w:sz w:val="24"/>
              </w:rPr>
            </w:r>
            <w:r w:rsidRPr="00F91E8E">
              <w:rPr>
                <w:rFonts w:ascii="Times New Roman" w:hAnsi="Times New Roman"/>
                <w:noProof/>
                <w:webHidden/>
                <w:sz w:val="24"/>
              </w:rPr>
              <w:fldChar w:fldCharType="separate"/>
            </w:r>
            <w:r w:rsidRPr="00F91E8E">
              <w:rPr>
                <w:rFonts w:ascii="Times New Roman" w:hAnsi="Times New Roman"/>
                <w:noProof/>
                <w:webHidden/>
                <w:sz w:val="24"/>
              </w:rPr>
              <w:t>7</w:t>
            </w:r>
            <w:r w:rsidRPr="00F91E8E">
              <w:rPr>
                <w:rFonts w:ascii="Times New Roman" w:hAnsi="Times New Roman"/>
                <w:noProof/>
                <w:webHidden/>
                <w:sz w:val="24"/>
              </w:rPr>
              <w:fldChar w:fldCharType="end"/>
            </w:r>
          </w:hyperlink>
        </w:p>
        <w:p w:rsidR="00F91E8E" w:rsidRPr="00F91E8E" w:rsidRDefault="00F91E8E" w:rsidP="00F91E8E">
          <w:pPr>
            <w:pStyle w:val="TOC2"/>
            <w:tabs>
              <w:tab w:val="left" w:pos="660"/>
              <w:tab w:val="right" w:leader="dot" w:pos="7927"/>
            </w:tabs>
            <w:spacing w:line="276" w:lineRule="auto"/>
            <w:rPr>
              <w:rFonts w:ascii="Times New Roman" w:hAnsi="Times New Roman"/>
              <w:noProof/>
              <w:sz w:val="24"/>
              <w:lang w:eastAsia="zh-CN"/>
            </w:rPr>
          </w:pPr>
          <w:hyperlink w:anchor="_Toc44877367" w:history="1">
            <w:r w:rsidRPr="00F91E8E">
              <w:rPr>
                <w:rStyle w:val="Hyperlink"/>
                <w:rFonts w:ascii="Times New Roman" w:hAnsi="Times New Roman"/>
                <w:noProof/>
                <w:sz w:val="24"/>
              </w:rPr>
              <w:t>g.</w:t>
            </w:r>
            <w:r w:rsidRPr="00F91E8E">
              <w:rPr>
                <w:rFonts w:ascii="Times New Roman" w:hAnsi="Times New Roman"/>
                <w:noProof/>
                <w:sz w:val="24"/>
                <w:lang w:eastAsia="zh-CN"/>
              </w:rPr>
              <w:tab/>
            </w:r>
            <w:r w:rsidRPr="00F91E8E">
              <w:rPr>
                <w:rStyle w:val="Hyperlink"/>
                <w:rFonts w:ascii="Times New Roman" w:hAnsi="Times New Roman"/>
                <w:noProof/>
                <w:sz w:val="24"/>
              </w:rPr>
              <w:t>Pembagian Tugas antar Anggota Tim</w:t>
            </w:r>
            <w:r w:rsidRPr="00F91E8E">
              <w:rPr>
                <w:rFonts w:ascii="Times New Roman" w:hAnsi="Times New Roman"/>
                <w:noProof/>
                <w:webHidden/>
                <w:sz w:val="24"/>
              </w:rPr>
              <w:tab/>
            </w:r>
            <w:r w:rsidRPr="00F91E8E">
              <w:rPr>
                <w:rFonts w:ascii="Times New Roman" w:hAnsi="Times New Roman"/>
                <w:noProof/>
                <w:webHidden/>
                <w:sz w:val="24"/>
              </w:rPr>
              <w:fldChar w:fldCharType="begin"/>
            </w:r>
            <w:r w:rsidRPr="00F91E8E">
              <w:rPr>
                <w:rFonts w:ascii="Times New Roman" w:hAnsi="Times New Roman"/>
                <w:noProof/>
                <w:webHidden/>
                <w:sz w:val="24"/>
              </w:rPr>
              <w:instrText xml:space="preserve"> PAGEREF _Toc44877367 \h </w:instrText>
            </w:r>
            <w:r w:rsidRPr="00F91E8E">
              <w:rPr>
                <w:rFonts w:ascii="Times New Roman" w:hAnsi="Times New Roman"/>
                <w:noProof/>
                <w:webHidden/>
                <w:sz w:val="24"/>
              </w:rPr>
            </w:r>
            <w:r w:rsidRPr="00F91E8E">
              <w:rPr>
                <w:rFonts w:ascii="Times New Roman" w:hAnsi="Times New Roman"/>
                <w:noProof/>
                <w:webHidden/>
                <w:sz w:val="24"/>
              </w:rPr>
              <w:fldChar w:fldCharType="separate"/>
            </w:r>
            <w:r w:rsidRPr="00F91E8E">
              <w:rPr>
                <w:rFonts w:ascii="Times New Roman" w:hAnsi="Times New Roman"/>
                <w:noProof/>
                <w:webHidden/>
                <w:sz w:val="24"/>
              </w:rPr>
              <w:t>8</w:t>
            </w:r>
            <w:r w:rsidRPr="00F91E8E">
              <w:rPr>
                <w:rFonts w:ascii="Times New Roman" w:hAnsi="Times New Roman"/>
                <w:noProof/>
                <w:webHidden/>
                <w:sz w:val="24"/>
              </w:rPr>
              <w:fldChar w:fldCharType="end"/>
            </w:r>
          </w:hyperlink>
        </w:p>
        <w:p w:rsidR="00F91E8E" w:rsidRPr="00F91E8E" w:rsidRDefault="00F91E8E" w:rsidP="00F91E8E">
          <w:pPr>
            <w:pStyle w:val="TOC2"/>
            <w:tabs>
              <w:tab w:val="left" w:pos="660"/>
              <w:tab w:val="right" w:leader="dot" w:pos="7927"/>
            </w:tabs>
            <w:spacing w:line="276" w:lineRule="auto"/>
            <w:rPr>
              <w:rFonts w:ascii="Times New Roman" w:hAnsi="Times New Roman"/>
              <w:noProof/>
              <w:sz w:val="24"/>
              <w:lang w:eastAsia="zh-CN"/>
            </w:rPr>
          </w:pPr>
          <w:hyperlink w:anchor="_Toc44877368" w:history="1">
            <w:r w:rsidRPr="00F91E8E">
              <w:rPr>
                <w:rStyle w:val="Hyperlink"/>
                <w:rFonts w:ascii="Times New Roman" w:hAnsi="Times New Roman"/>
                <w:noProof/>
                <w:sz w:val="24"/>
              </w:rPr>
              <w:t>h.</w:t>
            </w:r>
            <w:r w:rsidRPr="00F91E8E">
              <w:rPr>
                <w:rFonts w:ascii="Times New Roman" w:hAnsi="Times New Roman"/>
                <w:noProof/>
                <w:sz w:val="24"/>
                <w:lang w:eastAsia="zh-CN"/>
              </w:rPr>
              <w:tab/>
            </w:r>
            <w:r w:rsidRPr="00F91E8E">
              <w:rPr>
                <w:rStyle w:val="Hyperlink"/>
                <w:rFonts w:ascii="Times New Roman" w:hAnsi="Times New Roman"/>
                <w:noProof/>
                <w:sz w:val="24"/>
              </w:rPr>
              <w:t>Rencana Kegiatan</w:t>
            </w:r>
            <w:r w:rsidRPr="00F91E8E">
              <w:rPr>
                <w:rFonts w:ascii="Times New Roman" w:hAnsi="Times New Roman"/>
                <w:noProof/>
                <w:webHidden/>
                <w:sz w:val="24"/>
              </w:rPr>
              <w:tab/>
            </w:r>
            <w:r w:rsidRPr="00F91E8E">
              <w:rPr>
                <w:rFonts w:ascii="Times New Roman" w:hAnsi="Times New Roman"/>
                <w:noProof/>
                <w:webHidden/>
                <w:sz w:val="24"/>
              </w:rPr>
              <w:fldChar w:fldCharType="begin"/>
            </w:r>
            <w:r w:rsidRPr="00F91E8E">
              <w:rPr>
                <w:rFonts w:ascii="Times New Roman" w:hAnsi="Times New Roman"/>
                <w:noProof/>
                <w:webHidden/>
                <w:sz w:val="24"/>
              </w:rPr>
              <w:instrText xml:space="preserve"> PAGEREF _Toc44877368 \h </w:instrText>
            </w:r>
            <w:r w:rsidRPr="00F91E8E">
              <w:rPr>
                <w:rFonts w:ascii="Times New Roman" w:hAnsi="Times New Roman"/>
                <w:noProof/>
                <w:webHidden/>
                <w:sz w:val="24"/>
              </w:rPr>
            </w:r>
            <w:r w:rsidRPr="00F91E8E">
              <w:rPr>
                <w:rFonts w:ascii="Times New Roman" w:hAnsi="Times New Roman"/>
                <w:noProof/>
                <w:webHidden/>
                <w:sz w:val="24"/>
              </w:rPr>
              <w:fldChar w:fldCharType="separate"/>
            </w:r>
            <w:r w:rsidRPr="00F91E8E">
              <w:rPr>
                <w:rFonts w:ascii="Times New Roman" w:hAnsi="Times New Roman"/>
                <w:noProof/>
                <w:webHidden/>
                <w:sz w:val="24"/>
              </w:rPr>
              <w:t>8</w:t>
            </w:r>
            <w:r w:rsidRPr="00F91E8E">
              <w:rPr>
                <w:rFonts w:ascii="Times New Roman" w:hAnsi="Times New Roman"/>
                <w:noProof/>
                <w:webHidden/>
                <w:sz w:val="24"/>
              </w:rPr>
              <w:fldChar w:fldCharType="end"/>
            </w:r>
          </w:hyperlink>
        </w:p>
        <w:p w:rsidR="00F91E8E" w:rsidRPr="00F91E8E" w:rsidRDefault="00F91E8E" w:rsidP="00F91E8E">
          <w:pPr>
            <w:pStyle w:val="TOC2"/>
            <w:tabs>
              <w:tab w:val="left" w:pos="660"/>
              <w:tab w:val="right" w:leader="dot" w:pos="7927"/>
            </w:tabs>
            <w:spacing w:line="276" w:lineRule="auto"/>
            <w:rPr>
              <w:rFonts w:ascii="Times New Roman" w:hAnsi="Times New Roman"/>
              <w:noProof/>
              <w:sz w:val="24"/>
              <w:lang w:eastAsia="zh-CN"/>
            </w:rPr>
          </w:pPr>
          <w:hyperlink w:anchor="_Toc44877369" w:history="1">
            <w:r w:rsidRPr="00F91E8E">
              <w:rPr>
                <w:rStyle w:val="Hyperlink"/>
                <w:rFonts w:ascii="Times New Roman" w:hAnsi="Times New Roman"/>
                <w:noProof/>
                <w:sz w:val="24"/>
              </w:rPr>
              <w:t>i.</w:t>
            </w:r>
            <w:r w:rsidRPr="00F91E8E">
              <w:rPr>
                <w:rFonts w:ascii="Times New Roman" w:hAnsi="Times New Roman"/>
                <w:noProof/>
                <w:sz w:val="24"/>
                <w:lang w:eastAsia="zh-CN"/>
              </w:rPr>
              <w:tab/>
            </w:r>
            <w:r w:rsidRPr="00F91E8E">
              <w:rPr>
                <w:rStyle w:val="Hyperlink"/>
                <w:rFonts w:ascii="Times New Roman" w:hAnsi="Times New Roman"/>
                <w:noProof/>
                <w:sz w:val="24"/>
              </w:rPr>
              <w:t>Uraikan Teknis Pelaksanaan</w:t>
            </w:r>
            <w:r w:rsidRPr="00F91E8E">
              <w:rPr>
                <w:rFonts w:ascii="Times New Roman" w:hAnsi="Times New Roman"/>
                <w:noProof/>
                <w:webHidden/>
                <w:sz w:val="24"/>
              </w:rPr>
              <w:tab/>
            </w:r>
            <w:r w:rsidRPr="00F91E8E">
              <w:rPr>
                <w:rFonts w:ascii="Times New Roman" w:hAnsi="Times New Roman"/>
                <w:noProof/>
                <w:webHidden/>
                <w:sz w:val="24"/>
              </w:rPr>
              <w:fldChar w:fldCharType="begin"/>
            </w:r>
            <w:r w:rsidRPr="00F91E8E">
              <w:rPr>
                <w:rFonts w:ascii="Times New Roman" w:hAnsi="Times New Roman"/>
                <w:noProof/>
                <w:webHidden/>
                <w:sz w:val="24"/>
              </w:rPr>
              <w:instrText xml:space="preserve"> PAGEREF _Toc44877369 \h </w:instrText>
            </w:r>
            <w:r w:rsidRPr="00F91E8E">
              <w:rPr>
                <w:rFonts w:ascii="Times New Roman" w:hAnsi="Times New Roman"/>
                <w:noProof/>
                <w:webHidden/>
                <w:sz w:val="24"/>
              </w:rPr>
            </w:r>
            <w:r w:rsidRPr="00F91E8E">
              <w:rPr>
                <w:rFonts w:ascii="Times New Roman" w:hAnsi="Times New Roman"/>
                <w:noProof/>
                <w:webHidden/>
                <w:sz w:val="24"/>
              </w:rPr>
              <w:fldChar w:fldCharType="separate"/>
            </w:r>
            <w:r w:rsidRPr="00F91E8E">
              <w:rPr>
                <w:rFonts w:ascii="Times New Roman" w:hAnsi="Times New Roman"/>
                <w:noProof/>
                <w:webHidden/>
                <w:sz w:val="24"/>
              </w:rPr>
              <w:t>8</w:t>
            </w:r>
            <w:r w:rsidRPr="00F91E8E">
              <w:rPr>
                <w:rFonts w:ascii="Times New Roman" w:hAnsi="Times New Roman"/>
                <w:noProof/>
                <w:webHidden/>
                <w:sz w:val="24"/>
              </w:rPr>
              <w:fldChar w:fldCharType="end"/>
            </w:r>
          </w:hyperlink>
        </w:p>
        <w:p w:rsidR="00F91E8E" w:rsidRPr="00F91E8E" w:rsidRDefault="00F91E8E" w:rsidP="00F91E8E">
          <w:pPr>
            <w:pStyle w:val="TOC2"/>
            <w:tabs>
              <w:tab w:val="left" w:pos="660"/>
              <w:tab w:val="right" w:leader="dot" w:pos="7927"/>
            </w:tabs>
            <w:spacing w:line="276" w:lineRule="auto"/>
            <w:rPr>
              <w:rFonts w:ascii="Times New Roman" w:hAnsi="Times New Roman"/>
              <w:noProof/>
              <w:sz w:val="24"/>
              <w:lang w:eastAsia="zh-CN"/>
            </w:rPr>
          </w:pPr>
          <w:hyperlink w:anchor="_Toc44877370" w:history="1">
            <w:r w:rsidRPr="00F91E8E">
              <w:rPr>
                <w:rStyle w:val="Hyperlink"/>
                <w:rFonts w:ascii="Times New Roman" w:hAnsi="Times New Roman"/>
                <w:noProof/>
                <w:sz w:val="24"/>
              </w:rPr>
              <w:t>j.</w:t>
            </w:r>
            <w:r w:rsidRPr="00F91E8E">
              <w:rPr>
                <w:rFonts w:ascii="Times New Roman" w:hAnsi="Times New Roman"/>
                <w:noProof/>
                <w:sz w:val="24"/>
                <w:lang w:eastAsia="zh-CN"/>
              </w:rPr>
              <w:tab/>
            </w:r>
            <w:r w:rsidRPr="00F91E8E">
              <w:rPr>
                <w:rStyle w:val="Hyperlink"/>
                <w:rFonts w:ascii="Times New Roman" w:hAnsi="Times New Roman"/>
                <w:noProof/>
                <w:sz w:val="24"/>
              </w:rPr>
              <w:t>Uraian Prosedur Kerja</w:t>
            </w:r>
            <w:r w:rsidRPr="00F91E8E">
              <w:rPr>
                <w:rFonts w:ascii="Times New Roman" w:hAnsi="Times New Roman"/>
                <w:noProof/>
                <w:webHidden/>
                <w:sz w:val="24"/>
              </w:rPr>
              <w:tab/>
            </w:r>
            <w:r w:rsidRPr="00F91E8E">
              <w:rPr>
                <w:rFonts w:ascii="Times New Roman" w:hAnsi="Times New Roman"/>
                <w:noProof/>
                <w:webHidden/>
                <w:sz w:val="24"/>
              </w:rPr>
              <w:fldChar w:fldCharType="begin"/>
            </w:r>
            <w:r w:rsidRPr="00F91E8E">
              <w:rPr>
                <w:rFonts w:ascii="Times New Roman" w:hAnsi="Times New Roman"/>
                <w:noProof/>
                <w:webHidden/>
                <w:sz w:val="24"/>
              </w:rPr>
              <w:instrText xml:space="preserve"> PAGEREF _Toc44877370 \h </w:instrText>
            </w:r>
            <w:r w:rsidRPr="00F91E8E">
              <w:rPr>
                <w:rFonts w:ascii="Times New Roman" w:hAnsi="Times New Roman"/>
                <w:noProof/>
                <w:webHidden/>
                <w:sz w:val="24"/>
              </w:rPr>
            </w:r>
            <w:r w:rsidRPr="00F91E8E">
              <w:rPr>
                <w:rFonts w:ascii="Times New Roman" w:hAnsi="Times New Roman"/>
                <w:noProof/>
                <w:webHidden/>
                <w:sz w:val="24"/>
              </w:rPr>
              <w:fldChar w:fldCharType="separate"/>
            </w:r>
            <w:r w:rsidRPr="00F91E8E">
              <w:rPr>
                <w:rFonts w:ascii="Times New Roman" w:hAnsi="Times New Roman"/>
                <w:noProof/>
                <w:webHidden/>
                <w:sz w:val="24"/>
              </w:rPr>
              <w:t>9</w:t>
            </w:r>
            <w:r w:rsidRPr="00F91E8E">
              <w:rPr>
                <w:rFonts w:ascii="Times New Roman" w:hAnsi="Times New Roman"/>
                <w:noProof/>
                <w:webHidden/>
                <w:sz w:val="24"/>
              </w:rPr>
              <w:fldChar w:fldCharType="end"/>
            </w:r>
          </w:hyperlink>
        </w:p>
        <w:p w:rsidR="00F91E8E" w:rsidRPr="00F91E8E" w:rsidRDefault="00F91E8E" w:rsidP="00F91E8E">
          <w:pPr>
            <w:pStyle w:val="TOC1"/>
            <w:spacing w:line="276" w:lineRule="auto"/>
            <w:rPr>
              <w:rFonts w:ascii="Times New Roman" w:hAnsi="Times New Roman"/>
              <w:noProof/>
              <w:sz w:val="24"/>
              <w:lang w:eastAsia="zh-CN"/>
            </w:rPr>
          </w:pPr>
          <w:hyperlink w:anchor="_Toc44877371" w:history="1">
            <w:r w:rsidRPr="00F91E8E">
              <w:rPr>
                <w:rStyle w:val="Hyperlink"/>
                <w:rFonts w:ascii="Times New Roman" w:hAnsi="Times New Roman"/>
                <w:noProof/>
                <w:sz w:val="24"/>
              </w:rPr>
              <w:t>LAMPIRAN</w:t>
            </w:r>
            <w:r w:rsidRPr="00F91E8E">
              <w:rPr>
                <w:rFonts w:ascii="Times New Roman" w:hAnsi="Times New Roman"/>
                <w:noProof/>
                <w:webHidden/>
                <w:sz w:val="24"/>
              </w:rPr>
              <w:tab/>
            </w:r>
            <w:r w:rsidRPr="00F91E8E">
              <w:rPr>
                <w:rFonts w:ascii="Times New Roman" w:hAnsi="Times New Roman"/>
                <w:noProof/>
                <w:webHidden/>
                <w:sz w:val="24"/>
              </w:rPr>
              <w:fldChar w:fldCharType="begin"/>
            </w:r>
            <w:r w:rsidRPr="00F91E8E">
              <w:rPr>
                <w:rFonts w:ascii="Times New Roman" w:hAnsi="Times New Roman"/>
                <w:noProof/>
                <w:webHidden/>
                <w:sz w:val="24"/>
              </w:rPr>
              <w:instrText xml:space="preserve"> PAGEREF _Toc44877371 \h </w:instrText>
            </w:r>
            <w:r w:rsidRPr="00F91E8E">
              <w:rPr>
                <w:rFonts w:ascii="Times New Roman" w:hAnsi="Times New Roman"/>
                <w:noProof/>
                <w:webHidden/>
                <w:sz w:val="24"/>
              </w:rPr>
            </w:r>
            <w:r w:rsidRPr="00F91E8E">
              <w:rPr>
                <w:rFonts w:ascii="Times New Roman" w:hAnsi="Times New Roman"/>
                <w:noProof/>
                <w:webHidden/>
                <w:sz w:val="24"/>
              </w:rPr>
              <w:fldChar w:fldCharType="separate"/>
            </w:r>
            <w:r w:rsidRPr="00F91E8E">
              <w:rPr>
                <w:rFonts w:ascii="Times New Roman" w:hAnsi="Times New Roman"/>
                <w:noProof/>
                <w:webHidden/>
                <w:sz w:val="24"/>
              </w:rPr>
              <w:t>10</w:t>
            </w:r>
            <w:r w:rsidRPr="00F91E8E">
              <w:rPr>
                <w:rFonts w:ascii="Times New Roman" w:hAnsi="Times New Roman"/>
                <w:noProof/>
                <w:webHidden/>
                <w:sz w:val="24"/>
              </w:rPr>
              <w:fldChar w:fldCharType="end"/>
            </w:r>
          </w:hyperlink>
        </w:p>
        <w:p w:rsidR="00F91E8E" w:rsidRDefault="00F91E8E" w:rsidP="00F91E8E">
          <w:pPr>
            <w:pStyle w:val="TOC2"/>
            <w:tabs>
              <w:tab w:val="right" w:leader="dot" w:pos="7927"/>
            </w:tabs>
            <w:spacing w:line="276" w:lineRule="auto"/>
            <w:rPr>
              <w:rFonts w:cstheme="minorBidi"/>
              <w:noProof/>
              <w:lang w:eastAsia="zh-CN"/>
            </w:rPr>
          </w:pPr>
          <w:hyperlink w:anchor="_Toc44877372" w:history="1">
            <w:r w:rsidRPr="00F91E8E">
              <w:rPr>
                <w:rStyle w:val="Hyperlink"/>
                <w:rFonts w:ascii="Times New Roman" w:hAnsi="Times New Roman"/>
                <w:noProof/>
                <w:sz w:val="24"/>
              </w:rPr>
              <w:t>Daftar Pustaka</w:t>
            </w:r>
            <w:r w:rsidRPr="00F91E8E">
              <w:rPr>
                <w:rFonts w:ascii="Times New Roman" w:hAnsi="Times New Roman"/>
                <w:noProof/>
                <w:webHidden/>
                <w:sz w:val="24"/>
              </w:rPr>
              <w:tab/>
            </w:r>
            <w:r w:rsidRPr="00F91E8E">
              <w:rPr>
                <w:rFonts w:ascii="Times New Roman" w:hAnsi="Times New Roman"/>
                <w:noProof/>
                <w:webHidden/>
                <w:sz w:val="24"/>
              </w:rPr>
              <w:fldChar w:fldCharType="begin"/>
            </w:r>
            <w:r w:rsidRPr="00F91E8E">
              <w:rPr>
                <w:rFonts w:ascii="Times New Roman" w:hAnsi="Times New Roman"/>
                <w:noProof/>
                <w:webHidden/>
                <w:sz w:val="24"/>
              </w:rPr>
              <w:instrText xml:space="preserve"> PAGEREF _Toc44877372 \h </w:instrText>
            </w:r>
            <w:r w:rsidRPr="00F91E8E">
              <w:rPr>
                <w:rFonts w:ascii="Times New Roman" w:hAnsi="Times New Roman"/>
                <w:noProof/>
                <w:webHidden/>
                <w:sz w:val="24"/>
              </w:rPr>
            </w:r>
            <w:r w:rsidRPr="00F91E8E">
              <w:rPr>
                <w:rFonts w:ascii="Times New Roman" w:hAnsi="Times New Roman"/>
                <w:noProof/>
                <w:webHidden/>
                <w:sz w:val="24"/>
              </w:rPr>
              <w:fldChar w:fldCharType="separate"/>
            </w:r>
            <w:r w:rsidRPr="00F91E8E">
              <w:rPr>
                <w:rFonts w:ascii="Times New Roman" w:hAnsi="Times New Roman"/>
                <w:noProof/>
                <w:webHidden/>
                <w:sz w:val="24"/>
              </w:rPr>
              <w:t>10</w:t>
            </w:r>
            <w:r w:rsidRPr="00F91E8E">
              <w:rPr>
                <w:rFonts w:ascii="Times New Roman" w:hAnsi="Times New Roman"/>
                <w:noProof/>
                <w:webHidden/>
                <w:sz w:val="24"/>
              </w:rPr>
              <w:fldChar w:fldCharType="end"/>
            </w:r>
          </w:hyperlink>
        </w:p>
        <w:p w:rsidR="001B5F97" w:rsidRPr="00076D21" w:rsidRDefault="001B5F97">
          <w:pPr>
            <w:rPr>
              <w:rFonts w:ascii="Times New Roman" w:hAnsi="Times New Roman" w:cs="Times New Roman"/>
              <w:sz w:val="24"/>
              <w:szCs w:val="24"/>
            </w:rPr>
          </w:pPr>
          <w:r w:rsidRPr="00F91E8E">
            <w:rPr>
              <w:rFonts w:ascii="Times New Roman" w:hAnsi="Times New Roman" w:cs="Times New Roman"/>
              <w:b/>
              <w:bCs/>
              <w:noProof/>
              <w:sz w:val="24"/>
              <w:szCs w:val="24"/>
            </w:rPr>
            <w:fldChar w:fldCharType="end"/>
          </w:r>
        </w:p>
      </w:sdtContent>
    </w:sdt>
    <w:p w:rsidR="002461F2" w:rsidRDefault="002461F2" w:rsidP="001B5F97">
      <w:pPr>
        <w:rPr>
          <w:rFonts w:ascii="Times New Roman" w:hAnsi="Times New Roman" w:cs="Times New Roman"/>
          <w:b/>
          <w:sz w:val="24"/>
        </w:rPr>
        <w:sectPr w:rsidR="002461F2" w:rsidSect="002461F2">
          <w:footerReference w:type="default" r:id="rId11"/>
          <w:pgSz w:w="11906" w:h="16838" w:code="9"/>
          <w:pgMar w:top="1701" w:right="1701" w:bottom="1701" w:left="2268" w:header="720" w:footer="720" w:gutter="0"/>
          <w:pgNumType w:fmt="lowerRoman"/>
          <w:cols w:space="720"/>
          <w:docGrid w:linePitch="360"/>
        </w:sectPr>
      </w:pPr>
    </w:p>
    <w:p w:rsidR="001B5F97" w:rsidRDefault="001B5F97" w:rsidP="001B5F97">
      <w:pPr>
        <w:pStyle w:val="Heading1"/>
      </w:pPr>
      <w:bookmarkStart w:id="4" w:name="_Toc44877351"/>
      <w:r w:rsidRPr="001B5F97">
        <w:lastRenderedPageBreak/>
        <w:t>RINGKASAN</w:t>
      </w:r>
      <w:bookmarkEnd w:id="4"/>
      <w:r w:rsidRPr="001B5F97">
        <w:t xml:space="preserve"> </w:t>
      </w:r>
    </w:p>
    <w:p w:rsidR="00B500B4" w:rsidRPr="00B500B4" w:rsidRDefault="00B500B4" w:rsidP="00B500B4"/>
    <w:p w:rsidR="001B5F97" w:rsidRPr="00B500B4" w:rsidRDefault="00B500B4" w:rsidP="00B500B4">
      <w:pPr>
        <w:spacing w:line="360" w:lineRule="auto"/>
        <w:ind w:firstLine="720"/>
        <w:jc w:val="both"/>
        <w:rPr>
          <w:rFonts w:ascii="Times New Roman" w:eastAsiaTheme="majorEastAsia" w:hAnsi="Times New Roman" w:cs="Times New Roman"/>
          <w:b/>
          <w:sz w:val="24"/>
          <w:szCs w:val="32"/>
        </w:rPr>
      </w:pPr>
      <w:r w:rsidRPr="00B500B4">
        <w:rPr>
          <w:rFonts w:ascii="Times New Roman" w:hAnsi="Times New Roman" w:cs="Times New Roman"/>
          <w:color w:val="000000"/>
          <w:sz w:val="24"/>
        </w:rPr>
        <w:t xml:space="preserve">Uang merupakan salah satu alat pembayaran yang digunakan dalam kehidupan sehari-hari. Dalam hal ini, tidak dapat dipungkiri jika uang dapat menjadi salah satu sumber penyebaran virus dan bakteri karena uang sering berpindah dari satu tangan ke tangan yang lain. Dalam masa pandemi COVID-19 masyarakat diminta untuk selalu menjaga kebersihan, namun sedikit orang yang menyadari bahwa sumber penyakit atau bakteri berasal dari hal kecil yang dimiliki meski sistem pembayaran saat ini sudah berkembang menjadi lebih canggih seperti penggunaan </w:t>
      </w:r>
      <w:r w:rsidRPr="00B500B4">
        <w:rPr>
          <w:rFonts w:ascii="Times New Roman" w:hAnsi="Times New Roman" w:cs="Times New Roman"/>
          <w:i/>
          <w:iCs/>
          <w:color w:val="000000"/>
          <w:sz w:val="24"/>
        </w:rPr>
        <w:t>OVO</w:t>
      </w:r>
      <w:r w:rsidRPr="00B500B4">
        <w:rPr>
          <w:rFonts w:ascii="Times New Roman" w:hAnsi="Times New Roman" w:cs="Times New Roman"/>
          <w:color w:val="000000"/>
          <w:sz w:val="24"/>
        </w:rPr>
        <w:t xml:space="preserve">, </w:t>
      </w:r>
      <w:r w:rsidRPr="00B500B4">
        <w:rPr>
          <w:rFonts w:ascii="Times New Roman" w:hAnsi="Times New Roman" w:cs="Times New Roman"/>
          <w:i/>
          <w:iCs/>
          <w:color w:val="000000"/>
          <w:sz w:val="24"/>
        </w:rPr>
        <w:t>M-Banking</w:t>
      </w:r>
      <w:r w:rsidRPr="00B500B4">
        <w:rPr>
          <w:rFonts w:ascii="Times New Roman" w:hAnsi="Times New Roman" w:cs="Times New Roman"/>
          <w:color w:val="000000"/>
          <w:sz w:val="24"/>
        </w:rPr>
        <w:t xml:space="preserve">, </w:t>
      </w:r>
      <w:r w:rsidRPr="00B500B4">
        <w:rPr>
          <w:rFonts w:ascii="Times New Roman" w:hAnsi="Times New Roman" w:cs="Times New Roman"/>
          <w:i/>
          <w:iCs/>
          <w:color w:val="000000"/>
          <w:sz w:val="24"/>
        </w:rPr>
        <w:t>Gopay</w:t>
      </w:r>
      <w:r w:rsidRPr="00B500B4">
        <w:rPr>
          <w:rFonts w:ascii="Times New Roman" w:hAnsi="Times New Roman" w:cs="Times New Roman"/>
          <w:color w:val="000000"/>
          <w:sz w:val="24"/>
        </w:rPr>
        <w:t>, Jenius dan sistem pembayaran elektronik lainnya. Namun, bagi sebagian masyarakat masih ada yang belum menggunakan sistem pembayaran tersebut terutama pada masyarakat yang tinggal di desa. Masyarakat desa pada umumnya masih menggunakan pembayaran secara tunai. Hal ini yang menjadi fokus dari rencana kegiatan kami untuk membuat sebuah alat pembersih uang bagi masyarakat di pedesaan. Diharapkan dengan adanya alat pembersih uang ini dapat membantu mencegah penyebaran COVID-19 di Kecamatan Sentolo, Kabupaten Kulon Progo, Daerah Istimewa Yogyakarta.</w:t>
      </w:r>
      <w:r w:rsidR="001B5F97" w:rsidRPr="00B500B4">
        <w:rPr>
          <w:rFonts w:ascii="Times New Roman" w:hAnsi="Times New Roman" w:cs="Times New Roman"/>
        </w:rPr>
        <w:br w:type="page"/>
      </w:r>
    </w:p>
    <w:p w:rsidR="001B5F97" w:rsidRDefault="001B5F97" w:rsidP="000E0D93">
      <w:pPr>
        <w:pStyle w:val="Heading1"/>
      </w:pPr>
      <w:bookmarkStart w:id="5" w:name="_Toc44877352"/>
      <w:r w:rsidRPr="001B5F97">
        <w:lastRenderedPageBreak/>
        <w:t>BAB 1</w:t>
      </w:r>
      <w:r w:rsidR="000E0D93">
        <w:br/>
      </w:r>
      <w:r w:rsidRPr="001B5F97">
        <w:t>PENDAHULUAN</w:t>
      </w:r>
      <w:bookmarkEnd w:id="5"/>
      <w:r w:rsidRPr="001B5F97">
        <w:t xml:space="preserve"> </w:t>
      </w:r>
    </w:p>
    <w:p w:rsidR="00B523F2" w:rsidRPr="00B523F2" w:rsidRDefault="00B523F2" w:rsidP="00B500B4">
      <w:pPr>
        <w:spacing w:line="360" w:lineRule="auto"/>
      </w:pPr>
    </w:p>
    <w:p w:rsidR="00B523F2" w:rsidRDefault="00B523F2" w:rsidP="00B500B4">
      <w:pPr>
        <w:pStyle w:val="Heading2"/>
        <w:numPr>
          <w:ilvl w:val="1"/>
          <w:numId w:val="4"/>
        </w:numPr>
        <w:spacing w:line="360" w:lineRule="auto"/>
        <w:jc w:val="both"/>
        <w:rPr>
          <w:sz w:val="24"/>
        </w:rPr>
      </w:pPr>
      <w:bookmarkStart w:id="6" w:name="_Toc44877353"/>
      <w:r w:rsidRPr="00B523F2">
        <w:rPr>
          <w:sz w:val="24"/>
        </w:rPr>
        <w:t>Latar Belakang Masalah</w:t>
      </w:r>
      <w:bookmarkEnd w:id="6"/>
    </w:p>
    <w:p w:rsidR="006A18C9" w:rsidRPr="006A18C9" w:rsidRDefault="006A18C9" w:rsidP="006A18C9">
      <w:pPr>
        <w:spacing w:line="360" w:lineRule="auto"/>
        <w:ind w:firstLine="360"/>
        <w:jc w:val="both"/>
        <w:rPr>
          <w:rFonts w:ascii="Times New Roman" w:hAnsi="Times New Roman" w:cs="Times New Roman"/>
          <w:sz w:val="24"/>
        </w:rPr>
      </w:pPr>
      <w:r w:rsidRPr="006A18C9">
        <w:rPr>
          <w:rFonts w:ascii="Times New Roman" w:hAnsi="Times New Roman" w:cs="Times New Roman"/>
          <w:sz w:val="24"/>
        </w:rPr>
        <w:t xml:space="preserve">Pada awal tahun 2020, dunia termasuk Indonesia dilanda dengan adanya kemunculan virus baru dengan nama </w:t>
      </w:r>
      <w:proofErr w:type="gramStart"/>
      <w:r w:rsidRPr="006A18C9">
        <w:rPr>
          <w:rFonts w:ascii="Times New Roman" w:hAnsi="Times New Roman" w:cs="Times New Roman"/>
          <w:sz w:val="24"/>
        </w:rPr>
        <w:t>ilmiah  Coronavirus</w:t>
      </w:r>
      <w:proofErr w:type="gramEnd"/>
      <w:r w:rsidRPr="006A18C9">
        <w:rPr>
          <w:rFonts w:ascii="Times New Roman" w:hAnsi="Times New Roman" w:cs="Times New Roman"/>
          <w:sz w:val="24"/>
        </w:rPr>
        <w:t xml:space="preserve"> Disease 2019 atau disingkat Covid-19. Virus tersebut diketahui berasal dari Wuhan, Tiongkok pada akhir tahun 2019. Virus ini menyebar dengan sangat cepat dan menjadi ancaman yang cukup serius. Masalah yang timbul akibat virus ini tidak hanya berdampak dengan kesehatan tetapi juga berdampak pada ekonomi. Di Indonesia, berdasarkan data terakhir pada hari Jumat, 12 Juni 2020 pada situs Gugus Tugas Percepatan Penanganan Covid-19/www.covid19.go.id, jumlah kasus pasien meninggal sebanyak 2.048 orang, sementara Orang Dalam Pemantauan (ODP) saat ini sebanyak 37.538 dan Pasien Dalam Pengawasan (PDP) sebanyak 13.923 orang. Hal ini membuat pemerintah melakukan Pembatasan Sosial Berskala Besar (PSBB) pada sejumlah daerah baik di kota/kabupaten di Indonesia.</w:t>
      </w:r>
    </w:p>
    <w:p w:rsidR="006A18C9" w:rsidRPr="006A18C9" w:rsidRDefault="006A18C9" w:rsidP="006A18C9">
      <w:pPr>
        <w:spacing w:line="360" w:lineRule="auto"/>
        <w:ind w:firstLine="360"/>
        <w:jc w:val="both"/>
        <w:rPr>
          <w:rFonts w:ascii="Times New Roman" w:hAnsi="Times New Roman" w:cs="Times New Roman"/>
          <w:sz w:val="24"/>
        </w:rPr>
      </w:pPr>
      <w:r w:rsidRPr="006A18C9">
        <w:rPr>
          <w:rFonts w:ascii="Times New Roman" w:hAnsi="Times New Roman" w:cs="Times New Roman"/>
          <w:sz w:val="24"/>
        </w:rPr>
        <w:t>Tanda dan gejala umum infeksi COVID-19 antara lain gejala gangguan pernapasan akut seperti demam &gt; 37,5⁰C, batuk dan sesak napas. Masa inkubasi rata-rata 5-6 hari dengan masa inkubasi terpanjang 14 hari. Pada kasus COVID-19 yang berat dapat menyebabkan pneumonia, sindrom pernapasan akut, gagal ginjal, dan bahkan kematian. Tanda-tanda dan gejala klinis yang dilaporkan pada sebagian besar kasus adalah demam, dengan beberapa kasus mengalami kesulitan bernapas, dan hasil rontgen menunjukkan infiltrat pneumonia luas di kedua paru. Berdasarkan bukti ilmiah, COVID-19 dapat menular dari manusia ke manusia melalui percikan batuk/bersin (droplet), tidak melalui udara. Rekomendasi standar untuk mencegah penyebaran infeksi adalah melalui cuci tangan secara teratur menggunakan sabun dan air bersih, menerapkan etika batuk dan bersin, menghindari kontak secara langsung dengan ternak dan hewan liar serta menghindari kontak dekat dengan siapapun yang menunjukkan gejala penyakit pernapasan seperti batuk dan bersin, menggunakan masker kain apabila harus beraktivitas di luar rumah, serta selalu membersihkan benda-benda yang cukup sering disentuh menggunakan cairan pembersih, baik antiseptik maupun desinfektan.</w:t>
      </w:r>
    </w:p>
    <w:p w:rsidR="00B500B4" w:rsidRDefault="006A18C9" w:rsidP="006A18C9">
      <w:pPr>
        <w:spacing w:line="360" w:lineRule="auto"/>
        <w:ind w:firstLine="360"/>
        <w:jc w:val="both"/>
        <w:rPr>
          <w:rFonts w:ascii="Times New Roman" w:hAnsi="Times New Roman" w:cs="Times New Roman"/>
          <w:sz w:val="24"/>
        </w:rPr>
      </w:pPr>
      <w:r w:rsidRPr="006A18C9">
        <w:rPr>
          <w:rFonts w:ascii="Times New Roman" w:hAnsi="Times New Roman" w:cs="Times New Roman"/>
          <w:sz w:val="24"/>
        </w:rPr>
        <w:lastRenderedPageBreak/>
        <w:t>Masyarakat di daerah pedesaan cenderung masih menggunakan alat transaksi pembayaran berupa uang kertas/uang logam. Namun demikian, uang sebagai alat pembayaran memiliki potensi sebagai sumber penyebaran penyakit, baik virus corona yang saat ini menjadi fokus dunia atau virus jenis lain. Hal ini disebabkan karena uang berpindah dari 1 tangan ke tangan lainnya sehingga merupakan benda yang paling sering disentuh. Oleh karena itu, dalam mengupayakan keselamatan dan kesehatan masyarakat pada umumnya dan pada masyarakat di Sentolo, Kulon Progo, Daerah Istimewa Yogyakarta pada khususnya, kelompok KKN Kelompok 5 Universitas Kristen Duta Wacana memiliki inovasi untuk membuat inkubasi box/desinfektan box sebagai wadah untuk mengurangi dan membunuh virus atau bakteri pada uang kertas atau logam. Dikutip dari</w:t>
      </w:r>
      <w:r w:rsidR="00F91E8E">
        <w:rPr>
          <w:rFonts w:ascii="Times New Roman" w:hAnsi="Times New Roman" w:cs="Times New Roman"/>
          <w:sz w:val="24"/>
        </w:rPr>
        <w:t xml:space="preserve"> S</w:t>
      </w:r>
      <w:r w:rsidRPr="006A18C9">
        <w:rPr>
          <w:rFonts w:ascii="Times New Roman" w:hAnsi="Times New Roman" w:cs="Times New Roman"/>
          <w:sz w:val="24"/>
        </w:rPr>
        <w:t>uara.com</w:t>
      </w:r>
      <w:r w:rsidR="00F91E8E">
        <w:rPr>
          <w:rFonts w:ascii="Times New Roman" w:hAnsi="Times New Roman" w:cs="Times New Roman"/>
          <w:sz w:val="24"/>
        </w:rPr>
        <w:t xml:space="preserve"> </w:t>
      </w:r>
      <w:sdt>
        <w:sdtPr>
          <w:rPr>
            <w:rFonts w:ascii="Times New Roman" w:hAnsi="Times New Roman" w:cs="Times New Roman"/>
            <w:sz w:val="24"/>
          </w:rPr>
          <w:id w:val="-1417852910"/>
          <w:citation/>
        </w:sdtPr>
        <w:sdtContent>
          <w:r w:rsidR="00F91E8E">
            <w:rPr>
              <w:rFonts w:ascii="Times New Roman" w:hAnsi="Times New Roman" w:cs="Times New Roman"/>
              <w:sz w:val="24"/>
            </w:rPr>
            <w:fldChar w:fldCharType="begin"/>
          </w:r>
          <w:r w:rsidR="00F91E8E">
            <w:rPr>
              <w:rFonts w:ascii="Times New Roman" w:hAnsi="Times New Roman" w:cs="Times New Roman"/>
              <w:sz w:val="24"/>
            </w:rPr>
            <w:instrText xml:space="preserve"> CITATION Iwa20 \l 1033 </w:instrText>
          </w:r>
          <w:r w:rsidR="00F91E8E">
            <w:rPr>
              <w:rFonts w:ascii="Times New Roman" w:hAnsi="Times New Roman" w:cs="Times New Roman"/>
              <w:sz w:val="24"/>
            </w:rPr>
            <w:fldChar w:fldCharType="separate"/>
          </w:r>
          <w:r w:rsidR="00F91E8E" w:rsidRPr="00F91E8E">
            <w:rPr>
              <w:rFonts w:ascii="Times New Roman" w:hAnsi="Times New Roman" w:cs="Times New Roman"/>
              <w:noProof/>
              <w:sz w:val="24"/>
            </w:rPr>
            <w:t>(Supriyatna &amp; Djailani, 2020)</w:t>
          </w:r>
          <w:r w:rsidR="00F91E8E">
            <w:rPr>
              <w:rFonts w:ascii="Times New Roman" w:hAnsi="Times New Roman" w:cs="Times New Roman"/>
              <w:sz w:val="24"/>
            </w:rPr>
            <w:fldChar w:fldCharType="end"/>
          </w:r>
        </w:sdtContent>
      </w:sdt>
      <w:r w:rsidRPr="006A18C9">
        <w:rPr>
          <w:rFonts w:ascii="Times New Roman" w:hAnsi="Times New Roman" w:cs="Times New Roman"/>
          <w:sz w:val="24"/>
        </w:rPr>
        <w:t>, Bank Indonesia melakukan penyemprotan uang rupiah menggunakan cairan desinfektan. Hal ini membuktikan bahwa penggunaan cairan desinfektan tidak merusak uang. Selain tidak merusak uang, metode pembersihan uang dengan cairan desinfektan juga lebih murah dibandingkan dengan metode pembersihan uang dengan sinar UV. Sinar UV yang diperlukan untuk membersihkan uang</w:t>
      </w:r>
      <w:r>
        <w:rPr>
          <w:rFonts w:ascii="Times New Roman" w:hAnsi="Times New Roman" w:cs="Times New Roman"/>
          <w:sz w:val="24"/>
        </w:rPr>
        <w:t xml:space="preserve"> atau</w:t>
      </w:r>
      <w:r w:rsidRPr="006A18C9">
        <w:rPr>
          <w:rFonts w:ascii="Times New Roman" w:hAnsi="Times New Roman" w:cs="Times New Roman"/>
          <w:sz w:val="24"/>
        </w:rPr>
        <w:t xml:space="preserve"> membunuh virus haruslah sinar UV yang berspesifikasi UV-C </w:t>
      </w:r>
      <w:sdt>
        <w:sdtPr>
          <w:rPr>
            <w:rFonts w:ascii="Times New Roman" w:hAnsi="Times New Roman" w:cs="Times New Roman"/>
            <w:sz w:val="24"/>
          </w:rPr>
          <w:id w:val="-1124768244"/>
          <w:citation/>
        </w:sdtPr>
        <w:sdtContent>
          <w:r w:rsidR="00F91E8E">
            <w:rPr>
              <w:rFonts w:ascii="Times New Roman" w:hAnsi="Times New Roman" w:cs="Times New Roman"/>
              <w:sz w:val="24"/>
            </w:rPr>
            <w:fldChar w:fldCharType="begin"/>
          </w:r>
          <w:r w:rsidR="00F91E8E">
            <w:rPr>
              <w:rFonts w:ascii="Times New Roman" w:hAnsi="Times New Roman" w:cs="Times New Roman"/>
              <w:sz w:val="24"/>
            </w:rPr>
            <w:instrText xml:space="preserve"> CITATION Kom20 \l 1033 </w:instrText>
          </w:r>
          <w:r w:rsidR="00F91E8E">
            <w:rPr>
              <w:rFonts w:ascii="Times New Roman" w:hAnsi="Times New Roman" w:cs="Times New Roman"/>
              <w:sz w:val="24"/>
            </w:rPr>
            <w:fldChar w:fldCharType="separate"/>
          </w:r>
          <w:r w:rsidR="00F91E8E" w:rsidRPr="00F91E8E">
            <w:rPr>
              <w:rFonts w:ascii="Times New Roman" w:hAnsi="Times New Roman" w:cs="Times New Roman"/>
              <w:noProof/>
              <w:sz w:val="24"/>
            </w:rPr>
            <w:t>(Kompas.com, 2020)</w:t>
          </w:r>
          <w:r w:rsidR="00F91E8E">
            <w:rPr>
              <w:rFonts w:ascii="Times New Roman" w:hAnsi="Times New Roman" w:cs="Times New Roman"/>
              <w:sz w:val="24"/>
            </w:rPr>
            <w:fldChar w:fldCharType="end"/>
          </w:r>
        </w:sdtContent>
      </w:sdt>
      <w:r w:rsidR="00F91E8E">
        <w:rPr>
          <w:rFonts w:ascii="Times New Roman" w:hAnsi="Times New Roman" w:cs="Times New Roman"/>
          <w:sz w:val="24"/>
        </w:rPr>
        <w:t xml:space="preserve"> </w:t>
      </w:r>
      <w:r w:rsidRPr="006A18C9">
        <w:rPr>
          <w:rFonts w:ascii="Times New Roman" w:hAnsi="Times New Roman" w:cs="Times New Roman"/>
          <w:sz w:val="24"/>
        </w:rPr>
        <w:t xml:space="preserve">yang mana harganya lebih mahal </w:t>
      </w:r>
      <w:r>
        <w:rPr>
          <w:rFonts w:ascii="Times New Roman" w:hAnsi="Times New Roman" w:cs="Times New Roman"/>
          <w:sz w:val="24"/>
        </w:rPr>
        <w:t>dibandingkan dengan</w:t>
      </w:r>
      <w:r w:rsidRPr="006A18C9">
        <w:rPr>
          <w:rFonts w:ascii="Times New Roman" w:hAnsi="Times New Roman" w:cs="Times New Roman"/>
          <w:sz w:val="24"/>
        </w:rPr>
        <w:t xml:space="preserve"> cairan desinfektan, sedangkan sinar UV-A dan UV-B yang harganya </w:t>
      </w:r>
      <w:r>
        <w:rPr>
          <w:rFonts w:ascii="Times New Roman" w:hAnsi="Times New Roman" w:cs="Times New Roman"/>
          <w:sz w:val="24"/>
        </w:rPr>
        <w:t>relatif</w:t>
      </w:r>
      <w:r w:rsidRPr="006A18C9">
        <w:rPr>
          <w:rFonts w:ascii="Times New Roman" w:hAnsi="Times New Roman" w:cs="Times New Roman"/>
          <w:sz w:val="24"/>
        </w:rPr>
        <w:t xml:space="preserve"> murah di toko-toko online tidak dapat membunuh virus yang ada pada permukaan benda (uang). Atas dasar tersebut, penggunaan cairan desinfektan dipilih dibandingkan dengan penggunaan sinar ultraviolet. Penggunaan desinfektan box tersebut digunakan dengan cara meletakkan uang pada box yang sudah diberi wadah / tray besi kemudian di dalam box tersebut akan bekerja sebuah alat yang disebut mist maker yang mengubah cairan desinfektan di dalam box tersebut dalam bentuk uap dalam beberapa waktu. Harapannya, alat ini mampu membantu mengurangi dan membunuh virus dan bakteri pada uang yang berpotensi menjadi sumber penyebaran penyakit di era pandemi ini.</w:t>
      </w:r>
      <w:r w:rsidR="00B500B4">
        <w:rPr>
          <w:rFonts w:ascii="Times New Roman" w:hAnsi="Times New Roman" w:cs="Times New Roman"/>
          <w:sz w:val="24"/>
        </w:rPr>
        <w:br w:type="page"/>
      </w:r>
    </w:p>
    <w:p w:rsidR="001B5F97" w:rsidRDefault="00B500B4" w:rsidP="001B5F97">
      <w:pPr>
        <w:pStyle w:val="Heading1"/>
      </w:pPr>
      <w:bookmarkStart w:id="7" w:name="_Toc44877354"/>
      <w:r>
        <w:lastRenderedPageBreak/>
        <w:t>B</w:t>
      </w:r>
      <w:r w:rsidR="001B5F97" w:rsidRPr="001B5F97">
        <w:t>AB 2</w:t>
      </w:r>
      <w:r w:rsidR="000E0D93">
        <w:br/>
      </w:r>
      <w:r w:rsidR="001B5F97">
        <w:t>SASARAN DAN LUARAN</w:t>
      </w:r>
      <w:bookmarkEnd w:id="7"/>
    </w:p>
    <w:p w:rsidR="000E0D93" w:rsidRPr="000E0D93" w:rsidRDefault="000E0D93" w:rsidP="000E0D93"/>
    <w:p w:rsidR="00076D21" w:rsidRPr="00076D21" w:rsidRDefault="00076D21" w:rsidP="00076D21">
      <w:pPr>
        <w:pStyle w:val="Heading2"/>
        <w:spacing w:line="360" w:lineRule="auto"/>
        <w:rPr>
          <w:rFonts w:cs="Times New Roman"/>
          <w:sz w:val="24"/>
          <w:szCs w:val="24"/>
        </w:rPr>
      </w:pPr>
      <w:bookmarkStart w:id="8" w:name="_Toc44877355"/>
      <w:r w:rsidRPr="00076D21">
        <w:rPr>
          <w:rFonts w:cs="Times New Roman"/>
          <w:sz w:val="24"/>
          <w:szCs w:val="24"/>
        </w:rPr>
        <w:t>2.1 Sasaran Program</w:t>
      </w:r>
      <w:bookmarkEnd w:id="8"/>
    </w:p>
    <w:p w:rsidR="00076D21" w:rsidRPr="00D55624" w:rsidRDefault="00076D21" w:rsidP="00D55624">
      <w:pPr>
        <w:spacing w:line="360" w:lineRule="auto"/>
        <w:jc w:val="both"/>
        <w:rPr>
          <w:rFonts w:ascii="Times New Roman" w:hAnsi="Times New Roman" w:cs="Times New Roman"/>
          <w:sz w:val="24"/>
          <w:szCs w:val="24"/>
        </w:rPr>
      </w:pPr>
      <w:r w:rsidRPr="00076D21">
        <w:rPr>
          <w:rFonts w:ascii="Times New Roman" w:hAnsi="Times New Roman" w:cs="Times New Roman"/>
          <w:sz w:val="24"/>
          <w:szCs w:val="24"/>
        </w:rPr>
        <w:tab/>
      </w:r>
      <w:r w:rsidR="00D55624" w:rsidRPr="00D55624">
        <w:rPr>
          <w:rFonts w:ascii="Times New Roman" w:hAnsi="Times New Roman" w:cs="Times New Roman"/>
          <w:sz w:val="24"/>
          <w:szCs w:val="24"/>
        </w:rPr>
        <w:t>Kecamatan Sentolo merupakan lokasi sasaran program yang akan dituju, melihat salah satu kebutuhan masyarakat disana masih membutuhkan fasilitas yang mendukung kesehatan masyarakat di tengah pandemi saat ini dan untuk mencegah penyebaran virus. Masyarakat Kecamatan Sentolo umumnya bertransaksi menggunakan uang tunai, padahal uang tunai merupakan salah satu sumber penyebaran virus ini. Oleh karena itu, sasaran penggunaan produk pembersih uang ini adalah masyarakat desa Kecamatan Sentolo. Pembersih uang ini dapat digunakan masyarakat Kecamatan Sentolo di pasar, rumah, maupun kantor pemerintahan desa.</w:t>
      </w:r>
    </w:p>
    <w:p w:rsidR="00076D21" w:rsidRPr="00076D21" w:rsidRDefault="00076D21" w:rsidP="00076D21">
      <w:pPr>
        <w:pStyle w:val="Heading2"/>
        <w:spacing w:line="360" w:lineRule="auto"/>
        <w:rPr>
          <w:rFonts w:cs="Times New Roman"/>
          <w:sz w:val="24"/>
          <w:szCs w:val="24"/>
        </w:rPr>
      </w:pPr>
      <w:bookmarkStart w:id="9" w:name="_Toc44877356"/>
      <w:r w:rsidRPr="00076D21">
        <w:rPr>
          <w:rFonts w:cs="Times New Roman"/>
          <w:sz w:val="24"/>
          <w:szCs w:val="24"/>
        </w:rPr>
        <w:t>2.2 Hasil dan Spesifikasi Luaran</w:t>
      </w:r>
      <w:bookmarkEnd w:id="9"/>
    </w:p>
    <w:p w:rsidR="00076D21" w:rsidRPr="00076D21" w:rsidRDefault="00076D21" w:rsidP="00076D21">
      <w:pPr>
        <w:pStyle w:val="Heading3"/>
        <w:spacing w:line="360" w:lineRule="auto"/>
        <w:ind w:left="720"/>
        <w:rPr>
          <w:rFonts w:cs="Times New Roman"/>
        </w:rPr>
      </w:pPr>
      <w:bookmarkStart w:id="10" w:name="_Toc44877357"/>
      <w:r w:rsidRPr="00076D21">
        <w:rPr>
          <w:rFonts w:cs="Times New Roman"/>
        </w:rPr>
        <w:t>a. Hasil</w:t>
      </w:r>
      <w:bookmarkEnd w:id="10"/>
      <w:r w:rsidRPr="00076D21">
        <w:rPr>
          <w:rFonts w:cs="Times New Roman"/>
        </w:rPr>
        <w:t xml:space="preserve"> </w:t>
      </w:r>
    </w:p>
    <w:p w:rsidR="00D55624" w:rsidRPr="00076D21" w:rsidRDefault="00D55624" w:rsidP="00D55624">
      <w:pPr>
        <w:spacing w:line="360" w:lineRule="auto"/>
        <w:ind w:left="720" w:firstLine="720"/>
        <w:jc w:val="both"/>
        <w:rPr>
          <w:rFonts w:ascii="Times New Roman" w:hAnsi="Times New Roman" w:cs="Times New Roman"/>
          <w:sz w:val="24"/>
          <w:szCs w:val="24"/>
        </w:rPr>
      </w:pPr>
      <w:r w:rsidRPr="00D55624">
        <w:rPr>
          <w:rFonts w:ascii="Times New Roman" w:hAnsi="Times New Roman" w:cs="Times New Roman"/>
          <w:sz w:val="24"/>
          <w:szCs w:val="24"/>
        </w:rPr>
        <w:t>Untuk menyesuaikan dan melihat kebutuhan masyarakat di tengah maraknya pandemi covid-19, program yang akan dilaksanakan yaitu pembuatan salah satu produk berupa desinfektan box yang akan digunakan untuk membantu mengurangi bakteri dan virus yang menempel pada uang. Uang digunakan sebagai alat pembayaran atau alat tukar barang yang akan terus berpindah dari satu orang ke orang lain. Virus yang menempel pada uang, juga akan berpindah dari satu orang ke orang lain. Diharapkan dengan adanya desinfektan box dapat membersihkan virus dan bakteri di uang sehingga akan menekan penyebaran covid-19 di Kecamatan Sentolo.</w:t>
      </w:r>
    </w:p>
    <w:p w:rsidR="00076D21" w:rsidRPr="00076D21" w:rsidRDefault="00076D21" w:rsidP="00076D21">
      <w:pPr>
        <w:pStyle w:val="Heading3"/>
        <w:spacing w:line="360" w:lineRule="auto"/>
        <w:ind w:left="720"/>
        <w:rPr>
          <w:rFonts w:cs="Times New Roman"/>
        </w:rPr>
      </w:pPr>
      <w:bookmarkStart w:id="11" w:name="_Toc44877358"/>
      <w:proofErr w:type="gramStart"/>
      <w:r w:rsidRPr="00076D21">
        <w:rPr>
          <w:rFonts w:cs="Times New Roman"/>
        </w:rPr>
        <w:t>b.Spesifikasi</w:t>
      </w:r>
      <w:bookmarkEnd w:id="11"/>
      <w:proofErr w:type="gramEnd"/>
    </w:p>
    <w:p w:rsidR="00076D21" w:rsidRPr="00076D21" w:rsidRDefault="00D55624" w:rsidP="00D55624">
      <w:pPr>
        <w:spacing w:line="360" w:lineRule="auto"/>
        <w:ind w:left="720" w:firstLine="720"/>
        <w:jc w:val="both"/>
        <w:rPr>
          <w:rFonts w:ascii="Times New Roman" w:hAnsi="Times New Roman" w:cs="Times New Roman"/>
          <w:sz w:val="24"/>
          <w:szCs w:val="24"/>
        </w:rPr>
      </w:pPr>
      <w:r w:rsidRPr="00D55624">
        <w:rPr>
          <w:rFonts w:ascii="Times New Roman" w:hAnsi="Times New Roman" w:cs="Times New Roman"/>
          <w:sz w:val="24"/>
          <w:szCs w:val="24"/>
        </w:rPr>
        <w:t>Desinfektan box ini terbuat dari kotak plastik yang kemudian akan diberikan cairan desinfektan. Di dalam desinfektan box tersebut kemudian dipasangkan filter/kawat besi untuk meletakkan uang tersebut dan mist maker untuk menyemprotkan uap/embun cairan desinfektan sehingga uang akan terkena uap/embun dari cairan desinfektan tersebut.</w:t>
      </w:r>
    </w:p>
    <w:p w:rsidR="00076D21" w:rsidRPr="00076D21" w:rsidRDefault="00076D21" w:rsidP="00076D21">
      <w:pPr>
        <w:pStyle w:val="Heading2"/>
        <w:spacing w:line="360" w:lineRule="auto"/>
        <w:rPr>
          <w:rFonts w:cs="Times New Roman"/>
          <w:sz w:val="24"/>
          <w:szCs w:val="24"/>
        </w:rPr>
      </w:pPr>
      <w:bookmarkStart w:id="12" w:name="_Toc44877359"/>
      <w:r w:rsidRPr="00076D21">
        <w:rPr>
          <w:rFonts w:cs="Times New Roman"/>
          <w:sz w:val="24"/>
          <w:szCs w:val="24"/>
        </w:rPr>
        <w:lastRenderedPageBreak/>
        <w:t>2.3 Media Publikasi</w:t>
      </w:r>
      <w:bookmarkEnd w:id="12"/>
      <w:r w:rsidRPr="00076D21">
        <w:rPr>
          <w:rFonts w:cs="Times New Roman"/>
          <w:sz w:val="24"/>
          <w:szCs w:val="24"/>
        </w:rPr>
        <w:t xml:space="preserve"> </w:t>
      </w:r>
    </w:p>
    <w:p w:rsidR="00076D21" w:rsidRPr="00076D21" w:rsidRDefault="00076D21" w:rsidP="00076D21">
      <w:pPr>
        <w:spacing w:line="360" w:lineRule="auto"/>
        <w:jc w:val="both"/>
        <w:rPr>
          <w:rFonts w:ascii="Times New Roman" w:hAnsi="Times New Roman" w:cs="Times New Roman"/>
          <w:sz w:val="24"/>
          <w:szCs w:val="24"/>
        </w:rPr>
      </w:pPr>
      <w:r w:rsidRPr="00076D21">
        <w:rPr>
          <w:rFonts w:ascii="Times New Roman" w:hAnsi="Times New Roman" w:cs="Times New Roman"/>
          <w:sz w:val="24"/>
          <w:szCs w:val="24"/>
        </w:rPr>
        <w:tab/>
      </w:r>
      <w:r w:rsidR="00D55624" w:rsidRPr="00D55624">
        <w:rPr>
          <w:rFonts w:ascii="Times New Roman" w:hAnsi="Times New Roman" w:cs="Times New Roman"/>
          <w:sz w:val="24"/>
          <w:szCs w:val="24"/>
        </w:rPr>
        <w:t>Melihat kondisi pandemi saat ini, pemerintah membuat peraturan untuk membatasi jarak dan aktivitas setiap orang. Maka dari itu salah satu cara yang bisa dilakukan untuk mempublikasikan program ini adalah dengan cara membagikannya di media sosial seperti instagram dan youtube dalam bentuk video, foto, dan poster-poster terkait program yang dilaksanakan.</w:t>
      </w:r>
    </w:p>
    <w:p w:rsidR="00076D21" w:rsidRDefault="00076D21">
      <w:r>
        <w:br w:type="page"/>
      </w:r>
    </w:p>
    <w:p w:rsidR="000E0D93" w:rsidRDefault="001B5F97" w:rsidP="000E0D93">
      <w:pPr>
        <w:pStyle w:val="Heading1"/>
      </w:pPr>
      <w:bookmarkStart w:id="13" w:name="_Toc44877360"/>
      <w:r w:rsidRPr="001B5F97">
        <w:lastRenderedPageBreak/>
        <w:t>BAB 3</w:t>
      </w:r>
      <w:r w:rsidR="000E0D93">
        <w:br/>
      </w:r>
      <w:r w:rsidRPr="001B5F97">
        <w:t>METODE PELAKSANAAN</w:t>
      </w:r>
      <w:bookmarkEnd w:id="13"/>
      <w:r w:rsidRPr="001B5F97">
        <w:t xml:space="preserve"> </w:t>
      </w:r>
    </w:p>
    <w:p w:rsidR="000E0D93" w:rsidRPr="000E0D93" w:rsidRDefault="000E0D93" w:rsidP="000E0D93"/>
    <w:p w:rsidR="001B5F97" w:rsidRPr="00D255EC" w:rsidRDefault="001B5F97" w:rsidP="00D255EC">
      <w:pPr>
        <w:pStyle w:val="Heading2"/>
        <w:numPr>
          <w:ilvl w:val="0"/>
          <w:numId w:val="5"/>
        </w:numPr>
        <w:spacing w:line="360" w:lineRule="auto"/>
        <w:rPr>
          <w:rFonts w:cs="Times New Roman"/>
          <w:sz w:val="24"/>
          <w:szCs w:val="24"/>
        </w:rPr>
      </w:pPr>
      <w:bookmarkStart w:id="14" w:name="_Toc44877361"/>
      <w:r w:rsidRPr="00D255EC">
        <w:rPr>
          <w:rFonts w:cs="Times New Roman"/>
          <w:sz w:val="24"/>
          <w:szCs w:val="24"/>
        </w:rPr>
        <w:t>Nama Program</w:t>
      </w:r>
      <w:bookmarkEnd w:id="14"/>
    </w:p>
    <w:p w:rsidR="00B500B4" w:rsidRPr="00D255EC" w:rsidRDefault="00B500B4" w:rsidP="00D255EC">
      <w:pPr>
        <w:pStyle w:val="ListParagraph"/>
        <w:spacing w:after="0" w:line="360" w:lineRule="auto"/>
        <w:ind w:left="360" w:firstLine="360"/>
        <w:jc w:val="both"/>
        <w:rPr>
          <w:rFonts w:ascii="Times New Roman" w:hAnsi="Times New Roman" w:cs="Times New Roman"/>
          <w:sz w:val="24"/>
          <w:szCs w:val="24"/>
        </w:rPr>
      </w:pPr>
      <w:r w:rsidRPr="00D255EC">
        <w:rPr>
          <w:rFonts w:ascii="Times New Roman" w:eastAsia="Times New Roman" w:hAnsi="Times New Roman" w:cs="Times New Roman"/>
          <w:sz w:val="24"/>
          <w:szCs w:val="24"/>
        </w:rPr>
        <w:t>Berdasarkan latar belakang dan sasaran program ini maka, nama untuk program KKN ini adalah “</w:t>
      </w:r>
      <w:r w:rsidR="00D85FFB" w:rsidRPr="00D85FFB">
        <w:rPr>
          <w:rFonts w:ascii="Times New Roman" w:eastAsia="Times New Roman" w:hAnsi="Times New Roman" w:cs="Times New Roman"/>
          <w:sz w:val="24"/>
          <w:szCs w:val="24"/>
        </w:rPr>
        <w:t xml:space="preserve">Penggunaan Desinfektan Box </w:t>
      </w:r>
      <w:r w:rsidR="00D85FFB">
        <w:rPr>
          <w:rFonts w:ascii="Times New Roman" w:eastAsia="Times New Roman" w:hAnsi="Times New Roman" w:cs="Times New Roman"/>
          <w:sz w:val="24"/>
          <w:szCs w:val="24"/>
          <w:lang w:val="en-US"/>
        </w:rPr>
        <w:t>s</w:t>
      </w:r>
      <w:r w:rsidR="00D85FFB" w:rsidRPr="00D85FFB">
        <w:rPr>
          <w:rFonts w:ascii="Times New Roman" w:eastAsia="Times New Roman" w:hAnsi="Times New Roman" w:cs="Times New Roman"/>
          <w:sz w:val="24"/>
          <w:szCs w:val="24"/>
        </w:rPr>
        <w:t xml:space="preserve">ebagai Media Sterilisasi Uang </w:t>
      </w:r>
      <w:r w:rsidR="00D85FFB">
        <w:rPr>
          <w:rFonts w:ascii="Times New Roman" w:eastAsia="Times New Roman" w:hAnsi="Times New Roman" w:cs="Times New Roman"/>
          <w:sz w:val="24"/>
          <w:szCs w:val="24"/>
          <w:lang w:val="en-US"/>
        </w:rPr>
        <w:t>b</w:t>
      </w:r>
      <w:r w:rsidR="00D85FFB" w:rsidRPr="00D85FFB">
        <w:rPr>
          <w:rFonts w:ascii="Times New Roman" w:eastAsia="Times New Roman" w:hAnsi="Times New Roman" w:cs="Times New Roman"/>
          <w:sz w:val="24"/>
          <w:szCs w:val="24"/>
        </w:rPr>
        <w:t xml:space="preserve">agi Masyarakat </w:t>
      </w:r>
      <w:r w:rsidR="00D85FFB">
        <w:rPr>
          <w:rFonts w:ascii="Times New Roman" w:eastAsia="Times New Roman" w:hAnsi="Times New Roman" w:cs="Times New Roman"/>
          <w:sz w:val="24"/>
          <w:szCs w:val="24"/>
          <w:lang w:val="en-US"/>
        </w:rPr>
        <w:t>d</w:t>
      </w:r>
      <w:r w:rsidR="00D85FFB" w:rsidRPr="00D85FFB">
        <w:rPr>
          <w:rFonts w:ascii="Times New Roman" w:eastAsia="Times New Roman" w:hAnsi="Times New Roman" w:cs="Times New Roman"/>
          <w:sz w:val="24"/>
          <w:szCs w:val="24"/>
        </w:rPr>
        <w:t>i Kecamatan Sentolo</w:t>
      </w:r>
      <w:r w:rsidRPr="00D255EC">
        <w:rPr>
          <w:rFonts w:ascii="Times New Roman" w:eastAsia="Times New Roman" w:hAnsi="Times New Roman" w:cs="Times New Roman"/>
          <w:sz w:val="24"/>
          <w:szCs w:val="24"/>
        </w:rPr>
        <w:t>”.</w:t>
      </w:r>
    </w:p>
    <w:p w:rsidR="00B500B4" w:rsidRPr="00D255EC" w:rsidRDefault="00D85FFB" w:rsidP="00D255EC">
      <w:pPr>
        <w:pStyle w:val="Heading2"/>
        <w:numPr>
          <w:ilvl w:val="0"/>
          <w:numId w:val="5"/>
        </w:numPr>
        <w:spacing w:line="360" w:lineRule="auto"/>
        <w:rPr>
          <w:rFonts w:cs="Times New Roman"/>
          <w:sz w:val="24"/>
          <w:szCs w:val="24"/>
        </w:rPr>
      </w:pPr>
      <w:bookmarkStart w:id="15" w:name="_Toc44877362"/>
      <w:r>
        <w:rPr>
          <w:rFonts w:cs="Times New Roman"/>
          <w:sz w:val="24"/>
          <w:szCs w:val="24"/>
        </w:rPr>
        <w:t>Waktu P</w:t>
      </w:r>
      <w:r w:rsidR="001B5F97" w:rsidRPr="00D255EC">
        <w:rPr>
          <w:rFonts w:cs="Times New Roman"/>
          <w:sz w:val="24"/>
          <w:szCs w:val="24"/>
        </w:rPr>
        <w:t>elaksanaan</w:t>
      </w:r>
      <w:bookmarkEnd w:id="15"/>
    </w:p>
    <w:p w:rsidR="00B500B4" w:rsidRPr="00D255EC" w:rsidRDefault="00B500B4" w:rsidP="00D255EC">
      <w:pPr>
        <w:pStyle w:val="ListParagraph"/>
        <w:spacing w:after="0" w:line="360" w:lineRule="auto"/>
        <w:ind w:left="360" w:firstLine="360"/>
        <w:jc w:val="both"/>
        <w:rPr>
          <w:rFonts w:ascii="Times New Roman" w:hAnsi="Times New Roman" w:cs="Times New Roman"/>
          <w:sz w:val="24"/>
          <w:szCs w:val="24"/>
        </w:rPr>
      </w:pPr>
      <w:r w:rsidRPr="00D255EC">
        <w:rPr>
          <w:rFonts w:ascii="Times New Roman" w:eastAsia="Times New Roman" w:hAnsi="Times New Roman" w:cs="Times New Roman"/>
          <w:sz w:val="24"/>
          <w:szCs w:val="24"/>
        </w:rPr>
        <w:t>Pelaksanaan program KKN ini, dimulai dari tanggal 3 sampai 31 Juli 2020.</w:t>
      </w:r>
    </w:p>
    <w:p w:rsidR="001B5F97" w:rsidRPr="00D255EC" w:rsidRDefault="00D85FFB" w:rsidP="00D255EC">
      <w:pPr>
        <w:pStyle w:val="Heading2"/>
        <w:numPr>
          <w:ilvl w:val="0"/>
          <w:numId w:val="5"/>
        </w:numPr>
        <w:spacing w:line="360" w:lineRule="auto"/>
        <w:rPr>
          <w:rFonts w:cs="Times New Roman"/>
          <w:sz w:val="24"/>
          <w:szCs w:val="24"/>
        </w:rPr>
      </w:pPr>
      <w:bookmarkStart w:id="16" w:name="_Toc44877363"/>
      <w:r>
        <w:rPr>
          <w:rFonts w:cs="Times New Roman"/>
          <w:sz w:val="24"/>
          <w:szCs w:val="24"/>
        </w:rPr>
        <w:t>Rencana A</w:t>
      </w:r>
      <w:r w:rsidR="001B5F97" w:rsidRPr="00D255EC">
        <w:rPr>
          <w:rFonts w:cs="Times New Roman"/>
          <w:sz w:val="24"/>
          <w:szCs w:val="24"/>
        </w:rPr>
        <w:t>nggaran</w:t>
      </w:r>
      <w:bookmarkEnd w:id="16"/>
    </w:p>
    <w:p w:rsidR="00B500B4" w:rsidRPr="00D255EC" w:rsidRDefault="00B500B4" w:rsidP="00D255EC">
      <w:pPr>
        <w:pStyle w:val="ListParagraph"/>
        <w:spacing w:after="0" w:line="360" w:lineRule="auto"/>
        <w:ind w:left="360" w:firstLine="360"/>
        <w:jc w:val="both"/>
        <w:rPr>
          <w:rFonts w:ascii="Times New Roman" w:hAnsi="Times New Roman" w:cs="Times New Roman"/>
          <w:sz w:val="24"/>
          <w:szCs w:val="24"/>
        </w:rPr>
      </w:pPr>
      <w:r w:rsidRPr="00D255EC">
        <w:rPr>
          <w:rFonts w:ascii="Times New Roman" w:hAnsi="Times New Roman" w:cs="Times New Roman"/>
          <w:sz w:val="24"/>
          <w:szCs w:val="24"/>
        </w:rPr>
        <w:t xml:space="preserve">Ringkasan anggaran biaya yang dibutuhkan pada pembuatan alat pembersih uang atau yang kita sebut dalam kelompok kami yaitu </w:t>
      </w:r>
      <w:r w:rsidRPr="00D255EC">
        <w:rPr>
          <w:rFonts w:ascii="Times New Roman" w:hAnsi="Times New Roman" w:cs="Times New Roman"/>
          <w:i/>
          <w:iCs/>
          <w:color w:val="000000"/>
          <w:sz w:val="24"/>
          <w:szCs w:val="24"/>
        </w:rPr>
        <w:t xml:space="preserve">desinfektan box </w:t>
      </w:r>
      <w:r w:rsidRPr="00D255EC">
        <w:rPr>
          <w:rFonts w:ascii="Times New Roman" w:hAnsi="Times New Roman" w:cs="Times New Roman"/>
          <w:iCs/>
          <w:color w:val="000000"/>
          <w:sz w:val="24"/>
          <w:szCs w:val="24"/>
        </w:rPr>
        <w:t>adalah sebagai berikut:</w:t>
      </w:r>
      <w:r w:rsidRPr="00D255EC">
        <w:rPr>
          <w:rFonts w:ascii="Times New Roman" w:hAnsi="Times New Roman" w:cs="Times New Roman"/>
          <w:sz w:val="24"/>
          <w:szCs w:val="24"/>
        </w:rPr>
        <w:t xml:space="preserve"> </w:t>
      </w:r>
    </w:p>
    <w:p w:rsidR="000D765B" w:rsidRPr="000D765B" w:rsidRDefault="000D765B" w:rsidP="000D765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94"/>
        <w:gridCol w:w="3120"/>
        <w:gridCol w:w="4296"/>
      </w:tblGrid>
      <w:tr w:rsidR="000D765B" w:rsidRPr="000D765B" w:rsidTr="000D765B">
        <w:trPr>
          <w:trHeight w:val="1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both"/>
              <w:rPr>
                <w:rFonts w:ascii="Times New Roman" w:eastAsia="Times New Roman" w:hAnsi="Times New Roman" w:cs="Times New Roman"/>
                <w:sz w:val="24"/>
                <w:szCs w:val="24"/>
              </w:rPr>
            </w:pPr>
            <w:r w:rsidRPr="000D765B">
              <w:rPr>
                <w:rFonts w:ascii="Times New Roman" w:eastAsia="Times New Roman" w:hAnsi="Times New Roman" w:cs="Times New Roman"/>
                <w:b/>
                <w:bCs/>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both"/>
              <w:rPr>
                <w:rFonts w:ascii="Times New Roman" w:eastAsia="Times New Roman" w:hAnsi="Times New Roman" w:cs="Times New Roman"/>
                <w:sz w:val="24"/>
                <w:szCs w:val="24"/>
              </w:rPr>
            </w:pPr>
            <w:r w:rsidRPr="000D765B">
              <w:rPr>
                <w:rFonts w:ascii="Times New Roman" w:eastAsia="Times New Roman" w:hAnsi="Times New Roman" w:cs="Times New Roman"/>
                <w:b/>
                <w:bCs/>
                <w:color w:val="000000"/>
                <w:sz w:val="24"/>
                <w:szCs w:val="24"/>
              </w:rPr>
              <w:t>Jenis Pengeluaran</w:t>
            </w:r>
          </w:p>
        </w:tc>
        <w:tc>
          <w:tcPr>
            <w:tcW w:w="4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center"/>
              <w:rPr>
                <w:rFonts w:ascii="Times New Roman" w:eastAsia="Times New Roman" w:hAnsi="Times New Roman" w:cs="Times New Roman"/>
                <w:sz w:val="24"/>
                <w:szCs w:val="24"/>
              </w:rPr>
            </w:pPr>
            <w:r w:rsidRPr="000D765B">
              <w:rPr>
                <w:rFonts w:ascii="Times New Roman" w:eastAsia="Times New Roman" w:hAnsi="Times New Roman" w:cs="Times New Roman"/>
                <w:b/>
                <w:bCs/>
                <w:color w:val="000000"/>
                <w:sz w:val="24"/>
                <w:szCs w:val="24"/>
              </w:rPr>
              <w:t>Biaya (Rp)</w:t>
            </w:r>
          </w:p>
        </w:tc>
      </w:tr>
      <w:tr w:rsidR="000D765B" w:rsidRPr="000D765B" w:rsidTr="000D765B">
        <w:trPr>
          <w:trHeight w:val="16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both"/>
              <w:rPr>
                <w:rFonts w:ascii="Times New Roman" w:eastAsia="Times New Roman" w:hAnsi="Times New Roman" w:cs="Times New Roman"/>
                <w:sz w:val="24"/>
                <w:szCs w:val="24"/>
              </w:rPr>
            </w:pPr>
            <w:r w:rsidRPr="000D765B">
              <w:rPr>
                <w:rFonts w:ascii="Times New Roman" w:eastAsia="Times New Roman" w:hAnsi="Times New Roman" w:cs="Times New Roman"/>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both"/>
              <w:rPr>
                <w:rFonts w:ascii="Times New Roman" w:eastAsia="Times New Roman" w:hAnsi="Times New Roman" w:cs="Times New Roman"/>
                <w:sz w:val="24"/>
                <w:szCs w:val="24"/>
              </w:rPr>
            </w:pPr>
            <w:r w:rsidRPr="000D765B">
              <w:rPr>
                <w:rFonts w:ascii="Times New Roman" w:eastAsia="Times New Roman" w:hAnsi="Times New Roman" w:cs="Times New Roman"/>
                <w:color w:val="000000"/>
                <w:sz w:val="24"/>
                <w:szCs w:val="24"/>
              </w:rPr>
              <w:t>Perlengkapan yang diperlukan</w:t>
            </w:r>
          </w:p>
        </w:tc>
        <w:tc>
          <w:tcPr>
            <w:tcW w:w="4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right"/>
              <w:rPr>
                <w:rFonts w:ascii="Times New Roman" w:eastAsia="Times New Roman" w:hAnsi="Times New Roman" w:cs="Times New Roman"/>
                <w:sz w:val="24"/>
                <w:szCs w:val="24"/>
              </w:rPr>
            </w:pPr>
            <w:r w:rsidRPr="000D765B">
              <w:rPr>
                <w:rFonts w:ascii="Times New Roman" w:eastAsia="Times New Roman" w:hAnsi="Times New Roman" w:cs="Times New Roman"/>
                <w:color w:val="000000"/>
                <w:sz w:val="24"/>
                <w:szCs w:val="24"/>
              </w:rPr>
              <w:t>890.000</w:t>
            </w:r>
          </w:p>
        </w:tc>
      </w:tr>
      <w:tr w:rsidR="000D765B" w:rsidRPr="000D765B" w:rsidTr="000D765B">
        <w:trPr>
          <w:trHeight w:val="27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both"/>
              <w:rPr>
                <w:rFonts w:ascii="Times New Roman" w:eastAsia="Times New Roman" w:hAnsi="Times New Roman" w:cs="Times New Roman"/>
                <w:sz w:val="24"/>
                <w:szCs w:val="24"/>
              </w:rPr>
            </w:pPr>
            <w:r w:rsidRPr="000D765B">
              <w:rPr>
                <w:rFonts w:ascii="Times New Roman" w:eastAsia="Times New Roman" w:hAnsi="Times New Roman" w:cs="Times New Roman"/>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both"/>
              <w:rPr>
                <w:rFonts w:ascii="Times New Roman" w:eastAsia="Times New Roman" w:hAnsi="Times New Roman" w:cs="Times New Roman"/>
                <w:sz w:val="24"/>
                <w:szCs w:val="24"/>
              </w:rPr>
            </w:pPr>
            <w:r w:rsidRPr="000D765B">
              <w:rPr>
                <w:rFonts w:ascii="Times New Roman" w:eastAsia="Times New Roman" w:hAnsi="Times New Roman" w:cs="Times New Roman"/>
                <w:color w:val="000000"/>
                <w:sz w:val="24"/>
                <w:szCs w:val="24"/>
              </w:rPr>
              <w:t>Bahan habis pakai</w:t>
            </w:r>
          </w:p>
        </w:tc>
        <w:tc>
          <w:tcPr>
            <w:tcW w:w="4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right"/>
              <w:rPr>
                <w:rFonts w:ascii="Times New Roman" w:eastAsia="Times New Roman" w:hAnsi="Times New Roman" w:cs="Times New Roman"/>
                <w:sz w:val="24"/>
                <w:szCs w:val="24"/>
              </w:rPr>
            </w:pPr>
            <w:r w:rsidRPr="000D765B">
              <w:rPr>
                <w:rFonts w:ascii="Times New Roman" w:eastAsia="Times New Roman" w:hAnsi="Times New Roman" w:cs="Times New Roman"/>
                <w:color w:val="000000"/>
                <w:sz w:val="24"/>
                <w:szCs w:val="24"/>
              </w:rPr>
              <w:t>160.000</w:t>
            </w:r>
          </w:p>
        </w:tc>
      </w:tr>
      <w:tr w:rsidR="000D765B" w:rsidRPr="000D765B" w:rsidTr="000D765B">
        <w:trPr>
          <w:trHeight w:val="3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both"/>
              <w:rPr>
                <w:rFonts w:ascii="Times New Roman" w:eastAsia="Times New Roman" w:hAnsi="Times New Roman" w:cs="Times New Roman"/>
                <w:sz w:val="24"/>
                <w:szCs w:val="24"/>
              </w:rPr>
            </w:pPr>
            <w:r w:rsidRPr="000D765B">
              <w:rPr>
                <w:rFonts w:ascii="Times New Roman" w:eastAsia="Times New Roman" w:hAnsi="Times New Roman" w:cs="Times New Roman"/>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both"/>
              <w:rPr>
                <w:rFonts w:ascii="Times New Roman" w:eastAsia="Times New Roman" w:hAnsi="Times New Roman" w:cs="Times New Roman"/>
                <w:sz w:val="24"/>
                <w:szCs w:val="24"/>
              </w:rPr>
            </w:pPr>
            <w:r w:rsidRPr="000D765B">
              <w:rPr>
                <w:rFonts w:ascii="Times New Roman" w:eastAsia="Times New Roman" w:hAnsi="Times New Roman" w:cs="Times New Roman"/>
                <w:color w:val="000000"/>
                <w:sz w:val="24"/>
                <w:szCs w:val="24"/>
              </w:rPr>
              <w:t>Lain-lain</w:t>
            </w:r>
          </w:p>
        </w:tc>
        <w:tc>
          <w:tcPr>
            <w:tcW w:w="4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right"/>
              <w:rPr>
                <w:rFonts w:ascii="Times New Roman" w:eastAsia="Times New Roman" w:hAnsi="Times New Roman" w:cs="Times New Roman"/>
                <w:sz w:val="24"/>
                <w:szCs w:val="24"/>
              </w:rPr>
            </w:pPr>
            <w:r w:rsidRPr="000D765B">
              <w:rPr>
                <w:rFonts w:ascii="Times New Roman" w:eastAsia="Times New Roman" w:hAnsi="Times New Roman" w:cs="Times New Roman"/>
                <w:color w:val="000000"/>
                <w:sz w:val="24"/>
                <w:szCs w:val="24"/>
              </w:rPr>
              <w:t>350.000</w:t>
            </w:r>
          </w:p>
        </w:tc>
      </w:tr>
      <w:tr w:rsidR="000D765B" w:rsidRPr="000D765B" w:rsidTr="000D765B">
        <w:trPr>
          <w:trHeight w:val="57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Jumlah</w:t>
            </w:r>
          </w:p>
        </w:tc>
        <w:tc>
          <w:tcPr>
            <w:tcW w:w="4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right"/>
              <w:rPr>
                <w:rFonts w:ascii="Times New Roman" w:eastAsia="Times New Roman" w:hAnsi="Times New Roman" w:cs="Times New Roman"/>
                <w:sz w:val="24"/>
                <w:szCs w:val="24"/>
              </w:rPr>
            </w:pPr>
            <w:r w:rsidRPr="000D765B">
              <w:rPr>
                <w:rFonts w:ascii="Times New Roman" w:eastAsia="Times New Roman" w:hAnsi="Times New Roman" w:cs="Times New Roman"/>
                <w:b/>
                <w:bCs/>
                <w:color w:val="000000"/>
                <w:sz w:val="24"/>
                <w:szCs w:val="24"/>
              </w:rPr>
              <w:t>1.400.000</w:t>
            </w:r>
          </w:p>
        </w:tc>
      </w:tr>
    </w:tbl>
    <w:p w:rsidR="00B500B4" w:rsidRPr="00D255EC" w:rsidRDefault="00B500B4" w:rsidP="00D255EC">
      <w:pPr>
        <w:pStyle w:val="ListParagraph"/>
        <w:spacing w:after="0" w:line="360" w:lineRule="auto"/>
        <w:ind w:left="360"/>
        <w:jc w:val="both"/>
        <w:rPr>
          <w:rFonts w:ascii="Times New Roman" w:eastAsia="Times New Roman" w:hAnsi="Times New Roman" w:cs="Times New Roman"/>
          <w:sz w:val="24"/>
          <w:szCs w:val="24"/>
        </w:rPr>
      </w:pPr>
    </w:p>
    <w:p w:rsidR="000D765B" w:rsidRPr="000D765B" w:rsidRDefault="00B500B4" w:rsidP="000D765B">
      <w:pPr>
        <w:pStyle w:val="ListParagraph"/>
        <w:spacing w:after="0" w:line="360" w:lineRule="auto"/>
        <w:ind w:left="360"/>
        <w:jc w:val="both"/>
        <w:rPr>
          <w:rFonts w:ascii="Times New Roman" w:eastAsia="Times New Roman" w:hAnsi="Times New Roman" w:cs="Times New Roman"/>
          <w:sz w:val="24"/>
          <w:szCs w:val="24"/>
        </w:rPr>
      </w:pPr>
      <w:r w:rsidRPr="00D255EC">
        <w:rPr>
          <w:rFonts w:ascii="Times New Roman" w:eastAsia="Times New Roman" w:hAnsi="Times New Roman" w:cs="Times New Roman"/>
          <w:sz w:val="24"/>
          <w:szCs w:val="24"/>
        </w:rPr>
        <w:t>Berikut adalah justifikasi anggaran kegiatan:</w:t>
      </w:r>
    </w:p>
    <w:tbl>
      <w:tblPr>
        <w:tblW w:w="0" w:type="auto"/>
        <w:tblCellMar>
          <w:top w:w="15" w:type="dxa"/>
          <w:left w:w="15" w:type="dxa"/>
          <w:bottom w:w="15" w:type="dxa"/>
          <w:right w:w="15" w:type="dxa"/>
        </w:tblCellMar>
        <w:tblLook w:val="04A0" w:firstRow="1" w:lastRow="0" w:firstColumn="1" w:lastColumn="0" w:noHBand="0" w:noVBand="1"/>
      </w:tblPr>
      <w:tblGrid>
        <w:gridCol w:w="3562"/>
        <w:gridCol w:w="1147"/>
        <w:gridCol w:w="2017"/>
        <w:gridCol w:w="1191"/>
      </w:tblGrid>
      <w:tr w:rsidR="000D765B" w:rsidRPr="000D765B" w:rsidTr="000D765B">
        <w:trPr>
          <w:trHeight w:val="47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ind w:firstLine="480"/>
              <w:jc w:val="both"/>
              <w:rPr>
                <w:rFonts w:ascii="Times New Roman" w:eastAsia="Times New Roman" w:hAnsi="Times New Roman" w:cs="Times New Roman"/>
                <w:sz w:val="24"/>
                <w:szCs w:val="24"/>
              </w:rPr>
            </w:pPr>
            <w:r w:rsidRPr="000D765B">
              <w:rPr>
                <w:rFonts w:ascii="Times New Roman" w:eastAsia="Times New Roman" w:hAnsi="Times New Roman" w:cs="Times New Roman"/>
                <w:b/>
                <w:bCs/>
                <w:color w:val="000000"/>
                <w:sz w:val="24"/>
                <w:szCs w:val="24"/>
              </w:rPr>
              <w:t>1.        Jenis Perlengkapan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both"/>
              <w:rPr>
                <w:rFonts w:ascii="Times New Roman" w:eastAsia="Times New Roman" w:hAnsi="Times New Roman" w:cs="Times New Roman"/>
                <w:sz w:val="24"/>
                <w:szCs w:val="24"/>
              </w:rPr>
            </w:pPr>
            <w:r w:rsidRPr="000D765B">
              <w:rPr>
                <w:rFonts w:ascii="Times New Roman" w:eastAsia="Times New Roman" w:hAnsi="Times New Roman" w:cs="Times New Roman"/>
                <w:b/>
                <w:bCs/>
                <w:color w:val="000000"/>
                <w:sz w:val="24"/>
                <w:szCs w:val="24"/>
              </w:rPr>
              <w:t>Volume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both"/>
              <w:rPr>
                <w:rFonts w:ascii="Times New Roman" w:eastAsia="Times New Roman" w:hAnsi="Times New Roman" w:cs="Times New Roman"/>
                <w:sz w:val="24"/>
                <w:szCs w:val="24"/>
              </w:rPr>
            </w:pPr>
            <w:r w:rsidRPr="000D765B">
              <w:rPr>
                <w:rFonts w:ascii="Times New Roman" w:eastAsia="Times New Roman" w:hAnsi="Times New Roman" w:cs="Times New Roman"/>
                <w:b/>
                <w:bCs/>
                <w:color w:val="000000"/>
                <w:sz w:val="24"/>
                <w:szCs w:val="24"/>
              </w:rPr>
              <w:t>Harga Satuan (Rp)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both"/>
              <w:rPr>
                <w:rFonts w:ascii="Times New Roman" w:eastAsia="Times New Roman" w:hAnsi="Times New Roman" w:cs="Times New Roman"/>
                <w:sz w:val="24"/>
                <w:szCs w:val="24"/>
              </w:rPr>
            </w:pPr>
            <w:r w:rsidRPr="000D765B">
              <w:rPr>
                <w:rFonts w:ascii="Times New Roman" w:eastAsia="Times New Roman" w:hAnsi="Times New Roman" w:cs="Times New Roman"/>
                <w:b/>
                <w:bCs/>
                <w:color w:val="000000"/>
                <w:sz w:val="24"/>
                <w:szCs w:val="24"/>
              </w:rPr>
              <w:t>Nilai (Rp)</w:t>
            </w:r>
          </w:p>
        </w:tc>
      </w:tr>
      <w:tr w:rsidR="000D765B" w:rsidRPr="000D765B" w:rsidTr="000D765B">
        <w:trPr>
          <w:trHeight w:val="3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both"/>
              <w:rPr>
                <w:rFonts w:ascii="Times New Roman" w:eastAsia="Times New Roman" w:hAnsi="Times New Roman" w:cs="Times New Roman"/>
                <w:sz w:val="24"/>
                <w:szCs w:val="24"/>
              </w:rPr>
            </w:pPr>
            <w:r w:rsidRPr="000D765B">
              <w:rPr>
                <w:rFonts w:ascii="Times New Roman" w:eastAsia="Times New Roman" w:hAnsi="Times New Roman" w:cs="Times New Roman"/>
                <w:color w:val="000000"/>
                <w:sz w:val="24"/>
                <w:szCs w:val="24"/>
              </w:rPr>
              <w:t>Box container 10 liter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both"/>
              <w:rPr>
                <w:rFonts w:ascii="Times New Roman" w:eastAsia="Times New Roman" w:hAnsi="Times New Roman" w:cs="Times New Roman"/>
                <w:sz w:val="24"/>
                <w:szCs w:val="24"/>
              </w:rPr>
            </w:pPr>
            <w:r w:rsidRPr="000D765B">
              <w:rPr>
                <w:rFonts w:ascii="Times New Roman" w:eastAsia="Times New Roman" w:hAnsi="Times New Roman" w:cs="Times New Roman"/>
                <w:color w:val="000000"/>
                <w:sz w:val="24"/>
                <w:szCs w:val="24"/>
              </w:rPr>
              <w:t>2 buah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right"/>
              <w:rPr>
                <w:rFonts w:ascii="Times New Roman" w:eastAsia="Times New Roman" w:hAnsi="Times New Roman" w:cs="Times New Roman"/>
                <w:sz w:val="24"/>
                <w:szCs w:val="24"/>
              </w:rPr>
            </w:pPr>
            <w:r w:rsidRPr="000D765B">
              <w:rPr>
                <w:rFonts w:ascii="Times New Roman" w:eastAsia="Times New Roman" w:hAnsi="Times New Roman" w:cs="Times New Roman"/>
                <w:color w:val="000000"/>
                <w:sz w:val="24"/>
                <w:szCs w:val="24"/>
              </w:rPr>
              <w:t>45.000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right"/>
              <w:rPr>
                <w:rFonts w:ascii="Times New Roman" w:eastAsia="Times New Roman" w:hAnsi="Times New Roman" w:cs="Times New Roman"/>
                <w:sz w:val="24"/>
                <w:szCs w:val="24"/>
              </w:rPr>
            </w:pPr>
            <w:r w:rsidRPr="000D765B">
              <w:rPr>
                <w:rFonts w:ascii="Times New Roman" w:eastAsia="Times New Roman" w:hAnsi="Times New Roman" w:cs="Times New Roman"/>
                <w:color w:val="000000"/>
                <w:sz w:val="24"/>
                <w:szCs w:val="24"/>
              </w:rPr>
              <w:t>90.000</w:t>
            </w:r>
          </w:p>
        </w:tc>
      </w:tr>
      <w:tr w:rsidR="000D765B" w:rsidRPr="000D765B" w:rsidTr="000D765B">
        <w:trPr>
          <w:trHeight w:val="3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both"/>
              <w:rPr>
                <w:rFonts w:ascii="Times New Roman" w:eastAsia="Times New Roman" w:hAnsi="Times New Roman" w:cs="Times New Roman"/>
                <w:sz w:val="24"/>
                <w:szCs w:val="24"/>
              </w:rPr>
            </w:pPr>
            <w:r w:rsidRPr="000D765B">
              <w:rPr>
                <w:rFonts w:ascii="Times New Roman" w:eastAsia="Times New Roman" w:hAnsi="Times New Roman" w:cs="Times New Roman"/>
                <w:color w:val="000000"/>
                <w:sz w:val="24"/>
                <w:szCs w:val="24"/>
              </w:rPr>
              <w:t>Mist maker 20mm 24VDC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both"/>
              <w:rPr>
                <w:rFonts w:ascii="Times New Roman" w:eastAsia="Times New Roman" w:hAnsi="Times New Roman" w:cs="Times New Roman"/>
                <w:sz w:val="24"/>
                <w:szCs w:val="24"/>
              </w:rPr>
            </w:pPr>
            <w:r w:rsidRPr="000D765B">
              <w:rPr>
                <w:rFonts w:ascii="Times New Roman" w:eastAsia="Times New Roman" w:hAnsi="Times New Roman" w:cs="Times New Roman"/>
                <w:color w:val="000000"/>
                <w:sz w:val="24"/>
                <w:szCs w:val="24"/>
              </w:rPr>
              <w:t>4 buah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right"/>
              <w:rPr>
                <w:rFonts w:ascii="Times New Roman" w:eastAsia="Times New Roman" w:hAnsi="Times New Roman" w:cs="Times New Roman"/>
                <w:sz w:val="24"/>
                <w:szCs w:val="24"/>
              </w:rPr>
            </w:pPr>
            <w:r w:rsidRPr="000D765B">
              <w:rPr>
                <w:rFonts w:ascii="Times New Roman" w:eastAsia="Times New Roman" w:hAnsi="Times New Roman" w:cs="Times New Roman"/>
                <w:color w:val="000000"/>
                <w:sz w:val="24"/>
                <w:szCs w:val="24"/>
              </w:rPr>
              <w:t>120.000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right"/>
              <w:rPr>
                <w:rFonts w:ascii="Times New Roman" w:eastAsia="Times New Roman" w:hAnsi="Times New Roman" w:cs="Times New Roman"/>
                <w:sz w:val="24"/>
                <w:szCs w:val="24"/>
              </w:rPr>
            </w:pPr>
            <w:r w:rsidRPr="000D765B">
              <w:rPr>
                <w:rFonts w:ascii="Times New Roman" w:eastAsia="Times New Roman" w:hAnsi="Times New Roman" w:cs="Times New Roman"/>
                <w:color w:val="000000"/>
                <w:sz w:val="24"/>
                <w:szCs w:val="24"/>
              </w:rPr>
              <w:t>480.000</w:t>
            </w:r>
          </w:p>
        </w:tc>
      </w:tr>
      <w:tr w:rsidR="000D765B" w:rsidRPr="000D765B" w:rsidTr="000D765B">
        <w:trPr>
          <w:trHeight w:val="6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both"/>
              <w:rPr>
                <w:rFonts w:ascii="Times New Roman" w:eastAsia="Times New Roman" w:hAnsi="Times New Roman" w:cs="Times New Roman"/>
                <w:sz w:val="24"/>
                <w:szCs w:val="24"/>
              </w:rPr>
            </w:pPr>
            <w:r w:rsidRPr="000D765B">
              <w:rPr>
                <w:rFonts w:ascii="Times New Roman" w:eastAsia="Times New Roman" w:hAnsi="Times New Roman" w:cs="Times New Roman"/>
                <w:color w:val="000000"/>
                <w:sz w:val="24"/>
                <w:szCs w:val="24"/>
              </w:rPr>
              <w:t>Filter Fan mesh ukuran 14cm x 14cm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both"/>
              <w:rPr>
                <w:rFonts w:ascii="Times New Roman" w:eastAsia="Times New Roman" w:hAnsi="Times New Roman" w:cs="Times New Roman"/>
                <w:sz w:val="24"/>
                <w:szCs w:val="24"/>
              </w:rPr>
            </w:pPr>
            <w:r w:rsidRPr="000D765B">
              <w:rPr>
                <w:rFonts w:ascii="Times New Roman" w:eastAsia="Times New Roman" w:hAnsi="Times New Roman" w:cs="Times New Roman"/>
                <w:color w:val="000000"/>
                <w:sz w:val="24"/>
                <w:szCs w:val="24"/>
              </w:rPr>
              <w:t>2 buah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right"/>
              <w:rPr>
                <w:rFonts w:ascii="Times New Roman" w:eastAsia="Times New Roman" w:hAnsi="Times New Roman" w:cs="Times New Roman"/>
                <w:sz w:val="24"/>
                <w:szCs w:val="24"/>
              </w:rPr>
            </w:pPr>
            <w:r w:rsidRPr="000D765B">
              <w:rPr>
                <w:rFonts w:ascii="Times New Roman" w:eastAsia="Times New Roman" w:hAnsi="Times New Roman" w:cs="Times New Roman"/>
                <w:color w:val="000000"/>
                <w:sz w:val="24"/>
                <w:szCs w:val="24"/>
              </w:rPr>
              <w:t>20.000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right"/>
              <w:rPr>
                <w:rFonts w:ascii="Times New Roman" w:eastAsia="Times New Roman" w:hAnsi="Times New Roman" w:cs="Times New Roman"/>
                <w:sz w:val="24"/>
                <w:szCs w:val="24"/>
              </w:rPr>
            </w:pPr>
            <w:r w:rsidRPr="000D765B">
              <w:rPr>
                <w:rFonts w:ascii="Times New Roman" w:eastAsia="Times New Roman" w:hAnsi="Times New Roman" w:cs="Times New Roman"/>
                <w:color w:val="000000"/>
                <w:sz w:val="24"/>
                <w:szCs w:val="24"/>
              </w:rPr>
              <w:t>40.000</w:t>
            </w:r>
          </w:p>
        </w:tc>
      </w:tr>
      <w:tr w:rsidR="000D765B" w:rsidRPr="000D765B" w:rsidTr="000D765B">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both"/>
              <w:rPr>
                <w:rFonts w:ascii="Times New Roman" w:eastAsia="Times New Roman" w:hAnsi="Times New Roman" w:cs="Times New Roman"/>
                <w:sz w:val="24"/>
                <w:szCs w:val="24"/>
              </w:rPr>
            </w:pPr>
            <w:r w:rsidRPr="000D765B">
              <w:rPr>
                <w:rFonts w:ascii="Times New Roman" w:eastAsia="Times New Roman" w:hAnsi="Times New Roman" w:cs="Times New Roman"/>
                <w:color w:val="000000"/>
                <w:sz w:val="24"/>
                <w:szCs w:val="24"/>
              </w:rPr>
              <w:t>Cetak poster penggunaan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both"/>
              <w:rPr>
                <w:rFonts w:ascii="Times New Roman" w:eastAsia="Times New Roman" w:hAnsi="Times New Roman" w:cs="Times New Roman"/>
                <w:sz w:val="24"/>
                <w:szCs w:val="24"/>
              </w:rPr>
            </w:pPr>
            <w:r w:rsidRPr="000D765B">
              <w:rPr>
                <w:rFonts w:ascii="Times New Roman" w:eastAsia="Times New Roman" w:hAnsi="Times New Roman" w:cs="Times New Roman"/>
                <w:color w:val="000000"/>
                <w:sz w:val="24"/>
                <w:szCs w:val="24"/>
              </w:rPr>
              <w:t>35 lembar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right"/>
              <w:rPr>
                <w:rFonts w:ascii="Times New Roman" w:eastAsia="Times New Roman" w:hAnsi="Times New Roman" w:cs="Times New Roman"/>
                <w:sz w:val="24"/>
                <w:szCs w:val="24"/>
              </w:rPr>
            </w:pPr>
            <w:r w:rsidRPr="000D765B">
              <w:rPr>
                <w:rFonts w:ascii="Times New Roman" w:eastAsia="Times New Roman" w:hAnsi="Times New Roman" w:cs="Times New Roman"/>
                <w:color w:val="000000"/>
                <w:sz w:val="24"/>
                <w:szCs w:val="24"/>
              </w:rPr>
              <w:t>8.000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right"/>
              <w:rPr>
                <w:rFonts w:ascii="Times New Roman" w:eastAsia="Times New Roman" w:hAnsi="Times New Roman" w:cs="Times New Roman"/>
                <w:sz w:val="24"/>
                <w:szCs w:val="24"/>
              </w:rPr>
            </w:pPr>
            <w:r w:rsidRPr="000D765B">
              <w:rPr>
                <w:rFonts w:ascii="Times New Roman" w:eastAsia="Times New Roman" w:hAnsi="Times New Roman" w:cs="Times New Roman"/>
                <w:color w:val="000000"/>
                <w:sz w:val="24"/>
                <w:szCs w:val="24"/>
              </w:rPr>
              <w:t>280.000</w:t>
            </w:r>
          </w:p>
        </w:tc>
      </w:tr>
      <w:tr w:rsidR="000D765B" w:rsidRPr="000D765B" w:rsidTr="000D765B">
        <w:trPr>
          <w:trHeight w:val="575"/>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both"/>
              <w:rPr>
                <w:rFonts w:ascii="Times New Roman" w:eastAsia="Times New Roman" w:hAnsi="Times New Roman" w:cs="Times New Roman"/>
                <w:sz w:val="24"/>
                <w:szCs w:val="24"/>
              </w:rPr>
            </w:pPr>
            <w:r w:rsidRPr="000D765B">
              <w:rPr>
                <w:rFonts w:ascii="Times New Roman" w:eastAsia="Times New Roman" w:hAnsi="Times New Roman" w:cs="Times New Roman"/>
                <w:b/>
                <w:bCs/>
                <w:color w:val="000000"/>
                <w:sz w:val="24"/>
                <w:szCs w:val="24"/>
              </w:rPr>
              <w:lastRenderedPageBreak/>
              <w:t>SUB TOTAL (Rp)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right"/>
              <w:rPr>
                <w:rFonts w:ascii="Times New Roman" w:eastAsia="Times New Roman" w:hAnsi="Times New Roman" w:cs="Times New Roman"/>
                <w:sz w:val="24"/>
                <w:szCs w:val="24"/>
              </w:rPr>
            </w:pPr>
            <w:r w:rsidRPr="000D765B">
              <w:rPr>
                <w:rFonts w:ascii="Times New Roman" w:eastAsia="Times New Roman" w:hAnsi="Times New Roman" w:cs="Times New Roman"/>
                <w:b/>
                <w:bCs/>
                <w:color w:val="000000"/>
                <w:sz w:val="24"/>
                <w:szCs w:val="24"/>
              </w:rPr>
              <w:t>890.000</w:t>
            </w:r>
          </w:p>
        </w:tc>
      </w:tr>
    </w:tbl>
    <w:p w:rsidR="00D255EC" w:rsidRPr="00D255EC" w:rsidRDefault="00D255EC" w:rsidP="000D765B">
      <w:pPr>
        <w:pStyle w:val="ListParagraph"/>
        <w:spacing w:after="0" w:line="360" w:lineRule="auto"/>
        <w:ind w:left="360"/>
        <w:jc w:val="both"/>
        <w:rPr>
          <w:rFonts w:ascii="Times New Roman" w:eastAsia="Times New Roman" w:hAnsi="Times New Roman" w:cs="Times New Roman"/>
          <w:sz w:val="24"/>
          <w:szCs w:val="24"/>
        </w:rPr>
      </w:pPr>
    </w:p>
    <w:p w:rsidR="000D765B" w:rsidRPr="000D765B" w:rsidRDefault="000D765B" w:rsidP="000D765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493"/>
        <w:gridCol w:w="1000"/>
        <w:gridCol w:w="2161"/>
        <w:gridCol w:w="1220"/>
      </w:tblGrid>
      <w:tr w:rsidR="000D765B" w:rsidRPr="000D765B" w:rsidTr="000D765B">
        <w:trPr>
          <w:trHeight w:val="5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ind w:firstLine="480"/>
              <w:jc w:val="both"/>
              <w:rPr>
                <w:rFonts w:ascii="Times New Roman" w:eastAsia="Times New Roman" w:hAnsi="Times New Roman" w:cs="Times New Roman"/>
                <w:sz w:val="24"/>
                <w:szCs w:val="24"/>
              </w:rPr>
            </w:pPr>
            <w:r w:rsidRPr="000D765B">
              <w:rPr>
                <w:rFonts w:ascii="Times New Roman" w:eastAsia="Times New Roman" w:hAnsi="Times New Roman" w:cs="Times New Roman"/>
                <w:b/>
                <w:bCs/>
                <w:color w:val="000000"/>
                <w:sz w:val="24"/>
                <w:szCs w:val="24"/>
              </w:rPr>
              <w:t>2.        Bahan Habis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both"/>
              <w:rPr>
                <w:rFonts w:ascii="Times New Roman" w:eastAsia="Times New Roman" w:hAnsi="Times New Roman" w:cs="Times New Roman"/>
                <w:sz w:val="24"/>
                <w:szCs w:val="24"/>
              </w:rPr>
            </w:pPr>
            <w:r w:rsidRPr="000D765B">
              <w:rPr>
                <w:rFonts w:ascii="Times New Roman" w:eastAsia="Times New Roman" w:hAnsi="Times New Roman" w:cs="Times New Roman"/>
                <w:b/>
                <w:bCs/>
                <w:color w:val="000000"/>
                <w:sz w:val="24"/>
                <w:szCs w:val="24"/>
              </w:rPr>
              <w:t>Volume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both"/>
              <w:rPr>
                <w:rFonts w:ascii="Times New Roman" w:eastAsia="Times New Roman" w:hAnsi="Times New Roman" w:cs="Times New Roman"/>
                <w:sz w:val="24"/>
                <w:szCs w:val="24"/>
              </w:rPr>
            </w:pPr>
            <w:r w:rsidRPr="000D765B">
              <w:rPr>
                <w:rFonts w:ascii="Times New Roman" w:eastAsia="Times New Roman" w:hAnsi="Times New Roman" w:cs="Times New Roman"/>
                <w:b/>
                <w:bCs/>
                <w:color w:val="000000"/>
                <w:sz w:val="24"/>
                <w:szCs w:val="24"/>
              </w:rPr>
              <w:t>Harga Satuan (Rp)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both"/>
              <w:rPr>
                <w:rFonts w:ascii="Times New Roman" w:eastAsia="Times New Roman" w:hAnsi="Times New Roman" w:cs="Times New Roman"/>
                <w:sz w:val="24"/>
                <w:szCs w:val="24"/>
              </w:rPr>
            </w:pPr>
            <w:r w:rsidRPr="000D765B">
              <w:rPr>
                <w:rFonts w:ascii="Times New Roman" w:eastAsia="Times New Roman" w:hAnsi="Times New Roman" w:cs="Times New Roman"/>
                <w:b/>
                <w:bCs/>
                <w:color w:val="000000"/>
                <w:sz w:val="24"/>
                <w:szCs w:val="24"/>
              </w:rPr>
              <w:t>Nilai (Rp)</w:t>
            </w:r>
          </w:p>
        </w:tc>
      </w:tr>
      <w:tr w:rsidR="000D765B" w:rsidRPr="000D765B" w:rsidTr="000D765B">
        <w:trPr>
          <w:trHeight w:val="5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both"/>
              <w:rPr>
                <w:rFonts w:ascii="Times New Roman" w:eastAsia="Times New Roman" w:hAnsi="Times New Roman" w:cs="Times New Roman"/>
                <w:sz w:val="24"/>
                <w:szCs w:val="24"/>
              </w:rPr>
            </w:pPr>
            <w:r w:rsidRPr="000D765B">
              <w:rPr>
                <w:rFonts w:ascii="Times New Roman" w:eastAsia="Times New Roman" w:hAnsi="Times New Roman" w:cs="Times New Roman"/>
                <w:color w:val="000000"/>
                <w:sz w:val="24"/>
                <w:szCs w:val="24"/>
              </w:rPr>
              <w:t>Desinfektan-Antiseptik BKC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both"/>
              <w:rPr>
                <w:rFonts w:ascii="Times New Roman" w:eastAsia="Times New Roman" w:hAnsi="Times New Roman" w:cs="Times New Roman"/>
                <w:sz w:val="24"/>
                <w:szCs w:val="24"/>
              </w:rPr>
            </w:pPr>
            <w:r w:rsidRPr="000D765B">
              <w:rPr>
                <w:rFonts w:ascii="Times New Roman" w:eastAsia="Times New Roman" w:hAnsi="Times New Roman" w:cs="Times New Roman"/>
                <w:color w:val="000000"/>
                <w:sz w:val="24"/>
                <w:szCs w:val="24"/>
              </w:rPr>
              <w:t>4 botol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right"/>
              <w:rPr>
                <w:rFonts w:ascii="Times New Roman" w:eastAsia="Times New Roman" w:hAnsi="Times New Roman" w:cs="Times New Roman"/>
                <w:sz w:val="24"/>
                <w:szCs w:val="24"/>
              </w:rPr>
            </w:pPr>
            <w:r w:rsidRPr="000D765B">
              <w:rPr>
                <w:rFonts w:ascii="Times New Roman" w:eastAsia="Times New Roman" w:hAnsi="Times New Roman" w:cs="Times New Roman"/>
                <w:color w:val="000000"/>
                <w:sz w:val="24"/>
                <w:szCs w:val="24"/>
              </w:rPr>
              <w:t>40.000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right"/>
              <w:rPr>
                <w:rFonts w:ascii="Times New Roman" w:eastAsia="Times New Roman" w:hAnsi="Times New Roman" w:cs="Times New Roman"/>
                <w:sz w:val="24"/>
                <w:szCs w:val="24"/>
              </w:rPr>
            </w:pPr>
            <w:r w:rsidRPr="000D765B">
              <w:rPr>
                <w:rFonts w:ascii="Times New Roman" w:eastAsia="Times New Roman" w:hAnsi="Times New Roman" w:cs="Times New Roman"/>
                <w:color w:val="000000"/>
                <w:sz w:val="24"/>
                <w:szCs w:val="24"/>
              </w:rPr>
              <w:t>160.000</w:t>
            </w:r>
          </w:p>
        </w:tc>
      </w:tr>
      <w:tr w:rsidR="000D765B" w:rsidRPr="000D765B" w:rsidTr="000D765B">
        <w:trPr>
          <w:trHeight w:val="575"/>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both"/>
              <w:rPr>
                <w:rFonts w:ascii="Times New Roman" w:eastAsia="Times New Roman" w:hAnsi="Times New Roman" w:cs="Times New Roman"/>
                <w:sz w:val="24"/>
                <w:szCs w:val="24"/>
              </w:rPr>
            </w:pPr>
            <w:r w:rsidRPr="000D765B">
              <w:rPr>
                <w:rFonts w:ascii="Times New Roman" w:eastAsia="Times New Roman" w:hAnsi="Times New Roman" w:cs="Times New Roman"/>
                <w:b/>
                <w:bCs/>
                <w:color w:val="000000"/>
                <w:sz w:val="24"/>
                <w:szCs w:val="24"/>
              </w:rPr>
              <w:t>SUB TOTAL (Rp)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right"/>
              <w:rPr>
                <w:rFonts w:ascii="Times New Roman" w:eastAsia="Times New Roman" w:hAnsi="Times New Roman" w:cs="Times New Roman"/>
                <w:sz w:val="24"/>
                <w:szCs w:val="24"/>
              </w:rPr>
            </w:pPr>
            <w:r w:rsidRPr="000D765B">
              <w:rPr>
                <w:rFonts w:ascii="Times New Roman" w:eastAsia="Times New Roman" w:hAnsi="Times New Roman" w:cs="Times New Roman"/>
                <w:b/>
                <w:bCs/>
                <w:color w:val="000000"/>
                <w:sz w:val="24"/>
                <w:szCs w:val="24"/>
              </w:rPr>
              <w:t>160.000</w:t>
            </w:r>
          </w:p>
        </w:tc>
      </w:tr>
    </w:tbl>
    <w:p w:rsidR="000D765B" w:rsidRPr="000D765B" w:rsidRDefault="000D765B" w:rsidP="000D765B">
      <w:pPr>
        <w:spacing w:after="0" w:line="240" w:lineRule="auto"/>
        <w:ind w:left="360"/>
        <w:jc w:val="both"/>
        <w:rPr>
          <w:rFonts w:ascii="Times New Roman" w:eastAsia="Times New Roman" w:hAnsi="Times New Roman" w:cs="Times New Roman"/>
          <w:sz w:val="24"/>
          <w:szCs w:val="24"/>
        </w:rPr>
      </w:pPr>
      <w:r w:rsidRPr="000D765B">
        <w:rPr>
          <w:rFonts w:ascii="Times New Roman" w:eastAsia="Times New Roman" w:hAnsi="Times New Roman" w:cs="Times New Roman"/>
          <w:color w:val="00000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2906"/>
        <w:gridCol w:w="1000"/>
        <w:gridCol w:w="2161"/>
        <w:gridCol w:w="1753"/>
      </w:tblGrid>
      <w:tr w:rsidR="000D765B" w:rsidRPr="000D765B" w:rsidTr="000D765B">
        <w:trPr>
          <w:trHeight w:val="9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ind w:firstLine="480"/>
              <w:jc w:val="both"/>
              <w:rPr>
                <w:rFonts w:ascii="Times New Roman" w:eastAsia="Times New Roman" w:hAnsi="Times New Roman" w:cs="Times New Roman"/>
                <w:sz w:val="24"/>
                <w:szCs w:val="24"/>
              </w:rPr>
            </w:pPr>
            <w:r w:rsidRPr="000D765B">
              <w:rPr>
                <w:rFonts w:ascii="Times New Roman" w:eastAsia="Times New Roman" w:hAnsi="Times New Roman" w:cs="Times New Roman"/>
                <w:b/>
                <w:bCs/>
                <w:color w:val="000000"/>
                <w:sz w:val="24"/>
                <w:szCs w:val="24"/>
              </w:rPr>
              <w:t>3.        Lain-Lain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both"/>
              <w:rPr>
                <w:rFonts w:ascii="Times New Roman" w:eastAsia="Times New Roman" w:hAnsi="Times New Roman" w:cs="Times New Roman"/>
                <w:sz w:val="24"/>
                <w:szCs w:val="24"/>
              </w:rPr>
            </w:pPr>
            <w:r w:rsidRPr="000D765B">
              <w:rPr>
                <w:rFonts w:ascii="Times New Roman" w:eastAsia="Times New Roman" w:hAnsi="Times New Roman" w:cs="Times New Roman"/>
                <w:b/>
                <w:bCs/>
                <w:color w:val="000000"/>
                <w:sz w:val="24"/>
                <w:szCs w:val="24"/>
              </w:rPr>
              <w:t>Volume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both"/>
              <w:rPr>
                <w:rFonts w:ascii="Times New Roman" w:eastAsia="Times New Roman" w:hAnsi="Times New Roman" w:cs="Times New Roman"/>
                <w:sz w:val="24"/>
                <w:szCs w:val="24"/>
              </w:rPr>
            </w:pPr>
            <w:r w:rsidRPr="000D765B">
              <w:rPr>
                <w:rFonts w:ascii="Times New Roman" w:eastAsia="Times New Roman" w:hAnsi="Times New Roman" w:cs="Times New Roman"/>
                <w:b/>
                <w:bCs/>
                <w:color w:val="000000"/>
                <w:sz w:val="24"/>
                <w:szCs w:val="24"/>
              </w:rPr>
              <w:t>Harga Satuan (Rp)</w:t>
            </w:r>
          </w:p>
        </w:tc>
        <w:tc>
          <w:tcPr>
            <w:tcW w:w="1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both"/>
              <w:rPr>
                <w:rFonts w:ascii="Times New Roman" w:eastAsia="Times New Roman" w:hAnsi="Times New Roman" w:cs="Times New Roman"/>
                <w:sz w:val="24"/>
                <w:szCs w:val="24"/>
              </w:rPr>
            </w:pPr>
            <w:r w:rsidRPr="000D765B">
              <w:rPr>
                <w:rFonts w:ascii="Times New Roman" w:eastAsia="Times New Roman" w:hAnsi="Times New Roman" w:cs="Times New Roman"/>
                <w:b/>
                <w:bCs/>
                <w:color w:val="000000"/>
                <w:sz w:val="24"/>
                <w:szCs w:val="24"/>
              </w:rPr>
              <w:t>Nilai (Rp) </w:t>
            </w:r>
          </w:p>
        </w:tc>
      </w:tr>
      <w:tr w:rsidR="000D765B" w:rsidRPr="000D765B" w:rsidTr="000D765B">
        <w:trPr>
          <w:trHeight w:val="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both"/>
              <w:rPr>
                <w:rFonts w:ascii="Times New Roman" w:eastAsia="Times New Roman" w:hAnsi="Times New Roman" w:cs="Times New Roman"/>
                <w:sz w:val="24"/>
                <w:szCs w:val="24"/>
              </w:rPr>
            </w:pPr>
            <w:r w:rsidRPr="000D765B">
              <w:rPr>
                <w:rFonts w:ascii="Times New Roman" w:eastAsia="Times New Roman" w:hAnsi="Times New Roman" w:cs="Times New Roman"/>
                <w:color w:val="000000"/>
                <w:sz w:val="24"/>
                <w:szCs w:val="24"/>
              </w:rPr>
              <w:t>Biaya berlangganan internet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both"/>
              <w:rPr>
                <w:rFonts w:ascii="Times New Roman" w:eastAsia="Times New Roman" w:hAnsi="Times New Roman" w:cs="Times New Roman"/>
                <w:sz w:val="24"/>
                <w:szCs w:val="24"/>
              </w:rPr>
            </w:pPr>
            <w:r w:rsidRPr="000D765B">
              <w:rPr>
                <w:rFonts w:ascii="Times New Roman" w:eastAsia="Times New Roman" w:hAnsi="Times New Roman" w:cs="Times New Roman"/>
                <w:color w:val="000000"/>
                <w:sz w:val="24"/>
                <w:szCs w:val="24"/>
              </w:rPr>
              <w:t>7 orang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right"/>
              <w:rPr>
                <w:rFonts w:ascii="Times New Roman" w:eastAsia="Times New Roman" w:hAnsi="Times New Roman" w:cs="Times New Roman"/>
                <w:sz w:val="24"/>
                <w:szCs w:val="24"/>
              </w:rPr>
            </w:pPr>
            <w:r w:rsidRPr="000D765B">
              <w:rPr>
                <w:rFonts w:ascii="Times New Roman" w:eastAsia="Times New Roman" w:hAnsi="Times New Roman" w:cs="Times New Roman"/>
                <w:color w:val="000000"/>
                <w:sz w:val="24"/>
                <w:szCs w:val="24"/>
              </w:rPr>
              <w:t>50.000</w:t>
            </w:r>
          </w:p>
        </w:tc>
        <w:tc>
          <w:tcPr>
            <w:tcW w:w="1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right"/>
              <w:rPr>
                <w:rFonts w:ascii="Times New Roman" w:eastAsia="Times New Roman" w:hAnsi="Times New Roman" w:cs="Times New Roman"/>
                <w:sz w:val="24"/>
                <w:szCs w:val="24"/>
              </w:rPr>
            </w:pPr>
            <w:r w:rsidRPr="000D765B">
              <w:rPr>
                <w:rFonts w:ascii="Times New Roman" w:eastAsia="Times New Roman" w:hAnsi="Times New Roman" w:cs="Times New Roman"/>
                <w:color w:val="000000"/>
                <w:sz w:val="24"/>
                <w:szCs w:val="24"/>
              </w:rPr>
              <w:t>350.000</w:t>
            </w:r>
          </w:p>
        </w:tc>
      </w:tr>
      <w:tr w:rsidR="000D765B" w:rsidRPr="000D765B" w:rsidTr="000D765B">
        <w:trPr>
          <w:trHeight w:val="231"/>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both"/>
              <w:rPr>
                <w:rFonts w:ascii="Times New Roman" w:eastAsia="Times New Roman" w:hAnsi="Times New Roman" w:cs="Times New Roman"/>
                <w:sz w:val="24"/>
                <w:szCs w:val="24"/>
              </w:rPr>
            </w:pPr>
            <w:r w:rsidRPr="000D765B">
              <w:rPr>
                <w:rFonts w:ascii="Times New Roman" w:eastAsia="Times New Roman" w:hAnsi="Times New Roman" w:cs="Times New Roman"/>
                <w:b/>
                <w:bCs/>
                <w:color w:val="000000"/>
                <w:sz w:val="24"/>
                <w:szCs w:val="24"/>
              </w:rPr>
              <w:t>SUB TOTAL (Rp)</w:t>
            </w:r>
          </w:p>
        </w:tc>
        <w:tc>
          <w:tcPr>
            <w:tcW w:w="1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right"/>
              <w:rPr>
                <w:rFonts w:ascii="Times New Roman" w:eastAsia="Times New Roman" w:hAnsi="Times New Roman" w:cs="Times New Roman"/>
                <w:sz w:val="24"/>
                <w:szCs w:val="24"/>
              </w:rPr>
            </w:pPr>
            <w:r w:rsidRPr="000D765B">
              <w:rPr>
                <w:rFonts w:ascii="Times New Roman" w:eastAsia="Times New Roman" w:hAnsi="Times New Roman" w:cs="Times New Roman"/>
                <w:b/>
                <w:bCs/>
                <w:color w:val="000000"/>
                <w:sz w:val="24"/>
                <w:szCs w:val="24"/>
              </w:rPr>
              <w:t>350.000</w:t>
            </w:r>
          </w:p>
        </w:tc>
      </w:tr>
      <w:tr w:rsidR="000D765B" w:rsidRPr="000D765B" w:rsidTr="000D765B">
        <w:trPr>
          <w:trHeight w:val="276"/>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both"/>
              <w:rPr>
                <w:rFonts w:ascii="Times New Roman" w:eastAsia="Times New Roman" w:hAnsi="Times New Roman" w:cs="Times New Roman"/>
                <w:sz w:val="24"/>
                <w:szCs w:val="24"/>
              </w:rPr>
            </w:pPr>
            <w:r w:rsidRPr="000D765B">
              <w:rPr>
                <w:rFonts w:ascii="Times New Roman" w:eastAsia="Times New Roman" w:hAnsi="Times New Roman" w:cs="Times New Roman"/>
                <w:b/>
                <w:bCs/>
                <w:color w:val="000000"/>
                <w:sz w:val="24"/>
                <w:szCs w:val="24"/>
              </w:rPr>
              <w:t>TOTAL  1+2+3</w:t>
            </w:r>
          </w:p>
        </w:tc>
        <w:tc>
          <w:tcPr>
            <w:tcW w:w="1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right"/>
              <w:rPr>
                <w:rFonts w:ascii="Times New Roman" w:eastAsia="Times New Roman" w:hAnsi="Times New Roman" w:cs="Times New Roman"/>
                <w:sz w:val="24"/>
                <w:szCs w:val="24"/>
              </w:rPr>
            </w:pPr>
            <w:r w:rsidRPr="000D765B">
              <w:rPr>
                <w:rFonts w:ascii="Times New Roman" w:eastAsia="Times New Roman" w:hAnsi="Times New Roman" w:cs="Times New Roman"/>
                <w:b/>
                <w:bCs/>
                <w:color w:val="000000"/>
                <w:sz w:val="24"/>
                <w:szCs w:val="24"/>
              </w:rPr>
              <w:t>1.400.000</w:t>
            </w:r>
          </w:p>
        </w:tc>
      </w:tr>
      <w:tr w:rsidR="000D765B" w:rsidRPr="000D765B" w:rsidTr="000D765B">
        <w:trPr>
          <w:trHeight w:val="141"/>
        </w:trPr>
        <w:tc>
          <w:tcPr>
            <w:tcW w:w="782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65B" w:rsidRPr="000D765B" w:rsidRDefault="000D765B" w:rsidP="000D765B">
            <w:pPr>
              <w:spacing w:after="0" w:line="240" w:lineRule="auto"/>
              <w:jc w:val="both"/>
              <w:rPr>
                <w:rFonts w:ascii="Times New Roman" w:eastAsia="Times New Roman" w:hAnsi="Times New Roman" w:cs="Times New Roman"/>
                <w:sz w:val="24"/>
                <w:szCs w:val="24"/>
              </w:rPr>
            </w:pPr>
            <w:r w:rsidRPr="000D765B">
              <w:rPr>
                <w:rFonts w:ascii="Times New Roman" w:eastAsia="Times New Roman" w:hAnsi="Times New Roman" w:cs="Times New Roman"/>
                <w:color w:val="000000"/>
                <w:sz w:val="24"/>
                <w:szCs w:val="24"/>
              </w:rPr>
              <w:t>(Satu juta empat ratus ribu rupiah)</w:t>
            </w:r>
          </w:p>
        </w:tc>
      </w:tr>
    </w:tbl>
    <w:p w:rsidR="00B500B4" w:rsidRPr="00D255EC" w:rsidRDefault="00B500B4" w:rsidP="00D255EC">
      <w:pPr>
        <w:spacing w:line="360" w:lineRule="auto"/>
        <w:jc w:val="both"/>
        <w:rPr>
          <w:rFonts w:ascii="Times New Roman" w:hAnsi="Times New Roman" w:cs="Times New Roman"/>
          <w:sz w:val="24"/>
          <w:szCs w:val="24"/>
        </w:rPr>
      </w:pPr>
    </w:p>
    <w:p w:rsidR="001B5F97" w:rsidRPr="00D255EC" w:rsidRDefault="00D85FFB" w:rsidP="00D255EC">
      <w:pPr>
        <w:pStyle w:val="Heading2"/>
        <w:numPr>
          <w:ilvl w:val="0"/>
          <w:numId w:val="5"/>
        </w:numPr>
        <w:spacing w:line="360" w:lineRule="auto"/>
        <w:jc w:val="both"/>
        <w:rPr>
          <w:rFonts w:cs="Times New Roman"/>
          <w:sz w:val="24"/>
          <w:szCs w:val="24"/>
        </w:rPr>
      </w:pPr>
      <w:bookmarkStart w:id="17" w:name="_Toc44877364"/>
      <w:r>
        <w:rPr>
          <w:rFonts w:cs="Times New Roman"/>
          <w:sz w:val="24"/>
          <w:szCs w:val="24"/>
        </w:rPr>
        <w:t>Sumber D</w:t>
      </w:r>
      <w:r w:rsidR="001B5F97" w:rsidRPr="00D255EC">
        <w:rPr>
          <w:rFonts w:cs="Times New Roman"/>
          <w:sz w:val="24"/>
          <w:szCs w:val="24"/>
        </w:rPr>
        <w:t>ana</w:t>
      </w:r>
      <w:bookmarkEnd w:id="17"/>
    </w:p>
    <w:p w:rsidR="00B500B4" w:rsidRPr="00D255EC" w:rsidRDefault="00B500B4" w:rsidP="00D255EC">
      <w:pPr>
        <w:pStyle w:val="ListParagraph"/>
        <w:spacing w:after="0" w:line="360" w:lineRule="auto"/>
        <w:ind w:left="360" w:firstLine="360"/>
        <w:jc w:val="both"/>
        <w:rPr>
          <w:rFonts w:ascii="Times New Roman" w:hAnsi="Times New Roman" w:cs="Times New Roman"/>
          <w:sz w:val="24"/>
          <w:szCs w:val="24"/>
        </w:rPr>
      </w:pPr>
      <w:r w:rsidRPr="00D255EC">
        <w:rPr>
          <w:rFonts w:ascii="Times New Roman" w:hAnsi="Times New Roman" w:cs="Times New Roman"/>
          <w:sz w:val="24"/>
          <w:szCs w:val="24"/>
        </w:rPr>
        <w:t>Sumber dana program KKN ini didapatkan dari uang subsidi KKN sebesar dua ratus ribu rupiah per orang.</w:t>
      </w:r>
    </w:p>
    <w:p w:rsidR="001B5F97" w:rsidRPr="00D255EC" w:rsidRDefault="00D85FFB" w:rsidP="00D255EC">
      <w:pPr>
        <w:pStyle w:val="Heading2"/>
        <w:numPr>
          <w:ilvl w:val="0"/>
          <w:numId w:val="5"/>
        </w:numPr>
        <w:spacing w:line="360" w:lineRule="auto"/>
        <w:jc w:val="both"/>
        <w:rPr>
          <w:rFonts w:cs="Times New Roman"/>
          <w:sz w:val="24"/>
          <w:szCs w:val="24"/>
        </w:rPr>
      </w:pPr>
      <w:bookmarkStart w:id="18" w:name="_Toc44877365"/>
      <w:r>
        <w:rPr>
          <w:rFonts w:cs="Times New Roman"/>
          <w:sz w:val="24"/>
          <w:szCs w:val="24"/>
        </w:rPr>
        <w:t>Indikator Keberhasilan P</w:t>
      </w:r>
      <w:r w:rsidR="001B5F97" w:rsidRPr="00D255EC">
        <w:rPr>
          <w:rFonts w:cs="Times New Roman"/>
          <w:sz w:val="24"/>
          <w:szCs w:val="24"/>
        </w:rPr>
        <w:t>rogram</w:t>
      </w:r>
      <w:bookmarkEnd w:id="18"/>
    </w:p>
    <w:p w:rsidR="006A18C9" w:rsidRPr="00F91E8E" w:rsidRDefault="006A18C9" w:rsidP="00F91E8E">
      <w:pPr>
        <w:pStyle w:val="ListParagraph"/>
        <w:numPr>
          <w:ilvl w:val="0"/>
          <w:numId w:val="31"/>
        </w:numPr>
        <w:spacing w:line="360" w:lineRule="auto"/>
        <w:rPr>
          <w:rFonts w:ascii="Times New Roman" w:hAnsi="Times New Roman" w:cs="Times New Roman"/>
          <w:sz w:val="24"/>
        </w:rPr>
      </w:pPr>
      <w:r w:rsidRPr="00F91E8E">
        <w:rPr>
          <w:rFonts w:ascii="Times New Roman" w:hAnsi="Times New Roman" w:cs="Times New Roman"/>
          <w:sz w:val="24"/>
        </w:rPr>
        <w:t>Masyarakat menyadari dan teredukasi bahwa uang merupakan salah satu media penularan dari COVID-19</w:t>
      </w:r>
    </w:p>
    <w:p w:rsidR="006A18C9" w:rsidRPr="00F91E8E" w:rsidRDefault="006A18C9" w:rsidP="00F91E8E">
      <w:pPr>
        <w:pStyle w:val="ListParagraph"/>
        <w:numPr>
          <w:ilvl w:val="0"/>
          <w:numId w:val="31"/>
        </w:numPr>
        <w:spacing w:line="360" w:lineRule="auto"/>
        <w:rPr>
          <w:rFonts w:ascii="Times New Roman" w:hAnsi="Times New Roman" w:cs="Times New Roman"/>
          <w:sz w:val="24"/>
          <w:szCs w:val="24"/>
        </w:rPr>
      </w:pPr>
      <w:r w:rsidRPr="00F91E8E">
        <w:rPr>
          <w:rFonts w:ascii="Times New Roman" w:hAnsi="Times New Roman" w:cs="Times New Roman"/>
          <w:sz w:val="24"/>
        </w:rPr>
        <w:t>Masyarakat dapat memahami bahwa desinfektan box menjadi salah satu sarana yang bermanfaat untuk meminimalisir penyebaran COVID-19 melalui uang.</w:t>
      </w:r>
    </w:p>
    <w:p w:rsidR="00382F1B" w:rsidRPr="006A18C9" w:rsidRDefault="00382F1B" w:rsidP="006A18C9">
      <w:pPr>
        <w:pStyle w:val="Heading2"/>
        <w:numPr>
          <w:ilvl w:val="0"/>
          <w:numId w:val="5"/>
        </w:numPr>
        <w:spacing w:line="360" w:lineRule="auto"/>
        <w:jc w:val="both"/>
        <w:rPr>
          <w:rFonts w:eastAsiaTheme="minorHAnsi" w:cs="Times New Roman"/>
          <w:noProof/>
          <w:sz w:val="24"/>
          <w:szCs w:val="24"/>
          <w:lang w:val="id-ID" w:eastAsia="en-US"/>
        </w:rPr>
      </w:pPr>
      <w:bookmarkStart w:id="19" w:name="_Toc44877366"/>
      <w:r w:rsidRPr="006A18C9">
        <w:rPr>
          <w:rFonts w:eastAsiaTheme="minorHAnsi" w:cs="Times New Roman"/>
          <w:noProof/>
          <w:sz w:val="24"/>
          <w:szCs w:val="24"/>
          <w:lang w:val="id-ID" w:eastAsia="en-US"/>
        </w:rPr>
        <w:t>Alat Verifikasi</w:t>
      </w:r>
      <w:bookmarkEnd w:id="19"/>
    </w:p>
    <w:p w:rsidR="006A18C9" w:rsidRPr="006A18C9" w:rsidRDefault="006A18C9" w:rsidP="006A18C9">
      <w:pPr>
        <w:pStyle w:val="ListParagraph"/>
        <w:numPr>
          <w:ilvl w:val="0"/>
          <w:numId w:val="30"/>
        </w:numPr>
        <w:spacing w:line="360" w:lineRule="auto"/>
        <w:rPr>
          <w:rFonts w:ascii="Times New Roman" w:hAnsi="Times New Roman" w:cs="Times New Roman"/>
          <w:sz w:val="24"/>
          <w:szCs w:val="24"/>
        </w:rPr>
      </w:pPr>
      <w:r w:rsidRPr="006A18C9">
        <w:rPr>
          <w:rFonts w:ascii="Times New Roman" w:hAnsi="Times New Roman" w:cs="Times New Roman"/>
          <w:sz w:val="24"/>
          <w:szCs w:val="24"/>
          <w:lang w:val="en-US"/>
        </w:rPr>
        <w:t>Kuesioner manfaat dan pemahaman desinfektan box</w:t>
      </w:r>
    </w:p>
    <w:p w:rsidR="00382F1B" w:rsidRPr="006A18C9" w:rsidRDefault="00382F1B" w:rsidP="006A18C9">
      <w:pPr>
        <w:pStyle w:val="ListParagraph"/>
        <w:numPr>
          <w:ilvl w:val="0"/>
          <w:numId w:val="28"/>
        </w:numPr>
        <w:spacing w:line="360" w:lineRule="auto"/>
        <w:jc w:val="both"/>
        <w:rPr>
          <w:rFonts w:ascii="Times New Roman" w:hAnsi="Times New Roman" w:cs="Times New Roman"/>
          <w:sz w:val="24"/>
          <w:szCs w:val="24"/>
        </w:rPr>
      </w:pPr>
      <w:r w:rsidRPr="006A18C9">
        <w:rPr>
          <w:rFonts w:ascii="Times New Roman" w:hAnsi="Times New Roman" w:cs="Times New Roman"/>
          <w:sz w:val="24"/>
          <w:szCs w:val="24"/>
        </w:rPr>
        <w:t>Tugas mahasiswa dalam membuat alat tersebut</w:t>
      </w:r>
    </w:p>
    <w:p w:rsidR="00382F1B" w:rsidRPr="0092652D" w:rsidRDefault="00382F1B" w:rsidP="006A18C9">
      <w:pPr>
        <w:pStyle w:val="ListParagraph"/>
        <w:numPr>
          <w:ilvl w:val="0"/>
          <w:numId w:val="28"/>
        </w:numPr>
        <w:spacing w:line="360" w:lineRule="auto"/>
        <w:jc w:val="both"/>
        <w:rPr>
          <w:rFonts w:ascii="Times New Roman" w:hAnsi="Times New Roman" w:cs="Times New Roman"/>
          <w:sz w:val="24"/>
        </w:rPr>
      </w:pPr>
      <w:r w:rsidRPr="006A18C9">
        <w:rPr>
          <w:rFonts w:ascii="Times New Roman" w:hAnsi="Times New Roman" w:cs="Times New Roman"/>
          <w:sz w:val="24"/>
          <w:szCs w:val="24"/>
        </w:rPr>
        <w:lastRenderedPageBreak/>
        <w:t>Tugas mahasiswa dalam memahami kegunaan dan cara</w:t>
      </w:r>
      <w:r w:rsidRPr="0092652D">
        <w:rPr>
          <w:rFonts w:ascii="Times New Roman" w:hAnsi="Times New Roman" w:cs="Times New Roman"/>
          <w:sz w:val="24"/>
        </w:rPr>
        <w:t xml:space="preserve"> penggunaanya</w:t>
      </w:r>
    </w:p>
    <w:p w:rsidR="00382F1B" w:rsidRPr="0092652D" w:rsidRDefault="00382F1B" w:rsidP="002E44CF">
      <w:pPr>
        <w:pStyle w:val="ListParagraph"/>
        <w:numPr>
          <w:ilvl w:val="0"/>
          <w:numId w:val="28"/>
        </w:numPr>
        <w:spacing w:line="360" w:lineRule="auto"/>
        <w:jc w:val="both"/>
        <w:rPr>
          <w:rFonts w:ascii="Times New Roman" w:hAnsi="Times New Roman" w:cs="Times New Roman"/>
          <w:sz w:val="24"/>
        </w:rPr>
      </w:pPr>
      <w:r w:rsidRPr="0092652D">
        <w:rPr>
          <w:rFonts w:ascii="Times New Roman" w:hAnsi="Times New Roman" w:cs="Times New Roman"/>
          <w:sz w:val="24"/>
        </w:rPr>
        <w:t>DPL menilai proses pembuatan desinfektan box yang dibuat oleh masyarakat</w:t>
      </w:r>
    </w:p>
    <w:p w:rsidR="001B5F97" w:rsidRPr="0092652D" w:rsidRDefault="00382F1B" w:rsidP="002E44CF">
      <w:pPr>
        <w:pStyle w:val="ListParagraph"/>
        <w:numPr>
          <w:ilvl w:val="0"/>
          <w:numId w:val="28"/>
        </w:numPr>
        <w:spacing w:line="360" w:lineRule="auto"/>
        <w:jc w:val="both"/>
        <w:rPr>
          <w:rFonts w:ascii="Times New Roman" w:hAnsi="Times New Roman" w:cs="Times New Roman"/>
          <w:sz w:val="24"/>
        </w:rPr>
      </w:pPr>
      <w:r w:rsidRPr="0092652D">
        <w:rPr>
          <w:rFonts w:ascii="Times New Roman" w:hAnsi="Times New Roman" w:cs="Times New Roman"/>
          <w:sz w:val="24"/>
        </w:rPr>
        <w:t>DPL menguji penggunaan desinfektan box yang dibuat oleh masyarakat</w:t>
      </w:r>
      <w:r w:rsidR="00D255EC" w:rsidRPr="0092652D">
        <w:rPr>
          <w:rFonts w:ascii="Times New Roman" w:hAnsi="Times New Roman" w:cs="Times New Roman"/>
          <w:sz w:val="24"/>
        </w:rPr>
        <w:t>Alat V</w:t>
      </w:r>
      <w:r w:rsidR="001B5F97" w:rsidRPr="0092652D">
        <w:rPr>
          <w:rFonts w:ascii="Times New Roman" w:hAnsi="Times New Roman" w:cs="Times New Roman"/>
          <w:sz w:val="24"/>
        </w:rPr>
        <w:t>erifikasi</w:t>
      </w:r>
    </w:p>
    <w:p w:rsidR="00B500B4" w:rsidRPr="00D255EC" w:rsidRDefault="00B500B4" w:rsidP="00D255EC">
      <w:pPr>
        <w:spacing w:after="0" w:line="360" w:lineRule="auto"/>
        <w:ind w:left="360"/>
        <w:jc w:val="both"/>
        <w:rPr>
          <w:rFonts w:ascii="Times New Roman" w:hAnsi="Times New Roman" w:cs="Times New Roman"/>
          <w:sz w:val="24"/>
          <w:szCs w:val="24"/>
        </w:rPr>
      </w:pPr>
    </w:p>
    <w:p w:rsidR="001B5F97" w:rsidRPr="00D255EC" w:rsidRDefault="00D255EC" w:rsidP="0092652D">
      <w:pPr>
        <w:pStyle w:val="Heading2"/>
        <w:numPr>
          <w:ilvl w:val="0"/>
          <w:numId w:val="5"/>
        </w:numPr>
        <w:spacing w:line="360" w:lineRule="auto"/>
        <w:jc w:val="both"/>
        <w:rPr>
          <w:rFonts w:cs="Times New Roman"/>
          <w:sz w:val="24"/>
          <w:szCs w:val="24"/>
        </w:rPr>
      </w:pPr>
      <w:bookmarkStart w:id="20" w:name="_Toc44877367"/>
      <w:r>
        <w:rPr>
          <w:rFonts w:cs="Times New Roman"/>
          <w:sz w:val="24"/>
          <w:szCs w:val="24"/>
        </w:rPr>
        <w:t>Pembagian T</w:t>
      </w:r>
      <w:r w:rsidR="001B5F97" w:rsidRPr="00D255EC">
        <w:rPr>
          <w:rFonts w:cs="Times New Roman"/>
          <w:sz w:val="24"/>
          <w:szCs w:val="24"/>
        </w:rPr>
        <w:t xml:space="preserve">ugas antar </w:t>
      </w:r>
      <w:r>
        <w:rPr>
          <w:rFonts w:cs="Times New Roman"/>
          <w:sz w:val="24"/>
          <w:szCs w:val="24"/>
        </w:rPr>
        <w:t>A</w:t>
      </w:r>
      <w:r w:rsidR="001B5F97" w:rsidRPr="00D255EC">
        <w:rPr>
          <w:rFonts w:cs="Times New Roman"/>
          <w:sz w:val="24"/>
          <w:szCs w:val="24"/>
        </w:rPr>
        <w:t xml:space="preserve">nggota </w:t>
      </w:r>
      <w:r>
        <w:rPr>
          <w:rFonts w:cs="Times New Roman"/>
          <w:sz w:val="24"/>
          <w:szCs w:val="24"/>
        </w:rPr>
        <w:t>T</w:t>
      </w:r>
      <w:r w:rsidR="001B5F97" w:rsidRPr="00D255EC">
        <w:rPr>
          <w:rFonts w:cs="Times New Roman"/>
          <w:sz w:val="24"/>
          <w:szCs w:val="24"/>
        </w:rPr>
        <w:t>i</w:t>
      </w:r>
      <w:r w:rsidR="00B500B4" w:rsidRPr="00D255EC">
        <w:rPr>
          <w:rFonts w:cs="Times New Roman"/>
          <w:sz w:val="24"/>
          <w:szCs w:val="24"/>
        </w:rPr>
        <w:t>m</w:t>
      </w:r>
      <w:bookmarkEnd w:id="20"/>
    </w:p>
    <w:p w:rsidR="00D55624" w:rsidRDefault="00D55624" w:rsidP="00D55624">
      <w:pPr>
        <w:pStyle w:val="ListParagraph"/>
        <w:numPr>
          <w:ilvl w:val="0"/>
          <w:numId w:val="17"/>
        </w:numPr>
        <w:spacing w:line="360" w:lineRule="auto"/>
        <w:rPr>
          <w:rFonts w:ascii="Times New Roman" w:hAnsi="Times New Roman" w:cs="Times New Roman"/>
          <w:sz w:val="24"/>
          <w:szCs w:val="24"/>
        </w:rPr>
      </w:pPr>
      <w:r w:rsidRPr="00D55624">
        <w:rPr>
          <w:rFonts w:ascii="Times New Roman" w:hAnsi="Times New Roman" w:cs="Times New Roman"/>
          <w:sz w:val="24"/>
          <w:szCs w:val="24"/>
        </w:rPr>
        <w:t>Pembuatan poster, video</w:t>
      </w:r>
      <w:r>
        <w:rPr>
          <w:rFonts w:ascii="Times New Roman" w:hAnsi="Times New Roman" w:cs="Times New Roman"/>
          <w:sz w:val="24"/>
          <w:szCs w:val="24"/>
        </w:rPr>
        <w:t>:</w:t>
      </w:r>
      <w:r>
        <w:rPr>
          <w:rFonts w:ascii="Times New Roman" w:hAnsi="Times New Roman" w:cs="Times New Roman"/>
          <w:sz w:val="24"/>
          <w:szCs w:val="24"/>
        </w:rPr>
        <w:tab/>
      </w:r>
    </w:p>
    <w:p w:rsidR="00D55624" w:rsidRDefault="00D55624" w:rsidP="00D55624">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Dennis</w:t>
      </w:r>
      <w:r>
        <w:rPr>
          <w:rFonts w:ascii="Times New Roman" w:hAnsi="Times New Roman" w:cs="Times New Roman"/>
          <w:sz w:val="24"/>
          <w:szCs w:val="24"/>
          <w:lang w:val="en-US"/>
        </w:rPr>
        <w:t xml:space="preserve"> Alexander</w:t>
      </w:r>
    </w:p>
    <w:p w:rsidR="00D55624" w:rsidRPr="00D55624" w:rsidRDefault="00D55624" w:rsidP="00D55624">
      <w:pPr>
        <w:pStyle w:val="ListParagraph"/>
        <w:numPr>
          <w:ilvl w:val="0"/>
          <w:numId w:val="22"/>
        </w:numPr>
        <w:spacing w:line="360" w:lineRule="auto"/>
        <w:rPr>
          <w:rFonts w:ascii="Times New Roman" w:hAnsi="Times New Roman" w:cs="Times New Roman"/>
          <w:sz w:val="24"/>
          <w:szCs w:val="24"/>
        </w:rPr>
      </w:pPr>
      <w:r w:rsidRPr="00D55624">
        <w:rPr>
          <w:rFonts w:ascii="Times New Roman" w:hAnsi="Times New Roman" w:cs="Times New Roman"/>
          <w:sz w:val="24"/>
          <w:szCs w:val="24"/>
        </w:rPr>
        <w:t>Raven Chrissando PM</w:t>
      </w:r>
    </w:p>
    <w:p w:rsidR="00D55624" w:rsidRDefault="00D55624" w:rsidP="00D55624">
      <w:pPr>
        <w:pStyle w:val="ListParagraph"/>
        <w:numPr>
          <w:ilvl w:val="0"/>
          <w:numId w:val="17"/>
        </w:numPr>
        <w:spacing w:line="360" w:lineRule="auto"/>
        <w:rPr>
          <w:rFonts w:ascii="Times New Roman" w:hAnsi="Times New Roman" w:cs="Times New Roman"/>
          <w:sz w:val="24"/>
          <w:szCs w:val="24"/>
        </w:rPr>
      </w:pPr>
      <w:r w:rsidRPr="00D55624">
        <w:rPr>
          <w:rFonts w:ascii="Times New Roman" w:hAnsi="Times New Roman" w:cs="Times New Roman"/>
          <w:sz w:val="24"/>
          <w:szCs w:val="24"/>
        </w:rPr>
        <w:t>Prototype produk</w:t>
      </w:r>
      <w:r>
        <w:rPr>
          <w:rFonts w:ascii="Times New Roman" w:hAnsi="Times New Roman" w:cs="Times New Roman"/>
          <w:sz w:val="24"/>
          <w:szCs w:val="24"/>
        </w:rPr>
        <w:t xml:space="preserve">: </w:t>
      </w:r>
    </w:p>
    <w:p w:rsidR="00D55624" w:rsidRDefault="00D55624" w:rsidP="00D55624">
      <w:pPr>
        <w:pStyle w:val="ListParagraph"/>
        <w:numPr>
          <w:ilvl w:val="0"/>
          <w:numId w:val="23"/>
        </w:numPr>
        <w:spacing w:line="360" w:lineRule="auto"/>
        <w:rPr>
          <w:rFonts w:ascii="Times New Roman" w:hAnsi="Times New Roman" w:cs="Times New Roman"/>
          <w:sz w:val="24"/>
          <w:szCs w:val="24"/>
        </w:rPr>
      </w:pPr>
      <w:r w:rsidRPr="00D55624">
        <w:rPr>
          <w:rFonts w:ascii="Times New Roman" w:eastAsia="Times New Roman" w:hAnsi="Times New Roman" w:cs="Times New Roman"/>
          <w:color w:val="000000"/>
          <w:sz w:val="24"/>
          <w:szCs w:val="24"/>
        </w:rPr>
        <w:t>Hanna Gloria Claudia Rehiara</w:t>
      </w:r>
    </w:p>
    <w:p w:rsidR="00D55624" w:rsidRDefault="00D55624" w:rsidP="00D55624">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Davin Wilson V</w:t>
      </w:r>
      <w:r w:rsidRPr="00D55624">
        <w:rPr>
          <w:rFonts w:ascii="Times New Roman" w:hAnsi="Times New Roman" w:cs="Times New Roman"/>
          <w:sz w:val="24"/>
          <w:szCs w:val="24"/>
        </w:rPr>
        <w:t>alerian</w:t>
      </w:r>
      <w:r w:rsidRPr="00D55624">
        <w:rPr>
          <w:rFonts w:ascii="Times New Roman" w:hAnsi="Times New Roman" w:cs="Times New Roman"/>
          <w:sz w:val="24"/>
          <w:szCs w:val="24"/>
        </w:rPr>
        <w:tab/>
      </w:r>
    </w:p>
    <w:p w:rsidR="00D55624" w:rsidRDefault="00D55624" w:rsidP="00D55624">
      <w:pPr>
        <w:pStyle w:val="ListParagraph"/>
        <w:numPr>
          <w:ilvl w:val="0"/>
          <w:numId w:val="17"/>
        </w:numPr>
        <w:spacing w:line="360" w:lineRule="auto"/>
        <w:rPr>
          <w:rFonts w:ascii="Times New Roman" w:hAnsi="Times New Roman" w:cs="Times New Roman"/>
          <w:sz w:val="24"/>
          <w:szCs w:val="24"/>
        </w:rPr>
      </w:pPr>
      <w:r w:rsidRPr="00D55624">
        <w:rPr>
          <w:rFonts w:ascii="Times New Roman" w:hAnsi="Times New Roman" w:cs="Times New Roman"/>
          <w:sz w:val="24"/>
          <w:szCs w:val="24"/>
        </w:rPr>
        <w:t>Pengelola Sosial Med</w:t>
      </w:r>
      <w:r>
        <w:rPr>
          <w:rFonts w:ascii="Times New Roman" w:hAnsi="Times New Roman" w:cs="Times New Roman"/>
          <w:sz w:val="24"/>
          <w:szCs w:val="24"/>
        </w:rPr>
        <w:t>ia (Youtube, Instagram, Email):</w:t>
      </w:r>
    </w:p>
    <w:p w:rsidR="00D55624" w:rsidRDefault="00D55624" w:rsidP="00D55624">
      <w:pPr>
        <w:pStyle w:val="ListParagraph"/>
        <w:numPr>
          <w:ilvl w:val="0"/>
          <w:numId w:val="24"/>
        </w:numPr>
        <w:spacing w:line="360" w:lineRule="auto"/>
        <w:rPr>
          <w:rFonts w:ascii="Times New Roman" w:hAnsi="Times New Roman" w:cs="Times New Roman"/>
          <w:sz w:val="24"/>
          <w:szCs w:val="24"/>
        </w:rPr>
      </w:pPr>
      <w:r w:rsidRPr="00D55624">
        <w:rPr>
          <w:rFonts w:ascii="Times New Roman" w:hAnsi="Times New Roman" w:cs="Times New Roman"/>
          <w:sz w:val="24"/>
          <w:szCs w:val="24"/>
        </w:rPr>
        <w:t xml:space="preserve">Anna Maria Setya Kusuma Danggur </w:t>
      </w:r>
    </w:p>
    <w:p w:rsidR="00D55624" w:rsidRPr="00D55624" w:rsidRDefault="00D55624" w:rsidP="00D55624">
      <w:pPr>
        <w:pStyle w:val="ListParagraph"/>
        <w:numPr>
          <w:ilvl w:val="0"/>
          <w:numId w:val="24"/>
        </w:numPr>
        <w:spacing w:line="360" w:lineRule="auto"/>
        <w:rPr>
          <w:rFonts w:ascii="Times New Roman" w:hAnsi="Times New Roman" w:cs="Times New Roman"/>
          <w:sz w:val="24"/>
          <w:szCs w:val="24"/>
        </w:rPr>
      </w:pPr>
      <w:r w:rsidRPr="00D55624">
        <w:rPr>
          <w:rFonts w:ascii="Times New Roman" w:hAnsi="Times New Roman" w:cs="Times New Roman"/>
          <w:sz w:val="24"/>
          <w:szCs w:val="24"/>
        </w:rPr>
        <w:t>Eptriani Dealisja</w:t>
      </w:r>
    </w:p>
    <w:p w:rsidR="00D55624" w:rsidRDefault="00D55624" w:rsidP="00D55624">
      <w:pPr>
        <w:pStyle w:val="ListParagraph"/>
        <w:numPr>
          <w:ilvl w:val="0"/>
          <w:numId w:val="17"/>
        </w:numPr>
        <w:spacing w:line="360" w:lineRule="auto"/>
        <w:rPr>
          <w:rFonts w:ascii="Times New Roman" w:hAnsi="Times New Roman" w:cs="Times New Roman"/>
          <w:sz w:val="24"/>
          <w:szCs w:val="24"/>
        </w:rPr>
      </w:pPr>
      <w:r w:rsidRPr="00D55624">
        <w:rPr>
          <w:rFonts w:ascii="Times New Roman" w:hAnsi="Times New Roman" w:cs="Times New Roman"/>
          <w:sz w:val="24"/>
          <w:szCs w:val="24"/>
        </w:rPr>
        <w:t xml:space="preserve">Koordinator dengan Kepala Kecamatan Sentolo: </w:t>
      </w:r>
    </w:p>
    <w:p w:rsidR="00B500B4" w:rsidRPr="00D55624" w:rsidRDefault="00D55624" w:rsidP="00D55624">
      <w:pPr>
        <w:pStyle w:val="ListParagraph"/>
        <w:numPr>
          <w:ilvl w:val="0"/>
          <w:numId w:val="25"/>
        </w:numPr>
        <w:spacing w:line="360" w:lineRule="auto"/>
        <w:ind w:left="1440"/>
        <w:rPr>
          <w:rFonts w:ascii="Times New Roman" w:hAnsi="Times New Roman" w:cs="Times New Roman"/>
          <w:sz w:val="24"/>
          <w:szCs w:val="24"/>
        </w:rPr>
      </w:pPr>
      <w:r w:rsidRPr="00D55624">
        <w:rPr>
          <w:rFonts w:ascii="Times New Roman" w:hAnsi="Times New Roman" w:cs="Times New Roman"/>
          <w:sz w:val="24"/>
          <w:szCs w:val="24"/>
        </w:rPr>
        <w:t>Natasya Febriola Haurissa</w:t>
      </w:r>
    </w:p>
    <w:p w:rsidR="001B5F97" w:rsidRPr="00D255EC" w:rsidRDefault="001B5F97" w:rsidP="00D55624">
      <w:pPr>
        <w:pStyle w:val="Heading2"/>
        <w:numPr>
          <w:ilvl w:val="0"/>
          <w:numId w:val="5"/>
        </w:numPr>
        <w:spacing w:before="0" w:line="360" w:lineRule="auto"/>
        <w:jc w:val="both"/>
        <w:rPr>
          <w:rFonts w:cs="Times New Roman"/>
          <w:sz w:val="24"/>
          <w:szCs w:val="24"/>
        </w:rPr>
      </w:pPr>
      <w:bookmarkStart w:id="21" w:name="_Toc44877368"/>
      <w:r w:rsidRPr="00D255EC">
        <w:rPr>
          <w:rFonts w:cs="Times New Roman"/>
          <w:sz w:val="24"/>
          <w:szCs w:val="24"/>
        </w:rPr>
        <w:t xml:space="preserve">Rencana </w:t>
      </w:r>
      <w:r w:rsidR="00D255EC">
        <w:rPr>
          <w:rFonts w:cs="Times New Roman"/>
          <w:sz w:val="24"/>
          <w:szCs w:val="24"/>
        </w:rPr>
        <w:t>K</w:t>
      </w:r>
      <w:r w:rsidRPr="00D255EC">
        <w:rPr>
          <w:rFonts w:cs="Times New Roman"/>
          <w:sz w:val="24"/>
          <w:szCs w:val="24"/>
        </w:rPr>
        <w:t>egiatan</w:t>
      </w:r>
      <w:bookmarkEnd w:id="21"/>
    </w:p>
    <w:p w:rsidR="001B5F97" w:rsidRPr="00D255EC" w:rsidRDefault="001B5F97" w:rsidP="00D255EC">
      <w:pPr>
        <w:spacing w:after="240" w:line="360" w:lineRule="auto"/>
        <w:jc w:val="both"/>
        <w:rPr>
          <w:rFonts w:ascii="Times New Roman" w:hAnsi="Times New Roman" w:cs="Times New Roman"/>
          <w:sz w:val="24"/>
          <w:szCs w:val="24"/>
        </w:rPr>
      </w:pPr>
      <w:r w:rsidRPr="00D255EC">
        <w:rPr>
          <w:rFonts w:ascii="Times New Roman" w:hAnsi="Times New Roman" w:cs="Times New Roman"/>
          <w:sz w:val="24"/>
          <w:szCs w:val="24"/>
        </w:rPr>
        <w:tab/>
      </w:r>
      <w:r w:rsidR="00B500B4" w:rsidRPr="00D255EC">
        <w:rPr>
          <w:rFonts w:ascii="Times New Roman" w:hAnsi="Times New Roman" w:cs="Times New Roman"/>
          <w:color w:val="000000"/>
          <w:sz w:val="24"/>
          <w:szCs w:val="24"/>
        </w:rPr>
        <w:t>Kelompok kami akan mengadakan kegiatan pembuatan karya inovasi. Kelompok kami memilih karya inovasi karena kami ingin membantu masyarakat yang berada di desa Sentolo untuk menghadapi COVID-19 dengan bantuan alat yang akan kami sebarluaskan di desa tersebut. Kami akan memperkenalkan produk inovasi kami, setelah itu kami akan mengajarkan warga desa melalui poster cara membuat produk tersebut. Harapannya produk ini dapat membantu masyarakat untuk menjaga kebersihan uang yang mereka gunakan dalam kehidupan dari virus atau bakteri yang ada</w:t>
      </w:r>
      <w:r w:rsidR="00B500B4" w:rsidRPr="00D255EC">
        <w:rPr>
          <w:rFonts w:ascii="Times New Roman" w:hAnsi="Times New Roman" w:cs="Times New Roman"/>
          <w:color w:val="1F4E79"/>
          <w:sz w:val="24"/>
          <w:szCs w:val="24"/>
        </w:rPr>
        <w:t>.</w:t>
      </w:r>
    </w:p>
    <w:p w:rsidR="001B5F97" w:rsidRPr="00D255EC" w:rsidRDefault="00D85FFB" w:rsidP="0092652D">
      <w:pPr>
        <w:pStyle w:val="Heading2"/>
        <w:numPr>
          <w:ilvl w:val="0"/>
          <w:numId w:val="5"/>
        </w:numPr>
        <w:spacing w:line="360" w:lineRule="auto"/>
        <w:jc w:val="both"/>
        <w:rPr>
          <w:rFonts w:cs="Times New Roman"/>
          <w:sz w:val="24"/>
          <w:szCs w:val="24"/>
        </w:rPr>
      </w:pPr>
      <w:bookmarkStart w:id="22" w:name="_Toc44877369"/>
      <w:r>
        <w:rPr>
          <w:rFonts w:cs="Times New Roman"/>
          <w:sz w:val="24"/>
          <w:szCs w:val="24"/>
        </w:rPr>
        <w:t>Uraikan Teknis P</w:t>
      </w:r>
      <w:r w:rsidR="001B5F97" w:rsidRPr="00D255EC">
        <w:rPr>
          <w:rFonts w:cs="Times New Roman"/>
          <w:sz w:val="24"/>
          <w:szCs w:val="24"/>
        </w:rPr>
        <w:t>elaksanaan</w:t>
      </w:r>
      <w:bookmarkEnd w:id="22"/>
    </w:p>
    <w:p w:rsidR="00B500B4" w:rsidRPr="00B500B4" w:rsidRDefault="00B500B4" w:rsidP="00D255EC">
      <w:pPr>
        <w:numPr>
          <w:ilvl w:val="0"/>
          <w:numId w:val="15"/>
        </w:numPr>
        <w:spacing w:after="0" w:line="360" w:lineRule="auto"/>
        <w:jc w:val="both"/>
        <w:textAlignment w:val="baseline"/>
        <w:rPr>
          <w:rFonts w:ascii="Times New Roman" w:eastAsia="Times New Roman" w:hAnsi="Times New Roman" w:cs="Times New Roman"/>
          <w:color w:val="000000"/>
          <w:sz w:val="24"/>
          <w:szCs w:val="24"/>
        </w:rPr>
      </w:pPr>
      <w:r w:rsidRPr="00B500B4">
        <w:rPr>
          <w:rFonts w:ascii="Times New Roman" w:eastAsia="Times New Roman" w:hAnsi="Times New Roman" w:cs="Times New Roman"/>
          <w:color w:val="000000"/>
          <w:sz w:val="24"/>
          <w:szCs w:val="24"/>
        </w:rPr>
        <w:t xml:space="preserve">25 </w:t>
      </w:r>
      <w:proofErr w:type="gramStart"/>
      <w:r w:rsidRPr="00B500B4">
        <w:rPr>
          <w:rFonts w:ascii="Times New Roman" w:eastAsia="Times New Roman" w:hAnsi="Times New Roman" w:cs="Times New Roman"/>
          <w:color w:val="000000"/>
          <w:sz w:val="24"/>
          <w:szCs w:val="24"/>
        </w:rPr>
        <w:t>Juni :</w:t>
      </w:r>
      <w:proofErr w:type="gramEnd"/>
      <w:r w:rsidRPr="00B500B4">
        <w:rPr>
          <w:rFonts w:ascii="Times New Roman" w:eastAsia="Times New Roman" w:hAnsi="Times New Roman" w:cs="Times New Roman"/>
          <w:color w:val="000000"/>
          <w:sz w:val="24"/>
          <w:szCs w:val="24"/>
        </w:rPr>
        <w:t xml:space="preserve"> pengumpulan draft proposal</w:t>
      </w:r>
    </w:p>
    <w:p w:rsidR="00B500B4" w:rsidRPr="00B500B4" w:rsidRDefault="00B500B4" w:rsidP="00D255EC">
      <w:pPr>
        <w:numPr>
          <w:ilvl w:val="0"/>
          <w:numId w:val="15"/>
        </w:numPr>
        <w:spacing w:after="0" w:line="360" w:lineRule="auto"/>
        <w:jc w:val="both"/>
        <w:textAlignment w:val="baseline"/>
        <w:rPr>
          <w:rFonts w:ascii="Times New Roman" w:eastAsia="Times New Roman" w:hAnsi="Times New Roman" w:cs="Times New Roman"/>
          <w:color w:val="000000"/>
          <w:sz w:val="24"/>
          <w:szCs w:val="24"/>
        </w:rPr>
      </w:pPr>
      <w:r w:rsidRPr="00B500B4">
        <w:rPr>
          <w:rFonts w:ascii="Times New Roman" w:eastAsia="Times New Roman" w:hAnsi="Times New Roman" w:cs="Times New Roman"/>
          <w:color w:val="000000"/>
          <w:sz w:val="24"/>
          <w:szCs w:val="24"/>
        </w:rPr>
        <w:t>29 - 30 Juni: Webinar review proposal sesuai topik/tipe kegiatan</w:t>
      </w:r>
    </w:p>
    <w:p w:rsidR="00B500B4" w:rsidRPr="00B500B4" w:rsidRDefault="00B500B4" w:rsidP="00D255EC">
      <w:pPr>
        <w:numPr>
          <w:ilvl w:val="0"/>
          <w:numId w:val="15"/>
        </w:numPr>
        <w:spacing w:after="0" w:line="360" w:lineRule="auto"/>
        <w:jc w:val="both"/>
        <w:textAlignment w:val="baseline"/>
        <w:rPr>
          <w:rFonts w:ascii="Times New Roman" w:eastAsia="Times New Roman" w:hAnsi="Times New Roman" w:cs="Times New Roman"/>
          <w:color w:val="000000"/>
          <w:sz w:val="24"/>
          <w:szCs w:val="24"/>
        </w:rPr>
      </w:pPr>
      <w:r w:rsidRPr="00B500B4">
        <w:rPr>
          <w:rFonts w:ascii="Times New Roman" w:eastAsia="Times New Roman" w:hAnsi="Times New Roman" w:cs="Times New Roman"/>
          <w:color w:val="000000"/>
          <w:sz w:val="24"/>
          <w:szCs w:val="24"/>
        </w:rPr>
        <w:t xml:space="preserve">2 </w:t>
      </w:r>
      <w:proofErr w:type="gramStart"/>
      <w:r w:rsidRPr="00B500B4">
        <w:rPr>
          <w:rFonts w:ascii="Times New Roman" w:eastAsia="Times New Roman" w:hAnsi="Times New Roman" w:cs="Times New Roman"/>
          <w:color w:val="000000"/>
          <w:sz w:val="24"/>
          <w:szCs w:val="24"/>
        </w:rPr>
        <w:t>Juli :</w:t>
      </w:r>
      <w:proofErr w:type="gramEnd"/>
      <w:r w:rsidRPr="00B500B4">
        <w:rPr>
          <w:rFonts w:ascii="Times New Roman" w:eastAsia="Times New Roman" w:hAnsi="Times New Roman" w:cs="Times New Roman"/>
          <w:color w:val="000000"/>
          <w:sz w:val="24"/>
          <w:szCs w:val="24"/>
        </w:rPr>
        <w:t xml:space="preserve"> Feedback proposal dari reviewer</w:t>
      </w:r>
    </w:p>
    <w:p w:rsidR="00B500B4" w:rsidRPr="00B500B4" w:rsidRDefault="00B500B4" w:rsidP="00D255EC">
      <w:pPr>
        <w:numPr>
          <w:ilvl w:val="0"/>
          <w:numId w:val="15"/>
        </w:numPr>
        <w:spacing w:after="0" w:line="360" w:lineRule="auto"/>
        <w:jc w:val="both"/>
        <w:textAlignment w:val="baseline"/>
        <w:rPr>
          <w:rFonts w:ascii="Times New Roman" w:eastAsia="Times New Roman" w:hAnsi="Times New Roman" w:cs="Times New Roman"/>
          <w:color w:val="000000"/>
          <w:sz w:val="24"/>
          <w:szCs w:val="24"/>
        </w:rPr>
      </w:pPr>
      <w:r w:rsidRPr="00B500B4">
        <w:rPr>
          <w:rFonts w:ascii="Times New Roman" w:eastAsia="Times New Roman" w:hAnsi="Times New Roman" w:cs="Times New Roman"/>
          <w:color w:val="000000"/>
          <w:sz w:val="24"/>
          <w:szCs w:val="24"/>
        </w:rPr>
        <w:lastRenderedPageBreak/>
        <w:t>3 - 31 Juli: Pelaksanaan program (revisi proposal dg pendampingan DPL di awal minggu) </w:t>
      </w:r>
    </w:p>
    <w:p w:rsidR="00B500B4" w:rsidRPr="00B500B4" w:rsidRDefault="00B500B4" w:rsidP="00D255EC">
      <w:pPr>
        <w:numPr>
          <w:ilvl w:val="0"/>
          <w:numId w:val="15"/>
        </w:numPr>
        <w:spacing w:after="0" w:line="360" w:lineRule="auto"/>
        <w:jc w:val="both"/>
        <w:textAlignment w:val="baseline"/>
        <w:rPr>
          <w:rFonts w:ascii="Times New Roman" w:eastAsia="Times New Roman" w:hAnsi="Times New Roman" w:cs="Times New Roman"/>
          <w:color w:val="000000"/>
          <w:sz w:val="24"/>
          <w:szCs w:val="24"/>
        </w:rPr>
      </w:pPr>
      <w:r w:rsidRPr="00B500B4">
        <w:rPr>
          <w:rFonts w:ascii="Times New Roman" w:eastAsia="Times New Roman" w:hAnsi="Times New Roman" w:cs="Times New Roman"/>
          <w:color w:val="000000"/>
          <w:sz w:val="24"/>
          <w:szCs w:val="24"/>
        </w:rPr>
        <w:t xml:space="preserve">3 </w:t>
      </w:r>
      <w:proofErr w:type="gramStart"/>
      <w:r w:rsidRPr="00B500B4">
        <w:rPr>
          <w:rFonts w:ascii="Times New Roman" w:eastAsia="Times New Roman" w:hAnsi="Times New Roman" w:cs="Times New Roman"/>
          <w:color w:val="000000"/>
          <w:sz w:val="24"/>
          <w:szCs w:val="24"/>
        </w:rPr>
        <w:t>Agustus :</w:t>
      </w:r>
      <w:proofErr w:type="gramEnd"/>
      <w:r w:rsidRPr="00B500B4">
        <w:rPr>
          <w:rFonts w:ascii="Times New Roman" w:eastAsia="Times New Roman" w:hAnsi="Times New Roman" w:cs="Times New Roman"/>
          <w:color w:val="000000"/>
          <w:sz w:val="24"/>
          <w:szCs w:val="24"/>
        </w:rPr>
        <w:t xml:space="preserve"> Presentasi Laporan akhir tiap grup DPL</w:t>
      </w:r>
    </w:p>
    <w:p w:rsidR="00B500B4" w:rsidRPr="00B500B4" w:rsidRDefault="00B500B4" w:rsidP="00D255EC">
      <w:pPr>
        <w:numPr>
          <w:ilvl w:val="0"/>
          <w:numId w:val="15"/>
        </w:numPr>
        <w:spacing w:after="0" w:line="360" w:lineRule="auto"/>
        <w:jc w:val="both"/>
        <w:textAlignment w:val="baseline"/>
        <w:rPr>
          <w:rFonts w:ascii="Times New Roman" w:eastAsia="Times New Roman" w:hAnsi="Times New Roman" w:cs="Times New Roman"/>
          <w:color w:val="000000"/>
          <w:sz w:val="24"/>
          <w:szCs w:val="24"/>
        </w:rPr>
      </w:pPr>
      <w:r w:rsidRPr="00B500B4">
        <w:rPr>
          <w:rFonts w:ascii="Times New Roman" w:eastAsia="Times New Roman" w:hAnsi="Times New Roman" w:cs="Times New Roman"/>
          <w:color w:val="000000"/>
          <w:sz w:val="24"/>
          <w:szCs w:val="24"/>
        </w:rPr>
        <w:t xml:space="preserve">6 </w:t>
      </w:r>
      <w:proofErr w:type="gramStart"/>
      <w:r w:rsidRPr="00B500B4">
        <w:rPr>
          <w:rFonts w:ascii="Times New Roman" w:eastAsia="Times New Roman" w:hAnsi="Times New Roman" w:cs="Times New Roman"/>
          <w:color w:val="000000"/>
          <w:sz w:val="24"/>
          <w:szCs w:val="24"/>
        </w:rPr>
        <w:t>Agustus :</w:t>
      </w:r>
      <w:proofErr w:type="gramEnd"/>
    </w:p>
    <w:p w:rsidR="00B500B4" w:rsidRPr="00D255EC" w:rsidRDefault="00B500B4" w:rsidP="00D255EC">
      <w:pPr>
        <w:pStyle w:val="ListParagraph"/>
        <w:numPr>
          <w:ilvl w:val="1"/>
          <w:numId w:val="15"/>
        </w:numPr>
        <w:spacing w:after="0" w:line="360" w:lineRule="auto"/>
        <w:jc w:val="both"/>
        <w:rPr>
          <w:rFonts w:ascii="Times New Roman" w:eastAsia="Times New Roman" w:hAnsi="Times New Roman" w:cs="Times New Roman"/>
          <w:sz w:val="24"/>
          <w:szCs w:val="24"/>
        </w:rPr>
      </w:pPr>
      <w:r w:rsidRPr="00D255EC">
        <w:rPr>
          <w:rFonts w:ascii="Times New Roman" w:eastAsia="Times New Roman" w:hAnsi="Times New Roman" w:cs="Times New Roman"/>
          <w:color w:val="000000"/>
          <w:sz w:val="24"/>
          <w:szCs w:val="24"/>
        </w:rPr>
        <w:t>Pengumpulan revisi laporan, proposal dan produk program.</w:t>
      </w:r>
    </w:p>
    <w:p w:rsidR="00B500B4" w:rsidRPr="00D255EC" w:rsidRDefault="00B500B4" w:rsidP="00D255EC">
      <w:pPr>
        <w:pStyle w:val="ListParagraph"/>
        <w:numPr>
          <w:ilvl w:val="1"/>
          <w:numId w:val="15"/>
        </w:numPr>
        <w:spacing w:after="0" w:line="360" w:lineRule="auto"/>
        <w:jc w:val="both"/>
        <w:rPr>
          <w:rFonts w:ascii="Times New Roman" w:eastAsia="Times New Roman" w:hAnsi="Times New Roman" w:cs="Times New Roman"/>
          <w:sz w:val="24"/>
          <w:szCs w:val="24"/>
        </w:rPr>
      </w:pPr>
      <w:r w:rsidRPr="00D255EC">
        <w:rPr>
          <w:rFonts w:ascii="Times New Roman" w:eastAsia="Times New Roman" w:hAnsi="Times New Roman" w:cs="Times New Roman"/>
          <w:color w:val="000000"/>
          <w:sz w:val="24"/>
          <w:szCs w:val="24"/>
        </w:rPr>
        <w:t>Pertemuan terakhir dg DPL.</w:t>
      </w:r>
    </w:p>
    <w:p w:rsidR="00B500B4" w:rsidRPr="00D255EC" w:rsidRDefault="00B500B4" w:rsidP="00D255EC">
      <w:pPr>
        <w:pStyle w:val="ListParagraph"/>
        <w:numPr>
          <w:ilvl w:val="1"/>
          <w:numId w:val="15"/>
        </w:numPr>
        <w:spacing w:after="0" w:line="360" w:lineRule="auto"/>
        <w:jc w:val="both"/>
        <w:rPr>
          <w:rFonts w:ascii="Times New Roman" w:eastAsia="Times New Roman" w:hAnsi="Times New Roman" w:cs="Times New Roman"/>
          <w:sz w:val="24"/>
          <w:szCs w:val="24"/>
        </w:rPr>
      </w:pPr>
      <w:r w:rsidRPr="00D255EC">
        <w:rPr>
          <w:rFonts w:ascii="Times New Roman" w:eastAsia="Times New Roman" w:hAnsi="Times New Roman" w:cs="Times New Roman"/>
          <w:color w:val="000000"/>
          <w:sz w:val="24"/>
          <w:szCs w:val="24"/>
        </w:rPr>
        <w:t>Penilaian hasil akhir oleh reviewer.</w:t>
      </w:r>
    </w:p>
    <w:p w:rsidR="00B500B4" w:rsidRDefault="00B500B4" w:rsidP="00D255EC">
      <w:pPr>
        <w:numPr>
          <w:ilvl w:val="0"/>
          <w:numId w:val="15"/>
        </w:numPr>
        <w:spacing w:after="0" w:line="360" w:lineRule="auto"/>
        <w:jc w:val="both"/>
        <w:textAlignment w:val="baseline"/>
        <w:rPr>
          <w:rFonts w:ascii="Times New Roman" w:eastAsia="Times New Roman" w:hAnsi="Times New Roman" w:cs="Times New Roman"/>
          <w:color w:val="000000"/>
          <w:sz w:val="24"/>
          <w:szCs w:val="24"/>
        </w:rPr>
      </w:pPr>
      <w:r w:rsidRPr="00B500B4">
        <w:rPr>
          <w:rFonts w:ascii="Times New Roman" w:eastAsia="Times New Roman" w:hAnsi="Times New Roman" w:cs="Times New Roman"/>
          <w:color w:val="000000"/>
          <w:sz w:val="24"/>
          <w:szCs w:val="24"/>
        </w:rPr>
        <w:t xml:space="preserve">10 </w:t>
      </w:r>
      <w:proofErr w:type="gramStart"/>
      <w:r w:rsidRPr="00B500B4">
        <w:rPr>
          <w:rFonts w:ascii="Times New Roman" w:eastAsia="Times New Roman" w:hAnsi="Times New Roman" w:cs="Times New Roman"/>
          <w:color w:val="000000"/>
          <w:sz w:val="24"/>
          <w:szCs w:val="24"/>
        </w:rPr>
        <w:t>Agustus :</w:t>
      </w:r>
      <w:proofErr w:type="gramEnd"/>
      <w:r w:rsidRPr="00B500B4">
        <w:rPr>
          <w:rFonts w:ascii="Times New Roman" w:eastAsia="Times New Roman" w:hAnsi="Times New Roman" w:cs="Times New Roman"/>
          <w:color w:val="000000"/>
          <w:sz w:val="24"/>
          <w:szCs w:val="24"/>
        </w:rPr>
        <w:t xml:space="preserve"> Penyerahan nilai oleh DPL ke LPPM</w:t>
      </w:r>
    </w:p>
    <w:p w:rsidR="00D255EC" w:rsidRPr="00B500B4" w:rsidRDefault="00D255EC" w:rsidP="00D255EC">
      <w:pPr>
        <w:spacing w:after="0" w:line="360" w:lineRule="auto"/>
        <w:ind w:left="720"/>
        <w:jc w:val="both"/>
        <w:textAlignment w:val="baseline"/>
        <w:rPr>
          <w:rFonts w:ascii="Times New Roman" w:eastAsia="Times New Roman" w:hAnsi="Times New Roman" w:cs="Times New Roman"/>
          <w:color w:val="000000"/>
          <w:sz w:val="24"/>
          <w:szCs w:val="24"/>
        </w:rPr>
      </w:pPr>
    </w:p>
    <w:p w:rsidR="001B5F97" w:rsidRPr="00D255EC" w:rsidRDefault="00D55624" w:rsidP="00D55624">
      <w:pPr>
        <w:pStyle w:val="Heading2"/>
        <w:numPr>
          <w:ilvl w:val="0"/>
          <w:numId w:val="5"/>
        </w:numPr>
        <w:spacing w:before="0" w:line="360" w:lineRule="auto"/>
        <w:jc w:val="both"/>
        <w:rPr>
          <w:rFonts w:cs="Times New Roman"/>
          <w:sz w:val="24"/>
          <w:szCs w:val="24"/>
        </w:rPr>
      </w:pPr>
      <w:bookmarkStart w:id="23" w:name="_Toc44877370"/>
      <w:r>
        <w:rPr>
          <w:rFonts w:cs="Times New Roman"/>
          <w:sz w:val="24"/>
          <w:szCs w:val="24"/>
        </w:rPr>
        <w:t>Uraian Prosedur Kerja</w:t>
      </w:r>
      <w:bookmarkEnd w:id="23"/>
    </w:p>
    <w:p w:rsidR="00D255EC" w:rsidRPr="00D255EC" w:rsidRDefault="001B5F97" w:rsidP="00D255EC">
      <w:pPr>
        <w:pStyle w:val="NormalWeb"/>
        <w:spacing w:before="0" w:beforeAutospacing="0" w:after="0" w:afterAutospacing="0" w:line="360" w:lineRule="auto"/>
        <w:jc w:val="both"/>
      </w:pPr>
      <w:r w:rsidRPr="00D255EC">
        <w:tab/>
      </w:r>
      <w:r w:rsidR="00D255EC" w:rsidRPr="00D255EC">
        <w:rPr>
          <w:color w:val="000000"/>
        </w:rPr>
        <w:t>Kelompok kami mempersiapkan prosedur dan berbagai macam aktivitas yang akan dilakukan selama masa KKN berlangsung, Langkah yang pertama yang kami lakukan adalah memberi informasi mengenai virus corona serta memberikan pengarahan bagaimana cara untuk mencegah dan menghindari virus corona melalui poster dan video. Setelah warga mengetahui tentang dampak dari COVID-19, kami akan memperkenalkan produk inovasi kami terhadap warga desa Sentolo, bahwa karya inovasi kami dapat membantu warga untuk menghindari penyebaran virus ini. </w:t>
      </w:r>
    </w:p>
    <w:p w:rsidR="000D765B" w:rsidRDefault="00D255EC" w:rsidP="00B85DCF">
      <w:pPr>
        <w:spacing w:before="240" w:after="0" w:line="360" w:lineRule="auto"/>
        <w:jc w:val="both"/>
        <w:rPr>
          <w:rFonts w:ascii="Times New Roman" w:hAnsi="Times New Roman" w:cs="Times New Roman"/>
          <w:sz w:val="24"/>
        </w:rPr>
      </w:pPr>
      <w:r w:rsidRPr="00D255EC">
        <w:rPr>
          <w:rFonts w:ascii="Times New Roman" w:eastAsia="Times New Roman" w:hAnsi="Times New Roman" w:cs="Times New Roman"/>
          <w:color w:val="000000"/>
          <w:sz w:val="24"/>
          <w:szCs w:val="24"/>
        </w:rPr>
        <w:t>        </w:t>
      </w:r>
      <w:r w:rsidRPr="00D255EC">
        <w:rPr>
          <w:rFonts w:ascii="Times New Roman" w:eastAsia="Times New Roman" w:hAnsi="Times New Roman" w:cs="Times New Roman"/>
          <w:color w:val="000000"/>
          <w:sz w:val="24"/>
          <w:szCs w:val="24"/>
        </w:rPr>
        <w:tab/>
        <w:t xml:space="preserve">Untuk membantu program agar berjalan dengan baik, kami melanjutkan kegiatan </w:t>
      </w:r>
      <w:proofErr w:type="gramStart"/>
      <w:r w:rsidRPr="00D255EC">
        <w:rPr>
          <w:rFonts w:ascii="Times New Roman" w:eastAsia="Times New Roman" w:hAnsi="Times New Roman" w:cs="Times New Roman"/>
          <w:color w:val="000000"/>
          <w:sz w:val="24"/>
          <w:szCs w:val="24"/>
        </w:rPr>
        <w:t>kami  mengedukasi</w:t>
      </w:r>
      <w:proofErr w:type="gramEnd"/>
      <w:r w:rsidRPr="00D255EC">
        <w:rPr>
          <w:rFonts w:ascii="Times New Roman" w:eastAsia="Times New Roman" w:hAnsi="Times New Roman" w:cs="Times New Roman"/>
          <w:color w:val="000000"/>
          <w:sz w:val="24"/>
          <w:szCs w:val="24"/>
        </w:rPr>
        <w:t xml:space="preserve"> masyarakat untuk memproduksi alat tersebut (</w:t>
      </w:r>
      <w:r w:rsidRPr="00D255EC">
        <w:rPr>
          <w:rFonts w:ascii="Times New Roman" w:eastAsia="Times New Roman" w:hAnsi="Times New Roman" w:cs="Times New Roman"/>
          <w:i/>
          <w:iCs/>
          <w:color w:val="000000"/>
          <w:sz w:val="24"/>
          <w:szCs w:val="24"/>
        </w:rPr>
        <w:t xml:space="preserve">Desinfectan Box) </w:t>
      </w:r>
      <w:r w:rsidRPr="00D255EC">
        <w:rPr>
          <w:rFonts w:ascii="Times New Roman" w:eastAsia="Times New Roman" w:hAnsi="Times New Roman" w:cs="Times New Roman"/>
          <w:color w:val="000000"/>
          <w:sz w:val="24"/>
          <w:szCs w:val="24"/>
        </w:rPr>
        <w:t> dengan biaya yang terjangkau. Dengan adanya karya inovasi kami, baik di tempat terjadinya transaksi (jual-beli) warga maupun rumah-rumah warga, akan memperkecil penyebaran COVID-19. kami berharap alat ini dapat membantu warga desa Sentolo untuk menghadapi pandemi COVID-19.</w:t>
      </w:r>
    </w:p>
    <w:p w:rsidR="000D765B" w:rsidRPr="000D765B" w:rsidRDefault="000D765B" w:rsidP="000D765B">
      <w:pPr>
        <w:rPr>
          <w:rFonts w:ascii="Times New Roman" w:hAnsi="Times New Roman" w:cs="Times New Roman"/>
          <w:sz w:val="24"/>
        </w:rPr>
      </w:pPr>
    </w:p>
    <w:p w:rsidR="000D765B" w:rsidRPr="000D765B" w:rsidRDefault="000D765B" w:rsidP="000D765B">
      <w:pPr>
        <w:rPr>
          <w:rFonts w:ascii="Times New Roman" w:hAnsi="Times New Roman" w:cs="Times New Roman"/>
          <w:sz w:val="24"/>
        </w:rPr>
      </w:pPr>
    </w:p>
    <w:p w:rsidR="000D765B" w:rsidRPr="000D765B" w:rsidRDefault="000D765B" w:rsidP="000D765B">
      <w:pPr>
        <w:rPr>
          <w:rFonts w:ascii="Times New Roman" w:hAnsi="Times New Roman" w:cs="Times New Roman"/>
          <w:sz w:val="24"/>
        </w:rPr>
      </w:pPr>
    </w:p>
    <w:p w:rsidR="000D765B" w:rsidRDefault="000D765B" w:rsidP="000D765B">
      <w:pPr>
        <w:rPr>
          <w:rFonts w:ascii="Times New Roman" w:hAnsi="Times New Roman" w:cs="Times New Roman"/>
          <w:sz w:val="24"/>
        </w:rPr>
      </w:pPr>
    </w:p>
    <w:p w:rsidR="000D765B" w:rsidRDefault="000D765B" w:rsidP="000D765B">
      <w:pPr>
        <w:rPr>
          <w:rFonts w:ascii="Times New Roman" w:hAnsi="Times New Roman" w:cs="Times New Roman"/>
          <w:sz w:val="24"/>
        </w:rPr>
      </w:pPr>
    </w:p>
    <w:p w:rsidR="000D765B" w:rsidRDefault="000D765B">
      <w:pPr>
        <w:rPr>
          <w:rFonts w:ascii="Times New Roman" w:hAnsi="Times New Roman" w:cs="Times New Roman"/>
          <w:sz w:val="24"/>
        </w:rPr>
      </w:pPr>
      <w:r>
        <w:rPr>
          <w:rFonts w:ascii="Times New Roman" w:hAnsi="Times New Roman" w:cs="Times New Roman"/>
          <w:sz w:val="24"/>
        </w:rPr>
        <w:br w:type="page"/>
      </w:r>
    </w:p>
    <w:p w:rsidR="000D765B" w:rsidRDefault="000D765B" w:rsidP="000D765B">
      <w:pPr>
        <w:pStyle w:val="Heading1"/>
      </w:pPr>
      <w:bookmarkStart w:id="24" w:name="_Toc44877371"/>
      <w:r>
        <w:lastRenderedPageBreak/>
        <w:t>LAMPIRAN</w:t>
      </w:r>
      <w:bookmarkEnd w:id="24"/>
    </w:p>
    <w:sdt>
      <w:sdtPr>
        <w:id w:val="664054043"/>
        <w:docPartObj>
          <w:docPartGallery w:val="Bibliographies"/>
          <w:docPartUnique/>
        </w:docPartObj>
      </w:sdtPr>
      <w:sdtEndPr>
        <w:rPr>
          <w:rFonts w:asciiTheme="minorHAnsi" w:eastAsiaTheme="minorEastAsia" w:hAnsiTheme="minorHAnsi" w:cstheme="minorBidi"/>
          <w:b w:val="0"/>
          <w:sz w:val="22"/>
          <w:szCs w:val="22"/>
        </w:rPr>
      </w:sdtEndPr>
      <w:sdtContent>
        <w:p w:rsidR="00F91E8E" w:rsidRDefault="00F91E8E" w:rsidP="00F91E8E">
          <w:pPr>
            <w:pStyle w:val="Heading1"/>
            <w:jc w:val="left"/>
          </w:pPr>
        </w:p>
        <w:p w:rsidR="00F91E8E" w:rsidRDefault="00F91E8E" w:rsidP="00F91E8E">
          <w:pPr>
            <w:pStyle w:val="Heading2"/>
          </w:pPr>
          <w:bookmarkStart w:id="25" w:name="_Toc44877372"/>
          <w:r>
            <w:t>Daftar Pustaka</w:t>
          </w:r>
          <w:bookmarkEnd w:id="25"/>
        </w:p>
        <w:p w:rsidR="00F91E8E" w:rsidRPr="00F91E8E" w:rsidRDefault="00F91E8E" w:rsidP="00F91E8E"/>
        <w:sdt>
          <w:sdtPr>
            <w:id w:val="-573587230"/>
            <w:bibliography/>
          </w:sdtPr>
          <w:sdtContent>
            <w:p w:rsidR="00F91E8E" w:rsidRPr="00F91E8E" w:rsidRDefault="00F91E8E" w:rsidP="00F91E8E">
              <w:pPr>
                <w:pStyle w:val="Bibliography"/>
                <w:ind w:left="720" w:hanging="720"/>
                <w:rPr>
                  <w:rFonts w:ascii="Times New Roman" w:hAnsi="Times New Roman" w:cs="Times New Roman"/>
                  <w:noProof/>
                  <w:sz w:val="28"/>
                  <w:szCs w:val="24"/>
                </w:rPr>
              </w:pPr>
              <w:r w:rsidRPr="00F91E8E">
                <w:rPr>
                  <w:rFonts w:ascii="Times New Roman" w:hAnsi="Times New Roman" w:cs="Times New Roman"/>
                  <w:sz w:val="24"/>
                </w:rPr>
                <w:fldChar w:fldCharType="begin"/>
              </w:r>
              <w:r w:rsidRPr="00F91E8E">
                <w:rPr>
                  <w:rFonts w:ascii="Times New Roman" w:hAnsi="Times New Roman" w:cs="Times New Roman"/>
                  <w:sz w:val="24"/>
                </w:rPr>
                <w:instrText xml:space="preserve"> BIBLIOGRAPHY </w:instrText>
              </w:r>
              <w:r w:rsidRPr="00F91E8E">
                <w:rPr>
                  <w:rFonts w:ascii="Times New Roman" w:hAnsi="Times New Roman" w:cs="Times New Roman"/>
                  <w:sz w:val="24"/>
                </w:rPr>
                <w:fldChar w:fldCharType="separate"/>
              </w:r>
              <w:r w:rsidRPr="00F91E8E">
                <w:rPr>
                  <w:rFonts w:ascii="Times New Roman" w:hAnsi="Times New Roman" w:cs="Times New Roman"/>
                  <w:noProof/>
                  <w:sz w:val="24"/>
                </w:rPr>
                <w:t>(2020, April 15). Retrieved from Kompas.com: https://lifestyle.kompas.com/read/2020/04/15/180935220/benarkah-sinar-uv-dapat-membunuh-virus-corona?page=all</w:t>
              </w:r>
            </w:p>
            <w:p w:rsidR="00F91E8E" w:rsidRPr="00F91E8E" w:rsidRDefault="00F91E8E" w:rsidP="00F91E8E">
              <w:pPr>
                <w:pStyle w:val="Bibliography"/>
                <w:ind w:left="720" w:hanging="720"/>
                <w:rPr>
                  <w:rFonts w:ascii="Times New Roman" w:hAnsi="Times New Roman" w:cs="Times New Roman"/>
                  <w:noProof/>
                  <w:sz w:val="24"/>
                </w:rPr>
              </w:pPr>
              <w:r w:rsidRPr="00F91E8E">
                <w:rPr>
                  <w:rFonts w:ascii="Times New Roman" w:hAnsi="Times New Roman" w:cs="Times New Roman"/>
                  <w:noProof/>
                  <w:sz w:val="24"/>
                </w:rPr>
                <w:t>Supriyatna, I., &amp; Djailani, M. F. (2020, March 17). Retrieved from Suara.com: https://www.suara.com/bisnis/2020/03/17/123132/bi-semprot-uang-rupiah-pakai-disinfektan-cegah-penyebaran-corona</w:t>
              </w:r>
            </w:p>
            <w:p w:rsidR="00F91E8E" w:rsidRDefault="00F91E8E" w:rsidP="00F91E8E">
              <w:r w:rsidRPr="00F91E8E">
                <w:rPr>
                  <w:rFonts w:ascii="Times New Roman" w:hAnsi="Times New Roman" w:cs="Times New Roman"/>
                  <w:b/>
                  <w:bCs/>
                  <w:noProof/>
                  <w:sz w:val="24"/>
                </w:rPr>
                <w:fldChar w:fldCharType="end"/>
              </w:r>
            </w:p>
          </w:sdtContent>
        </w:sdt>
      </w:sdtContent>
    </w:sdt>
    <w:p w:rsidR="000D765B" w:rsidRDefault="000D765B" w:rsidP="000D765B"/>
    <w:p w:rsidR="000D765B" w:rsidRPr="000D765B" w:rsidRDefault="000D765B" w:rsidP="000D765B"/>
    <w:sectPr w:rsidR="000D765B" w:rsidRPr="000D765B" w:rsidSect="002461F2">
      <w:pgSz w:w="11906" w:h="16838"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B12" w:rsidRDefault="001D0B12" w:rsidP="002461F2">
      <w:pPr>
        <w:spacing w:after="0" w:line="240" w:lineRule="auto"/>
      </w:pPr>
      <w:r>
        <w:separator/>
      </w:r>
    </w:p>
  </w:endnote>
  <w:endnote w:type="continuationSeparator" w:id="0">
    <w:p w:rsidR="001D0B12" w:rsidRDefault="001D0B12" w:rsidP="00246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2101676"/>
      <w:docPartObj>
        <w:docPartGallery w:val="Page Numbers (Bottom of Page)"/>
        <w:docPartUnique/>
      </w:docPartObj>
    </w:sdtPr>
    <w:sdtEndPr>
      <w:rPr>
        <w:noProof/>
      </w:rPr>
    </w:sdtEndPr>
    <w:sdtContent>
      <w:p w:rsidR="002461F2" w:rsidRDefault="002461F2">
        <w:pPr>
          <w:pStyle w:val="Footer"/>
          <w:jc w:val="right"/>
        </w:pPr>
        <w:r>
          <w:fldChar w:fldCharType="begin"/>
        </w:r>
        <w:r>
          <w:instrText xml:space="preserve"> PAGE   \* MERGEFORMAT </w:instrText>
        </w:r>
        <w:r>
          <w:fldChar w:fldCharType="separate"/>
        </w:r>
        <w:r w:rsidR="00F91E8E">
          <w:rPr>
            <w:noProof/>
          </w:rPr>
          <w:t>iii</w:t>
        </w:r>
        <w:r>
          <w:rPr>
            <w:noProof/>
          </w:rPr>
          <w:fldChar w:fldCharType="end"/>
        </w:r>
      </w:p>
    </w:sdtContent>
  </w:sdt>
  <w:p w:rsidR="002461F2" w:rsidRDefault="002461F2" w:rsidP="002461F2">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B12" w:rsidRDefault="001D0B12" w:rsidP="002461F2">
      <w:pPr>
        <w:spacing w:after="0" w:line="240" w:lineRule="auto"/>
      </w:pPr>
      <w:r>
        <w:separator/>
      </w:r>
    </w:p>
  </w:footnote>
  <w:footnote w:type="continuationSeparator" w:id="0">
    <w:p w:rsidR="001D0B12" w:rsidRDefault="001D0B12" w:rsidP="002461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B076A"/>
    <w:multiLevelType w:val="hybridMultilevel"/>
    <w:tmpl w:val="215876E6"/>
    <w:lvl w:ilvl="0" w:tplc="04090019">
      <w:start w:val="1"/>
      <w:numFmt w:val="lowerLetter"/>
      <w:lvlText w:val="%1."/>
      <w:lvlJc w:val="left"/>
      <w:pPr>
        <w:ind w:left="4860" w:hanging="360"/>
      </w:pPr>
    </w:lvl>
    <w:lvl w:ilvl="1" w:tplc="04090019" w:tentative="1">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1" w15:restartNumberingAfterBreak="0">
    <w:nsid w:val="039D57AB"/>
    <w:multiLevelType w:val="hybridMultilevel"/>
    <w:tmpl w:val="21806F50"/>
    <w:lvl w:ilvl="0" w:tplc="04090001">
      <w:start w:val="1"/>
      <w:numFmt w:val="bullet"/>
      <w:lvlText w:val=""/>
      <w:lvlJc w:val="left"/>
      <w:pPr>
        <w:ind w:left="720" w:hanging="360"/>
      </w:pPr>
      <w:rPr>
        <w:rFonts w:ascii="Symbol" w:hAnsi="Symbol" w:hint="default"/>
      </w:rPr>
    </w:lvl>
    <w:lvl w:ilvl="1" w:tplc="DD56A7C6">
      <w:start w:val="10"/>
      <w:numFmt w:val="bullet"/>
      <w:lvlText w:val="-"/>
      <w:lvlJc w:val="left"/>
      <w:pPr>
        <w:ind w:left="1440" w:hanging="360"/>
      </w:pPr>
      <w:rPr>
        <w:rFonts w:ascii="Arial" w:eastAsia="Times New Roman" w:hAnsi="Arial" w:cs="Arial" w:hint="default"/>
        <w:color w:val="000000"/>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02AD5"/>
    <w:multiLevelType w:val="hybridMultilevel"/>
    <w:tmpl w:val="9954BECC"/>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A3D5E14"/>
    <w:multiLevelType w:val="hybridMultilevel"/>
    <w:tmpl w:val="FE8A9D2C"/>
    <w:lvl w:ilvl="0" w:tplc="9DD8DCF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B025294"/>
    <w:multiLevelType w:val="hybridMultilevel"/>
    <w:tmpl w:val="9C9A44E6"/>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CC44862"/>
    <w:multiLevelType w:val="hybridMultilevel"/>
    <w:tmpl w:val="44D28460"/>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925E0F"/>
    <w:multiLevelType w:val="hybridMultilevel"/>
    <w:tmpl w:val="8100597C"/>
    <w:lvl w:ilvl="0" w:tplc="04090017">
      <w:start w:val="1"/>
      <w:numFmt w:val="lowerLetter"/>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0D95300"/>
    <w:multiLevelType w:val="hybridMultilevel"/>
    <w:tmpl w:val="DE5C0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861122"/>
    <w:multiLevelType w:val="hybridMultilevel"/>
    <w:tmpl w:val="EBF23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1C0DFB"/>
    <w:multiLevelType w:val="multilevel"/>
    <w:tmpl w:val="EB56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83238"/>
    <w:multiLevelType w:val="hybridMultilevel"/>
    <w:tmpl w:val="89C60948"/>
    <w:lvl w:ilvl="0" w:tplc="04090001">
      <w:start w:val="1"/>
      <w:numFmt w:val="bullet"/>
      <w:lvlText w:val=""/>
      <w:lvlJc w:val="left"/>
      <w:pPr>
        <w:ind w:left="720" w:hanging="360"/>
      </w:pPr>
      <w:rPr>
        <w:rFonts w:ascii="Symbol" w:hAnsi="Symbol" w:hint="default"/>
        <w:color w:val="000000"/>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85081"/>
    <w:multiLevelType w:val="hybridMultilevel"/>
    <w:tmpl w:val="30E07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E112F4"/>
    <w:multiLevelType w:val="hybridMultilevel"/>
    <w:tmpl w:val="A9F0FDBA"/>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78E7DBF"/>
    <w:multiLevelType w:val="hybridMultilevel"/>
    <w:tmpl w:val="B6F2E76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DB62D5"/>
    <w:multiLevelType w:val="hybridMultilevel"/>
    <w:tmpl w:val="F3966982"/>
    <w:lvl w:ilvl="0" w:tplc="A9C6C4E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C3B7657"/>
    <w:multiLevelType w:val="hybridMultilevel"/>
    <w:tmpl w:val="95708866"/>
    <w:lvl w:ilvl="0" w:tplc="04090019">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2ED4570"/>
    <w:multiLevelType w:val="hybridMultilevel"/>
    <w:tmpl w:val="E34C743E"/>
    <w:lvl w:ilvl="0" w:tplc="7FD48B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A98611B"/>
    <w:multiLevelType w:val="multilevel"/>
    <w:tmpl w:val="2FAAFA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EB370AB"/>
    <w:multiLevelType w:val="hybridMultilevel"/>
    <w:tmpl w:val="4134D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B95DA8"/>
    <w:multiLevelType w:val="multilevel"/>
    <w:tmpl w:val="73D078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58E7388"/>
    <w:multiLevelType w:val="hybridMultilevel"/>
    <w:tmpl w:val="0DDAA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360772"/>
    <w:multiLevelType w:val="hybridMultilevel"/>
    <w:tmpl w:val="97840E86"/>
    <w:lvl w:ilvl="0" w:tplc="D58877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184525F"/>
    <w:multiLevelType w:val="hybridMultilevel"/>
    <w:tmpl w:val="99E216B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2912BDF"/>
    <w:multiLevelType w:val="hybridMultilevel"/>
    <w:tmpl w:val="8522E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A7506A"/>
    <w:multiLevelType w:val="hybridMultilevel"/>
    <w:tmpl w:val="64765CA0"/>
    <w:lvl w:ilvl="0" w:tplc="571C57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CB123F"/>
    <w:multiLevelType w:val="multilevel"/>
    <w:tmpl w:val="62722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0052DA"/>
    <w:multiLevelType w:val="multilevel"/>
    <w:tmpl w:val="907A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EF03C0"/>
    <w:multiLevelType w:val="hybridMultilevel"/>
    <w:tmpl w:val="D2D8330C"/>
    <w:lvl w:ilvl="0" w:tplc="49824F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7F65FE4"/>
    <w:multiLevelType w:val="hybridMultilevel"/>
    <w:tmpl w:val="063C6E4A"/>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B8E3BA1"/>
    <w:multiLevelType w:val="hybridMultilevel"/>
    <w:tmpl w:val="90A6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EF96CE2"/>
    <w:multiLevelType w:val="hybridMultilevel"/>
    <w:tmpl w:val="876CC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3"/>
  </w:num>
  <w:num w:numId="3">
    <w:abstractNumId w:val="19"/>
  </w:num>
  <w:num w:numId="4">
    <w:abstractNumId w:val="17"/>
  </w:num>
  <w:num w:numId="5">
    <w:abstractNumId w:val="2"/>
  </w:num>
  <w:num w:numId="6">
    <w:abstractNumId w:val="30"/>
  </w:num>
  <w:num w:numId="7">
    <w:abstractNumId w:val="0"/>
  </w:num>
  <w:num w:numId="8">
    <w:abstractNumId w:val="24"/>
  </w:num>
  <w:num w:numId="9">
    <w:abstractNumId w:val="6"/>
  </w:num>
  <w:num w:numId="10">
    <w:abstractNumId w:val="7"/>
  </w:num>
  <w:num w:numId="11">
    <w:abstractNumId w:val="9"/>
  </w:num>
  <w:num w:numId="12">
    <w:abstractNumId w:val="22"/>
  </w:num>
  <w:num w:numId="13">
    <w:abstractNumId w:val="25"/>
  </w:num>
  <w:num w:numId="14">
    <w:abstractNumId w:val="26"/>
  </w:num>
  <w:num w:numId="15">
    <w:abstractNumId w:val="1"/>
  </w:num>
  <w:num w:numId="16">
    <w:abstractNumId w:val="20"/>
  </w:num>
  <w:num w:numId="17">
    <w:abstractNumId w:val="10"/>
  </w:num>
  <w:num w:numId="18">
    <w:abstractNumId w:val="21"/>
  </w:num>
  <w:num w:numId="19">
    <w:abstractNumId w:val="14"/>
  </w:num>
  <w:num w:numId="20">
    <w:abstractNumId w:val="27"/>
  </w:num>
  <w:num w:numId="21">
    <w:abstractNumId w:val="16"/>
  </w:num>
  <w:num w:numId="22">
    <w:abstractNumId w:val="4"/>
  </w:num>
  <w:num w:numId="23">
    <w:abstractNumId w:val="5"/>
  </w:num>
  <w:num w:numId="24">
    <w:abstractNumId w:val="28"/>
  </w:num>
  <w:num w:numId="25">
    <w:abstractNumId w:val="12"/>
  </w:num>
  <w:num w:numId="26">
    <w:abstractNumId w:val="15"/>
  </w:num>
  <w:num w:numId="27">
    <w:abstractNumId w:val="8"/>
  </w:num>
  <w:num w:numId="28">
    <w:abstractNumId w:val="11"/>
  </w:num>
  <w:num w:numId="29">
    <w:abstractNumId w:val="13"/>
  </w:num>
  <w:num w:numId="30">
    <w:abstractNumId w:val="29"/>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C6"/>
    <w:rsid w:val="00072822"/>
    <w:rsid w:val="00076D21"/>
    <w:rsid w:val="000D765B"/>
    <w:rsid w:val="000E0D93"/>
    <w:rsid w:val="001B5F97"/>
    <w:rsid w:val="001D0B12"/>
    <w:rsid w:val="0020735B"/>
    <w:rsid w:val="002461F2"/>
    <w:rsid w:val="00254FB7"/>
    <w:rsid w:val="002E44CF"/>
    <w:rsid w:val="00382F1B"/>
    <w:rsid w:val="003834A4"/>
    <w:rsid w:val="006A18C9"/>
    <w:rsid w:val="0079706C"/>
    <w:rsid w:val="00912A1E"/>
    <w:rsid w:val="0092652D"/>
    <w:rsid w:val="009D5E1D"/>
    <w:rsid w:val="00A01C23"/>
    <w:rsid w:val="00B500B4"/>
    <w:rsid w:val="00B523F2"/>
    <w:rsid w:val="00B85DCF"/>
    <w:rsid w:val="00BA2F4E"/>
    <w:rsid w:val="00D255EC"/>
    <w:rsid w:val="00D507FE"/>
    <w:rsid w:val="00D545D0"/>
    <w:rsid w:val="00D55624"/>
    <w:rsid w:val="00D85FFB"/>
    <w:rsid w:val="00DF3A2D"/>
    <w:rsid w:val="00ED513F"/>
    <w:rsid w:val="00F675C6"/>
    <w:rsid w:val="00F91E8E"/>
    <w:rsid w:val="00FC59B8"/>
    <w:rsid w:val="00FF5F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43FC0"/>
  <w15:chartTrackingRefBased/>
  <w15:docId w15:val="{D30E938D-45FD-4C15-8E4A-AAF526A35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5FFB"/>
  </w:style>
  <w:style w:type="paragraph" w:styleId="Heading1">
    <w:name w:val="heading 1"/>
    <w:basedOn w:val="Normal"/>
    <w:next w:val="Normal"/>
    <w:link w:val="Heading1Char"/>
    <w:uiPriority w:val="9"/>
    <w:qFormat/>
    <w:rsid w:val="001B5F97"/>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1B5F97"/>
    <w:pPr>
      <w:keepNext/>
      <w:keepLines/>
      <w:spacing w:before="40" w:after="0"/>
      <w:outlineLvl w:val="1"/>
    </w:pPr>
    <w:rPr>
      <w:rFonts w:ascii="Times New Roman" w:eastAsiaTheme="majorEastAsia" w:hAnsi="Times New Roman" w:cstheme="majorBidi"/>
      <w:szCs w:val="26"/>
    </w:rPr>
  </w:style>
  <w:style w:type="paragraph" w:styleId="Heading3">
    <w:name w:val="heading 3"/>
    <w:basedOn w:val="Normal"/>
    <w:next w:val="Normal"/>
    <w:link w:val="Heading3Char"/>
    <w:uiPriority w:val="9"/>
    <w:unhideWhenUsed/>
    <w:qFormat/>
    <w:rsid w:val="00D85FFB"/>
    <w:pPr>
      <w:keepNext/>
      <w:keepLines/>
      <w:spacing w:before="40" w:after="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7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61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1F2"/>
  </w:style>
  <w:style w:type="paragraph" w:styleId="Footer">
    <w:name w:val="footer"/>
    <w:basedOn w:val="Normal"/>
    <w:link w:val="FooterChar"/>
    <w:uiPriority w:val="99"/>
    <w:unhideWhenUsed/>
    <w:rsid w:val="002461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1F2"/>
  </w:style>
  <w:style w:type="character" w:customStyle="1" w:styleId="Heading1Char">
    <w:name w:val="Heading 1 Char"/>
    <w:basedOn w:val="DefaultParagraphFont"/>
    <w:link w:val="Heading1"/>
    <w:uiPriority w:val="9"/>
    <w:rsid w:val="001B5F9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1B5F97"/>
    <w:rPr>
      <w:rFonts w:ascii="Times New Roman" w:eastAsiaTheme="majorEastAsia" w:hAnsi="Times New Roman" w:cstheme="majorBidi"/>
      <w:szCs w:val="26"/>
    </w:rPr>
  </w:style>
  <w:style w:type="paragraph" w:styleId="TOCHeading">
    <w:name w:val="TOC Heading"/>
    <w:basedOn w:val="Heading1"/>
    <w:next w:val="Normal"/>
    <w:uiPriority w:val="39"/>
    <w:unhideWhenUsed/>
    <w:qFormat/>
    <w:rsid w:val="001B5F97"/>
    <w:pPr>
      <w:jc w:val="left"/>
      <w:outlineLvl w:val="9"/>
    </w:pPr>
    <w:rPr>
      <w:rFonts w:asciiTheme="majorHAnsi" w:hAnsiTheme="majorHAnsi"/>
      <w:b w:val="0"/>
      <w:color w:val="2F5496" w:themeColor="accent1" w:themeShade="BF"/>
      <w:sz w:val="32"/>
      <w:lang w:eastAsia="en-US"/>
    </w:rPr>
  </w:style>
  <w:style w:type="paragraph" w:styleId="TOC2">
    <w:name w:val="toc 2"/>
    <w:basedOn w:val="Normal"/>
    <w:next w:val="Normal"/>
    <w:autoRedefine/>
    <w:uiPriority w:val="39"/>
    <w:unhideWhenUsed/>
    <w:rsid w:val="001B5F97"/>
    <w:pPr>
      <w:spacing w:after="100"/>
      <w:ind w:left="220"/>
    </w:pPr>
    <w:rPr>
      <w:rFonts w:cs="Times New Roman"/>
      <w:lang w:eastAsia="en-US"/>
    </w:rPr>
  </w:style>
  <w:style w:type="paragraph" w:styleId="TOC1">
    <w:name w:val="toc 1"/>
    <w:basedOn w:val="Normal"/>
    <w:next w:val="Normal"/>
    <w:autoRedefine/>
    <w:uiPriority w:val="39"/>
    <w:unhideWhenUsed/>
    <w:rsid w:val="00D85FFB"/>
    <w:pPr>
      <w:tabs>
        <w:tab w:val="right" w:leader="dot" w:pos="7927"/>
      </w:tabs>
      <w:spacing w:after="100"/>
    </w:pPr>
    <w:rPr>
      <w:rFonts w:cs="Times New Roman"/>
      <w:lang w:eastAsia="en-US"/>
    </w:rPr>
  </w:style>
  <w:style w:type="paragraph" w:styleId="TOC3">
    <w:name w:val="toc 3"/>
    <w:basedOn w:val="Normal"/>
    <w:next w:val="Normal"/>
    <w:autoRedefine/>
    <w:uiPriority w:val="39"/>
    <w:unhideWhenUsed/>
    <w:rsid w:val="001B5F97"/>
    <w:pPr>
      <w:spacing w:after="100"/>
      <w:ind w:left="440"/>
    </w:pPr>
    <w:rPr>
      <w:rFonts w:cs="Times New Roman"/>
      <w:lang w:eastAsia="en-US"/>
    </w:rPr>
  </w:style>
  <w:style w:type="character" w:styleId="Hyperlink">
    <w:name w:val="Hyperlink"/>
    <w:basedOn w:val="DefaultParagraphFont"/>
    <w:uiPriority w:val="99"/>
    <w:unhideWhenUsed/>
    <w:rsid w:val="001B5F97"/>
    <w:rPr>
      <w:color w:val="0563C1" w:themeColor="hyperlink"/>
      <w:u w:val="single"/>
    </w:rPr>
  </w:style>
  <w:style w:type="paragraph" w:styleId="ListParagraph">
    <w:name w:val="List Paragraph"/>
    <w:basedOn w:val="Normal"/>
    <w:uiPriority w:val="34"/>
    <w:qFormat/>
    <w:rsid w:val="00B523F2"/>
    <w:pPr>
      <w:ind w:left="720"/>
      <w:contextualSpacing/>
    </w:pPr>
    <w:rPr>
      <w:rFonts w:eastAsiaTheme="minorHAnsi"/>
      <w:noProof/>
      <w:lang w:val="id-ID" w:eastAsia="en-US"/>
    </w:rPr>
  </w:style>
  <w:style w:type="paragraph" w:styleId="NormalWeb">
    <w:name w:val="Normal (Web)"/>
    <w:basedOn w:val="Normal"/>
    <w:uiPriority w:val="99"/>
    <w:unhideWhenUsed/>
    <w:rsid w:val="00B500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255EC"/>
  </w:style>
  <w:style w:type="character" w:customStyle="1" w:styleId="Heading3Char">
    <w:name w:val="Heading 3 Char"/>
    <w:basedOn w:val="DefaultParagraphFont"/>
    <w:link w:val="Heading3"/>
    <w:uiPriority w:val="9"/>
    <w:rsid w:val="00D85FFB"/>
    <w:rPr>
      <w:rFonts w:ascii="Times New Roman" w:eastAsiaTheme="majorEastAsia" w:hAnsi="Times New Roman" w:cstheme="majorBidi"/>
      <w:sz w:val="24"/>
      <w:szCs w:val="24"/>
    </w:rPr>
  </w:style>
  <w:style w:type="paragraph" w:styleId="Bibliography">
    <w:name w:val="Bibliography"/>
    <w:basedOn w:val="Normal"/>
    <w:next w:val="Normal"/>
    <w:uiPriority w:val="37"/>
    <w:unhideWhenUsed/>
    <w:rsid w:val="00F91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793222">
      <w:bodyDiv w:val="1"/>
      <w:marLeft w:val="0"/>
      <w:marRight w:val="0"/>
      <w:marTop w:val="0"/>
      <w:marBottom w:val="0"/>
      <w:divBdr>
        <w:top w:val="none" w:sz="0" w:space="0" w:color="auto"/>
        <w:left w:val="none" w:sz="0" w:space="0" w:color="auto"/>
        <w:bottom w:val="none" w:sz="0" w:space="0" w:color="auto"/>
        <w:right w:val="none" w:sz="0" w:space="0" w:color="auto"/>
      </w:divBdr>
    </w:div>
    <w:div w:id="467011580">
      <w:bodyDiv w:val="1"/>
      <w:marLeft w:val="0"/>
      <w:marRight w:val="0"/>
      <w:marTop w:val="0"/>
      <w:marBottom w:val="0"/>
      <w:divBdr>
        <w:top w:val="none" w:sz="0" w:space="0" w:color="auto"/>
        <w:left w:val="none" w:sz="0" w:space="0" w:color="auto"/>
        <w:bottom w:val="none" w:sz="0" w:space="0" w:color="auto"/>
        <w:right w:val="none" w:sz="0" w:space="0" w:color="auto"/>
      </w:divBdr>
    </w:div>
    <w:div w:id="484325305">
      <w:bodyDiv w:val="1"/>
      <w:marLeft w:val="0"/>
      <w:marRight w:val="0"/>
      <w:marTop w:val="0"/>
      <w:marBottom w:val="0"/>
      <w:divBdr>
        <w:top w:val="none" w:sz="0" w:space="0" w:color="auto"/>
        <w:left w:val="none" w:sz="0" w:space="0" w:color="auto"/>
        <w:bottom w:val="none" w:sz="0" w:space="0" w:color="auto"/>
        <w:right w:val="none" w:sz="0" w:space="0" w:color="auto"/>
      </w:divBdr>
    </w:div>
    <w:div w:id="567693830">
      <w:bodyDiv w:val="1"/>
      <w:marLeft w:val="0"/>
      <w:marRight w:val="0"/>
      <w:marTop w:val="0"/>
      <w:marBottom w:val="0"/>
      <w:divBdr>
        <w:top w:val="none" w:sz="0" w:space="0" w:color="auto"/>
        <w:left w:val="none" w:sz="0" w:space="0" w:color="auto"/>
        <w:bottom w:val="none" w:sz="0" w:space="0" w:color="auto"/>
        <w:right w:val="none" w:sz="0" w:space="0" w:color="auto"/>
      </w:divBdr>
    </w:div>
    <w:div w:id="703213482">
      <w:bodyDiv w:val="1"/>
      <w:marLeft w:val="0"/>
      <w:marRight w:val="0"/>
      <w:marTop w:val="0"/>
      <w:marBottom w:val="0"/>
      <w:divBdr>
        <w:top w:val="none" w:sz="0" w:space="0" w:color="auto"/>
        <w:left w:val="none" w:sz="0" w:space="0" w:color="auto"/>
        <w:bottom w:val="none" w:sz="0" w:space="0" w:color="auto"/>
        <w:right w:val="none" w:sz="0" w:space="0" w:color="auto"/>
      </w:divBdr>
    </w:div>
    <w:div w:id="769083280">
      <w:bodyDiv w:val="1"/>
      <w:marLeft w:val="0"/>
      <w:marRight w:val="0"/>
      <w:marTop w:val="0"/>
      <w:marBottom w:val="0"/>
      <w:divBdr>
        <w:top w:val="none" w:sz="0" w:space="0" w:color="auto"/>
        <w:left w:val="none" w:sz="0" w:space="0" w:color="auto"/>
        <w:bottom w:val="none" w:sz="0" w:space="0" w:color="auto"/>
        <w:right w:val="none" w:sz="0" w:space="0" w:color="auto"/>
      </w:divBdr>
    </w:div>
    <w:div w:id="972097274">
      <w:bodyDiv w:val="1"/>
      <w:marLeft w:val="0"/>
      <w:marRight w:val="0"/>
      <w:marTop w:val="0"/>
      <w:marBottom w:val="0"/>
      <w:divBdr>
        <w:top w:val="none" w:sz="0" w:space="0" w:color="auto"/>
        <w:left w:val="none" w:sz="0" w:space="0" w:color="auto"/>
        <w:bottom w:val="none" w:sz="0" w:space="0" w:color="auto"/>
        <w:right w:val="none" w:sz="0" w:space="0" w:color="auto"/>
      </w:divBdr>
    </w:div>
    <w:div w:id="975600863">
      <w:bodyDiv w:val="1"/>
      <w:marLeft w:val="0"/>
      <w:marRight w:val="0"/>
      <w:marTop w:val="0"/>
      <w:marBottom w:val="0"/>
      <w:divBdr>
        <w:top w:val="none" w:sz="0" w:space="0" w:color="auto"/>
        <w:left w:val="none" w:sz="0" w:space="0" w:color="auto"/>
        <w:bottom w:val="none" w:sz="0" w:space="0" w:color="auto"/>
        <w:right w:val="none" w:sz="0" w:space="0" w:color="auto"/>
      </w:divBdr>
    </w:div>
    <w:div w:id="1359769382">
      <w:bodyDiv w:val="1"/>
      <w:marLeft w:val="0"/>
      <w:marRight w:val="0"/>
      <w:marTop w:val="0"/>
      <w:marBottom w:val="0"/>
      <w:divBdr>
        <w:top w:val="none" w:sz="0" w:space="0" w:color="auto"/>
        <w:left w:val="none" w:sz="0" w:space="0" w:color="auto"/>
        <w:bottom w:val="none" w:sz="0" w:space="0" w:color="auto"/>
        <w:right w:val="none" w:sz="0" w:space="0" w:color="auto"/>
      </w:divBdr>
    </w:div>
    <w:div w:id="1383096982">
      <w:bodyDiv w:val="1"/>
      <w:marLeft w:val="0"/>
      <w:marRight w:val="0"/>
      <w:marTop w:val="0"/>
      <w:marBottom w:val="0"/>
      <w:divBdr>
        <w:top w:val="none" w:sz="0" w:space="0" w:color="auto"/>
        <w:left w:val="none" w:sz="0" w:space="0" w:color="auto"/>
        <w:bottom w:val="none" w:sz="0" w:space="0" w:color="auto"/>
        <w:right w:val="none" w:sz="0" w:space="0" w:color="auto"/>
      </w:divBdr>
    </w:div>
    <w:div w:id="1599020527">
      <w:bodyDiv w:val="1"/>
      <w:marLeft w:val="0"/>
      <w:marRight w:val="0"/>
      <w:marTop w:val="0"/>
      <w:marBottom w:val="0"/>
      <w:divBdr>
        <w:top w:val="none" w:sz="0" w:space="0" w:color="auto"/>
        <w:left w:val="none" w:sz="0" w:space="0" w:color="auto"/>
        <w:bottom w:val="none" w:sz="0" w:space="0" w:color="auto"/>
        <w:right w:val="none" w:sz="0" w:space="0" w:color="auto"/>
      </w:divBdr>
    </w:div>
    <w:div w:id="1786804630">
      <w:bodyDiv w:val="1"/>
      <w:marLeft w:val="0"/>
      <w:marRight w:val="0"/>
      <w:marTop w:val="0"/>
      <w:marBottom w:val="0"/>
      <w:divBdr>
        <w:top w:val="none" w:sz="0" w:space="0" w:color="auto"/>
        <w:left w:val="none" w:sz="0" w:space="0" w:color="auto"/>
        <w:bottom w:val="none" w:sz="0" w:space="0" w:color="auto"/>
        <w:right w:val="none" w:sz="0" w:space="0" w:color="auto"/>
      </w:divBdr>
    </w:div>
    <w:div w:id="1865821883">
      <w:bodyDiv w:val="1"/>
      <w:marLeft w:val="0"/>
      <w:marRight w:val="0"/>
      <w:marTop w:val="0"/>
      <w:marBottom w:val="0"/>
      <w:divBdr>
        <w:top w:val="none" w:sz="0" w:space="0" w:color="auto"/>
        <w:left w:val="none" w:sz="0" w:space="0" w:color="auto"/>
        <w:bottom w:val="none" w:sz="0" w:space="0" w:color="auto"/>
        <w:right w:val="none" w:sz="0" w:space="0" w:color="auto"/>
      </w:divBdr>
    </w:div>
    <w:div w:id="193986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Iwa20</b:Tag>
    <b:SourceType>InternetSite</b:SourceType>
    <b:Guid>{9761DA83-76C4-403B-A694-0B9F6B384007}</b:Guid>
    <b:Year>2020</b:Year>
    <b:Author>
      <b:Author>
        <b:NameList>
          <b:Person>
            <b:Last>Supriyatna</b:Last>
            <b:First>Iwan</b:First>
          </b:Person>
          <b:Person>
            <b:Last>Djailani</b:Last>
            <b:First>Mohammad</b:First>
            <b:Middle>Fadil</b:Middle>
          </b:Person>
        </b:NameList>
      </b:Author>
    </b:Author>
    <b:InternetSiteTitle>Suara.com</b:InternetSiteTitle>
    <b:Month>March</b:Month>
    <b:Day>17</b:Day>
    <b:URL>https://www.suara.com/bisnis/2020/03/17/123132/bi-semprot-uang-rupiah-pakai-disinfektan-cegah-penyebaran-corona</b:URL>
    <b:RefOrder>1</b:RefOrder>
  </b:Source>
  <b:Source>
    <b:Tag>Kom20</b:Tag>
    <b:SourceType>InternetSite</b:SourceType>
    <b:Guid>{05AEA7A5-2F44-4403-99A8-18EEC3850773}</b:Guid>
    <b:InternetSiteTitle>Kompas.com</b:InternetSiteTitle>
    <b:Year>2020</b:Year>
    <b:Month>April</b:Month>
    <b:Day>15</b:Day>
    <b:URL>https://lifestyle.kompas.com/read/2020/04/15/180935220/benarkah-sinar-uv-dapat-membunuh-virus-corona?page=all</b:URL>
    <b:RefOrder>2</b:RefOrder>
  </b:Source>
</b:Sources>
</file>

<file path=customXml/itemProps1.xml><?xml version="1.0" encoding="utf-8"?>
<ds:datastoreItem xmlns:ds="http://schemas.openxmlformats.org/officeDocument/2006/customXml" ds:itemID="{AE21947C-93C1-4A52-883F-9E524CA67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13</Pages>
  <Words>2338</Words>
  <Characters>13328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Alexander</dc:creator>
  <cp:keywords/>
  <dc:description/>
  <cp:lastModifiedBy>Dennis Alexander</cp:lastModifiedBy>
  <cp:revision>22</cp:revision>
  <dcterms:created xsi:type="dcterms:W3CDTF">2020-06-11T02:52:00Z</dcterms:created>
  <dcterms:modified xsi:type="dcterms:W3CDTF">2020-07-05T14:36:00Z</dcterms:modified>
</cp:coreProperties>
</file>