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4A316" w14:textId="7C7F4644" w:rsidR="004E6D99" w:rsidRPr="004E6D99" w:rsidRDefault="004E6D99" w:rsidP="004E6D99">
      <w:pPr>
        <w:jc w:val="center"/>
        <w:rPr>
          <w:b/>
          <w:bCs/>
        </w:rPr>
      </w:pPr>
      <w:r w:rsidRPr="004E6D99">
        <w:rPr>
          <w:b/>
          <w:bCs/>
        </w:rPr>
        <w:t xml:space="preserve">COB107 – ANN Coursework </w:t>
      </w:r>
      <w:r w:rsidR="009156C4">
        <w:rPr>
          <w:b/>
          <w:bCs/>
        </w:rPr>
        <w:t>Documentation</w:t>
      </w:r>
      <w:r w:rsidRPr="004E6D99">
        <w:rPr>
          <w:b/>
          <w:bCs/>
        </w:rPr>
        <w:t xml:space="preserve"> </w:t>
      </w:r>
    </w:p>
    <w:p w14:paraId="3DBE228C" w14:textId="5FD12C13" w:rsidR="004E6D99" w:rsidRPr="004E6D99" w:rsidRDefault="004E6D99" w:rsidP="004E6D99">
      <w:pPr>
        <w:jc w:val="center"/>
        <w:rPr>
          <w:b/>
          <w:bCs/>
        </w:rPr>
      </w:pPr>
      <w:r w:rsidRPr="004E6D99">
        <w:rPr>
          <w:b/>
          <w:bCs/>
        </w:rPr>
        <w:t xml:space="preserve">Student: Russell de Roeper </w:t>
      </w:r>
    </w:p>
    <w:p w14:paraId="72F6EE4D" w14:textId="3C4BA9CE" w:rsidR="004E6D99" w:rsidRPr="004E6D99" w:rsidRDefault="004E6D99" w:rsidP="004E6D99">
      <w:pPr>
        <w:jc w:val="center"/>
        <w:rPr>
          <w:b/>
          <w:bCs/>
        </w:rPr>
      </w:pPr>
      <w:r w:rsidRPr="004E6D99">
        <w:rPr>
          <w:b/>
          <w:bCs/>
        </w:rPr>
        <w:t>F027497</w:t>
      </w:r>
    </w:p>
    <w:p w14:paraId="3B3BAE3B" w14:textId="77777777" w:rsidR="004E6D99" w:rsidRDefault="004E6D99"/>
    <w:p w14:paraId="3ADD56B7" w14:textId="3AECABEA" w:rsidR="00F57E9D" w:rsidRPr="00F57E9D" w:rsidRDefault="00F57E9D">
      <w:pPr>
        <w:rPr>
          <w:i/>
          <w:iCs/>
        </w:rPr>
      </w:pPr>
      <w:r>
        <w:rPr>
          <w:i/>
          <w:iCs/>
        </w:rPr>
        <w:t>Note: All figures written in bold italic font are displayed in the references section.</w:t>
      </w:r>
    </w:p>
    <w:p w14:paraId="0C11EB4E" w14:textId="6CDB79D2" w:rsidR="004E6D99" w:rsidRDefault="004E6D99">
      <w:pPr>
        <w:rPr>
          <w:b/>
          <w:bCs/>
          <w:sz w:val="30"/>
          <w:szCs w:val="30"/>
        </w:rPr>
      </w:pPr>
      <w:r w:rsidRPr="004E6D99">
        <w:rPr>
          <w:b/>
          <w:bCs/>
          <w:sz w:val="30"/>
          <w:szCs w:val="30"/>
        </w:rPr>
        <w:t>Data pre-processing (15%)</w:t>
      </w:r>
      <w:r>
        <w:rPr>
          <w:b/>
          <w:bCs/>
          <w:sz w:val="30"/>
          <w:szCs w:val="30"/>
        </w:rPr>
        <w:t>:</w:t>
      </w:r>
    </w:p>
    <w:p w14:paraId="76B5BEE5" w14:textId="7700FA19" w:rsidR="005158C8" w:rsidRPr="005158C8" w:rsidRDefault="00ED275E">
      <w:pPr>
        <w:rPr>
          <w:b/>
          <w:bCs/>
        </w:rPr>
      </w:pPr>
      <w:r>
        <w:rPr>
          <w:b/>
          <w:bCs/>
        </w:rPr>
        <w:t>Removing and Replacing spurious data</w:t>
      </w:r>
      <w:r w:rsidR="005158C8" w:rsidRPr="005158C8">
        <w:rPr>
          <w:b/>
          <w:bCs/>
        </w:rPr>
        <w:t>:</w:t>
      </w:r>
    </w:p>
    <w:p w14:paraId="765BD62A" w14:textId="4C0ABF05" w:rsidR="000B131C" w:rsidRDefault="004B14BD">
      <w:r>
        <w:t>To</w:t>
      </w:r>
      <w:r w:rsidR="009B68C2">
        <w:t xml:space="preserve"> clean the data</w:t>
      </w:r>
      <w:r>
        <w:t>,</w:t>
      </w:r>
      <w:r w:rsidR="009B68C2">
        <w:t xml:space="preserve"> I first began highlighting any values with the wrong data type. For example, in </w:t>
      </w:r>
      <w:r w:rsidR="009B68C2" w:rsidRPr="000B131C">
        <w:rPr>
          <w:b/>
          <w:bCs/>
          <w:i/>
          <w:iCs/>
        </w:rPr>
        <w:t>figure 1</w:t>
      </w:r>
      <w:r w:rsidR="009B68C2" w:rsidRPr="009B68C2">
        <w:rPr>
          <w:i/>
          <w:iCs/>
        </w:rPr>
        <w:t xml:space="preserve"> </w:t>
      </w:r>
      <w:r w:rsidR="009B68C2">
        <w:t xml:space="preserve">we have a letter “a” within the </w:t>
      </w:r>
      <w:proofErr w:type="spellStart"/>
      <w:r w:rsidR="009B68C2">
        <w:t>Crakehill</w:t>
      </w:r>
      <w:proofErr w:type="spellEnd"/>
      <w:r w:rsidR="009B68C2">
        <w:t xml:space="preserve"> mean daily flow column, which should only accept positive real numbers. I found about 4 other wrong data types including a hashtag. </w:t>
      </w:r>
    </w:p>
    <w:p w14:paraId="2934F498" w14:textId="3EA12D81" w:rsidR="00F57E9D" w:rsidRDefault="00970AB4">
      <w:r>
        <w:rPr>
          <w:noProof/>
        </w:rPr>
        <w:drawing>
          <wp:anchor distT="0" distB="0" distL="114300" distR="114300" simplePos="0" relativeHeight="251665408" behindDoc="0" locked="0" layoutInCell="1" allowOverlap="1" wp14:anchorId="68411BFC" wp14:editId="73A1FC8D">
            <wp:simplePos x="0" y="0"/>
            <wp:positionH relativeFrom="margin">
              <wp:posOffset>38100</wp:posOffset>
            </wp:positionH>
            <wp:positionV relativeFrom="paragraph">
              <wp:posOffset>861060</wp:posOffset>
            </wp:positionV>
            <wp:extent cx="2809875" cy="2324100"/>
            <wp:effectExtent l="0" t="0" r="9525" b="0"/>
            <wp:wrapSquare wrapText="bothSides"/>
            <wp:docPr id="11" name="Chart 11">
              <a:extLst xmlns:a="http://schemas.openxmlformats.org/drawingml/2006/main">
                <a:ext uri="{FF2B5EF4-FFF2-40B4-BE49-F238E27FC236}">
                  <a16:creationId xmlns:a16="http://schemas.microsoft.com/office/drawing/2014/main" id="{01300C0A-4CB8-4CC7-867B-03E47B96D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r w:rsidR="000B131C">
        <w:rPr>
          <w:noProof/>
        </w:rPr>
        <w:drawing>
          <wp:anchor distT="0" distB="0" distL="114300" distR="114300" simplePos="0" relativeHeight="251664384" behindDoc="0" locked="0" layoutInCell="1" allowOverlap="1" wp14:anchorId="31F934A6" wp14:editId="6001054E">
            <wp:simplePos x="0" y="0"/>
            <wp:positionH relativeFrom="margin">
              <wp:align>right</wp:align>
            </wp:positionH>
            <wp:positionV relativeFrom="paragraph">
              <wp:posOffset>803910</wp:posOffset>
            </wp:positionV>
            <wp:extent cx="2819400" cy="2362200"/>
            <wp:effectExtent l="0" t="0" r="0" b="0"/>
            <wp:wrapSquare wrapText="bothSides"/>
            <wp:docPr id="10" name="Chart 10">
              <a:extLst xmlns:a="http://schemas.openxmlformats.org/drawingml/2006/main">
                <a:ext uri="{FF2B5EF4-FFF2-40B4-BE49-F238E27FC236}">
                  <a16:creationId xmlns:a16="http://schemas.microsoft.com/office/drawing/2014/main" id="{B3076ACB-E00D-47F2-AF37-70F334893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4B14BD">
        <w:t>Next,</w:t>
      </w:r>
      <w:r w:rsidR="00762E4F">
        <w:t xml:space="preserve"> I highlighted obvious outliers such as</w:t>
      </w:r>
      <w:r w:rsidR="000B131C">
        <w:t xml:space="preserve"> </w:t>
      </w:r>
      <w:r w:rsidR="00762E4F">
        <w:t xml:space="preserve">negative numbers within the mean daily flow columns as shown in </w:t>
      </w:r>
      <w:r w:rsidR="00762E4F" w:rsidRPr="000B131C">
        <w:rPr>
          <w:b/>
          <w:bCs/>
          <w:i/>
          <w:iCs/>
        </w:rPr>
        <w:t>figure 2</w:t>
      </w:r>
      <w:r w:rsidR="00762E4F">
        <w:t xml:space="preserve">. There was even a value of 80,000 in the dataset that I highlighted as well </w:t>
      </w:r>
      <w:r w:rsidR="00B15345">
        <w:t xml:space="preserve">in </w:t>
      </w:r>
      <w:r w:rsidR="00762E4F" w:rsidRPr="000B131C">
        <w:rPr>
          <w:b/>
          <w:bCs/>
          <w:i/>
          <w:iCs/>
        </w:rPr>
        <w:t xml:space="preserve">figure </w:t>
      </w:r>
      <w:r w:rsidR="00762E4F" w:rsidRPr="00F57E9D">
        <w:rPr>
          <w:b/>
          <w:bCs/>
          <w:i/>
          <w:iCs/>
        </w:rPr>
        <w:t>4</w:t>
      </w:r>
      <w:r w:rsidR="00762E4F">
        <w:rPr>
          <w:i/>
          <w:iCs/>
        </w:rPr>
        <w:t>.</w:t>
      </w:r>
      <w:r w:rsidR="00762E4F">
        <w:t xml:space="preserve"> For finding other outliers as explained in the next </w:t>
      </w:r>
      <w:r w:rsidR="00B15345">
        <w:t>paragraph, I</w:t>
      </w:r>
      <w:r w:rsidR="00762E4F">
        <w:t xml:space="preserve"> had to remove these values so that it won’t disturb my calculations for finding the upper and lower outlier boundaries.</w:t>
      </w:r>
    </w:p>
    <w:p w14:paraId="485B726C" w14:textId="77417ACA" w:rsidR="00F57E9D" w:rsidRDefault="00F57E9D"/>
    <w:p w14:paraId="26108441" w14:textId="08977617" w:rsidR="00F57E9D" w:rsidRPr="00F57E9D" w:rsidRDefault="00F57E9D">
      <w:pPr>
        <w:rPr>
          <w:i/>
          <w:iCs/>
        </w:rPr>
      </w:pPr>
      <w:r>
        <w:rPr>
          <w:i/>
          <w:iCs/>
        </w:rPr>
        <w:t>Some examples of outliers from the raw dataset.</w:t>
      </w:r>
    </w:p>
    <w:p w14:paraId="2E421BCC" w14:textId="23285917" w:rsidR="00FF3357" w:rsidRDefault="00B15345" w:rsidP="00FF3357">
      <w:r>
        <w:t>I have set my outliers to be</w:t>
      </w:r>
      <w:r w:rsidR="001019BE">
        <w:t xml:space="preserve"> minus-plus</w:t>
      </w:r>
      <w:r>
        <w:t xml:space="preserve"> </w:t>
      </w:r>
      <w:r w:rsidR="008C3281">
        <w:t>three</w:t>
      </w:r>
      <w:r>
        <w:t xml:space="preserve"> times the standard deviation</w:t>
      </w:r>
      <w:r w:rsidR="001019BE">
        <w:t>s away from</w:t>
      </w:r>
      <w:r>
        <w:t xml:space="preserve"> the mean</w:t>
      </w:r>
      <w:r w:rsidR="001019BE">
        <w:t xml:space="preserve">. I chose this calculation as the lecture slides recommended </w:t>
      </w:r>
      <w:r w:rsidR="004B14BD">
        <w:t>using</w:t>
      </w:r>
      <w:r w:rsidR="001019BE">
        <w:t xml:space="preserve"> either 2 or 3</w:t>
      </w:r>
      <w:r w:rsidR="008C3281">
        <w:t xml:space="preserve">. Furthermore, looking over each column there are frequent high values during the winter months that </w:t>
      </w:r>
      <w:r w:rsidR="004B14BD">
        <w:t>make</w:t>
      </w:r>
      <w:r w:rsidR="008C3281">
        <w:t xml:space="preserve"> sense to include. Therefore if I were to reduce the outlier upper boundary to be 2 standard deviations away from the mean I will be cutting out a lot of data points. </w:t>
      </w:r>
      <w:r w:rsidR="00FF3357">
        <w:t xml:space="preserve">To calculate the standard deviation and mean to find the other outliers, I processed each column in excel and used AVERAGE() and STDEV() to find the values shown in </w:t>
      </w:r>
      <w:r w:rsidR="00FF3357" w:rsidRPr="00FF3357">
        <w:rPr>
          <w:b/>
          <w:bCs/>
          <w:i/>
          <w:iCs/>
        </w:rPr>
        <w:t xml:space="preserve">figure </w:t>
      </w:r>
      <w:r w:rsidR="007070AF">
        <w:rPr>
          <w:b/>
          <w:bCs/>
          <w:i/>
          <w:iCs/>
        </w:rPr>
        <w:t>5</w:t>
      </w:r>
      <w:r w:rsidR="00FF3357">
        <w:t xml:space="preserve">. </w:t>
      </w:r>
      <w:r w:rsidR="00A75C7F">
        <w:t xml:space="preserve">By removing the outliers, I have </w:t>
      </w:r>
      <w:r w:rsidR="00A57CB5">
        <w:t xml:space="preserve">consequently created empty data points. To fill these points in I used linear interpolation between the top and bottom cells. I have also used averages of </w:t>
      </w:r>
      <w:r w:rsidR="00A57CB5">
        <w:rPr>
          <w:b/>
          <w:bCs/>
          <w:i/>
          <w:iCs/>
        </w:rPr>
        <w:t xml:space="preserve">figure </w:t>
      </w:r>
      <w:r w:rsidR="007070AF">
        <w:rPr>
          <w:b/>
          <w:bCs/>
          <w:i/>
          <w:iCs/>
        </w:rPr>
        <w:t>5</w:t>
      </w:r>
      <w:r w:rsidR="00A57CB5">
        <w:t xml:space="preserve"> and adjusted them accordingly with estimation with the Skelton column. </w:t>
      </w:r>
    </w:p>
    <w:p w14:paraId="2E4528FC" w14:textId="77777777" w:rsidR="00FF3357" w:rsidRDefault="00FF3357"/>
    <w:p w14:paraId="724B2DE8" w14:textId="4C03DD5D" w:rsidR="00970AB4" w:rsidRDefault="005A0073">
      <w:r>
        <w:rPr>
          <w:noProof/>
        </w:rPr>
        <w:lastRenderedPageBreak/>
        <w:drawing>
          <wp:anchor distT="0" distB="0" distL="114300" distR="114300" simplePos="0" relativeHeight="251666432" behindDoc="0" locked="0" layoutInCell="1" allowOverlap="1" wp14:anchorId="6E9D0E92" wp14:editId="600EE26A">
            <wp:simplePos x="0" y="0"/>
            <wp:positionH relativeFrom="margin">
              <wp:align>left</wp:align>
            </wp:positionH>
            <wp:positionV relativeFrom="paragraph">
              <wp:posOffset>26670</wp:posOffset>
            </wp:positionV>
            <wp:extent cx="2762250" cy="1952625"/>
            <wp:effectExtent l="0" t="0" r="0" b="9525"/>
            <wp:wrapSquare wrapText="bothSides"/>
            <wp:docPr id="12" name="Chart 12">
              <a:extLst xmlns:a="http://schemas.openxmlformats.org/drawingml/2006/main">
                <a:ext uri="{FF2B5EF4-FFF2-40B4-BE49-F238E27FC236}">
                  <a16:creationId xmlns:a16="http://schemas.microsoft.com/office/drawing/2014/main" id="{15710A8C-264D-4C53-842E-C7547A86D5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F57E9D" w:rsidRPr="00F57E9D">
        <w:rPr>
          <w:noProof/>
        </w:rPr>
        <w:t xml:space="preserve"> </w:t>
      </w:r>
      <w:r w:rsidR="00F57E9D">
        <w:rPr>
          <w:noProof/>
        </w:rPr>
        <w:drawing>
          <wp:inline distT="0" distB="0" distL="0" distR="0" wp14:anchorId="1708BDC5" wp14:editId="011BC817">
            <wp:extent cx="2676525" cy="2000250"/>
            <wp:effectExtent l="0" t="0" r="9525" b="0"/>
            <wp:docPr id="14" name="Chart 14">
              <a:extLst xmlns:a="http://schemas.openxmlformats.org/drawingml/2006/main">
                <a:ext uri="{FF2B5EF4-FFF2-40B4-BE49-F238E27FC236}">
                  <a16:creationId xmlns:a16="http://schemas.microsoft.com/office/drawing/2014/main" id="{EB0D1FAE-89FD-4447-AE1A-1561362ED5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0EDCFE9" w14:textId="3F60C428" w:rsidR="00F57E9D" w:rsidRDefault="00F57E9D">
      <w:pPr>
        <w:rPr>
          <w:i/>
          <w:iCs/>
        </w:rPr>
      </w:pPr>
      <w:r>
        <w:rPr>
          <w:i/>
          <w:iCs/>
        </w:rPr>
        <w:t xml:space="preserve">Two examples of </w:t>
      </w:r>
      <w:r w:rsidR="0033675D">
        <w:rPr>
          <w:i/>
          <w:iCs/>
        </w:rPr>
        <w:t xml:space="preserve">removing outliers. It can be compared with the other two graphs by </w:t>
      </w:r>
      <w:r w:rsidR="002F6631">
        <w:rPr>
          <w:i/>
          <w:iCs/>
        </w:rPr>
        <w:t>their</w:t>
      </w:r>
      <w:r w:rsidR="0033675D">
        <w:rPr>
          <w:i/>
          <w:iCs/>
        </w:rPr>
        <w:t xml:space="preserve"> correct years.</w:t>
      </w:r>
      <w:r w:rsidR="002F6631">
        <w:rPr>
          <w:i/>
          <w:iCs/>
        </w:rPr>
        <w:t xml:space="preserve"> For instance, this </w:t>
      </w:r>
      <w:proofErr w:type="spellStart"/>
      <w:r w:rsidR="002F6631">
        <w:rPr>
          <w:i/>
          <w:iCs/>
        </w:rPr>
        <w:t>Arkengarthdale</w:t>
      </w:r>
      <w:proofErr w:type="spellEnd"/>
      <w:r w:rsidR="002F6631">
        <w:rPr>
          <w:i/>
          <w:iCs/>
        </w:rPr>
        <w:t xml:space="preserve"> graph matches the time of the last positive outlier.</w:t>
      </w:r>
    </w:p>
    <w:p w14:paraId="3E3F108A" w14:textId="6FAB3F11" w:rsidR="0033675D" w:rsidRPr="0033675D" w:rsidRDefault="0033675D">
      <w:pPr>
        <w:rPr>
          <w:b/>
          <w:bCs/>
        </w:rPr>
      </w:pPr>
      <w:r>
        <w:rPr>
          <w:b/>
          <w:bCs/>
        </w:rPr>
        <w:t>Data Splitting:</w:t>
      </w:r>
    </w:p>
    <w:p w14:paraId="17399942" w14:textId="15B33CCE" w:rsidR="006A40D3" w:rsidRDefault="006A40D3">
      <w:r>
        <w:t xml:space="preserve">I then split the dataset into three sections: training, validation, and test set. The </w:t>
      </w:r>
      <w:r w:rsidR="001E0259">
        <w:t>original</w:t>
      </w:r>
      <w:r>
        <w:t xml:space="preserve"> dataset </w:t>
      </w:r>
      <w:r w:rsidR="001E0259">
        <w:t>contains</w:t>
      </w:r>
      <w:r>
        <w:t xml:space="preserve"> 4 </w:t>
      </w:r>
      <w:r w:rsidR="001E0259">
        <w:t>years’</w:t>
      </w:r>
      <w:r>
        <w:t xml:space="preserve"> worth of </w:t>
      </w:r>
      <w:r w:rsidR="001E0259">
        <w:t>“</w:t>
      </w:r>
      <w:r>
        <w:t>mean daily flow</w:t>
      </w:r>
      <w:r w:rsidR="001E0259">
        <w:t>”</w:t>
      </w:r>
      <w:r>
        <w:t xml:space="preserve"> and </w:t>
      </w:r>
      <w:r w:rsidR="001E0259">
        <w:t>“</w:t>
      </w:r>
      <w:r>
        <w:t>daily rainfall</w:t>
      </w:r>
      <w:r w:rsidR="001E0259">
        <w:t xml:space="preserve"> total” data which are all organized by a common date. I split th</w:t>
      </w:r>
      <w:r w:rsidR="00486F84">
        <w:t>at</w:t>
      </w:r>
      <w:r w:rsidR="001E0259">
        <w:t xml:space="preserve"> data</w:t>
      </w:r>
      <w:r w:rsidR="00486F84">
        <w:t>set</w:t>
      </w:r>
      <w:r w:rsidR="001E0259">
        <w:t xml:space="preserve"> by year groups with the training set having two </w:t>
      </w:r>
      <w:proofErr w:type="spellStart"/>
      <w:r w:rsidR="001E0259">
        <w:t>years worth</w:t>
      </w:r>
      <w:proofErr w:type="spellEnd"/>
      <w:r w:rsidR="001E0259">
        <w:t xml:space="preserve"> of data and the other two with one years’ worth of data. I find this arrangement suitable</w:t>
      </w:r>
      <w:r w:rsidR="00486F84">
        <w:t xml:space="preserve"> for two reasons.</w:t>
      </w:r>
      <w:r w:rsidR="001E0259">
        <w:t xml:space="preserve"> </w:t>
      </w:r>
      <w:r w:rsidR="00486F84">
        <w:t>First, the</w:t>
      </w:r>
      <w:r w:rsidR="001E0259">
        <w:t xml:space="preserve"> training set must have more data points than the other two</w:t>
      </w:r>
      <w:r w:rsidR="00486F84">
        <w:t xml:space="preserve"> as in theory the ANN will have more data points to create a better model from. Secondly, </w:t>
      </w:r>
      <w:r w:rsidR="001E0259">
        <w:t xml:space="preserve">each dataset has an even </w:t>
      </w:r>
      <w:r w:rsidR="00486F84">
        <w:t>number</w:t>
      </w:r>
      <w:r w:rsidR="001E0259">
        <w:t xml:space="preserve"> of seasons which I thin</w:t>
      </w:r>
      <w:r w:rsidR="00486F84">
        <w:t>k</w:t>
      </w:r>
      <w:r w:rsidR="001E0259">
        <w:t xml:space="preserve"> would benefit the neural network during training </w:t>
      </w:r>
      <w:r w:rsidR="00486F84">
        <w:t>as it migh</w:t>
      </w:r>
      <w:r w:rsidR="0056257B">
        <w:t>t find relationships between months, daily mean flow, and rainfall.</w:t>
      </w:r>
      <w:r w:rsidR="0033675D">
        <w:t xml:space="preserve"> The </w:t>
      </w:r>
      <w:r w:rsidR="00FF3357">
        <w:t>first graph above is found in the training set, whilst the second is found in my validation set.</w:t>
      </w:r>
    </w:p>
    <w:p w14:paraId="183061C3" w14:textId="16EFBC4C" w:rsidR="00E91FE0" w:rsidRPr="00E91FE0" w:rsidRDefault="00E91FE0">
      <w:pPr>
        <w:rPr>
          <w:b/>
          <w:bCs/>
        </w:rPr>
      </w:pPr>
      <w:r>
        <w:rPr>
          <w:b/>
          <w:bCs/>
        </w:rPr>
        <w:t>Standardization:</w:t>
      </w:r>
    </w:p>
    <w:p w14:paraId="3483F7CF" w14:textId="1A77678B" w:rsidR="00E91FE0" w:rsidRDefault="00E91FE0">
      <w:r>
        <w:t xml:space="preserve">I </w:t>
      </w:r>
      <w:r w:rsidRPr="00FF3357">
        <w:t xml:space="preserve">have also used MIN() and MAX() functions between the validation and training sets for use in the </w:t>
      </w:r>
      <w:r>
        <w:t>standardization</w:t>
      </w:r>
      <w:r w:rsidRPr="00FF3357">
        <w:t xml:space="preserve">. </w:t>
      </w:r>
      <w:r>
        <w:t xml:space="preserve">For translating each data point to a standardized format I used </w:t>
      </w:r>
      <w:r w:rsidRPr="00AD568D">
        <w:rPr>
          <w:b/>
          <w:bCs/>
        </w:rPr>
        <w:t>Si =</w:t>
      </w:r>
      <w:r>
        <w:t xml:space="preserve"> </w:t>
      </w:r>
      <w:r w:rsidRPr="00AD568D">
        <w:rPr>
          <w:b/>
          <w:bCs/>
        </w:rPr>
        <w:t>0.8*(Ri – Min)/(Max-Min)+0.1</w:t>
      </w:r>
      <w:r>
        <w:t xml:space="preserve"> which gives a range between [0.1,0.9]. I did this to allow the</w:t>
      </w:r>
      <w:r w:rsidRPr="00E91FE0">
        <w:t xml:space="preserve"> </w:t>
      </w:r>
      <w:r>
        <w:t xml:space="preserve">predictand </w:t>
      </w:r>
      <w:r w:rsidR="00A75C7F">
        <w:t xml:space="preserve">values </w:t>
      </w:r>
      <w:r>
        <w:t xml:space="preserve">to be </w:t>
      </w:r>
      <w:r w:rsidR="00A75C7F">
        <w:t>within the range</w:t>
      </w:r>
      <w:r>
        <w:t xml:space="preserve"> </w:t>
      </w:r>
      <w:r w:rsidR="00A75C7F">
        <w:t>of</w:t>
      </w:r>
      <w:r>
        <w:t xml:space="preserve"> the sigmoid and tanh activation functions</w:t>
      </w:r>
      <w:r w:rsidR="00A75C7F">
        <w:t xml:space="preserve"> </w:t>
      </w:r>
      <w:r w:rsidR="00823336">
        <w:t>range</w:t>
      </w:r>
      <w:r>
        <w:t xml:space="preserve">. </w:t>
      </w:r>
      <w:r w:rsidR="00A75C7F">
        <w:t>So we can compare the standardized input to the standardized output data</w:t>
      </w:r>
      <w:r w:rsidR="00823336">
        <w:t xml:space="preserve"> correctly</w:t>
      </w:r>
      <w:r w:rsidR="00A75C7F">
        <w:t>.</w:t>
      </w:r>
    </w:p>
    <w:p w14:paraId="454AD16E" w14:textId="24A36654" w:rsidR="00E91FE0" w:rsidRPr="00E91FE0" w:rsidRDefault="00E91FE0">
      <w:pPr>
        <w:rPr>
          <w:b/>
          <w:bCs/>
        </w:rPr>
      </w:pPr>
      <w:r>
        <w:rPr>
          <w:b/>
          <w:bCs/>
        </w:rPr>
        <w:t>Correlations:</w:t>
      </w:r>
    </w:p>
    <w:p w14:paraId="1867865E" w14:textId="5393BF20" w:rsidR="00837DBD" w:rsidRDefault="00F2241C">
      <w:r>
        <w:t xml:space="preserve">I began exploring correlations between </w:t>
      </w:r>
      <w:r w:rsidR="006A45DD">
        <w:t>all the</w:t>
      </w:r>
      <w:r>
        <w:t xml:space="preserve"> columns </w:t>
      </w:r>
      <w:r w:rsidR="006A45DD">
        <w:t>with the</w:t>
      </w:r>
      <w:r>
        <w:t xml:space="preserve"> Skelton column. To do this I used the inbuilt excel command </w:t>
      </w:r>
      <w:proofErr w:type="spellStart"/>
      <w:r>
        <w:t>correl</w:t>
      </w:r>
      <w:proofErr w:type="spellEnd"/>
      <w:r>
        <w:t xml:space="preserve">(). I figured out that the </w:t>
      </w:r>
      <w:proofErr w:type="spellStart"/>
      <w:r>
        <w:t>Crakehill</w:t>
      </w:r>
      <w:proofErr w:type="spellEnd"/>
      <w:r>
        <w:t xml:space="preserve">, Skip Bridge and </w:t>
      </w:r>
      <w:proofErr w:type="spellStart"/>
      <w:r>
        <w:t>Westwick</w:t>
      </w:r>
      <w:proofErr w:type="spellEnd"/>
      <w:r>
        <w:t xml:space="preserve"> columns have an improved correlation to Skelton after being lagged by one day. After realizing this I deleted the first and newly generated last row from the dataset as those two rows have missing data points due to </w:t>
      </w:r>
      <w:r w:rsidR="00837DBD">
        <w:t xml:space="preserve">lagging. </w:t>
      </w:r>
      <w:r w:rsidR="006A45DD">
        <w:t>Similarly, I did the same with the rainfall data and again a day lag outputs the best results.</w:t>
      </w:r>
    </w:p>
    <w:tbl>
      <w:tblPr>
        <w:tblW w:w="5967" w:type="dxa"/>
        <w:tblLook w:val="04A0" w:firstRow="1" w:lastRow="0" w:firstColumn="1" w:lastColumn="0" w:noHBand="0" w:noVBand="1"/>
      </w:tblPr>
      <w:tblGrid>
        <w:gridCol w:w="1353"/>
        <w:gridCol w:w="1053"/>
        <w:gridCol w:w="1053"/>
        <w:gridCol w:w="1053"/>
        <w:gridCol w:w="1053"/>
        <w:gridCol w:w="1053"/>
      </w:tblGrid>
      <w:tr w:rsidR="006A45DD" w:rsidRPr="006A45DD" w14:paraId="27F2C84B" w14:textId="77777777" w:rsidTr="006A45DD">
        <w:trPr>
          <w:trHeight w:val="300"/>
        </w:trPr>
        <w:tc>
          <w:tcPr>
            <w:tcW w:w="1167" w:type="dxa"/>
            <w:tcBorders>
              <w:top w:val="nil"/>
              <w:left w:val="nil"/>
              <w:bottom w:val="nil"/>
              <w:right w:val="nil"/>
            </w:tcBorders>
            <w:shd w:val="clear" w:color="auto" w:fill="auto"/>
            <w:noWrap/>
            <w:vAlign w:val="bottom"/>
            <w:hideMark/>
          </w:tcPr>
          <w:p w14:paraId="7AEAC48F" w14:textId="77777777" w:rsidR="006A45DD" w:rsidRPr="006A45DD" w:rsidRDefault="006A45DD" w:rsidP="006A45DD">
            <w:pPr>
              <w:spacing w:after="0" w:line="240" w:lineRule="auto"/>
              <w:rPr>
                <w:rFonts w:ascii="Times New Roman" w:eastAsia="Times New Roman" w:hAnsi="Times New Roman" w:cs="Times New Roman"/>
                <w:sz w:val="24"/>
                <w:szCs w:val="24"/>
                <w:lang w:eastAsia="en-GB"/>
              </w:rPr>
            </w:pPr>
          </w:p>
        </w:tc>
        <w:tc>
          <w:tcPr>
            <w:tcW w:w="2880" w:type="dxa"/>
            <w:gridSpan w:val="3"/>
            <w:tcBorders>
              <w:top w:val="nil"/>
              <w:left w:val="nil"/>
              <w:bottom w:val="nil"/>
              <w:right w:val="nil"/>
            </w:tcBorders>
            <w:shd w:val="clear" w:color="auto" w:fill="auto"/>
            <w:noWrap/>
            <w:vAlign w:val="bottom"/>
            <w:hideMark/>
          </w:tcPr>
          <w:p w14:paraId="1B83ADFE" w14:textId="6D0AE2BB" w:rsidR="006A45DD" w:rsidRPr="006A45DD" w:rsidRDefault="007070AF" w:rsidP="006A45D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 xml:space="preserve">Figure </w:t>
            </w:r>
            <w:r w:rsidR="006A45DD" w:rsidRPr="006A45DD">
              <w:rPr>
                <w:rFonts w:ascii="Calibri" w:eastAsia="Times New Roman" w:hAnsi="Calibri" w:cs="Calibri"/>
                <w:i/>
                <w:iCs/>
                <w:color w:val="000000"/>
                <w:lang w:eastAsia="en-GB"/>
              </w:rPr>
              <w:t>rainfall correlation to</w:t>
            </w:r>
            <w:r w:rsidR="00571CE9">
              <w:rPr>
                <w:rFonts w:ascii="Calibri" w:eastAsia="Times New Roman" w:hAnsi="Calibri" w:cs="Calibri"/>
                <w:i/>
                <w:iCs/>
                <w:color w:val="000000"/>
                <w:lang w:eastAsia="en-GB"/>
              </w:rPr>
              <w:t xml:space="preserve">  Skelton</w:t>
            </w:r>
          </w:p>
        </w:tc>
        <w:tc>
          <w:tcPr>
            <w:tcW w:w="960" w:type="dxa"/>
            <w:tcBorders>
              <w:top w:val="nil"/>
              <w:left w:val="nil"/>
              <w:bottom w:val="nil"/>
              <w:right w:val="nil"/>
            </w:tcBorders>
            <w:shd w:val="clear" w:color="auto" w:fill="auto"/>
            <w:noWrap/>
            <w:vAlign w:val="bottom"/>
            <w:hideMark/>
          </w:tcPr>
          <w:p w14:paraId="25B6AF7C" w14:textId="77777777" w:rsidR="006A45DD" w:rsidRPr="006A45DD" w:rsidRDefault="006A45DD" w:rsidP="006A45DD">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C76E317" w14:textId="77777777" w:rsidR="006A45DD" w:rsidRPr="006A45DD" w:rsidRDefault="006A45DD" w:rsidP="006A45DD">
            <w:pPr>
              <w:spacing w:after="0" w:line="240" w:lineRule="auto"/>
              <w:rPr>
                <w:rFonts w:ascii="Times New Roman" w:eastAsia="Times New Roman" w:hAnsi="Times New Roman" w:cs="Times New Roman"/>
                <w:sz w:val="20"/>
                <w:szCs w:val="20"/>
                <w:lang w:eastAsia="en-GB"/>
              </w:rPr>
            </w:pPr>
          </w:p>
        </w:tc>
      </w:tr>
      <w:tr w:rsidR="006A45DD" w:rsidRPr="006A45DD" w14:paraId="11554D70" w14:textId="77777777" w:rsidTr="006A45DD">
        <w:trPr>
          <w:trHeight w:val="300"/>
        </w:trPr>
        <w:tc>
          <w:tcPr>
            <w:tcW w:w="1167" w:type="dxa"/>
            <w:tcBorders>
              <w:top w:val="nil"/>
              <w:left w:val="nil"/>
              <w:bottom w:val="nil"/>
              <w:right w:val="nil"/>
            </w:tcBorders>
            <w:shd w:val="clear" w:color="auto" w:fill="auto"/>
            <w:noWrap/>
            <w:vAlign w:val="bottom"/>
            <w:hideMark/>
          </w:tcPr>
          <w:p w14:paraId="27FA9E1E" w14:textId="77777777" w:rsidR="006A45DD" w:rsidRPr="006A45DD" w:rsidRDefault="006A45DD" w:rsidP="006A45DD">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0B991"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w:t>
            </w:r>
          </w:p>
        </w:tc>
        <w:tc>
          <w:tcPr>
            <w:tcW w:w="960" w:type="dxa"/>
            <w:tcBorders>
              <w:top w:val="nil"/>
              <w:left w:val="nil"/>
              <w:bottom w:val="nil"/>
              <w:right w:val="nil"/>
            </w:tcBorders>
            <w:shd w:val="clear" w:color="auto" w:fill="auto"/>
            <w:noWrap/>
            <w:vAlign w:val="bottom"/>
            <w:hideMark/>
          </w:tcPr>
          <w:p w14:paraId="4F2BD341"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t-1</w:t>
            </w:r>
          </w:p>
        </w:tc>
        <w:tc>
          <w:tcPr>
            <w:tcW w:w="960" w:type="dxa"/>
            <w:tcBorders>
              <w:top w:val="nil"/>
              <w:left w:val="nil"/>
              <w:bottom w:val="nil"/>
              <w:right w:val="nil"/>
            </w:tcBorders>
            <w:shd w:val="clear" w:color="auto" w:fill="auto"/>
            <w:noWrap/>
            <w:vAlign w:val="bottom"/>
            <w:hideMark/>
          </w:tcPr>
          <w:p w14:paraId="5F544DD0"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t-2</w:t>
            </w:r>
          </w:p>
        </w:tc>
        <w:tc>
          <w:tcPr>
            <w:tcW w:w="960" w:type="dxa"/>
            <w:tcBorders>
              <w:top w:val="nil"/>
              <w:left w:val="nil"/>
              <w:bottom w:val="nil"/>
              <w:right w:val="nil"/>
            </w:tcBorders>
            <w:shd w:val="clear" w:color="auto" w:fill="auto"/>
            <w:noWrap/>
            <w:vAlign w:val="bottom"/>
            <w:hideMark/>
          </w:tcPr>
          <w:p w14:paraId="4039FF4D"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t-3</w:t>
            </w:r>
          </w:p>
        </w:tc>
        <w:tc>
          <w:tcPr>
            <w:tcW w:w="960" w:type="dxa"/>
            <w:tcBorders>
              <w:top w:val="nil"/>
              <w:left w:val="nil"/>
              <w:bottom w:val="nil"/>
              <w:right w:val="nil"/>
            </w:tcBorders>
            <w:shd w:val="clear" w:color="auto" w:fill="auto"/>
            <w:noWrap/>
            <w:vAlign w:val="bottom"/>
            <w:hideMark/>
          </w:tcPr>
          <w:p w14:paraId="0C04058B"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t-4</w:t>
            </w:r>
          </w:p>
        </w:tc>
      </w:tr>
      <w:tr w:rsidR="006A45DD" w:rsidRPr="006A45DD" w14:paraId="52774AAC" w14:textId="77777777" w:rsidTr="006A45DD">
        <w:trPr>
          <w:trHeight w:val="300"/>
        </w:trPr>
        <w:tc>
          <w:tcPr>
            <w:tcW w:w="1167" w:type="dxa"/>
            <w:tcBorders>
              <w:top w:val="nil"/>
              <w:left w:val="nil"/>
              <w:bottom w:val="nil"/>
              <w:right w:val="nil"/>
            </w:tcBorders>
            <w:shd w:val="clear" w:color="auto" w:fill="auto"/>
            <w:noWrap/>
            <w:vAlign w:val="bottom"/>
            <w:hideMark/>
          </w:tcPr>
          <w:p w14:paraId="10886E0C" w14:textId="132DCA16" w:rsidR="006A45DD" w:rsidRPr="006A45DD" w:rsidRDefault="006A45DD" w:rsidP="006A45DD">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A</w:t>
            </w:r>
            <w:r w:rsidRPr="006A45DD">
              <w:rPr>
                <w:rFonts w:ascii="Calibri" w:eastAsia="Times New Roman" w:hAnsi="Calibri" w:cs="Calibri"/>
                <w:color w:val="000000"/>
                <w:lang w:eastAsia="en-GB"/>
              </w:rPr>
              <w:t>rken</w:t>
            </w:r>
            <w:r>
              <w:rPr>
                <w:rFonts w:ascii="Calibri" w:eastAsia="Times New Roman" w:hAnsi="Calibri" w:cs="Calibri"/>
                <w:color w:val="000000"/>
                <w:lang w:eastAsia="en-GB"/>
              </w:rPr>
              <w:t>g</w:t>
            </w:r>
            <w:proofErr w:type="spellEnd"/>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14:paraId="5CF28A37"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0.298037</w:t>
            </w:r>
          </w:p>
        </w:tc>
        <w:tc>
          <w:tcPr>
            <w:tcW w:w="960" w:type="dxa"/>
            <w:tcBorders>
              <w:top w:val="nil"/>
              <w:left w:val="nil"/>
              <w:bottom w:val="nil"/>
              <w:right w:val="nil"/>
            </w:tcBorders>
            <w:shd w:val="clear" w:color="000000" w:fill="FFC000"/>
            <w:noWrap/>
            <w:vAlign w:val="bottom"/>
            <w:hideMark/>
          </w:tcPr>
          <w:p w14:paraId="5FAD413C"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0.506558</w:t>
            </w:r>
          </w:p>
        </w:tc>
        <w:tc>
          <w:tcPr>
            <w:tcW w:w="960" w:type="dxa"/>
            <w:tcBorders>
              <w:top w:val="nil"/>
              <w:left w:val="nil"/>
              <w:bottom w:val="nil"/>
              <w:right w:val="nil"/>
            </w:tcBorders>
            <w:shd w:val="clear" w:color="auto" w:fill="auto"/>
            <w:noWrap/>
            <w:vAlign w:val="bottom"/>
            <w:hideMark/>
          </w:tcPr>
          <w:p w14:paraId="14AC9229"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0.40917</w:t>
            </w:r>
          </w:p>
        </w:tc>
        <w:tc>
          <w:tcPr>
            <w:tcW w:w="960" w:type="dxa"/>
            <w:tcBorders>
              <w:top w:val="nil"/>
              <w:left w:val="nil"/>
              <w:bottom w:val="nil"/>
              <w:right w:val="nil"/>
            </w:tcBorders>
            <w:shd w:val="clear" w:color="auto" w:fill="auto"/>
            <w:noWrap/>
            <w:vAlign w:val="bottom"/>
            <w:hideMark/>
          </w:tcPr>
          <w:p w14:paraId="3B6FEFE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0.312275</w:t>
            </w:r>
          </w:p>
        </w:tc>
        <w:tc>
          <w:tcPr>
            <w:tcW w:w="960" w:type="dxa"/>
            <w:tcBorders>
              <w:top w:val="nil"/>
              <w:left w:val="nil"/>
              <w:bottom w:val="nil"/>
              <w:right w:val="nil"/>
            </w:tcBorders>
            <w:shd w:val="clear" w:color="auto" w:fill="auto"/>
            <w:noWrap/>
            <w:vAlign w:val="bottom"/>
            <w:hideMark/>
          </w:tcPr>
          <w:p w14:paraId="505470C6"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0.242109</w:t>
            </w:r>
          </w:p>
        </w:tc>
      </w:tr>
      <w:tr w:rsidR="006A45DD" w:rsidRPr="006A45DD" w14:paraId="24E4D71D" w14:textId="77777777" w:rsidTr="006A45DD">
        <w:trPr>
          <w:trHeight w:val="300"/>
        </w:trPr>
        <w:tc>
          <w:tcPr>
            <w:tcW w:w="1167" w:type="dxa"/>
            <w:tcBorders>
              <w:top w:val="nil"/>
              <w:left w:val="nil"/>
              <w:bottom w:val="nil"/>
              <w:right w:val="nil"/>
            </w:tcBorders>
            <w:shd w:val="clear" w:color="auto" w:fill="auto"/>
            <w:noWrap/>
            <w:vAlign w:val="bottom"/>
            <w:hideMark/>
          </w:tcPr>
          <w:p w14:paraId="45789428" w14:textId="2DFE96C0"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East Cow</w:t>
            </w: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14:paraId="3DD89D0C"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0.183328</w:t>
            </w:r>
          </w:p>
        </w:tc>
        <w:tc>
          <w:tcPr>
            <w:tcW w:w="960" w:type="dxa"/>
            <w:tcBorders>
              <w:top w:val="nil"/>
              <w:left w:val="nil"/>
              <w:bottom w:val="nil"/>
              <w:right w:val="nil"/>
            </w:tcBorders>
            <w:shd w:val="clear" w:color="000000" w:fill="FFC000"/>
            <w:noWrap/>
            <w:vAlign w:val="bottom"/>
            <w:hideMark/>
          </w:tcPr>
          <w:p w14:paraId="3A0D9905"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0.340419</w:t>
            </w:r>
          </w:p>
        </w:tc>
        <w:tc>
          <w:tcPr>
            <w:tcW w:w="960" w:type="dxa"/>
            <w:tcBorders>
              <w:top w:val="nil"/>
              <w:left w:val="nil"/>
              <w:bottom w:val="nil"/>
              <w:right w:val="nil"/>
            </w:tcBorders>
            <w:shd w:val="clear" w:color="auto" w:fill="auto"/>
            <w:noWrap/>
            <w:vAlign w:val="bottom"/>
            <w:hideMark/>
          </w:tcPr>
          <w:p w14:paraId="36B42F7B"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0.257521</w:t>
            </w:r>
          </w:p>
        </w:tc>
        <w:tc>
          <w:tcPr>
            <w:tcW w:w="960" w:type="dxa"/>
            <w:tcBorders>
              <w:top w:val="nil"/>
              <w:left w:val="nil"/>
              <w:bottom w:val="nil"/>
              <w:right w:val="nil"/>
            </w:tcBorders>
            <w:shd w:val="clear" w:color="auto" w:fill="auto"/>
            <w:noWrap/>
            <w:vAlign w:val="bottom"/>
            <w:hideMark/>
          </w:tcPr>
          <w:p w14:paraId="398E5348"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0.192658</w:t>
            </w:r>
          </w:p>
        </w:tc>
        <w:tc>
          <w:tcPr>
            <w:tcW w:w="960" w:type="dxa"/>
            <w:tcBorders>
              <w:top w:val="nil"/>
              <w:left w:val="nil"/>
              <w:bottom w:val="nil"/>
              <w:right w:val="nil"/>
            </w:tcBorders>
            <w:shd w:val="clear" w:color="auto" w:fill="auto"/>
            <w:noWrap/>
            <w:vAlign w:val="bottom"/>
            <w:hideMark/>
          </w:tcPr>
          <w:p w14:paraId="241DC394"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0.144858</w:t>
            </w:r>
          </w:p>
        </w:tc>
      </w:tr>
      <w:tr w:rsidR="006A45DD" w:rsidRPr="006A45DD" w14:paraId="5669902E" w14:textId="77777777" w:rsidTr="006A45DD">
        <w:trPr>
          <w:trHeight w:val="300"/>
        </w:trPr>
        <w:tc>
          <w:tcPr>
            <w:tcW w:w="1167" w:type="dxa"/>
            <w:tcBorders>
              <w:top w:val="nil"/>
              <w:left w:val="nil"/>
              <w:bottom w:val="nil"/>
              <w:right w:val="nil"/>
            </w:tcBorders>
            <w:shd w:val="clear" w:color="auto" w:fill="auto"/>
            <w:noWrap/>
            <w:vAlign w:val="bottom"/>
            <w:hideMark/>
          </w:tcPr>
          <w:p w14:paraId="7A1D3EE9" w14:textId="6C5C5A3C"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Malham</w:t>
            </w:r>
            <w:r>
              <w:rPr>
                <w:rFonts w:ascii="Calibri" w:eastAsia="Times New Roman" w:hAnsi="Calibri" w:cs="Calibri"/>
                <w:color w:val="000000"/>
                <w:lang w:eastAsia="en-GB"/>
              </w:rPr>
              <w:t xml:space="preserve"> T.</w:t>
            </w:r>
          </w:p>
        </w:tc>
        <w:tc>
          <w:tcPr>
            <w:tcW w:w="960" w:type="dxa"/>
            <w:tcBorders>
              <w:top w:val="nil"/>
              <w:left w:val="nil"/>
              <w:bottom w:val="nil"/>
              <w:right w:val="nil"/>
            </w:tcBorders>
            <w:shd w:val="clear" w:color="auto" w:fill="auto"/>
            <w:noWrap/>
            <w:vAlign w:val="bottom"/>
            <w:hideMark/>
          </w:tcPr>
          <w:p w14:paraId="4F036682"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0.275119</w:t>
            </w:r>
          </w:p>
        </w:tc>
        <w:tc>
          <w:tcPr>
            <w:tcW w:w="960" w:type="dxa"/>
            <w:tcBorders>
              <w:top w:val="nil"/>
              <w:left w:val="nil"/>
              <w:bottom w:val="nil"/>
              <w:right w:val="nil"/>
            </w:tcBorders>
            <w:shd w:val="clear" w:color="000000" w:fill="FFC000"/>
            <w:noWrap/>
            <w:vAlign w:val="bottom"/>
            <w:hideMark/>
          </w:tcPr>
          <w:p w14:paraId="5080586D"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0.495171</w:t>
            </w:r>
          </w:p>
        </w:tc>
        <w:tc>
          <w:tcPr>
            <w:tcW w:w="960" w:type="dxa"/>
            <w:tcBorders>
              <w:top w:val="nil"/>
              <w:left w:val="nil"/>
              <w:bottom w:val="nil"/>
              <w:right w:val="nil"/>
            </w:tcBorders>
            <w:shd w:val="clear" w:color="auto" w:fill="auto"/>
            <w:noWrap/>
            <w:vAlign w:val="bottom"/>
            <w:hideMark/>
          </w:tcPr>
          <w:p w14:paraId="66CD2736"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0.410857</w:t>
            </w:r>
          </w:p>
        </w:tc>
        <w:tc>
          <w:tcPr>
            <w:tcW w:w="960" w:type="dxa"/>
            <w:tcBorders>
              <w:top w:val="nil"/>
              <w:left w:val="nil"/>
              <w:bottom w:val="nil"/>
              <w:right w:val="nil"/>
            </w:tcBorders>
            <w:shd w:val="clear" w:color="auto" w:fill="auto"/>
            <w:noWrap/>
            <w:vAlign w:val="bottom"/>
            <w:hideMark/>
          </w:tcPr>
          <w:p w14:paraId="676625B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0.333811</w:t>
            </w:r>
          </w:p>
        </w:tc>
        <w:tc>
          <w:tcPr>
            <w:tcW w:w="960" w:type="dxa"/>
            <w:tcBorders>
              <w:top w:val="nil"/>
              <w:left w:val="nil"/>
              <w:bottom w:val="nil"/>
              <w:right w:val="nil"/>
            </w:tcBorders>
            <w:shd w:val="clear" w:color="auto" w:fill="auto"/>
            <w:noWrap/>
            <w:vAlign w:val="bottom"/>
            <w:hideMark/>
          </w:tcPr>
          <w:p w14:paraId="54C2F623"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0.275119</w:t>
            </w:r>
          </w:p>
        </w:tc>
      </w:tr>
      <w:tr w:rsidR="006A45DD" w:rsidRPr="006A45DD" w14:paraId="481DBCC1" w14:textId="77777777" w:rsidTr="006A45DD">
        <w:trPr>
          <w:trHeight w:val="300"/>
        </w:trPr>
        <w:tc>
          <w:tcPr>
            <w:tcW w:w="1167" w:type="dxa"/>
            <w:tcBorders>
              <w:top w:val="nil"/>
              <w:left w:val="nil"/>
              <w:bottom w:val="nil"/>
              <w:right w:val="nil"/>
            </w:tcBorders>
            <w:shd w:val="clear" w:color="auto" w:fill="auto"/>
            <w:noWrap/>
            <w:vAlign w:val="bottom"/>
            <w:hideMark/>
          </w:tcPr>
          <w:p w14:paraId="2ACD0B08" w14:textId="77777777" w:rsidR="006A45DD" w:rsidRPr="006A45DD" w:rsidRDefault="006A45DD" w:rsidP="006A45DD">
            <w:pPr>
              <w:spacing w:after="0" w:line="240" w:lineRule="auto"/>
              <w:rPr>
                <w:rFonts w:ascii="Calibri" w:eastAsia="Times New Roman" w:hAnsi="Calibri" w:cs="Calibri"/>
                <w:color w:val="000000"/>
                <w:lang w:eastAsia="en-GB"/>
              </w:rPr>
            </w:pPr>
            <w:proofErr w:type="spellStart"/>
            <w:r w:rsidRPr="006A45DD">
              <w:rPr>
                <w:rFonts w:ascii="Calibri" w:eastAsia="Times New Roman" w:hAnsi="Calibri" w:cs="Calibri"/>
                <w:color w:val="000000"/>
                <w:lang w:eastAsia="en-GB"/>
              </w:rPr>
              <w:t>Snaizeholme</w:t>
            </w:r>
            <w:proofErr w:type="spellEnd"/>
          </w:p>
        </w:tc>
        <w:tc>
          <w:tcPr>
            <w:tcW w:w="960" w:type="dxa"/>
            <w:tcBorders>
              <w:top w:val="nil"/>
              <w:left w:val="nil"/>
              <w:bottom w:val="nil"/>
              <w:right w:val="nil"/>
            </w:tcBorders>
            <w:shd w:val="clear" w:color="auto" w:fill="auto"/>
            <w:noWrap/>
            <w:vAlign w:val="bottom"/>
            <w:hideMark/>
          </w:tcPr>
          <w:p w14:paraId="172CEEFA"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0.345594</w:t>
            </w:r>
          </w:p>
        </w:tc>
        <w:tc>
          <w:tcPr>
            <w:tcW w:w="960" w:type="dxa"/>
            <w:tcBorders>
              <w:top w:val="nil"/>
              <w:left w:val="nil"/>
              <w:bottom w:val="nil"/>
              <w:right w:val="nil"/>
            </w:tcBorders>
            <w:shd w:val="clear" w:color="000000" w:fill="FFC000"/>
            <w:noWrap/>
            <w:vAlign w:val="bottom"/>
            <w:hideMark/>
          </w:tcPr>
          <w:p w14:paraId="31D8A1B9"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0.584959</w:t>
            </w:r>
          </w:p>
        </w:tc>
        <w:tc>
          <w:tcPr>
            <w:tcW w:w="960" w:type="dxa"/>
            <w:tcBorders>
              <w:top w:val="nil"/>
              <w:left w:val="nil"/>
              <w:bottom w:val="nil"/>
              <w:right w:val="nil"/>
            </w:tcBorders>
            <w:shd w:val="clear" w:color="auto" w:fill="auto"/>
            <w:noWrap/>
            <w:vAlign w:val="bottom"/>
            <w:hideMark/>
          </w:tcPr>
          <w:p w14:paraId="5EC0F2D3"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0.487052</w:t>
            </w:r>
          </w:p>
        </w:tc>
        <w:tc>
          <w:tcPr>
            <w:tcW w:w="960" w:type="dxa"/>
            <w:tcBorders>
              <w:top w:val="nil"/>
              <w:left w:val="nil"/>
              <w:bottom w:val="nil"/>
              <w:right w:val="nil"/>
            </w:tcBorders>
            <w:shd w:val="clear" w:color="auto" w:fill="auto"/>
            <w:noWrap/>
            <w:vAlign w:val="bottom"/>
            <w:hideMark/>
          </w:tcPr>
          <w:p w14:paraId="2B306078"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0.389125</w:t>
            </w:r>
          </w:p>
        </w:tc>
        <w:tc>
          <w:tcPr>
            <w:tcW w:w="960" w:type="dxa"/>
            <w:tcBorders>
              <w:top w:val="nil"/>
              <w:left w:val="nil"/>
              <w:bottom w:val="nil"/>
              <w:right w:val="nil"/>
            </w:tcBorders>
            <w:shd w:val="clear" w:color="auto" w:fill="auto"/>
            <w:noWrap/>
            <w:vAlign w:val="bottom"/>
            <w:hideMark/>
          </w:tcPr>
          <w:p w14:paraId="79F1B0E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0.342289</w:t>
            </w:r>
          </w:p>
        </w:tc>
      </w:tr>
    </w:tbl>
    <w:p w14:paraId="16A4D438" w14:textId="68A374B1" w:rsidR="006A45DD" w:rsidRDefault="006A45DD"/>
    <w:tbl>
      <w:tblPr>
        <w:tblW w:w="4241" w:type="dxa"/>
        <w:tblLook w:val="04A0" w:firstRow="1" w:lastRow="0" w:firstColumn="1" w:lastColumn="0" w:noHBand="0" w:noVBand="1"/>
      </w:tblPr>
      <w:tblGrid>
        <w:gridCol w:w="1276"/>
        <w:gridCol w:w="1053"/>
        <w:gridCol w:w="1053"/>
        <w:gridCol w:w="1053"/>
      </w:tblGrid>
      <w:tr w:rsidR="007F50ED" w:rsidRPr="007F50ED" w14:paraId="6AA71CE9" w14:textId="77777777" w:rsidTr="007F50ED">
        <w:trPr>
          <w:trHeight w:val="300"/>
        </w:trPr>
        <w:tc>
          <w:tcPr>
            <w:tcW w:w="1276" w:type="dxa"/>
            <w:tcBorders>
              <w:top w:val="nil"/>
              <w:left w:val="nil"/>
              <w:bottom w:val="nil"/>
              <w:right w:val="nil"/>
            </w:tcBorders>
            <w:shd w:val="clear" w:color="auto" w:fill="auto"/>
            <w:noWrap/>
            <w:vAlign w:val="bottom"/>
            <w:hideMark/>
          </w:tcPr>
          <w:p w14:paraId="17E1ABA3" w14:textId="77777777" w:rsidR="007F50ED" w:rsidRPr="007F50ED" w:rsidRDefault="007F50ED" w:rsidP="007F50ED">
            <w:pPr>
              <w:spacing w:after="0" w:line="240" w:lineRule="auto"/>
              <w:rPr>
                <w:rFonts w:ascii="Times New Roman" w:eastAsia="Times New Roman" w:hAnsi="Times New Roman" w:cs="Times New Roman"/>
                <w:sz w:val="24"/>
                <w:szCs w:val="24"/>
                <w:lang w:eastAsia="en-GB"/>
              </w:rPr>
            </w:pPr>
          </w:p>
        </w:tc>
        <w:tc>
          <w:tcPr>
            <w:tcW w:w="2965" w:type="dxa"/>
            <w:gridSpan w:val="3"/>
            <w:tcBorders>
              <w:top w:val="nil"/>
              <w:left w:val="nil"/>
              <w:bottom w:val="nil"/>
              <w:right w:val="nil"/>
            </w:tcBorders>
            <w:shd w:val="clear" w:color="auto" w:fill="auto"/>
            <w:noWrap/>
            <w:vAlign w:val="bottom"/>
            <w:hideMark/>
          </w:tcPr>
          <w:p w14:paraId="47823E91" w14:textId="77777777" w:rsidR="007F50ED" w:rsidRPr="007F50ED" w:rsidRDefault="007F50ED" w:rsidP="007F50ED">
            <w:pPr>
              <w:spacing w:after="0" w:line="240" w:lineRule="auto"/>
              <w:rPr>
                <w:rFonts w:ascii="Calibri" w:eastAsia="Times New Roman" w:hAnsi="Calibri" w:cs="Calibri"/>
                <w:i/>
                <w:iCs/>
                <w:color w:val="000000"/>
                <w:lang w:eastAsia="en-GB"/>
              </w:rPr>
            </w:pPr>
            <w:r w:rsidRPr="007F50ED">
              <w:rPr>
                <w:rFonts w:ascii="Calibri" w:eastAsia="Times New Roman" w:hAnsi="Calibri" w:cs="Calibri"/>
                <w:i/>
                <w:iCs/>
                <w:color w:val="000000"/>
                <w:lang w:eastAsia="en-GB"/>
              </w:rPr>
              <w:t>Mean Daily Flow to Skelton</w:t>
            </w:r>
          </w:p>
        </w:tc>
      </w:tr>
      <w:tr w:rsidR="007F50ED" w:rsidRPr="007F50ED" w14:paraId="6808CE49" w14:textId="77777777" w:rsidTr="007F50ED">
        <w:trPr>
          <w:trHeight w:val="300"/>
        </w:trPr>
        <w:tc>
          <w:tcPr>
            <w:tcW w:w="1276" w:type="dxa"/>
            <w:tcBorders>
              <w:top w:val="nil"/>
              <w:left w:val="nil"/>
              <w:bottom w:val="nil"/>
              <w:right w:val="nil"/>
            </w:tcBorders>
            <w:shd w:val="clear" w:color="auto" w:fill="auto"/>
            <w:noWrap/>
            <w:vAlign w:val="bottom"/>
            <w:hideMark/>
          </w:tcPr>
          <w:p w14:paraId="280D077D" w14:textId="77777777" w:rsidR="007F50ED" w:rsidRPr="007F50ED" w:rsidRDefault="007F50ED" w:rsidP="007F50ED">
            <w:pPr>
              <w:spacing w:after="0" w:line="240" w:lineRule="auto"/>
              <w:rPr>
                <w:rFonts w:ascii="Calibri" w:eastAsia="Times New Roman" w:hAnsi="Calibri" w:cs="Calibri"/>
                <w:color w:val="000000"/>
                <w:lang w:eastAsia="en-GB"/>
              </w:rPr>
            </w:pPr>
          </w:p>
        </w:tc>
        <w:tc>
          <w:tcPr>
            <w:tcW w:w="859" w:type="dxa"/>
            <w:tcBorders>
              <w:top w:val="nil"/>
              <w:left w:val="nil"/>
              <w:bottom w:val="nil"/>
              <w:right w:val="nil"/>
            </w:tcBorders>
            <w:shd w:val="clear" w:color="auto" w:fill="auto"/>
            <w:noWrap/>
            <w:vAlign w:val="bottom"/>
            <w:hideMark/>
          </w:tcPr>
          <w:p w14:paraId="16E50F05"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w:t>
            </w:r>
          </w:p>
        </w:tc>
        <w:tc>
          <w:tcPr>
            <w:tcW w:w="1053" w:type="dxa"/>
            <w:tcBorders>
              <w:top w:val="nil"/>
              <w:left w:val="nil"/>
              <w:bottom w:val="nil"/>
              <w:right w:val="nil"/>
            </w:tcBorders>
            <w:shd w:val="clear" w:color="auto" w:fill="auto"/>
            <w:noWrap/>
            <w:vAlign w:val="bottom"/>
            <w:hideMark/>
          </w:tcPr>
          <w:p w14:paraId="6C7DE6AA"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T-1</w:t>
            </w:r>
          </w:p>
        </w:tc>
        <w:tc>
          <w:tcPr>
            <w:tcW w:w="1053" w:type="dxa"/>
            <w:tcBorders>
              <w:top w:val="nil"/>
              <w:left w:val="nil"/>
              <w:bottom w:val="nil"/>
              <w:right w:val="nil"/>
            </w:tcBorders>
            <w:shd w:val="clear" w:color="auto" w:fill="auto"/>
            <w:noWrap/>
            <w:vAlign w:val="bottom"/>
            <w:hideMark/>
          </w:tcPr>
          <w:p w14:paraId="3506FC46"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T-2</w:t>
            </w:r>
          </w:p>
        </w:tc>
      </w:tr>
      <w:tr w:rsidR="007F50ED" w:rsidRPr="007F50ED" w14:paraId="0289DA16" w14:textId="77777777" w:rsidTr="007F50ED">
        <w:trPr>
          <w:trHeight w:val="300"/>
        </w:trPr>
        <w:tc>
          <w:tcPr>
            <w:tcW w:w="1276" w:type="dxa"/>
            <w:tcBorders>
              <w:top w:val="nil"/>
              <w:left w:val="nil"/>
              <w:bottom w:val="nil"/>
              <w:right w:val="nil"/>
            </w:tcBorders>
            <w:shd w:val="clear" w:color="auto" w:fill="auto"/>
            <w:noWrap/>
            <w:vAlign w:val="bottom"/>
            <w:hideMark/>
          </w:tcPr>
          <w:p w14:paraId="34DEC3F3" w14:textId="77777777" w:rsidR="007F50ED" w:rsidRPr="007F50ED" w:rsidRDefault="007F50ED" w:rsidP="007F50ED">
            <w:pPr>
              <w:spacing w:after="0" w:line="240" w:lineRule="auto"/>
              <w:rPr>
                <w:rFonts w:ascii="Calibri" w:eastAsia="Times New Roman" w:hAnsi="Calibri" w:cs="Calibri"/>
                <w:color w:val="000000"/>
                <w:lang w:eastAsia="en-GB"/>
              </w:rPr>
            </w:pPr>
            <w:proofErr w:type="spellStart"/>
            <w:r w:rsidRPr="007F50ED">
              <w:rPr>
                <w:rFonts w:ascii="Calibri" w:eastAsia="Times New Roman" w:hAnsi="Calibri" w:cs="Calibri"/>
                <w:color w:val="000000"/>
                <w:lang w:eastAsia="en-GB"/>
              </w:rPr>
              <w:t>Arken</w:t>
            </w:r>
            <w:proofErr w:type="spellEnd"/>
            <w:r w:rsidRPr="007F50ED">
              <w:rPr>
                <w:rFonts w:ascii="Calibri" w:eastAsia="Times New Roman" w:hAnsi="Calibri" w:cs="Calibri"/>
                <w:color w:val="000000"/>
                <w:lang w:eastAsia="en-GB"/>
              </w:rPr>
              <w:t>.</w:t>
            </w:r>
          </w:p>
        </w:tc>
        <w:tc>
          <w:tcPr>
            <w:tcW w:w="859" w:type="dxa"/>
            <w:tcBorders>
              <w:top w:val="nil"/>
              <w:left w:val="nil"/>
              <w:bottom w:val="nil"/>
              <w:right w:val="nil"/>
            </w:tcBorders>
            <w:shd w:val="clear" w:color="auto" w:fill="auto"/>
            <w:noWrap/>
            <w:vAlign w:val="bottom"/>
            <w:hideMark/>
          </w:tcPr>
          <w:p w14:paraId="61101DAA"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0.876543</w:t>
            </w:r>
          </w:p>
        </w:tc>
        <w:tc>
          <w:tcPr>
            <w:tcW w:w="1053" w:type="dxa"/>
            <w:tcBorders>
              <w:top w:val="nil"/>
              <w:left w:val="nil"/>
              <w:bottom w:val="nil"/>
              <w:right w:val="nil"/>
            </w:tcBorders>
            <w:shd w:val="clear" w:color="000000" w:fill="FFC000"/>
            <w:noWrap/>
            <w:vAlign w:val="bottom"/>
            <w:hideMark/>
          </w:tcPr>
          <w:p w14:paraId="424EDB2C"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0.973021</w:t>
            </w:r>
          </w:p>
        </w:tc>
        <w:tc>
          <w:tcPr>
            <w:tcW w:w="1053" w:type="dxa"/>
            <w:tcBorders>
              <w:top w:val="nil"/>
              <w:left w:val="nil"/>
              <w:bottom w:val="nil"/>
              <w:right w:val="nil"/>
            </w:tcBorders>
            <w:shd w:val="clear" w:color="auto" w:fill="auto"/>
            <w:noWrap/>
            <w:vAlign w:val="bottom"/>
            <w:hideMark/>
          </w:tcPr>
          <w:p w14:paraId="663B0DB6"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0.825494</w:t>
            </w:r>
          </w:p>
        </w:tc>
      </w:tr>
      <w:tr w:rsidR="007F50ED" w:rsidRPr="007F50ED" w14:paraId="08890DBF" w14:textId="77777777" w:rsidTr="007F50ED">
        <w:trPr>
          <w:trHeight w:val="300"/>
        </w:trPr>
        <w:tc>
          <w:tcPr>
            <w:tcW w:w="1276" w:type="dxa"/>
            <w:tcBorders>
              <w:top w:val="nil"/>
              <w:left w:val="nil"/>
              <w:bottom w:val="nil"/>
              <w:right w:val="nil"/>
            </w:tcBorders>
            <w:shd w:val="clear" w:color="auto" w:fill="auto"/>
            <w:noWrap/>
            <w:vAlign w:val="bottom"/>
            <w:hideMark/>
          </w:tcPr>
          <w:p w14:paraId="7D801EBC"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Skip Bridge</w:t>
            </w:r>
          </w:p>
        </w:tc>
        <w:tc>
          <w:tcPr>
            <w:tcW w:w="859" w:type="dxa"/>
            <w:tcBorders>
              <w:top w:val="nil"/>
              <w:left w:val="nil"/>
              <w:bottom w:val="nil"/>
              <w:right w:val="nil"/>
            </w:tcBorders>
            <w:shd w:val="clear" w:color="auto" w:fill="auto"/>
            <w:noWrap/>
            <w:vAlign w:val="bottom"/>
            <w:hideMark/>
          </w:tcPr>
          <w:p w14:paraId="3727FA9A"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0.899654</w:t>
            </w:r>
          </w:p>
        </w:tc>
        <w:tc>
          <w:tcPr>
            <w:tcW w:w="1053" w:type="dxa"/>
            <w:tcBorders>
              <w:top w:val="nil"/>
              <w:left w:val="nil"/>
              <w:bottom w:val="nil"/>
              <w:right w:val="nil"/>
            </w:tcBorders>
            <w:shd w:val="clear" w:color="000000" w:fill="FFC000"/>
            <w:noWrap/>
            <w:vAlign w:val="bottom"/>
            <w:hideMark/>
          </w:tcPr>
          <w:p w14:paraId="13C5AA82"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0.947692</w:t>
            </w:r>
          </w:p>
        </w:tc>
        <w:tc>
          <w:tcPr>
            <w:tcW w:w="1053" w:type="dxa"/>
            <w:tcBorders>
              <w:top w:val="nil"/>
              <w:left w:val="nil"/>
              <w:bottom w:val="nil"/>
              <w:right w:val="nil"/>
            </w:tcBorders>
            <w:shd w:val="clear" w:color="auto" w:fill="auto"/>
            <w:noWrap/>
            <w:vAlign w:val="bottom"/>
            <w:hideMark/>
          </w:tcPr>
          <w:p w14:paraId="212AF86C"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0.895488</w:t>
            </w:r>
          </w:p>
        </w:tc>
      </w:tr>
      <w:tr w:rsidR="007F50ED" w:rsidRPr="007F50ED" w14:paraId="4F7419CF" w14:textId="77777777" w:rsidTr="007F50ED">
        <w:trPr>
          <w:trHeight w:val="300"/>
        </w:trPr>
        <w:tc>
          <w:tcPr>
            <w:tcW w:w="1276" w:type="dxa"/>
            <w:tcBorders>
              <w:top w:val="nil"/>
              <w:left w:val="nil"/>
              <w:bottom w:val="nil"/>
              <w:right w:val="nil"/>
            </w:tcBorders>
            <w:shd w:val="clear" w:color="auto" w:fill="auto"/>
            <w:noWrap/>
            <w:vAlign w:val="bottom"/>
            <w:hideMark/>
          </w:tcPr>
          <w:p w14:paraId="0CE108F2" w14:textId="77777777" w:rsidR="007F50ED" w:rsidRPr="007F50ED" w:rsidRDefault="007F50ED" w:rsidP="007F50ED">
            <w:pPr>
              <w:spacing w:after="0" w:line="240" w:lineRule="auto"/>
              <w:rPr>
                <w:rFonts w:ascii="Calibri" w:eastAsia="Times New Roman" w:hAnsi="Calibri" w:cs="Calibri"/>
                <w:color w:val="000000"/>
                <w:lang w:eastAsia="en-GB"/>
              </w:rPr>
            </w:pPr>
            <w:proofErr w:type="spellStart"/>
            <w:r w:rsidRPr="007F50ED">
              <w:rPr>
                <w:rFonts w:ascii="Calibri" w:eastAsia="Times New Roman" w:hAnsi="Calibri" w:cs="Calibri"/>
                <w:color w:val="000000"/>
                <w:lang w:eastAsia="en-GB"/>
              </w:rPr>
              <w:t>Westwick</w:t>
            </w:r>
            <w:proofErr w:type="spellEnd"/>
          </w:p>
        </w:tc>
        <w:tc>
          <w:tcPr>
            <w:tcW w:w="859" w:type="dxa"/>
            <w:tcBorders>
              <w:top w:val="nil"/>
              <w:left w:val="nil"/>
              <w:bottom w:val="nil"/>
              <w:right w:val="nil"/>
            </w:tcBorders>
            <w:shd w:val="clear" w:color="auto" w:fill="auto"/>
            <w:noWrap/>
            <w:vAlign w:val="bottom"/>
            <w:hideMark/>
          </w:tcPr>
          <w:p w14:paraId="3020D401"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0.834773</w:t>
            </w:r>
          </w:p>
        </w:tc>
        <w:tc>
          <w:tcPr>
            <w:tcW w:w="1053" w:type="dxa"/>
            <w:tcBorders>
              <w:top w:val="nil"/>
              <w:left w:val="nil"/>
              <w:bottom w:val="nil"/>
              <w:right w:val="nil"/>
            </w:tcBorders>
            <w:shd w:val="clear" w:color="000000" w:fill="FFC000"/>
            <w:noWrap/>
            <w:vAlign w:val="bottom"/>
            <w:hideMark/>
          </w:tcPr>
          <w:p w14:paraId="7671E4A8"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0.865423</w:t>
            </w:r>
          </w:p>
        </w:tc>
        <w:tc>
          <w:tcPr>
            <w:tcW w:w="1053" w:type="dxa"/>
            <w:tcBorders>
              <w:top w:val="nil"/>
              <w:left w:val="nil"/>
              <w:bottom w:val="nil"/>
              <w:right w:val="nil"/>
            </w:tcBorders>
            <w:shd w:val="clear" w:color="auto" w:fill="auto"/>
            <w:noWrap/>
            <w:vAlign w:val="bottom"/>
            <w:hideMark/>
          </w:tcPr>
          <w:p w14:paraId="0A5DE703"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0.795439</w:t>
            </w:r>
          </w:p>
        </w:tc>
      </w:tr>
    </w:tbl>
    <w:p w14:paraId="61C09A64" w14:textId="77777777" w:rsidR="007F50ED" w:rsidRDefault="007F50ED"/>
    <w:p w14:paraId="06447259" w14:textId="0296043D" w:rsidR="006A45DD" w:rsidRPr="007F50ED" w:rsidRDefault="007F50ED">
      <w:pPr>
        <w:rPr>
          <w:b/>
          <w:bCs/>
        </w:rPr>
      </w:pPr>
      <w:r>
        <w:rPr>
          <w:b/>
          <w:bCs/>
        </w:rPr>
        <w:t>Moving Averages</w:t>
      </w:r>
      <w:r w:rsidR="00052D61">
        <w:rPr>
          <w:b/>
          <w:bCs/>
        </w:rPr>
        <w:t>:</w:t>
      </w:r>
      <w:r>
        <w:rPr>
          <w:b/>
          <w:bCs/>
        </w:rPr>
        <w:t xml:space="preserve"> </w:t>
      </w:r>
    </w:p>
    <w:p w14:paraId="637E22A1" w14:textId="132A2809" w:rsidR="005E0CD0" w:rsidRDefault="00837DBD">
      <w:r>
        <w:t>I have also explored moving averages of the rainfall data set</w:t>
      </w:r>
      <w:r w:rsidR="007C5830">
        <w:t xml:space="preserve">. I thought another useful predictand would be the given rainfall dataset, as </w:t>
      </w:r>
      <w:r w:rsidR="005E0CD0">
        <w:t xml:space="preserve">a cause of </w:t>
      </w:r>
      <w:r w:rsidR="007C5830">
        <w:t xml:space="preserve">flooding is prolonged </w:t>
      </w:r>
      <w:r w:rsidR="007F50ED">
        <w:t>rain</w:t>
      </w:r>
      <w:r w:rsidR="007C5830">
        <w:t>. But to my surprise</w:t>
      </w:r>
      <w:r w:rsidR="007F50ED">
        <w:t>,</w:t>
      </w:r>
      <w:r w:rsidR="007C5830">
        <w:t xml:space="preserve"> most of the correlations to Skelton were below 0.5, which isn’t that high compared to the daily mean flow. So</w:t>
      </w:r>
      <w:r w:rsidR="007F50ED">
        <w:t>,</w:t>
      </w:r>
      <w:r w:rsidR="007C5830">
        <w:t xml:space="preserve"> I tried finding the moving averages with 2-4 steps. There was an improvement for correlation by about 0.2 for each column with </w:t>
      </w:r>
      <w:proofErr w:type="spellStart"/>
      <w:r w:rsidR="007C5830">
        <w:t>Snaizeho</w:t>
      </w:r>
      <w:r w:rsidR="004B3EC5">
        <w:t>l</w:t>
      </w:r>
      <w:r w:rsidR="007C5830">
        <w:t>me</w:t>
      </w:r>
      <w:proofErr w:type="spellEnd"/>
      <w:r w:rsidR="007C5830">
        <w:t xml:space="preserve"> </w:t>
      </w:r>
      <w:r w:rsidR="00E3297B">
        <w:t xml:space="preserve">having the best results.  </w:t>
      </w:r>
    </w:p>
    <w:tbl>
      <w:tblPr>
        <w:tblW w:w="7080" w:type="dxa"/>
        <w:tblInd w:w="980" w:type="dxa"/>
        <w:tblLook w:val="04A0" w:firstRow="1" w:lastRow="0" w:firstColumn="1" w:lastColumn="0" w:noHBand="0" w:noVBand="1"/>
      </w:tblPr>
      <w:tblGrid>
        <w:gridCol w:w="1053"/>
        <w:gridCol w:w="1188"/>
        <w:gridCol w:w="1188"/>
        <w:gridCol w:w="222"/>
        <w:gridCol w:w="1188"/>
        <w:gridCol w:w="1188"/>
        <w:gridCol w:w="1053"/>
      </w:tblGrid>
      <w:tr w:rsidR="004B3EC5" w:rsidRPr="004B3EC5" w14:paraId="277D54EF" w14:textId="77777777" w:rsidTr="004B3EC5">
        <w:trPr>
          <w:trHeight w:val="300"/>
        </w:trPr>
        <w:tc>
          <w:tcPr>
            <w:tcW w:w="1053" w:type="dxa"/>
            <w:tcBorders>
              <w:top w:val="nil"/>
              <w:left w:val="nil"/>
              <w:bottom w:val="nil"/>
              <w:right w:val="nil"/>
            </w:tcBorders>
            <w:shd w:val="clear" w:color="auto" w:fill="auto"/>
            <w:noWrap/>
            <w:vAlign w:val="bottom"/>
            <w:hideMark/>
          </w:tcPr>
          <w:p w14:paraId="0F9E52B6" w14:textId="77777777" w:rsidR="004B3EC5" w:rsidRPr="004B3EC5" w:rsidRDefault="004B3EC5" w:rsidP="004B3EC5">
            <w:pPr>
              <w:spacing w:after="0" w:line="240" w:lineRule="auto"/>
              <w:rPr>
                <w:rFonts w:ascii="Times New Roman" w:eastAsia="Times New Roman" w:hAnsi="Times New Roman" w:cs="Times New Roman"/>
                <w:sz w:val="24"/>
                <w:szCs w:val="24"/>
                <w:lang w:eastAsia="en-GB"/>
              </w:rPr>
            </w:pPr>
          </w:p>
        </w:tc>
        <w:tc>
          <w:tcPr>
            <w:tcW w:w="4974" w:type="dxa"/>
            <w:gridSpan w:val="5"/>
            <w:tcBorders>
              <w:top w:val="nil"/>
              <w:left w:val="nil"/>
              <w:bottom w:val="nil"/>
              <w:right w:val="nil"/>
            </w:tcBorders>
            <w:shd w:val="clear" w:color="auto" w:fill="auto"/>
            <w:noWrap/>
            <w:vAlign w:val="bottom"/>
            <w:hideMark/>
          </w:tcPr>
          <w:p w14:paraId="47D7B774" w14:textId="64D589C6" w:rsidR="004B3EC5" w:rsidRPr="00F55C30" w:rsidRDefault="004B3EC5" w:rsidP="004B3EC5">
            <w:pPr>
              <w:spacing w:after="0" w:line="240" w:lineRule="auto"/>
              <w:rPr>
                <w:rFonts w:ascii="Calibri" w:eastAsia="Times New Roman" w:hAnsi="Calibri" w:cs="Calibri"/>
                <w:i/>
                <w:iCs/>
                <w:color w:val="000000"/>
                <w:lang w:eastAsia="en-GB"/>
              </w:rPr>
            </w:pPr>
            <w:r w:rsidRPr="00F55C30">
              <w:rPr>
                <w:rFonts w:ascii="Calibri" w:eastAsia="Times New Roman" w:hAnsi="Calibri" w:cs="Calibri"/>
                <w:i/>
                <w:iCs/>
                <w:color w:val="000000"/>
                <w:lang w:eastAsia="en-GB"/>
              </w:rPr>
              <w:t xml:space="preserve">Rainfall Moving Averages Correlations to </w:t>
            </w:r>
            <w:r w:rsidR="00F55C30" w:rsidRPr="00F55C30">
              <w:rPr>
                <w:rFonts w:ascii="Calibri" w:eastAsia="Times New Roman" w:hAnsi="Calibri" w:cs="Calibri"/>
                <w:i/>
                <w:iCs/>
                <w:color w:val="000000"/>
                <w:lang w:eastAsia="en-GB"/>
              </w:rPr>
              <w:t>S</w:t>
            </w:r>
            <w:r w:rsidRPr="00F55C30">
              <w:rPr>
                <w:rFonts w:ascii="Calibri" w:eastAsia="Times New Roman" w:hAnsi="Calibri" w:cs="Calibri"/>
                <w:i/>
                <w:iCs/>
                <w:color w:val="000000"/>
                <w:lang w:eastAsia="en-GB"/>
              </w:rPr>
              <w:t>kelton</w:t>
            </w:r>
          </w:p>
        </w:tc>
        <w:tc>
          <w:tcPr>
            <w:tcW w:w="1053" w:type="dxa"/>
            <w:tcBorders>
              <w:top w:val="nil"/>
              <w:left w:val="nil"/>
              <w:bottom w:val="nil"/>
              <w:right w:val="nil"/>
            </w:tcBorders>
            <w:shd w:val="clear" w:color="auto" w:fill="auto"/>
            <w:noWrap/>
            <w:vAlign w:val="bottom"/>
            <w:hideMark/>
          </w:tcPr>
          <w:p w14:paraId="39A5C4D8"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1E90590F" w14:textId="77777777" w:rsidTr="004B3EC5">
        <w:trPr>
          <w:trHeight w:val="300"/>
        </w:trPr>
        <w:tc>
          <w:tcPr>
            <w:tcW w:w="1053" w:type="dxa"/>
            <w:tcBorders>
              <w:top w:val="nil"/>
              <w:left w:val="nil"/>
              <w:bottom w:val="nil"/>
              <w:right w:val="nil"/>
            </w:tcBorders>
            <w:shd w:val="clear" w:color="auto" w:fill="auto"/>
            <w:noWrap/>
            <w:vAlign w:val="bottom"/>
            <w:hideMark/>
          </w:tcPr>
          <w:p w14:paraId="0E300CB9"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6464DC03" w14:textId="534E9605"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Ark</w:t>
            </w:r>
            <w:r>
              <w:rPr>
                <w:rFonts w:ascii="Calibri" w:eastAsia="Times New Roman" w:hAnsi="Calibri" w:cs="Calibri"/>
                <w:color w:val="000000"/>
                <w:lang w:eastAsia="en-GB"/>
              </w:rPr>
              <w:t>.</w:t>
            </w:r>
          </w:p>
        </w:tc>
        <w:tc>
          <w:tcPr>
            <w:tcW w:w="1188" w:type="dxa"/>
            <w:tcBorders>
              <w:top w:val="nil"/>
              <w:left w:val="nil"/>
              <w:bottom w:val="nil"/>
              <w:right w:val="nil"/>
            </w:tcBorders>
            <w:shd w:val="clear" w:color="auto" w:fill="auto"/>
            <w:noWrap/>
            <w:vAlign w:val="bottom"/>
            <w:hideMark/>
          </w:tcPr>
          <w:p w14:paraId="0C5951E2"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222" w:type="dxa"/>
            <w:tcBorders>
              <w:top w:val="nil"/>
              <w:left w:val="nil"/>
              <w:bottom w:val="nil"/>
              <w:right w:val="nil"/>
            </w:tcBorders>
            <w:shd w:val="clear" w:color="auto" w:fill="auto"/>
            <w:noWrap/>
            <w:vAlign w:val="bottom"/>
            <w:hideMark/>
          </w:tcPr>
          <w:p w14:paraId="59A70911"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7813B354"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26D39BC6" w14:textId="4EF68186"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Malham</w:t>
            </w:r>
            <w:r>
              <w:rPr>
                <w:rFonts w:ascii="Calibri" w:eastAsia="Times New Roman" w:hAnsi="Calibri" w:cs="Calibri"/>
                <w:color w:val="000000"/>
                <w:lang w:eastAsia="en-GB"/>
              </w:rPr>
              <w:t xml:space="preserve"> T.</w:t>
            </w:r>
          </w:p>
        </w:tc>
        <w:tc>
          <w:tcPr>
            <w:tcW w:w="1053" w:type="dxa"/>
            <w:tcBorders>
              <w:top w:val="nil"/>
              <w:left w:val="nil"/>
              <w:bottom w:val="nil"/>
              <w:right w:val="nil"/>
            </w:tcBorders>
            <w:shd w:val="clear" w:color="auto" w:fill="auto"/>
            <w:noWrap/>
            <w:vAlign w:val="bottom"/>
            <w:hideMark/>
          </w:tcPr>
          <w:p w14:paraId="1F0BB0F5"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7E09659E" w14:textId="77777777" w:rsidTr="004B3EC5">
        <w:trPr>
          <w:trHeight w:val="300"/>
        </w:trPr>
        <w:tc>
          <w:tcPr>
            <w:tcW w:w="1053" w:type="dxa"/>
            <w:tcBorders>
              <w:top w:val="nil"/>
              <w:left w:val="nil"/>
              <w:bottom w:val="nil"/>
              <w:right w:val="nil"/>
            </w:tcBorders>
            <w:shd w:val="clear" w:color="auto" w:fill="auto"/>
            <w:noWrap/>
            <w:vAlign w:val="bottom"/>
            <w:hideMark/>
          </w:tcPr>
          <w:p w14:paraId="22B554D1"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21838A87"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188" w:type="dxa"/>
            <w:tcBorders>
              <w:top w:val="nil"/>
              <w:left w:val="nil"/>
              <w:bottom w:val="nil"/>
              <w:right w:val="nil"/>
            </w:tcBorders>
            <w:shd w:val="clear" w:color="auto" w:fill="auto"/>
            <w:noWrap/>
            <w:vAlign w:val="bottom"/>
            <w:hideMark/>
          </w:tcPr>
          <w:p w14:paraId="4E662426"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c>
          <w:tcPr>
            <w:tcW w:w="222" w:type="dxa"/>
            <w:tcBorders>
              <w:top w:val="nil"/>
              <w:left w:val="nil"/>
              <w:bottom w:val="nil"/>
              <w:right w:val="nil"/>
            </w:tcBorders>
            <w:shd w:val="clear" w:color="auto" w:fill="auto"/>
            <w:noWrap/>
            <w:vAlign w:val="bottom"/>
            <w:hideMark/>
          </w:tcPr>
          <w:p w14:paraId="3F85AE1B"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067515A8"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54CC8B52"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053" w:type="dxa"/>
            <w:tcBorders>
              <w:top w:val="nil"/>
              <w:left w:val="nil"/>
              <w:bottom w:val="nil"/>
              <w:right w:val="nil"/>
            </w:tcBorders>
            <w:shd w:val="clear" w:color="auto" w:fill="auto"/>
            <w:noWrap/>
            <w:vAlign w:val="bottom"/>
            <w:hideMark/>
          </w:tcPr>
          <w:p w14:paraId="4609B8F5"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r>
      <w:tr w:rsidR="004B3EC5" w:rsidRPr="004B3EC5" w14:paraId="20FE1B1E" w14:textId="77777777" w:rsidTr="004B3EC5">
        <w:trPr>
          <w:trHeight w:val="300"/>
        </w:trPr>
        <w:tc>
          <w:tcPr>
            <w:tcW w:w="1053" w:type="dxa"/>
            <w:tcBorders>
              <w:top w:val="nil"/>
              <w:left w:val="nil"/>
              <w:bottom w:val="nil"/>
              <w:right w:val="nil"/>
            </w:tcBorders>
            <w:shd w:val="clear" w:color="auto" w:fill="auto"/>
            <w:noWrap/>
            <w:vAlign w:val="bottom"/>
            <w:hideMark/>
          </w:tcPr>
          <w:p w14:paraId="498C5DB4" w14:textId="77777777" w:rsidR="004B3EC5" w:rsidRPr="004B3EC5" w:rsidRDefault="004B3EC5" w:rsidP="004B3EC5">
            <w:pPr>
              <w:spacing w:after="0" w:line="240" w:lineRule="auto"/>
              <w:jc w:val="center"/>
              <w:rPr>
                <w:rFonts w:ascii="Calibri" w:eastAsia="Times New Roman" w:hAnsi="Calibri" w:cs="Calibri"/>
                <w:color w:val="000000"/>
                <w:lang w:eastAsia="en-GB"/>
              </w:rPr>
            </w:pPr>
            <w:r w:rsidRPr="004B3EC5">
              <w:rPr>
                <w:rFonts w:ascii="Calibri" w:eastAsia="Times New Roman" w:hAnsi="Calibri" w:cs="Calibri"/>
                <w:color w:val="000000"/>
                <w:lang w:eastAsia="en-GB"/>
              </w:rPr>
              <w:t>#DIV/0!</w:t>
            </w:r>
          </w:p>
        </w:tc>
        <w:tc>
          <w:tcPr>
            <w:tcW w:w="1188" w:type="dxa"/>
            <w:tcBorders>
              <w:top w:val="nil"/>
              <w:left w:val="nil"/>
              <w:bottom w:val="nil"/>
              <w:right w:val="nil"/>
            </w:tcBorders>
            <w:shd w:val="clear" w:color="auto" w:fill="auto"/>
            <w:noWrap/>
            <w:vAlign w:val="bottom"/>
            <w:hideMark/>
          </w:tcPr>
          <w:p w14:paraId="28F38D3F"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0.580637</w:t>
            </w:r>
          </w:p>
        </w:tc>
        <w:tc>
          <w:tcPr>
            <w:tcW w:w="1188" w:type="dxa"/>
            <w:tcBorders>
              <w:top w:val="nil"/>
              <w:left w:val="nil"/>
              <w:bottom w:val="nil"/>
              <w:right w:val="nil"/>
            </w:tcBorders>
            <w:shd w:val="clear" w:color="auto" w:fill="auto"/>
            <w:noWrap/>
            <w:vAlign w:val="bottom"/>
            <w:hideMark/>
          </w:tcPr>
          <w:p w14:paraId="227E6EF9"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0.586258</w:t>
            </w:r>
          </w:p>
        </w:tc>
        <w:tc>
          <w:tcPr>
            <w:tcW w:w="222" w:type="dxa"/>
            <w:tcBorders>
              <w:top w:val="nil"/>
              <w:left w:val="nil"/>
              <w:bottom w:val="nil"/>
              <w:right w:val="nil"/>
            </w:tcBorders>
            <w:shd w:val="clear" w:color="auto" w:fill="auto"/>
            <w:noWrap/>
            <w:vAlign w:val="bottom"/>
            <w:hideMark/>
          </w:tcPr>
          <w:p w14:paraId="67740C10"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69FFB832"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0.457563</w:t>
            </w:r>
          </w:p>
        </w:tc>
        <w:tc>
          <w:tcPr>
            <w:tcW w:w="1188" w:type="dxa"/>
            <w:tcBorders>
              <w:top w:val="nil"/>
              <w:left w:val="nil"/>
              <w:bottom w:val="nil"/>
              <w:right w:val="nil"/>
            </w:tcBorders>
            <w:shd w:val="clear" w:color="auto" w:fill="auto"/>
            <w:noWrap/>
            <w:vAlign w:val="bottom"/>
            <w:hideMark/>
          </w:tcPr>
          <w:p w14:paraId="124A5612"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0.435432</w:t>
            </w:r>
          </w:p>
        </w:tc>
        <w:tc>
          <w:tcPr>
            <w:tcW w:w="1053" w:type="dxa"/>
            <w:tcBorders>
              <w:top w:val="nil"/>
              <w:left w:val="nil"/>
              <w:bottom w:val="nil"/>
              <w:right w:val="nil"/>
            </w:tcBorders>
            <w:shd w:val="clear" w:color="auto" w:fill="auto"/>
            <w:noWrap/>
            <w:vAlign w:val="bottom"/>
            <w:hideMark/>
          </w:tcPr>
          <w:p w14:paraId="48D4A656"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0.165424</w:t>
            </w:r>
          </w:p>
        </w:tc>
      </w:tr>
      <w:tr w:rsidR="004B3EC5" w:rsidRPr="004B3EC5" w14:paraId="4A1E8D5E" w14:textId="77777777" w:rsidTr="004B3EC5">
        <w:trPr>
          <w:trHeight w:val="300"/>
        </w:trPr>
        <w:tc>
          <w:tcPr>
            <w:tcW w:w="1053" w:type="dxa"/>
            <w:tcBorders>
              <w:top w:val="nil"/>
              <w:left w:val="nil"/>
              <w:bottom w:val="nil"/>
              <w:right w:val="nil"/>
            </w:tcBorders>
            <w:shd w:val="clear" w:color="auto" w:fill="auto"/>
            <w:noWrap/>
            <w:vAlign w:val="bottom"/>
            <w:hideMark/>
          </w:tcPr>
          <w:p w14:paraId="4F631AA0"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280145F7"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3E5E667"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222" w:type="dxa"/>
            <w:tcBorders>
              <w:top w:val="nil"/>
              <w:left w:val="nil"/>
              <w:bottom w:val="nil"/>
              <w:right w:val="nil"/>
            </w:tcBorders>
            <w:shd w:val="clear" w:color="auto" w:fill="auto"/>
            <w:noWrap/>
            <w:vAlign w:val="bottom"/>
            <w:hideMark/>
          </w:tcPr>
          <w:p w14:paraId="35C4D6CF"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B71916C"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2EE4CE5A"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053" w:type="dxa"/>
            <w:tcBorders>
              <w:top w:val="nil"/>
              <w:left w:val="nil"/>
              <w:bottom w:val="nil"/>
              <w:right w:val="nil"/>
            </w:tcBorders>
            <w:shd w:val="clear" w:color="auto" w:fill="auto"/>
            <w:noWrap/>
            <w:vAlign w:val="bottom"/>
            <w:hideMark/>
          </w:tcPr>
          <w:p w14:paraId="1ACD1EAD"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r>
      <w:tr w:rsidR="004B3EC5" w:rsidRPr="004B3EC5" w14:paraId="01D6F7D4" w14:textId="77777777" w:rsidTr="004B3EC5">
        <w:trPr>
          <w:trHeight w:val="300"/>
        </w:trPr>
        <w:tc>
          <w:tcPr>
            <w:tcW w:w="1053" w:type="dxa"/>
            <w:tcBorders>
              <w:top w:val="nil"/>
              <w:left w:val="nil"/>
              <w:bottom w:val="nil"/>
              <w:right w:val="nil"/>
            </w:tcBorders>
            <w:shd w:val="clear" w:color="auto" w:fill="auto"/>
            <w:noWrap/>
            <w:vAlign w:val="bottom"/>
            <w:hideMark/>
          </w:tcPr>
          <w:p w14:paraId="112223AC"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65BF2CC3" w14:textId="4A8661FB"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East</w:t>
            </w:r>
            <w:r>
              <w:rPr>
                <w:rFonts w:ascii="Calibri" w:eastAsia="Times New Roman" w:hAnsi="Calibri" w:cs="Calibri"/>
                <w:color w:val="000000"/>
                <w:lang w:eastAsia="en-GB"/>
              </w:rPr>
              <w:t xml:space="preserve"> </w:t>
            </w:r>
            <w:r w:rsidRPr="004B3EC5">
              <w:rPr>
                <w:rFonts w:ascii="Calibri" w:eastAsia="Times New Roman" w:hAnsi="Calibri" w:cs="Calibri"/>
                <w:color w:val="000000"/>
                <w:lang w:eastAsia="en-GB"/>
              </w:rPr>
              <w:t>Cow</w:t>
            </w:r>
            <w:r>
              <w:rPr>
                <w:rFonts w:ascii="Calibri" w:eastAsia="Times New Roman" w:hAnsi="Calibri" w:cs="Calibri"/>
                <w:color w:val="000000"/>
                <w:lang w:eastAsia="en-GB"/>
              </w:rPr>
              <w:t>.</w:t>
            </w:r>
          </w:p>
        </w:tc>
        <w:tc>
          <w:tcPr>
            <w:tcW w:w="1188" w:type="dxa"/>
            <w:tcBorders>
              <w:top w:val="nil"/>
              <w:left w:val="nil"/>
              <w:bottom w:val="nil"/>
              <w:right w:val="nil"/>
            </w:tcBorders>
            <w:shd w:val="clear" w:color="auto" w:fill="auto"/>
            <w:noWrap/>
            <w:vAlign w:val="bottom"/>
            <w:hideMark/>
          </w:tcPr>
          <w:p w14:paraId="72252647"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222" w:type="dxa"/>
            <w:tcBorders>
              <w:top w:val="nil"/>
              <w:left w:val="nil"/>
              <w:bottom w:val="nil"/>
              <w:right w:val="nil"/>
            </w:tcBorders>
            <w:shd w:val="clear" w:color="auto" w:fill="auto"/>
            <w:noWrap/>
            <w:vAlign w:val="bottom"/>
            <w:hideMark/>
          </w:tcPr>
          <w:p w14:paraId="163A7226"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B39D520"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4B204BD" w14:textId="2069AEC8" w:rsidR="004B3EC5" w:rsidRPr="004B3EC5" w:rsidRDefault="004B3EC5" w:rsidP="004B3EC5">
            <w:pPr>
              <w:spacing w:after="0" w:line="240" w:lineRule="auto"/>
              <w:rPr>
                <w:rFonts w:ascii="Calibri" w:eastAsia="Times New Roman" w:hAnsi="Calibri" w:cs="Calibri"/>
                <w:color w:val="000000"/>
                <w:lang w:eastAsia="en-GB"/>
              </w:rPr>
            </w:pPr>
            <w:proofErr w:type="spellStart"/>
            <w:r w:rsidRPr="004B3EC5">
              <w:rPr>
                <w:rFonts w:ascii="Calibri" w:eastAsia="Times New Roman" w:hAnsi="Calibri" w:cs="Calibri"/>
                <w:color w:val="000000"/>
                <w:lang w:eastAsia="en-GB"/>
              </w:rPr>
              <w:t>Snaizel</w:t>
            </w:r>
            <w:proofErr w:type="spellEnd"/>
            <w:r>
              <w:rPr>
                <w:rFonts w:ascii="Calibri" w:eastAsia="Times New Roman" w:hAnsi="Calibri" w:cs="Calibri"/>
                <w:color w:val="000000"/>
                <w:lang w:eastAsia="en-GB"/>
              </w:rPr>
              <w:t>.</w:t>
            </w:r>
          </w:p>
        </w:tc>
        <w:tc>
          <w:tcPr>
            <w:tcW w:w="1053" w:type="dxa"/>
            <w:tcBorders>
              <w:top w:val="nil"/>
              <w:left w:val="nil"/>
              <w:bottom w:val="nil"/>
              <w:right w:val="nil"/>
            </w:tcBorders>
            <w:shd w:val="clear" w:color="auto" w:fill="auto"/>
            <w:noWrap/>
            <w:vAlign w:val="bottom"/>
            <w:hideMark/>
          </w:tcPr>
          <w:p w14:paraId="4C6CB7E0"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43B44AB6" w14:textId="77777777" w:rsidTr="004B3EC5">
        <w:trPr>
          <w:trHeight w:val="300"/>
        </w:trPr>
        <w:tc>
          <w:tcPr>
            <w:tcW w:w="1053" w:type="dxa"/>
            <w:tcBorders>
              <w:top w:val="nil"/>
              <w:left w:val="nil"/>
              <w:bottom w:val="nil"/>
              <w:right w:val="nil"/>
            </w:tcBorders>
            <w:shd w:val="clear" w:color="auto" w:fill="auto"/>
            <w:noWrap/>
            <w:vAlign w:val="bottom"/>
            <w:hideMark/>
          </w:tcPr>
          <w:p w14:paraId="2EEE1F4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00321D5F"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188" w:type="dxa"/>
            <w:tcBorders>
              <w:top w:val="nil"/>
              <w:left w:val="nil"/>
              <w:bottom w:val="nil"/>
              <w:right w:val="nil"/>
            </w:tcBorders>
            <w:shd w:val="clear" w:color="auto" w:fill="auto"/>
            <w:noWrap/>
            <w:vAlign w:val="bottom"/>
            <w:hideMark/>
          </w:tcPr>
          <w:p w14:paraId="1D9D6954"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c>
          <w:tcPr>
            <w:tcW w:w="222" w:type="dxa"/>
            <w:tcBorders>
              <w:top w:val="nil"/>
              <w:left w:val="nil"/>
              <w:bottom w:val="nil"/>
              <w:right w:val="nil"/>
            </w:tcBorders>
            <w:shd w:val="clear" w:color="auto" w:fill="auto"/>
            <w:noWrap/>
            <w:vAlign w:val="bottom"/>
            <w:hideMark/>
          </w:tcPr>
          <w:p w14:paraId="3ADE8E9D"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0711EFC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5627AD55"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053" w:type="dxa"/>
            <w:tcBorders>
              <w:top w:val="nil"/>
              <w:left w:val="nil"/>
              <w:bottom w:val="nil"/>
              <w:right w:val="nil"/>
            </w:tcBorders>
            <w:shd w:val="clear" w:color="auto" w:fill="auto"/>
            <w:noWrap/>
            <w:vAlign w:val="bottom"/>
            <w:hideMark/>
          </w:tcPr>
          <w:p w14:paraId="4B31772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r>
      <w:tr w:rsidR="004B3EC5" w:rsidRPr="004B3EC5" w14:paraId="632BE161" w14:textId="77777777" w:rsidTr="004B3EC5">
        <w:trPr>
          <w:trHeight w:val="300"/>
        </w:trPr>
        <w:tc>
          <w:tcPr>
            <w:tcW w:w="1053" w:type="dxa"/>
            <w:tcBorders>
              <w:top w:val="nil"/>
              <w:left w:val="nil"/>
              <w:bottom w:val="nil"/>
              <w:right w:val="nil"/>
            </w:tcBorders>
            <w:shd w:val="clear" w:color="auto" w:fill="auto"/>
            <w:noWrap/>
            <w:vAlign w:val="bottom"/>
            <w:hideMark/>
          </w:tcPr>
          <w:p w14:paraId="76A30F84"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0.357423</w:t>
            </w:r>
          </w:p>
        </w:tc>
        <w:tc>
          <w:tcPr>
            <w:tcW w:w="1188" w:type="dxa"/>
            <w:tcBorders>
              <w:top w:val="nil"/>
              <w:left w:val="nil"/>
              <w:bottom w:val="nil"/>
              <w:right w:val="nil"/>
            </w:tcBorders>
            <w:shd w:val="clear" w:color="auto" w:fill="auto"/>
            <w:noWrap/>
            <w:vAlign w:val="bottom"/>
            <w:hideMark/>
          </w:tcPr>
          <w:p w14:paraId="68972E44"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0.390701</w:t>
            </w:r>
          </w:p>
        </w:tc>
        <w:tc>
          <w:tcPr>
            <w:tcW w:w="1188" w:type="dxa"/>
            <w:tcBorders>
              <w:top w:val="nil"/>
              <w:left w:val="nil"/>
              <w:bottom w:val="nil"/>
              <w:right w:val="nil"/>
            </w:tcBorders>
            <w:shd w:val="clear" w:color="auto" w:fill="auto"/>
            <w:noWrap/>
            <w:vAlign w:val="bottom"/>
            <w:hideMark/>
          </w:tcPr>
          <w:p w14:paraId="0AD6D587"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0.398881</w:t>
            </w:r>
          </w:p>
        </w:tc>
        <w:tc>
          <w:tcPr>
            <w:tcW w:w="222" w:type="dxa"/>
            <w:tcBorders>
              <w:top w:val="nil"/>
              <w:left w:val="nil"/>
              <w:bottom w:val="nil"/>
              <w:right w:val="nil"/>
            </w:tcBorders>
            <w:shd w:val="clear" w:color="auto" w:fill="auto"/>
            <w:noWrap/>
            <w:vAlign w:val="bottom"/>
            <w:hideMark/>
          </w:tcPr>
          <w:p w14:paraId="6ECA41F4"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60512A65"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0.577865</w:t>
            </w:r>
          </w:p>
        </w:tc>
        <w:tc>
          <w:tcPr>
            <w:tcW w:w="1188" w:type="dxa"/>
            <w:tcBorders>
              <w:top w:val="nil"/>
              <w:left w:val="nil"/>
              <w:bottom w:val="nil"/>
              <w:right w:val="nil"/>
            </w:tcBorders>
            <w:shd w:val="clear" w:color="000000" w:fill="FFC000"/>
            <w:noWrap/>
            <w:vAlign w:val="bottom"/>
            <w:hideMark/>
          </w:tcPr>
          <w:p w14:paraId="24D44F2B"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0.672299</w:t>
            </w:r>
          </w:p>
        </w:tc>
        <w:tc>
          <w:tcPr>
            <w:tcW w:w="1053" w:type="dxa"/>
            <w:tcBorders>
              <w:top w:val="nil"/>
              <w:left w:val="nil"/>
              <w:bottom w:val="nil"/>
              <w:right w:val="nil"/>
            </w:tcBorders>
            <w:shd w:val="clear" w:color="auto" w:fill="auto"/>
            <w:noWrap/>
            <w:vAlign w:val="bottom"/>
            <w:hideMark/>
          </w:tcPr>
          <w:p w14:paraId="7FEDDC5D"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0.668934</w:t>
            </w:r>
          </w:p>
        </w:tc>
      </w:tr>
    </w:tbl>
    <w:p w14:paraId="12D1E925" w14:textId="77777777" w:rsidR="005E0CD0" w:rsidRDefault="005E0CD0"/>
    <w:p w14:paraId="3C274810" w14:textId="77777777" w:rsidR="005E0CD0" w:rsidRDefault="005E0CD0"/>
    <w:p w14:paraId="736EB0C8" w14:textId="4B849EAB" w:rsidR="004B3EC5" w:rsidRDefault="00E3297B">
      <w:r>
        <w:t>I even tried lagging the data set but the correlations had little improvement after one day of lagging. Then an immediate drop in correlation after 1 day of lagging</w:t>
      </w:r>
      <w:r w:rsidR="004B3EC5">
        <w:t>.</w:t>
      </w:r>
      <w:r w:rsidR="00A24F33">
        <w:t xml:space="preserve"> I even tried creating new data, by calculating the average of each row of rainfall data and lagging each day to T-4. But then again the correlation values are disappointing again.</w:t>
      </w:r>
      <w:r w:rsidR="00ED27B0">
        <w:t xml:space="preserve"> </w:t>
      </w:r>
      <w:r w:rsidR="004B3EC5">
        <w:t xml:space="preserve">So I decided not to carry on using the moving averages for my neural network. </w:t>
      </w:r>
    </w:p>
    <w:tbl>
      <w:tblPr>
        <w:tblpPr w:leftFromText="180" w:rightFromText="180" w:vertAnchor="text" w:horzAnchor="margin" w:tblpXSpec="center" w:tblpY="24"/>
        <w:tblW w:w="4800" w:type="dxa"/>
        <w:tblLook w:val="04A0" w:firstRow="1" w:lastRow="0" w:firstColumn="1" w:lastColumn="0" w:noHBand="0" w:noVBand="1"/>
      </w:tblPr>
      <w:tblGrid>
        <w:gridCol w:w="960"/>
        <w:gridCol w:w="960"/>
        <w:gridCol w:w="960"/>
        <w:gridCol w:w="960"/>
        <w:gridCol w:w="960"/>
      </w:tblGrid>
      <w:tr w:rsidR="00ED27B0" w:rsidRPr="00A24F33" w14:paraId="73CBD87C" w14:textId="77777777" w:rsidTr="00ED27B0">
        <w:trPr>
          <w:trHeight w:val="300"/>
        </w:trPr>
        <w:tc>
          <w:tcPr>
            <w:tcW w:w="960" w:type="dxa"/>
            <w:tcBorders>
              <w:top w:val="nil"/>
              <w:left w:val="nil"/>
              <w:bottom w:val="nil"/>
              <w:right w:val="nil"/>
            </w:tcBorders>
            <w:shd w:val="clear" w:color="auto" w:fill="auto"/>
            <w:noWrap/>
            <w:vAlign w:val="bottom"/>
            <w:hideMark/>
          </w:tcPr>
          <w:p w14:paraId="66C00846" w14:textId="77777777" w:rsidR="00ED27B0" w:rsidRPr="00A24F33" w:rsidRDefault="00ED27B0" w:rsidP="00ED27B0">
            <w:pPr>
              <w:spacing w:after="0" w:line="240" w:lineRule="auto"/>
              <w:rPr>
                <w:rFonts w:ascii="Times New Roman" w:eastAsia="Times New Roman" w:hAnsi="Times New Roman" w:cs="Times New Roman"/>
                <w:sz w:val="24"/>
                <w:szCs w:val="24"/>
                <w:lang w:eastAsia="en-GB"/>
              </w:rPr>
            </w:pPr>
          </w:p>
        </w:tc>
        <w:tc>
          <w:tcPr>
            <w:tcW w:w="2880" w:type="dxa"/>
            <w:gridSpan w:val="3"/>
            <w:tcBorders>
              <w:top w:val="nil"/>
              <w:left w:val="nil"/>
              <w:bottom w:val="nil"/>
              <w:right w:val="nil"/>
            </w:tcBorders>
            <w:shd w:val="clear" w:color="auto" w:fill="auto"/>
            <w:noWrap/>
            <w:vAlign w:val="bottom"/>
            <w:hideMark/>
          </w:tcPr>
          <w:p w14:paraId="700A452F" w14:textId="20CB5828" w:rsidR="00ED27B0" w:rsidRPr="00A24F33" w:rsidRDefault="00ED27B0" w:rsidP="00ED27B0">
            <w:pPr>
              <w:spacing w:after="0" w:line="240" w:lineRule="auto"/>
              <w:rPr>
                <w:rFonts w:ascii="Calibri" w:eastAsia="Times New Roman" w:hAnsi="Calibri" w:cs="Calibri"/>
                <w:i/>
                <w:iCs/>
                <w:color w:val="000000"/>
                <w:lang w:eastAsia="en-GB"/>
              </w:rPr>
            </w:pPr>
            <w:r w:rsidRPr="00A24F33">
              <w:rPr>
                <w:rFonts w:ascii="Calibri" w:eastAsia="Times New Roman" w:hAnsi="Calibri" w:cs="Calibri"/>
                <w:i/>
                <w:iCs/>
                <w:color w:val="000000"/>
                <w:lang w:eastAsia="en-GB"/>
              </w:rPr>
              <w:t>Rainf</w:t>
            </w:r>
            <w:r w:rsidR="00E673A2">
              <w:rPr>
                <w:rFonts w:ascii="Calibri" w:eastAsia="Times New Roman" w:hAnsi="Calibri" w:cs="Calibri"/>
                <w:i/>
                <w:iCs/>
                <w:color w:val="000000"/>
                <w:lang w:eastAsia="en-GB"/>
              </w:rPr>
              <w:t>al</w:t>
            </w:r>
            <w:r w:rsidRPr="00A24F33">
              <w:rPr>
                <w:rFonts w:ascii="Calibri" w:eastAsia="Times New Roman" w:hAnsi="Calibri" w:cs="Calibri"/>
                <w:i/>
                <w:iCs/>
                <w:color w:val="000000"/>
                <w:lang w:eastAsia="en-GB"/>
              </w:rPr>
              <w:t>l moving average</w:t>
            </w:r>
          </w:p>
        </w:tc>
        <w:tc>
          <w:tcPr>
            <w:tcW w:w="960" w:type="dxa"/>
            <w:tcBorders>
              <w:top w:val="nil"/>
              <w:left w:val="nil"/>
              <w:bottom w:val="nil"/>
              <w:right w:val="nil"/>
            </w:tcBorders>
            <w:shd w:val="clear" w:color="auto" w:fill="auto"/>
            <w:noWrap/>
            <w:vAlign w:val="bottom"/>
            <w:hideMark/>
          </w:tcPr>
          <w:p w14:paraId="550D2185" w14:textId="77777777" w:rsidR="00ED27B0" w:rsidRPr="00A24F33" w:rsidRDefault="00ED27B0" w:rsidP="00ED27B0">
            <w:pPr>
              <w:spacing w:after="0" w:line="240" w:lineRule="auto"/>
              <w:rPr>
                <w:rFonts w:ascii="Calibri" w:eastAsia="Times New Roman" w:hAnsi="Calibri" w:cs="Calibri"/>
                <w:b/>
                <w:bCs/>
                <w:color w:val="000000"/>
                <w:lang w:eastAsia="en-GB"/>
              </w:rPr>
            </w:pPr>
          </w:p>
        </w:tc>
      </w:tr>
      <w:tr w:rsidR="00ED27B0" w:rsidRPr="00A24F33" w14:paraId="66ED80F2" w14:textId="77777777" w:rsidTr="00ED27B0">
        <w:trPr>
          <w:trHeight w:val="300"/>
        </w:trPr>
        <w:tc>
          <w:tcPr>
            <w:tcW w:w="960" w:type="dxa"/>
            <w:tcBorders>
              <w:top w:val="nil"/>
              <w:left w:val="nil"/>
              <w:bottom w:val="nil"/>
              <w:right w:val="nil"/>
            </w:tcBorders>
            <w:shd w:val="clear" w:color="auto" w:fill="auto"/>
            <w:noWrap/>
            <w:vAlign w:val="bottom"/>
            <w:hideMark/>
          </w:tcPr>
          <w:p w14:paraId="6E3CFFD6"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w:t>
            </w:r>
          </w:p>
        </w:tc>
        <w:tc>
          <w:tcPr>
            <w:tcW w:w="960" w:type="dxa"/>
            <w:tcBorders>
              <w:top w:val="nil"/>
              <w:left w:val="nil"/>
              <w:bottom w:val="nil"/>
              <w:right w:val="nil"/>
            </w:tcBorders>
            <w:shd w:val="clear" w:color="auto" w:fill="auto"/>
            <w:noWrap/>
            <w:vAlign w:val="bottom"/>
            <w:hideMark/>
          </w:tcPr>
          <w:p w14:paraId="352F9912"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T-1</w:t>
            </w:r>
          </w:p>
        </w:tc>
        <w:tc>
          <w:tcPr>
            <w:tcW w:w="960" w:type="dxa"/>
            <w:tcBorders>
              <w:top w:val="nil"/>
              <w:left w:val="nil"/>
              <w:bottom w:val="nil"/>
              <w:right w:val="nil"/>
            </w:tcBorders>
            <w:shd w:val="clear" w:color="auto" w:fill="auto"/>
            <w:noWrap/>
            <w:vAlign w:val="bottom"/>
            <w:hideMark/>
          </w:tcPr>
          <w:p w14:paraId="7E1029C4"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T-2</w:t>
            </w:r>
          </w:p>
        </w:tc>
        <w:tc>
          <w:tcPr>
            <w:tcW w:w="960" w:type="dxa"/>
            <w:tcBorders>
              <w:top w:val="nil"/>
              <w:left w:val="nil"/>
              <w:bottom w:val="nil"/>
              <w:right w:val="nil"/>
            </w:tcBorders>
            <w:shd w:val="clear" w:color="auto" w:fill="auto"/>
            <w:noWrap/>
            <w:vAlign w:val="bottom"/>
            <w:hideMark/>
          </w:tcPr>
          <w:p w14:paraId="4D1F496D"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T-3</w:t>
            </w:r>
          </w:p>
        </w:tc>
        <w:tc>
          <w:tcPr>
            <w:tcW w:w="960" w:type="dxa"/>
            <w:tcBorders>
              <w:top w:val="nil"/>
              <w:left w:val="nil"/>
              <w:bottom w:val="nil"/>
              <w:right w:val="nil"/>
            </w:tcBorders>
            <w:shd w:val="clear" w:color="auto" w:fill="auto"/>
            <w:noWrap/>
            <w:vAlign w:val="bottom"/>
            <w:hideMark/>
          </w:tcPr>
          <w:p w14:paraId="4450B2F0"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T-4</w:t>
            </w:r>
          </w:p>
        </w:tc>
      </w:tr>
      <w:tr w:rsidR="00ED27B0" w:rsidRPr="00A24F33" w14:paraId="154A7206" w14:textId="77777777" w:rsidTr="00ED27B0">
        <w:trPr>
          <w:trHeight w:val="300"/>
        </w:trPr>
        <w:tc>
          <w:tcPr>
            <w:tcW w:w="960" w:type="dxa"/>
            <w:tcBorders>
              <w:top w:val="nil"/>
              <w:left w:val="nil"/>
              <w:bottom w:val="nil"/>
              <w:right w:val="nil"/>
            </w:tcBorders>
            <w:shd w:val="clear" w:color="auto" w:fill="auto"/>
            <w:noWrap/>
            <w:vAlign w:val="bottom"/>
            <w:hideMark/>
          </w:tcPr>
          <w:p w14:paraId="4078A30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6F11FDBB"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03FDAC2"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CB806A3"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AE383F7"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4DE78540" w14:textId="77777777" w:rsidTr="00ED27B0">
        <w:trPr>
          <w:trHeight w:val="300"/>
        </w:trPr>
        <w:tc>
          <w:tcPr>
            <w:tcW w:w="960" w:type="dxa"/>
            <w:tcBorders>
              <w:top w:val="nil"/>
              <w:left w:val="nil"/>
              <w:bottom w:val="nil"/>
              <w:right w:val="nil"/>
            </w:tcBorders>
            <w:shd w:val="clear" w:color="auto" w:fill="auto"/>
            <w:noWrap/>
            <w:vAlign w:val="bottom"/>
            <w:hideMark/>
          </w:tcPr>
          <w:p w14:paraId="64051B1B"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32EDCD3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67E6EB8E"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0E79D59"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8C3559"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515C41D8" w14:textId="77777777" w:rsidTr="00ED27B0">
        <w:trPr>
          <w:trHeight w:val="300"/>
        </w:trPr>
        <w:tc>
          <w:tcPr>
            <w:tcW w:w="960" w:type="dxa"/>
            <w:tcBorders>
              <w:top w:val="nil"/>
              <w:left w:val="nil"/>
              <w:bottom w:val="nil"/>
              <w:right w:val="nil"/>
            </w:tcBorders>
            <w:shd w:val="clear" w:color="auto" w:fill="auto"/>
            <w:noWrap/>
            <w:vAlign w:val="bottom"/>
            <w:hideMark/>
          </w:tcPr>
          <w:p w14:paraId="45EFD412"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1CA79EF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658B31B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27FE2EB7"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D52ED08"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181E61D2" w14:textId="77777777" w:rsidTr="00ED27B0">
        <w:trPr>
          <w:trHeight w:val="300"/>
        </w:trPr>
        <w:tc>
          <w:tcPr>
            <w:tcW w:w="960" w:type="dxa"/>
            <w:tcBorders>
              <w:top w:val="nil"/>
              <w:left w:val="nil"/>
              <w:bottom w:val="nil"/>
              <w:right w:val="nil"/>
            </w:tcBorders>
            <w:shd w:val="clear" w:color="auto" w:fill="auto"/>
            <w:noWrap/>
            <w:vAlign w:val="bottom"/>
            <w:hideMark/>
          </w:tcPr>
          <w:p w14:paraId="5B56D18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2CB24FD7"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4FADAC5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54BA740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10012CBF"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r>
      <w:tr w:rsidR="00ED27B0" w:rsidRPr="00A24F33" w14:paraId="5F2F32E7" w14:textId="77777777" w:rsidTr="00ED27B0">
        <w:trPr>
          <w:trHeight w:val="300"/>
        </w:trPr>
        <w:tc>
          <w:tcPr>
            <w:tcW w:w="960" w:type="dxa"/>
            <w:tcBorders>
              <w:top w:val="nil"/>
              <w:left w:val="nil"/>
              <w:bottom w:val="nil"/>
              <w:right w:val="nil"/>
            </w:tcBorders>
            <w:shd w:val="clear" w:color="auto" w:fill="auto"/>
            <w:noWrap/>
            <w:vAlign w:val="bottom"/>
            <w:hideMark/>
          </w:tcPr>
          <w:p w14:paraId="609B853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495347BB"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AF3B138"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11E2747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379B62E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r>
      <w:tr w:rsidR="00ED27B0" w:rsidRPr="00A24F33" w14:paraId="7F9D6221" w14:textId="77777777" w:rsidTr="00ED27B0">
        <w:trPr>
          <w:trHeight w:val="300"/>
        </w:trPr>
        <w:tc>
          <w:tcPr>
            <w:tcW w:w="960" w:type="dxa"/>
            <w:tcBorders>
              <w:top w:val="nil"/>
              <w:left w:val="nil"/>
              <w:bottom w:val="nil"/>
              <w:right w:val="nil"/>
            </w:tcBorders>
            <w:shd w:val="clear" w:color="auto" w:fill="auto"/>
            <w:noWrap/>
            <w:vAlign w:val="bottom"/>
            <w:hideMark/>
          </w:tcPr>
          <w:p w14:paraId="30C0BE15"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6D48F043"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223622D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1E4611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016E4D7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r>
      <w:tr w:rsidR="00ED27B0" w:rsidRPr="00A24F33" w14:paraId="466280F1" w14:textId="77777777" w:rsidTr="00ED27B0">
        <w:trPr>
          <w:trHeight w:val="300"/>
        </w:trPr>
        <w:tc>
          <w:tcPr>
            <w:tcW w:w="960" w:type="dxa"/>
            <w:tcBorders>
              <w:top w:val="nil"/>
              <w:left w:val="nil"/>
              <w:bottom w:val="nil"/>
              <w:right w:val="nil"/>
            </w:tcBorders>
            <w:shd w:val="clear" w:color="auto" w:fill="auto"/>
            <w:noWrap/>
            <w:vAlign w:val="bottom"/>
            <w:hideMark/>
          </w:tcPr>
          <w:p w14:paraId="53CA7EC7"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1A6E882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1D6A6E0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170ADF6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72A21E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r>
      <w:tr w:rsidR="00ED27B0" w:rsidRPr="00A24F33" w14:paraId="216E9897" w14:textId="77777777" w:rsidTr="00ED27B0">
        <w:trPr>
          <w:trHeight w:val="300"/>
        </w:trPr>
        <w:tc>
          <w:tcPr>
            <w:tcW w:w="960" w:type="dxa"/>
            <w:tcBorders>
              <w:top w:val="nil"/>
              <w:left w:val="nil"/>
              <w:bottom w:val="nil"/>
              <w:right w:val="nil"/>
            </w:tcBorders>
            <w:shd w:val="clear" w:color="auto" w:fill="auto"/>
            <w:noWrap/>
            <w:vAlign w:val="bottom"/>
            <w:hideMark/>
          </w:tcPr>
          <w:p w14:paraId="4BF96CF9"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3AD67AF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51389F96"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044F245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6B33130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r>
      <w:tr w:rsidR="00ED27B0" w:rsidRPr="00A24F33" w14:paraId="1E8F9C9D" w14:textId="77777777" w:rsidTr="00ED27B0">
        <w:trPr>
          <w:trHeight w:val="300"/>
        </w:trPr>
        <w:tc>
          <w:tcPr>
            <w:tcW w:w="960" w:type="dxa"/>
            <w:tcBorders>
              <w:top w:val="nil"/>
              <w:left w:val="nil"/>
              <w:bottom w:val="nil"/>
              <w:right w:val="nil"/>
            </w:tcBorders>
            <w:shd w:val="clear" w:color="auto" w:fill="auto"/>
            <w:noWrap/>
            <w:vAlign w:val="bottom"/>
            <w:hideMark/>
          </w:tcPr>
          <w:p w14:paraId="2AE09B9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43.8</w:t>
            </w:r>
          </w:p>
        </w:tc>
        <w:tc>
          <w:tcPr>
            <w:tcW w:w="960" w:type="dxa"/>
            <w:tcBorders>
              <w:top w:val="nil"/>
              <w:left w:val="nil"/>
              <w:bottom w:val="nil"/>
              <w:right w:val="nil"/>
            </w:tcBorders>
            <w:shd w:val="clear" w:color="auto" w:fill="auto"/>
            <w:noWrap/>
            <w:vAlign w:val="bottom"/>
            <w:hideMark/>
          </w:tcPr>
          <w:p w14:paraId="05BED02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0444DE5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61114A9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6F68B25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r>
      <w:tr w:rsidR="00ED27B0" w:rsidRPr="00A24F33" w14:paraId="560A6D2C" w14:textId="77777777" w:rsidTr="00ED27B0">
        <w:trPr>
          <w:trHeight w:val="300"/>
        </w:trPr>
        <w:tc>
          <w:tcPr>
            <w:tcW w:w="960" w:type="dxa"/>
            <w:tcBorders>
              <w:top w:val="nil"/>
              <w:left w:val="nil"/>
              <w:bottom w:val="nil"/>
              <w:right w:val="nil"/>
            </w:tcBorders>
            <w:shd w:val="clear" w:color="auto" w:fill="auto"/>
            <w:noWrap/>
            <w:vAlign w:val="bottom"/>
            <w:hideMark/>
          </w:tcPr>
          <w:p w14:paraId="0677EC36"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59</w:t>
            </w:r>
          </w:p>
        </w:tc>
        <w:tc>
          <w:tcPr>
            <w:tcW w:w="960" w:type="dxa"/>
            <w:tcBorders>
              <w:top w:val="nil"/>
              <w:left w:val="nil"/>
              <w:bottom w:val="nil"/>
              <w:right w:val="nil"/>
            </w:tcBorders>
            <w:shd w:val="clear" w:color="auto" w:fill="auto"/>
            <w:noWrap/>
            <w:vAlign w:val="bottom"/>
            <w:hideMark/>
          </w:tcPr>
          <w:p w14:paraId="41AD776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43.8</w:t>
            </w:r>
          </w:p>
        </w:tc>
        <w:tc>
          <w:tcPr>
            <w:tcW w:w="960" w:type="dxa"/>
            <w:tcBorders>
              <w:top w:val="nil"/>
              <w:left w:val="nil"/>
              <w:bottom w:val="nil"/>
              <w:right w:val="nil"/>
            </w:tcBorders>
            <w:shd w:val="clear" w:color="auto" w:fill="auto"/>
            <w:noWrap/>
            <w:vAlign w:val="bottom"/>
            <w:hideMark/>
          </w:tcPr>
          <w:p w14:paraId="36CBB06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3F3BE392"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779624B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r>
    </w:tbl>
    <w:p w14:paraId="6C27E744" w14:textId="77777777" w:rsidR="00ED27B0" w:rsidRDefault="00ED27B0"/>
    <w:p w14:paraId="1D29DA1A" w14:textId="77777777" w:rsidR="00ED27B0" w:rsidRDefault="00ED27B0"/>
    <w:p w14:paraId="5A6FDC11" w14:textId="77777777" w:rsidR="00ED27B0" w:rsidRDefault="00ED27B0"/>
    <w:p w14:paraId="758D43AA" w14:textId="77777777" w:rsidR="00ED27B0" w:rsidRDefault="00ED27B0"/>
    <w:p w14:paraId="3E8E410D" w14:textId="77777777" w:rsidR="00ED27B0" w:rsidRDefault="00ED27B0"/>
    <w:p w14:paraId="45DA1B14" w14:textId="77777777" w:rsidR="00ED27B0" w:rsidRDefault="00ED27B0"/>
    <w:p w14:paraId="4BEF3439" w14:textId="77777777" w:rsidR="00ED27B0" w:rsidRDefault="00ED27B0"/>
    <w:p w14:paraId="244BE504" w14:textId="77777777" w:rsidR="00ED27B0" w:rsidRDefault="00ED27B0"/>
    <w:p w14:paraId="41B44B63" w14:textId="2A1A7ED2" w:rsidR="00ED27B0" w:rsidRDefault="00ED27B0">
      <w:r>
        <w:tab/>
      </w:r>
      <w:r>
        <w:tab/>
      </w:r>
    </w:p>
    <w:p w14:paraId="55800DC9" w14:textId="28160779" w:rsidR="00ED27B0" w:rsidRPr="00ED27B0" w:rsidRDefault="00ED27B0">
      <w:pPr>
        <w:rPr>
          <w:i/>
          <w:iCs/>
        </w:rPr>
      </w:pPr>
      <w:r>
        <w:tab/>
      </w:r>
      <w:r>
        <w:tab/>
        <w:t>A sample of</w:t>
      </w:r>
      <w:r>
        <w:rPr>
          <w:i/>
          <w:iCs/>
        </w:rPr>
        <w:t xml:space="preserve"> feature construction from the lagged average of rainfall in a day.</w:t>
      </w:r>
    </w:p>
    <w:p w14:paraId="7651E608" w14:textId="549F6943" w:rsidR="00052D61" w:rsidRPr="00052D61" w:rsidRDefault="00052D61">
      <w:pPr>
        <w:rPr>
          <w:b/>
          <w:bCs/>
        </w:rPr>
      </w:pPr>
      <w:r>
        <w:rPr>
          <w:b/>
          <w:bCs/>
        </w:rPr>
        <w:lastRenderedPageBreak/>
        <w:t>Feature Construction:</w:t>
      </w:r>
    </w:p>
    <w:p w14:paraId="35250075" w14:textId="6A4E8DD7" w:rsidR="00E3297B" w:rsidRDefault="00E3297B">
      <w:r>
        <w:t>I created new predictands by using the previous days’ results of Skelton. This had a strong correlation of nearly 0.9</w:t>
      </w:r>
      <w:r w:rsidR="0042697F">
        <w:t xml:space="preserve">. I chose this predictand as there must be a relationship between the current and last daily mean flow values. </w:t>
      </w:r>
      <w:r w:rsidR="00F55C30">
        <w:t xml:space="preserve">I created this feature by copying the column into an empty column and lagged the column by one day. This would then give the results of the previous </w:t>
      </w:r>
      <w:r w:rsidR="00E673A2">
        <w:t>S</w:t>
      </w:r>
      <w:r w:rsidR="00F55C30">
        <w:t>kelton result, for use in predicting the current day.</w:t>
      </w:r>
    </w:p>
    <w:tbl>
      <w:tblPr>
        <w:tblW w:w="1920" w:type="dxa"/>
        <w:tblInd w:w="3560" w:type="dxa"/>
        <w:tblLook w:val="04A0" w:firstRow="1" w:lastRow="0" w:firstColumn="1" w:lastColumn="0" w:noHBand="0" w:noVBand="1"/>
      </w:tblPr>
      <w:tblGrid>
        <w:gridCol w:w="960"/>
        <w:gridCol w:w="960"/>
      </w:tblGrid>
      <w:tr w:rsidR="00485D11" w:rsidRPr="00485D11" w14:paraId="68433AE4" w14:textId="77777777" w:rsidTr="00507868">
        <w:trPr>
          <w:trHeight w:val="639"/>
        </w:trPr>
        <w:tc>
          <w:tcPr>
            <w:tcW w:w="960" w:type="dxa"/>
            <w:tcBorders>
              <w:top w:val="nil"/>
              <w:left w:val="nil"/>
              <w:bottom w:val="nil"/>
              <w:right w:val="nil"/>
            </w:tcBorders>
            <w:shd w:val="clear" w:color="000000" w:fill="EBF1DE"/>
            <w:noWrap/>
            <w:vAlign w:val="bottom"/>
            <w:hideMark/>
          </w:tcPr>
          <w:p w14:paraId="1656A44D" w14:textId="77777777" w:rsidR="00485D11" w:rsidRPr="00485D11" w:rsidRDefault="00485D11" w:rsidP="00485D11">
            <w:pPr>
              <w:spacing w:after="0" w:line="240" w:lineRule="auto"/>
              <w:rPr>
                <w:rFonts w:ascii="Calibri" w:eastAsia="Times New Roman" w:hAnsi="Calibri" w:cs="Calibri"/>
                <w:b/>
                <w:bCs/>
                <w:color w:val="000000"/>
                <w:lang w:eastAsia="en-GB"/>
              </w:rPr>
            </w:pPr>
            <w:r w:rsidRPr="00485D11">
              <w:rPr>
                <w:rFonts w:ascii="Calibri" w:eastAsia="Times New Roman" w:hAnsi="Calibri" w:cs="Calibri"/>
                <w:b/>
                <w:bCs/>
                <w:color w:val="000000"/>
                <w:lang w:eastAsia="en-GB"/>
              </w:rPr>
              <w:t>Skelton Pre</w:t>
            </w:r>
          </w:p>
        </w:tc>
        <w:tc>
          <w:tcPr>
            <w:tcW w:w="960" w:type="dxa"/>
            <w:tcBorders>
              <w:top w:val="nil"/>
              <w:left w:val="nil"/>
              <w:bottom w:val="nil"/>
              <w:right w:val="nil"/>
            </w:tcBorders>
            <w:shd w:val="clear" w:color="000000" w:fill="EBF1DE"/>
            <w:noWrap/>
            <w:vAlign w:val="bottom"/>
            <w:hideMark/>
          </w:tcPr>
          <w:p w14:paraId="50AC47DF" w14:textId="77777777" w:rsidR="00507868" w:rsidRDefault="00507868" w:rsidP="00485D11">
            <w:pPr>
              <w:spacing w:after="0" w:line="240" w:lineRule="auto"/>
              <w:rPr>
                <w:rFonts w:ascii="Calibri" w:eastAsia="Times New Roman" w:hAnsi="Calibri" w:cs="Calibri"/>
                <w:b/>
                <w:bCs/>
                <w:color w:val="000000"/>
                <w:lang w:eastAsia="en-GB"/>
              </w:rPr>
            </w:pPr>
          </w:p>
          <w:p w14:paraId="535A648A" w14:textId="77777777" w:rsidR="00485D11" w:rsidRDefault="00485D11" w:rsidP="00485D11">
            <w:pPr>
              <w:spacing w:after="0" w:line="240" w:lineRule="auto"/>
              <w:rPr>
                <w:rFonts w:ascii="Calibri" w:eastAsia="Times New Roman" w:hAnsi="Calibri" w:cs="Calibri"/>
                <w:b/>
                <w:bCs/>
                <w:color w:val="000000"/>
                <w:lang w:eastAsia="en-GB"/>
              </w:rPr>
            </w:pPr>
            <w:r w:rsidRPr="00485D11">
              <w:rPr>
                <w:rFonts w:ascii="Calibri" w:eastAsia="Times New Roman" w:hAnsi="Calibri" w:cs="Calibri"/>
                <w:b/>
                <w:bCs/>
                <w:color w:val="000000"/>
                <w:lang w:eastAsia="en-GB"/>
              </w:rPr>
              <w:t>Skelton</w:t>
            </w:r>
            <w:r w:rsidR="00507868">
              <w:rPr>
                <w:rFonts w:ascii="Calibri" w:eastAsia="Times New Roman" w:hAnsi="Calibri" w:cs="Calibri"/>
                <w:b/>
                <w:bCs/>
                <w:color w:val="000000"/>
                <w:lang w:eastAsia="en-GB"/>
              </w:rPr>
              <w:t xml:space="preserve">   </w:t>
            </w:r>
          </w:p>
          <w:p w14:paraId="14E9CBFC" w14:textId="093BB9FA" w:rsidR="00507868" w:rsidRPr="00485D11" w:rsidRDefault="00507868" w:rsidP="00485D11">
            <w:pPr>
              <w:spacing w:after="0" w:line="240" w:lineRule="auto"/>
              <w:rPr>
                <w:rFonts w:ascii="Calibri" w:eastAsia="Times New Roman" w:hAnsi="Calibri" w:cs="Calibri"/>
                <w:b/>
                <w:bCs/>
                <w:color w:val="000000"/>
                <w:lang w:eastAsia="en-GB"/>
              </w:rPr>
            </w:pPr>
          </w:p>
        </w:tc>
      </w:tr>
      <w:tr w:rsidR="00485D11" w:rsidRPr="00485D11" w14:paraId="0704570D" w14:textId="77777777" w:rsidTr="00485D11">
        <w:trPr>
          <w:trHeight w:val="300"/>
        </w:trPr>
        <w:tc>
          <w:tcPr>
            <w:tcW w:w="960" w:type="dxa"/>
            <w:tcBorders>
              <w:top w:val="nil"/>
              <w:left w:val="nil"/>
              <w:bottom w:val="nil"/>
              <w:right w:val="nil"/>
            </w:tcBorders>
            <w:shd w:val="clear" w:color="000000" w:fill="EBF1DE"/>
            <w:noWrap/>
            <w:vAlign w:val="bottom"/>
            <w:hideMark/>
          </w:tcPr>
          <w:p w14:paraId="76372D71"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26.1</w:t>
            </w:r>
          </w:p>
        </w:tc>
        <w:tc>
          <w:tcPr>
            <w:tcW w:w="960" w:type="dxa"/>
            <w:tcBorders>
              <w:top w:val="nil"/>
              <w:left w:val="nil"/>
              <w:bottom w:val="nil"/>
              <w:right w:val="nil"/>
            </w:tcBorders>
            <w:shd w:val="clear" w:color="000000" w:fill="EBF1DE"/>
            <w:noWrap/>
            <w:vAlign w:val="bottom"/>
            <w:hideMark/>
          </w:tcPr>
          <w:p w14:paraId="3DD7487A"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24.86</w:t>
            </w:r>
          </w:p>
        </w:tc>
      </w:tr>
      <w:tr w:rsidR="00485D11" w:rsidRPr="00485D11" w14:paraId="16439948" w14:textId="77777777" w:rsidTr="00485D11">
        <w:trPr>
          <w:trHeight w:val="300"/>
        </w:trPr>
        <w:tc>
          <w:tcPr>
            <w:tcW w:w="960" w:type="dxa"/>
            <w:tcBorders>
              <w:top w:val="nil"/>
              <w:left w:val="nil"/>
              <w:bottom w:val="nil"/>
              <w:right w:val="nil"/>
            </w:tcBorders>
            <w:shd w:val="clear" w:color="000000" w:fill="EBF1DE"/>
            <w:noWrap/>
            <w:vAlign w:val="bottom"/>
            <w:hideMark/>
          </w:tcPr>
          <w:p w14:paraId="4C8C4252"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24.86</w:t>
            </w:r>
          </w:p>
        </w:tc>
        <w:tc>
          <w:tcPr>
            <w:tcW w:w="960" w:type="dxa"/>
            <w:tcBorders>
              <w:top w:val="nil"/>
              <w:left w:val="nil"/>
              <w:bottom w:val="nil"/>
              <w:right w:val="nil"/>
            </w:tcBorders>
            <w:shd w:val="clear" w:color="000000" w:fill="EBF1DE"/>
            <w:noWrap/>
            <w:vAlign w:val="bottom"/>
            <w:hideMark/>
          </w:tcPr>
          <w:p w14:paraId="3BD93143"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23.6</w:t>
            </w:r>
          </w:p>
        </w:tc>
      </w:tr>
      <w:tr w:rsidR="00485D11" w:rsidRPr="00485D11" w14:paraId="3CBDB0D1" w14:textId="77777777" w:rsidTr="00485D11">
        <w:trPr>
          <w:trHeight w:val="300"/>
        </w:trPr>
        <w:tc>
          <w:tcPr>
            <w:tcW w:w="960" w:type="dxa"/>
            <w:tcBorders>
              <w:top w:val="nil"/>
              <w:left w:val="nil"/>
              <w:bottom w:val="nil"/>
              <w:right w:val="nil"/>
            </w:tcBorders>
            <w:shd w:val="clear" w:color="000000" w:fill="EBF1DE"/>
            <w:noWrap/>
            <w:vAlign w:val="bottom"/>
            <w:hideMark/>
          </w:tcPr>
          <w:p w14:paraId="3A5C0CA3"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23.6</w:t>
            </w:r>
          </w:p>
        </w:tc>
        <w:tc>
          <w:tcPr>
            <w:tcW w:w="960" w:type="dxa"/>
            <w:tcBorders>
              <w:top w:val="nil"/>
              <w:left w:val="nil"/>
              <w:bottom w:val="nil"/>
              <w:right w:val="nil"/>
            </w:tcBorders>
            <w:shd w:val="clear" w:color="000000" w:fill="EBF1DE"/>
            <w:noWrap/>
            <w:vAlign w:val="bottom"/>
            <w:hideMark/>
          </w:tcPr>
          <w:p w14:paraId="785DACD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23.47</w:t>
            </w:r>
          </w:p>
        </w:tc>
      </w:tr>
      <w:tr w:rsidR="00485D11" w:rsidRPr="00485D11" w14:paraId="1CB5AE5C" w14:textId="77777777" w:rsidTr="00485D11">
        <w:trPr>
          <w:trHeight w:val="300"/>
        </w:trPr>
        <w:tc>
          <w:tcPr>
            <w:tcW w:w="960" w:type="dxa"/>
            <w:tcBorders>
              <w:top w:val="nil"/>
              <w:left w:val="nil"/>
              <w:bottom w:val="nil"/>
              <w:right w:val="nil"/>
            </w:tcBorders>
            <w:shd w:val="clear" w:color="000000" w:fill="EBF1DE"/>
            <w:noWrap/>
            <w:vAlign w:val="bottom"/>
            <w:hideMark/>
          </w:tcPr>
          <w:p w14:paraId="5435189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23.47</w:t>
            </w:r>
          </w:p>
        </w:tc>
        <w:tc>
          <w:tcPr>
            <w:tcW w:w="960" w:type="dxa"/>
            <w:tcBorders>
              <w:top w:val="nil"/>
              <w:left w:val="nil"/>
              <w:bottom w:val="nil"/>
              <w:right w:val="nil"/>
            </w:tcBorders>
            <w:shd w:val="clear" w:color="000000" w:fill="EBF1DE"/>
            <w:noWrap/>
            <w:vAlign w:val="bottom"/>
            <w:hideMark/>
          </w:tcPr>
          <w:p w14:paraId="13FE454F"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60.7</w:t>
            </w:r>
          </w:p>
        </w:tc>
      </w:tr>
      <w:tr w:rsidR="00485D11" w:rsidRPr="00485D11" w14:paraId="155B9F64" w14:textId="77777777" w:rsidTr="00485D11">
        <w:trPr>
          <w:trHeight w:val="300"/>
        </w:trPr>
        <w:tc>
          <w:tcPr>
            <w:tcW w:w="960" w:type="dxa"/>
            <w:tcBorders>
              <w:top w:val="nil"/>
              <w:left w:val="nil"/>
              <w:bottom w:val="nil"/>
              <w:right w:val="nil"/>
            </w:tcBorders>
            <w:shd w:val="clear" w:color="000000" w:fill="EBF1DE"/>
            <w:noWrap/>
            <w:vAlign w:val="bottom"/>
            <w:hideMark/>
          </w:tcPr>
          <w:p w14:paraId="00EEBDEB"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60.7</w:t>
            </w:r>
          </w:p>
        </w:tc>
        <w:tc>
          <w:tcPr>
            <w:tcW w:w="960" w:type="dxa"/>
            <w:tcBorders>
              <w:top w:val="nil"/>
              <w:left w:val="nil"/>
              <w:bottom w:val="nil"/>
              <w:right w:val="nil"/>
            </w:tcBorders>
            <w:shd w:val="clear" w:color="000000" w:fill="EBF1DE"/>
            <w:noWrap/>
            <w:vAlign w:val="bottom"/>
            <w:hideMark/>
          </w:tcPr>
          <w:p w14:paraId="61F88037"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98.01</w:t>
            </w:r>
          </w:p>
        </w:tc>
      </w:tr>
      <w:tr w:rsidR="00485D11" w:rsidRPr="00485D11" w14:paraId="7EDA3086" w14:textId="77777777" w:rsidTr="00485D11">
        <w:trPr>
          <w:trHeight w:val="300"/>
        </w:trPr>
        <w:tc>
          <w:tcPr>
            <w:tcW w:w="960" w:type="dxa"/>
            <w:tcBorders>
              <w:top w:val="nil"/>
              <w:left w:val="nil"/>
              <w:bottom w:val="nil"/>
              <w:right w:val="nil"/>
            </w:tcBorders>
            <w:shd w:val="clear" w:color="000000" w:fill="EBF1DE"/>
            <w:noWrap/>
            <w:vAlign w:val="bottom"/>
            <w:hideMark/>
          </w:tcPr>
          <w:p w14:paraId="76FE835C"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98.01</w:t>
            </w:r>
          </w:p>
        </w:tc>
        <w:tc>
          <w:tcPr>
            <w:tcW w:w="960" w:type="dxa"/>
            <w:tcBorders>
              <w:top w:val="nil"/>
              <w:left w:val="nil"/>
              <w:bottom w:val="nil"/>
              <w:right w:val="nil"/>
            </w:tcBorders>
            <w:shd w:val="clear" w:color="000000" w:fill="EBF1DE"/>
            <w:noWrap/>
            <w:vAlign w:val="bottom"/>
            <w:hideMark/>
          </w:tcPr>
          <w:p w14:paraId="1D025DE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56.99</w:t>
            </w:r>
          </w:p>
        </w:tc>
      </w:tr>
    </w:tbl>
    <w:p w14:paraId="5EF7AEA6" w14:textId="186A5B00" w:rsidR="00485D11" w:rsidRPr="00E673A2" w:rsidRDefault="00E673A2">
      <w:pPr>
        <w:rPr>
          <w:i/>
          <w:iCs/>
        </w:rPr>
      </w:pPr>
      <w:r>
        <w:tab/>
      </w:r>
      <w:r>
        <w:tab/>
      </w:r>
      <w:r>
        <w:tab/>
      </w:r>
      <w:r>
        <w:rPr>
          <w:i/>
          <w:iCs/>
        </w:rPr>
        <w:t>Feature construction of Skelton pre. By using Skelton data.</w:t>
      </w:r>
    </w:p>
    <w:p w14:paraId="3C93B9CE" w14:textId="0E7A2896" w:rsidR="00F55C30" w:rsidRDefault="00F55C30">
      <w:r>
        <w:t>Also, mentioned in the moving averages section I constructed the rainfall moving averages.</w:t>
      </w:r>
      <w:r w:rsidR="002A19C3">
        <w:t xml:space="preserve"> More detail about it is written in that section.</w:t>
      </w:r>
    </w:p>
    <w:p w14:paraId="1A6C4E1F" w14:textId="62859263" w:rsidR="00E24C31" w:rsidRDefault="00052D61">
      <w:pPr>
        <w:rPr>
          <w:b/>
          <w:bCs/>
        </w:rPr>
      </w:pPr>
      <w:r>
        <w:rPr>
          <w:b/>
          <w:bCs/>
        </w:rPr>
        <w:t>Feature Encoding:</w:t>
      </w:r>
    </w:p>
    <w:tbl>
      <w:tblPr>
        <w:tblpPr w:leftFromText="180" w:rightFromText="180" w:vertAnchor="text" w:horzAnchor="page" w:tblpX="4141" w:tblpY="1496"/>
        <w:tblW w:w="2238" w:type="dxa"/>
        <w:tblLook w:val="04A0" w:firstRow="1" w:lastRow="0" w:firstColumn="1" w:lastColumn="0" w:noHBand="0" w:noVBand="1"/>
      </w:tblPr>
      <w:tblGrid>
        <w:gridCol w:w="1278"/>
        <w:gridCol w:w="960"/>
      </w:tblGrid>
      <w:tr w:rsidR="00161E11" w:rsidRPr="00161E11" w14:paraId="73985A12" w14:textId="77777777" w:rsidTr="00161E11">
        <w:trPr>
          <w:trHeight w:val="300"/>
        </w:trPr>
        <w:tc>
          <w:tcPr>
            <w:tcW w:w="1278" w:type="dxa"/>
            <w:tcBorders>
              <w:top w:val="nil"/>
              <w:left w:val="nil"/>
              <w:bottom w:val="nil"/>
              <w:right w:val="nil"/>
            </w:tcBorders>
            <w:shd w:val="clear" w:color="auto" w:fill="auto"/>
            <w:noWrap/>
            <w:vAlign w:val="bottom"/>
            <w:hideMark/>
          </w:tcPr>
          <w:p w14:paraId="463A28D1"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30/01/1993</w:t>
            </w:r>
          </w:p>
        </w:tc>
        <w:tc>
          <w:tcPr>
            <w:tcW w:w="960" w:type="dxa"/>
            <w:tcBorders>
              <w:top w:val="nil"/>
              <w:left w:val="nil"/>
              <w:bottom w:val="nil"/>
              <w:right w:val="nil"/>
            </w:tcBorders>
            <w:shd w:val="clear" w:color="auto" w:fill="auto"/>
            <w:noWrap/>
            <w:vAlign w:val="bottom"/>
            <w:hideMark/>
          </w:tcPr>
          <w:p w14:paraId="403CB27E"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1</w:t>
            </w:r>
          </w:p>
        </w:tc>
      </w:tr>
      <w:tr w:rsidR="00161E11" w:rsidRPr="00161E11" w14:paraId="4808A071" w14:textId="77777777" w:rsidTr="00161E11">
        <w:trPr>
          <w:trHeight w:val="300"/>
        </w:trPr>
        <w:tc>
          <w:tcPr>
            <w:tcW w:w="1278" w:type="dxa"/>
            <w:tcBorders>
              <w:top w:val="nil"/>
              <w:left w:val="nil"/>
              <w:bottom w:val="nil"/>
              <w:right w:val="nil"/>
            </w:tcBorders>
            <w:shd w:val="clear" w:color="auto" w:fill="auto"/>
            <w:noWrap/>
            <w:vAlign w:val="bottom"/>
            <w:hideMark/>
          </w:tcPr>
          <w:p w14:paraId="36C45DA0"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31/01/1993</w:t>
            </w:r>
          </w:p>
        </w:tc>
        <w:tc>
          <w:tcPr>
            <w:tcW w:w="960" w:type="dxa"/>
            <w:tcBorders>
              <w:top w:val="nil"/>
              <w:left w:val="nil"/>
              <w:bottom w:val="nil"/>
              <w:right w:val="nil"/>
            </w:tcBorders>
            <w:shd w:val="clear" w:color="auto" w:fill="auto"/>
            <w:noWrap/>
            <w:vAlign w:val="bottom"/>
            <w:hideMark/>
          </w:tcPr>
          <w:p w14:paraId="26488AFC"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1</w:t>
            </w:r>
          </w:p>
        </w:tc>
      </w:tr>
      <w:tr w:rsidR="00161E11" w:rsidRPr="00161E11" w14:paraId="2459ECCB" w14:textId="77777777" w:rsidTr="00161E11">
        <w:trPr>
          <w:trHeight w:val="300"/>
        </w:trPr>
        <w:tc>
          <w:tcPr>
            <w:tcW w:w="1278" w:type="dxa"/>
            <w:tcBorders>
              <w:top w:val="nil"/>
              <w:left w:val="nil"/>
              <w:bottom w:val="nil"/>
              <w:right w:val="nil"/>
            </w:tcBorders>
            <w:shd w:val="clear" w:color="auto" w:fill="auto"/>
            <w:noWrap/>
            <w:vAlign w:val="bottom"/>
            <w:hideMark/>
          </w:tcPr>
          <w:p w14:paraId="0DFFE00D"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01/02/1993</w:t>
            </w:r>
          </w:p>
        </w:tc>
        <w:tc>
          <w:tcPr>
            <w:tcW w:w="960" w:type="dxa"/>
            <w:tcBorders>
              <w:top w:val="nil"/>
              <w:left w:val="nil"/>
              <w:bottom w:val="nil"/>
              <w:right w:val="nil"/>
            </w:tcBorders>
            <w:shd w:val="clear" w:color="auto" w:fill="auto"/>
            <w:noWrap/>
            <w:vAlign w:val="bottom"/>
            <w:hideMark/>
          </w:tcPr>
          <w:p w14:paraId="2C4313C3"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2</w:t>
            </w:r>
          </w:p>
        </w:tc>
      </w:tr>
      <w:tr w:rsidR="00161E11" w:rsidRPr="00161E11" w14:paraId="12232920" w14:textId="77777777" w:rsidTr="00161E11">
        <w:trPr>
          <w:trHeight w:val="300"/>
        </w:trPr>
        <w:tc>
          <w:tcPr>
            <w:tcW w:w="1278" w:type="dxa"/>
            <w:tcBorders>
              <w:top w:val="nil"/>
              <w:left w:val="nil"/>
              <w:bottom w:val="nil"/>
              <w:right w:val="nil"/>
            </w:tcBorders>
            <w:shd w:val="clear" w:color="auto" w:fill="auto"/>
            <w:noWrap/>
            <w:vAlign w:val="bottom"/>
            <w:hideMark/>
          </w:tcPr>
          <w:p w14:paraId="28DDF021"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02/02/1993</w:t>
            </w:r>
          </w:p>
        </w:tc>
        <w:tc>
          <w:tcPr>
            <w:tcW w:w="960" w:type="dxa"/>
            <w:tcBorders>
              <w:top w:val="nil"/>
              <w:left w:val="nil"/>
              <w:bottom w:val="nil"/>
              <w:right w:val="nil"/>
            </w:tcBorders>
            <w:shd w:val="clear" w:color="auto" w:fill="auto"/>
            <w:noWrap/>
            <w:vAlign w:val="bottom"/>
            <w:hideMark/>
          </w:tcPr>
          <w:p w14:paraId="6551E74C"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2</w:t>
            </w:r>
          </w:p>
        </w:tc>
      </w:tr>
    </w:tbl>
    <w:p w14:paraId="4FBF07A7" w14:textId="77777777" w:rsidR="00161E11" w:rsidRDefault="002A19C3">
      <w:r>
        <w:t xml:space="preserve">Feature encoding is how features can be converted in a way a statistical model or neural network can utilize it. The </w:t>
      </w:r>
      <w:r w:rsidR="00485D11">
        <w:t xml:space="preserve">raw data set is ordered by dates in the format DD/MM/YYYY. These values cannot be used as it is not a real-number. To make this data useful, I created a new column and entered the corresponding month to each row. </w:t>
      </w:r>
      <w:r w:rsidR="00161E11">
        <w:t xml:space="preserve"> </w:t>
      </w:r>
    </w:p>
    <w:p w14:paraId="7358E245" w14:textId="77777777" w:rsidR="00161E11" w:rsidRDefault="00161E11"/>
    <w:p w14:paraId="5592EF2F" w14:textId="77777777" w:rsidR="00161E11" w:rsidRDefault="00161E11"/>
    <w:p w14:paraId="5FD62BE7" w14:textId="77777777" w:rsidR="00161E11" w:rsidRDefault="00161E11"/>
    <w:p w14:paraId="7D993854" w14:textId="77777777" w:rsidR="00161E11" w:rsidRDefault="00161E11"/>
    <w:p w14:paraId="394DBA54" w14:textId="7C563AB9" w:rsidR="00F55C30" w:rsidRDefault="00161E11">
      <w:r>
        <w:t xml:space="preserve">The left column are the dates, and the right column are the corresponding month numbers. So, this column will have a range between 1-12 for each month within a year. I have decided to use feature encoding on the dates as floods tend to be seasonal. </w:t>
      </w:r>
      <w:r w:rsidR="001E3B5A">
        <w:t>So,</w:t>
      </w:r>
      <w:r>
        <w:t xml:space="preserve"> I feel the neural network should pick up a pattern between certain seasons </w:t>
      </w:r>
      <w:r w:rsidR="00A21837">
        <w:t>with</w:t>
      </w:r>
      <w:r>
        <w:t xml:space="preserve"> high </w:t>
      </w:r>
      <w:r w:rsidR="00A21837">
        <w:t xml:space="preserve">daily flows. </w:t>
      </w:r>
    </w:p>
    <w:p w14:paraId="15E215F5" w14:textId="77777777" w:rsidR="00485D11" w:rsidRPr="002A19C3" w:rsidRDefault="00485D11"/>
    <w:p w14:paraId="282AD033" w14:textId="3C91D471" w:rsidR="00F24D6D" w:rsidRDefault="00C436FA">
      <w:pPr>
        <w:rPr>
          <w:b/>
          <w:bCs/>
        </w:rPr>
      </w:pPr>
      <w:r>
        <w:rPr>
          <w:b/>
          <w:bCs/>
        </w:rPr>
        <w:t>Determine predictands to be used in the neural network:</w:t>
      </w:r>
    </w:p>
    <w:p w14:paraId="418FB92F" w14:textId="4544A41E" w:rsidR="00C436FA" w:rsidRDefault="00C436FA">
      <w:pPr>
        <w:rPr>
          <w:b/>
          <w:bCs/>
        </w:rPr>
      </w:pPr>
      <w:r>
        <w:rPr>
          <w:b/>
          <w:bCs/>
        </w:rPr>
        <w:t>???????????????????????????</w:t>
      </w:r>
    </w:p>
    <w:p w14:paraId="7558E1B8" w14:textId="33F57F4D" w:rsidR="00C436FA" w:rsidRPr="00C436FA" w:rsidRDefault="00C436FA">
      <w:pPr>
        <w:rPr>
          <w:b/>
          <w:bCs/>
        </w:rPr>
      </w:pPr>
      <w:r>
        <w:rPr>
          <w:b/>
          <w:bCs/>
        </w:rPr>
        <w:t>????????????????????????????</w:t>
      </w:r>
    </w:p>
    <w:p w14:paraId="5156FEDB" w14:textId="77777777" w:rsidR="00F24D6D" w:rsidRDefault="00F24D6D">
      <w:pPr>
        <w:rPr>
          <w:b/>
          <w:bCs/>
          <w:sz w:val="30"/>
          <w:szCs w:val="30"/>
        </w:rPr>
      </w:pPr>
    </w:p>
    <w:p w14:paraId="5A0871D0" w14:textId="77777777" w:rsidR="00F24D6D" w:rsidRDefault="00F24D6D">
      <w:pPr>
        <w:rPr>
          <w:b/>
          <w:bCs/>
          <w:sz w:val="30"/>
          <w:szCs w:val="30"/>
        </w:rPr>
      </w:pPr>
    </w:p>
    <w:p w14:paraId="400232C7" w14:textId="77777777" w:rsidR="00F24D6D" w:rsidRDefault="00F24D6D">
      <w:pPr>
        <w:rPr>
          <w:b/>
          <w:bCs/>
          <w:sz w:val="30"/>
          <w:szCs w:val="30"/>
        </w:rPr>
      </w:pPr>
    </w:p>
    <w:p w14:paraId="32D2C4D9" w14:textId="77777777" w:rsidR="00F24D6D" w:rsidRDefault="00F24D6D">
      <w:pPr>
        <w:rPr>
          <w:b/>
          <w:bCs/>
          <w:sz w:val="30"/>
          <w:szCs w:val="30"/>
        </w:rPr>
      </w:pPr>
    </w:p>
    <w:p w14:paraId="7A0A5528" w14:textId="4F7FB447" w:rsidR="004E6D99" w:rsidRDefault="004E6D99">
      <w:pPr>
        <w:rPr>
          <w:b/>
          <w:bCs/>
          <w:sz w:val="30"/>
          <w:szCs w:val="30"/>
        </w:rPr>
      </w:pPr>
      <w:r w:rsidRPr="004E6D99">
        <w:rPr>
          <w:b/>
          <w:bCs/>
          <w:sz w:val="30"/>
          <w:szCs w:val="30"/>
        </w:rPr>
        <w:t>Implementation of MLP (35%)</w:t>
      </w:r>
      <w:r>
        <w:rPr>
          <w:b/>
          <w:bCs/>
          <w:sz w:val="30"/>
          <w:szCs w:val="30"/>
        </w:rPr>
        <w:t>:</w:t>
      </w:r>
    </w:p>
    <w:p w14:paraId="7133D5DE" w14:textId="40A23B31" w:rsidR="00321D0A" w:rsidRDefault="00321D0A">
      <w:pPr>
        <w:rPr>
          <w:b/>
          <w:bCs/>
        </w:rPr>
      </w:pPr>
      <w:r>
        <w:rPr>
          <w:b/>
          <w:bCs/>
        </w:rPr>
        <w:t>Contents of my MLP Implementation:</w:t>
      </w:r>
    </w:p>
    <w:p w14:paraId="2AC5ACA1" w14:textId="44E978D0" w:rsidR="00321D0A" w:rsidRDefault="00321D0A" w:rsidP="00321D0A">
      <w:pPr>
        <w:pStyle w:val="ListParagraph"/>
        <w:numPr>
          <w:ilvl w:val="0"/>
          <w:numId w:val="2"/>
        </w:numPr>
      </w:pPr>
      <w:r>
        <w:t>Base Algorithm</w:t>
      </w:r>
    </w:p>
    <w:p w14:paraId="52BAC210" w14:textId="5F5C0B0A" w:rsidR="00321D0A" w:rsidRDefault="00321D0A" w:rsidP="00321D0A">
      <w:pPr>
        <w:pStyle w:val="ListParagraph"/>
        <w:numPr>
          <w:ilvl w:val="0"/>
          <w:numId w:val="2"/>
        </w:numPr>
      </w:pPr>
      <w:r>
        <w:t xml:space="preserve">Re-shape neural network structure as needed. </w:t>
      </w:r>
      <w:r w:rsidR="00562393">
        <w:t>The only</w:t>
      </w:r>
      <w:r>
        <w:t xml:space="preserve"> constraint is that this implementation is only limited to one hidden layer</w:t>
      </w:r>
      <w:r w:rsidR="00562393">
        <w:t>.</w:t>
      </w:r>
    </w:p>
    <w:p w14:paraId="3E5391AE" w14:textId="40FC5A29" w:rsidR="00321D0A" w:rsidRDefault="00321D0A" w:rsidP="00321D0A">
      <w:pPr>
        <w:pStyle w:val="ListParagraph"/>
        <w:numPr>
          <w:ilvl w:val="0"/>
          <w:numId w:val="2"/>
        </w:numPr>
      </w:pPr>
      <w:r>
        <w:t>Sigmoid and Hyperbolic-Tan</w:t>
      </w:r>
      <w:r w:rsidR="009351EB">
        <w:t>gent</w:t>
      </w:r>
      <w:r>
        <w:t xml:space="preserve"> Activation Functions</w:t>
      </w:r>
      <w:r w:rsidR="00562393">
        <w:t>.</w:t>
      </w:r>
    </w:p>
    <w:p w14:paraId="010A8943" w14:textId="78C80862" w:rsidR="00562393" w:rsidRDefault="00562393" w:rsidP="00321D0A">
      <w:pPr>
        <w:pStyle w:val="ListParagraph"/>
        <w:numPr>
          <w:ilvl w:val="0"/>
          <w:numId w:val="2"/>
        </w:numPr>
      </w:pPr>
      <w:r>
        <w:t>Momentum</w:t>
      </w:r>
    </w:p>
    <w:p w14:paraId="2CF699C1" w14:textId="1C08D41C" w:rsidR="00562393" w:rsidRDefault="00562393" w:rsidP="00321D0A">
      <w:pPr>
        <w:pStyle w:val="ListParagraph"/>
        <w:numPr>
          <w:ilvl w:val="0"/>
          <w:numId w:val="2"/>
        </w:numPr>
      </w:pPr>
      <w:r>
        <w:t>Weight Decay</w:t>
      </w:r>
    </w:p>
    <w:p w14:paraId="34ECD121" w14:textId="143F0272" w:rsidR="00562393" w:rsidRDefault="00562393" w:rsidP="00562393">
      <w:pPr>
        <w:pStyle w:val="ListParagraph"/>
        <w:numPr>
          <w:ilvl w:val="0"/>
          <w:numId w:val="2"/>
        </w:numPr>
      </w:pPr>
      <w:r>
        <w:t>Simulated Annealing</w:t>
      </w:r>
    </w:p>
    <w:p w14:paraId="504D9B8A" w14:textId="1C39B293" w:rsidR="005C79DC" w:rsidRDefault="005C79DC" w:rsidP="005C79DC">
      <w:pPr>
        <w:rPr>
          <w:b/>
          <w:bCs/>
        </w:rPr>
      </w:pPr>
      <w:r>
        <w:rPr>
          <w:b/>
          <w:bCs/>
        </w:rPr>
        <w:t>Justification of using Python:</w:t>
      </w:r>
    </w:p>
    <w:p w14:paraId="6C84780F" w14:textId="7AF8ECCB" w:rsidR="005C79DC" w:rsidRPr="005C79DC" w:rsidRDefault="005C79DC" w:rsidP="005C79DC">
      <w:r>
        <w:t>I have decided to program my implementation in the python programming language. Originally, I decided to program this in Java which is my most comfortable language. But</w:t>
      </w:r>
      <w:r w:rsidR="001E2E9E">
        <w:t xml:space="preserve"> from</w:t>
      </w:r>
      <w:r>
        <w:t xml:space="preserve"> looking over all the modules </w:t>
      </w:r>
      <w:r w:rsidR="001E2E9E">
        <w:t>python has, and the fact that python is the most dominant language in data science right now; I decided to use python as it will help prepare me for my future interests in machine learning.</w:t>
      </w:r>
      <w:r w:rsidR="00507868">
        <w:t xml:space="preserve"> </w:t>
      </w:r>
    </w:p>
    <w:p w14:paraId="09A4A98A" w14:textId="0796D590" w:rsidR="00242900" w:rsidRDefault="00242900" w:rsidP="00242900">
      <w:pPr>
        <w:rPr>
          <w:b/>
          <w:bCs/>
        </w:rPr>
      </w:pPr>
      <w:r>
        <w:rPr>
          <w:b/>
          <w:bCs/>
        </w:rPr>
        <w:t>Imports used for this implementation:</w:t>
      </w:r>
    </w:p>
    <w:p w14:paraId="408BA664" w14:textId="4DD6EE23" w:rsidR="00242900" w:rsidRDefault="00242900" w:rsidP="00242900">
      <w:r>
        <w:t>For my implementation of this code, I have used only three modules. The first is the math module for simple maths calculations. It is the least used module out of the three as most of the maths calculations are matrix operations, which are handled via the NumPy module.</w:t>
      </w:r>
    </w:p>
    <w:p w14:paraId="07D7887A" w14:textId="5F4A83F0" w:rsidR="00321D0A" w:rsidRDefault="00242900">
      <w:r>
        <w:t>NumPy is a mathematics module that is widely used for scientific computing. In my implementation</w:t>
      </w:r>
      <w:r w:rsidR="00433BF6">
        <w:t>,</w:t>
      </w:r>
      <w:r>
        <w:t xml:space="preserve"> that module is </w:t>
      </w:r>
      <w:r w:rsidR="00433BF6">
        <w:t xml:space="preserve">mainly </w:t>
      </w:r>
      <w:r>
        <w:t xml:space="preserve">used for the matrix operations </w:t>
      </w:r>
      <w:r w:rsidR="00433BF6">
        <w:t xml:space="preserve">for the feedforward and backpropagation algorithms. Matrix operations are used as it is a very convenient way to calculate the outputs of the nodes and acts as an efficient data structure for them. Operations such as the dot product, </w:t>
      </w:r>
      <w:r w:rsidR="00433BF6" w:rsidRPr="00433BF6">
        <w:t>Hadamard product</w:t>
      </w:r>
      <w:r w:rsidR="00433BF6">
        <w:t xml:space="preserve"> give a convenient way to pass data from one layer to the next. More on this will be explained later.</w:t>
      </w:r>
    </w:p>
    <w:p w14:paraId="48B48240" w14:textId="6008150A" w:rsidR="00433BF6" w:rsidRPr="00321D0A" w:rsidRDefault="00433BF6">
      <w:r>
        <w:t>Lastly</w:t>
      </w:r>
      <w:r w:rsidR="005C79DC">
        <w:t xml:space="preserve">, pandas is an open-source data analysis and manipulation module. For this implementation, I have used this package to retrieve certain excel sheets from a .xlsx file containing all the flood and rainfall data. This package makes it very easy to do these operations as the commands to do so are just a couple of lines. </w:t>
      </w:r>
    </w:p>
    <w:p w14:paraId="07E4AAA3" w14:textId="77777777" w:rsidR="000F4D4E" w:rsidRDefault="000F4D4E"/>
    <w:p w14:paraId="53C019DC" w14:textId="77777777" w:rsidR="000F4D4E" w:rsidRDefault="000F4D4E"/>
    <w:p w14:paraId="0217B44F" w14:textId="77777777" w:rsidR="000F4D4E" w:rsidRDefault="000F4D4E"/>
    <w:p w14:paraId="477D0342" w14:textId="78A94FCB" w:rsidR="000F4D4E" w:rsidRDefault="000F4D4E"/>
    <w:p w14:paraId="5714ECD4" w14:textId="539E3ABF" w:rsidR="000F4D4E" w:rsidRDefault="000F4D4E"/>
    <w:p w14:paraId="28AF3E2A" w14:textId="77777777" w:rsidR="00250CA8" w:rsidRDefault="00250CA8">
      <w:pPr>
        <w:rPr>
          <w:b/>
          <w:bCs/>
        </w:rPr>
      </w:pPr>
    </w:p>
    <w:p w14:paraId="5A0C5058" w14:textId="77777777" w:rsidR="00250CA8" w:rsidRDefault="00250CA8">
      <w:pPr>
        <w:rPr>
          <w:b/>
          <w:bCs/>
        </w:rPr>
      </w:pPr>
    </w:p>
    <w:p w14:paraId="6CE7D53A" w14:textId="65F09837" w:rsidR="000F4D4E" w:rsidRDefault="000F4D4E">
      <w:pPr>
        <w:rPr>
          <w:b/>
          <w:bCs/>
        </w:rPr>
      </w:pPr>
      <w:r>
        <w:rPr>
          <w:b/>
          <w:bCs/>
        </w:rPr>
        <w:lastRenderedPageBreak/>
        <w:t>MLP Constructor:</w:t>
      </w:r>
    </w:p>
    <w:p w14:paraId="26C4246F" w14:textId="2F36544E" w:rsidR="00DE5971" w:rsidRDefault="00250CA8">
      <w:r>
        <w:rPr>
          <w:noProof/>
        </w:rPr>
        <w:drawing>
          <wp:inline distT="0" distB="0" distL="0" distR="0" wp14:anchorId="524D002A" wp14:editId="0E996A2E">
            <wp:extent cx="5731510" cy="4265930"/>
            <wp:effectExtent l="0" t="0" r="254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731510" cy="4265930"/>
                    </a:xfrm>
                    <a:prstGeom prst="rect">
                      <a:avLst/>
                    </a:prstGeom>
                  </pic:spPr>
                </pic:pic>
              </a:graphicData>
            </a:graphic>
          </wp:inline>
        </w:drawing>
      </w:r>
    </w:p>
    <w:p w14:paraId="47F63261" w14:textId="220C4F32" w:rsidR="00DE5971" w:rsidRDefault="000F4D4E">
      <w:r>
        <w:t>The __</w:t>
      </w:r>
      <w:proofErr w:type="spellStart"/>
      <w:r>
        <w:t>init</w:t>
      </w:r>
      <w:proofErr w:type="spellEnd"/>
      <w:r>
        <w:t>__</w:t>
      </w:r>
      <w:r w:rsidR="00DE5971">
        <w:t xml:space="preserve"> constructor method allows the user to specify the structure of the multi-layer perceptron. They can specify any number of input, hidden, and output nodes. But with the constraint that this implementation cannot allow multiple hidden layers. </w:t>
      </w:r>
    </w:p>
    <w:p w14:paraId="4D46E623" w14:textId="54A7E274" w:rsidR="00C44505" w:rsidRDefault="00C44505">
      <w:r>
        <w:t xml:space="preserve">The constructor stores the number of nodes and then uses them to create the dimensions of the weight matrices and biases. </w:t>
      </w:r>
      <w:r w:rsidR="00F50198">
        <w:t>Initially,</w:t>
      </w:r>
      <w:r>
        <w:t xml:space="preserve"> the weights are randomly assigned between the ranges o</w:t>
      </w:r>
      <w:r w:rsidR="00F50198">
        <w:t xml:space="preserve">f          [-2/ Input Count, and 2/ Input Count]. </w:t>
      </w:r>
    </w:p>
    <w:p w14:paraId="47A758D4" w14:textId="31A269A6" w:rsidR="00F50198" w:rsidRDefault="00F50198">
      <w:r>
        <w:t xml:space="preserve">We initially set the learning rate to 0.1, but through later evaluation, the final model can change. The learning rate is the rate at which gradient descent passes through the weight space. Too high, and it can start oscillating between </w:t>
      </w:r>
      <w:r w:rsidR="00491001">
        <w:t>minima</w:t>
      </w:r>
      <w:r>
        <w:t>. If too low</w:t>
      </w:r>
      <w:r w:rsidR="00491001">
        <w:t xml:space="preserve">, the algorithm will barely learn and may have to go through many epochs to find the global minima. </w:t>
      </w:r>
    </w:p>
    <w:p w14:paraId="3EBBD40E" w14:textId="1D0B8A20" w:rsidR="00491001" w:rsidRDefault="00491001">
      <w:r>
        <w:t>The next attribute is the validation error. This is initially set to 1 which is later</w:t>
      </w:r>
      <w:r w:rsidR="009B129F">
        <w:t xml:space="preserve"> on</w:t>
      </w:r>
      <w:r>
        <w:t xml:space="preserve"> compared to the next validation root mean squared error. By being set to one it will allow the program to continue running a bit longer before the validation error stops training.</w:t>
      </w:r>
      <w:r w:rsidR="009B129F">
        <w:t xml:space="preserve"> This is to allow the chance for the validation error to go back down. More on this will be explained later.</w:t>
      </w:r>
      <w:r>
        <w:t xml:space="preserve"> </w:t>
      </w:r>
    </w:p>
    <w:p w14:paraId="5EBEBFF8" w14:textId="68AD804A" w:rsidR="009B129F" w:rsidRDefault="009B129F">
      <w:r>
        <w:t xml:space="preserve">Next, the learning rate range and momentum are attributes used for the improvements to the base algorithm. </w:t>
      </w:r>
      <w:proofErr w:type="spellStart"/>
      <w:r>
        <w:t>Self.learningRateRange</w:t>
      </w:r>
      <w:proofErr w:type="spellEnd"/>
      <w:r>
        <w:t xml:space="preserve"> is a boundary for the simulated annealing algorithm to make the learning rate stay within at. </w:t>
      </w:r>
      <w:proofErr w:type="spellStart"/>
      <w:r>
        <w:t>Self.momentum</w:t>
      </w:r>
      <w:proofErr w:type="spellEnd"/>
      <w:r>
        <w:t xml:space="preserve"> is simply a coefficient for quickening the process of moving past the weight space. </w:t>
      </w:r>
    </w:p>
    <w:p w14:paraId="631F7EBB" w14:textId="1C84BE71" w:rsidR="009B129F" w:rsidRDefault="009B129F">
      <w:r>
        <w:t xml:space="preserve">Lastly, </w:t>
      </w:r>
      <w:proofErr w:type="spellStart"/>
      <w:r>
        <w:t>self.currentEp</w:t>
      </w:r>
      <w:proofErr w:type="spellEnd"/>
      <w:r>
        <w:t xml:space="preserve"> is simply a value to set a new neural networks epoch to 0.</w:t>
      </w:r>
    </w:p>
    <w:p w14:paraId="63408066" w14:textId="77777777" w:rsidR="00DE5971" w:rsidRDefault="00DE5971"/>
    <w:p w14:paraId="31CDBDE1" w14:textId="1245DEF5" w:rsidR="00DE5971" w:rsidRPr="00AE1861" w:rsidRDefault="00AE1861">
      <w:pPr>
        <w:rPr>
          <w:b/>
          <w:bCs/>
        </w:rPr>
      </w:pPr>
      <w:r w:rsidRPr="00321D0A">
        <w:rPr>
          <w:noProof/>
          <w:sz w:val="16"/>
          <w:szCs w:val="16"/>
        </w:rPr>
        <w:drawing>
          <wp:anchor distT="0" distB="0" distL="114300" distR="114300" simplePos="0" relativeHeight="251668480" behindDoc="0" locked="0" layoutInCell="1" allowOverlap="1" wp14:anchorId="4FDF3230" wp14:editId="12ED222F">
            <wp:simplePos x="0" y="0"/>
            <wp:positionH relativeFrom="margin">
              <wp:align>right</wp:align>
            </wp:positionH>
            <wp:positionV relativeFrom="paragraph">
              <wp:posOffset>352425</wp:posOffset>
            </wp:positionV>
            <wp:extent cx="5731510" cy="3898265"/>
            <wp:effectExtent l="0" t="0" r="2540" b="698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anchor>
        </w:drawing>
      </w:r>
      <w:r>
        <w:rPr>
          <w:b/>
          <w:bCs/>
        </w:rPr>
        <w:t>Activation Functions &amp; Derivatives:</w:t>
      </w:r>
    </w:p>
    <w:p w14:paraId="4D3A0B78" w14:textId="77777777" w:rsidR="00C474A4" w:rsidRDefault="00C474A4"/>
    <w:p w14:paraId="77E06BBB" w14:textId="7F15BC3B" w:rsidR="00AE0ECF" w:rsidRDefault="00DE5971">
      <w:r w:rsidRPr="00321D0A">
        <w:rPr>
          <w:noProof/>
          <w:sz w:val="16"/>
          <w:szCs w:val="16"/>
        </w:rPr>
        <w:drawing>
          <wp:anchor distT="0" distB="0" distL="114300" distR="114300" simplePos="0" relativeHeight="251669504" behindDoc="0" locked="0" layoutInCell="1" allowOverlap="1" wp14:anchorId="5EDA2483" wp14:editId="45678D7D">
            <wp:simplePos x="0" y="0"/>
            <wp:positionH relativeFrom="margin">
              <wp:align>right</wp:align>
            </wp:positionH>
            <wp:positionV relativeFrom="paragraph">
              <wp:posOffset>4257675</wp:posOffset>
            </wp:positionV>
            <wp:extent cx="5731510" cy="2607945"/>
            <wp:effectExtent l="0" t="0" r="2540" b="190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anchor>
        </w:drawing>
      </w:r>
      <w:r w:rsidR="00C474A4">
        <w:t xml:space="preserve">The def sigmoid and def </w:t>
      </w:r>
      <w:proofErr w:type="spellStart"/>
      <w:r w:rsidR="00C474A4">
        <w:t>tanH</w:t>
      </w:r>
      <w:proofErr w:type="spellEnd"/>
      <w:r w:rsidR="00C474A4">
        <w:t xml:space="preserve"> functions are used to apply the activation functions to the weighted sums of the hidden and output layers. As the gradients for the node outputs are needed to be calculated for gradient descent, I have implemented def </w:t>
      </w:r>
      <w:proofErr w:type="spellStart"/>
      <w:r w:rsidR="00C474A4">
        <w:t>dSigmoid</w:t>
      </w:r>
      <w:proofErr w:type="spellEnd"/>
      <w:r w:rsidR="00C474A4">
        <w:t xml:space="preserve"> and def </w:t>
      </w:r>
      <w:proofErr w:type="spellStart"/>
      <w:r w:rsidR="00C474A4">
        <w:t>dTanH</w:t>
      </w:r>
      <w:proofErr w:type="spellEnd"/>
      <w:r w:rsidR="00C474A4">
        <w:t xml:space="preserve"> functions to find the derivatives of each hidden and output node.</w:t>
      </w:r>
    </w:p>
    <w:p w14:paraId="7FE30FC7" w14:textId="44E1384F" w:rsidR="00C474A4" w:rsidRDefault="00C474A4"/>
    <w:p w14:paraId="0F3A01A6" w14:textId="68D42077" w:rsidR="00C474A4" w:rsidRDefault="00C474A4">
      <w:pPr>
        <w:rPr>
          <w:b/>
          <w:bCs/>
        </w:rPr>
      </w:pPr>
      <w:r>
        <w:rPr>
          <w:b/>
          <w:bCs/>
        </w:rPr>
        <w:t>Feed-Forward:</w:t>
      </w:r>
    </w:p>
    <w:p w14:paraId="7AFA8807" w14:textId="16E1CB42" w:rsidR="00B66CC5" w:rsidRDefault="00B66CC5">
      <w:r>
        <w:lastRenderedPageBreak/>
        <w:t xml:space="preserve">This method takes a row of data from the excel spreadsheet and creates a  2-dimensional NumPy array out of it for matrix operations. These </w:t>
      </w:r>
      <w:r w:rsidR="00550532">
        <w:t>standardized</w:t>
      </w:r>
      <w:r>
        <w:t xml:space="preserve"> input values are used to create the weighted sum of the hidden nodes via the dot product. Each weighted sum is then added by its respective hidden bias. When all of this is done, we apply the appropriate activation function to the sum. In this case, hyperbolic tan</w:t>
      </w:r>
      <w:r w:rsidR="009351EB">
        <w:t>gent</w:t>
      </w:r>
      <w:r>
        <w:t xml:space="preserve"> is used. Likewise, the same process is repeated for the output layer where the hidden layer results are now passed to the output layer. This method then returns the guess of the neural network and then the hidden and input data in matrix form</w:t>
      </w:r>
      <w:r w:rsidR="00550532">
        <w:t xml:space="preserve">. </w:t>
      </w:r>
    </w:p>
    <w:p w14:paraId="68E7C4F1" w14:textId="2CEE61E1" w:rsidR="00550532" w:rsidRPr="00550532" w:rsidRDefault="00550532">
      <w:pPr>
        <w:rPr>
          <w:b/>
          <w:bCs/>
        </w:rPr>
      </w:pPr>
      <w:r>
        <w:rPr>
          <w:b/>
          <w:bCs/>
        </w:rPr>
        <w:t>Back-propagation:</w:t>
      </w:r>
    </w:p>
    <w:p w14:paraId="2CA1B316" w14:textId="242FEC79" w:rsidR="00AE0ECF" w:rsidRDefault="00550532">
      <w:r>
        <w:t xml:space="preserve">  </w:t>
      </w:r>
      <w:r w:rsidR="00FC3775">
        <w:rPr>
          <w:noProof/>
        </w:rPr>
        <w:drawing>
          <wp:inline distT="0" distB="0" distL="0" distR="0" wp14:anchorId="5D8F9614" wp14:editId="2E61DC33">
            <wp:extent cx="5731510" cy="4491990"/>
            <wp:effectExtent l="0" t="0" r="254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731510" cy="4491990"/>
                    </a:xfrm>
                    <a:prstGeom prst="rect">
                      <a:avLst/>
                    </a:prstGeom>
                  </pic:spPr>
                </pic:pic>
              </a:graphicData>
            </a:graphic>
          </wp:inline>
        </w:drawing>
      </w:r>
    </w:p>
    <w:p w14:paraId="10424B79" w14:textId="1991B652" w:rsidR="00550532" w:rsidRDefault="00550532">
      <w:r>
        <w:t xml:space="preserve">The purpose of the backpropagation algorithm is to return the hidden and output deltas for the update weights method. This algorithm takes the returned values of the feed-forward algorithm and also takes the correct answer of that specific row of data. </w:t>
      </w:r>
    </w:p>
    <w:p w14:paraId="5F32E7D9" w14:textId="14E5BDF7" w:rsidR="00550532" w:rsidRDefault="00550532">
      <w:r>
        <w:t xml:space="preserve">The output errors are calculated using the </w:t>
      </w:r>
      <w:r w:rsidRPr="00550532">
        <w:t>formula</w:t>
      </w:r>
      <w:r w:rsidRPr="00550532">
        <w:rPr>
          <w:b/>
          <w:bCs/>
        </w:rPr>
        <w:t xml:space="preserve"> </w:t>
      </w:r>
      <w:proofErr w:type="spellStart"/>
      <w:r w:rsidRPr="00550532">
        <w:rPr>
          <w:b/>
          <w:bCs/>
        </w:rPr>
        <w:t>Oerrors</w:t>
      </w:r>
      <w:proofErr w:type="spellEnd"/>
      <w:r w:rsidRPr="00550532">
        <w:rPr>
          <w:b/>
          <w:bCs/>
        </w:rPr>
        <w:t xml:space="preserve"> = </w:t>
      </w:r>
      <w:proofErr w:type="spellStart"/>
      <w:r w:rsidRPr="00550532">
        <w:rPr>
          <w:b/>
          <w:bCs/>
        </w:rPr>
        <w:t>correctVal</w:t>
      </w:r>
      <w:r>
        <w:rPr>
          <w:b/>
          <w:bCs/>
        </w:rPr>
        <w:t>ue</w:t>
      </w:r>
      <w:proofErr w:type="spellEnd"/>
      <w:r w:rsidRPr="00550532">
        <w:rPr>
          <w:b/>
          <w:bCs/>
        </w:rPr>
        <w:t xml:space="preserve"> – </w:t>
      </w:r>
      <w:r>
        <w:rPr>
          <w:b/>
          <w:bCs/>
        </w:rPr>
        <w:t>guess</w:t>
      </w:r>
      <w:r>
        <w:t xml:space="preserve">. Both of which are matrices of the same size. </w:t>
      </w:r>
      <w:r w:rsidR="00066354">
        <w:t xml:space="preserve">If weight decay is applied to the </w:t>
      </w:r>
      <w:r w:rsidR="00C6620D">
        <w:t>algorithm,</w:t>
      </w:r>
      <w:r w:rsidR="00066354">
        <w:t xml:space="preserve"> we reduce the </w:t>
      </w:r>
      <w:r w:rsidR="00C6620D">
        <w:t>difference between correct and guessed answers. This is to reduce the rate of over-fitting to the model.</w:t>
      </w:r>
    </w:p>
    <w:p w14:paraId="4CB55E68" w14:textId="7432E84A" w:rsidR="00C6620D" w:rsidRDefault="00C6620D">
      <w:r>
        <w:t xml:space="preserve">To find the gradient of </w:t>
      </w:r>
      <w:r w:rsidR="00605704">
        <w:t>the current point within the weight space, we use the derivative functions of the activation function currently used. In this case, the derivative of hyperbolic tan</w:t>
      </w:r>
      <w:r w:rsidR="009351EB">
        <w:t>gent</w:t>
      </w:r>
      <w:r w:rsidR="00605704">
        <w:t xml:space="preserve"> is used to get the gradient. We then find the output’s delta by the </w:t>
      </w:r>
      <w:r w:rsidR="00605704" w:rsidRPr="007A7F5D">
        <w:t>formula</w:t>
      </w:r>
      <w:r w:rsidR="006D1142" w:rsidRPr="007A7F5D">
        <w:t xml:space="preserve"> </w:t>
      </w:r>
      <w:proofErr w:type="spellStart"/>
      <w:r w:rsidR="006D1142" w:rsidRPr="007A7F5D">
        <w:rPr>
          <w:b/>
          <w:bCs/>
        </w:rPr>
        <w:t>Odelta</w:t>
      </w:r>
      <w:proofErr w:type="spellEnd"/>
      <w:r w:rsidR="006D1142" w:rsidRPr="007A7F5D">
        <w:rPr>
          <w:b/>
          <w:bCs/>
        </w:rPr>
        <w:t xml:space="preserve"> =</w:t>
      </w:r>
      <w:r w:rsidR="00605704" w:rsidRPr="007A7F5D">
        <w:rPr>
          <w:b/>
          <w:bCs/>
        </w:rPr>
        <w:t xml:space="preserve"> </w:t>
      </w:r>
      <w:proofErr w:type="spellStart"/>
      <w:r w:rsidR="00605704" w:rsidRPr="007A7F5D">
        <w:rPr>
          <w:b/>
          <w:bCs/>
        </w:rPr>
        <w:t>gradientOutput</w:t>
      </w:r>
      <w:proofErr w:type="spellEnd"/>
      <w:r w:rsidR="00605704" w:rsidRPr="007A7F5D">
        <w:rPr>
          <w:b/>
          <w:bCs/>
        </w:rPr>
        <w:t xml:space="preserve"> * output Error</w:t>
      </w:r>
      <w:r w:rsidR="006D1142">
        <w:rPr>
          <w:b/>
          <w:bCs/>
        </w:rPr>
        <w:t>.</w:t>
      </w:r>
      <w:r w:rsidR="007A7F5D">
        <w:t xml:space="preserve"> </w:t>
      </w:r>
      <w:r w:rsidR="00F27E29">
        <w:t>Similarly, the</w:t>
      </w:r>
      <w:r w:rsidR="007A7F5D">
        <w:t xml:space="preserve"> hidden deltas are then calculated via the formula </w:t>
      </w:r>
      <w:proofErr w:type="spellStart"/>
      <w:r w:rsidR="007A7F5D" w:rsidRPr="00F27E29">
        <w:rPr>
          <w:b/>
          <w:bCs/>
        </w:rPr>
        <w:t>Hdelta</w:t>
      </w:r>
      <w:proofErr w:type="spellEnd"/>
      <w:r w:rsidR="007A7F5D" w:rsidRPr="00F27E29">
        <w:rPr>
          <w:b/>
          <w:bCs/>
        </w:rPr>
        <w:t xml:space="preserve"> = Weight</w:t>
      </w:r>
      <w:r w:rsidR="00F27E29" w:rsidRPr="00F27E29">
        <w:rPr>
          <w:b/>
          <w:bCs/>
        </w:rPr>
        <w:t xml:space="preserve"> of hidden to output layer * </w:t>
      </w:r>
      <w:proofErr w:type="spellStart"/>
      <w:r w:rsidR="00F27E29" w:rsidRPr="00F27E29">
        <w:rPr>
          <w:b/>
          <w:bCs/>
        </w:rPr>
        <w:t>OutputDelta</w:t>
      </w:r>
      <w:proofErr w:type="spellEnd"/>
      <w:r w:rsidR="00F27E29" w:rsidRPr="00F27E29">
        <w:rPr>
          <w:b/>
          <w:bCs/>
        </w:rPr>
        <w:t xml:space="preserve"> * gradient of hidden</w:t>
      </w:r>
      <w:r w:rsidR="00F27E29">
        <w:t xml:space="preserve">. Then these deltas are correctly ordered in a matrix </w:t>
      </w:r>
      <w:r w:rsidR="00F27E29">
        <w:lastRenderedPageBreak/>
        <w:t>by a dot product between hidden deltas and input row transposed. These delta matrices for the input to hidden,</w:t>
      </w:r>
      <w:r w:rsidR="005767D7">
        <w:t xml:space="preserve"> </w:t>
      </w:r>
      <w:r w:rsidR="00F27E29">
        <w:t>hidden to output layers and output and hidden deltas are returned.</w:t>
      </w:r>
    </w:p>
    <w:p w14:paraId="75FE3C9E" w14:textId="6E137E47" w:rsidR="00E3560B" w:rsidRPr="00E3560B" w:rsidRDefault="00E3560B">
      <w:r>
        <w:rPr>
          <w:b/>
          <w:bCs/>
        </w:rPr>
        <w:t>Updating Weights:</w:t>
      </w:r>
    </w:p>
    <w:p w14:paraId="3FE3C2BE" w14:textId="56D2F4C9" w:rsidR="00AE0ECF" w:rsidRDefault="0091307A">
      <w:r>
        <w:rPr>
          <w:noProof/>
        </w:rPr>
        <w:drawing>
          <wp:inline distT="0" distB="0" distL="0" distR="0" wp14:anchorId="76059D28" wp14:editId="5D961390">
            <wp:extent cx="5731510" cy="16236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731510" cy="1623695"/>
                    </a:xfrm>
                    <a:prstGeom prst="rect">
                      <a:avLst/>
                    </a:prstGeom>
                  </pic:spPr>
                </pic:pic>
              </a:graphicData>
            </a:graphic>
          </wp:inline>
        </w:drawing>
      </w:r>
    </w:p>
    <w:p w14:paraId="47AE34A0" w14:textId="5D9C7B91" w:rsidR="00E3560B" w:rsidRDefault="00B03F05">
      <w:r>
        <w:t>After the backpropagation algorithm is finished, the returned values are passed to the update weights method. The weight</w:t>
      </w:r>
      <w:r w:rsidR="00896539">
        <w:t xml:space="preserve"> matrices are updated first using the formulas </w:t>
      </w:r>
      <w:proofErr w:type="spellStart"/>
      <w:r w:rsidR="00896539" w:rsidRPr="00896539">
        <w:rPr>
          <w:b/>
          <w:bCs/>
        </w:rPr>
        <w:t>NewWeight</w:t>
      </w:r>
      <w:proofErr w:type="spellEnd"/>
      <w:r w:rsidR="00896539" w:rsidRPr="00896539">
        <w:rPr>
          <w:b/>
          <w:bCs/>
        </w:rPr>
        <w:t xml:space="preserve"> = </w:t>
      </w:r>
      <w:proofErr w:type="spellStart"/>
      <w:r w:rsidR="00896539" w:rsidRPr="00896539">
        <w:rPr>
          <w:b/>
          <w:bCs/>
        </w:rPr>
        <w:t>OldWeight</w:t>
      </w:r>
      <w:proofErr w:type="spellEnd"/>
      <w:r w:rsidR="00896539" w:rsidRPr="00896539">
        <w:rPr>
          <w:b/>
          <w:bCs/>
        </w:rPr>
        <w:t xml:space="preserve"> + (delta * </w:t>
      </w:r>
      <w:proofErr w:type="spellStart"/>
      <w:r w:rsidR="00896539" w:rsidRPr="00896539">
        <w:rPr>
          <w:b/>
          <w:bCs/>
        </w:rPr>
        <w:t>LearningRate</w:t>
      </w:r>
      <w:proofErr w:type="spellEnd"/>
      <w:r w:rsidR="00896539" w:rsidRPr="00896539">
        <w:rPr>
          <w:b/>
          <w:bCs/>
        </w:rPr>
        <w:t>)</w:t>
      </w:r>
      <w:r w:rsidR="00896539">
        <w:rPr>
          <w:b/>
          <w:bCs/>
        </w:rPr>
        <w:t xml:space="preserve">. </w:t>
      </w:r>
      <w:r w:rsidR="00896539">
        <w:t xml:space="preserve">If the matrix is input to hidden, the hidden deltas are being used, otherwise it’s the output deltas. </w:t>
      </w:r>
    </w:p>
    <w:p w14:paraId="573D3FC4" w14:textId="752529E4" w:rsidR="00896539" w:rsidRDefault="00896539">
      <w:r>
        <w:t>But as mentioned in the backpropagation algorithm, these input</w:t>
      </w:r>
      <w:r w:rsidR="0004171E">
        <w:t>-</w:t>
      </w:r>
      <w:r>
        <w:t>t</w:t>
      </w:r>
      <w:r w:rsidR="0004171E">
        <w:t>o-</w:t>
      </w:r>
      <w:r>
        <w:t xml:space="preserve"> hidden and hidden</w:t>
      </w:r>
      <w:r w:rsidR="0004171E">
        <w:t>-</w:t>
      </w:r>
      <w:r>
        <w:t>to</w:t>
      </w:r>
      <w:r w:rsidR="0004171E">
        <w:t>-</w:t>
      </w:r>
      <w:r>
        <w:t>output deltas are stored in a matrix that will correctly give the right deltas for this formula to work. That is why the formula looks a bit different</w:t>
      </w:r>
      <w:r w:rsidR="00224B22">
        <w:t xml:space="preserve"> from the lecture slides</w:t>
      </w:r>
      <w:r>
        <w:t xml:space="preserve"> as I had to give a solution in matrix form. </w:t>
      </w:r>
    </w:p>
    <w:p w14:paraId="7E8884C6" w14:textId="022A95DF" w:rsidR="00224B22" w:rsidRDefault="00224B22">
      <w:r>
        <w:t xml:space="preserve">If the momentum algorithm is applied to the base algorithm, the weights are further adjusted to include </w:t>
      </w:r>
      <w:proofErr w:type="spellStart"/>
      <w:r w:rsidRPr="00896539">
        <w:rPr>
          <w:b/>
          <w:bCs/>
        </w:rPr>
        <w:t>NewWeight</w:t>
      </w:r>
      <w:proofErr w:type="spellEnd"/>
      <w:r w:rsidRPr="00896539">
        <w:rPr>
          <w:b/>
          <w:bCs/>
        </w:rPr>
        <w:t xml:space="preserve"> = </w:t>
      </w:r>
      <w:proofErr w:type="spellStart"/>
      <w:r w:rsidRPr="00896539">
        <w:rPr>
          <w:b/>
          <w:bCs/>
        </w:rPr>
        <w:t>OldWeight</w:t>
      </w:r>
      <w:proofErr w:type="spellEnd"/>
      <w:r w:rsidRPr="00896539">
        <w:rPr>
          <w:b/>
          <w:bCs/>
        </w:rPr>
        <w:t xml:space="preserve"> + (delta * </w:t>
      </w:r>
      <w:proofErr w:type="spellStart"/>
      <w:r w:rsidRPr="00896539">
        <w:rPr>
          <w:b/>
          <w:bCs/>
        </w:rPr>
        <w:t>LearningRate</w:t>
      </w:r>
      <w:proofErr w:type="spellEnd"/>
      <w:r w:rsidRPr="00896539">
        <w:rPr>
          <w:b/>
          <w:bCs/>
        </w:rPr>
        <w:t>)</w:t>
      </w:r>
      <w:r>
        <w:rPr>
          <w:b/>
          <w:bCs/>
        </w:rPr>
        <w:t xml:space="preserve"> + (</w:t>
      </w:r>
      <w:proofErr w:type="spellStart"/>
      <w:r>
        <w:rPr>
          <w:b/>
          <w:bCs/>
        </w:rPr>
        <w:t>momentumValue</w:t>
      </w:r>
      <w:proofErr w:type="spellEnd"/>
      <w:r>
        <w:rPr>
          <w:b/>
          <w:bCs/>
        </w:rPr>
        <w:t xml:space="preserve"> *</w:t>
      </w:r>
      <w:r w:rsidRPr="00896539">
        <w:rPr>
          <w:b/>
          <w:bCs/>
        </w:rPr>
        <w:t xml:space="preserve">(delta * </w:t>
      </w:r>
      <w:proofErr w:type="spellStart"/>
      <w:r w:rsidRPr="00896539">
        <w:rPr>
          <w:b/>
          <w:bCs/>
        </w:rPr>
        <w:t>LearningRate</w:t>
      </w:r>
      <w:proofErr w:type="spellEnd"/>
      <w:r w:rsidRPr="00896539">
        <w:rPr>
          <w:b/>
          <w:bCs/>
        </w:rPr>
        <w:t>)</w:t>
      </w:r>
      <w:r>
        <w:rPr>
          <w:b/>
          <w:bCs/>
        </w:rPr>
        <w:t>)</w:t>
      </w:r>
      <w:r>
        <w:t xml:space="preserve">. As </w:t>
      </w:r>
      <w:r w:rsidRPr="00896539">
        <w:rPr>
          <w:b/>
          <w:bCs/>
        </w:rPr>
        <w:t xml:space="preserve">(delta * </w:t>
      </w:r>
      <w:proofErr w:type="spellStart"/>
      <w:r w:rsidRPr="00896539">
        <w:rPr>
          <w:b/>
          <w:bCs/>
        </w:rPr>
        <w:t>LearningRate</w:t>
      </w:r>
      <w:proofErr w:type="spellEnd"/>
      <w:r w:rsidRPr="00896539">
        <w:rPr>
          <w:b/>
          <w:bCs/>
        </w:rPr>
        <w:t>)</w:t>
      </w:r>
      <w:r>
        <w:rPr>
          <w:b/>
          <w:bCs/>
        </w:rPr>
        <w:t xml:space="preserve"> </w:t>
      </w:r>
      <w:r>
        <w:t>is the amount of how much adjustment the old weights needed, we simply needed to multiply this value by the momentum coefficient to go down that change</w:t>
      </w:r>
      <w:r w:rsidR="009D4556">
        <w:t xml:space="preserve"> a bit more through the weight space.</w:t>
      </w:r>
    </w:p>
    <w:p w14:paraId="36C44D20" w14:textId="527FE0D2" w:rsidR="009D4556" w:rsidRDefault="009D4556">
      <w:r>
        <w:t xml:space="preserve">Lastly, the hidden and output biases are updated using the </w:t>
      </w:r>
      <w:r w:rsidRPr="009D4556">
        <w:t>formula</w:t>
      </w:r>
      <w:r w:rsidRPr="009D4556">
        <w:rPr>
          <w:b/>
          <w:bCs/>
        </w:rPr>
        <w:t xml:space="preserve"> </w:t>
      </w:r>
      <w:proofErr w:type="spellStart"/>
      <w:r w:rsidRPr="009D4556">
        <w:rPr>
          <w:b/>
          <w:bCs/>
        </w:rPr>
        <w:t>newBias</w:t>
      </w:r>
      <w:proofErr w:type="spellEnd"/>
      <w:r w:rsidRPr="009D4556">
        <w:rPr>
          <w:b/>
          <w:bCs/>
        </w:rPr>
        <w:t xml:space="preserve"> = </w:t>
      </w:r>
      <w:proofErr w:type="spellStart"/>
      <w:r w:rsidRPr="009D4556">
        <w:rPr>
          <w:b/>
          <w:bCs/>
        </w:rPr>
        <w:t>oldBias</w:t>
      </w:r>
      <w:proofErr w:type="spellEnd"/>
      <w:r w:rsidRPr="009D4556">
        <w:rPr>
          <w:b/>
          <w:bCs/>
        </w:rPr>
        <w:t xml:space="preserve"> + (learning rate * delta)</w:t>
      </w:r>
      <w:r>
        <w:rPr>
          <w:b/>
          <w:bCs/>
        </w:rPr>
        <w:t xml:space="preserve"> * 1. </w:t>
      </w:r>
      <w:r w:rsidR="00175AD7">
        <w:t>The delta used is the delta that is of the same type as the bias. For example, if we are looking for the hidden bias, the formula will be using the hidden deltas. Again, my implementation is using matrices so all the deltas and biases are stored in the matrix.</w:t>
      </w:r>
    </w:p>
    <w:p w14:paraId="0EE0B26E" w14:textId="794237DF" w:rsidR="00C66739" w:rsidRPr="00C66739" w:rsidRDefault="00C66739">
      <w:pPr>
        <w:rPr>
          <w:b/>
          <w:bCs/>
        </w:rPr>
      </w:pPr>
      <w:r>
        <w:rPr>
          <w:b/>
          <w:bCs/>
        </w:rPr>
        <w:t>Simulated Annealing:</w:t>
      </w:r>
    </w:p>
    <w:p w14:paraId="7494FFDA" w14:textId="7C665653" w:rsidR="0020031F" w:rsidRDefault="0020031F">
      <w:r w:rsidRPr="00321D0A">
        <w:rPr>
          <w:noProof/>
          <w:sz w:val="16"/>
          <w:szCs w:val="16"/>
        </w:rPr>
        <w:drawing>
          <wp:inline distT="0" distB="0" distL="0" distR="0" wp14:anchorId="296FFC36" wp14:editId="0CC770CD">
            <wp:extent cx="5731510" cy="717550"/>
            <wp:effectExtent l="0" t="0" r="2540" b="635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4"/>
                    <a:stretch>
                      <a:fillRect/>
                    </a:stretch>
                  </pic:blipFill>
                  <pic:spPr>
                    <a:xfrm>
                      <a:off x="0" y="0"/>
                      <a:ext cx="5731510" cy="717550"/>
                    </a:xfrm>
                    <a:prstGeom prst="rect">
                      <a:avLst/>
                    </a:prstGeom>
                  </pic:spPr>
                </pic:pic>
              </a:graphicData>
            </a:graphic>
          </wp:inline>
        </w:drawing>
      </w:r>
    </w:p>
    <w:p w14:paraId="7D0AB924" w14:textId="471D4B13" w:rsidR="00C66739" w:rsidRDefault="00C66739">
      <w:r>
        <w:t xml:space="preserve">Simulated annealing in the context of neural networks is a process where the learning rate changes over each epoch to a smaller </w:t>
      </w:r>
      <w:r w:rsidR="00FC6BB3">
        <w:t xml:space="preserve">learning rate. Within the constructor method a </w:t>
      </w:r>
      <w:proofErr w:type="spellStart"/>
      <w:r w:rsidR="00FC6BB3">
        <w:t>self.learning</w:t>
      </w:r>
      <w:proofErr w:type="spellEnd"/>
      <w:r w:rsidR="00FC6BB3">
        <w:t xml:space="preserve"> rate range contains an array of two values specifying the highest learning rate and the lowest learning rate. During training, the learning rate gets decreased proportionately to the number of epochs left to do. So by the end of training the learning rate will reach the lowest value in that learning rate range. This is done by calling this method each time to adjust the current learning rate value.</w:t>
      </w:r>
    </w:p>
    <w:p w14:paraId="49D5E621" w14:textId="2DEA4BBE" w:rsidR="00BC05AF" w:rsidRDefault="00BC05AF"/>
    <w:p w14:paraId="53A2A99C" w14:textId="77777777" w:rsidR="00BC05AF" w:rsidRDefault="00BC05AF">
      <w:pPr>
        <w:rPr>
          <w:b/>
          <w:bCs/>
        </w:rPr>
      </w:pPr>
    </w:p>
    <w:p w14:paraId="32300171" w14:textId="77777777" w:rsidR="00BC05AF" w:rsidRDefault="00BC05AF">
      <w:pPr>
        <w:rPr>
          <w:b/>
          <w:bCs/>
        </w:rPr>
      </w:pPr>
    </w:p>
    <w:p w14:paraId="10688401" w14:textId="2251AB94" w:rsidR="00BC05AF" w:rsidRPr="00BC05AF" w:rsidRDefault="00BC05AF">
      <w:pPr>
        <w:rPr>
          <w:b/>
          <w:bCs/>
        </w:rPr>
      </w:pPr>
      <w:r>
        <w:rPr>
          <w:b/>
          <w:bCs/>
        </w:rPr>
        <w:t>Weight Decay:</w:t>
      </w:r>
    </w:p>
    <w:p w14:paraId="64D34E34" w14:textId="76B41A20" w:rsidR="0020031F" w:rsidRDefault="0020031F">
      <w:r w:rsidRPr="00321D0A">
        <w:rPr>
          <w:noProof/>
          <w:sz w:val="16"/>
          <w:szCs w:val="16"/>
        </w:rPr>
        <w:drawing>
          <wp:inline distT="0" distB="0" distL="0" distR="0" wp14:anchorId="08FE0306" wp14:editId="64706ED8">
            <wp:extent cx="5731510" cy="386778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5731510" cy="3867785"/>
                    </a:xfrm>
                    <a:prstGeom prst="rect">
                      <a:avLst/>
                    </a:prstGeom>
                  </pic:spPr>
                </pic:pic>
              </a:graphicData>
            </a:graphic>
          </wp:inline>
        </w:drawing>
      </w:r>
    </w:p>
    <w:p w14:paraId="765B21CD" w14:textId="63D2CC40" w:rsidR="00BC05AF" w:rsidRDefault="0001774F">
      <w:r>
        <w:t xml:space="preserve">Weight decay is a process that </w:t>
      </w:r>
      <w:r w:rsidR="00835EE9">
        <w:t>penalizes</w:t>
      </w:r>
      <w:r>
        <w:t xml:space="preserve"> large weight values by adjusting the error function of the output nodes.</w:t>
      </w:r>
      <w:r w:rsidR="00835EE9">
        <w:t xml:space="preserve"> Large weights on the output node can lead to output results beyond the range of the training data. If these values were not restricted in some way, the </w:t>
      </w:r>
      <w:r w:rsidR="000E7E0A">
        <w:t>observed-modelled</w:t>
      </w:r>
      <w:r w:rsidR="00835EE9">
        <w:t xml:space="preserve"> graph will show a noisy response to the data and give a lot of curvatures. This </w:t>
      </w:r>
      <w:r w:rsidR="000E7E0A">
        <w:t>is</w:t>
      </w:r>
      <w:r w:rsidR="00835EE9">
        <w:t xml:space="preserve"> over-fitting. </w:t>
      </w:r>
    </w:p>
    <w:p w14:paraId="28F2B04F" w14:textId="53F49A29" w:rsidR="000E7E0A" w:rsidRDefault="000E7E0A">
      <w:r>
        <w:t xml:space="preserve">Firstly a secondary method called </w:t>
      </w:r>
      <w:proofErr w:type="spellStart"/>
      <w:r w:rsidR="00F30C90">
        <w:t>sumWeight</w:t>
      </w:r>
      <w:proofErr w:type="spellEnd"/>
      <w:r>
        <w:t xml:space="preserve"> is used to calculate the sum of all </w:t>
      </w:r>
      <w:r w:rsidR="00F30C90">
        <w:t xml:space="preserve">squared </w:t>
      </w:r>
      <w:r>
        <w:t xml:space="preserve">weight values in a matrix and returns that sum to the </w:t>
      </w:r>
      <w:r w:rsidR="00F30C90">
        <w:t>apply Weight Decay</w:t>
      </w:r>
      <w:r>
        <w:t xml:space="preserve"> method. The number of weights </w:t>
      </w:r>
      <w:r w:rsidR="00F30C90">
        <w:t>is</w:t>
      </w:r>
      <w:r>
        <w:t xml:space="preserve"> also calculated by adding the </w:t>
      </w:r>
      <w:r w:rsidR="00F30C90">
        <w:t xml:space="preserve">number of dimensions of each matrix together. We then find omega and upsilon via:  </w:t>
      </w:r>
    </w:p>
    <w:p w14:paraId="26D93256" w14:textId="69CAF8C0" w:rsidR="00F30C90" w:rsidRDefault="00F30C90">
      <w:r>
        <w:rPr>
          <w:noProof/>
        </w:rPr>
        <w:drawing>
          <wp:anchor distT="0" distB="0" distL="114300" distR="114300" simplePos="0" relativeHeight="251673600" behindDoc="0" locked="0" layoutInCell="1" allowOverlap="1" wp14:anchorId="263C461B" wp14:editId="128BDBD1">
            <wp:simplePos x="0" y="0"/>
            <wp:positionH relativeFrom="column">
              <wp:posOffset>3209925</wp:posOffset>
            </wp:positionH>
            <wp:positionV relativeFrom="paragraph">
              <wp:posOffset>79375</wp:posOffset>
            </wp:positionV>
            <wp:extent cx="1581150" cy="1476375"/>
            <wp:effectExtent l="0" t="0" r="0" b="9525"/>
            <wp:wrapSquare wrapText="bothSides"/>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81150" cy="14763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57AE9E61" wp14:editId="26D37C9E">
            <wp:simplePos x="0" y="0"/>
            <wp:positionH relativeFrom="column">
              <wp:posOffset>285750</wp:posOffset>
            </wp:positionH>
            <wp:positionV relativeFrom="paragraph">
              <wp:posOffset>155575</wp:posOffset>
            </wp:positionV>
            <wp:extent cx="2543175" cy="1476375"/>
            <wp:effectExtent l="0" t="0" r="9525" b="9525"/>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3175" cy="1476375"/>
                    </a:xfrm>
                    <a:prstGeom prst="rect">
                      <a:avLst/>
                    </a:prstGeom>
                  </pic:spPr>
                </pic:pic>
              </a:graphicData>
            </a:graphic>
          </wp:anchor>
        </w:drawing>
      </w:r>
    </w:p>
    <w:p w14:paraId="776A5850" w14:textId="6F73AB1F" w:rsidR="00F30C90" w:rsidRDefault="00F30C90"/>
    <w:p w14:paraId="121112D7" w14:textId="1A7CA0C4" w:rsidR="00F30C90" w:rsidRDefault="00F30C90"/>
    <w:p w14:paraId="3A304FC0" w14:textId="0E981BED" w:rsidR="00F30C90" w:rsidRDefault="00F30C90"/>
    <w:p w14:paraId="7C740FC9" w14:textId="0B8E972C" w:rsidR="00F30C90" w:rsidRDefault="00F30C90"/>
    <w:p w14:paraId="784A1DEA" w14:textId="4E6A9D48" w:rsidR="00F30C90" w:rsidRDefault="00F30C90"/>
    <w:p w14:paraId="6B20B5FC" w14:textId="09809632" w:rsidR="00F30C90" w:rsidRDefault="00FC3775">
      <w:r>
        <w:t>The method then returns the product of these values. During the back-propagation algorithm and add the result to the output error.</w:t>
      </w:r>
    </w:p>
    <w:p w14:paraId="5F662B83" w14:textId="6DA026CA" w:rsidR="00F30C90" w:rsidRDefault="00F30C90"/>
    <w:p w14:paraId="33FD0A4C" w14:textId="4096546F" w:rsidR="00F30C90" w:rsidRPr="00A266B7" w:rsidRDefault="00A266B7">
      <w:pPr>
        <w:rPr>
          <w:b/>
          <w:bCs/>
        </w:rPr>
      </w:pPr>
      <w:r w:rsidRPr="00321D0A">
        <w:rPr>
          <w:noProof/>
          <w:sz w:val="16"/>
          <w:szCs w:val="16"/>
        </w:rPr>
        <w:lastRenderedPageBreak/>
        <w:drawing>
          <wp:anchor distT="0" distB="0" distL="114300" distR="114300" simplePos="0" relativeHeight="251674624" behindDoc="0" locked="0" layoutInCell="1" allowOverlap="1" wp14:anchorId="28BD9148" wp14:editId="6231ECFB">
            <wp:simplePos x="0" y="0"/>
            <wp:positionH relativeFrom="margin">
              <wp:align>left</wp:align>
            </wp:positionH>
            <wp:positionV relativeFrom="paragraph">
              <wp:posOffset>258409</wp:posOffset>
            </wp:positionV>
            <wp:extent cx="5731510" cy="64897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648970"/>
                    </a:xfrm>
                    <a:prstGeom prst="rect">
                      <a:avLst/>
                    </a:prstGeom>
                  </pic:spPr>
                </pic:pic>
              </a:graphicData>
            </a:graphic>
          </wp:anchor>
        </w:drawing>
      </w:r>
      <w:r>
        <w:rPr>
          <w:b/>
          <w:bCs/>
        </w:rPr>
        <w:t>Momentum:</w:t>
      </w:r>
    </w:p>
    <w:p w14:paraId="1FD04114" w14:textId="7022DF7A" w:rsidR="00F30C90" w:rsidRDefault="00F30C90"/>
    <w:p w14:paraId="04E4387F" w14:textId="73A0B45E" w:rsidR="00A266B7" w:rsidRDefault="00A266B7">
      <w:r>
        <w:t xml:space="preserve">As mentioned in the update weights section, this modification allows the training phase to be sped up by adding a fraction of the increment or decrement value to the new weights. This </w:t>
      </w:r>
      <w:r w:rsidR="00365992">
        <w:t>algorithm will create</w:t>
      </w:r>
      <w:r>
        <w:t xml:space="preserve"> </w:t>
      </w:r>
      <w:r w:rsidR="00365992">
        <w:t>faster</w:t>
      </w:r>
      <w:r>
        <w:t xml:space="preserve"> progress across the weight space.</w:t>
      </w:r>
      <w:r w:rsidR="00365992">
        <w:t xml:space="preserve"> </w:t>
      </w:r>
    </w:p>
    <w:p w14:paraId="0421CBD8" w14:textId="77777777" w:rsidR="00A266B7" w:rsidRPr="00321D0A" w:rsidRDefault="00A266B7"/>
    <w:p w14:paraId="2A4AC0B5" w14:textId="38B8D507" w:rsidR="0020031F" w:rsidRPr="007C1D8C" w:rsidRDefault="007C1D8C">
      <w:pPr>
        <w:rPr>
          <w:b/>
          <w:bCs/>
        </w:rPr>
      </w:pPr>
      <w:r>
        <w:rPr>
          <w:noProof/>
        </w:rPr>
        <w:drawing>
          <wp:anchor distT="0" distB="0" distL="114300" distR="114300" simplePos="0" relativeHeight="251675648" behindDoc="0" locked="0" layoutInCell="1" allowOverlap="1" wp14:anchorId="491807BD" wp14:editId="55CC2EE5">
            <wp:simplePos x="0" y="0"/>
            <wp:positionH relativeFrom="margin">
              <wp:align>right</wp:align>
            </wp:positionH>
            <wp:positionV relativeFrom="paragraph">
              <wp:posOffset>240929</wp:posOffset>
            </wp:positionV>
            <wp:extent cx="5731510" cy="2303145"/>
            <wp:effectExtent l="0" t="0" r="2540" b="190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03145"/>
                    </a:xfrm>
                    <a:prstGeom prst="rect">
                      <a:avLst/>
                    </a:prstGeom>
                  </pic:spPr>
                </pic:pic>
              </a:graphicData>
            </a:graphic>
          </wp:anchor>
        </w:drawing>
      </w:r>
      <w:r>
        <w:rPr>
          <w:b/>
          <w:bCs/>
        </w:rPr>
        <w:t>Train</w:t>
      </w:r>
      <w:r w:rsidR="00ED6106">
        <w:rPr>
          <w:b/>
          <w:bCs/>
        </w:rPr>
        <w:t xml:space="preserve"> (part one)</w:t>
      </w:r>
      <w:r>
        <w:rPr>
          <w:b/>
          <w:bCs/>
        </w:rPr>
        <w:t>:</w:t>
      </w:r>
    </w:p>
    <w:p w14:paraId="19A268A4" w14:textId="3A84D052" w:rsidR="007C1D8C" w:rsidRDefault="007C1D8C"/>
    <w:p w14:paraId="1438B3EE" w14:textId="451BC521" w:rsidR="007C1D8C" w:rsidRDefault="007C1D8C">
      <w:r>
        <w:t xml:space="preserve">This is part one of the train method. This method allows the neural network to cycle through a randomly shuffled training data set. Each epoch contains </w:t>
      </w:r>
      <w:r w:rsidR="000A6086">
        <w:t xml:space="preserve">729 days of data. </w:t>
      </w:r>
    </w:p>
    <w:p w14:paraId="14BC9F67" w14:textId="175D0FFC" w:rsidR="000A6086" w:rsidRDefault="000A6086">
      <w:r>
        <w:t xml:space="preserve">This method </w:t>
      </w:r>
      <w:r w:rsidR="00ED6106">
        <w:t>starts</w:t>
      </w:r>
      <w:r>
        <w:t xml:space="preserve"> by retrieving the “Train” excel sheet and storing that data into a pandas data frame. At the start of each training phase</w:t>
      </w:r>
      <w:r w:rsidR="00ED6106">
        <w:t>,</w:t>
      </w:r>
      <w:r>
        <w:t xml:space="preserve"> we have several empty lists that will be used to contain all the assessment model values per epoch and predicted and actual results. This will be used later on to plot are results.</w:t>
      </w:r>
    </w:p>
    <w:p w14:paraId="28121196" w14:textId="77C64B0F" w:rsidR="000A6086" w:rsidRDefault="000A6086">
      <w:r>
        <w:t xml:space="preserve">Whenever a new epoch begins the training set is shuffled to prevent bias and help prevent the model to learn the order of training. This is very important as when it comes to unseen data, it will create a more </w:t>
      </w:r>
      <w:r w:rsidR="00FB027A">
        <w:t>generalized</w:t>
      </w:r>
      <w:r>
        <w:t xml:space="preserve"> output</w:t>
      </w:r>
      <w:r w:rsidR="00FB027A">
        <w:t xml:space="preserve">. </w:t>
      </w:r>
    </w:p>
    <w:p w14:paraId="0D3A7D4E" w14:textId="14D63F87" w:rsidR="00FB027A" w:rsidRDefault="00FB027A">
      <w:r>
        <w:t xml:space="preserve">This method uses two for loops to track the current epoch and iterate through a shuffled training set. Whenever the second for loop </w:t>
      </w:r>
      <w:r w:rsidR="00ED6106">
        <w:t>begins,</w:t>
      </w:r>
      <w:r>
        <w:t xml:space="preserve"> we iterate each row of the data frame and take in the values necessary. Right </w:t>
      </w:r>
      <w:r w:rsidR="00ED6106">
        <w:t>now,</w:t>
      </w:r>
      <w:r>
        <w:t xml:space="preserve"> it is taking 9 values as seen above as input and takes one value as output. This proportion of inputs to outputs must equal the proportion of inputs to output in the used neural network structure.</w:t>
      </w:r>
      <w:r w:rsidR="00ED6106">
        <w:t xml:space="preserve"> </w:t>
      </w:r>
    </w:p>
    <w:p w14:paraId="7A4FCEAB" w14:textId="62B871E7" w:rsidR="00D946F6" w:rsidRDefault="00D946F6"/>
    <w:p w14:paraId="58F68774" w14:textId="04B7537F" w:rsidR="00D946F6" w:rsidRDefault="00D946F6"/>
    <w:p w14:paraId="080AE743" w14:textId="2556AAB1" w:rsidR="00D946F6" w:rsidRDefault="00D946F6"/>
    <w:p w14:paraId="08DF085E" w14:textId="05730FA3" w:rsidR="00D946F6" w:rsidRPr="00D946F6" w:rsidRDefault="00D946F6">
      <w:pPr>
        <w:rPr>
          <w:b/>
          <w:bCs/>
        </w:rPr>
      </w:pPr>
      <w:r>
        <w:rPr>
          <w:b/>
          <w:bCs/>
        </w:rPr>
        <w:lastRenderedPageBreak/>
        <w:t>Train (part two):</w:t>
      </w:r>
    </w:p>
    <w:p w14:paraId="41FD649A" w14:textId="2A2B854E" w:rsidR="0020031F" w:rsidRDefault="0020031F">
      <w:r w:rsidRPr="00321D0A">
        <w:rPr>
          <w:noProof/>
          <w:sz w:val="16"/>
          <w:szCs w:val="16"/>
        </w:rPr>
        <w:drawing>
          <wp:anchor distT="0" distB="0" distL="114300" distR="114300" simplePos="0" relativeHeight="251676672" behindDoc="0" locked="0" layoutInCell="1" allowOverlap="1" wp14:anchorId="5FF290F6" wp14:editId="27D538C4">
            <wp:simplePos x="0" y="0"/>
            <wp:positionH relativeFrom="column">
              <wp:posOffset>0</wp:posOffset>
            </wp:positionH>
            <wp:positionV relativeFrom="paragraph">
              <wp:posOffset>-1078</wp:posOffset>
            </wp:positionV>
            <wp:extent cx="5731510" cy="4145915"/>
            <wp:effectExtent l="0" t="0" r="2540" b="698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anchor>
        </w:drawing>
      </w:r>
    </w:p>
    <w:p w14:paraId="62A5D7CD" w14:textId="5E55B67B" w:rsidR="00D946F6" w:rsidRDefault="00D946F6">
      <w:r>
        <w:t>For the second part of the train method, it covers</w:t>
      </w:r>
      <w:r w:rsidR="000A04C8">
        <w:t xml:space="preserve"> the full algorithm of the multi-layer perceptron. It allows the neural network to make a guess with the given data. Passes the correct value and node layer values in matrix form to the back-propagation algorithm to find its deltas. These deltas are then returned to the update weight method to generate the new weights. These new weights are set to the</w:t>
      </w:r>
      <w:r w:rsidR="00C715BA">
        <w:t xml:space="preserve"> MLP</w:t>
      </w:r>
      <w:r w:rsidR="000A04C8">
        <w:t xml:space="preserve"> </w:t>
      </w:r>
      <w:r w:rsidR="00C715BA">
        <w:t>class’s</w:t>
      </w:r>
      <w:r w:rsidR="000A04C8">
        <w:t xml:space="preserve"> respective attributes. </w:t>
      </w:r>
    </w:p>
    <w:p w14:paraId="19467C2E" w14:textId="08768BF9" w:rsidR="00CE0E8D" w:rsidRDefault="00CE0E8D">
      <w:r>
        <w:t xml:space="preserve">The guess and answers are appended to the predictions and observations lists. </w:t>
      </w:r>
    </w:p>
    <w:p w14:paraId="46E47359" w14:textId="039C581F" w:rsidR="00CE0E8D" w:rsidRDefault="00CE0E8D">
      <w:r>
        <w:t xml:space="preserve">Whenever an epoch is finished the guesses and answers are used as arguments to the assessment models. And those results are stored in the other lists initialised at the start of the method. See Train (part one). </w:t>
      </w:r>
    </w:p>
    <w:p w14:paraId="1FED560F" w14:textId="607F1F5B" w:rsidR="00FA2C3B" w:rsidRDefault="00FA2C3B">
      <w:r>
        <w:t>If simulated annealing is used, the learning rate is decremented as mentioned in the simulated annealing section. This learning rate will eventually slow the system down to reduce the amount of rapid progress through the weight space. By the time is slows down rapidly, the more likely the algorithm has found the area surrounding the global minima. But this is really tested through trial and error to find the best learning rate boundary.</w:t>
      </w:r>
    </w:p>
    <w:p w14:paraId="07E2C4FF" w14:textId="349C8C0E" w:rsidR="00DE5162" w:rsidRDefault="00DE5162">
      <w:r>
        <w:t>The next section of code initiates the validation method to check if the model is over-fitting. This method is initiated every 50 epochs. More on this will be explained in the next section.</w:t>
      </w:r>
    </w:p>
    <w:p w14:paraId="74B5C46F" w14:textId="2438C235" w:rsidR="00DE5162" w:rsidRDefault="00DE5162">
      <w:r>
        <w:t>Lastly</w:t>
      </w:r>
      <w:r w:rsidR="00235FA1">
        <w:t>,</w:t>
      </w:r>
      <w:r>
        <w:t xml:space="preserve"> the data obtained after training is stored in </w:t>
      </w:r>
      <w:r w:rsidR="004B0FD4">
        <w:t>several</w:t>
      </w:r>
      <w:r w:rsidR="00235FA1">
        <w:t xml:space="preserve"> text files, that are later copied to excel for plotting.</w:t>
      </w:r>
    </w:p>
    <w:p w14:paraId="56174B4D" w14:textId="77777777" w:rsidR="00FA2C3B" w:rsidRDefault="00FA2C3B"/>
    <w:p w14:paraId="4C18E785" w14:textId="401DC122" w:rsidR="00FA2C3B" w:rsidRPr="00E10797" w:rsidRDefault="00E10797">
      <w:pPr>
        <w:rPr>
          <w:b/>
          <w:bCs/>
        </w:rPr>
      </w:pPr>
      <w:r>
        <w:rPr>
          <w:b/>
          <w:bCs/>
        </w:rPr>
        <w:lastRenderedPageBreak/>
        <w:t>Validation:</w:t>
      </w:r>
    </w:p>
    <w:p w14:paraId="60159385" w14:textId="3C3E3DDE" w:rsidR="00DE20AA" w:rsidRDefault="00DE20AA">
      <w:pPr>
        <w:rPr>
          <w:b/>
          <w:bCs/>
        </w:rPr>
      </w:pPr>
      <w:r w:rsidRPr="00321D0A">
        <w:rPr>
          <w:noProof/>
          <w:sz w:val="16"/>
          <w:szCs w:val="16"/>
        </w:rPr>
        <w:drawing>
          <wp:anchor distT="0" distB="0" distL="114300" distR="114300" simplePos="0" relativeHeight="251677696" behindDoc="0" locked="0" layoutInCell="1" allowOverlap="1" wp14:anchorId="743E60FA" wp14:editId="6CB6289C">
            <wp:simplePos x="0" y="0"/>
            <wp:positionH relativeFrom="column">
              <wp:posOffset>0</wp:posOffset>
            </wp:positionH>
            <wp:positionV relativeFrom="paragraph">
              <wp:posOffset>-1270</wp:posOffset>
            </wp:positionV>
            <wp:extent cx="5731510" cy="4247515"/>
            <wp:effectExtent l="0" t="0" r="2540" b="635"/>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anchor>
        </w:drawing>
      </w:r>
    </w:p>
    <w:p w14:paraId="3E5761E1" w14:textId="752B54A6" w:rsidR="00BA6DE3" w:rsidRDefault="00BA6DE3">
      <w:r>
        <w:t>This method is formatted in the same exact way as the train method but with a few exceptions.</w:t>
      </w:r>
    </w:p>
    <w:p w14:paraId="1A5B55F9" w14:textId="23DA123B" w:rsidR="00477172" w:rsidRDefault="00477172">
      <w:r>
        <w:t>The validation method takes data from the validation data set.</w:t>
      </w:r>
    </w:p>
    <w:p w14:paraId="78E9D820" w14:textId="40029346" w:rsidR="00E10797" w:rsidRDefault="00477172">
      <w:r>
        <w:t>Also, when</w:t>
      </w:r>
      <w:r w:rsidR="00E10797">
        <w:t xml:space="preserve"> validation is called from the training set, a forward pass to the validation set is provided </w:t>
      </w:r>
      <w:r w:rsidR="00BA6DE3">
        <w:t xml:space="preserve">without any backpropagation. This is to test the program to see if the results are over-fitting. </w:t>
      </w:r>
    </w:p>
    <w:p w14:paraId="76CA140E" w14:textId="59B873A1" w:rsidR="00BA6DE3" w:rsidRDefault="00BA6DE3">
      <w:r>
        <w:t>We test if the results are over-fitting if the validation set’s root mean square error has worsened to a certain gradient since the last time it has been called. This code is found within the last part of the train method. If so, the training set is finished</w:t>
      </w:r>
      <w:r w:rsidR="005F3A55">
        <w:t>. If not</w:t>
      </w:r>
      <w:r w:rsidR="00030A70">
        <w:t>, the</w:t>
      </w:r>
      <w:r w:rsidR="005F3A55">
        <w:t xml:space="preserve"> training is continued until the last epoch is finished.</w:t>
      </w:r>
    </w:p>
    <w:p w14:paraId="46EAEC7B" w14:textId="3D7EFB4F" w:rsidR="005F3A55" w:rsidRDefault="005F3A55"/>
    <w:p w14:paraId="4B7BCA42" w14:textId="670B2788" w:rsidR="005F3A55" w:rsidRDefault="005F3A55"/>
    <w:p w14:paraId="31F87947" w14:textId="24516FB6" w:rsidR="005F3A55" w:rsidRDefault="005F3A55"/>
    <w:p w14:paraId="63376791" w14:textId="5F8D0655" w:rsidR="005F3A55" w:rsidRDefault="005F3A55"/>
    <w:p w14:paraId="4038D0DB" w14:textId="5EB14390" w:rsidR="005F3A55" w:rsidRDefault="005F3A55"/>
    <w:p w14:paraId="5179DBA1" w14:textId="4AEB940B" w:rsidR="005F3A55" w:rsidRDefault="005F3A55"/>
    <w:p w14:paraId="4A9B3AB2" w14:textId="40278A31" w:rsidR="005F3A55" w:rsidRDefault="005F3A55"/>
    <w:p w14:paraId="47ED573C" w14:textId="7738860A" w:rsidR="005F3A55" w:rsidRDefault="005F3A55"/>
    <w:p w14:paraId="4E7B2764" w14:textId="360F63A0" w:rsidR="005F3A55" w:rsidRPr="005F3A55" w:rsidRDefault="005F3A55">
      <w:pPr>
        <w:rPr>
          <w:b/>
          <w:bCs/>
        </w:rPr>
      </w:pPr>
      <w:r>
        <w:rPr>
          <w:b/>
          <w:bCs/>
        </w:rPr>
        <w:t>Test:</w:t>
      </w:r>
    </w:p>
    <w:p w14:paraId="0A45D17E" w14:textId="649352A9" w:rsidR="00DE20AA" w:rsidRDefault="00DE20AA">
      <w:r w:rsidRPr="00321D0A">
        <w:rPr>
          <w:noProof/>
          <w:sz w:val="16"/>
          <w:szCs w:val="16"/>
        </w:rPr>
        <w:drawing>
          <wp:anchor distT="0" distB="0" distL="114300" distR="114300" simplePos="0" relativeHeight="251678720" behindDoc="0" locked="0" layoutInCell="1" allowOverlap="1" wp14:anchorId="2D40395E" wp14:editId="60627D00">
            <wp:simplePos x="0" y="0"/>
            <wp:positionH relativeFrom="column">
              <wp:posOffset>0</wp:posOffset>
            </wp:positionH>
            <wp:positionV relativeFrom="paragraph">
              <wp:posOffset>-1078</wp:posOffset>
            </wp:positionV>
            <wp:extent cx="5731510" cy="4175125"/>
            <wp:effectExtent l="0" t="0" r="2540" b="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anchor>
        </w:drawing>
      </w:r>
    </w:p>
    <w:p w14:paraId="614417B7" w14:textId="0C1524D6" w:rsidR="005F3A55" w:rsidRDefault="00477172">
      <w:r>
        <w:t>This code is essentially a repeat of the validation set but it is called after training is finished, not during like the validation set. This is to test if the neural network can predict values to a suitable degree that is not under-fitted or over-fitted. These results are again put into</w:t>
      </w:r>
      <w:r w:rsidR="00306F07">
        <w:t xml:space="preserve"> </w:t>
      </w:r>
      <w:r w:rsidR="00030A70">
        <w:t>specific text files to be plotted in excel.</w:t>
      </w:r>
    </w:p>
    <w:p w14:paraId="433E8A84" w14:textId="77777777" w:rsidR="00506A82" w:rsidRDefault="00506A82">
      <w:pPr>
        <w:rPr>
          <w:b/>
          <w:bCs/>
        </w:rPr>
      </w:pPr>
    </w:p>
    <w:p w14:paraId="3DB11FDB" w14:textId="77777777" w:rsidR="00506A82" w:rsidRDefault="00506A82">
      <w:pPr>
        <w:rPr>
          <w:b/>
          <w:bCs/>
        </w:rPr>
      </w:pPr>
    </w:p>
    <w:p w14:paraId="168276CF" w14:textId="77777777" w:rsidR="00506A82" w:rsidRDefault="00506A82">
      <w:pPr>
        <w:rPr>
          <w:b/>
          <w:bCs/>
        </w:rPr>
      </w:pPr>
    </w:p>
    <w:p w14:paraId="7F1BDA0F" w14:textId="77777777" w:rsidR="00506A82" w:rsidRDefault="00506A82">
      <w:pPr>
        <w:rPr>
          <w:b/>
          <w:bCs/>
        </w:rPr>
      </w:pPr>
    </w:p>
    <w:p w14:paraId="358C48D5" w14:textId="77777777" w:rsidR="00506A82" w:rsidRDefault="00506A82">
      <w:pPr>
        <w:rPr>
          <w:b/>
          <w:bCs/>
        </w:rPr>
      </w:pPr>
    </w:p>
    <w:p w14:paraId="733F7662" w14:textId="77777777" w:rsidR="00506A82" w:rsidRDefault="00506A82">
      <w:pPr>
        <w:rPr>
          <w:b/>
          <w:bCs/>
        </w:rPr>
      </w:pPr>
    </w:p>
    <w:p w14:paraId="71C9C222" w14:textId="77777777" w:rsidR="00506A82" w:rsidRDefault="00506A82">
      <w:pPr>
        <w:rPr>
          <w:b/>
          <w:bCs/>
        </w:rPr>
      </w:pPr>
    </w:p>
    <w:p w14:paraId="2921CC55" w14:textId="77777777" w:rsidR="00506A82" w:rsidRDefault="00506A82">
      <w:pPr>
        <w:rPr>
          <w:b/>
          <w:bCs/>
        </w:rPr>
      </w:pPr>
    </w:p>
    <w:p w14:paraId="31813E2A" w14:textId="77777777" w:rsidR="00506A82" w:rsidRDefault="00506A82">
      <w:pPr>
        <w:rPr>
          <w:b/>
          <w:bCs/>
        </w:rPr>
      </w:pPr>
    </w:p>
    <w:p w14:paraId="53AE90A9" w14:textId="77777777" w:rsidR="00506A82" w:rsidRDefault="00506A82">
      <w:pPr>
        <w:rPr>
          <w:b/>
          <w:bCs/>
        </w:rPr>
      </w:pPr>
    </w:p>
    <w:p w14:paraId="02CB1454" w14:textId="4EB557A5" w:rsidR="00030A70" w:rsidRPr="00506A82" w:rsidRDefault="00506A82">
      <w:pPr>
        <w:rPr>
          <w:b/>
          <w:bCs/>
        </w:rPr>
      </w:pPr>
      <w:r w:rsidRPr="00321D0A">
        <w:rPr>
          <w:noProof/>
          <w:sz w:val="16"/>
          <w:szCs w:val="16"/>
        </w:rPr>
        <w:lastRenderedPageBreak/>
        <w:drawing>
          <wp:anchor distT="0" distB="0" distL="114300" distR="114300" simplePos="0" relativeHeight="251679744" behindDoc="0" locked="0" layoutInCell="1" allowOverlap="1" wp14:anchorId="7A8E2D4E" wp14:editId="1DF03035">
            <wp:simplePos x="0" y="0"/>
            <wp:positionH relativeFrom="margin">
              <wp:align>left</wp:align>
            </wp:positionH>
            <wp:positionV relativeFrom="paragraph">
              <wp:posOffset>251688</wp:posOffset>
            </wp:positionV>
            <wp:extent cx="5731510" cy="2703830"/>
            <wp:effectExtent l="0" t="0" r="2540" b="127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anchor>
        </w:drawing>
      </w:r>
      <w:r>
        <w:rPr>
          <w:b/>
          <w:bCs/>
        </w:rPr>
        <w:t xml:space="preserve">Assessment Models (part one): </w:t>
      </w:r>
    </w:p>
    <w:p w14:paraId="59916376" w14:textId="0BC27D65" w:rsidR="00506A82" w:rsidRDefault="00506A82"/>
    <w:p w14:paraId="16FC72B4" w14:textId="4779D7CB" w:rsidR="0026530A" w:rsidRDefault="00506A82">
      <w:r>
        <w:t>This part of the assessment models sections contains the mean square error</w:t>
      </w:r>
      <w:r w:rsidR="00944F8E">
        <w:t xml:space="preserve"> and R-Squared models.</w:t>
      </w:r>
    </w:p>
    <w:p w14:paraId="285850A1" w14:textId="2E30EE5B" w:rsidR="00944F8E" w:rsidRDefault="00944F8E">
      <w:r>
        <w:t xml:space="preserve">Means squared Error is used to calculate the amount of error between the predicted and observed values and shows us the average error. </w:t>
      </w:r>
    </w:p>
    <w:p w14:paraId="2634D4C7" w14:textId="04306522" w:rsidR="00944F8E" w:rsidRDefault="00897A49">
      <w:r>
        <w:rPr>
          <w:noProof/>
        </w:rPr>
        <w:drawing>
          <wp:anchor distT="0" distB="0" distL="114300" distR="114300" simplePos="0" relativeHeight="251680768" behindDoc="0" locked="0" layoutInCell="1" allowOverlap="1" wp14:anchorId="4FA47DE0" wp14:editId="5CC31700">
            <wp:simplePos x="0" y="0"/>
            <wp:positionH relativeFrom="column">
              <wp:posOffset>0</wp:posOffset>
            </wp:positionH>
            <wp:positionV relativeFrom="paragraph">
              <wp:posOffset>-3295</wp:posOffset>
            </wp:positionV>
            <wp:extent cx="4676775" cy="1447800"/>
            <wp:effectExtent l="0" t="0" r="9525" b="0"/>
            <wp:wrapTopAndBottom/>
            <wp:docPr id="20" name="Picture 20"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 gau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6775" cy="1447800"/>
                    </a:xfrm>
                    <a:prstGeom prst="rect">
                      <a:avLst/>
                    </a:prstGeom>
                  </pic:spPr>
                </pic:pic>
              </a:graphicData>
            </a:graphic>
          </wp:anchor>
        </w:drawing>
      </w:r>
    </w:p>
    <w:p w14:paraId="55A444B5" w14:textId="350FB0CF" w:rsidR="00944F8E" w:rsidRDefault="00944F8E">
      <w:r>
        <w:t>R-Squared is also known as the coefficient of determination</w:t>
      </w:r>
      <w:r w:rsidR="00897A49">
        <w:t xml:space="preserve"> and it measures the dispersion between observed and predicted values throughout the assessment.</w:t>
      </w:r>
    </w:p>
    <w:p w14:paraId="35FEC8F8" w14:textId="75AE6D88" w:rsidR="00897A49" w:rsidRDefault="00897A49">
      <w:r>
        <w:rPr>
          <w:noProof/>
        </w:rPr>
        <w:drawing>
          <wp:anchor distT="0" distB="0" distL="114300" distR="114300" simplePos="0" relativeHeight="251681792" behindDoc="0" locked="0" layoutInCell="1" allowOverlap="1" wp14:anchorId="6825FA40" wp14:editId="50BC08B0">
            <wp:simplePos x="0" y="0"/>
            <wp:positionH relativeFrom="column">
              <wp:posOffset>0</wp:posOffset>
            </wp:positionH>
            <wp:positionV relativeFrom="paragraph">
              <wp:posOffset>-3834</wp:posOffset>
            </wp:positionV>
            <wp:extent cx="5141343" cy="1789230"/>
            <wp:effectExtent l="0" t="0" r="254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41343" cy="1789230"/>
                    </a:xfrm>
                    <a:prstGeom prst="rect">
                      <a:avLst/>
                    </a:prstGeom>
                  </pic:spPr>
                </pic:pic>
              </a:graphicData>
            </a:graphic>
          </wp:anchor>
        </w:drawing>
      </w:r>
    </w:p>
    <w:p w14:paraId="3FACE734" w14:textId="4227C790" w:rsidR="00897A49" w:rsidRDefault="00897A49"/>
    <w:p w14:paraId="0B1FB688" w14:textId="5AAA435D" w:rsidR="00897A49" w:rsidRDefault="00897A49"/>
    <w:p w14:paraId="50E73D52" w14:textId="241DEDA3" w:rsidR="00897A49" w:rsidRPr="00897A49" w:rsidRDefault="00897A49">
      <w:pPr>
        <w:rPr>
          <w:b/>
          <w:bCs/>
        </w:rPr>
      </w:pPr>
      <w:r>
        <w:rPr>
          <w:b/>
          <w:bCs/>
        </w:rPr>
        <w:lastRenderedPageBreak/>
        <w:t>Assessment Models (part two):</w:t>
      </w:r>
    </w:p>
    <w:p w14:paraId="08FBC225" w14:textId="6E5AF51E" w:rsidR="0026530A" w:rsidRPr="00897A49" w:rsidRDefault="0026530A">
      <w:pPr>
        <w:rPr>
          <w:b/>
          <w:bCs/>
        </w:rPr>
      </w:pPr>
      <w:r w:rsidRPr="00897A49">
        <w:rPr>
          <w:noProof/>
        </w:rPr>
        <w:drawing>
          <wp:anchor distT="0" distB="0" distL="114300" distR="114300" simplePos="0" relativeHeight="251682816" behindDoc="0" locked="0" layoutInCell="1" allowOverlap="1" wp14:anchorId="519A8E85" wp14:editId="2E6561F3">
            <wp:simplePos x="0" y="0"/>
            <wp:positionH relativeFrom="column">
              <wp:posOffset>0</wp:posOffset>
            </wp:positionH>
            <wp:positionV relativeFrom="paragraph">
              <wp:posOffset>-1078</wp:posOffset>
            </wp:positionV>
            <wp:extent cx="5731510" cy="5492115"/>
            <wp:effectExtent l="0" t="0" r="2540" b="0"/>
            <wp:wrapTopAndBottom/>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492115"/>
                    </a:xfrm>
                    <a:prstGeom prst="rect">
                      <a:avLst/>
                    </a:prstGeom>
                  </pic:spPr>
                </pic:pic>
              </a:graphicData>
            </a:graphic>
          </wp:anchor>
        </w:drawing>
      </w:r>
    </w:p>
    <w:p w14:paraId="043FB5FE" w14:textId="3BB5B5FD" w:rsidR="00897A49" w:rsidRDefault="00321DBA">
      <w:r>
        <w:t xml:space="preserve">Coefficient of efficiency is also used to measure how much knowledge the model has to predict the data. It ranges from -infinity to 1. </w:t>
      </w:r>
    </w:p>
    <w:p w14:paraId="45138799" w14:textId="7B68E6F6" w:rsidR="00321DBA" w:rsidRDefault="00321DBA">
      <w:r>
        <w:rPr>
          <w:noProof/>
        </w:rPr>
        <w:drawing>
          <wp:anchor distT="0" distB="0" distL="114300" distR="114300" simplePos="0" relativeHeight="251683840" behindDoc="0" locked="0" layoutInCell="1" allowOverlap="1" wp14:anchorId="5BDD5D7E" wp14:editId="13415A84">
            <wp:simplePos x="0" y="0"/>
            <wp:positionH relativeFrom="column">
              <wp:posOffset>0</wp:posOffset>
            </wp:positionH>
            <wp:positionV relativeFrom="paragraph">
              <wp:posOffset>-2049</wp:posOffset>
            </wp:positionV>
            <wp:extent cx="2724150" cy="152400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1524000"/>
                    </a:xfrm>
                    <a:prstGeom prst="rect">
                      <a:avLst/>
                    </a:prstGeom>
                  </pic:spPr>
                </pic:pic>
              </a:graphicData>
            </a:graphic>
          </wp:anchor>
        </w:drawing>
      </w:r>
      <w:r>
        <w:t xml:space="preserve">Next, </w:t>
      </w:r>
      <w:r w:rsidR="005C760B">
        <w:t xml:space="preserve">the </w:t>
      </w:r>
      <w:r>
        <w:t>mean square relative error is used to calculate the error relative to the observed value, which gives a fairer indicator of how well the model is performing.</w:t>
      </w:r>
    </w:p>
    <w:p w14:paraId="027173BE" w14:textId="5571E39D" w:rsidR="005C760B" w:rsidRDefault="005C760B"/>
    <w:p w14:paraId="0D35E298" w14:textId="4D379847" w:rsidR="005C760B" w:rsidRDefault="005C760B">
      <w:r>
        <w:rPr>
          <w:noProof/>
        </w:rPr>
        <w:lastRenderedPageBreak/>
        <w:drawing>
          <wp:anchor distT="0" distB="0" distL="114300" distR="114300" simplePos="0" relativeHeight="251685888" behindDoc="0" locked="0" layoutInCell="1" allowOverlap="1" wp14:anchorId="0563D481" wp14:editId="030B7A2D">
            <wp:simplePos x="0" y="0"/>
            <wp:positionH relativeFrom="margin">
              <wp:align>left</wp:align>
            </wp:positionH>
            <wp:positionV relativeFrom="paragraph">
              <wp:posOffset>1742440</wp:posOffset>
            </wp:positionV>
            <wp:extent cx="3304540" cy="1379855"/>
            <wp:effectExtent l="0" t="0" r="0" b="0"/>
            <wp:wrapTopAndBottom/>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08062" cy="1381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C21731A" wp14:editId="2CC5DB50">
            <wp:simplePos x="0" y="0"/>
            <wp:positionH relativeFrom="margin">
              <wp:align>left</wp:align>
            </wp:positionH>
            <wp:positionV relativeFrom="paragraph">
              <wp:posOffset>0</wp:posOffset>
            </wp:positionV>
            <wp:extent cx="3441700" cy="1317625"/>
            <wp:effectExtent l="0" t="0" r="6350" b="0"/>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1700" cy="1317625"/>
                    </a:xfrm>
                    <a:prstGeom prst="rect">
                      <a:avLst/>
                    </a:prstGeom>
                  </pic:spPr>
                </pic:pic>
              </a:graphicData>
            </a:graphic>
            <wp14:sizeRelH relativeFrom="margin">
              <wp14:pctWidth>0</wp14:pctWidth>
            </wp14:sizeRelH>
            <wp14:sizeRelV relativeFrom="margin">
              <wp14:pctHeight>0</wp14:pctHeight>
            </wp14:sizeRelV>
          </wp:anchor>
        </w:drawing>
      </w:r>
      <w:r>
        <w:t xml:space="preserve">Lastly, root mean square error is an assessment model that records the overall match between observed and modelled data. </w:t>
      </w:r>
    </w:p>
    <w:p w14:paraId="519A78B3" w14:textId="1335260A" w:rsidR="00C06CD8" w:rsidRPr="00C06CD8" w:rsidRDefault="00C06CD8">
      <w:pPr>
        <w:rPr>
          <w:b/>
          <w:bCs/>
        </w:rPr>
      </w:pPr>
      <w:r>
        <w:rPr>
          <w:b/>
          <w:bCs/>
        </w:rPr>
        <w:t>De-Standardisation:</w:t>
      </w:r>
    </w:p>
    <w:p w14:paraId="5CE1E10E" w14:textId="7611EC40" w:rsidR="00C06CD8" w:rsidRDefault="00C06CD8">
      <w:pPr>
        <w:rPr>
          <w:b/>
          <w:bCs/>
        </w:rPr>
      </w:pPr>
      <w:r>
        <w:rPr>
          <w:noProof/>
        </w:rPr>
        <w:drawing>
          <wp:anchor distT="0" distB="0" distL="114300" distR="114300" simplePos="0" relativeHeight="251696128" behindDoc="0" locked="0" layoutInCell="1" allowOverlap="1" wp14:anchorId="0EB70229" wp14:editId="25A074D1">
            <wp:simplePos x="0" y="0"/>
            <wp:positionH relativeFrom="column">
              <wp:posOffset>0</wp:posOffset>
            </wp:positionH>
            <wp:positionV relativeFrom="paragraph">
              <wp:posOffset>1905</wp:posOffset>
            </wp:positionV>
            <wp:extent cx="4562475" cy="742950"/>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62475" cy="742950"/>
                    </a:xfrm>
                    <a:prstGeom prst="rect">
                      <a:avLst/>
                    </a:prstGeom>
                  </pic:spPr>
                </pic:pic>
              </a:graphicData>
            </a:graphic>
          </wp:anchor>
        </w:drawing>
      </w:r>
    </w:p>
    <w:p w14:paraId="28A1557A" w14:textId="1C3E79EF" w:rsidR="00C00528" w:rsidRDefault="00C00528">
      <w:r>
        <w:t xml:space="preserve">This code is my </w:t>
      </w:r>
      <w:r w:rsidR="00B7498D">
        <w:t>de-standardization</w:t>
      </w:r>
      <w:r>
        <w:t xml:space="preserve"> formula for:</w:t>
      </w:r>
    </w:p>
    <w:p w14:paraId="797962CE" w14:textId="37A311DE" w:rsidR="00C00528" w:rsidRPr="00C00528" w:rsidRDefault="00C00528">
      <w:r>
        <w:rPr>
          <w:noProof/>
        </w:rPr>
        <w:drawing>
          <wp:anchor distT="0" distB="0" distL="114300" distR="114300" simplePos="0" relativeHeight="251697152" behindDoc="0" locked="0" layoutInCell="1" allowOverlap="1" wp14:anchorId="41FB89FF" wp14:editId="5E602A97">
            <wp:simplePos x="0" y="0"/>
            <wp:positionH relativeFrom="column">
              <wp:posOffset>0</wp:posOffset>
            </wp:positionH>
            <wp:positionV relativeFrom="paragraph">
              <wp:posOffset>635</wp:posOffset>
            </wp:positionV>
            <wp:extent cx="4838700" cy="1276350"/>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38700" cy="1276350"/>
                    </a:xfrm>
                    <a:prstGeom prst="rect">
                      <a:avLst/>
                    </a:prstGeom>
                  </pic:spPr>
                </pic:pic>
              </a:graphicData>
            </a:graphic>
          </wp:anchor>
        </w:drawing>
      </w:r>
      <w:r>
        <w:t xml:space="preserve">My </w:t>
      </w:r>
      <w:proofErr w:type="spellStart"/>
      <w:r>
        <w:t>min</w:t>
      </w:r>
      <w:proofErr w:type="spellEnd"/>
      <w:r>
        <w:t xml:space="preserve"> and max values are 3.694 and 448.1 respectively for the Skelton data </w:t>
      </w:r>
      <w:r w:rsidR="00B7498D">
        <w:t>for my</w:t>
      </w:r>
      <w:r>
        <w:t xml:space="preserve"> validation and training data set</w:t>
      </w:r>
      <w:r w:rsidR="00B7498D">
        <w:t>s</w:t>
      </w:r>
      <w:r>
        <w:t>.</w:t>
      </w:r>
      <w:r w:rsidR="00B7498D">
        <w:t xml:space="preserve"> An important thing to note is that this is only called in the test results, as I will be using this to calculate the output predicted results for my observed to predicted model for my evaluation.</w:t>
      </w:r>
    </w:p>
    <w:p w14:paraId="302D995E" w14:textId="77777777" w:rsidR="00556CD6" w:rsidRDefault="00556CD6">
      <w:pPr>
        <w:rPr>
          <w:b/>
          <w:bCs/>
        </w:rPr>
      </w:pPr>
    </w:p>
    <w:p w14:paraId="1571AF87" w14:textId="77777777" w:rsidR="00556CD6" w:rsidRDefault="00556CD6">
      <w:pPr>
        <w:rPr>
          <w:b/>
          <w:bCs/>
        </w:rPr>
      </w:pPr>
    </w:p>
    <w:p w14:paraId="31E01A76" w14:textId="77777777" w:rsidR="00556CD6" w:rsidRDefault="00556CD6">
      <w:pPr>
        <w:rPr>
          <w:b/>
          <w:bCs/>
        </w:rPr>
      </w:pPr>
    </w:p>
    <w:p w14:paraId="7B995155" w14:textId="77777777" w:rsidR="00556CD6" w:rsidRDefault="00556CD6">
      <w:pPr>
        <w:rPr>
          <w:b/>
          <w:bCs/>
        </w:rPr>
      </w:pPr>
    </w:p>
    <w:p w14:paraId="715D3119" w14:textId="77777777" w:rsidR="00556CD6" w:rsidRDefault="00556CD6">
      <w:pPr>
        <w:rPr>
          <w:b/>
          <w:bCs/>
        </w:rPr>
      </w:pPr>
    </w:p>
    <w:p w14:paraId="46D1ED07" w14:textId="77777777" w:rsidR="00556CD6" w:rsidRDefault="00556CD6">
      <w:pPr>
        <w:rPr>
          <w:b/>
          <w:bCs/>
        </w:rPr>
      </w:pPr>
    </w:p>
    <w:p w14:paraId="69D8BB9B" w14:textId="77777777" w:rsidR="00556CD6" w:rsidRDefault="00556CD6">
      <w:pPr>
        <w:rPr>
          <w:b/>
          <w:bCs/>
        </w:rPr>
      </w:pPr>
    </w:p>
    <w:p w14:paraId="76C66478" w14:textId="7E7F0466" w:rsidR="005C760B" w:rsidRDefault="005C760B">
      <w:r>
        <w:rPr>
          <w:b/>
          <w:bCs/>
        </w:rPr>
        <w:lastRenderedPageBreak/>
        <w:t>Record data to text files:</w:t>
      </w:r>
    </w:p>
    <w:p w14:paraId="71C84216" w14:textId="1C7C93AA" w:rsidR="00321DBA" w:rsidRDefault="00321DBA"/>
    <w:p w14:paraId="45975C6F" w14:textId="7F516A2E" w:rsidR="00321DBA" w:rsidRDefault="005C760B">
      <w:r>
        <w:t xml:space="preserve">This method is called upon when an epoch is finished. The lists of all data points stored in the lists are written to certain </w:t>
      </w:r>
      <w:r w:rsidR="00A7460F">
        <w:t xml:space="preserve">text files. </w:t>
      </w:r>
    </w:p>
    <w:p w14:paraId="04A1E0F3" w14:textId="37F67039" w:rsidR="009C3C7E" w:rsidRDefault="00556CD6">
      <w:r w:rsidRPr="00897A49">
        <w:rPr>
          <w:noProof/>
        </w:rPr>
        <w:drawing>
          <wp:anchor distT="0" distB="0" distL="114300" distR="114300" simplePos="0" relativeHeight="251686912" behindDoc="0" locked="0" layoutInCell="1" allowOverlap="1" wp14:anchorId="09617A33" wp14:editId="3EA03910">
            <wp:simplePos x="0" y="0"/>
            <wp:positionH relativeFrom="margin">
              <wp:align>right</wp:align>
            </wp:positionH>
            <wp:positionV relativeFrom="paragraph">
              <wp:posOffset>0</wp:posOffset>
            </wp:positionV>
            <wp:extent cx="5731510" cy="3955415"/>
            <wp:effectExtent l="0" t="0" r="2540" b="6985"/>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anchor>
        </w:drawing>
      </w:r>
    </w:p>
    <w:p w14:paraId="0AF37BDB" w14:textId="64AF665A" w:rsidR="009C3C7E" w:rsidRDefault="009C3C7E"/>
    <w:p w14:paraId="5D0246EC" w14:textId="037FCBD7" w:rsidR="009C3C7E" w:rsidRPr="005C760B" w:rsidRDefault="00556CD6">
      <w:r w:rsidRPr="00897A49">
        <w:rPr>
          <w:noProof/>
        </w:rPr>
        <w:drawing>
          <wp:anchor distT="0" distB="0" distL="114300" distR="114300" simplePos="0" relativeHeight="251687936" behindDoc="0" locked="0" layoutInCell="1" allowOverlap="1" wp14:anchorId="10973752" wp14:editId="338E9C2A">
            <wp:simplePos x="0" y="0"/>
            <wp:positionH relativeFrom="margin">
              <wp:posOffset>-78740</wp:posOffset>
            </wp:positionH>
            <wp:positionV relativeFrom="paragraph">
              <wp:posOffset>443230</wp:posOffset>
            </wp:positionV>
            <wp:extent cx="5731510" cy="730885"/>
            <wp:effectExtent l="0" t="0" r="2540" b="0"/>
            <wp:wrapTopAndBottom/>
            <wp:docPr id="35" name="Picture 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730885"/>
                    </a:xfrm>
                    <a:prstGeom prst="rect">
                      <a:avLst/>
                    </a:prstGeom>
                  </pic:spPr>
                </pic:pic>
              </a:graphicData>
            </a:graphic>
          </wp:anchor>
        </w:drawing>
      </w:r>
      <w:r w:rsidR="009C3C7E">
        <w:rPr>
          <w:b/>
          <w:bCs/>
        </w:rPr>
        <w:t>Main method:</w:t>
      </w:r>
    </w:p>
    <w:p w14:paraId="2E466FF9" w14:textId="64A405CF" w:rsidR="0026530A" w:rsidRDefault="0026530A">
      <w:pPr>
        <w:rPr>
          <w:b/>
          <w:bCs/>
        </w:rPr>
      </w:pPr>
    </w:p>
    <w:p w14:paraId="227BDBF0" w14:textId="66ED23CF" w:rsidR="009C3C7E" w:rsidRPr="009C3C7E" w:rsidRDefault="009C3C7E">
      <w:r>
        <w:t xml:space="preserve">Lastly, these lines of code run first in the program. It starts off assigning a certain neural network structure, in this case, 9 inputs , 18 hidden and 1 output node. It then calls the train function to obtain the best weights to predict the model. This last for 150 epochs. Then we test the found weights to an unseen data set in the test method. This is just an example of epochs and neural network structure, so </w:t>
      </w:r>
      <w:proofErr w:type="spellStart"/>
      <w:r>
        <w:t>its</w:t>
      </w:r>
      <w:proofErr w:type="spellEnd"/>
      <w:r>
        <w:t xml:space="preserve"> not likely the best option to use for this use-case.</w:t>
      </w:r>
    </w:p>
    <w:p w14:paraId="6BD79FBE" w14:textId="2A0FA02D" w:rsidR="00674D8D" w:rsidRPr="00897A49" w:rsidRDefault="00674D8D">
      <w:pPr>
        <w:rPr>
          <w:b/>
          <w:bCs/>
        </w:rPr>
      </w:pPr>
    </w:p>
    <w:p w14:paraId="54B84E2F" w14:textId="4FF31151" w:rsidR="004E6D99" w:rsidRDefault="004E6D99">
      <w:pPr>
        <w:rPr>
          <w:sz w:val="30"/>
          <w:szCs w:val="30"/>
        </w:rPr>
      </w:pPr>
      <w:r w:rsidRPr="002657E2">
        <w:rPr>
          <w:b/>
          <w:bCs/>
          <w:sz w:val="30"/>
          <w:szCs w:val="30"/>
        </w:rPr>
        <w:t>Training and network Selection (20%):</w:t>
      </w:r>
      <w:r w:rsidRPr="002657E2">
        <w:rPr>
          <w:sz w:val="30"/>
          <w:szCs w:val="30"/>
        </w:rPr>
        <w:t xml:space="preserve"> </w:t>
      </w:r>
    </w:p>
    <w:p w14:paraId="73D6057D" w14:textId="2810A6B8" w:rsidR="004102E1" w:rsidRDefault="00C02C48">
      <w:r>
        <w:lastRenderedPageBreak/>
        <w:t>In this section, I will determine the best neural network configuration</w:t>
      </w:r>
      <w:r w:rsidR="005F2A93">
        <w:t>. In each experiment, I will use the base algorithm to find out if the performance has improved or not. I will set my total epoch to 200 epochs. In each experiment, I will note the best and worst configuration of each.</w:t>
      </w:r>
      <w:r w:rsidR="00967954">
        <w:t xml:space="preserve"> </w:t>
      </w:r>
      <w:r w:rsidR="004102E1">
        <w:t>The training set values shown are taken at the last epoch before the validation set terminates the program.</w:t>
      </w:r>
    </w:p>
    <w:p w14:paraId="21D89A9E" w14:textId="09E6C860" w:rsidR="00967954" w:rsidRDefault="00967954">
      <w:r>
        <w:t>For my final model, I will take the best performing of each experiment and use them all in my final model.</w:t>
      </w:r>
    </w:p>
    <w:p w14:paraId="5F1B0830" w14:textId="423756DD" w:rsidR="00891A6F" w:rsidRPr="002F4652" w:rsidRDefault="00891A6F">
      <w:pPr>
        <w:rPr>
          <w:i/>
          <w:iCs/>
          <w:u w:val="single"/>
        </w:rPr>
      </w:pPr>
      <w:r>
        <w:rPr>
          <w:i/>
          <w:iCs/>
        </w:rPr>
        <w:t xml:space="preserve">Note: </w:t>
      </w:r>
      <w:r w:rsidRPr="008155A7">
        <w:rPr>
          <w:i/>
          <w:iCs/>
          <w:u w:val="single"/>
        </w:rPr>
        <w:t xml:space="preserve">The </w:t>
      </w:r>
      <w:r w:rsidR="00F15C81" w:rsidRPr="008155A7">
        <w:rPr>
          <w:i/>
          <w:iCs/>
          <w:u w:val="single"/>
        </w:rPr>
        <w:t>training and validation results are all standardized and</w:t>
      </w:r>
      <w:r w:rsidRPr="008155A7">
        <w:rPr>
          <w:i/>
          <w:iCs/>
          <w:u w:val="single"/>
        </w:rPr>
        <w:t xml:space="preserve"> rounded to 4 decimal places</w:t>
      </w:r>
      <w:r w:rsidR="008155A7">
        <w:rPr>
          <w:i/>
          <w:iCs/>
          <w:u w:val="single"/>
        </w:rPr>
        <w:t xml:space="preserve">, de standardised results are only for </w:t>
      </w:r>
      <w:r w:rsidR="002F4652">
        <w:rPr>
          <w:i/>
          <w:iCs/>
          <w:u w:val="single"/>
        </w:rPr>
        <w:t>the RMSE for the test results.</w:t>
      </w:r>
      <w:r w:rsidR="00F15C81">
        <w:rPr>
          <w:i/>
          <w:iCs/>
        </w:rPr>
        <w:t xml:space="preserve"> </w:t>
      </w:r>
    </w:p>
    <w:p w14:paraId="4CA64E30" w14:textId="6EA5AE3C" w:rsidR="00341A14" w:rsidRDefault="00341A14">
      <w:pPr>
        <w:rPr>
          <w:b/>
          <w:bCs/>
        </w:rPr>
      </w:pPr>
      <w:r>
        <w:rPr>
          <w:b/>
          <w:bCs/>
        </w:rPr>
        <w:t>Learning Rate Selection:</w:t>
      </w:r>
    </w:p>
    <w:tbl>
      <w:tblPr>
        <w:tblStyle w:val="TableGrid"/>
        <w:tblW w:w="0" w:type="auto"/>
        <w:tblLook w:val="04A0" w:firstRow="1" w:lastRow="0" w:firstColumn="1" w:lastColumn="0" w:noHBand="0" w:noVBand="1"/>
      </w:tblPr>
      <w:tblGrid>
        <w:gridCol w:w="1696"/>
        <w:gridCol w:w="2977"/>
        <w:gridCol w:w="4027"/>
      </w:tblGrid>
      <w:tr w:rsidR="00341A14" w14:paraId="6EA7909B" w14:textId="77777777" w:rsidTr="00EE18BB">
        <w:trPr>
          <w:trHeight w:val="70"/>
        </w:trPr>
        <w:tc>
          <w:tcPr>
            <w:tcW w:w="1696" w:type="dxa"/>
          </w:tcPr>
          <w:p w14:paraId="357B4184" w14:textId="5D9AC0C2" w:rsidR="00341A14" w:rsidRDefault="005B5216" w:rsidP="006B0192">
            <w:pPr>
              <w:rPr>
                <w:b/>
                <w:bCs/>
              </w:rPr>
            </w:pPr>
            <w:r>
              <w:rPr>
                <w:b/>
                <w:bCs/>
              </w:rPr>
              <w:t>Learning rate</w:t>
            </w:r>
            <w:r w:rsidR="00341A14">
              <w:rPr>
                <w:b/>
                <w:bCs/>
              </w:rPr>
              <w:t>:</w:t>
            </w:r>
          </w:p>
        </w:tc>
        <w:tc>
          <w:tcPr>
            <w:tcW w:w="2977" w:type="dxa"/>
          </w:tcPr>
          <w:p w14:paraId="548D27F0" w14:textId="77777777" w:rsidR="00341A14" w:rsidRDefault="00341A14" w:rsidP="006B0192">
            <w:pPr>
              <w:rPr>
                <w:b/>
                <w:bCs/>
              </w:rPr>
            </w:pPr>
            <w:r>
              <w:rPr>
                <w:b/>
                <w:bCs/>
              </w:rPr>
              <w:t>Training Results:</w:t>
            </w:r>
          </w:p>
        </w:tc>
        <w:tc>
          <w:tcPr>
            <w:tcW w:w="4027" w:type="dxa"/>
          </w:tcPr>
          <w:p w14:paraId="46420ADD" w14:textId="77777777" w:rsidR="00341A14" w:rsidRDefault="00341A14" w:rsidP="006B0192">
            <w:pPr>
              <w:rPr>
                <w:b/>
                <w:bCs/>
              </w:rPr>
            </w:pPr>
            <w:r>
              <w:rPr>
                <w:b/>
                <w:bCs/>
              </w:rPr>
              <w:t>Validation Results:</w:t>
            </w:r>
          </w:p>
        </w:tc>
      </w:tr>
      <w:tr w:rsidR="00341A14" w14:paraId="31609920" w14:textId="77777777" w:rsidTr="00EE18BB">
        <w:trPr>
          <w:trHeight w:val="215"/>
        </w:trPr>
        <w:tc>
          <w:tcPr>
            <w:tcW w:w="1696" w:type="dxa"/>
          </w:tcPr>
          <w:p w14:paraId="4B95B36F" w14:textId="77777777" w:rsidR="00F72D40" w:rsidRDefault="00F72D40" w:rsidP="005B5216">
            <w:pPr>
              <w:jc w:val="center"/>
            </w:pPr>
          </w:p>
          <w:p w14:paraId="3EA86207" w14:textId="77777777" w:rsidR="00F72D40" w:rsidRDefault="00F72D40" w:rsidP="005B5216">
            <w:pPr>
              <w:jc w:val="center"/>
            </w:pPr>
          </w:p>
          <w:p w14:paraId="1E1D7552" w14:textId="77777777" w:rsidR="00F72D40" w:rsidRDefault="00F72D40" w:rsidP="005B5216">
            <w:pPr>
              <w:jc w:val="center"/>
            </w:pPr>
          </w:p>
          <w:p w14:paraId="55635458" w14:textId="5CC574C4" w:rsidR="00341A14" w:rsidRPr="00C80C5A" w:rsidRDefault="005B5216" w:rsidP="005B5216">
            <w:pPr>
              <w:jc w:val="center"/>
            </w:pPr>
            <w:r>
              <w:t>0.1</w:t>
            </w:r>
          </w:p>
        </w:tc>
        <w:tc>
          <w:tcPr>
            <w:tcW w:w="2977" w:type="dxa"/>
          </w:tcPr>
          <w:p w14:paraId="09E54D87" w14:textId="2D41E3B7" w:rsidR="005F51AE" w:rsidRPr="00B65601" w:rsidRDefault="005F51AE" w:rsidP="005F51AE">
            <w:r w:rsidRPr="00B46461">
              <w:rPr>
                <w:b/>
                <w:bCs/>
              </w:rPr>
              <w:t>root mean square error:</w:t>
            </w:r>
            <w:r w:rsidRPr="00B65601">
              <w:t xml:space="preserve">  0.058</w:t>
            </w:r>
            <w:r w:rsidR="00D3504A">
              <w:t>6</w:t>
            </w:r>
          </w:p>
          <w:p w14:paraId="3CDBFB27" w14:textId="53C9A21F" w:rsidR="005F51AE" w:rsidRPr="00B65601" w:rsidRDefault="005F51AE" w:rsidP="005F51AE">
            <w:r w:rsidRPr="00B46461">
              <w:rPr>
                <w:b/>
                <w:bCs/>
              </w:rPr>
              <w:t>mean square relative error:</w:t>
            </w:r>
            <w:r w:rsidRPr="00B65601">
              <w:t xml:space="preserve">  0.0765</w:t>
            </w:r>
          </w:p>
          <w:p w14:paraId="5E3EC91A" w14:textId="795D5367" w:rsidR="005F51AE" w:rsidRPr="00B65601" w:rsidRDefault="005F51AE" w:rsidP="005F51AE">
            <w:r w:rsidRPr="00B46461">
              <w:rPr>
                <w:b/>
                <w:bCs/>
              </w:rPr>
              <w:t>Coefficient of Efficiency:</w:t>
            </w:r>
            <w:r w:rsidRPr="00B65601">
              <w:t xml:space="preserve">  0.6931</w:t>
            </w:r>
          </w:p>
          <w:p w14:paraId="497066A9" w14:textId="77777777" w:rsidR="00D3504A" w:rsidRDefault="005F51AE" w:rsidP="005F51AE">
            <w:r w:rsidRPr="00B46461">
              <w:rPr>
                <w:b/>
                <w:bCs/>
              </w:rPr>
              <w:t>R-Squared</w:t>
            </w:r>
            <w:r w:rsidRPr="00B65601">
              <w:t xml:space="preserve">: </w:t>
            </w:r>
          </w:p>
          <w:p w14:paraId="5EA794D9" w14:textId="63F07EC8" w:rsidR="00341A14" w:rsidRPr="00B65601" w:rsidRDefault="005F51AE" w:rsidP="005F51AE">
            <w:r w:rsidRPr="00B65601">
              <w:t>0.703</w:t>
            </w:r>
            <w:r w:rsidR="00D3504A">
              <w:t>3</w:t>
            </w:r>
          </w:p>
        </w:tc>
        <w:tc>
          <w:tcPr>
            <w:tcW w:w="4027" w:type="dxa"/>
          </w:tcPr>
          <w:p w14:paraId="11D55876" w14:textId="77777777" w:rsidR="00D3504A" w:rsidRPr="00B46461" w:rsidRDefault="005F51AE" w:rsidP="005F51AE">
            <w:pPr>
              <w:rPr>
                <w:b/>
                <w:bCs/>
              </w:rPr>
            </w:pPr>
            <w:r w:rsidRPr="00B46461">
              <w:rPr>
                <w:b/>
                <w:bCs/>
              </w:rPr>
              <w:t xml:space="preserve">root mean square error:  </w:t>
            </w:r>
          </w:p>
          <w:p w14:paraId="27FBB1F6" w14:textId="7751A289" w:rsidR="005F51AE" w:rsidRPr="00B65601" w:rsidRDefault="005F51AE" w:rsidP="005F51AE">
            <w:r w:rsidRPr="00B65601">
              <w:t>0.0976</w:t>
            </w:r>
          </w:p>
          <w:p w14:paraId="283F6E49" w14:textId="77777777" w:rsidR="00D3504A" w:rsidRPr="00B46461" w:rsidRDefault="005F51AE" w:rsidP="005F51AE">
            <w:pPr>
              <w:rPr>
                <w:b/>
                <w:bCs/>
              </w:rPr>
            </w:pPr>
            <w:r w:rsidRPr="00B46461">
              <w:rPr>
                <w:b/>
                <w:bCs/>
              </w:rPr>
              <w:t xml:space="preserve">mean square relative error:  </w:t>
            </w:r>
          </w:p>
          <w:p w14:paraId="7DE6E03D" w14:textId="4DA40422" w:rsidR="005F51AE" w:rsidRPr="00B65601" w:rsidRDefault="005F51AE" w:rsidP="005F51AE">
            <w:r w:rsidRPr="00B65601">
              <w:t>0.4749</w:t>
            </w:r>
          </w:p>
          <w:p w14:paraId="2B336FBE" w14:textId="77777777" w:rsidR="00D3504A" w:rsidRPr="00B46461" w:rsidRDefault="005F51AE" w:rsidP="005F51AE">
            <w:pPr>
              <w:rPr>
                <w:b/>
                <w:bCs/>
              </w:rPr>
            </w:pPr>
            <w:r w:rsidRPr="00B46461">
              <w:rPr>
                <w:b/>
                <w:bCs/>
              </w:rPr>
              <w:t xml:space="preserve">Coefficient of Efficiency:  </w:t>
            </w:r>
          </w:p>
          <w:p w14:paraId="1D357501" w14:textId="05A878EA" w:rsidR="005F51AE" w:rsidRPr="00B65601" w:rsidRDefault="005F51AE" w:rsidP="005F51AE">
            <w:r w:rsidRPr="00B65601">
              <w:t>0.2339</w:t>
            </w:r>
          </w:p>
          <w:p w14:paraId="30E4868A" w14:textId="77777777" w:rsidR="00D3504A" w:rsidRPr="00B46461" w:rsidRDefault="005F51AE" w:rsidP="005F51AE">
            <w:pPr>
              <w:rPr>
                <w:b/>
                <w:bCs/>
              </w:rPr>
            </w:pPr>
            <w:r w:rsidRPr="00B46461">
              <w:rPr>
                <w:b/>
                <w:bCs/>
              </w:rPr>
              <w:t xml:space="preserve">R-Squared:  </w:t>
            </w:r>
          </w:p>
          <w:p w14:paraId="5E0643B7" w14:textId="3C9EBDCF" w:rsidR="00341A14" w:rsidRPr="00B65601" w:rsidRDefault="005F51AE" w:rsidP="005F51AE">
            <w:r w:rsidRPr="00B65601">
              <w:t>0.9380</w:t>
            </w:r>
          </w:p>
        </w:tc>
      </w:tr>
      <w:tr w:rsidR="00341A14" w14:paraId="16FB8F84" w14:textId="77777777" w:rsidTr="00EE18BB">
        <w:trPr>
          <w:trHeight w:val="395"/>
        </w:trPr>
        <w:tc>
          <w:tcPr>
            <w:tcW w:w="1696" w:type="dxa"/>
          </w:tcPr>
          <w:p w14:paraId="5BE6BE16" w14:textId="77777777" w:rsidR="00F72D40" w:rsidRDefault="00F72D40" w:rsidP="005B5216">
            <w:pPr>
              <w:pStyle w:val="ListParagraph"/>
            </w:pPr>
          </w:p>
          <w:p w14:paraId="1930251B" w14:textId="77777777" w:rsidR="00F72D40" w:rsidRDefault="00F72D40" w:rsidP="005B5216">
            <w:pPr>
              <w:pStyle w:val="ListParagraph"/>
            </w:pPr>
          </w:p>
          <w:p w14:paraId="5C909091" w14:textId="77777777" w:rsidR="00F72D40" w:rsidRDefault="00F72D40" w:rsidP="005B5216">
            <w:pPr>
              <w:pStyle w:val="ListParagraph"/>
            </w:pPr>
          </w:p>
          <w:p w14:paraId="5F919FFA" w14:textId="670C43C3" w:rsidR="00341A14" w:rsidRPr="00F32212" w:rsidRDefault="005B5216" w:rsidP="005B5216">
            <w:pPr>
              <w:pStyle w:val="ListParagraph"/>
            </w:pPr>
            <w:r>
              <w:t>1</w:t>
            </w:r>
          </w:p>
        </w:tc>
        <w:tc>
          <w:tcPr>
            <w:tcW w:w="2977" w:type="dxa"/>
          </w:tcPr>
          <w:p w14:paraId="6A4DF44F" w14:textId="5EFD5BB0" w:rsidR="00411A38" w:rsidRDefault="00411A38" w:rsidP="00411A38">
            <w:r w:rsidRPr="00B46461">
              <w:rPr>
                <w:b/>
                <w:bCs/>
              </w:rPr>
              <w:t>root mean square error:</w:t>
            </w:r>
            <w:r>
              <w:t xml:space="preserve">  0.0668</w:t>
            </w:r>
          </w:p>
          <w:p w14:paraId="4BA25B95" w14:textId="1FA02D7A" w:rsidR="00411A38" w:rsidRDefault="00411A38" w:rsidP="00411A38">
            <w:r w:rsidRPr="00B46461">
              <w:rPr>
                <w:b/>
                <w:bCs/>
              </w:rPr>
              <w:t>mean square relative error:</w:t>
            </w:r>
            <w:r>
              <w:t xml:space="preserve">  0.1573</w:t>
            </w:r>
          </w:p>
          <w:p w14:paraId="2EA037A6" w14:textId="33820FAD" w:rsidR="00411A38" w:rsidRDefault="00411A38" w:rsidP="00411A38">
            <w:r w:rsidRPr="00B46461">
              <w:rPr>
                <w:b/>
                <w:bCs/>
              </w:rPr>
              <w:t>Coefficient of Efficiency:</w:t>
            </w:r>
            <w:r>
              <w:t xml:space="preserve">  0.6008</w:t>
            </w:r>
          </w:p>
          <w:p w14:paraId="5FE37165" w14:textId="77777777" w:rsidR="00D3504A" w:rsidRPr="00B46461" w:rsidRDefault="00411A38" w:rsidP="00411A38">
            <w:pPr>
              <w:rPr>
                <w:b/>
                <w:bCs/>
              </w:rPr>
            </w:pPr>
            <w:r w:rsidRPr="00B46461">
              <w:rPr>
                <w:b/>
                <w:bCs/>
              </w:rPr>
              <w:t xml:space="preserve">R-Squared:  </w:t>
            </w:r>
          </w:p>
          <w:p w14:paraId="70B32F28" w14:textId="1C3CB246" w:rsidR="00341A14" w:rsidRPr="00891A6F" w:rsidRDefault="00411A38" w:rsidP="00411A38">
            <w:r>
              <w:t>0.643</w:t>
            </w:r>
            <w:r w:rsidR="00D3504A">
              <w:t>2</w:t>
            </w:r>
          </w:p>
        </w:tc>
        <w:tc>
          <w:tcPr>
            <w:tcW w:w="4027" w:type="dxa"/>
          </w:tcPr>
          <w:p w14:paraId="18730E51" w14:textId="77777777" w:rsidR="00D3504A" w:rsidRPr="00B46461" w:rsidRDefault="00411A38" w:rsidP="00411A38">
            <w:pPr>
              <w:rPr>
                <w:b/>
                <w:bCs/>
              </w:rPr>
            </w:pPr>
            <w:r w:rsidRPr="00B46461">
              <w:rPr>
                <w:b/>
                <w:bCs/>
              </w:rPr>
              <w:t xml:space="preserve">root mean square error:  </w:t>
            </w:r>
          </w:p>
          <w:p w14:paraId="2ECC1268" w14:textId="30506D04" w:rsidR="00411A38" w:rsidRDefault="00411A38" w:rsidP="00411A38">
            <w:r>
              <w:t>0.0567</w:t>
            </w:r>
          </w:p>
          <w:p w14:paraId="0D9CB314" w14:textId="77777777" w:rsidR="00D3504A" w:rsidRPr="00B46461" w:rsidRDefault="00411A38" w:rsidP="00411A38">
            <w:pPr>
              <w:rPr>
                <w:b/>
                <w:bCs/>
              </w:rPr>
            </w:pPr>
            <w:r w:rsidRPr="00B46461">
              <w:rPr>
                <w:b/>
                <w:bCs/>
              </w:rPr>
              <w:t xml:space="preserve">mean square relative error:  </w:t>
            </w:r>
          </w:p>
          <w:p w14:paraId="65EAFE44" w14:textId="06EB5807" w:rsidR="00411A38" w:rsidRDefault="00411A38" w:rsidP="00411A38">
            <w:r>
              <w:t>0.024</w:t>
            </w:r>
            <w:r w:rsidR="00D3504A">
              <w:t>7</w:t>
            </w:r>
          </w:p>
          <w:p w14:paraId="4B915142" w14:textId="77777777" w:rsidR="00D3504A" w:rsidRPr="00B46461" w:rsidRDefault="00411A38" w:rsidP="00411A38">
            <w:pPr>
              <w:rPr>
                <w:b/>
                <w:bCs/>
              </w:rPr>
            </w:pPr>
            <w:r w:rsidRPr="00B46461">
              <w:rPr>
                <w:b/>
                <w:bCs/>
              </w:rPr>
              <w:t xml:space="preserve">Coefficient of Efficiency:  </w:t>
            </w:r>
          </w:p>
          <w:p w14:paraId="0329526B" w14:textId="1B920332" w:rsidR="00411A38" w:rsidRDefault="00411A38" w:rsidP="00411A38">
            <w:r>
              <w:t>0.741</w:t>
            </w:r>
            <w:r w:rsidR="00D3504A">
              <w:t>2</w:t>
            </w:r>
          </w:p>
          <w:p w14:paraId="22B6B4AD" w14:textId="77777777" w:rsidR="00411A38" w:rsidRPr="00B46461" w:rsidRDefault="00411A38" w:rsidP="00411A38">
            <w:pPr>
              <w:rPr>
                <w:b/>
                <w:bCs/>
              </w:rPr>
            </w:pPr>
            <w:r w:rsidRPr="00B46461">
              <w:rPr>
                <w:b/>
                <w:bCs/>
              </w:rPr>
              <w:t xml:space="preserve">R-Squared:  </w:t>
            </w:r>
          </w:p>
          <w:p w14:paraId="2524FC9B" w14:textId="38B35BE2" w:rsidR="00341A14" w:rsidRPr="00891A6F" w:rsidRDefault="00411A38" w:rsidP="00411A38">
            <w:r>
              <w:t>0.9386</w:t>
            </w:r>
          </w:p>
        </w:tc>
      </w:tr>
      <w:tr w:rsidR="00341A14" w14:paraId="74681597" w14:textId="77777777" w:rsidTr="00EE18BB">
        <w:trPr>
          <w:trHeight w:val="924"/>
        </w:trPr>
        <w:tc>
          <w:tcPr>
            <w:tcW w:w="1696" w:type="dxa"/>
          </w:tcPr>
          <w:p w14:paraId="70CFA9BE" w14:textId="77777777" w:rsidR="00F72D40" w:rsidRDefault="00F72D40" w:rsidP="005B5216">
            <w:pPr>
              <w:jc w:val="center"/>
            </w:pPr>
          </w:p>
          <w:p w14:paraId="19943857" w14:textId="77777777" w:rsidR="00F72D40" w:rsidRDefault="00F72D40" w:rsidP="005B5216">
            <w:pPr>
              <w:jc w:val="center"/>
            </w:pPr>
          </w:p>
          <w:p w14:paraId="1088B44B" w14:textId="77777777" w:rsidR="00F72D40" w:rsidRDefault="00F72D40" w:rsidP="005B5216">
            <w:pPr>
              <w:jc w:val="center"/>
            </w:pPr>
          </w:p>
          <w:p w14:paraId="097693CF" w14:textId="66421767" w:rsidR="00341A14" w:rsidRPr="00F32212" w:rsidRDefault="005B5216" w:rsidP="005B5216">
            <w:pPr>
              <w:jc w:val="center"/>
            </w:pPr>
            <w:r>
              <w:t>0.5</w:t>
            </w:r>
          </w:p>
        </w:tc>
        <w:tc>
          <w:tcPr>
            <w:tcW w:w="2977" w:type="dxa"/>
          </w:tcPr>
          <w:p w14:paraId="3624C6FD" w14:textId="21621CEF" w:rsidR="00411A38" w:rsidRDefault="00411A38" w:rsidP="00411A38">
            <w:r w:rsidRPr="00B46461">
              <w:rPr>
                <w:b/>
                <w:bCs/>
              </w:rPr>
              <w:t>root mean square error:</w:t>
            </w:r>
            <w:r>
              <w:t xml:space="preserve">  0.0645</w:t>
            </w:r>
          </w:p>
          <w:p w14:paraId="3BF2A816" w14:textId="234B78B2" w:rsidR="00411A38" w:rsidRDefault="00411A38" w:rsidP="00411A38">
            <w:r w:rsidRPr="00B46461">
              <w:rPr>
                <w:b/>
                <w:bCs/>
              </w:rPr>
              <w:t xml:space="preserve">mean square relative error:  </w:t>
            </w:r>
            <w:r w:rsidRPr="00B46461">
              <w:t>0</w:t>
            </w:r>
            <w:r>
              <w:t>.1162</w:t>
            </w:r>
          </w:p>
          <w:p w14:paraId="6727151A" w14:textId="28F6E8BE" w:rsidR="00411A38" w:rsidRDefault="00411A38" w:rsidP="00411A38">
            <w:r w:rsidRPr="00B46461">
              <w:rPr>
                <w:b/>
                <w:bCs/>
              </w:rPr>
              <w:t>Coefficient of Efficiency:</w:t>
            </w:r>
            <w:r>
              <w:t xml:space="preserve">  0.6269</w:t>
            </w:r>
          </w:p>
          <w:p w14:paraId="340B1A26" w14:textId="77777777" w:rsidR="00D3504A" w:rsidRPr="00B46461" w:rsidRDefault="00411A38" w:rsidP="00411A38">
            <w:pPr>
              <w:rPr>
                <w:b/>
                <w:bCs/>
              </w:rPr>
            </w:pPr>
            <w:r w:rsidRPr="00B46461">
              <w:rPr>
                <w:b/>
                <w:bCs/>
              </w:rPr>
              <w:t xml:space="preserve">R-Squared:  </w:t>
            </w:r>
          </w:p>
          <w:p w14:paraId="25111AF5" w14:textId="316CBFE9" w:rsidR="00341A14" w:rsidRPr="00891A6F" w:rsidRDefault="00411A38" w:rsidP="00411A38">
            <w:r>
              <w:t>0.6409</w:t>
            </w:r>
          </w:p>
        </w:tc>
        <w:tc>
          <w:tcPr>
            <w:tcW w:w="4027" w:type="dxa"/>
          </w:tcPr>
          <w:p w14:paraId="16F4B5A2" w14:textId="77777777" w:rsidR="00D3504A" w:rsidRPr="00B46461" w:rsidRDefault="00411A38" w:rsidP="00411A38">
            <w:pPr>
              <w:rPr>
                <w:b/>
                <w:bCs/>
              </w:rPr>
            </w:pPr>
            <w:r w:rsidRPr="00B46461">
              <w:rPr>
                <w:b/>
                <w:bCs/>
              </w:rPr>
              <w:t xml:space="preserve">root mean square error:  </w:t>
            </w:r>
          </w:p>
          <w:p w14:paraId="6FE88A05" w14:textId="775BC72B" w:rsidR="00411A38" w:rsidRDefault="00411A38" w:rsidP="00411A38">
            <w:r>
              <w:t>0.0418</w:t>
            </w:r>
          </w:p>
          <w:p w14:paraId="2152382C" w14:textId="77777777" w:rsidR="00D3504A" w:rsidRPr="00B46461" w:rsidRDefault="00411A38" w:rsidP="00411A38">
            <w:pPr>
              <w:rPr>
                <w:b/>
                <w:bCs/>
              </w:rPr>
            </w:pPr>
            <w:r w:rsidRPr="00B46461">
              <w:rPr>
                <w:b/>
                <w:bCs/>
              </w:rPr>
              <w:t xml:space="preserve">mean square relative error:  </w:t>
            </w:r>
          </w:p>
          <w:p w14:paraId="4703D056" w14:textId="5EC75D46" w:rsidR="00411A38" w:rsidRDefault="00411A38" w:rsidP="00411A38">
            <w:r>
              <w:t>0.0830</w:t>
            </w:r>
          </w:p>
          <w:p w14:paraId="2F927522" w14:textId="77777777" w:rsidR="00D3504A" w:rsidRPr="00B46461" w:rsidRDefault="00411A38" w:rsidP="00411A38">
            <w:pPr>
              <w:rPr>
                <w:b/>
                <w:bCs/>
              </w:rPr>
            </w:pPr>
            <w:r w:rsidRPr="00B46461">
              <w:rPr>
                <w:b/>
                <w:bCs/>
              </w:rPr>
              <w:t xml:space="preserve">Coefficient of Efficiency:  </w:t>
            </w:r>
          </w:p>
          <w:p w14:paraId="785C6102" w14:textId="287BC71D" w:rsidR="00411A38" w:rsidRDefault="00411A38" w:rsidP="00411A38">
            <w:r>
              <w:t>0.8590</w:t>
            </w:r>
          </w:p>
          <w:p w14:paraId="596CA09D" w14:textId="77777777" w:rsidR="00D3504A" w:rsidRPr="00B46461" w:rsidRDefault="00411A38" w:rsidP="00411A38">
            <w:pPr>
              <w:rPr>
                <w:b/>
                <w:bCs/>
              </w:rPr>
            </w:pPr>
            <w:r w:rsidRPr="00B46461">
              <w:rPr>
                <w:b/>
                <w:bCs/>
              </w:rPr>
              <w:t xml:space="preserve">R-Squared:  </w:t>
            </w:r>
          </w:p>
          <w:p w14:paraId="1C43E9AB" w14:textId="6A8708E1" w:rsidR="00341A14" w:rsidRPr="00891A6F" w:rsidRDefault="00411A38" w:rsidP="00411A38">
            <w:r>
              <w:t>0.9376</w:t>
            </w:r>
          </w:p>
        </w:tc>
      </w:tr>
      <w:tr w:rsidR="00324A89" w14:paraId="457338B5" w14:textId="77777777" w:rsidTr="00EE18BB">
        <w:trPr>
          <w:trHeight w:val="319"/>
        </w:trPr>
        <w:tc>
          <w:tcPr>
            <w:tcW w:w="1696" w:type="dxa"/>
          </w:tcPr>
          <w:p w14:paraId="387CC34C" w14:textId="77777777" w:rsidR="00F72D40" w:rsidRDefault="00F72D40" w:rsidP="005B5216">
            <w:pPr>
              <w:jc w:val="center"/>
            </w:pPr>
          </w:p>
          <w:p w14:paraId="7DACFF8B" w14:textId="77777777" w:rsidR="00F72D40" w:rsidRDefault="00F72D40" w:rsidP="005B5216">
            <w:pPr>
              <w:jc w:val="center"/>
            </w:pPr>
          </w:p>
          <w:p w14:paraId="204353BF" w14:textId="77777777" w:rsidR="00F72D40" w:rsidRDefault="00F72D40" w:rsidP="005B5216">
            <w:pPr>
              <w:jc w:val="center"/>
            </w:pPr>
          </w:p>
          <w:p w14:paraId="25DF1D84" w14:textId="70D46C15" w:rsidR="00324A89" w:rsidRDefault="00324A89" w:rsidP="005B5216">
            <w:pPr>
              <w:jc w:val="center"/>
            </w:pPr>
            <w:r>
              <w:t>0.2</w:t>
            </w:r>
          </w:p>
        </w:tc>
        <w:tc>
          <w:tcPr>
            <w:tcW w:w="2977" w:type="dxa"/>
          </w:tcPr>
          <w:p w14:paraId="448B6E29" w14:textId="757F23C1" w:rsidR="00411A38" w:rsidRDefault="00411A38" w:rsidP="00411A38">
            <w:r w:rsidRPr="00B46461">
              <w:rPr>
                <w:b/>
                <w:bCs/>
              </w:rPr>
              <w:t>root mean square error:</w:t>
            </w:r>
            <w:r>
              <w:t xml:space="preserve">  0.052</w:t>
            </w:r>
            <w:r w:rsidR="00D3504A">
              <w:t>2</w:t>
            </w:r>
          </w:p>
          <w:p w14:paraId="340DF329" w14:textId="599FA2E0" w:rsidR="00411A38" w:rsidRDefault="00411A38" w:rsidP="00411A38">
            <w:r w:rsidRPr="00B46461">
              <w:rPr>
                <w:b/>
                <w:bCs/>
              </w:rPr>
              <w:t>mean square relative error:</w:t>
            </w:r>
            <w:r>
              <w:t xml:space="preserve">  0.06</w:t>
            </w:r>
            <w:r w:rsidR="00D3504A">
              <w:t>50</w:t>
            </w:r>
          </w:p>
          <w:p w14:paraId="163644B0" w14:textId="7FE5F145" w:rsidR="00411A38" w:rsidRDefault="00411A38" w:rsidP="00411A38">
            <w:r w:rsidRPr="00B46461">
              <w:rPr>
                <w:b/>
                <w:bCs/>
              </w:rPr>
              <w:t>Coefficient of Efficiency:</w:t>
            </w:r>
            <w:r>
              <w:t xml:space="preserve">  0.7565</w:t>
            </w:r>
          </w:p>
          <w:p w14:paraId="2B3A8AA7" w14:textId="77777777" w:rsidR="00D3504A" w:rsidRPr="00B46461" w:rsidRDefault="00411A38" w:rsidP="00411A38">
            <w:pPr>
              <w:rPr>
                <w:b/>
                <w:bCs/>
              </w:rPr>
            </w:pPr>
            <w:r w:rsidRPr="00B46461">
              <w:rPr>
                <w:b/>
                <w:bCs/>
              </w:rPr>
              <w:t xml:space="preserve">R-Squared:  </w:t>
            </w:r>
          </w:p>
          <w:p w14:paraId="7B7C0D1E" w14:textId="255AE61C" w:rsidR="00324A89" w:rsidRPr="00891A6F" w:rsidRDefault="00411A38" w:rsidP="00411A38">
            <w:r>
              <w:t>0.7565</w:t>
            </w:r>
          </w:p>
        </w:tc>
        <w:tc>
          <w:tcPr>
            <w:tcW w:w="4027" w:type="dxa"/>
          </w:tcPr>
          <w:p w14:paraId="6169DC44" w14:textId="77777777" w:rsidR="00D3504A" w:rsidRPr="00B46461" w:rsidRDefault="00411A38" w:rsidP="00411A38">
            <w:pPr>
              <w:rPr>
                <w:b/>
                <w:bCs/>
              </w:rPr>
            </w:pPr>
            <w:r w:rsidRPr="00B46461">
              <w:rPr>
                <w:b/>
                <w:bCs/>
              </w:rPr>
              <w:t xml:space="preserve">root mean square error:  </w:t>
            </w:r>
          </w:p>
          <w:p w14:paraId="41689F5E" w14:textId="044EE312" w:rsidR="00411A38" w:rsidRDefault="00411A38" w:rsidP="00411A38">
            <w:r>
              <w:t>0.066</w:t>
            </w:r>
            <w:r w:rsidR="00D3504A">
              <w:t>5</w:t>
            </w:r>
          </w:p>
          <w:p w14:paraId="6ACA22C6" w14:textId="77777777" w:rsidR="00D3504A" w:rsidRPr="00B46461" w:rsidRDefault="00411A38" w:rsidP="00411A38">
            <w:pPr>
              <w:rPr>
                <w:b/>
                <w:bCs/>
              </w:rPr>
            </w:pPr>
            <w:r w:rsidRPr="00B46461">
              <w:rPr>
                <w:b/>
                <w:bCs/>
              </w:rPr>
              <w:t xml:space="preserve">mean square relative error:  </w:t>
            </w:r>
          </w:p>
          <w:p w14:paraId="65B6A5CC" w14:textId="733C4904" w:rsidR="00411A38" w:rsidRDefault="00411A38" w:rsidP="00411A38">
            <w:r>
              <w:t>0.211</w:t>
            </w:r>
            <w:r w:rsidR="00D3504A">
              <w:t>7</w:t>
            </w:r>
          </w:p>
          <w:p w14:paraId="3087E196" w14:textId="77777777" w:rsidR="00D3504A" w:rsidRPr="00B46461" w:rsidRDefault="00411A38" w:rsidP="00411A38">
            <w:pPr>
              <w:rPr>
                <w:b/>
                <w:bCs/>
              </w:rPr>
            </w:pPr>
            <w:r w:rsidRPr="00B46461">
              <w:rPr>
                <w:b/>
                <w:bCs/>
              </w:rPr>
              <w:t xml:space="preserve">Coefficient of Efficiency:  </w:t>
            </w:r>
          </w:p>
          <w:p w14:paraId="2B037C58" w14:textId="4B6BB43F" w:rsidR="00411A38" w:rsidRDefault="00411A38" w:rsidP="00411A38">
            <w:r>
              <w:t>0.</w:t>
            </w:r>
            <w:r w:rsidR="00707E84">
              <w:t>59</w:t>
            </w:r>
            <w:r>
              <w:t>4</w:t>
            </w:r>
            <w:r w:rsidR="00D3504A">
              <w:t>9</w:t>
            </w:r>
          </w:p>
          <w:p w14:paraId="340C294E" w14:textId="77777777" w:rsidR="00411A38" w:rsidRPr="00B46461" w:rsidRDefault="00411A38" w:rsidP="00411A38">
            <w:pPr>
              <w:rPr>
                <w:b/>
                <w:bCs/>
              </w:rPr>
            </w:pPr>
            <w:r w:rsidRPr="00B46461">
              <w:rPr>
                <w:b/>
                <w:bCs/>
              </w:rPr>
              <w:t xml:space="preserve">R-Squared:  </w:t>
            </w:r>
          </w:p>
          <w:p w14:paraId="611032A1" w14:textId="3CF4E8F2" w:rsidR="00324A89" w:rsidRPr="00891A6F" w:rsidRDefault="00411A38" w:rsidP="00411A38">
            <w:r>
              <w:t>0.934</w:t>
            </w:r>
            <w:r w:rsidR="00D3504A">
              <w:t>5</w:t>
            </w:r>
          </w:p>
        </w:tc>
      </w:tr>
    </w:tbl>
    <w:p w14:paraId="651A1A99" w14:textId="6AE72E68" w:rsidR="00341A14" w:rsidRDefault="00341A14">
      <w:pPr>
        <w:rPr>
          <w:b/>
          <w:bCs/>
        </w:rPr>
      </w:pPr>
    </w:p>
    <w:p w14:paraId="41EC3B80" w14:textId="059AB42E" w:rsidR="005B5216" w:rsidRDefault="005B5216">
      <w:pPr>
        <w:rPr>
          <w:b/>
          <w:bCs/>
        </w:rPr>
      </w:pPr>
      <w:r>
        <w:t>Best learning rate configuration:</w:t>
      </w:r>
      <w:r w:rsidR="00B65601">
        <w:t xml:space="preserve"> </w:t>
      </w:r>
      <w:r w:rsidR="00B65601" w:rsidRPr="00B65601">
        <w:rPr>
          <w:b/>
          <w:bCs/>
        </w:rPr>
        <w:t>0.2</w:t>
      </w:r>
    </w:p>
    <w:p w14:paraId="45AFD17E" w14:textId="7DEEB158" w:rsidR="00984AD4" w:rsidRDefault="00984AD4" w:rsidP="00984AD4">
      <w:pPr>
        <w:rPr>
          <w:b/>
          <w:bCs/>
        </w:rPr>
      </w:pPr>
      <w:r>
        <w:t xml:space="preserve">Worst learning rate configuration: </w:t>
      </w:r>
      <w:r>
        <w:rPr>
          <w:b/>
          <w:bCs/>
        </w:rPr>
        <w:t>1</w:t>
      </w:r>
    </w:p>
    <w:p w14:paraId="491682B7" w14:textId="1562DAC2" w:rsidR="00707E84" w:rsidRPr="00707E84" w:rsidRDefault="00707E84" w:rsidP="00984AD4">
      <w:r>
        <w:lastRenderedPageBreak/>
        <w:t xml:space="preserve">The learning rate </w:t>
      </w:r>
      <w:r w:rsidR="008155A7">
        <w:t>tends to work best between 0 and 0.5, and for my model, it works best above 0.1. With the base algorithm, a learning rate of 0.2</w:t>
      </w:r>
      <w:r w:rsidR="002F4652">
        <w:t xml:space="preserve"> has the lowest RMSE for the training and </w:t>
      </w:r>
      <w:r w:rsidR="006E6374">
        <w:t xml:space="preserve">the </w:t>
      </w:r>
      <w:r w:rsidR="002F4652">
        <w:t xml:space="preserve">second-lowest </w:t>
      </w:r>
      <w:r w:rsidR="00000474">
        <w:t>RMSE</w:t>
      </w:r>
      <w:r w:rsidR="002F4652">
        <w:t xml:space="preserve"> for the validation set. </w:t>
      </w:r>
      <w:r w:rsidR="00AB386A">
        <w:t xml:space="preserve">0.2 must be a small enough value to be able to leave local </w:t>
      </w:r>
      <w:proofErr w:type="spellStart"/>
      <w:r w:rsidR="00AB386A">
        <w:t>minimas</w:t>
      </w:r>
      <w:proofErr w:type="spellEnd"/>
      <w:r w:rsidR="00AB386A">
        <w:t xml:space="preserve"> and enter towards global minima more effectively than other values.</w:t>
      </w:r>
      <w:r w:rsidR="00AB386A">
        <w:t xml:space="preserve"> </w:t>
      </w:r>
      <w:r w:rsidR="006E6374">
        <w:t>This is competitively higher than the others so I will use this configuration for my default learning rate value.</w:t>
      </w:r>
      <w:r w:rsidR="0015510B">
        <w:t xml:space="preserve"> </w:t>
      </w:r>
    </w:p>
    <w:p w14:paraId="1AFF0D59" w14:textId="77777777" w:rsidR="00984AD4" w:rsidRDefault="00984AD4"/>
    <w:p w14:paraId="60675FC3" w14:textId="602134FA" w:rsidR="005F51AE" w:rsidRDefault="005F51AE">
      <w:pPr>
        <w:rPr>
          <w:b/>
          <w:bCs/>
        </w:rPr>
      </w:pPr>
      <w:r>
        <w:rPr>
          <w:b/>
          <w:bCs/>
        </w:rPr>
        <w:t>Activation functions:</w:t>
      </w:r>
    </w:p>
    <w:tbl>
      <w:tblPr>
        <w:tblStyle w:val="TableGrid"/>
        <w:tblW w:w="0" w:type="auto"/>
        <w:tblLook w:val="04A0" w:firstRow="1" w:lastRow="0" w:firstColumn="1" w:lastColumn="0" w:noHBand="0" w:noVBand="1"/>
      </w:tblPr>
      <w:tblGrid>
        <w:gridCol w:w="3005"/>
        <w:gridCol w:w="3005"/>
        <w:gridCol w:w="3006"/>
      </w:tblGrid>
      <w:tr w:rsidR="00B65601" w14:paraId="5F951D25" w14:textId="77777777" w:rsidTr="005F51AE">
        <w:tc>
          <w:tcPr>
            <w:tcW w:w="3005" w:type="dxa"/>
          </w:tcPr>
          <w:p w14:paraId="6E36375B" w14:textId="0DDB4FD3" w:rsidR="00B65601" w:rsidRDefault="00B65601" w:rsidP="005F51AE">
            <w:pPr>
              <w:jc w:val="center"/>
              <w:rPr>
                <w:b/>
                <w:bCs/>
              </w:rPr>
            </w:pPr>
            <w:r>
              <w:rPr>
                <w:b/>
                <w:bCs/>
              </w:rPr>
              <w:t>Activation Function:</w:t>
            </w:r>
          </w:p>
        </w:tc>
        <w:tc>
          <w:tcPr>
            <w:tcW w:w="3005" w:type="dxa"/>
          </w:tcPr>
          <w:p w14:paraId="30F67E31" w14:textId="71177363" w:rsidR="00B65601" w:rsidRDefault="00B65601">
            <w:pPr>
              <w:rPr>
                <w:b/>
                <w:bCs/>
              </w:rPr>
            </w:pPr>
            <w:r>
              <w:rPr>
                <w:b/>
                <w:bCs/>
              </w:rPr>
              <w:t>Training Result:</w:t>
            </w:r>
          </w:p>
        </w:tc>
        <w:tc>
          <w:tcPr>
            <w:tcW w:w="3006" w:type="dxa"/>
          </w:tcPr>
          <w:p w14:paraId="7B53F96F" w14:textId="35C5A36D" w:rsidR="00B65601" w:rsidRDefault="00B65601">
            <w:pPr>
              <w:rPr>
                <w:b/>
                <w:bCs/>
              </w:rPr>
            </w:pPr>
            <w:r>
              <w:rPr>
                <w:b/>
                <w:bCs/>
              </w:rPr>
              <w:t>Validation Result:</w:t>
            </w:r>
          </w:p>
        </w:tc>
      </w:tr>
      <w:tr w:rsidR="005F51AE" w14:paraId="7ED7CFA4" w14:textId="77777777" w:rsidTr="005F51AE">
        <w:tc>
          <w:tcPr>
            <w:tcW w:w="3005" w:type="dxa"/>
          </w:tcPr>
          <w:p w14:paraId="1C4814E7" w14:textId="77777777" w:rsidR="00506F9A" w:rsidRDefault="00506F9A" w:rsidP="005F51AE">
            <w:pPr>
              <w:jc w:val="center"/>
            </w:pPr>
          </w:p>
          <w:p w14:paraId="596BCCD4" w14:textId="77777777" w:rsidR="00506F9A" w:rsidRDefault="00506F9A" w:rsidP="005F51AE">
            <w:pPr>
              <w:jc w:val="center"/>
            </w:pPr>
          </w:p>
          <w:p w14:paraId="1880BBF5" w14:textId="77777777" w:rsidR="00506F9A" w:rsidRDefault="00506F9A" w:rsidP="005F51AE">
            <w:pPr>
              <w:jc w:val="center"/>
            </w:pPr>
          </w:p>
          <w:p w14:paraId="213DAF56" w14:textId="77777777" w:rsidR="00506F9A" w:rsidRDefault="00506F9A" w:rsidP="005F51AE">
            <w:pPr>
              <w:jc w:val="center"/>
            </w:pPr>
          </w:p>
          <w:p w14:paraId="4F504424" w14:textId="1DB76F83" w:rsidR="005F51AE" w:rsidRPr="001E7ED5" w:rsidRDefault="005F51AE" w:rsidP="005F51AE">
            <w:pPr>
              <w:jc w:val="center"/>
            </w:pPr>
            <w:r w:rsidRPr="001E7ED5">
              <w:t>Sigmoid</w:t>
            </w:r>
          </w:p>
        </w:tc>
        <w:tc>
          <w:tcPr>
            <w:tcW w:w="3005" w:type="dxa"/>
          </w:tcPr>
          <w:p w14:paraId="6D55E64F" w14:textId="419C13DE" w:rsidR="00506F9A" w:rsidRDefault="00506F9A" w:rsidP="00506F9A">
            <w:r w:rsidRPr="00B46461">
              <w:rPr>
                <w:b/>
                <w:bCs/>
              </w:rPr>
              <w:t>root mean square error:</w:t>
            </w:r>
            <w:r>
              <w:t xml:space="preserve">  0.0819</w:t>
            </w:r>
          </w:p>
          <w:p w14:paraId="13714F8D" w14:textId="406A1B0A" w:rsidR="00506F9A" w:rsidRDefault="00506F9A" w:rsidP="00506F9A">
            <w:r w:rsidRPr="00B46461">
              <w:rPr>
                <w:b/>
                <w:bCs/>
              </w:rPr>
              <w:t>mean square relative error</w:t>
            </w:r>
            <w:r>
              <w:t>:  0.1498</w:t>
            </w:r>
          </w:p>
          <w:p w14:paraId="7D058898" w14:textId="4D2931D8" w:rsidR="00506F9A" w:rsidRDefault="00506F9A" w:rsidP="00506F9A">
            <w:r w:rsidRPr="00B46461">
              <w:rPr>
                <w:b/>
                <w:bCs/>
              </w:rPr>
              <w:t>Coefficient of Efficiency:</w:t>
            </w:r>
            <w:r>
              <w:t xml:space="preserve">  0.3997</w:t>
            </w:r>
          </w:p>
          <w:p w14:paraId="67589A6D" w14:textId="77777777" w:rsidR="00D3504A" w:rsidRPr="00B46461" w:rsidRDefault="00506F9A" w:rsidP="00506F9A">
            <w:pPr>
              <w:rPr>
                <w:b/>
                <w:bCs/>
              </w:rPr>
            </w:pPr>
            <w:r w:rsidRPr="00B46461">
              <w:rPr>
                <w:b/>
                <w:bCs/>
              </w:rPr>
              <w:t xml:space="preserve">R-Squared:  </w:t>
            </w:r>
          </w:p>
          <w:p w14:paraId="58562E25" w14:textId="5D537FBF" w:rsidR="00506F9A" w:rsidRDefault="00506F9A" w:rsidP="00506F9A">
            <w:r>
              <w:t>0.465</w:t>
            </w:r>
            <w:r w:rsidR="00D3504A">
              <w:t>5</w:t>
            </w:r>
          </w:p>
          <w:p w14:paraId="55530280" w14:textId="573275B9" w:rsidR="005F51AE" w:rsidRPr="001E7ED5" w:rsidRDefault="005F51AE" w:rsidP="00506F9A"/>
        </w:tc>
        <w:tc>
          <w:tcPr>
            <w:tcW w:w="3006" w:type="dxa"/>
          </w:tcPr>
          <w:p w14:paraId="01A55623" w14:textId="1D1CB034" w:rsidR="00506F9A" w:rsidRDefault="00506F9A" w:rsidP="00506F9A">
            <w:r w:rsidRPr="00B46461">
              <w:rPr>
                <w:b/>
                <w:bCs/>
              </w:rPr>
              <w:t>root mean square error:</w:t>
            </w:r>
            <w:r>
              <w:t xml:space="preserve">  0.0472</w:t>
            </w:r>
          </w:p>
          <w:p w14:paraId="3EE6343D" w14:textId="0CFE9166" w:rsidR="00506F9A" w:rsidRDefault="00506F9A" w:rsidP="00506F9A">
            <w:r w:rsidRPr="00B46461">
              <w:rPr>
                <w:b/>
                <w:bCs/>
              </w:rPr>
              <w:t>mean square relative error:</w:t>
            </w:r>
            <w:r>
              <w:t xml:space="preserve">  0.1246</w:t>
            </w:r>
          </w:p>
          <w:p w14:paraId="206ED27E" w14:textId="480899BC" w:rsidR="00506F9A" w:rsidRDefault="00506F9A" w:rsidP="00506F9A">
            <w:r w:rsidRPr="00B46461">
              <w:rPr>
                <w:b/>
                <w:bCs/>
              </w:rPr>
              <w:t>Coefficient of Efficiency:</w:t>
            </w:r>
            <w:r>
              <w:t xml:space="preserve">  0.8205</w:t>
            </w:r>
          </w:p>
          <w:p w14:paraId="666B938E" w14:textId="77777777" w:rsidR="00D3504A" w:rsidRPr="00B46461" w:rsidRDefault="00506F9A" w:rsidP="00506F9A">
            <w:pPr>
              <w:rPr>
                <w:b/>
                <w:bCs/>
              </w:rPr>
            </w:pPr>
            <w:r w:rsidRPr="00B46461">
              <w:rPr>
                <w:b/>
                <w:bCs/>
              </w:rPr>
              <w:t xml:space="preserve">R-Squared:  </w:t>
            </w:r>
          </w:p>
          <w:p w14:paraId="6C93D824" w14:textId="2A85B488" w:rsidR="005F51AE" w:rsidRPr="001E7ED5" w:rsidRDefault="00506F9A" w:rsidP="00506F9A">
            <w:r>
              <w:t>0.9251</w:t>
            </w:r>
          </w:p>
        </w:tc>
      </w:tr>
      <w:tr w:rsidR="005F51AE" w14:paraId="50D18B6A" w14:textId="77777777" w:rsidTr="005F51AE">
        <w:tc>
          <w:tcPr>
            <w:tcW w:w="3005" w:type="dxa"/>
          </w:tcPr>
          <w:p w14:paraId="7F0F90F1" w14:textId="77777777" w:rsidR="001E7ED5" w:rsidRDefault="001E7ED5" w:rsidP="005F51AE">
            <w:pPr>
              <w:jc w:val="center"/>
            </w:pPr>
          </w:p>
          <w:p w14:paraId="31AF313B" w14:textId="77777777" w:rsidR="001E7ED5" w:rsidRDefault="001E7ED5" w:rsidP="001E7ED5"/>
          <w:p w14:paraId="1346B19D" w14:textId="77777777" w:rsidR="001E7ED5" w:rsidRDefault="001E7ED5" w:rsidP="005F51AE">
            <w:pPr>
              <w:jc w:val="center"/>
            </w:pPr>
          </w:p>
          <w:p w14:paraId="3845BC71" w14:textId="04E979EC" w:rsidR="005F51AE" w:rsidRPr="001E7ED5" w:rsidRDefault="005F51AE" w:rsidP="005F51AE">
            <w:pPr>
              <w:jc w:val="center"/>
            </w:pPr>
            <w:r w:rsidRPr="001E7ED5">
              <w:t>Hyperbolic Tan</w:t>
            </w:r>
            <w:r w:rsidR="009351EB">
              <w:t>gent</w:t>
            </w:r>
          </w:p>
        </w:tc>
        <w:tc>
          <w:tcPr>
            <w:tcW w:w="3005" w:type="dxa"/>
          </w:tcPr>
          <w:p w14:paraId="10C16970" w14:textId="4BC2F6AA" w:rsidR="001E7ED5" w:rsidRDefault="001E7ED5" w:rsidP="001E7ED5">
            <w:r w:rsidRPr="00B46461">
              <w:rPr>
                <w:b/>
                <w:bCs/>
              </w:rPr>
              <w:t>root mean square error:</w:t>
            </w:r>
            <w:r>
              <w:t xml:space="preserve">  0.0543</w:t>
            </w:r>
          </w:p>
          <w:p w14:paraId="66F6B072" w14:textId="4752BA54" w:rsidR="001E7ED5" w:rsidRDefault="001E7ED5" w:rsidP="001E7ED5">
            <w:r w:rsidRPr="00B46461">
              <w:rPr>
                <w:b/>
                <w:bCs/>
              </w:rPr>
              <w:t>mean square relative error:</w:t>
            </w:r>
            <w:r>
              <w:t xml:space="preserve">  0.0668</w:t>
            </w:r>
          </w:p>
          <w:p w14:paraId="20DBFF8D" w14:textId="11D584C2" w:rsidR="001E7ED5" w:rsidRDefault="001E7ED5" w:rsidP="001E7ED5">
            <w:r w:rsidRPr="00B46461">
              <w:rPr>
                <w:b/>
                <w:bCs/>
              </w:rPr>
              <w:t>Coefficient of Efficiency:</w:t>
            </w:r>
            <w:r>
              <w:t xml:space="preserve">  0.736</w:t>
            </w:r>
            <w:r w:rsidR="00D3504A">
              <w:t>1</w:t>
            </w:r>
          </w:p>
          <w:p w14:paraId="0CCEAD75" w14:textId="77777777" w:rsidR="00D3504A" w:rsidRPr="00B46461" w:rsidRDefault="001E7ED5" w:rsidP="001E7ED5">
            <w:pPr>
              <w:rPr>
                <w:b/>
                <w:bCs/>
              </w:rPr>
            </w:pPr>
            <w:r w:rsidRPr="00B46461">
              <w:rPr>
                <w:b/>
                <w:bCs/>
              </w:rPr>
              <w:t xml:space="preserve">R-Squared: </w:t>
            </w:r>
          </w:p>
          <w:p w14:paraId="32E77A8C" w14:textId="6FE10E4F" w:rsidR="001E7ED5" w:rsidRDefault="001E7ED5" w:rsidP="001E7ED5">
            <w:r>
              <w:t>0.7362</w:t>
            </w:r>
          </w:p>
          <w:p w14:paraId="665B0A3F" w14:textId="77777777" w:rsidR="005F51AE" w:rsidRPr="001E7ED5" w:rsidRDefault="005F51AE"/>
        </w:tc>
        <w:tc>
          <w:tcPr>
            <w:tcW w:w="3006" w:type="dxa"/>
          </w:tcPr>
          <w:p w14:paraId="520EFECC" w14:textId="33AB225B" w:rsidR="001E7ED5" w:rsidRDefault="001E7ED5" w:rsidP="001E7ED5">
            <w:r w:rsidRPr="00B46461">
              <w:rPr>
                <w:b/>
                <w:bCs/>
              </w:rPr>
              <w:t>root mean square error:</w:t>
            </w:r>
            <w:r>
              <w:t xml:space="preserve">  0.0524</w:t>
            </w:r>
          </w:p>
          <w:p w14:paraId="2451BE8A" w14:textId="023E8619" w:rsidR="001E7ED5" w:rsidRDefault="001E7ED5" w:rsidP="001E7ED5">
            <w:r w:rsidRPr="00B46461">
              <w:rPr>
                <w:b/>
                <w:bCs/>
              </w:rPr>
              <w:t>mean square relative error:</w:t>
            </w:r>
            <w:r>
              <w:t xml:space="preserve">  0.1144</w:t>
            </w:r>
          </w:p>
          <w:p w14:paraId="6F077338" w14:textId="5D182489" w:rsidR="001E7ED5" w:rsidRDefault="001E7ED5" w:rsidP="001E7ED5">
            <w:r w:rsidRPr="00B46461">
              <w:rPr>
                <w:b/>
                <w:bCs/>
              </w:rPr>
              <w:t>Coefficient of Efficiency:</w:t>
            </w:r>
            <w:r>
              <w:t xml:space="preserve">  0.7792</w:t>
            </w:r>
          </w:p>
          <w:p w14:paraId="3EC0B314" w14:textId="77777777" w:rsidR="00D3504A" w:rsidRPr="00B46461" w:rsidRDefault="001E7ED5" w:rsidP="001E7ED5">
            <w:pPr>
              <w:rPr>
                <w:b/>
                <w:bCs/>
              </w:rPr>
            </w:pPr>
            <w:r w:rsidRPr="00B46461">
              <w:rPr>
                <w:b/>
                <w:bCs/>
              </w:rPr>
              <w:t xml:space="preserve">R-Squared: </w:t>
            </w:r>
          </w:p>
          <w:p w14:paraId="4DA512DD" w14:textId="01A2C97B" w:rsidR="005F51AE" w:rsidRPr="001E7ED5" w:rsidRDefault="001E7ED5" w:rsidP="001E7ED5">
            <w:r>
              <w:t>0.9412</w:t>
            </w:r>
          </w:p>
        </w:tc>
      </w:tr>
    </w:tbl>
    <w:p w14:paraId="74FA5673" w14:textId="77777777" w:rsidR="005F51AE" w:rsidRPr="005F51AE" w:rsidRDefault="005F51AE">
      <w:pPr>
        <w:rPr>
          <w:b/>
          <w:bCs/>
        </w:rPr>
      </w:pPr>
    </w:p>
    <w:p w14:paraId="0EF656C4" w14:textId="2DB35CE3" w:rsidR="00341A14" w:rsidRDefault="00506F9A">
      <w:pPr>
        <w:rPr>
          <w:b/>
          <w:bCs/>
        </w:rPr>
      </w:pPr>
      <w:r>
        <w:t xml:space="preserve">Best activation function: </w:t>
      </w:r>
      <w:r w:rsidRPr="00506F9A">
        <w:rPr>
          <w:b/>
          <w:bCs/>
        </w:rPr>
        <w:t>Hyperbolic Tan</w:t>
      </w:r>
      <w:r w:rsidR="009351EB">
        <w:rPr>
          <w:b/>
          <w:bCs/>
        </w:rPr>
        <w:t>gent</w:t>
      </w:r>
    </w:p>
    <w:p w14:paraId="5C96B4C3" w14:textId="55165C0C" w:rsidR="00984AD4" w:rsidRDefault="00984AD4" w:rsidP="00984AD4">
      <w:pPr>
        <w:rPr>
          <w:b/>
          <w:bCs/>
        </w:rPr>
      </w:pPr>
      <w:r>
        <w:t xml:space="preserve">Worst activation function: </w:t>
      </w:r>
      <w:r>
        <w:rPr>
          <w:b/>
          <w:bCs/>
        </w:rPr>
        <w:t>Sigmoid</w:t>
      </w:r>
    </w:p>
    <w:p w14:paraId="55D62B26" w14:textId="77777777" w:rsidR="00551680" w:rsidRPr="00506F9A" w:rsidRDefault="00551680" w:rsidP="00984AD4">
      <w:pPr>
        <w:rPr>
          <w:b/>
          <w:bCs/>
        </w:rPr>
      </w:pPr>
    </w:p>
    <w:p w14:paraId="54FF2E0E" w14:textId="6C7CB790" w:rsidR="00984AD4" w:rsidRPr="0015510B" w:rsidRDefault="0015510B">
      <w:r>
        <w:t xml:space="preserve">The next experiment is testing to see which activation function is better, </w:t>
      </w:r>
      <w:r w:rsidR="00551680">
        <w:t>sigmoid,</w:t>
      </w:r>
      <w:r>
        <w:t xml:space="preserve"> or hyperbolic tangent. In this experiment</w:t>
      </w:r>
      <w:r w:rsidR="00551680">
        <w:t>,</w:t>
      </w:r>
      <w:r>
        <w:t xml:space="preserve"> </w:t>
      </w:r>
      <w:r w:rsidR="00551680">
        <w:t>the hyperbolic tangent is better for reducing errors. Furthermore</w:t>
      </w:r>
      <w:r w:rsidR="005F038A">
        <w:t>,</w:t>
      </w:r>
      <w:r w:rsidR="00551680">
        <w:t xml:space="preserve"> the model seems to work faster as the test terminates quicker than sigmoid, thus having to have fewer epochs to train the model.</w:t>
      </w:r>
    </w:p>
    <w:p w14:paraId="0EB27407" w14:textId="0F73F9E8" w:rsidR="002657E2" w:rsidRDefault="002657E2">
      <w:pPr>
        <w:rPr>
          <w:b/>
          <w:bCs/>
        </w:rPr>
      </w:pPr>
      <w:r>
        <w:rPr>
          <w:b/>
          <w:bCs/>
        </w:rPr>
        <w:t>Predictand Selection:</w:t>
      </w:r>
    </w:p>
    <w:tbl>
      <w:tblPr>
        <w:tblStyle w:val="TableGrid"/>
        <w:tblW w:w="0" w:type="auto"/>
        <w:tblLook w:val="04A0" w:firstRow="1" w:lastRow="0" w:firstColumn="1" w:lastColumn="0" w:noHBand="0" w:noVBand="1"/>
      </w:tblPr>
      <w:tblGrid>
        <w:gridCol w:w="3005"/>
        <w:gridCol w:w="3005"/>
        <w:gridCol w:w="3006"/>
      </w:tblGrid>
      <w:tr w:rsidR="002657E2" w14:paraId="4C7A1D7F" w14:textId="77777777" w:rsidTr="002657E2">
        <w:tc>
          <w:tcPr>
            <w:tcW w:w="3005" w:type="dxa"/>
          </w:tcPr>
          <w:p w14:paraId="2C604E00" w14:textId="744D9DB0" w:rsidR="002657E2" w:rsidRDefault="002657E2">
            <w:pPr>
              <w:rPr>
                <w:b/>
                <w:bCs/>
              </w:rPr>
            </w:pPr>
            <w:r>
              <w:rPr>
                <w:b/>
                <w:bCs/>
              </w:rPr>
              <w:t>Predictands:</w:t>
            </w:r>
          </w:p>
        </w:tc>
        <w:tc>
          <w:tcPr>
            <w:tcW w:w="3005" w:type="dxa"/>
          </w:tcPr>
          <w:p w14:paraId="059D3157" w14:textId="6FB4EEED" w:rsidR="002657E2" w:rsidRDefault="002657E2">
            <w:pPr>
              <w:rPr>
                <w:b/>
                <w:bCs/>
              </w:rPr>
            </w:pPr>
            <w:r>
              <w:rPr>
                <w:b/>
                <w:bCs/>
              </w:rPr>
              <w:t>Training Results</w:t>
            </w:r>
            <w:r w:rsidR="00B71076">
              <w:rPr>
                <w:b/>
                <w:bCs/>
              </w:rPr>
              <w:t>:</w:t>
            </w:r>
          </w:p>
        </w:tc>
        <w:tc>
          <w:tcPr>
            <w:tcW w:w="3006" w:type="dxa"/>
          </w:tcPr>
          <w:p w14:paraId="7A7A9A30" w14:textId="0B3EEE8A" w:rsidR="002657E2" w:rsidRDefault="002657E2">
            <w:pPr>
              <w:rPr>
                <w:b/>
                <w:bCs/>
              </w:rPr>
            </w:pPr>
            <w:r>
              <w:rPr>
                <w:b/>
                <w:bCs/>
              </w:rPr>
              <w:t>Validation Results</w:t>
            </w:r>
            <w:r w:rsidR="00B71076">
              <w:rPr>
                <w:b/>
                <w:bCs/>
              </w:rPr>
              <w:t>:</w:t>
            </w:r>
          </w:p>
        </w:tc>
      </w:tr>
      <w:tr w:rsidR="002657E2" w14:paraId="3EA9B789" w14:textId="77777777" w:rsidTr="002657E2">
        <w:tc>
          <w:tcPr>
            <w:tcW w:w="3005" w:type="dxa"/>
          </w:tcPr>
          <w:p w14:paraId="2F6183C4" w14:textId="77777777" w:rsidR="002657E2" w:rsidRDefault="00C80C5A" w:rsidP="00C80C5A">
            <w:pPr>
              <w:pStyle w:val="ListParagraph"/>
              <w:numPr>
                <w:ilvl w:val="0"/>
                <w:numId w:val="2"/>
              </w:numPr>
            </w:pPr>
            <w:proofErr w:type="spellStart"/>
            <w:r>
              <w:t>Crakehill</w:t>
            </w:r>
            <w:proofErr w:type="spellEnd"/>
          </w:p>
          <w:p w14:paraId="67E8CE6F" w14:textId="77777777" w:rsidR="00C80C5A" w:rsidRDefault="00C80C5A" w:rsidP="00C80C5A">
            <w:pPr>
              <w:pStyle w:val="ListParagraph"/>
              <w:numPr>
                <w:ilvl w:val="0"/>
                <w:numId w:val="2"/>
              </w:numPr>
            </w:pPr>
            <w:r>
              <w:t>Skip Bridge</w:t>
            </w:r>
          </w:p>
          <w:p w14:paraId="03CA66EF" w14:textId="09D5A55A" w:rsidR="00C80C5A" w:rsidRPr="00C80C5A" w:rsidRDefault="00C80C5A" w:rsidP="00F32212">
            <w:pPr>
              <w:pStyle w:val="ListParagraph"/>
              <w:numPr>
                <w:ilvl w:val="0"/>
                <w:numId w:val="2"/>
              </w:numPr>
            </w:pPr>
            <w:proofErr w:type="spellStart"/>
            <w:r>
              <w:t>Westwick</w:t>
            </w:r>
            <w:proofErr w:type="spellEnd"/>
          </w:p>
        </w:tc>
        <w:tc>
          <w:tcPr>
            <w:tcW w:w="3005" w:type="dxa"/>
          </w:tcPr>
          <w:p w14:paraId="5A408259" w14:textId="3F7F6FE0" w:rsidR="00024CAA" w:rsidRPr="00024CAA" w:rsidRDefault="00024CAA" w:rsidP="00024CAA">
            <w:pPr>
              <w:rPr>
                <w:b/>
                <w:bCs/>
              </w:rPr>
            </w:pPr>
            <w:r w:rsidRPr="00024CAA">
              <w:rPr>
                <w:b/>
                <w:bCs/>
              </w:rPr>
              <w:t xml:space="preserve">root mean square error:  </w:t>
            </w:r>
            <w:r w:rsidRPr="002D7B81">
              <w:t>0.0648</w:t>
            </w:r>
          </w:p>
          <w:p w14:paraId="77D56D9D" w14:textId="6A9DB6EC" w:rsidR="00024CAA" w:rsidRPr="00024CAA" w:rsidRDefault="00024CAA" w:rsidP="00024CAA">
            <w:pPr>
              <w:rPr>
                <w:b/>
                <w:bCs/>
              </w:rPr>
            </w:pPr>
            <w:r w:rsidRPr="00024CAA">
              <w:rPr>
                <w:b/>
                <w:bCs/>
              </w:rPr>
              <w:t xml:space="preserve">mean square relative error:  </w:t>
            </w:r>
            <w:r w:rsidRPr="002D7B81">
              <w:t>0.1007</w:t>
            </w:r>
          </w:p>
          <w:p w14:paraId="51DB25B5" w14:textId="09D226BF" w:rsidR="00024CAA" w:rsidRPr="00024CAA" w:rsidRDefault="00024CAA" w:rsidP="00024CAA">
            <w:pPr>
              <w:rPr>
                <w:b/>
                <w:bCs/>
              </w:rPr>
            </w:pPr>
            <w:r w:rsidRPr="00024CAA">
              <w:rPr>
                <w:b/>
                <w:bCs/>
              </w:rPr>
              <w:t xml:space="preserve">Coefficient of Efficiency:  </w:t>
            </w:r>
            <w:r w:rsidRPr="002D7B81">
              <w:t>0.6241</w:t>
            </w:r>
          </w:p>
          <w:p w14:paraId="12F63168" w14:textId="77777777" w:rsidR="008F392F" w:rsidRDefault="00024CAA" w:rsidP="00024CAA">
            <w:pPr>
              <w:rPr>
                <w:b/>
                <w:bCs/>
              </w:rPr>
            </w:pPr>
            <w:r w:rsidRPr="00024CAA">
              <w:rPr>
                <w:b/>
                <w:bCs/>
              </w:rPr>
              <w:t xml:space="preserve">R-Squared:  </w:t>
            </w:r>
          </w:p>
          <w:p w14:paraId="06DB917B" w14:textId="095EBFF1" w:rsidR="002657E2" w:rsidRPr="002D7B81" w:rsidRDefault="00024CAA" w:rsidP="00024CAA">
            <w:r w:rsidRPr="002D7B81">
              <w:t>0.6336</w:t>
            </w:r>
          </w:p>
        </w:tc>
        <w:tc>
          <w:tcPr>
            <w:tcW w:w="3006" w:type="dxa"/>
          </w:tcPr>
          <w:p w14:paraId="6C6333FB" w14:textId="0250A384" w:rsidR="00024CAA" w:rsidRPr="00024CAA" w:rsidRDefault="00024CAA" w:rsidP="00024CAA">
            <w:pPr>
              <w:rPr>
                <w:b/>
                <w:bCs/>
              </w:rPr>
            </w:pPr>
            <w:r w:rsidRPr="00024CAA">
              <w:rPr>
                <w:b/>
                <w:bCs/>
              </w:rPr>
              <w:t xml:space="preserve">root mean square error:  </w:t>
            </w:r>
            <w:r w:rsidRPr="002D7B81">
              <w:t>0.0356</w:t>
            </w:r>
          </w:p>
          <w:p w14:paraId="34CE0704" w14:textId="70AB9A70" w:rsidR="00024CAA" w:rsidRPr="00024CAA" w:rsidRDefault="00024CAA" w:rsidP="00024CAA">
            <w:pPr>
              <w:rPr>
                <w:b/>
                <w:bCs/>
              </w:rPr>
            </w:pPr>
            <w:r w:rsidRPr="00024CAA">
              <w:rPr>
                <w:b/>
                <w:bCs/>
              </w:rPr>
              <w:t xml:space="preserve">mean square relative error:  </w:t>
            </w:r>
            <w:r w:rsidRPr="002D7B81">
              <w:t>0.0118</w:t>
            </w:r>
          </w:p>
          <w:p w14:paraId="5EEFEE68" w14:textId="51AF31FC" w:rsidR="00024CAA" w:rsidRPr="00024CAA" w:rsidRDefault="00024CAA" w:rsidP="00024CAA">
            <w:pPr>
              <w:rPr>
                <w:b/>
                <w:bCs/>
              </w:rPr>
            </w:pPr>
            <w:r w:rsidRPr="00024CAA">
              <w:rPr>
                <w:b/>
                <w:bCs/>
              </w:rPr>
              <w:t xml:space="preserve">Coefficient of Efficiency:  </w:t>
            </w:r>
            <w:r w:rsidRPr="002D7B81">
              <w:t>0.8976</w:t>
            </w:r>
          </w:p>
          <w:p w14:paraId="2D18BD58" w14:textId="77777777" w:rsidR="008F392F" w:rsidRDefault="00024CAA" w:rsidP="00024CAA">
            <w:pPr>
              <w:rPr>
                <w:b/>
                <w:bCs/>
              </w:rPr>
            </w:pPr>
            <w:r w:rsidRPr="00024CAA">
              <w:rPr>
                <w:b/>
                <w:bCs/>
              </w:rPr>
              <w:t xml:space="preserve">R-Squared:  </w:t>
            </w:r>
          </w:p>
          <w:p w14:paraId="3068C711" w14:textId="04222602" w:rsidR="002657E2" w:rsidRPr="002D7B81" w:rsidRDefault="00024CAA" w:rsidP="00024CAA">
            <w:r w:rsidRPr="002D7B81">
              <w:t>0.9109</w:t>
            </w:r>
          </w:p>
        </w:tc>
      </w:tr>
      <w:tr w:rsidR="002657E2" w14:paraId="523FA024" w14:textId="77777777" w:rsidTr="00F32212">
        <w:trPr>
          <w:trHeight w:val="1513"/>
        </w:trPr>
        <w:tc>
          <w:tcPr>
            <w:tcW w:w="3005" w:type="dxa"/>
          </w:tcPr>
          <w:p w14:paraId="64353014" w14:textId="77777777" w:rsidR="00F32212" w:rsidRDefault="00F32212" w:rsidP="00F32212">
            <w:pPr>
              <w:pStyle w:val="ListParagraph"/>
              <w:numPr>
                <w:ilvl w:val="0"/>
                <w:numId w:val="2"/>
              </w:numPr>
            </w:pPr>
            <w:proofErr w:type="spellStart"/>
            <w:r>
              <w:lastRenderedPageBreak/>
              <w:t>Crakehill</w:t>
            </w:r>
            <w:proofErr w:type="spellEnd"/>
          </w:p>
          <w:p w14:paraId="67826CEB" w14:textId="77777777" w:rsidR="00F32212" w:rsidRDefault="00F32212" w:rsidP="00F32212">
            <w:pPr>
              <w:pStyle w:val="ListParagraph"/>
              <w:numPr>
                <w:ilvl w:val="0"/>
                <w:numId w:val="2"/>
              </w:numPr>
            </w:pPr>
            <w:r>
              <w:t>Skip Bridge</w:t>
            </w:r>
          </w:p>
          <w:p w14:paraId="119964AA" w14:textId="77777777" w:rsidR="00F32212" w:rsidRDefault="00F32212" w:rsidP="00F32212">
            <w:pPr>
              <w:pStyle w:val="ListParagraph"/>
              <w:numPr>
                <w:ilvl w:val="0"/>
                <w:numId w:val="2"/>
              </w:numPr>
            </w:pPr>
            <w:proofErr w:type="spellStart"/>
            <w:r>
              <w:t>Westwick</w:t>
            </w:r>
            <w:proofErr w:type="spellEnd"/>
          </w:p>
          <w:p w14:paraId="0FF2CCE0" w14:textId="324DB3ED" w:rsidR="002657E2" w:rsidRPr="00F32212" w:rsidRDefault="00F32212" w:rsidP="00F32212">
            <w:pPr>
              <w:pStyle w:val="ListParagraph"/>
              <w:numPr>
                <w:ilvl w:val="0"/>
                <w:numId w:val="2"/>
              </w:numPr>
            </w:pPr>
            <w:r>
              <w:t>Skelton Pre</w:t>
            </w:r>
          </w:p>
        </w:tc>
        <w:tc>
          <w:tcPr>
            <w:tcW w:w="3005" w:type="dxa"/>
          </w:tcPr>
          <w:p w14:paraId="60D7A975" w14:textId="74F91E44" w:rsidR="00D5109E" w:rsidRPr="00D5109E" w:rsidRDefault="00D5109E" w:rsidP="00D5109E">
            <w:pPr>
              <w:rPr>
                <w:b/>
                <w:bCs/>
              </w:rPr>
            </w:pPr>
            <w:r w:rsidRPr="00D5109E">
              <w:rPr>
                <w:b/>
                <w:bCs/>
              </w:rPr>
              <w:t xml:space="preserve">root mean square error:  </w:t>
            </w:r>
            <w:r w:rsidRPr="002D7B81">
              <w:t>0.059</w:t>
            </w:r>
            <w:r w:rsidR="008F392F" w:rsidRPr="002D7B81">
              <w:t>5</w:t>
            </w:r>
          </w:p>
          <w:p w14:paraId="4C8CD881" w14:textId="7831B0A6" w:rsidR="00D5109E" w:rsidRPr="00D5109E" w:rsidRDefault="00D5109E" w:rsidP="00D5109E">
            <w:pPr>
              <w:rPr>
                <w:b/>
                <w:bCs/>
              </w:rPr>
            </w:pPr>
            <w:r w:rsidRPr="00D5109E">
              <w:rPr>
                <w:b/>
                <w:bCs/>
              </w:rPr>
              <w:t xml:space="preserve">mean square relative error:  </w:t>
            </w:r>
            <w:r w:rsidRPr="002D7B81">
              <w:t>0.069</w:t>
            </w:r>
            <w:r w:rsidR="008F392F" w:rsidRPr="002D7B81">
              <w:t>7</w:t>
            </w:r>
          </w:p>
          <w:p w14:paraId="525A9A7D" w14:textId="3E9A7D07" w:rsidR="00D5109E" w:rsidRPr="00D5109E" w:rsidRDefault="00D5109E" w:rsidP="00D5109E">
            <w:pPr>
              <w:rPr>
                <w:b/>
                <w:bCs/>
              </w:rPr>
            </w:pPr>
            <w:r w:rsidRPr="00D5109E">
              <w:rPr>
                <w:b/>
                <w:bCs/>
              </w:rPr>
              <w:t xml:space="preserve">Coefficient of Efficiency:  </w:t>
            </w:r>
            <w:r w:rsidRPr="002D7B81">
              <w:t>0.683</w:t>
            </w:r>
            <w:r w:rsidR="008F392F" w:rsidRPr="002D7B81">
              <w:t>6</w:t>
            </w:r>
          </w:p>
          <w:p w14:paraId="0AAF087F" w14:textId="77777777" w:rsidR="008F392F" w:rsidRDefault="00D5109E" w:rsidP="00D5109E">
            <w:pPr>
              <w:rPr>
                <w:b/>
                <w:bCs/>
              </w:rPr>
            </w:pPr>
            <w:r w:rsidRPr="00D5109E">
              <w:rPr>
                <w:b/>
                <w:bCs/>
              </w:rPr>
              <w:t xml:space="preserve">R-Squared:  </w:t>
            </w:r>
          </w:p>
          <w:p w14:paraId="70AA7980" w14:textId="513F766D" w:rsidR="002657E2" w:rsidRPr="002D7B81" w:rsidRDefault="00D5109E" w:rsidP="00D5109E">
            <w:r w:rsidRPr="002D7B81">
              <w:t>0.687</w:t>
            </w:r>
            <w:r w:rsidR="008F392F" w:rsidRPr="002D7B81">
              <w:t>4</w:t>
            </w:r>
          </w:p>
        </w:tc>
        <w:tc>
          <w:tcPr>
            <w:tcW w:w="3006" w:type="dxa"/>
          </w:tcPr>
          <w:p w14:paraId="2B0CF279" w14:textId="49B152DC" w:rsidR="00D5109E" w:rsidRPr="00D5109E" w:rsidRDefault="00D5109E" w:rsidP="00D5109E">
            <w:pPr>
              <w:rPr>
                <w:b/>
                <w:bCs/>
              </w:rPr>
            </w:pPr>
            <w:r w:rsidRPr="00D5109E">
              <w:rPr>
                <w:b/>
                <w:bCs/>
              </w:rPr>
              <w:t xml:space="preserve">root mean square error:  </w:t>
            </w:r>
            <w:r w:rsidRPr="002D7B81">
              <w:t>0.0571</w:t>
            </w:r>
            <w:r w:rsidR="008F392F" w:rsidRPr="002D7B81">
              <w:t>8</w:t>
            </w:r>
          </w:p>
          <w:p w14:paraId="2ABEE127" w14:textId="3D043554" w:rsidR="00D5109E" w:rsidRPr="00D5109E" w:rsidRDefault="00D5109E" w:rsidP="00D5109E">
            <w:pPr>
              <w:rPr>
                <w:b/>
                <w:bCs/>
              </w:rPr>
            </w:pPr>
            <w:r w:rsidRPr="00D5109E">
              <w:rPr>
                <w:b/>
                <w:bCs/>
              </w:rPr>
              <w:t xml:space="preserve">mean square relative error:  </w:t>
            </w:r>
            <w:r w:rsidRPr="002D7B81">
              <w:t>0.0946</w:t>
            </w:r>
          </w:p>
          <w:p w14:paraId="77D05CCC" w14:textId="404548BC" w:rsidR="00D5109E" w:rsidRPr="00D5109E" w:rsidRDefault="00D5109E" w:rsidP="00D5109E">
            <w:pPr>
              <w:rPr>
                <w:b/>
                <w:bCs/>
              </w:rPr>
            </w:pPr>
            <w:r w:rsidRPr="00D5109E">
              <w:rPr>
                <w:b/>
                <w:bCs/>
              </w:rPr>
              <w:t xml:space="preserve">Coefficient of Efficiency:  </w:t>
            </w:r>
            <w:r w:rsidRPr="002D7B81">
              <w:t>0.737</w:t>
            </w:r>
            <w:r w:rsidR="008F392F" w:rsidRPr="002D7B81">
              <w:t>2</w:t>
            </w:r>
          </w:p>
          <w:p w14:paraId="3E6B4DE9" w14:textId="77777777" w:rsidR="008F392F" w:rsidRDefault="00D5109E" w:rsidP="00D5109E">
            <w:pPr>
              <w:rPr>
                <w:b/>
                <w:bCs/>
              </w:rPr>
            </w:pPr>
            <w:r w:rsidRPr="00D5109E">
              <w:rPr>
                <w:b/>
                <w:bCs/>
              </w:rPr>
              <w:t xml:space="preserve">R-Squared:  </w:t>
            </w:r>
          </w:p>
          <w:p w14:paraId="57041251" w14:textId="7DF51674" w:rsidR="002657E2" w:rsidRPr="002D7B81" w:rsidRDefault="00D5109E" w:rsidP="00D5109E">
            <w:r w:rsidRPr="002D7B81">
              <w:t>0.888</w:t>
            </w:r>
            <w:r w:rsidR="008F392F" w:rsidRPr="002D7B81">
              <w:t>1</w:t>
            </w:r>
          </w:p>
        </w:tc>
      </w:tr>
      <w:tr w:rsidR="002657E2" w14:paraId="58B84797" w14:textId="77777777" w:rsidTr="00D5109E">
        <w:trPr>
          <w:trHeight w:val="2621"/>
        </w:trPr>
        <w:tc>
          <w:tcPr>
            <w:tcW w:w="3005" w:type="dxa"/>
          </w:tcPr>
          <w:p w14:paraId="08747ECF" w14:textId="458C21C0" w:rsidR="00F32212" w:rsidRDefault="00F32212" w:rsidP="00F32212">
            <w:pPr>
              <w:pStyle w:val="ListParagraph"/>
              <w:numPr>
                <w:ilvl w:val="0"/>
                <w:numId w:val="2"/>
              </w:numPr>
            </w:pPr>
            <w:proofErr w:type="spellStart"/>
            <w:r w:rsidRPr="00C80C5A">
              <w:t>Arkengarthdale</w:t>
            </w:r>
            <w:proofErr w:type="spellEnd"/>
          </w:p>
          <w:p w14:paraId="78317921" w14:textId="77777777" w:rsidR="00F32212" w:rsidRDefault="00F32212" w:rsidP="00F32212">
            <w:pPr>
              <w:pStyle w:val="ListParagraph"/>
              <w:numPr>
                <w:ilvl w:val="0"/>
                <w:numId w:val="2"/>
              </w:numPr>
            </w:pPr>
            <w:r w:rsidRPr="00C80C5A">
              <w:t xml:space="preserve">East </w:t>
            </w:r>
            <w:proofErr w:type="spellStart"/>
            <w:r w:rsidRPr="00C80C5A">
              <w:t>Cowton</w:t>
            </w:r>
            <w:proofErr w:type="spellEnd"/>
          </w:p>
          <w:p w14:paraId="1D00CE18" w14:textId="77777777" w:rsidR="00F32212" w:rsidRDefault="00F32212" w:rsidP="00F32212">
            <w:pPr>
              <w:pStyle w:val="ListParagraph"/>
              <w:numPr>
                <w:ilvl w:val="0"/>
                <w:numId w:val="2"/>
              </w:numPr>
            </w:pPr>
            <w:r w:rsidRPr="00C80C5A">
              <w:t>Malham Tarn</w:t>
            </w:r>
          </w:p>
          <w:p w14:paraId="6DEF6270" w14:textId="690FDBE0" w:rsidR="002657E2" w:rsidRPr="00F32212" w:rsidRDefault="00F32212" w:rsidP="00F32212">
            <w:pPr>
              <w:pStyle w:val="ListParagraph"/>
              <w:numPr>
                <w:ilvl w:val="0"/>
                <w:numId w:val="2"/>
              </w:numPr>
            </w:pPr>
            <w:proofErr w:type="spellStart"/>
            <w:r w:rsidRPr="00C80C5A">
              <w:t>Snaizeholme</w:t>
            </w:r>
            <w:proofErr w:type="spellEnd"/>
          </w:p>
        </w:tc>
        <w:tc>
          <w:tcPr>
            <w:tcW w:w="3005" w:type="dxa"/>
          </w:tcPr>
          <w:p w14:paraId="3358490D" w14:textId="79178924" w:rsidR="00D5109E" w:rsidRPr="00D5109E" w:rsidRDefault="00D5109E" w:rsidP="00D5109E">
            <w:pPr>
              <w:rPr>
                <w:b/>
                <w:bCs/>
              </w:rPr>
            </w:pPr>
            <w:r w:rsidRPr="00D5109E">
              <w:rPr>
                <w:b/>
                <w:bCs/>
              </w:rPr>
              <w:t xml:space="preserve">root mean square error:  </w:t>
            </w:r>
            <w:r w:rsidRPr="002D7B81">
              <w:t>0.0968</w:t>
            </w:r>
          </w:p>
          <w:p w14:paraId="5CF739E2" w14:textId="713E2B7F" w:rsidR="00D5109E" w:rsidRPr="00D5109E" w:rsidRDefault="00D5109E" w:rsidP="00D5109E">
            <w:pPr>
              <w:rPr>
                <w:b/>
                <w:bCs/>
              </w:rPr>
            </w:pPr>
            <w:r w:rsidRPr="00D5109E">
              <w:rPr>
                <w:b/>
                <w:bCs/>
              </w:rPr>
              <w:t xml:space="preserve">mean square relative error:  </w:t>
            </w:r>
            <w:r w:rsidRPr="002D7B81">
              <w:t>0.2459</w:t>
            </w:r>
          </w:p>
          <w:p w14:paraId="13747BDB" w14:textId="3F105949" w:rsidR="00D5109E" w:rsidRPr="00D5109E" w:rsidRDefault="00D5109E" w:rsidP="00D5109E">
            <w:pPr>
              <w:rPr>
                <w:b/>
                <w:bCs/>
              </w:rPr>
            </w:pPr>
            <w:r w:rsidRPr="00D5109E">
              <w:rPr>
                <w:b/>
                <w:bCs/>
              </w:rPr>
              <w:t xml:space="preserve">Coefficient of Efficiency:  </w:t>
            </w:r>
            <w:r w:rsidRPr="002D7B81">
              <w:t>0.160</w:t>
            </w:r>
            <w:r w:rsidR="008F392F" w:rsidRPr="002D7B81">
              <w:t>7</w:t>
            </w:r>
          </w:p>
          <w:p w14:paraId="610F9C92" w14:textId="77777777" w:rsidR="008F392F" w:rsidRDefault="00D5109E" w:rsidP="00D5109E">
            <w:pPr>
              <w:rPr>
                <w:b/>
                <w:bCs/>
              </w:rPr>
            </w:pPr>
            <w:r w:rsidRPr="00D5109E">
              <w:rPr>
                <w:b/>
                <w:bCs/>
              </w:rPr>
              <w:t xml:space="preserve">R-Squared:  </w:t>
            </w:r>
          </w:p>
          <w:p w14:paraId="13A048F8" w14:textId="2D66EFF0" w:rsidR="002657E2" w:rsidRPr="002D7B81" w:rsidRDefault="00D5109E" w:rsidP="00D5109E">
            <w:r w:rsidRPr="002D7B81">
              <w:t>0.194</w:t>
            </w:r>
            <w:r w:rsidR="008F392F" w:rsidRPr="002D7B81">
              <w:t>6</w:t>
            </w:r>
          </w:p>
        </w:tc>
        <w:tc>
          <w:tcPr>
            <w:tcW w:w="3006" w:type="dxa"/>
          </w:tcPr>
          <w:p w14:paraId="68583C01" w14:textId="3FA6E762" w:rsidR="00D5109E" w:rsidRPr="00D5109E" w:rsidRDefault="00D5109E" w:rsidP="00D5109E">
            <w:pPr>
              <w:rPr>
                <w:b/>
                <w:bCs/>
              </w:rPr>
            </w:pPr>
            <w:r w:rsidRPr="00D5109E">
              <w:rPr>
                <w:b/>
                <w:bCs/>
              </w:rPr>
              <w:t xml:space="preserve">root mean square error:  </w:t>
            </w:r>
            <w:r w:rsidRPr="002D7B81">
              <w:t>0.094</w:t>
            </w:r>
            <w:r w:rsidR="008F392F" w:rsidRPr="002D7B81">
              <w:t>7</w:t>
            </w:r>
          </w:p>
          <w:p w14:paraId="1C02D439" w14:textId="6FF63897" w:rsidR="00D5109E" w:rsidRPr="00D5109E" w:rsidRDefault="00D5109E" w:rsidP="00D5109E">
            <w:pPr>
              <w:rPr>
                <w:b/>
                <w:bCs/>
              </w:rPr>
            </w:pPr>
            <w:r w:rsidRPr="00D5109E">
              <w:rPr>
                <w:b/>
                <w:bCs/>
              </w:rPr>
              <w:t xml:space="preserve">mean square relative error:  </w:t>
            </w:r>
            <w:r w:rsidRPr="002D7B81">
              <w:t>0.3034</w:t>
            </w:r>
          </w:p>
          <w:p w14:paraId="33944ABA" w14:textId="6F1411A7" w:rsidR="00D5109E" w:rsidRPr="00D5109E" w:rsidRDefault="00D5109E" w:rsidP="00D5109E">
            <w:pPr>
              <w:rPr>
                <w:b/>
                <w:bCs/>
              </w:rPr>
            </w:pPr>
            <w:r w:rsidRPr="00D5109E">
              <w:rPr>
                <w:b/>
                <w:bCs/>
              </w:rPr>
              <w:t xml:space="preserve">Coefficient of Efficiency:  </w:t>
            </w:r>
            <w:r w:rsidRPr="002D7B81">
              <w:t>0.2794</w:t>
            </w:r>
          </w:p>
          <w:p w14:paraId="17F6B896" w14:textId="77777777" w:rsidR="008F392F" w:rsidRDefault="00D5109E" w:rsidP="00D5109E">
            <w:pPr>
              <w:rPr>
                <w:b/>
                <w:bCs/>
              </w:rPr>
            </w:pPr>
            <w:r w:rsidRPr="00D5109E">
              <w:rPr>
                <w:b/>
                <w:bCs/>
              </w:rPr>
              <w:t xml:space="preserve">R-Squared:  </w:t>
            </w:r>
          </w:p>
          <w:p w14:paraId="071C0353" w14:textId="7030B759" w:rsidR="002657E2" w:rsidRPr="002D7B81" w:rsidRDefault="00D5109E" w:rsidP="00D5109E">
            <w:r w:rsidRPr="002D7B81">
              <w:t>0.3590</w:t>
            </w:r>
          </w:p>
        </w:tc>
      </w:tr>
      <w:tr w:rsidR="00F32212" w14:paraId="7844774F" w14:textId="77777777" w:rsidTr="009533A7">
        <w:trPr>
          <w:trHeight w:val="2713"/>
        </w:trPr>
        <w:tc>
          <w:tcPr>
            <w:tcW w:w="3005" w:type="dxa"/>
          </w:tcPr>
          <w:p w14:paraId="00ADA440" w14:textId="77777777" w:rsidR="00F32212" w:rsidRDefault="00F32212" w:rsidP="00F32212">
            <w:pPr>
              <w:pStyle w:val="ListParagraph"/>
              <w:numPr>
                <w:ilvl w:val="0"/>
                <w:numId w:val="2"/>
              </w:numPr>
            </w:pPr>
            <w:proofErr w:type="spellStart"/>
            <w:r>
              <w:t>Crakehill</w:t>
            </w:r>
            <w:proofErr w:type="spellEnd"/>
          </w:p>
          <w:p w14:paraId="2082EAF1" w14:textId="77777777" w:rsidR="00F32212" w:rsidRDefault="00F32212" w:rsidP="00F32212">
            <w:pPr>
              <w:pStyle w:val="ListParagraph"/>
              <w:numPr>
                <w:ilvl w:val="0"/>
                <w:numId w:val="2"/>
              </w:numPr>
            </w:pPr>
            <w:r>
              <w:t>Skip Bridge</w:t>
            </w:r>
          </w:p>
          <w:p w14:paraId="597BE229" w14:textId="77777777" w:rsidR="00F32212" w:rsidRDefault="00F32212" w:rsidP="00F32212">
            <w:pPr>
              <w:pStyle w:val="ListParagraph"/>
              <w:numPr>
                <w:ilvl w:val="0"/>
                <w:numId w:val="2"/>
              </w:numPr>
            </w:pPr>
            <w:proofErr w:type="spellStart"/>
            <w:r>
              <w:t>Westwick</w:t>
            </w:r>
            <w:proofErr w:type="spellEnd"/>
          </w:p>
          <w:p w14:paraId="1D5B3266" w14:textId="77777777" w:rsidR="00F32212" w:rsidRDefault="00F32212" w:rsidP="00F32212">
            <w:pPr>
              <w:pStyle w:val="ListParagraph"/>
              <w:numPr>
                <w:ilvl w:val="0"/>
                <w:numId w:val="2"/>
              </w:numPr>
            </w:pPr>
            <w:proofErr w:type="spellStart"/>
            <w:r w:rsidRPr="00C80C5A">
              <w:t>Arkengarthdale</w:t>
            </w:r>
            <w:proofErr w:type="spellEnd"/>
          </w:p>
          <w:p w14:paraId="4EA929FA" w14:textId="77777777" w:rsidR="00F32212" w:rsidRDefault="00F32212" w:rsidP="00F32212">
            <w:pPr>
              <w:pStyle w:val="ListParagraph"/>
              <w:numPr>
                <w:ilvl w:val="0"/>
                <w:numId w:val="2"/>
              </w:numPr>
            </w:pPr>
            <w:r w:rsidRPr="00C80C5A">
              <w:t xml:space="preserve">East </w:t>
            </w:r>
            <w:proofErr w:type="spellStart"/>
            <w:r w:rsidRPr="00C80C5A">
              <w:t>Cowton</w:t>
            </w:r>
            <w:proofErr w:type="spellEnd"/>
          </w:p>
          <w:p w14:paraId="4ABC46A1" w14:textId="77777777" w:rsidR="00F32212" w:rsidRDefault="00F32212" w:rsidP="00F32212">
            <w:pPr>
              <w:pStyle w:val="ListParagraph"/>
              <w:numPr>
                <w:ilvl w:val="0"/>
                <w:numId w:val="2"/>
              </w:numPr>
            </w:pPr>
            <w:r w:rsidRPr="00C80C5A">
              <w:t>Malham Tarn</w:t>
            </w:r>
          </w:p>
          <w:p w14:paraId="33EE78BD" w14:textId="77777777" w:rsidR="00F32212" w:rsidRDefault="00F32212" w:rsidP="00F32212">
            <w:pPr>
              <w:pStyle w:val="ListParagraph"/>
              <w:numPr>
                <w:ilvl w:val="0"/>
                <w:numId w:val="2"/>
              </w:numPr>
            </w:pPr>
            <w:proofErr w:type="spellStart"/>
            <w:r w:rsidRPr="00C80C5A">
              <w:t>Snaizeholme</w:t>
            </w:r>
            <w:proofErr w:type="spellEnd"/>
          </w:p>
          <w:p w14:paraId="660DFF7B" w14:textId="5ADB81A5" w:rsidR="00F32212" w:rsidRPr="00C80C5A" w:rsidRDefault="00F32212" w:rsidP="00F32212"/>
        </w:tc>
        <w:tc>
          <w:tcPr>
            <w:tcW w:w="3005" w:type="dxa"/>
          </w:tcPr>
          <w:p w14:paraId="27453BF6" w14:textId="1DE42F74" w:rsidR="009533A7" w:rsidRPr="009533A7" w:rsidRDefault="009533A7" w:rsidP="005C4B2F">
            <w:pPr>
              <w:rPr>
                <w:b/>
                <w:bCs/>
              </w:rPr>
            </w:pPr>
            <w:r w:rsidRPr="009533A7">
              <w:rPr>
                <w:b/>
                <w:bCs/>
              </w:rPr>
              <w:t xml:space="preserve">root mean square error:  </w:t>
            </w:r>
            <w:r w:rsidRPr="002D7B81">
              <w:t>0.0618</w:t>
            </w:r>
          </w:p>
          <w:p w14:paraId="261A1640" w14:textId="17687884" w:rsidR="009533A7" w:rsidRPr="009533A7" w:rsidRDefault="009533A7" w:rsidP="005C4B2F">
            <w:pPr>
              <w:rPr>
                <w:b/>
                <w:bCs/>
              </w:rPr>
            </w:pPr>
            <w:r w:rsidRPr="009533A7">
              <w:rPr>
                <w:b/>
                <w:bCs/>
              </w:rPr>
              <w:t xml:space="preserve">mean square relative error:  </w:t>
            </w:r>
            <w:r w:rsidRPr="002D7B81">
              <w:t>0.1015</w:t>
            </w:r>
          </w:p>
          <w:p w14:paraId="51D44C79" w14:textId="2CF6E97F" w:rsidR="009533A7" w:rsidRPr="009533A7" w:rsidRDefault="009533A7" w:rsidP="005C4B2F">
            <w:pPr>
              <w:rPr>
                <w:b/>
                <w:bCs/>
              </w:rPr>
            </w:pPr>
            <w:r w:rsidRPr="009533A7">
              <w:rPr>
                <w:b/>
                <w:bCs/>
              </w:rPr>
              <w:t xml:space="preserve">Coefficient of Efficiency:  </w:t>
            </w:r>
            <w:r w:rsidRPr="002D7B81">
              <w:t>0.6579</w:t>
            </w:r>
          </w:p>
          <w:p w14:paraId="6569F55D" w14:textId="77777777" w:rsidR="008F392F" w:rsidRDefault="009533A7" w:rsidP="005C4B2F">
            <w:pPr>
              <w:rPr>
                <w:b/>
                <w:bCs/>
              </w:rPr>
            </w:pPr>
            <w:r w:rsidRPr="009533A7">
              <w:rPr>
                <w:b/>
                <w:bCs/>
              </w:rPr>
              <w:t xml:space="preserve">R-Squared:  </w:t>
            </w:r>
          </w:p>
          <w:p w14:paraId="588692C6" w14:textId="78AB79BB" w:rsidR="009533A7" w:rsidRPr="002D7B81" w:rsidRDefault="009533A7" w:rsidP="005C4B2F">
            <w:r w:rsidRPr="002D7B81">
              <w:t>0.658</w:t>
            </w:r>
            <w:r w:rsidR="008F392F" w:rsidRPr="002D7B81">
              <w:t>7</w:t>
            </w:r>
          </w:p>
          <w:p w14:paraId="420EFE8E" w14:textId="184A0629" w:rsidR="00F32212" w:rsidRDefault="00F32212" w:rsidP="005C4B2F">
            <w:pPr>
              <w:rPr>
                <w:b/>
                <w:bCs/>
              </w:rPr>
            </w:pPr>
          </w:p>
        </w:tc>
        <w:tc>
          <w:tcPr>
            <w:tcW w:w="3006" w:type="dxa"/>
          </w:tcPr>
          <w:p w14:paraId="64A7CEE2" w14:textId="47287DEE" w:rsidR="009533A7" w:rsidRPr="009533A7" w:rsidRDefault="009533A7" w:rsidP="005C4B2F">
            <w:pPr>
              <w:rPr>
                <w:b/>
                <w:bCs/>
              </w:rPr>
            </w:pPr>
            <w:r w:rsidRPr="009533A7">
              <w:rPr>
                <w:b/>
                <w:bCs/>
              </w:rPr>
              <w:t xml:space="preserve">root mean square error:  </w:t>
            </w:r>
            <w:r w:rsidRPr="002D7B81">
              <w:t>0.033</w:t>
            </w:r>
            <w:r w:rsidR="008F392F" w:rsidRPr="002D7B81">
              <w:t>1</w:t>
            </w:r>
          </w:p>
          <w:p w14:paraId="14B8AA57" w14:textId="4B6DD5D2" w:rsidR="009533A7" w:rsidRPr="009533A7" w:rsidRDefault="009533A7" w:rsidP="005C4B2F">
            <w:pPr>
              <w:rPr>
                <w:b/>
                <w:bCs/>
              </w:rPr>
            </w:pPr>
            <w:r w:rsidRPr="009533A7">
              <w:rPr>
                <w:b/>
                <w:bCs/>
              </w:rPr>
              <w:t xml:space="preserve">mean square relative error:  </w:t>
            </w:r>
            <w:r w:rsidRPr="002D7B81">
              <w:t>0.0229</w:t>
            </w:r>
          </w:p>
          <w:p w14:paraId="0B6B9736" w14:textId="606630DF" w:rsidR="009533A7" w:rsidRPr="009533A7" w:rsidRDefault="009533A7" w:rsidP="005C4B2F">
            <w:pPr>
              <w:rPr>
                <w:b/>
                <w:bCs/>
              </w:rPr>
            </w:pPr>
            <w:r w:rsidRPr="009533A7">
              <w:rPr>
                <w:b/>
                <w:bCs/>
              </w:rPr>
              <w:t xml:space="preserve">Coefficient of Efficiency:  </w:t>
            </w:r>
            <w:r w:rsidRPr="002D7B81">
              <w:t>0.9120</w:t>
            </w:r>
          </w:p>
          <w:p w14:paraId="7D9BE326" w14:textId="77777777" w:rsidR="008F392F" w:rsidRDefault="009533A7" w:rsidP="005C4B2F">
            <w:pPr>
              <w:rPr>
                <w:b/>
                <w:bCs/>
              </w:rPr>
            </w:pPr>
            <w:r w:rsidRPr="009533A7">
              <w:rPr>
                <w:b/>
                <w:bCs/>
              </w:rPr>
              <w:t xml:space="preserve">R-Squared:  </w:t>
            </w:r>
          </w:p>
          <w:p w14:paraId="54486480" w14:textId="524D6155" w:rsidR="00F32212" w:rsidRDefault="009533A7" w:rsidP="005C4B2F">
            <w:pPr>
              <w:rPr>
                <w:b/>
                <w:bCs/>
              </w:rPr>
            </w:pPr>
            <w:r w:rsidRPr="002D7B81">
              <w:t>0.9390</w:t>
            </w:r>
          </w:p>
        </w:tc>
      </w:tr>
      <w:tr w:rsidR="004E7B82" w14:paraId="3C86C678" w14:textId="77777777" w:rsidTr="00F32212">
        <w:trPr>
          <w:trHeight w:val="2258"/>
        </w:trPr>
        <w:tc>
          <w:tcPr>
            <w:tcW w:w="3005" w:type="dxa"/>
          </w:tcPr>
          <w:p w14:paraId="7DB5FFE8" w14:textId="77777777" w:rsidR="004E7B82" w:rsidRDefault="004E7B82" w:rsidP="004E7B82">
            <w:pPr>
              <w:pStyle w:val="ListParagraph"/>
              <w:numPr>
                <w:ilvl w:val="0"/>
                <w:numId w:val="2"/>
              </w:numPr>
            </w:pPr>
            <w:proofErr w:type="spellStart"/>
            <w:r>
              <w:t>Crakehill</w:t>
            </w:r>
            <w:proofErr w:type="spellEnd"/>
          </w:p>
          <w:p w14:paraId="4A2765E9" w14:textId="77777777" w:rsidR="004E7B82" w:rsidRDefault="004E7B82" w:rsidP="004E7B82">
            <w:pPr>
              <w:pStyle w:val="ListParagraph"/>
              <w:numPr>
                <w:ilvl w:val="0"/>
                <w:numId w:val="2"/>
              </w:numPr>
            </w:pPr>
            <w:r>
              <w:t>Skip Bridge</w:t>
            </w:r>
          </w:p>
          <w:p w14:paraId="647D7495" w14:textId="77777777" w:rsidR="004E7B82" w:rsidRDefault="004E7B82" w:rsidP="004E7B82">
            <w:pPr>
              <w:pStyle w:val="ListParagraph"/>
              <w:numPr>
                <w:ilvl w:val="0"/>
                <w:numId w:val="2"/>
              </w:numPr>
            </w:pPr>
            <w:proofErr w:type="spellStart"/>
            <w:r>
              <w:t>Westwick</w:t>
            </w:r>
            <w:proofErr w:type="spellEnd"/>
          </w:p>
          <w:p w14:paraId="3BEE6945" w14:textId="77777777" w:rsidR="004E7B82" w:rsidRDefault="004E7B82" w:rsidP="004E7B82">
            <w:pPr>
              <w:pStyle w:val="ListParagraph"/>
              <w:numPr>
                <w:ilvl w:val="0"/>
                <w:numId w:val="2"/>
              </w:numPr>
            </w:pPr>
            <w:r>
              <w:t>Skelton Pre</w:t>
            </w:r>
          </w:p>
          <w:p w14:paraId="4449608C" w14:textId="77777777" w:rsidR="004E7B82" w:rsidRDefault="004E7B82" w:rsidP="004E7B82">
            <w:pPr>
              <w:pStyle w:val="ListParagraph"/>
              <w:numPr>
                <w:ilvl w:val="0"/>
                <w:numId w:val="2"/>
              </w:numPr>
            </w:pPr>
            <w:proofErr w:type="spellStart"/>
            <w:r w:rsidRPr="00C80C5A">
              <w:t>Arkengarthdale</w:t>
            </w:r>
            <w:proofErr w:type="spellEnd"/>
          </w:p>
          <w:p w14:paraId="4E09A497" w14:textId="77777777" w:rsidR="004E7B82" w:rsidRDefault="004E7B82" w:rsidP="004E7B82">
            <w:pPr>
              <w:pStyle w:val="ListParagraph"/>
              <w:numPr>
                <w:ilvl w:val="0"/>
                <w:numId w:val="2"/>
              </w:numPr>
            </w:pPr>
            <w:r w:rsidRPr="00C80C5A">
              <w:t xml:space="preserve">East </w:t>
            </w:r>
            <w:proofErr w:type="spellStart"/>
            <w:r w:rsidRPr="00C80C5A">
              <w:t>Cowton</w:t>
            </w:r>
            <w:proofErr w:type="spellEnd"/>
          </w:p>
          <w:p w14:paraId="62FC0481" w14:textId="77777777" w:rsidR="004E7B82" w:rsidRDefault="004E7B82" w:rsidP="004E7B82">
            <w:pPr>
              <w:pStyle w:val="ListParagraph"/>
              <w:numPr>
                <w:ilvl w:val="0"/>
                <w:numId w:val="2"/>
              </w:numPr>
            </w:pPr>
            <w:r w:rsidRPr="00C80C5A">
              <w:t>Malham Tarn</w:t>
            </w:r>
          </w:p>
          <w:p w14:paraId="7945A5EC" w14:textId="77777777" w:rsidR="004E7B82" w:rsidRDefault="004E7B82" w:rsidP="004E7B82">
            <w:pPr>
              <w:pStyle w:val="ListParagraph"/>
              <w:numPr>
                <w:ilvl w:val="0"/>
                <w:numId w:val="2"/>
              </w:numPr>
            </w:pPr>
            <w:proofErr w:type="spellStart"/>
            <w:r w:rsidRPr="00C80C5A">
              <w:t>Snaizeholme</w:t>
            </w:r>
            <w:proofErr w:type="spellEnd"/>
          </w:p>
          <w:p w14:paraId="7FFB3F7F" w14:textId="77777777" w:rsidR="004E7B82" w:rsidRDefault="004E7B82" w:rsidP="004E7B82">
            <w:pPr>
              <w:pStyle w:val="ListParagraph"/>
              <w:numPr>
                <w:ilvl w:val="0"/>
                <w:numId w:val="2"/>
              </w:numPr>
            </w:pPr>
            <w:r>
              <w:t>Month Number</w:t>
            </w:r>
          </w:p>
          <w:p w14:paraId="1CFAEDB0" w14:textId="77777777" w:rsidR="004E7B82" w:rsidRDefault="004E7B82" w:rsidP="004E7B82">
            <w:pPr>
              <w:pStyle w:val="ListParagraph"/>
            </w:pPr>
          </w:p>
        </w:tc>
        <w:tc>
          <w:tcPr>
            <w:tcW w:w="3005" w:type="dxa"/>
          </w:tcPr>
          <w:p w14:paraId="55B46A07" w14:textId="243CC309" w:rsidR="009533A7" w:rsidRPr="009533A7" w:rsidRDefault="009533A7" w:rsidP="009533A7">
            <w:pPr>
              <w:rPr>
                <w:b/>
                <w:bCs/>
              </w:rPr>
            </w:pPr>
            <w:r w:rsidRPr="009533A7">
              <w:rPr>
                <w:b/>
                <w:bCs/>
              </w:rPr>
              <w:t xml:space="preserve">root mean square error:  </w:t>
            </w:r>
            <w:r w:rsidRPr="002D7B81">
              <w:t>0.054</w:t>
            </w:r>
            <w:r w:rsidR="008F392F" w:rsidRPr="002D7B81">
              <w:t>4</w:t>
            </w:r>
          </w:p>
          <w:p w14:paraId="05547D11" w14:textId="595A4E0C" w:rsidR="009533A7" w:rsidRPr="009533A7" w:rsidRDefault="009533A7" w:rsidP="009533A7">
            <w:pPr>
              <w:rPr>
                <w:b/>
                <w:bCs/>
              </w:rPr>
            </w:pPr>
            <w:r w:rsidRPr="009533A7">
              <w:rPr>
                <w:b/>
                <w:bCs/>
              </w:rPr>
              <w:t xml:space="preserve">mean square relative error:  </w:t>
            </w:r>
            <w:r w:rsidRPr="002D7B81">
              <w:t>0.074</w:t>
            </w:r>
            <w:r w:rsidR="008F392F" w:rsidRPr="002D7B81">
              <w:t>2</w:t>
            </w:r>
          </w:p>
          <w:p w14:paraId="154EA595" w14:textId="04C3B0B2" w:rsidR="009533A7" w:rsidRPr="009533A7" w:rsidRDefault="009533A7" w:rsidP="009533A7">
            <w:pPr>
              <w:rPr>
                <w:b/>
                <w:bCs/>
              </w:rPr>
            </w:pPr>
            <w:r w:rsidRPr="009533A7">
              <w:rPr>
                <w:b/>
                <w:bCs/>
              </w:rPr>
              <w:t xml:space="preserve">Coefficient of Efficiency:  </w:t>
            </w:r>
            <w:r w:rsidRPr="002D7B81">
              <w:t>0.7358</w:t>
            </w:r>
          </w:p>
          <w:p w14:paraId="3C3628B0" w14:textId="77777777" w:rsidR="008F392F" w:rsidRDefault="009533A7" w:rsidP="009533A7">
            <w:pPr>
              <w:rPr>
                <w:b/>
                <w:bCs/>
              </w:rPr>
            </w:pPr>
            <w:r w:rsidRPr="009533A7">
              <w:rPr>
                <w:b/>
                <w:bCs/>
              </w:rPr>
              <w:t xml:space="preserve">R-Squared:  </w:t>
            </w:r>
          </w:p>
          <w:p w14:paraId="053305A5" w14:textId="6E7FE9B8" w:rsidR="009533A7" w:rsidRPr="002D7B81" w:rsidRDefault="009533A7" w:rsidP="009533A7">
            <w:r w:rsidRPr="002D7B81">
              <w:t>0.7358</w:t>
            </w:r>
          </w:p>
          <w:p w14:paraId="617D40B8" w14:textId="45A84938" w:rsidR="004E7B82" w:rsidRDefault="004E7B82" w:rsidP="009533A7">
            <w:pPr>
              <w:rPr>
                <w:b/>
                <w:bCs/>
              </w:rPr>
            </w:pPr>
          </w:p>
        </w:tc>
        <w:tc>
          <w:tcPr>
            <w:tcW w:w="3006" w:type="dxa"/>
          </w:tcPr>
          <w:p w14:paraId="7F2DF1EF" w14:textId="7C2F4D78" w:rsidR="009533A7" w:rsidRPr="009533A7" w:rsidRDefault="009533A7" w:rsidP="009533A7">
            <w:pPr>
              <w:rPr>
                <w:b/>
                <w:bCs/>
              </w:rPr>
            </w:pPr>
            <w:r w:rsidRPr="009533A7">
              <w:rPr>
                <w:b/>
                <w:bCs/>
              </w:rPr>
              <w:t xml:space="preserve">root mean square error:  </w:t>
            </w:r>
            <w:r w:rsidRPr="002D7B81">
              <w:t>0.06213</w:t>
            </w:r>
          </w:p>
          <w:p w14:paraId="20A74A3F" w14:textId="4493FBCA" w:rsidR="009533A7" w:rsidRPr="009533A7" w:rsidRDefault="009533A7" w:rsidP="009533A7">
            <w:pPr>
              <w:rPr>
                <w:b/>
                <w:bCs/>
              </w:rPr>
            </w:pPr>
            <w:r w:rsidRPr="009533A7">
              <w:rPr>
                <w:b/>
                <w:bCs/>
              </w:rPr>
              <w:t xml:space="preserve">mean square relative error:  </w:t>
            </w:r>
            <w:r w:rsidRPr="002D7B81">
              <w:t>0.1813</w:t>
            </w:r>
          </w:p>
          <w:p w14:paraId="4CD8266E" w14:textId="7C43800A" w:rsidR="009533A7" w:rsidRPr="009533A7" w:rsidRDefault="009533A7" w:rsidP="009533A7">
            <w:pPr>
              <w:rPr>
                <w:b/>
                <w:bCs/>
              </w:rPr>
            </w:pPr>
            <w:r w:rsidRPr="009533A7">
              <w:rPr>
                <w:b/>
                <w:bCs/>
              </w:rPr>
              <w:t xml:space="preserve">Coefficient of Efficiency:  </w:t>
            </w:r>
            <w:r w:rsidRPr="002D7B81">
              <w:t>0.6896</w:t>
            </w:r>
          </w:p>
          <w:p w14:paraId="347EB71C" w14:textId="77777777" w:rsidR="008F392F" w:rsidRDefault="009533A7" w:rsidP="009533A7">
            <w:pPr>
              <w:rPr>
                <w:b/>
                <w:bCs/>
              </w:rPr>
            </w:pPr>
            <w:r w:rsidRPr="009533A7">
              <w:rPr>
                <w:b/>
                <w:bCs/>
              </w:rPr>
              <w:t xml:space="preserve">R-Squared:  </w:t>
            </w:r>
          </w:p>
          <w:p w14:paraId="1D28AD23" w14:textId="314162F9" w:rsidR="004E7B82" w:rsidRPr="002D7B81" w:rsidRDefault="009533A7" w:rsidP="009533A7">
            <w:r w:rsidRPr="002D7B81">
              <w:t>0.9405</w:t>
            </w:r>
          </w:p>
        </w:tc>
      </w:tr>
      <w:tr w:rsidR="00F32212" w14:paraId="65A47DF9" w14:textId="77777777" w:rsidTr="00232CB5">
        <w:trPr>
          <w:trHeight w:val="209"/>
        </w:trPr>
        <w:tc>
          <w:tcPr>
            <w:tcW w:w="3005" w:type="dxa"/>
          </w:tcPr>
          <w:p w14:paraId="7C7187CC" w14:textId="77777777" w:rsidR="00F32212" w:rsidRDefault="00F32212" w:rsidP="00F32212">
            <w:pPr>
              <w:pStyle w:val="ListParagraph"/>
              <w:numPr>
                <w:ilvl w:val="0"/>
                <w:numId w:val="2"/>
              </w:numPr>
            </w:pPr>
            <w:proofErr w:type="spellStart"/>
            <w:r>
              <w:t>Crakehill</w:t>
            </w:r>
            <w:proofErr w:type="spellEnd"/>
          </w:p>
          <w:p w14:paraId="2A7389D5" w14:textId="77777777" w:rsidR="00F32212" w:rsidRDefault="00F32212" w:rsidP="00F32212">
            <w:pPr>
              <w:pStyle w:val="ListParagraph"/>
              <w:numPr>
                <w:ilvl w:val="0"/>
                <w:numId w:val="2"/>
              </w:numPr>
            </w:pPr>
            <w:r>
              <w:t>Skip Bridge</w:t>
            </w:r>
          </w:p>
          <w:p w14:paraId="2D7B796F" w14:textId="77777777" w:rsidR="00F32212" w:rsidRDefault="00F32212" w:rsidP="00F32212">
            <w:pPr>
              <w:pStyle w:val="ListParagraph"/>
              <w:numPr>
                <w:ilvl w:val="0"/>
                <w:numId w:val="2"/>
              </w:numPr>
            </w:pPr>
            <w:proofErr w:type="spellStart"/>
            <w:r>
              <w:t>Westwick</w:t>
            </w:r>
            <w:proofErr w:type="spellEnd"/>
          </w:p>
          <w:p w14:paraId="74EE74FB" w14:textId="77777777" w:rsidR="00F32212" w:rsidRDefault="00F32212" w:rsidP="00F32212">
            <w:pPr>
              <w:pStyle w:val="ListParagraph"/>
              <w:numPr>
                <w:ilvl w:val="0"/>
                <w:numId w:val="2"/>
              </w:numPr>
            </w:pPr>
            <w:r>
              <w:t>Skelton Pre</w:t>
            </w:r>
          </w:p>
          <w:p w14:paraId="7B0AC355" w14:textId="77777777" w:rsidR="00F32212" w:rsidRDefault="00F32212" w:rsidP="00F32212">
            <w:pPr>
              <w:pStyle w:val="ListParagraph"/>
              <w:numPr>
                <w:ilvl w:val="0"/>
                <w:numId w:val="2"/>
              </w:numPr>
            </w:pPr>
            <w:proofErr w:type="spellStart"/>
            <w:r w:rsidRPr="00C80C5A">
              <w:t>Arkengarthdale</w:t>
            </w:r>
            <w:proofErr w:type="spellEnd"/>
          </w:p>
          <w:p w14:paraId="66F48159" w14:textId="77777777" w:rsidR="00F32212" w:rsidRDefault="00F32212" w:rsidP="00F32212">
            <w:pPr>
              <w:pStyle w:val="ListParagraph"/>
              <w:numPr>
                <w:ilvl w:val="0"/>
                <w:numId w:val="2"/>
              </w:numPr>
            </w:pPr>
            <w:r w:rsidRPr="00C80C5A">
              <w:t xml:space="preserve">East </w:t>
            </w:r>
            <w:proofErr w:type="spellStart"/>
            <w:r w:rsidRPr="00C80C5A">
              <w:t>Cowton</w:t>
            </w:r>
            <w:proofErr w:type="spellEnd"/>
          </w:p>
          <w:p w14:paraId="4D131BB5" w14:textId="77777777" w:rsidR="00F32212" w:rsidRDefault="00F32212" w:rsidP="00F32212">
            <w:pPr>
              <w:pStyle w:val="ListParagraph"/>
              <w:numPr>
                <w:ilvl w:val="0"/>
                <w:numId w:val="2"/>
              </w:numPr>
            </w:pPr>
            <w:r w:rsidRPr="00C80C5A">
              <w:t>Malham Tarn</w:t>
            </w:r>
          </w:p>
          <w:p w14:paraId="711AC990" w14:textId="77777777" w:rsidR="00F32212" w:rsidRDefault="00F32212" w:rsidP="00F32212">
            <w:pPr>
              <w:pStyle w:val="ListParagraph"/>
              <w:numPr>
                <w:ilvl w:val="0"/>
                <w:numId w:val="2"/>
              </w:numPr>
            </w:pPr>
            <w:proofErr w:type="spellStart"/>
            <w:r w:rsidRPr="00C80C5A">
              <w:t>Snaizeholme</w:t>
            </w:r>
            <w:proofErr w:type="spellEnd"/>
          </w:p>
          <w:p w14:paraId="2BB39F36" w14:textId="77777777" w:rsidR="00F32212" w:rsidRDefault="00F32212" w:rsidP="00F32212">
            <w:pPr>
              <w:pStyle w:val="ListParagraph"/>
              <w:numPr>
                <w:ilvl w:val="0"/>
                <w:numId w:val="2"/>
              </w:numPr>
            </w:pPr>
            <w:r>
              <w:t>Month Number</w:t>
            </w:r>
          </w:p>
          <w:p w14:paraId="309F4DCA" w14:textId="4928BEC8" w:rsidR="00F32212" w:rsidRPr="004E7B82" w:rsidRDefault="00F32212" w:rsidP="004E7B82">
            <w:pPr>
              <w:pStyle w:val="ListParagraph"/>
              <w:numPr>
                <w:ilvl w:val="0"/>
                <w:numId w:val="2"/>
              </w:numPr>
              <w:rPr>
                <w:b/>
                <w:bCs/>
              </w:rPr>
            </w:pPr>
            <w:r>
              <w:t>Average Rainfall Moving Average</w:t>
            </w:r>
          </w:p>
        </w:tc>
        <w:tc>
          <w:tcPr>
            <w:tcW w:w="3005" w:type="dxa"/>
          </w:tcPr>
          <w:p w14:paraId="3D206D67" w14:textId="1C28F11C" w:rsidR="00232CB5" w:rsidRPr="009533A7" w:rsidRDefault="00232CB5" w:rsidP="00232CB5">
            <w:pPr>
              <w:rPr>
                <w:b/>
                <w:bCs/>
              </w:rPr>
            </w:pPr>
            <w:r w:rsidRPr="009533A7">
              <w:rPr>
                <w:b/>
                <w:bCs/>
              </w:rPr>
              <w:t xml:space="preserve">root mean square error:  </w:t>
            </w:r>
            <w:r w:rsidRPr="002D7B81">
              <w:t>0.0543</w:t>
            </w:r>
          </w:p>
          <w:p w14:paraId="2011E27C" w14:textId="3179151B" w:rsidR="00232CB5" w:rsidRPr="009533A7" w:rsidRDefault="00232CB5" w:rsidP="00232CB5">
            <w:pPr>
              <w:rPr>
                <w:b/>
                <w:bCs/>
              </w:rPr>
            </w:pPr>
            <w:r w:rsidRPr="009533A7">
              <w:rPr>
                <w:b/>
                <w:bCs/>
              </w:rPr>
              <w:t xml:space="preserve">mean square relative error:  </w:t>
            </w:r>
            <w:r w:rsidRPr="002D7B81">
              <w:t>0.0874</w:t>
            </w:r>
          </w:p>
          <w:p w14:paraId="692A6F42" w14:textId="0A622859" w:rsidR="00232CB5" w:rsidRPr="009533A7" w:rsidRDefault="00232CB5" w:rsidP="00232CB5">
            <w:pPr>
              <w:rPr>
                <w:b/>
                <w:bCs/>
              </w:rPr>
            </w:pPr>
            <w:r w:rsidRPr="009533A7">
              <w:rPr>
                <w:b/>
                <w:bCs/>
              </w:rPr>
              <w:t xml:space="preserve">Coefficient of Efficiency:  </w:t>
            </w:r>
            <w:r w:rsidRPr="002D7B81">
              <w:t>0.6332</w:t>
            </w:r>
          </w:p>
          <w:p w14:paraId="64DAFEAE" w14:textId="77777777" w:rsidR="00232CB5" w:rsidRDefault="00232CB5" w:rsidP="00232CB5">
            <w:pPr>
              <w:rPr>
                <w:b/>
                <w:bCs/>
              </w:rPr>
            </w:pPr>
            <w:r w:rsidRPr="009533A7">
              <w:rPr>
                <w:b/>
                <w:bCs/>
              </w:rPr>
              <w:t xml:space="preserve">R-Squared: </w:t>
            </w:r>
          </w:p>
          <w:p w14:paraId="1BFB2A5E" w14:textId="7C9B1754" w:rsidR="00232CB5" w:rsidRPr="002D7B81" w:rsidRDefault="00232CB5" w:rsidP="00232CB5">
            <w:r w:rsidRPr="002D7B81">
              <w:t>0.7158</w:t>
            </w:r>
          </w:p>
          <w:p w14:paraId="6A78015E" w14:textId="4708F15E" w:rsidR="00F32212" w:rsidRDefault="00F32212" w:rsidP="00232CB5">
            <w:pPr>
              <w:rPr>
                <w:b/>
                <w:bCs/>
              </w:rPr>
            </w:pPr>
          </w:p>
        </w:tc>
        <w:tc>
          <w:tcPr>
            <w:tcW w:w="3006" w:type="dxa"/>
          </w:tcPr>
          <w:p w14:paraId="1A9E41A1" w14:textId="07049DD8" w:rsidR="00232CB5" w:rsidRPr="009533A7" w:rsidRDefault="00232CB5" w:rsidP="00232CB5">
            <w:pPr>
              <w:rPr>
                <w:b/>
                <w:bCs/>
              </w:rPr>
            </w:pPr>
            <w:r w:rsidRPr="009533A7">
              <w:rPr>
                <w:b/>
                <w:bCs/>
              </w:rPr>
              <w:t xml:space="preserve">root mean square error:  </w:t>
            </w:r>
            <w:r w:rsidRPr="002D7B81">
              <w:t>0.0643</w:t>
            </w:r>
          </w:p>
          <w:p w14:paraId="44488DA9" w14:textId="4253321D" w:rsidR="00232CB5" w:rsidRPr="009533A7" w:rsidRDefault="00232CB5" w:rsidP="00232CB5">
            <w:pPr>
              <w:rPr>
                <w:b/>
                <w:bCs/>
              </w:rPr>
            </w:pPr>
            <w:r w:rsidRPr="009533A7">
              <w:rPr>
                <w:b/>
                <w:bCs/>
              </w:rPr>
              <w:t xml:space="preserve">mean square relative error:  </w:t>
            </w:r>
            <w:r w:rsidRPr="002D7B81">
              <w:t>0.0984</w:t>
            </w:r>
          </w:p>
          <w:p w14:paraId="2E6F73DF" w14:textId="7E5EF6A4" w:rsidR="00232CB5" w:rsidRPr="009533A7" w:rsidRDefault="00232CB5" w:rsidP="00232CB5">
            <w:pPr>
              <w:rPr>
                <w:b/>
                <w:bCs/>
              </w:rPr>
            </w:pPr>
            <w:r w:rsidRPr="009533A7">
              <w:rPr>
                <w:b/>
                <w:bCs/>
              </w:rPr>
              <w:t xml:space="preserve">Coefficient of Efficiency:  </w:t>
            </w:r>
            <w:r w:rsidRPr="002D7B81">
              <w:t>0.9120</w:t>
            </w:r>
          </w:p>
          <w:p w14:paraId="47E38480" w14:textId="77777777" w:rsidR="00232CB5" w:rsidRDefault="00232CB5" w:rsidP="00232CB5">
            <w:pPr>
              <w:rPr>
                <w:b/>
                <w:bCs/>
              </w:rPr>
            </w:pPr>
            <w:r w:rsidRPr="009533A7">
              <w:rPr>
                <w:b/>
                <w:bCs/>
              </w:rPr>
              <w:t xml:space="preserve">R-Squared: </w:t>
            </w:r>
          </w:p>
          <w:p w14:paraId="18D95BD3" w14:textId="51883E5F" w:rsidR="00F32212" w:rsidRPr="002D7B81" w:rsidRDefault="00232CB5" w:rsidP="00232CB5">
            <w:r w:rsidRPr="002D7B81">
              <w:t>0.9114</w:t>
            </w:r>
          </w:p>
        </w:tc>
      </w:tr>
    </w:tbl>
    <w:p w14:paraId="61E63FD9" w14:textId="7D748465" w:rsidR="002A58CD" w:rsidRDefault="002A58CD"/>
    <w:p w14:paraId="33D661C8" w14:textId="28D4F84A" w:rsidR="004E7B82" w:rsidRDefault="004E7B82">
      <w:r>
        <w:lastRenderedPageBreak/>
        <w:t>Best Input configuration:</w:t>
      </w:r>
      <w:r w:rsidR="00046573">
        <w:t xml:space="preserve"> </w:t>
      </w:r>
      <w:r w:rsidR="00046573" w:rsidRPr="000D26E3">
        <w:rPr>
          <w:b/>
          <w:bCs/>
        </w:rPr>
        <w:t>9 inputs</w:t>
      </w:r>
      <w:r w:rsidR="00046573">
        <w:t xml:space="preserve"> with values found in the second last row.</w:t>
      </w:r>
    </w:p>
    <w:p w14:paraId="0D45FAB7" w14:textId="1A2B9B91" w:rsidR="00984AD4" w:rsidRDefault="00984AD4">
      <w:r>
        <w:t>Worst Input configuration:</w:t>
      </w:r>
      <w:r w:rsidR="007B1267">
        <w:t xml:space="preserve"> </w:t>
      </w:r>
      <w:r w:rsidR="007B1267">
        <w:rPr>
          <w:b/>
          <w:bCs/>
        </w:rPr>
        <w:t xml:space="preserve">4 inputs </w:t>
      </w:r>
      <w:r w:rsidR="007B1267">
        <w:t>with only rainfall data.</w:t>
      </w:r>
    </w:p>
    <w:p w14:paraId="15FBBF41" w14:textId="4CD88283" w:rsidR="00F27F62" w:rsidRPr="007B1267" w:rsidRDefault="00F27F62">
      <w:r>
        <w:t xml:space="preserve">My best configuration of predictands </w:t>
      </w:r>
      <w:r w:rsidR="005F038A">
        <w:t>is</w:t>
      </w:r>
      <w:r>
        <w:t xml:space="preserve"> the use of using all rainfall, mean daily flow lagged by one day and </w:t>
      </w:r>
      <w:r w:rsidR="005F038A">
        <w:t xml:space="preserve">month number. It seems more data is better but it is not entirely true as this configuration doesn’t include the rainfall moving average. I think it’s due the fact that the correlations of the rainfall moving average were not suitable for use. This might be true as the </w:t>
      </w:r>
      <w:r w:rsidR="002350B4">
        <w:t>worst-performing</w:t>
      </w:r>
      <w:r w:rsidR="005F038A">
        <w:t xml:space="preserve"> is the rainfall only configuration. The correlations to </w:t>
      </w:r>
      <w:r w:rsidR="002350B4">
        <w:t xml:space="preserve">Skelton’s </w:t>
      </w:r>
      <w:r w:rsidR="005F038A">
        <w:t>mean flow weren’t as high, and as the data are quite homogenous</w:t>
      </w:r>
      <w:r w:rsidR="002350B4">
        <w:t>,</w:t>
      </w:r>
      <w:r w:rsidR="005F038A">
        <w:t xml:space="preserve"> especially in the non-winter months, it might have been harder for the neural network to produce a fitting result.</w:t>
      </w:r>
    </w:p>
    <w:p w14:paraId="367F2D68" w14:textId="349160A9" w:rsidR="004E6D99" w:rsidRDefault="002657E2">
      <w:pPr>
        <w:rPr>
          <w:b/>
          <w:bCs/>
        </w:rPr>
      </w:pPr>
      <w:r>
        <w:rPr>
          <w:b/>
          <w:bCs/>
        </w:rPr>
        <w:t>No. of Hidden Layer:</w:t>
      </w:r>
      <w:r w:rsidR="00FE0152">
        <w:rPr>
          <w:b/>
          <w:bCs/>
        </w:rPr>
        <w:t xml:space="preserve"> </w:t>
      </w:r>
      <w:r w:rsidR="00FE0152" w:rsidRPr="00FE0152">
        <w:t>input count = 9</w:t>
      </w:r>
    </w:p>
    <w:tbl>
      <w:tblPr>
        <w:tblStyle w:val="TableGrid"/>
        <w:tblW w:w="0" w:type="auto"/>
        <w:tblLook w:val="04A0" w:firstRow="1" w:lastRow="0" w:firstColumn="1" w:lastColumn="0" w:noHBand="0" w:noVBand="1"/>
      </w:tblPr>
      <w:tblGrid>
        <w:gridCol w:w="3005"/>
        <w:gridCol w:w="3005"/>
        <w:gridCol w:w="3006"/>
      </w:tblGrid>
      <w:tr w:rsidR="00B71076" w14:paraId="58313CA9" w14:textId="77777777" w:rsidTr="00AD237B">
        <w:tc>
          <w:tcPr>
            <w:tcW w:w="3005" w:type="dxa"/>
          </w:tcPr>
          <w:p w14:paraId="69E1DE52" w14:textId="5A5AE0B8" w:rsidR="00B71076" w:rsidRDefault="00B71076" w:rsidP="00AD237B">
            <w:pPr>
              <w:rPr>
                <w:b/>
                <w:bCs/>
              </w:rPr>
            </w:pPr>
            <w:r>
              <w:rPr>
                <w:b/>
                <w:bCs/>
              </w:rPr>
              <w:t>Hidden Nodes :</w:t>
            </w:r>
          </w:p>
        </w:tc>
        <w:tc>
          <w:tcPr>
            <w:tcW w:w="3005" w:type="dxa"/>
          </w:tcPr>
          <w:p w14:paraId="191AEC53" w14:textId="75C443D3" w:rsidR="00B71076" w:rsidRDefault="00B71076" w:rsidP="00AD237B">
            <w:pPr>
              <w:rPr>
                <w:b/>
                <w:bCs/>
              </w:rPr>
            </w:pPr>
            <w:r>
              <w:rPr>
                <w:b/>
                <w:bCs/>
              </w:rPr>
              <w:t>Training Results:</w:t>
            </w:r>
          </w:p>
        </w:tc>
        <w:tc>
          <w:tcPr>
            <w:tcW w:w="3006" w:type="dxa"/>
          </w:tcPr>
          <w:p w14:paraId="38E8DB48" w14:textId="1E59CAC2" w:rsidR="00B71076" w:rsidRDefault="00B71076" w:rsidP="00AD237B">
            <w:pPr>
              <w:rPr>
                <w:b/>
                <w:bCs/>
              </w:rPr>
            </w:pPr>
            <w:r>
              <w:rPr>
                <w:b/>
                <w:bCs/>
              </w:rPr>
              <w:t>Validation Results:</w:t>
            </w:r>
          </w:p>
        </w:tc>
      </w:tr>
      <w:tr w:rsidR="00B71076" w14:paraId="0A75D04D" w14:textId="77777777" w:rsidTr="00AD237B">
        <w:tc>
          <w:tcPr>
            <w:tcW w:w="3005" w:type="dxa"/>
          </w:tcPr>
          <w:p w14:paraId="7E17C0BE" w14:textId="77777777" w:rsidR="00A7219D" w:rsidRDefault="00A7219D" w:rsidP="00B71076">
            <w:pPr>
              <w:jc w:val="center"/>
              <w:rPr>
                <w:b/>
                <w:bCs/>
              </w:rPr>
            </w:pPr>
          </w:p>
          <w:p w14:paraId="6C03667C" w14:textId="77777777" w:rsidR="00A7219D" w:rsidRDefault="00A7219D" w:rsidP="00B71076">
            <w:pPr>
              <w:jc w:val="center"/>
              <w:rPr>
                <w:b/>
                <w:bCs/>
              </w:rPr>
            </w:pPr>
          </w:p>
          <w:p w14:paraId="1075E52C" w14:textId="704A4343" w:rsidR="00B71076" w:rsidRDefault="0079455B" w:rsidP="00B71076">
            <w:pPr>
              <w:jc w:val="center"/>
              <w:rPr>
                <w:b/>
                <w:bCs/>
                <w:i/>
                <w:iCs/>
              </w:rPr>
            </w:pPr>
            <w:r>
              <w:rPr>
                <w:b/>
                <w:bCs/>
              </w:rPr>
              <w:t>Input count /2</w:t>
            </w:r>
            <w:r w:rsidR="00093696">
              <w:rPr>
                <w:b/>
                <w:bCs/>
              </w:rPr>
              <w:t xml:space="preserve"> </w:t>
            </w:r>
          </w:p>
          <w:p w14:paraId="201FA20F" w14:textId="77777777" w:rsidR="00093696" w:rsidRDefault="00093696" w:rsidP="00B71076">
            <w:pPr>
              <w:jc w:val="center"/>
              <w:rPr>
                <w:i/>
                <w:iCs/>
              </w:rPr>
            </w:pPr>
            <w:r>
              <w:rPr>
                <w:i/>
                <w:iCs/>
              </w:rPr>
              <w:t>Note: rounded to nearest unit.</w:t>
            </w:r>
          </w:p>
          <w:p w14:paraId="73F1019F" w14:textId="566F4497" w:rsidR="008F720E" w:rsidRPr="00093696" w:rsidRDefault="008F720E" w:rsidP="00B71076">
            <w:pPr>
              <w:jc w:val="center"/>
              <w:rPr>
                <w:i/>
                <w:iCs/>
              </w:rPr>
            </w:pPr>
            <w:r>
              <w:rPr>
                <w:i/>
                <w:iCs/>
              </w:rPr>
              <w:t>e.g</w:t>
            </w:r>
            <w:r w:rsidR="007530CD">
              <w:rPr>
                <w:i/>
                <w:iCs/>
              </w:rPr>
              <w:t>.</w:t>
            </w:r>
            <w:r>
              <w:rPr>
                <w:i/>
                <w:iCs/>
              </w:rPr>
              <w:t xml:space="preserve"> 9 inputs would make 5</w:t>
            </w:r>
          </w:p>
        </w:tc>
        <w:tc>
          <w:tcPr>
            <w:tcW w:w="3005" w:type="dxa"/>
          </w:tcPr>
          <w:p w14:paraId="43A66EAF" w14:textId="0FE41ABD" w:rsidR="00F245FA" w:rsidRPr="00F245FA" w:rsidRDefault="00F245FA" w:rsidP="00F245FA">
            <w:pPr>
              <w:rPr>
                <w:b/>
                <w:bCs/>
              </w:rPr>
            </w:pPr>
            <w:r w:rsidRPr="00F245FA">
              <w:rPr>
                <w:b/>
                <w:bCs/>
              </w:rPr>
              <w:t xml:space="preserve">root mean square error:  </w:t>
            </w:r>
            <w:r w:rsidRPr="002D7B81">
              <w:t>0.0766</w:t>
            </w:r>
          </w:p>
          <w:p w14:paraId="62F10A3C" w14:textId="459C1526" w:rsidR="00F245FA" w:rsidRPr="00F245FA" w:rsidRDefault="00F245FA" w:rsidP="00F245FA">
            <w:pPr>
              <w:rPr>
                <w:b/>
                <w:bCs/>
              </w:rPr>
            </w:pPr>
            <w:r w:rsidRPr="00F245FA">
              <w:rPr>
                <w:b/>
                <w:bCs/>
              </w:rPr>
              <w:t xml:space="preserve">mean square relative error:  </w:t>
            </w:r>
            <w:r w:rsidRPr="002D7B81">
              <w:t>0.1321</w:t>
            </w:r>
          </w:p>
          <w:p w14:paraId="542297C2" w14:textId="43699C40" w:rsidR="00F245FA" w:rsidRPr="00F245FA" w:rsidRDefault="00F245FA" w:rsidP="00F245FA">
            <w:pPr>
              <w:rPr>
                <w:b/>
                <w:bCs/>
              </w:rPr>
            </w:pPr>
            <w:r w:rsidRPr="00F245FA">
              <w:rPr>
                <w:b/>
                <w:bCs/>
              </w:rPr>
              <w:t xml:space="preserve">Coefficient of Efficiency:  </w:t>
            </w:r>
            <w:r w:rsidRPr="002D7B81">
              <w:t>0.4753</w:t>
            </w:r>
          </w:p>
          <w:p w14:paraId="0761864B" w14:textId="77777777" w:rsidR="00362F55" w:rsidRDefault="00F245FA" w:rsidP="00F245FA">
            <w:pPr>
              <w:rPr>
                <w:b/>
                <w:bCs/>
              </w:rPr>
            </w:pPr>
            <w:r w:rsidRPr="00F245FA">
              <w:rPr>
                <w:b/>
                <w:bCs/>
              </w:rPr>
              <w:t xml:space="preserve">R-Squared:  </w:t>
            </w:r>
          </w:p>
          <w:p w14:paraId="7FD835FB" w14:textId="106ED802" w:rsidR="00B71076" w:rsidRPr="002D7B81" w:rsidRDefault="00F245FA" w:rsidP="00F245FA">
            <w:r w:rsidRPr="002D7B81">
              <w:t>0.4758</w:t>
            </w:r>
          </w:p>
        </w:tc>
        <w:tc>
          <w:tcPr>
            <w:tcW w:w="3006" w:type="dxa"/>
          </w:tcPr>
          <w:p w14:paraId="60915130" w14:textId="65EC7803" w:rsidR="00F245FA" w:rsidRPr="00F245FA" w:rsidRDefault="00F245FA" w:rsidP="00F245FA">
            <w:pPr>
              <w:rPr>
                <w:b/>
                <w:bCs/>
              </w:rPr>
            </w:pPr>
            <w:r w:rsidRPr="00F245FA">
              <w:rPr>
                <w:b/>
                <w:bCs/>
              </w:rPr>
              <w:t xml:space="preserve">root mean square error:  </w:t>
            </w:r>
            <w:r w:rsidRPr="002D7B81">
              <w:t>0.075</w:t>
            </w:r>
            <w:r w:rsidR="00362F55" w:rsidRPr="002D7B81">
              <w:t>6</w:t>
            </w:r>
          </w:p>
          <w:p w14:paraId="41E485FD" w14:textId="5BACE094" w:rsidR="00F245FA" w:rsidRPr="00F245FA" w:rsidRDefault="00F245FA" w:rsidP="00F245FA">
            <w:pPr>
              <w:rPr>
                <w:b/>
                <w:bCs/>
              </w:rPr>
            </w:pPr>
            <w:r w:rsidRPr="00F245FA">
              <w:rPr>
                <w:b/>
                <w:bCs/>
              </w:rPr>
              <w:t xml:space="preserve">mean square relative error:  </w:t>
            </w:r>
            <w:r w:rsidRPr="002D7B81">
              <w:t>0.265</w:t>
            </w:r>
            <w:r w:rsidR="00362F55" w:rsidRPr="002D7B81">
              <w:t>2</w:t>
            </w:r>
          </w:p>
          <w:p w14:paraId="76F515CC" w14:textId="05782D83" w:rsidR="00F245FA" w:rsidRPr="00F245FA" w:rsidRDefault="00F245FA" w:rsidP="00F245FA">
            <w:pPr>
              <w:rPr>
                <w:b/>
                <w:bCs/>
              </w:rPr>
            </w:pPr>
            <w:r w:rsidRPr="00F245FA">
              <w:rPr>
                <w:b/>
                <w:bCs/>
              </w:rPr>
              <w:t xml:space="preserve">Coefficient of Efficiency:  </w:t>
            </w:r>
            <w:r w:rsidRPr="002D7B81">
              <w:t>0.5409</w:t>
            </w:r>
          </w:p>
          <w:p w14:paraId="6A81827F" w14:textId="77777777" w:rsidR="00362F55" w:rsidRDefault="00F245FA" w:rsidP="00F245FA">
            <w:pPr>
              <w:rPr>
                <w:b/>
                <w:bCs/>
              </w:rPr>
            </w:pPr>
            <w:r w:rsidRPr="00F245FA">
              <w:rPr>
                <w:b/>
                <w:bCs/>
              </w:rPr>
              <w:t xml:space="preserve">R-Squared:  </w:t>
            </w:r>
          </w:p>
          <w:p w14:paraId="249BDCE4" w14:textId="6DEE500A" w:rsidR="00B71076" w:rsidRPr="002D7B81" w:rsidRDefault="00F245FA" w:rsidP="00F245FA">
            <w:r w:rsidRPr="002D7B81">
              <w:t>0.9319</w:t>
            </w:r>
          </w:p>
        </w:tc>
      </w:tr>
      <w:tr w:rsidR="00B71076" w14:paraId="61E727E5" w14:textId="77777777" w:rsidTr="00AD237B">
        <w:tc>
          <w:tcPr>
            <w:tcW w:w="3005" w:type="dxa"/>
          </w:tcPr>
          <w:p w14:paraId="0F5EEEBE" w14:textId="77777777" w:rsidR="00A7219D" w:rsidRDefault="00A7219D" w:rsidP="00B71076">
            <w:pPr>
              <w:jc w:val="center"/>
              <w:rPr>
                <w:b/>
                <w:bCs/>
              </w:rPr>
            </w:pPr>
          </w:p>
          <w:p w14:paraId="51401EA0" w14:textId="77777777" w:rsidR="00A7219D" w:rsidRDefault="00A7219D" w:rsidP="00B71076">
            <w:pPr>
              <w:jc w:val="center"/>
              <w:rPr>
                <w:b/>
                <w:bCs/>
              </w:rPr>
            </w:pPr>
          </w:p>
          <w:p w14:paraId="02E31095" w14:textId="77777777" w:rsidR="00A7219D" w:rsidRDefault="00A7219D" w:rsidP="008F720E">
            <w:pPr>
              <w:rPr>
                <w:b/>
                <w:bCs/>
              </w:rPr>
            </w:pPr>
          </w:p>
          <w:p w14:paraId="64C4D9A9" w14:textId="2CA48CAA" w:rsidR="00B71076" w:rsidRDefault="0079455B" w:rsidP="00B71076">
            <w:pPr>
              <w:jc w:val="center"/>
              <w:rPr>
                <w:b/>
                <w:bCs/>
              </w:rPr>
            </w:pPr>
            <w:r>
              <w:rPr>
                <w:b/>
                <w:bCs/>
              </w:rPr>
              <w:t>Input count *</w:t>
            </w:r>
            <w:r w:rsidR="00F94F74">
              <w:rPr>
                <w:b/>
                <w:bCs/>
              </w:rPr>
              <w:t xml:space="preserve"> </w:t>
            </w:r>
            <w:r>
              <w:rPr>
                <w:b/>
                <w:bCs/>
              </w:rPr>
              <w:t>2</w:t>
            </w:r>
          </w:p>
        </w:tc>
        <w:tc>
          <w:tcPr>
            <w:tcW w:w="3005" w:type="dxa"/>
          </w:tcPr>
          <w:p w14:paraId="312F14E4" w14:textId="32852DB4" w:rsidR="009A1709" w:rsidRPr="009A1709" w:rsidRDefault="009A1709" w:rsidP="009A1709">
            <w:pPr>
              <w:rPr>
                <w:b/>
                <w:bCs/>
              </w:rPr>
            </w:pPr>
            <w:r w:rsidRPr="009A1709">
              <w:rPr>
                <w:b/>
                <w:bCs/>
              </w:rPr>
              <w:t xml:space="preserve">root mean square error:  </w:t>
            </w:r>
            <w:r w:rsidRPr="002D7B81">
              <w:t>0.0505</w:t>
            </w:r>
          </w:p>
          <w:p w14:paraId="76413A81" w14:textId="6E183A65" w:rsidR="009A1709" w:rsidRPr="009A1709" w:rsidRDefault="009A1709" w:rsidP="009A1709">
            <w:pPr>
              <w:rPr>
                <w:b/>
                <w:bCs/>
              </w:rPr>
            </w:pPr>
            <w:r w:rsidRPr="009A1709">
              <w:rPr>
                <w:b/>
                <w:bCs/>
              </w:rPr>
              <w:t xml:space="preserve">mean square relative error:  </w:t>
            </w:r>
            <w:r w:rsidRPr="002D7B81">
              <w:t>0.056</w:t>
            </w:r>
            <w:r w:rsidR="00362F55" w:rsidRPr="002D7B81">
              <w:t>7</w:t>
            </w:r>
          </w:p>
          <w:p w14:paraId="3F6E523C" w14:textId="44822696" w:rsidR="009A1709" w:rsidRPr="009A1709" w:rsidRDefault="009A1709" w:rsidP="009A1709">
            <w:pPr>
              <w:rPr>
                <w:b/>
                <w:bCs/>
              </w:rPr>
            </w:pPr>
            <w:r w:rsidRPr="009A1709">
              <w:rPr>
                <w:b/>
                <w:bCs/>
              </w:rPr>
              <w:t xml:space="preserve">Coefficient of Efficiency:  </w:t>
            </w:r>
            <w:r w:rsidRPr="002D7B81">
              <w:t>0.7717</w:t>
            </w:r>
          </w:p>
          <w:p w14:paraId="55A20AB8" w14:textId="77777777" w:rsidR="00362F55" w:rsidRDefault="009A1709" w:rsidP="009A1709">
            <w:pPr>
              <w:rPr>
                <w:b/>
                <w:bCs/>
              </w:rPr>
            </w:pPr>
            <w:r w:rsidRPr="009A1709">
              <w:rPr>
                <w:b/>
                <w:bCs/>
              </w:rPr>
              <w:t xml:space="preserve">R-Squared:  </w:t>
            </w:r>
          </w:p>
          <w:p w14:paraId="0655ACE1" w14:textId="0ED9D3E1" w:rsidR="009A1709" w:rsidRPr="002D7B81" w:rsidRDefault="009A1709" w:rsidP="009A1709">
            <w:r w:rsidRPr="002D7B81">
              <w:t>0.7719</w:t>
            </w:r>
          </w:p>
          <w:p w14:paraId="6EDF115E" w14:textId="35419F84" w:rsidR="00B71076" w:rsidRDefault="00B71076" w:rsidP="009A1709">
            <w:pPr>
              <w:rPr>
                <w:b/>
                <w:bCs/>
              </w:rPr>
            </w:pPr>
          </w:p>
        </w:tc>
        <w:tc>
          <w:tcPr>
            <w:tcW w:w="3006" w:type="dxa"/>
          </w:tcPr>
          <w:p w14:paraId="31FCCF9C" w14:textId="4455F367" w:rsidR="002E2F56" w:rsidRPr="009A1709" w:rsidRDefault="002E2F56" w:rsidP="002E2F56">
            <w:pPr>
              <w:rPr>
                <w:b/>
                <w:bCs/>
              </w:rPr>
            </w:pPr>
            <w:r w:rsidRPr="009A1709">
              <w:rPr>
                <w:b/>
                <w:bCs/>
              </w:rPr>
              <w:t xml:space="preserve">root mean square error:  </w:t>
            </w:r>
            <w:r w:rsidRPr="002D7B81">
              <w:t>0.1111</w:t>
            </w:r>
          </w:p>
          <w:p w14:paraId="4AB559BB" w14:textId="226CD5E2" w:rsidR="002E2F56" w:rsidRPr="009A1709" w:rsidRDefault="002E2F56" w:rsidP="002E2F56">
            <w:pPr>
              <w:rPr>
                <w:b/>
                <w:bCs/>
              </w:rPr>
            </w:pPr>
            <w:r w:rsidRPr="009A1709">
              <w:rPr>
                <w:b/>
                <w:bCs/>
              </w:rPr>
              <w:t xml:space="preserve">mean square relative error:  </w:t>
            </w:r>
            <w:r w:rsidRPr="002D7B81">
              <w:t>0.6486</w:t>
            </w:r>
          </w:p>
          <w:p w14:paraId="2A402E68" w14:textId="29E3C798" w:rsidR="002E2F56" w:rsidRPr="009A1709" w:rsidRDefault="002E2F56" w:rsidP="002E2F56">
            <w:pPr>
              <w:rPr>
                <w:b/>
                <w:bCs/>
              </w:rPr>
            </w:pPr>
            <w:r w:rsidRPr="009A1709">
              <w:rPr>
                <w:b/>
                <w:bCs/>
              </w:rPr>
              <w:t xml:space="preserve">Coefficient of Efficiency:  </w:t>
            </w:r>
            <w:r w:rsidRPr="002D7B81">
              <w:t>0.0717</w:t>
            </w:r>
          </w:p>
          <w:p w14:paraId="75C53734" w14:textId="77777777" w:rsidR="00362F55" w:rsidRDefault="002E2F56" w:rsidP="002E2F56">
            <w:pPr>
              <w:rPr>
                <w:b/>
                <w:bCs/>
              </w:rPr>
            </w:pPr>
            <w:r w:rsidRPr="009A1709">
              <w:rPr>
                <w:b/>
                <w:bCs/>
              </w:rPr>
              <w:t xml:space="preserve">R-Squared:  </w:t>
            </w:r>
          </w:p>
          <w:p w14:paraId="7EAA2F57" w14:textId="76780784" w:rsidR="00B71076" w:rsidRPr="002D7B81" w:rsidRDefault="002E2F56" w:rsidP="002E2F56">
            <w:r w:rsidRPr="002D7B81">
              <w:t>0.9377</w:t>
            </w:r>
          </w:p>
        </w:tc>
      </w:tr>
      <w:tr w:rsidR="00B71076" w14:paraId="4C48AF40" w14:textId="77777777" w:rsidTr="00AD237B">
        <w:tc>
          <w:tcPr>
            <w:tcW w:w="3005" w:type="dxa"/>
          </w:tcPr>
          <w:p w14:paraId="7E9AE287" w14:textId="77777777" w:rsidR="00A7219D" w:rsidRDefault="00A7219D" w:rsidP="00B71076">
            <w:pPr>
              <w:jc w:val="center"/>
              <w:rPr>
                <w:b/>
                <w:bCs/>
              </w:rPr>
            </w:pPr>
          </w:p>
          <w:p w14:paraId="405246CF" w14:textId="77777777" w:rsidR="00A7219D" w:rsidRDefault="00A7219D" w:rsidP="00B71076">
            <w:pPr>
              <w:jc w:val="center"/>
              <w:rPr>
                <w:b/>
                <w:bCs/>
              </w:rPr>
            </w:pPr>
          </w:p>
          <w:p w14:paraId="779B5091" w14:textId="77777777" w:rsidR="00A7219D" w:rsidRDefault="00A7219D" w:rsidP="00B71076">
            <w:pPr>
              <w:jc w:val="center"/>
              <w:rPr>
                <w:b/>
                <w:bCs/>
              </w:rPr>
            </w:pPr>
          </w:p>
          <w:p w14:paraId="7BF26FCD" w14:textId="2F735BF3" w:rsidR="00B71076" w:rsidRDefault="0079455B" w:rsidP="00B71076">
            <w:pPr>
              <w:jc w:val="center"/>
              <w:rPr>
                <w:b/>
                <w:bCs/>
              </w:rPr>
            </w:pPr>
            <w:r>
              <w:rPr>
                <w:b/>
                <w:bCs/>
              </w:rPr>
              <w:t>Average between top 2</w:t>
            </w:r>
            <w:r w:rsidR="00093696">
              <w:rPr>
                <w:b/>
                <w:bCs/>
              </w:rPr>
              <w:t xml:space="preserve"> rows</w:t>
            </w:r>
          </w:p>
        </w:tc>
        <w:tc>
          <w:tcPr>
            <w:tcW w:w="3005" w:type="dxa"/>
          </w:tcPr>
          <w:p w14:paraId="79F56886" w14:textId="15509D4E" w:rsidR="002E2F56" w:rsidRPr="002D7B81" w:rsidRDefault="002E2F56" w:rsidP="002E2F56">
            <w:r w:rsidRPr="002E2F56">
              <w:rPr>
                <w:b/>
                <w:bCs/>
              </w:rPr>
              <w:t xml:space="preserve">root mean square error:  </w:t>
            </w:r>
            <w:r w:rsidRPr="002D7B81">
              <w:t>0.056</w:t>
            </w:r>
            <w:r w:rsidR="00362F55" w:rsidRPr="002D7B81">
              <w:t>9</w:t>
            </w:r>
          </w:p>
          <w:p w14:paraId="56B7E606" w14:textId="18679A62" w:rsidR="002E2F56" w:rsidRPr="002E2F56" w:rsidRDefault="002E2F56" w:rsidP="002E2F56">
            <w:pPr>
              <w:rPr>
                <w:b/>
                <w:bCs/>
              </w:rPr>
            </w:pPr>
            <w:r w:rsidRPr="002E2F56">
              <w:rPr>
                <w:b/>
                <w:bCs/>
              </w:rPr>
              <w:t xml:space="preserve">mean square relative error:  </w:t>
            </w:r>
            <w:r w:rsidRPr="002D7B81">
              <w:t>0.081</w:t>
            </w:r>
            <w:r w:rsidR="00362F55" w:rsidRPr="002D7B81">
              <w:t>4</w:t>
            </w:r>
          </w:p>
          <w:p w14:paraId="68004C12" w14:textId="4D8494A2" w:rsidR="002E2F56" w:rsidRPr="002E2F56" w:rsidRDefault="002E2F56" w:rsidP="002E2F56">
            <w:pPr>
              <w:rPr>
                <w:b/>
                <w:bCs/>
              </w:rPr>
            </w:pPr>
            <w:r w:rsidRPr="002E2F56">
              <w:rPr>
                <w:b/>
                <w:bCs/>
              </w:rPr>
              <w:t xml:space="preserve">Coefficient of Efficiency:  </w:t>
            </w:r>
            <w:r w:rsidRPr="002D7B81">
              <w:t>0.713</w:t>
            </w:r>
            <w:r w:rsidR="00362F55" w:rsidRPr="002D7B81">
              <w:t>8</w:t>
            </w:r>
          </w:p>
          <w:p w14:paraId="0333E032" w14:textId="77777777" w:rsidR="00362F55" w:rsidRDefault="002E2F56" w:rsidP="002E2F56">
            <w:pPr>
              <w:rPr>
                <w:b/>
                <w:bCs/>
              </w:rPr>
            </w:pPr>
            <w:r w:rsidRPr="002E2F56">
              <w:rPr>
                <w:b/>
                <w:bCs/>
              </w:rPr>
              <w:t xml:space="preserve">R-Squared:  </w:t>
            </w:r>
          </w:p>
          <w:p w14:paraId="1EB81618" w14:textId="389D3CD7" w:rsidR="00B71076" w:rsidRPr="002D7B81" w:rsidRDefault="002E2F56" w:rsidP="002E2F56">
            <w:r w:rsidRPr="002D7B81">
              <w:t>0.7139</w:t>
            </w:r>
          </w:p>
        </w:tc>
        <w:tc>
          <w:tcPr>
            <w:tcW w:w="3006" w:type="dxa"/>
          </w:tcPr>
          <w:p w14:paraId="12DAB7C2" w14:textId="331A1A31" w:rsidR="002E2F56" w:rsidRPr="002D7B81" w:rsidRDefault="002E2F56" w:rsidP="002E2F56">
            <w:r w:rsidRPr="002E2F56">
              <w:rPr>
                <w:b/>
                <w:bCs/>
              </w:rPr>
              <w:t xml:space="preserve">root mean square error:  </w:t>
            </w:r>
            <w:r w:rsidRPr="002D7B81">
              <w:t>0.046</w:t>
            </w:r>
            <w:r w:rsidR="00362F55" w:rsidRPr="002D7B81">
              <w:t>9</w:t>
            </w:r>
          </w:p>
          <w:p w14:paraId="6BC84931" w14:textId="47A7DD7C" w:rsidR="002E2F56" w:rsidRPr="002E2F56" w:rsidRDefault="002E2F56" w:rsidP="002E2F56">
            <w:pPr>
              <w:rPr>
                <w:b/>
                <w:bCs/>
              </w:rPr>
            </w:pPr>
            <w:r w:rsidRPr="002E2F56">
              <w:rPr>
                <w:b/>
                <w:bCs/>
              </w:rPr>
              <w:t xml:space="preserve">mean square relative error:  </w:t>
            </w:r>
            <w:r w:rsidRPr="002D7B81">
              <w:t>0.0667</w:t>
            </w:r>
          </w:p>
          <w:p w14:paraId="7DACD415" w14:textId="6DBEB162" w:rsidR="002E2F56" w:rsidRPr="002E2F56" w:rsidRDefault="002E2F56" w:rsidP="002E2F56">
            <w:pPr>
              <w:rPr>
                <w:b/>
                <w:bCs/>
              </w:rPr>
            </w:pPr>
            <w:r w:rsidRPr="002E2F56">
              <w:rPr>
                <w:b/>
                <w:bCs/>
              </w:rPr>
              <w:t xml:space="preserve">Coefficient of Efficiency:  </w:t>
            </w:r>
            <w:r w:rsidRPr="002D7B81">
              <w:t>0.8234</w:t>
            </w:r>
          </w:p>
          <w:p w14:paraId="0FB35488" w14:textId="77777777" w:rsidR="00362F55" w:rsidRDefault="002E2F56" w:rsidP="002E2F56">
            <w:pPr>
              <w:rPr>
                <w:b/>
                <w:bCs/>
              </w:rPr>
            </w:pPr>
            <w:r w:rsidRPr="002E2F56">
              <w:rPr>
                <w:b/>
                <w:bCs/>
              </w:rPr>
              <w:t xml:space="preserve">R-Squared:  </w:t>
            </w:r>
          </w:p>
          <w:p w14:paraId="17344BB2" w14:textId="235BB173" w:rsidR="00B71076" w:rsidRPr="002D7B81" w:rsidRDefault="002E2F56" w:rsidP="002E2F56">
            <w:r w:rsidRPr="002D7B81">
              <w:t>0.935</w:t>
            </w:r>
            <w:r w:rsidR="00362F55" w:rsidRPr="002D7B81">
              <w:t>9</w:t>
            </w:r>
          </w:p>
        </w:tc>
      </w:tr>
      <w:tr w:rsidR="00B71076" w14:paraId="073A976D" w14:textId="77777777" w:rsidTr="00AD237B">
        <w:tc>
          <w:tcPr>
            <w:tcW w:w="3005" w:type="dxa"/>
          </w:tcPr>
          <w:p w14:paraId="5F2DE525" w14:textId="77777777" w:rsidR="00A7219D" w:rsidRDefault="00A7219D" w:rsidP="00B71076">
            <w:pPr>
              <w:jc w:val="center"/>
              <w:rPr>
                <w:b/>
                <w:bCs/>
              </w:rPr>
            </w:pPr>
          </w:p>
          <w:p w14:paraId="25F7A1A5" w14:textId="77777777" w:rsidR="00A7219D" w:rsidRDefault="00A7219D" w:rsidP="00B71076">
            <w:pPr>
              <w:jc w:val="center"/>
              <w:rPr>
                <w:b/>
                <w:bCs/>
              </w:rPr>
            </w:pPr>
          </w:p>
          <w:p w14:paraId="4B5DE0CB" w14:textId="77777777" w:rsidR="00A7219D" w:rsidRDefault="00A7219D" w:rsidP="00B71076">
            <w:pPr>
              <w:jc w:val="center"/>
              <w:rPr>
                <w:b/>
                <w:bCs/>
              </w:rPr>
            </w:pPr>
          </w:p>
          <w:p w14:paraId="1B77FDF3" w14:textId="28010D09" w:rsidR="00B71076" w:rsidRDefault="0079455B" w:rsidP="00B71076">
            <w:pPr>
              <w:jc w:val="center"/>
              <w:rPr>
                <w:b/>
                <w:bCs/>
              </w:rPr>
            </w:pPr>
            <w:r>
              <w:rPr>
                <w:b/>
                <w:bCs/>
              </w:rPr>
              <w:t>1</w:t>
            </w:r>
          </w:p>
        </w:tc>
        <w:tc>
          <w:tcPr>
            <w:tcW w:w="3005" w:type="dxa"/>
          </w:tcPr>
          <w:p w14:paraId="4A992FD3" w14:textId="488782C5" w:rsidR="002E2F56" w:rsidRPr="002E2F56" w:rsidRDefault="002E2F56" w:rsidP="002E2F56">
            <w:pPr>
              <w:rPr>
                <w:b/>
                <w:bCs/>
              </w:rPr>
            </w:pPr>
            <w:r w:rsidRPr="002E2F56">
              <w:rPr>
                <w:b/>
                <w:bCs/>
              </w:rPr>
              <w:t xml:space="preserve">root mean square error:  </w:t>
            </w:r>
            <w:r w:rsidRPr="002D7B81">
              <w:t>0.077</w:t>
            </w:r>
            <w:r w:rsidR="00362F55" w:rsidRPr="002D7B81">
              <w:t>7</w:t>
            </w:r>
          </w:p>
          <w:p w14:paraId="71CC7BE7" w14:textId="0F6AC07D" w:rsidR="002E2F56" w:rsidRPr="002E2F56" w:rsidRDefault="002E2F56" w:rsidP="002E2F56">
            <w:pPr>
              <w:rPr>
                <w:b/>
                <w:bCs/>
              </w:rPr>
            </w:pPr>
            <w:r w:rsidRPr="002E2F56">
              <w:rPr>
                <w:b/>
                <w:bCs/>
              </w:rPr>
              <w:t xml:space="preserve">mean square relative error:  </w:t>
            </w:r>
            <w:r w:rsidRPr="002D7B81">
              <w:t>0.132</w:t>
            </w:r>
            <w:r w:rsidR="00362F55" w:rsidRPr="002D7B81">
              <w:t>5</w:t>
            </w:r>
          </w:p>
          <w:p w14:paraId="4CBA4D58" w14:textId="49A3277F" w:rsidR="002E2F56" w:rsidRPr="002E2F56" w:rsidRDefault="002E2F56" w:rsidP="002E2F56">
            <w:pPr>
              <w:rPr>
                <w:b/>
                <w:bCs/>
              </w:rPr>
            </w:pPr>
            <w:r w:rsidRPr="002E2F56">
              <w:rPr>
                <w:b/>
                <w:bCs/>
              </w:rPr>
              <w:t xml:space="preserve">Coefficient of Efficiency:  </w:t>
            </w:r>
            <w:r w:rsidRPr="002D7B81">
              <w:t>0.4606</w:t>
            </w:r>
          </w:p>
          <w:p w14:paraId="4A7A1C79" w14:textId="77777777" w:rsidR="00362F55" w:rsidRDefault="002E2F56" w:rsidP="002E2F56">
            <w:pPr>
              <w:rPr>
                <w:b/>
                <w:bCs/>
              </w:rPr>
            </w:pPr>
            <w:r w:rsidRPr="002E2F56">
              <w:rPr>
                <w:b/>
                <w:bCs/>
              </w:rPr>
              <w:t xml:space="preserve">R-Squared:  </w:t>
            </w:r>
          </w:p>
          <w:p w14:paraId="655602A1" w14:textId="72588F30" w:rsidR="00B71076" w:rsidRPr="002D7B81" w:rsidRDefault="002E2F56" w:rsidP="002E2F56">
            <w:r w:rsidRPr="002D7B81">
              <w:t>0.461</w:t>
            </w:r>
            <w:r w:rsidR="00362F55" w:rsidRPr="002D7B81">
              <w:t>2</w:t>
            </w:r>
          </w:p>
        </w:tc>
        <w:tc>
          <w:tcPr>
            <w:tcW w:w="3006" w:type="dxa"/>
          </w:tcPr>
          <w:p w14:paraId="053BDBE6" w14:textId="0FF34248" w:rsidR="002E2F56" w:rsidRPr="002E2F56" w:rsidRDefault="002E2F56" w:rsidP="002E2F56">
            <w:pPr>
              <w:rPr>
                <w:b/>
                <w:bCs/>
              </w:rPr>
            </w:pPr>
            <w:r w:rsidRPr="002E2F56">
              <w:rPr>
                <w:b/>
                <w:bCs/>
              </w:rPr>
              <w:t xml:space="preserve">root mean square error:  </w:t>
            </w:r>
            <w:r w:rsidRPr="002D7B81">
              <w:t>0.0600</w:t>
            </w:r>
          </w:p>
          <w:p w14:paraId="646FADD1" w14:textId="62BD36FC" w:rsidR="002E2F56" w:rsidRPr="002E2F56" w:rsidRDefault="002E2F56" w:rsidP="002E2F56">
            <w:pPr>
              <w:rPr>
                <w:b/>
                <w:bCs/>
              </w:rPr>
            </w:pPr>
            <w:r w:rsidRPr="002E2F56">
              <w:rPr>
                <w:b/>
                <w:bCs/>
              </w:rPr>
              <w:t xml:space="preserve">mean square relative error:  </w:t>
            </w:r>
            <w:r w:rsidRPr="002D7B81">
              <w:t>0.169</w:t>
            </w:r>
            <w:r w:rsidR="00362F55" w:rsidRPr="002D7B81">
              <w:t>9</w:t>
            </w:r>
          </w:p>
          <w:p w14:paraId="2B6C0BA9" w14:textId="29AFB451" w:rsidR="002E2F56" w:rsidRPr="002E2F56" w:rsidRDefault="002E2F56" w:rsidP="002E2F56">
            <w:pPr>
              <w:rPr>
                <w:b/>
                <w:bCs/>
              </w:rPr>
            </w:pPr>
            <w:r w:rsidRPr="002E2F56">
              <w:rPr>
                <w:b/>
                <w:bCs/>
              </w:rPr>
              <w:t xml:space="preserve">Coefficient of Efficiency:  </w:t>
            </w:r>
            <w:r w:rsidRPr="002D7B81">
              <w:t>0.710</w:t>
            </w:r>
            <w:r w:rsidR="00362F55" w:rsidRPr="002D7B81">
              <w:t>4</w:t>
            </w:r>
          </w:p>
          <w:p w14:paraId="38174CF0" w14:textId="77777777" w:rsidR="00362F55" w:rsidRDefault="002E2F56" w:rsidP="002E2F56">
            <w:pPr>
              <w:rPr>
                <w:b/>
                <w:bCs/>
              </w:rPr>
            </w:pPr>
            <w:r w:rsidRPr="002E2F56">
              <w:rPr>
                <w:b/>
                <w:bCs/>
              </w:rPr>
              <w:t xml:space="preserve">R-Squared:  </w:t>
            </w:r>
          </w:p>
          <w:p w14:paraId="2FAFD2E6" w14:textId="25548FA4" w:rsidR="00B71076" w:rsidRPr="002D7B81" w:rsidRDefault="002E2F56" w:rsidP="002E2F56">
            <w:r w:rsidRPr="002D7B81">
              <w:t>0.927</w:t>
            </w:r>
            <w:r w:rsidR="00362F55" w:rsidRPr="002D7B81">
              <w:t>2</w:t>
            </w:r>
          </w:p>
        </w:tc>
      </w:tr>
    </w:tbl>
    <w:p w14:paraId="2137A8A3" w14:textId="12D446C5" w:rsidR="00B71076" w:rsidRDefault="00B71076">
      <w:pPr>
        <w:rPr>
          <w:b/>
          <w:bCs/>
        </w:rPr>
      </w:pPr>
    </w:p>
    <w:p w14:paraId="74ABAFF5" w14:textId="3E0C54E7" w:rsidR="00F12F8B" w:rsidRDefault="00F12F8B">
      <w:pPr>
        <w:rPr>
          <w:b/>
          <w:bCs/>
        </w:rPr>
      </w:pPr>
      <w:r>
        <w:t>Best hidden nodes configuration:</w:t>
      </w:r>
      <w:r w:rsidR="00093696">
        <w:t xml:space="preserve"> </w:t>
      </w:r>
      <w:r w:rsidR="0024754B">
        <w:rPr>
          <w:b/>
          <w:bCs/>
        </w:rPr>
        <w:t>Input count * 2</w:t>
      </w:r>
      <w:r w:rsidR="00093696">
        <w:rPr>
          <w:b/>
          <w:bCs/>
        </w:rPr>
        <w:t xml:space="preserve"> </w:t>
      </w:r>
    </w:p>
    <w:p w14:paraId="0DD97960" w14:textId="77777777" w:rsidR="008F720E" w:rsidRDefault="007B1267" w:rsidP="007B1267">
      <w:pPr>
        <w:rPr>
          <w:b/>
          <w:bCs/>
        </w:rPr>
      </w:pPr>
      <w:r>
        <w:t xml:space="preserve">Worst hidden nodes configuration: </w:t>
      </w:r>
      <w:r>
        <w:rPr>
          <w:b/>
          <w:bCs/>
        </w:rPr>
        <w:t xml:space="preserve">1 </w:t>
      </w:r>
    </w:p>
    <w:p w14:paraId="04F21115" w14:textId="0E44DE8A" w:rsidR="007B1267" w:rsidRPr="008F720E" w:rsidRDefault="008F720E" w:rsidP="007B1267">
      <w:r w:rsidRPr="008F720E">
        <w:lastRenderedPageBreak/>
        <w:t>My results s</w:t>
      </w:r>
      <w:r w:rsidR="007B1267" w:rsidRPr="008F720E">
        <w:t xml:space="preserve">eem </w:t>
      </w:r>
      <w:r w:rsidRPr="008F720E">
        <w:t>to show that fewer</w:t>
      </w:r>
      <w:r w:rsidR="007B1267" w:rsidRPr="008F720E">
        <w:t xml:space="preserve"> hidden nodes</w:t>
      </w:r>
      <w:r w:rsidRPr="008F720E">
        <w:t xml:space="preserve"> provide worse predictions. </w:t>
      </w:r>
      <w:r w:rsidR="006E7FDF">
        <w:t xml:space="preserve">But the rate of improvement plateaus around the upper range of input count times 2. </w:t>
      </w:r>
    </w:p>
    <w:p w14:paraId="7A21FCF4" w14:textId="77777777" w:rsidR="007B1267" w:rsidRPr="00093696" w:rsidRDefault="007B1267"/>
    <w:p w14:paraId="2868494D" w14:textId="42160428" w:rsidR="00B71076" w:rsidRDefault="00B71076">
      <w:pPr>
        <w:rPr>
          <w:b/>
          <w:bCs/>
        </w:rPr>
      </w:pPr>
      <w:r>
        <w:rPr>
          <w:b/>
          <w:bCs/>
        </w:rPr>
        <w:t>Modifications:</w:t>
      </w:r>
    </w:p>
    <w:tbl>
      <w:tblPr>
        <w:tblStyle w:val="TableGrid"/>
        <w:tblW w:w="0" w:type="auto"/>
        <w:tblLook w:val="04A0" w:firstRow="1" w:lastRow="0" w:firstColumn="1" w:lastColumn="0" w:noHBand="0" w:noVBand="1"/>
      </w:tblPr>
      <w:tblGrid>
        <w:gridCol w:w="3005"/>
        <w:gridCol w:w="3005"/>
        <w:gridCol w:w="3006"/>
      </w:tblGrid>
      <w:tr w:rsidR="00B71076" w14:paraId="74678CBE" w14:textId="77777777" w:rsidTr="00AD237B">
        <w:tc>
          <w:tcPr>
            <w:tcW w:w="3005" w:type="dxa"/>
          </w:tcPr>
          <w:p w14:paraId="5F9C4F06" w14:textId="1104C347" w:rsidR="00B71076" w:rsidRDefault="00B71076" w:rsidP="00AD237B">
            <w:pPr>
              <w:rPr>
                <w:b/>
                <w:bCs/>
              </w:rPr>
            </w:pPr>
            <w:r>
              <w:rPr>
                <w:b/>
                <w:bCs/>
              </w:rPr>
              <w:t>Mo</w:t>
            </w:r>
            <w:r w:rsidR="0025036A">
              <w:rPr>
                <w:b/>
                <w:bCs/>
              </w:rPr>
              <w:t>mentum Value:</w:t>
            </w:r>
          </w:p>
        </w:tc>
        <w:tc>
          <w:tcPr>
            <w:tcW w:w="3005" w:type="dxa"/>
          </w:tcPr>
          <w:p w14:paraId="0A908382" w14:textId="5008C6D3" w:rsidR="00B71076" w:rsidRDefault="00B71076" w:rsidP="00AD237B">
            <w:pPr>
              <w:rPr>
                <w:b/>
                <w:bCs/>
              </w:rPr>
            </w:pPr>
            <w:r>
              <w:rPr>
                <w:b/>
                <w:bCs/>
              </w:rPr>
              <w:t>Training Results:</w:t>
            </w:r>
          </w:p>
        </w:tc>
        <w:tc>
          <w:tcPr>
            <w:tcW w:w="3006" w:type="dxa"/>
          </w:tcPr>
          <w:p w14:paraId="6511BC09" w14:textId="7BC06118" w:rsidR="00B71076" w:rsidRDefault="00B71076" w:rsidP="00AD237B">
            <w:pPr>
              <w:rPr>
                <w:b/>
                <w:bCs/>
              </w:rPr>
            </w:pPr>
            <w:r>
              <w:rPr>
                <w:b/>
                <w:bCs/>
              </w:rPr>
              <w:t>Validation Results:</w:t>
            </w:r>
          </w:p>
        </w:tc>
      </w:tr>
      <w:tr w:rsidR="00B71076" w14:paraId="14D075DE" w14:textId="77777777" w:rsidTr="00AD237B">
        <w:tc>
          <w:tcPr>
            <w:tcW w:w="3005" w:type="dxa"/>
          </w:tcPr>
          <w:p w14:paraId="21484276" w14:textId="77777777" w:rsidR="000E71ED" w:rsidRDefault="000E71ED" w:rsidP="00B71076">
            <w:pPr>
              <w:jc w:val="center"/>
            </w:pPr>
          </w:p>
          <w:p w14:paraId="438F4F4E" w14:textId="5103FE86" w:rsidR="00B71076" w:rsidRPr="00C17A59" w:rsidRDefault="0025036A" w:rsidP="00B71076">
            <w:pPr>
              <w:jc w:val="center"/>
            </w:pPr>
            <w:r>
              <w:t>0.9</w:t>
            </w:r>
          </w:p>
        </w:tc>
        <w:tc>
          <w:tcPr>
            <w:tcW w:w="3005" w:type="dxa"/>
          </w:tcPr>
          <w:p w14:paraId="20CDB20B" w14:textId="4A27F3F2" w:rsidR="000E71ED" w:rsidRPr="000E71ED" w:rsidRDefault="000E71ED" w:rsidP="000E71ED">
            <w:pPr>
              <w:rPr>
                <w:b/>
                <w:bCs/>
              </w:rPr>
            </w:pPr>
            <w:r w:rsidRPr="000E71ED">
              <w:rPr>
                <w:b/>
                <w:bCs/>
              </w:rPr>
              <w:t xml:space="preserve">root mean square error:  </w:t>
            </w:r>
            <w:r w:rsidRPr="002D7B81">
              <w:t>0.055</w:t>
            </w:r>
            <w:r w:rsidR="001C0F7B" w:rsidRPr="002D7B81">
              <w:t>3</w:t>
            </w:r>
          </w:p>
          <w:p w14:paraId="0E341250" w14:textId="61606915" w:rsidR="000E71ED" w:rsidRPr="000E71ED" w:rsidRDefault="000E71ED" w:rsidP="000E71ED">
            <w:pPr>
              <w:rPr>
                <w:b/>
                <w:bCs/>
              </w:rPr>
            </w:pPr>
            <w:r w:rsidRPr="000E71ED">
              <w:rPr>
                <w:b/>
                <w:bCs/>
              </w:rPr>
              <w:t xml:space="preserve">mean square relative error:  </w:t>
            </w:r>
            <w:r w:rsidRPr="002D7B81">
              <w:t>0.0770</w:t>
            </w:r>
          </w:p>
          <w:p w14:paraId="7EAF3105" w14:textId="53051196" w:rsidR="000E71ED" w:rsidRPr="000E71ED" w:rsidRDefault="000E71ED" w:rsidP="000E71ED">
            <w:pPr>
              <w:rPr>
                <w:b/>
                <w:bCs/>
              </w:rPr>
            </w:pPr>
            <w:r w:rsidRPr="000E71ED">
              <w:rPr>
                <w:b/>
                <w:bCs/>
              </w:rPr>
              <w:t xml:space="preserve">Coefficient of Efficiency:  </w:t>
            </w:r>
            <w:r w:rsidRPr="002D7B81">
              <w:t>0.726</w:t>
            </w:r>
            <w:r w:rsidR="00784922" w:rsidRPr="002D7B81">
              <w:t>7</w:t>
            </w:r>
          </w:p>
          <w:p w14:paraId="30DEA949" w14:textId="77777777" w:rsidR="00784922" w:rsidRDefault="000E71ED" w:rsidP="000E71ED">
            <w:pPr>
              <w:rPr>
                <w:b/>
                <w:bCs/>
              </w:rPr>
            </w:pPr>
            <w:r w:rsidRPr="000E71ED">
              <w:rPr>
                <w:b/>
                <w:bCs/>
              </w:rPr>
              <w:t xml:space="preserve">R-Squared:  </w:t>
            </w:r>
          </w:p>
          <w:p w14:paraId="6BE24DF5" w14:textId="0E821EA7" w:rsidR="00B71076" w:rsidRPr="002D7B81" w:rsidRDefault="000E71ED" w:rsidP="000E71ED">
            <w:r w:rsidRPr="002D7B81">
              <w:t>0.727</w:t>
            </w:r>
            <w:r w:rsidR="00784922" w:rsidRPr="002D7B81">
              <w:t>3</w:t>
            </w:r>
          </w:p>
        </w:tc>
        <w:tc>
          <w:tcPr>
            <w:tcW w:w="3006" w:type="dxa"/>
          </w:tcPr>
          <w:p w14:paraId="05799C0B" w14:textId="0EDA223E" w:rsidR="000E71ED" w:rsidRPr="000E71ED" w:rsidRDefault="000E71ED" w:rsidP="000E71ED">
            <w:pPr>
              <w:rPr>
                <w:b/>
                <w:bCs/>
              </w:rPr>
            </w:pPr>
            <w:r w:rsidRPr="000E71ED">
              <w:rPr>
                <w:b/>
                <w:bCs/>
              </w:rPr>
              <w:t xml:space="preserve">root mean square error:  </w:t>
            </w:r>
            <w:r w:rsidRPr="002D7B81">
              <w:t>0.053</w:t>
            </w:r>
            <w:r w:rsidR="001C0F7B" w:rsidRPr="002D7B81">
              <w:t>9</w:t>
            </w:r>
          </w:p>
          <w:p w14:paraId="25640972" w14:textId="0CB7F8DA" w:rsidR="000E71ED" w:rsidRPr="000E71ED" w:rsidRDefault="000E71ED" w:rsidP="000E71ED">
            <w:pPr>
              <w:rPr>
                <w:b/>
                <w:bCs/>
              </w:rPr>
            </w:pPr>
            <w:r w:rsidRPr="000E71ED">
              <w:rPr>
                <w:b/>
                <w:bCs/>
              </w:rPr>
              <w:t xml:space="preserve">mean square relative error:  </w:t>
            </w:r>
            <w:r w:rsidRPr="002D7B81">
              <w:t>0.132</w:t>
            </w:r>
            <w:r w:rsidR="001C0F7B" w:rsidRPr="002D7B81">
              <w:t>9</w:t>
            </w:r>
          </w:p>
          <w:p w14:paraId="09CB1DC7" w14:textId="0AFEF0BF" w:rsidR="000E71ED" w:rsidRPr="000E71ED" w:rsidRDefault="000E71ED" w:rsidP="000E71ED">
            <w:pPr>
              <w:rPr>
                <w:b/>
                <w:bCs/>
              </w:rPr>
            </w:pPr>
            <w:r w:rsidRPr="000E71ED">
              <w:rPr>
                <w:b/>
                <w:bCs/>
              </w:rPr>
              <w:t xml:space="preserve">Coefficient of Efficiency:  </w:t>
            </w:r>
            <w:r w:rsidRPr="002D7B81">
              <w:t>0.766</w:t>
            </w:r>
            <w:r w:rsidR="00784922" w:rsidRPr="002D7B81">
              <w:t>7</w:t>
            </w:r>
          </w:p>
          <w:p w14:paraId="2ACB4EB4" w14:textId="77777777" w:rsidR="00784922" w:rsidRDefault="000E71ED" w:rsidP="000E71ED">
            <w:pPr>
              <w:rPr>
                <w:b/>
                <w:bCs/>
              </w:rPr>
            </w:pPr>
            <w:r w:rsidRPr="000E71ED">
              <w:rPr>
                <w:b/>
                <w:bCs/>
              </w:rPr>
              <w:t xml:space="preserve">R-Squared:  </w:t>
            </w:r>
          </w:p>
          <w:p w14:paraId="63D59C0C" w14:textId="57F345D8" w:rsidR="00B71076" w:rsidRPr="002D7B81" w:rsidRDefault="000E71ED" w:rsidP="000E71ED">
            <w:r w:rsidRPr="002D7B81">
              <w:t>0.939</w:t>
            </w:r>
            <w:r w:rsidR="00784922" w:rsidRPr="002D7B81">
              <w:t>5</w:t>
            </w:r>
          </w:p>
        </w:tc>
      </w:tr>
      <w:tr w:rsidR="00B71076" w14:paraId="6A6A62F9" w14:textId="77777777" w:rsidTr="00AD237B">
        <w:tc>
          <w:tcPr>
            <w:tcW w:w="3005" w:type="dxa"/>
          </w:tcPr>
          <w:p w14:paraId="006D1304" w14:textId="77777777" w:rsidR="00C11896" w:rsidRDefault="00C11896" w:rsidP="00B71076">
            <w:pPr>
              <w:jc w:val="center"/>
            </w:pPr>
          </w:p>
          <w:p w14:paraId="72F217E1" w14:textId="77777777" w:rsidR="00C11896" w:rsidRDefault="00C11896" w:rsidP="00B71076">
            <w:pPr>
              <w:jc w:val="center"/>
            </w:pPr>
          </w:p>
          <w:p w14:paraId="0E11FCEC" w14:textId="77777777" w:rsidR="00C11896" w:rsidRDefault="00C11896" w:rsidP="00B71076">
            <w:pPr>
              <w:jc w:val="center"/>
            </w:pPr>
          </w:p>
          <w:p w14:paraId="1C4682A4" w14:textId="4C8B10D8" w:rsidR="00B71076" w:rsidRPr="00C17A59" w:rsidRDefault="0025036A" w:rsidP="00B71076">
            <w:pPr>
              <w:jc w:val="center"/>
            </w:pPr>
            <w:r>
              <w:t>0.45</w:t>
            </w:r>
          </w:p>
        </w:tc>
        <w:tc>
          <w:tcPr>
            <w:tcW w:w="3005" w:type="dxa"/>
          </w:tcPr>
          <w:p w14:paraId="6A437877" w14:textId="7E21A03B" w:rsidR="000E71ED" w:rsidRPr="000E71ED" w:rsidRDefault="000E71ED" w:rsidP="000E71ED">
            <w:pPr>
              <w:rPr>
                <w:b/>
                <w:bCs/>
              </w:rPr>
            </w:pPr>
            <w:r w:rsidRPr="000E71ED">
              <w:rPr>
                <w:b/>
                <w:bCs/>
              </w:rPr>
              <w:t>root mean square error:  0.0543</w:t>
            </w:r>
          </w:p>
          <w:p w14:paraId="39716D23" w14:textId="601AC5C2" w:rsidR="000E71ED" w:rsidRPr="000E71ED" w:rsidRDefault="000E71ED" w:rsidP="000E71ED">
            <w:pPr>
              <w:rPr>
                <w:b/>
                <w:bCs/>
              </w:rPr>
            </w:pPr>
            <w:r w:rsidRPr="000E71ED">
              <w:rPr>
                <w:b/>
                <w:bCs/>
              </w:rPr>
              <w:t>mean square relative error:  0.0735</w:t>
            </w:r>
          </w:p>
          <w:p w14:paraId="4F7498FA" w14:textId="20BBCFAC" w:rsidR="000E71ED" w:rsidRPr="000E71ED" w:rsidRDefault="000E71ED" w:rsidP="000E71ED">
            <w:pPr>
              <w:rPr>
                <w:b/>
                <w:bCs/>
              </w:rPr>
            </w:pPr>
            <w:r w:rsidRPr="000E71ED">
              <w:rPr>
                <w:b/>
                <w:bCs/>
              </w:rPr>
              <w:t>Coefficient of Efficiency:  0.736</w:t>
            </w:r>
            <w:r w:rsidR="00784922">
              <w:rPr>
                <w:b/>
                <w:bCs/>
              </w:rPr>
              <w:t>4</w:t>
            </w:r>
          </w:p>
          <w:p w14:paraId="4E0A4823" w14:textId="77777777" w:rsidR="00784922" w:rsidRDefault="000E71ED" w:rsidP="000E71ED">
            <w:pPr>
              <w:rPr>
                <w:b/>
                <w:bCs/>
              </w:rPr>
            </w:pPr>
            <w:r w:rsidRPr="000E71ED">
              <w:rPr>
                <w:b/>
                <w:bCs/>
              </w:rPr>
              <w:t xml:space="preserve">R-Squared:  </w:t>
            </w:r>
          </w:p>
          <w:p w14:paraId="580EA1DF" w14:textId="1FB3C145" w:rsidR="00B71076" w:rsidRPr="002D7B81" w:rsidRDefault="000E71ED" w:rsidP="000E71ED">
            <w:r w:rsidRPr="002D7B81">
              <w:t>0.7374</w:t>
            </w:r>
          </w:p>
        </w:tc>
        <w:tc>
          <w:tcPr>
            <w:tcW w:w="3006" w:type="dxa"/>
          </w:tcPr>
          <w:p w14:paraId="424B6FDF" w14:textId="7263F9C3" w:rsidR="000E71ED" w:rsidRPr="000E71ED" w:rsidRDefault="000E71ED" w:rsidP="000E71ED">
            <w:pPr>
              <w:rPr>
                <w:b/>
                <w:bCs/>
              </w:rPr>
            </w:pPr>
            <w:r w:rsidRPr="000E71ED">
              <w:rPr>
                <w:b/>
                <w:bCs/>
              </w:rPr>
              <w:t xml:space="preserve">root mean square error:  </w:t>
            </w:r>
            <w:r w:rsidRPr="002D7B81">
              <w:t>0.0960</w:t>
            </w:r>
          </w:p>
          <w:p w14:paraId="630F996C" w14:textId="5DBB3819" w:rsidR="000E71ED" w:rsidRPr="000E71ED" w:rsidRDefault="000E71ED" w:rsidP="000E71ED">
            <w:pPr>
              <w:rPr>
                <w:b/>
                <w:bCs/>
              </w:rPr>
            </w:pPr>
            <w:r w:rsidRPr="000E71ED">
              <w:rPr>
                <w:b/>
                <w:bCs/>
              </w:rPr>
              <w:t xml:space="preserve">mean square relative error:  </w:t>
            </w:r>
            <w:r w:rsidRPr="002D7B81">
              <w:t>0.4618</w:t>
            </w:r>
          </w:p>
          <w:p w14:paraId="687DB526" w14:textId="4471D312" w:rsidR="000E71ED" w:rsidRPr="000E71ED" w:rsidRDefault="000E71ED" w:rsidP="000E71ED">
            <w:pPr>
              <w:rPr>
                <w:b/>
                <w:bCs/>
              </w:rPr>
            </w:pPr>
            <w:r w:rsidRPr="000E71ED">
              <w:rPr>
                <w:b/>
                <w:bCs/>
              </w:rPr>
              <w:t xml:space="preserve">Coefficient of Efficiency:  </w:t>
            </w:r>
            <w:r w:rsidRPr="002D7B81">
              <w:t>0.2588</w:t>
            </w:r>
          </w:p>
          <w:p w14:paraId="16D35508" w14:textId="77777777" w:rsidR="00784922" w:rsidRDefault="000E71ED" w:rsidP="000E71ED">
            <w:pPr>
              <w:rPr>
                <w:b/>
                <w:bCs/>
              </w:rPr>
            </w:pPr>
            <w:r w:rsidRPr="000E71ED">
              <w:rPr>
                <w:b/>
                <w:bCs/>
              </w:rPr>
              <w:t xml:space="preserve">R-Squared:  </w:t>
            </w:r>
          </w:p>
          <w:p w14:paraId="4464CF1D" w14:textId="08E6BC52" w:rsidR="00B71076" w:rsidRPr="002D7B81" w:rsidRDefault="000E71ED" w:rsidP="000E71ED">
            <w:r w:rsidRPr="002D7B81">
              <w:t>0.9429</w:t>
            </w:r>
          </w:p>
        </w:tc>
      </w:tr>
      <w:tr w:rsidR="00B71076" w14:paraId="57DFC644" w14:textId="77777777" w:rsidTr="00AD237B">
        <w:tc>
          <w:tcPr>
            <w:tcW w:w="3005" w:type="dxa"/>
          </w:tcPr>
          <w:p w14:paraId="76418684" w14:textId="77777777" w:rsidR="00C11896" w:rsidRDefault="00C11896" w:rsidP="00B71076">
            <w:pPr>
              <w:jc w:val="center"/>
            </w:pPr>
          </w:p>
          <w:p w14:paraId="0845001C" w14:textId="77777777" w:rsidR="00C11896" w:rsidRDefault="00C11896" w:rsidP="00B71076">
            <w:pPr>
              <w:jc w:val="center"/>
            </w:pPr>
          </w:p>
          <w:p w14:paraId="7BB334D6" w14:textId="77777777" w:rsidR="00C11896" w:rsidRDefault="00C11896" w:rsidP="00C11896"/>
          <w:p w14:paraId="0E63E9B0" w14:textId="4F2C9093" w:rsidR="00B71076" w:rsidRPr="00C17A59" w:rsidRDefault="0025036A" w:rsidP="00B71076">
            <w:pPr>
              <w:jc w:val="center"/>
            </w:pPr>
            <w:r>
              <w:t>0.1</w:t>
            </w:r>
          </w:p>
        </w:tc>
        <w:tc>
          <w:tcPr>
            <w:tcW w:w="3005" w:type="dxa"/>
          </w:tcPr>
          <w:p w14:paraId="361CCB2E" w14:textId="535865EE" w:rsidR="000E71ED" w:rsidRPr="000E71ED" w:rsidRDefault="000E71ED" w:rsidP="000E71ED">
            <w:pPr>
              <w:rPr>
                <w:b/>
                <w:bCs/>
              </w:rPr>
            </w:pPr>
            <w:r w:rsidRPr="000E71ED">
              <w:rPr>
                <w:b/>
                <w:bCs/>
              </w:rPr>
              <w:t xml:space="preserve">root mean square error:  </w:t>
            </w:r>
            <w:r w:rsidRPr="002D7B81">
              <w:t>0.0585</w:t>
            </w:r>
          </w:p>
          <w:p w14:paraId="09AB62BB" w14:textId="72557437" w:rsidR="000E71ED" w:rsidRPr="000E71ED" w:rsidRDefault="000E71ED" w:rsidP="000E71ED">
            <w:pPr>
              <w:rPr>
                <w:b/>
                <w:bCs/>
              </w:rPr>
            </w:pPr>
            <w:r w:rsidRPr="000E71ED">
              <w:rPr>
                <w:b/>
                <w:bCs/>
              </w:rPr>
              <w:t xml:space="preserve">mean square relative error:  </w:t>
            </w:r>
            <w:r w:rsidRPr="002D7B81">
              <w:t>0.0839</w:t>
            </w:r>
          </w:p>
          <w:p w14:paraId="0EF74A32" w14:textId="2F0F2043" w:rsidR="000E71ED" w:rsidRPr="000E71ED" w:rsidRDefault="000E71ED" w:rsidP="000E71ED">
            <w:pPr>
              <w:rPr>
                <w:b/>
                <w:bCs/>
              </w:rPr>
            </w:pPr>
            <w:r w:rsidRPr="000E71ED">
              <w:rPr>
                <w:b/>
                <w:bCs/>
              </w:rPr>
              <w:t xml:space="preserve">Coefficient of Efficiency:  </w:t>
            </w:r>
            <w:r w:rsidRPr="002D7B81">
              <w:t>0.693</w:t>
            </w:r>
            <w:r w:rsidR="003E1491" w:rsidRPr="002D7B81">
              <w:t>9</w:t>
            </w:r>
          </w:p>
          <w:p w14:paraId="130EE102" w14:textId="77777777" w:rsidR="003E1491" w:rsidRDefault="000E71ED" w:rsidP="000E71ED">
            <w:pPr>
              <w:rPr>
                <w:b/>
                <w:bCs/>
              </w:rPr>
            </w:pPr>
            <w:r w:rsidRPr="000E71ED">
              <w:rPr>
                <w:b/>
                <w:bCs/>
              </w:rPr>
              <w:t xml:space="preserve">R-Squared:  </w:t>
            </w:r>
          </w:p>
          <w:p w14:paraId="2A08C8C0" w14:textId="1E9D4939" w:rsidR="00B71076" w:rsidRPr="002D7B81" w:rsidRDefault="000E71ED" w:rsidP="000E71ED">
            <w:r w:rsidRPr="002D7B81">
              <w:t>0.6940</w:t>
            </w:r>
          </w:p>
        </w:tc>
        <w:tc>
          <w:tcPr>
            <w:tcW w:w="3006" w:type="dxa"/>
          </w:tcPr>
          <w:p w14:paraId="261B1862" w14:textId="4E6F04E2" w:rsidR="000E71ED" w:rsidRPr="000E71ED" w:rsidRDefault="000E71ED" w:rsidP="000E71ED">
            <w:pPr>
              <w:rPr>
                <w:b/>
                <w:bCs/>
              </w:rPr>
            </w:pPr>
            <w:r w:rsidRPr="000E71ED">
              <w:rPr>
                <w:b/>
                <w:bCs/>
              </w:rPr>
              <w:t xml:space="preserve">root mean square error:  </w:t>
            </w:r>
            <w:r w:rsidRPr="002D7B81">
              <w:t>0.0963</w:t>
            </w:r>
          </w:p>
          <w:p w14:paraId="7883408A" w14:textId="63F1CDBF" w:rsidR="000E71ED" w:rsidRPr="000E71ED" w:rsidRDefault="000E71ED" w:rsidP="000E71ED">
            <w:pPr>
              <w:rPr>
                <w:b/>
                <w:bCs/>
              </w:rPr>
            </w:pPr>
            <w:r w:rsidRPr="000E71ED">
              <w:rPr>
                <w:b/>
                <w:bCs/>
              </w:rPr>
              <w:t xml:space="preserve">mean square relative error:  </w:t>
            </w:r>
            <w:r w:rsidRPr="002D7B81">
              <w:t>0.4927</w:t>
            </w:r>
          </w:p>
          <w:p w14:paraId="5E4FDF46" w14:textId="2D3BA33B" w:rsidR="000E71ED" w:rsidRPr="000E71ED" w:rsidRDefault="000E71ED" w:rsidP="000E71ED">
            <w:pPr>
              <w:rPr>
                <w:b/>
                <w:bCs/>
              </w:rPr>
            </w:pPr>
            <w:r w:rsidRPr="000E71ED">
              <w:rPr>
                <w:b/>
                <w:bCs/>
              </w:rPr>
              <w:t xml:space="preserve">Coefficient of Efficiency:  </w:t>
            </w:r>
            <w:r w:rsidRPr="002D7B81">
              <w:t>0.253</w:t>
            </w:r>
            <w:r w:rsidR="003E1491" w:rsidRPr="002D7B81">
              <w:t>8</w:t>
            </w:r>
          </w:p>
          <w:p w14:paraId="4157ED1E" w14:textId="77777777" w:rsidR="003E1491" w:rsidRDefault="000E71ED" w:rsidP="000E71ED">
            <w:pPr>
              <w:rPr>
                <w:b/>
                <w:bCs/>
              </w:rPr>
            </w:pPr>
            <w:r w:rsidRPr="000E71ED">
              <w:rPr>
                <w:b/>
                <w:bCs/>
              </w:rPr>
              <w:t xml:space="preserve">R-Squared:  </w:t>
            </w:r>
          </w:p>
          <w:p w14:paraId="2E0A2FFD" w14:textId="0EC89DBC" w:rsidR="00B71076" w:rsidRPr="002D7B81" w:rsidRDefault="000E71ED" w:rsidP="000E71ED">
            <w:r w:rsidRPr="002D7B81">
              <w:t>0.9407</w:t>
            </w:r>
          </w:p>
        </w:tc>
      </w:tr>
      <w:tr w:rsidR="00DB0292" w14:paraId="08B08A9E" w14:textId="77777777" w:rsidTr="00AD237B">
        <w:tc>
          <w:tcPr>
            <w:tcW w:w="3005" w:type="dxa"/>
          </w:tcPr>
          <w:p w14:paraId="36286BB7" w14:textId="77777777" w:rsidR="007A0E79" w:rsidRDefault="007A0E79" w:rsidP="00B71076">
            <w:pPr>
              <w:jc w:val="center"/>
            </w:pPr>
          </w:p>
          <w:p w14:paraId="247AB0BB" w14:textId="77777777" w:rsidR="007A0E79" w:rsidRDefault="007A0E79" w:rsidP="00B71076">
            <w:pPr>
              <w:jc w:val="center"/>
            </w:pPr>
          </w:p>
          <w:p w14:paraId="0FB2AF84" w14:textId="77777777" w:rsidR="007A0E79" w:rsidRDefault="007A0E79" w:rsidP="00B71076">
            <w:pPr>
              <w:jc w:val="center"/>
            </w:pPr>
          </w:p>
          <w:p w14:paraId="0540F758" w14:textId="11DABDDE" w:rsidR="00DB0292" w:rsidRDefault="00DB0292" w:rsidP="00B71076">
            <w:pPr>
              <w:jc w:val="center"/>
            </w:pPr>
            <w:r>
              <w:t>1.5</w:t>
            </w:r>
          </w:p>
        </w:tc>
        <w:tc>
          <w:tcPr>
            <w:tcW w:w="3005" w:type="dxa"/>
          </w:tcPr>
          <w:p w14:paraId="59CB70F2" w14:textId="28F88EE4" w:rsidR="00DB0292" w:rsidRPr="00DB0292" w:rsidRDefault="00DB0292" w:rsidP="00DB0292">
            <w:pPr>
              <w:rPr>
                <w:b/>
                <w:bCs/>
              </w:rPr>
            </w:pPr>
            <w:r w:rsidRPr="00DB0292">
              <w:rPr>
                <w:b/>
                <w:bCs/>
              </w:rPr>
              <w:t xml:space="preserve">root mean square error:  </w:t>
            </w:r>
            <w:r w:rsidRPr="002D7B81">
              <w:t>0.049</w:t>
            </w:r>
            <w:r w:rsidR="003E1491" w:rsidRPr="002D7B81">
              <w:t>1</w:t>
            </w:r>
          </w:p>
          <w:p w14:paraId="6CB8C85B" w14:textId="52C2C319" w:rsidR="00DB0292" w:rsidRPr="00DB0292" w:rsidRDefault="00DB0292" w:rsidP="00DB0292">
            <w:pPr>
              <w:rPr>
                <w:b/>
                <w:bCs/>
              </w:rPr>
            </w:pPr>
            <w:r w:rsidRPr="00DB0292">
              <w:rPr>
                <w:b/>
                <w:bCs/>
              </w:rPr>
              <w:t xml:space="preserve">mean square relative error:  </w:t>
            </w:r>
            <w:r w:rsidRPr="002D7B81">
              <w:t>0.058</w:t>
            </w:r>
            <w:r w:rsidR="003E1491" w:rsidRPr="002D7B81">
              <w:t>9</w:t>
            </w:r>
          </w:p>
          <w:p w14:paraId="07EB401A" w14:textId="1A5685BC" w:rsidR="00DB0292" w:rsidRPr="00DB0292" w:rsidRDefault="00DB0292" w:rsidP="00DB0292">
            <w:pPr>
              <w:rPr>
                <w:b/>
                <w:bCs/>
              </w:rPr>
            </w:pPr>
            <w:r w:rsidRPr="00DB0292">
              <w:rPr>
                <w:b/>
                <w:bCs/>
              </w:rPr>
              <w:t xml:space="preserve">Coefficient of Efficiency:  </w:t>
            </w:r>
            <w:r w:rsidRPr="002D7B81">
              <w:t>0.7848</w:t>
            </w:r>
          </w:p>
          <w:p w14:paraId="2DD62DF9" w14:textId="77777777" w:rsidR="003E1491" w:rsidRDefault="00DB0292" w:rsidP="00DB0292">
            <w:pPr>
              <w:rPr>
                <w:b/>
                <w:bCs/>
              </w:rPr>
            </w:pPr>
            <w:r w:rsidRPr="00DB0292">
              <w:rPr>
                <w:b/>
                <w:bCs/>
              </w:rPr>
              <w:t xml:space="preserve">R-Squared: </w:t>
            </w:r>
          </w:p>
          <w:p w14:paraId="285D9A2D" w14:textId="0CAE6B49" w:rsidR="00DB0292" w:rsidRPr="002D7B81" w:rsidRDefault="00DB0292" w:rsidP="00DB0292">
            <w:r w:rsidRPr="002D7B81">
              <w:t>0.7870</w:t>
            </w:r>
          </w:p>
        </w:tc>
        <w:tc>
          <w:tcPr>
            <w:tcW w:w="3006" w:type="dxa"/>
          </w:tcPr>
          <w:p w14:paraId="0B542CAE" w14:textId="09F11525" w:rsidR="00DB0292" w:rsidRPr="00DB0292" w:rsidRDefault="00DB0292" w:rsidP="00DB0292">
            <w:pPr>
              <w:rPr>
                <w:b/>
                <w:bCs/>
              </w:rPr>
            </w:pPr>
            <w:r w:rsidRPr="00DB0292">
              <w:rPr>
                <w:b/>
                <w:bCs/>
              </w:rPr>
              <w:t xml:space="preserve">root mean square error:  </w:t>
            </w:r>
            <w:r w:rsidRPr="002D7B81">
              <w:t>0.0734</w:t>
            </w:r>
          </w:p>
          <w:p w14:paraId="3742C89B" w14:textId="14408312" w:rsidR="00DB0292" w:rsidRPr="00DB0292" w:rsidRDefault="00DB0292" w:rsidP="00DB0292">
            <w:pPr>
              <w:rPr>
                <w:b/>
                <w:bCs/>
              </w:rPr>
            </w:pPr>
            <w:r w:rsidRPr="00DB0292">
              <w:rPr>
                <w:b/>
                <w:bCs/>
              </w:rPr>
              <w:t xml:space="preserve">mean square relative error:  </w:t>
            </w:r>
            <w:r w:rsidRPr="002D7B81">
              <w:t>0.306</w:t>
            </w:r>
            <w:r w:rsidR="003E1491" w:rsidRPr="002D7B81">
              <w:t>2</w:t>
            </w:r>
          </w:p>
          <w:p w14:paraId="1816C165" w14:textId="11751E78" w:rsidR="00DB0292" w:rsidRPr="00DB0292" w:rsidRDefault="00DB0292" w:rsidP="00DB0292">
            <w:pPr>
              <w:rPr>
                <w:b/>
                <w:bCs/>
              </w:rPr>
            </w:pPr>
            <w:r w:rsidRPr="00DB0292">
              <w:rPr>
                <w:b/>
                <w:bCs/>
              </w:rPr>
              <w:t xml:space="preserve">Coefficient of Efficiency:  </w:t>
            </w:r>
            <w:r w:rsidRPr="002D7B81">
              <w:t>0.566</w:t>
            </w:r>
            <w:r w:rsidR="003E1491" w:rsidRPr="002D7B81">
              <w:t>7</w:t>
            </w:r>
          </w:p>
          <w:p w14:paraId="199B71F8" w14:textId="77777777" w:rsidR="003E1491" w:rsidRDefault="00DB0292" w:rsidP="00DB0292">
            <w:pPr>
              <w:rPr>
                <w:b/>
                <w:bCs/>
              </w:rPr>
            </w:pPr>
            <w:r w:rsidRPr="00DB0292">
              <w:rPr>
                <w:b/>
                <w:bCs/>
              </w:rPr>
              <w:t xml:space="preserve">R-Squared:  </w:t>
            </w:r>
          </w:p>
          <w:p w14:paraId="29F07476" w14:textId="64F4ACF0" w:rsidR="00DB0292" w:rsidRPr="002D7B81" w:rsidRDefault="00DB0292" w:rsidP="00DB0292">
            <w:r w:rsidRPr="002D7B81">
              <w:t>0.933</w:t>
            </w:r>
            <w:r w:rsidR="003E1491" w:rsidRPr="002D7B81">
              <w:t>1</w:t>
            </w:r>
          </w:p>
        </w:tc>
      </w:tr>
    </w:tbl>
    <w:p w14:paraId="61AA5C1A" w14:textId="5535CB94" w:rsidR="00B71076" w:rsidRDefault="00B71076">
      <w:pPr>
        <w:rPr>
          <w:b/>
          <w:bCs/>
        </w:rPr>
      </w:pPr>
    </w:p>
    <w:p w14:paraId="0BCFCEB3" w14:textId="3F3B669D" w:rsidR="00A7219D" w:rsidRDefault="00A7219D">
      <w:r>
        <w:t>Best momentum value configuration:</w:t>
      </w:r>
      <w:r w:rsidR="00DB0292">
        <w:t xml:space="preserve"> </w:t>
      </w:r>
      <w:r w:rsidR="00DB0292" w:rsidRPr="00DB0292">
        <w:rPr>
          <w:b/>
          <w:bCs/>
        </w:rPr>
        <w:t>0.</w:t>
      </w:r>
      <w:r w:rsidR="00967954">
        <w:rPr>
          <w:b/>
          <w:bCs/>
        </w:rPr>
        <w:t>9</w:t>
      </w:r>
    </w:p>
    <w:p w14:paraId="19B695CE" w14:textId="0319F9E7" w:rsidR="007B1267" w:rsidRDefault="007B1267">
      <w:pPr>
        <w:rPr>
          <w:b/>
          <w:bCs/>
        </w:rPr>
      </w:pPr>
      <w:r>
        <w:t xml:space="preserve">Worst momentum value configuration: </w:t>
      </w:r>
      <w:r>
        <w:rPr>
          <w:b/>
          <w:bCs/>
        </w:rPr>
        <w:t xml:space="preserve">0.1 </w:t>
      </w:r>
    </w:p>
    <w:p w14:paraId="1694B503" w14:textId="3B762A89" w:rsidR="006E7FDF" w:rsidRPr="006E7FDF" w:rsidRDefault="006E7FDF">
      <w:r>
        <w:t xml:space="preserve">This makes sense as the momentum coefficient tells us how much extra weight adjustment is needed. So for smaller ranges like 0.1, it will experience a similar training phase as it would without the extra adjustment. </w:t>
      </w:r>
      <w:r w:rsidR="00CD2341">
        <w:t xml:space="preserve">And for values at the higher end, </w:t>
      </w:r>
      <w:r w:rsidR="006D7EF2">
        <w:t>fewer</w:t>
      </w:r>
      <w:r w:rsidR="00CD2341">
        <w:t xml:space="preserve"> epochs are experienced as the model is pushed more into the direction of the minima.</w:t>
      </w:r>
    </w:p>
    <w:p w14:paraId="7E2AB533" w14:textId="0AECBA1F" w:rsidR="00D1257D" w:rsidRPr="00D1257D" w:rsidRDefault="00D1257D">
      <w:pPr>
        <w:rPr>
          <w:b/>
          <w:bCs/>
        </w:rPr>
      </w:pPr>
      <w:r>
        <w:rPr>
          <w:b/>
          <w:bCs/>
        </w:rPr>
        <w:t>Simulated Annealing:</w:t>
      </w:r>
    </w:p>
    <w:tbl>
      <w:tblPr>
        <w:tblStyle w:val="TableGrid"/>
        <w:tblW w:w="0" w:type="auto"/>
        <w:tblLook w:val="04A0" w:firstRow="1" w:lastRow="0" w:firstColumn="1" w:lastColumn="0" w:noHBand="0" w:noVBand="1"/>
      </w:tblPr>
      <w:tblGrid>
        <w:gridCol w:w="3005"/>
        <w:gridCol w:w="3005"/>
        <w:gridCol w:w="3006"/>
      </w:tblGrid>
      <w:tr w:rsidR="00D1257D" w14:paraId="189E6378" w14:textId="77777777" w:rsidTr="000E6B88">
        <w:tc>
          <w:tcPr>
            <w:tcW w:w="3005" w:type="dxa"/>
          </w:tcPr>
          <w:p w14:paraId="3FD10973" w14:textId="000CF617" w:rsidR="00D1257D" w:rsidRDefault="00D1257D" w:rsidP="000E6B88">
            <w:pPr>
              <w:rPr>
                <w:b/>
                <w:bCs/>
              </w:rPr>
            </w:pPr>
            <w:r>
              <w:rPr>
                <w:b/>
                <w:bCs/>
              </w:rPr>
              <w:lastRenderedPageBreak/>
              <w:t>Learning Rate Ranges:</w:t>
            </w:r>
          </w:p>
        </w:tc>
        <w:tc>
          <w:tcPr>
            <w:tcW w:w="3005" w:type="dxa"/>
          </w:tcPr>
          <w:p w14:paraId="5164470F" w14:textId="77777777" w:rsidR="00D1257D" w:rsidRDefault="00D1257D" w:rsidP="000E6B88">
            <w:pPr>
              <w:rPr>
                <w:b/>
                <w:bCs/>
              </w:rPr>
            </w:pPr>
            <w:r>
              <w:rPr>
                <w:b/>
                <w:bCs/>
              </w:rPr>
              <w:t>Training Results:</w:t>
            </w:r>
          </w:p>
        </w:tc>
        <w:tc>
          <w:tcPr>
            <w:tcW w:w="3006" w:type="dxa"/>
          </w:tcPr>
          <w:p w14:paraId="0F06F2D4" w14:textId="77777777" w:rsidR="00D1257D" w:rsidRDefault="00D1257D" w:rsidP="000E6B88">
            <w:pPr>
              <w:rPr>
                <w:b/>
                <w:bCs/>
              </w:rPr>
            </w:pPr>
            <w:r>
              <w:rPr>
                <w:b/>
                <w:bCs/>
              </w:rPr>
              <w:t>Validation Results:</w:t>
            </w:r>
          </w:p>
        </w:tc>
      </w:tr>
      <w:tr w:rsidR="00D1257D" w14:paraId="282E595D" w14:textId="77777777" w:rsidTr="000E6B88">
        <w:tc>
          <w:tcPr>
            <w:tcW w:w="3005" w:type="dxa"/>
          </w:tcPr>
          <w:p w14:paraId="15B91A02" w14:textId="77777777" w:rsidR="007A0E79" w:rsidRDefault="007A0E79" w:rsidP="000E6B88">
            <w:pPr>
              <w:jc w:val="center"/>
            </w:pPr>
          </w:p>
          <w:p w14:paraId="0F5AABC4" w14:textId="55040177" w:rsidR="00D1257D" w:rsidRPr="00C17A59" w:rsidRDefault="00D1257D" w:rsidP="000E6B88">
            <w:pPr>
              <w:jc w:val="center"/>
            </w:pPr>
            <w:r>
              <w:t>[0.1,0.01]</w:t>
            </w:r>
          </w:p>
        </w:tc>
        <w:tc>
          <w:tcPr>
            <w:tcW w:w="3005" w:type="dxa"/>
          </w:tcPr>
          <w:p w14:paraId="7819E127" w14:textId="0FA217F9" w:rsidR="00DB0292" w:rsidRPr="00DB0292" w:rsidRDefault="00DB0292" w:rsidP="00DB0292">
            <w:pPr>
              <w:rPr>
                <w:b/>
                <w:bCs/>
              </w:rPr>
            </w:pPr>
            <w:r w:rsidRPr="00DB0292">
              <w:rPr>
                <w:b/>
                <w:bCs/>
              </w:rPr>
              <w:t xml:space="preserve">root mean square error:  </w:t>
            </w:r>
            <w:r w:rsidRPr="002D7B81">
              <w:t>0.057</w:t>
            </w:r>
            <w:r w:rsidR="00A55174" w:rsidRPr="002D7B81">
              <w:t>1</w:t>
            </w:r>
          </w:p>
          <w:p w14:paraId="13DF9C0B" w14:textId="36ECB37D" w:rsidR="00DB0292" w:rsidRPr="00DB0292" w:rsidRDefault="00DB0292" w:rsidP="00DB0292">
            <w:pPr>
              <w:rPr>
                <w:b/>
                <w:bCs/>
              </w:rPr>
            </w:pPr>
            <w:r w:rsidRPr="00DB0292">
              <w:rPr>
                <w:b/>
                <w:bCs/>
              </w:rPr>
              <w:t xml:space="preserve">mean square relative error:  </w:t>
            </w:r>
            <w:r w:rsidRPr="002D7B81">
              <w:t>0.0755</w:t>
            </w:r>
          </w:p>
          <w:p w14:paraId="047203AD" w14:textId="487B22A3" w:rsidR="00DB0292" w:rsidRPr="00DB0292" w:rsidRDefault="00DB0292" w:rsidP="00DB0292">
            <w:pPr>
              <w:rPr>
                <w:b/>
                <w:bCs/>
              </w:rPr>
            </w:pPr>
            <w:r w:rsidRPr="00DB0292">
              <w:rPr>
                <w:b/>
                <w:bCs/>
              </w:rPr>
              <w:t xml:space="preserve">Coefficient of Efficiency:  </w:t>
            </w:r>
            <w:r w:rsidRPr="002D7B81">
              <w:t>0.708</w:t>
            </w:r>
            <w:r w:rsidR="00A55174" w:rsidRPr="002D7B81">
              <w:t>7</w:t>
            </w:r>
          </w:p>
          <w:p w14:paraId="605D19AD" w14:textId="77777777" w:rsidR="00A55174" w:rsidRDefault="00DB0292" w:rsidP="00DB0292">
            <w:pPr>
              <w:rPr>
                <w:b/>
                <w:bCs/>
              </w:rPr>
            </w:pPr>
            <w:r w:rsidRPr="00DB0292">
              <w:rPr>
                <w:b/>
                <w:bCs/>
              </w:rPr>
              <w:t xml:space="preserve">R-Squared:  </w:t>
            </w:r>
          </w:p>
          <w:p w14:paraId="247C4862" w14:textId="15906AC7" w:rsidR="00D1257D" w:rsidRPr="002D7B81" w:rsidRDefault="00DB0292" w:rsidP="00DB0292">
            <w:r w:rsidRPr="002D7B81">
              <w:t>0.709</w:t>
            </w:r>
            <w:r w:rsidR="00A55174" w:rsidRPr="002D7B81">
              <w:t>0</w:t>
            </w:r>
          </w:p>
        </w:tc>
        <w:tc>
          <w:tcPr>
            <w:tcW w:w="3006" w:type="dxa"/>
          </w:tcPr>
          <w:p w14:paraId="16C13E23" w14:textId="08E74FDE" w:rsidR="00DB0292" w:rsidRPr="00DB0292" w:rsidRDefault="00DB0292" w:rsidP="00DB0292">
            <w:pPr>
              <w:rPr>
                <w:b/>
                <w:bCs/>
              </w:rPr>
            </w:pPr>
            <w:r w:rsidRPr="00DB0292">
              <w:rPr>
                <w:b/>
                <w:bCs/>
              </w:rPr>
              <w:t xml:space="preserve">root mean square error:  </w:t>
            </w:r>
            <w:r w:rsidRPr="002D7B81">
              <w:t>0.050</w:t>
            </w:r>
            <w:r w:rsidR="00A55174" w:rsidRPr="002D7B81">
              <w:t>8</w:t>
            </w:r>
          </w:p>
          <w:p w14:paraId="0E7989CD" w14:textId="2B986BFA" w:rsidR="00DB0292" w:rsidRPr="00DB0292" w:rsidRDefault="00DB0292" w:rsidP="00DB0292">
            <w:pPr>
              <w:rPr>
                <w:b/>
                <w:bCs/>
              </w:rPr>
            </w:pPr>
            <w:r w:rsidRPr="00DB0292">
              <w:rPr>
                <w:b/>
                <w:bCs/>
              </w:rPr>
              <w:t xml:space="preserve">mean square relative error:  </w:t>
            </w:r>
            <w:r w:rsidRPr="002D7B81">
              <w:t>0.101</w:t>
            </w:r>
            <w:r w:rsidR="00A55174" w:rsidRPr="002D7B81">
              <w:t>6</w:t>
            </w:r>
          </w:p>
          <w:p w14:paraId="67A84314" w14:textId="369D64E5" w:rsidR="00DB0292" w:rsidRPr="00DB0292" w:rsidRDefault="00DB0292" w:rsidP="00DB0292">
            <w:pPr>
              <w:rPr>
                <w:b/>
                <w:bCs/>
              </w:rPr>
            </w:pPr>
            <w:r w:rsidRPr="00DB0292">
              <w:rPr>
                <w:b/>
                <w:bCs/>
              </w:rPr>
              <w:t xml:space="preserve">Coefficient of Efficiency:  </w:t>
            </w:r>
            <w:r w:rsidRPr="002D7B81">
              <w:t>0.7928</w:t>
            </w:r>
          </w:p>
          <w:p w14:paraId="4AB94540" w14:textId="77777777" w:rsidR="00A55174" w:rsidRDefault="00DB0292" w:rsidP="00DB0292">
            <w:pPr>
              <w:rPr>
                <w:b/>
                <w:bCs/>
              </w:rPr>
            </w:pPr>
            <w:r w:rsidRPr="00DB0292">
              <w:rPr>
                <w:b/>
                <w:bCs/>
              </w:rPr>
              <w:t xml:space="preserve">R-Squared:  </w:t>
            </w:r>
          </w:p>
          <w:p w14:paraId="4EF1AAB2" w14:textId="40A2933F" w:rsidR="00D1257D" w:rsidRPr="002D7B81" w:rsidRDefault="00A55174" w:rsidP="00DB0292">
            <w:r w:rsidRPr="002D7B81">
              <w:t>0</w:t>
            </w:r>
            <w:r w:rsidR="00DB0292" w:rsidRPr="002D7B81">
              <w:t>.930</w:t>
            </w:r>
            <w:r w:rsidRPr="002D7B81">
              <w:t>5</w:t>
            </w:r>
          </w:p>
        </w:tc>
      </w:tr>
      <w:tr w:rsidR="00D1257D" w14:paraId="4946B10A" w14:textId="77777777" w:rsidTr="000E6B88">
        <w:tc>
          <w:tcPr>
            <w:tcW w:w="3005" w:type="dxa"/>
          </w:tcPr>
          <w:p w14:paraId="3934AC78" w14:textId="77777777" w:rsidR="003F04D4" w:rsidRDefault="003F04D4" w:rsidP="000E6B88">
            <w:pPr>
              <w:jc w:val="center"/>
            </w:pPr>
          </w:p>
          <w:p w14:paraId="27E47C6A" w14:textId="77777777" w:rsidR="003F04D4" w:rsidRDefault="003F04D4" w:rsidP="000E6B88">
            <w:pPr>
              <w:jc w:val="center"/>
            </w:pPr>
          </w:p>
          <w:p w14:paraId="3D051FC8" w14:textId="77777777" w:rsidR="003F04D4" w:rsidRDefault="003F04D4" w:rsidP="000E6B88">
            <w:pPr>
              <w:jc w:val="center"/>
            </w:pPr>
          </w:p>
          <w:p w14:paraId="274C749A" w14:textId="77777777" w:rsidR="003F04D4" w:rsidRDefault="003F04D4" w:rsidP="000E6B88">
            <w:pPr>
              <w:jc w:val="center"/>
            </w:pPr>
          </w:p>
          <w:p w14:paraId="15271171" w14:textId="08A11918" w:rsidR="00D1257D" w:rsidRPr="00C17A59" w:rsidRDefault="00D1257D" w:rsidP="000E6B88">
            <w:pPr>
              <w:jc w:val="center"/>
            </w:pPr>
            <w:r>
              <w:t>[0.2,0.01]</w:t>
            </w:r>
          </w:p>
        </w:tc>
        <w:tc>
          <w:tcPr>
            <w:tcW w:w="3005" w:type="dxa"/>
          </w:tcPr>
          <w:p w14:paraId="0ADE9F86" w14:textId="522F3343" w:rsidR="002444F1" w:rsidRPr="002444F1" w:rsidRDefault="002444F1" w:rsidP="002444F1">
            <w:pPr>
              <w:rPr>
                <w:b/>
                <w:bCs/>
              </w:rPr>
            </w:pPr>
            <w:r w:rsidRPr="002444F1">
              <w:rPr>
                <w:b/>
                <w:bCs/>
              </w:rPr>
              <w:t xml:space="preserve">root mean square error:  </w:t>
            </w:r>
            <w:r w:rsidRPr="002D7B81">
              <w:t>0.0548</w:t>
            </w:r>
          </w:p>
          <w:p w14:paraId="199A8CE2" w14:textId="0105AFA0" w:rsidR="002444F1" w:rsidRPr="002444F1" w:rsidRDefault="002444F1" w:rsidP="002444F1">
            <w:pPr>
              <w:rPr>
                <w:b/>
                <w:bCs/>
              </w:rPr>
            </w:pPr>
            <w:r w:rsidRPr="002444F1">
              <w:rPr>
                <w:b/>
                <w:bCs/>
              </w:rPr>
              <w:t xml:space="preserve">mean square relative error:  </w:t>
            </w:r>
            <w:r w:rsidRPr="002D7B81">
              <w:t>0.0739</w:t>
            </w:r>
          </w:p>
          <w:p w14:paraId="591B6C3A" w14:textId="2A2C4FFF" w:rsidR="002444F1" w:rsidRPr="002444F1" w:rsidRDefault="002444F1" w:rsidP="002444F1">
            <w:pPr>
              <w:rPr>
                <w:b/>
                <w:bCs/>
              </w:rPr>
            </w:pPr>
            <w:r w:rsidRPr="002444F1">
              <w:rPr>
                <w:b/>
                <w:bCs/>
              </w:rPr>
              <w:t xml:space="preserve">Coefficient of Efficiency:  </w:t>
            </w:r>
            <w:r w:rsidRPr="002D7B81">
              <w:t>0.730</w:t>
            </w:r>
            <w:r w:rsidR="00A55174" w:rsidRPr="002D7B81">
              <w:t>6</w:t>
            </w:r>
          </w:p>
          <w:p w14:paraId="27E5C4C8" w14:textId="77777777" w:rsidR="00A55174" w:rsidRDefault="002444F1" w:rsidP="002444F1">
            <w:pPr>
              <w:rPr>
                <w:b/>
                <w:bCs/>
              </w:rPr>
            </w:pPr>
            <w:r w:rsidRPr="002444F1">
              <w:rPr>
                <w:b/>
                <w:bCs/>
              </w:rPr>
              <w:t xml:space="preserve">R-Squared:  </w:t>
            </w:r>
          </w:p>
          <w:p w14:paraId="70BC680B" w14:textId="227CC6DD" w:rsidR="002444F1" w:rsidRPr="002D7B81" w:rsidRDefault="002444F1" w:rsidP="002444F1">
            <w:r w:rsidRPr="002D7B81">
              <w:t>0.7319</w:t>
            </w:r>
          </w:p>
          <w:p w14:paraId="16D4C890" w14:textId="266F337F" w:rsidR="00D1257D" w:rsidRDefault="00D1257D" w:rsidP="002444F1">
            <w:pPr>
              <w:rPr>
                <w:b/>
                <w:bCs/>
              </w:rPr>
            </w:pPr>
          </w:p>
        </w:tc>
        <w:tc>
          <w:tcPr>
            <w:tcW w:w="3006" w:type="dxa"/>
          </w:tcPr>
          <w:p w14:paraId="679FDC4D" w14:textId="3EE464A4" w:rsidR="002444F1" w:rsidRPr="002444F1" w:rsidRDefault="002444F1" w:rsidP="002444F1">
            <w:pPr>
              <w:rPr>
                <w:b/>
                <w:bCs/>
              </w:rPr>
            </w:pPr>
            <w:r w:rsidRPr="002444F1">
              <w:rPr>
                <w:b/>
                <w:bCs/>
              </w:rPr>
              <w:t xml:space="preserve">root mean square error:  </w:t>
            </w:r>
            <w:r w:rsidRPr="002D7B81">
              <w:t>0.0602</w:t>
            </w:r>
          </w:p>
          <w:p w14:paraId="7AD36E14" w14:textId="0645CD5F" w:rsidR="002444F1" w:rsidRPr="002444F1" w:rsidRDefault="002444F1" w:rsidP="002444F1">
            <w:pPr>
              <w:rPr>
                <w:b/>
                <w:bCs/>
              </w:rPr>
            </w:pPr>
            <w:r w:rsidRPr="002444F1">
              <w:rPr>
                <w:b/>
                <w:bCs/>
              </w:rPr>
              <w:t xml:space="preserve">mean square relative error:  </w:t>
            </w:r>
            <w:r w:rsidRPr="002D7B81">
              <w:t>0.146</w:t>
            </w:r>
            <w:r w:rsidR="00A55174" w:rsidRPr="002D7B81">
              <w:t>1</w:t>
            </w:r>
          </w:p>
          <w:p w14:paraId="1C32FBFD" w14:textId="09803D5C" w:rsidR="002444F1" w:rsidRPr="002444F1" w:rsidRDefault="002444F1" w:rsidP="002444F1">
            <w:pPr>
              <w:rPr>
                <w:b/>
                <w:bCs/>
              </w:rPr>
            </w:pPr>
            <w:r w:rsidRPr="002444F1">
              <w:rPr>
                <w:b/>
                <w:bCs/>
              </w:rPr>
              <w:t xml:space="preserve">Coefficient of Efficiency:  </w:t>
            </w:r>
            <w:r w:rsidRPr="002D7B81">
              <w:t>0.7084</w:t>
            </w:r>
          </w:p>
          <w:p w14:paraId="72A39B0D" w14:textId="77777777" w:rsidR="00A55174" w:rsidRDefault="002444F1" w:rsidP="002444F1">
            <w:pPr>
              <w:rPr>
                <w:b/>
                <w:bCs/>
              </w:rPr>
            </w:pPr>
            <w:r w:rsidRPr="002444F1">
              <w:rPr>
                <w:b/>
                <w:bCs/>
              </w:rPr>
              <w:t xml:space="preserve">R-Squared:  </w:t>
            </w:r>
          </w:p>
          <w:p w14:paraId="7C1EEBBD" w14:textId="36479172" w:rsidR="00D1257D" w:rsidRPr="002D7B81" w:rsidRDefault="002444F1" w:rsidP="002444F1">
            <w:r w:rsidRPr="002D7B81">
              <w:t>0.9407</w:t>
            </w:r>
          </w:p>
        </w:tc>
      </w:tr>
      <w:tr w:rsidR="00D1257D" w14:paraId="7DD22E10" w14:textId="77777777" w:rsidTr="000E6B88">
        <w:tc>
          <w:tcPr>
            <w:tcW w:w="3005" w:type="dxa"/>
          </w:tcPr>
          <w:p w14:paraId="2419E8D1" w14:textId="77777777" w:rsidR="003F04D4" w:rsidRDefault="003F04D4" w:rsidP="000E6B88">
            <w:pPr>
              <w:jc w:val="center"/>
            </w:pPr>
          </w:p>
          <w:p w14:paraId="14C4AB17" w14:textId="77777777" w:rsidR="003F04D4" w:rsidRDefault="003F04D4" w:rsidP="000E6B88">
            <w:pPr>
              <w:jc w:val="center"/>
            </w:pPr>
          </w:p>
          <w:p w14:paraId="6E398E21" w14:textId="77777777" w:rsidR="003F04D4" w:rsidRDefault="003F04D4" w:rsidP="000E6B88">
            <w:pPr>
              <w:jc w:val="center"/>
            </w:pPr>
          </w:p>
          <w:p w14:paraId="38029E61" w14:textId="57E45910" w:rsidR="00D1257D" w:rsidRPr="00C17A59" w:rsidRDefault="00D1257D" w:rsidP="000E6B88">
            <w:pPr>
              <w:jc w:val="center"/>
            </w:pPr>
            <w:r>
              <w:t>[0.5,0.01]</w:t>
            </w:r>
          </w:p>
        </w:tc>
        <w:tc>
          <w:tcPr>
            <w:tcW w:w="3005" w:type="dxa"/>
          </w:tcPr>
          <w:p w14:paraId="384AA87A" w14:textId="235B826F" w:rsidR="00AB18A1" w:rsidRPr="00AB18A1" w:rsidRDefault="00AB18A1" w:rsidP="00AB18A1">
            <w:pPr>
              <w:rPr>
                <w:b/>
                <w:bCs/>
              </w:rPr>
            </w:pPr>
            <w:r w:rsidRPr="00AB18A1">
              <w:rPr>
                <w:b/>
                <w:bCs/>
              </w:rPr>
              <w:t xml:space="preserve">root mean square error:  </w:t>
            </w:r>
            <w:r w:rsidRPr="00DC2627">
              <w:t>0.057</w:t>
            </w:r>
            <w:r w:rsidR="00DC2627" w:rsidRPr="00DC2627">
              <w:t>4</w:t>
            </w:r>
          </w:p>
          <w:p w14:paraId="232E2A29" w14:textId="20CD0236" w:rsidR="00AB18A1" w:rsidRPr="00AB18A1" w:rsidRDefault="00AB18A1" w:rsidP="00AB18A1">
            <w:pPr>
              <w:rPr>
                <w:b/>
                <w:bCs/>
              </w:rPr>
            </w:pPr>
            <w:r w:rsidRPr="00AB18A1">
              <w:rPr>
                <w:b/>
                <w:bCs/>
              </w:rPr>
              <w:t xml:space="preserve">mean square relative error:  </w:t>
            </w:r>
            <w:r w:rsidRPr="00DC2627">
              <w:t>0.085</w:t>
            </w:r>
            <w:r w:rsidR="00DC2627" w:rsidRPr="00DC2627">
              <w:t>8</w:t>
            </w:r>
          </w:p>
          <w:p w14:paraId="3D143891" w14:textId="20901DE8" w:rsidR="00AB18A1" w:rsidRPr="00AB18A1" w:rsidRDefault="00AB18A1" w:rsidP="00AB18A1">
            <w:pPr>
              <w:rPr>
                <w:b/>
                <w:bCs/>
              </w:rPr>
            </w:pPr>
            <w:r w:rsidRPr="00AB18A1">
              <w:rPr>
                <w:b/>
                <w:bCs/>
              </w:rPr>
              <w:t xml:space="preserve">Coefficient of Efficiency:  </w:t>
            </w:r>
            <w:r w:rsidRPr="00DC2627">
              <w:t>0.705</w:t>
            </w:r>
            <w:r w:rsidR="00DC2627" w:rsidRPr="00DC2627">
              <w:t>6</w:t>
            </w:r>
          </w:p>
          <w:p w14:paraId="51613F06" w14:textId="77777777" w:rsidR="00DC2627" w:rsidRDefault="00AB18A1" w:rsidP="00AB18A1">
            <w:pPr>
              <w:rPr>
                <w:b/>
                <w:bCs/>
              </w:rPr>
            </w:pPr>
            <w:r w:rsidRPr="00AB18A1">
              <w:rPr>
                <w:b/>
                <w:bCs/>
              </w:rPr>
              <w:t xml:space="preserve">R-Squared:  </w:t>
            </w:r>
          </w:p>
          <w:p w14:paraId="5782CF98" w14:textId="3AD9D230" w:rsidR="00D1257D" w:rsidRPr="00DC2627" w:rsidRDefault="00AB18A1" w:rsidP="00AB18A1">
            <w:r w:rsidRPr="00DC2627">
              <w:t>0.7110</w:t>
            </w:r>
          </w:p>
        </w:tc>
        <w:tc>
          <w:tcPr>
            <w:tcW w:w="3006" w:type="dxa"/>
          </w:tcPr>
          <w:p w14:paraId="4B75813D" w14:textId="601547C8" w:rsidR="00AB18A1" w:rsidRPr="00AB18A1" w:rsidRDefault="00AB18A1" w:rsidP="00AB18A1">
            <w:pPr>
              <w:rPr>
                <w:b/>
                <w:bCs/>
              </w:rPr>
            </w:pPr>
            <w:r w:rsidRPr="00AB18A1">
              <w:rPr>
                <w:b/>
                <w:bCs/>
              </w:rPr>
              <w:t xml:space="preserve">root mean square error:  </w:t>
            </w:r>
            <w:r w:rsidRPr="00DC2627">
              <w:t>0.0426</w:t>
            </w:r>
          </w:p>
          <w:p w14:paraId="75EBE7E2" w14:textId="2AE2F672" w:rsidR="00AB18A1" w:rsidRPr="00AB18A1" w:rsidRDefault="00AB18A1" w:rsidP="00AB18A1">
            <w:pPr>
              <w:rPr>
                <w:b/>
                <w:bCs/>
              </w:rPr>
            </w:pPr>
            <w:r w:rsidRPr="00AB18A1">
              <w:rPr>
                <w:b/>
                <w:bCs/>
              </w:rPr>
              <w:t xml:space="preserve">mean square relative error:  </w:t>
            </w:r>
            <w:r w:rsidRPr="00DC2627">
              <w:t>0.075</w:t>
            </w:r>
            <w:r w:rsidR="00DC2627" w:rsidRPr="00DC2627">
              <w:t>7</w:t>
            </w:r>
          </w:p>
          <w:p w14:paraId="762BCA6D" w14:textId="03D9CDE2" w:rsidR="00AB18A1" w:rsidRPr="00AB18A1" w:rsidRDefault="00AB18A1" w:rsidP="00AB18A1">
            <w:pPr>
              <w:rPr>
                <w:b/>
                <w:bCs/>
              </w:rPr>
            </w:pPr>
            <w:r w:rsidRPr="00AB18A1">
              <w:rPr>
                <w:b/>
                <w:bCs/>
              </w:rPr>
              <w:t xml:space="preserve">Coefficient of Efficiency:  </w:t>
            </w:r>
            <w:r w:rsidRPr="00DC2627">
              <w:t>0.854</w:t>
            </w:r>
            <w:r w:rsidR="00DC2627" w:rsidRPr="00DC2627">
              <w:t>1</w:t>
            </w:r>
          </w:p>
          <w:p w14:paraId="2FFA92AD" w14:textId="77777777" w:rsidR="00DC2627" w:rsidRDefault="00AB18A1" w:rsidP="00AB18A1">
            <w:pPr>
              <w:rPr>
                <w:b/>
                <w:bCs/>
              </w:rPr>
            </w:pPr>
            <w:r w:rsidRPr="00AB18A1">
              <w:rPr>
                <w:b/>
                <w:bCs/>
              </w:rPr>
              <w:t xml:space="preserve">R-Squared:  </w:t>
            </w:r>
          </w:p>
          <w:p w14:paraId="5062EAAF" w14:textId="4E4B0B3A" w:rsidR="00D1257D" w:rsidRPr="00DC2627" w:rsidRDefault="00AB18A1" w:rsidP="00AB18A1">
            <w:r w:rsidRPr="00DC2627">
              <w:t>0.9183</w:t>
            </w:r>
          </w:p>
        </w:tc>
      </w:tr>
      <w:tr w:rsidR="00D1257D" w14:paraId="4EDBADB5" w14:textId="77777777" w:rsidTr="000E6B88">
        <w:tc>
          <w:tcPr>
            <w:tcW w:w="3005" w:type="dxa"/>
          </w:tcPr>
          <w:p w14:paraId="15749296" w14:textId="77777777" w:rsidR="003F04D4" w:rsidRDefault="003F04D4" w:rsidP="000E6B88">
            <w:pPr>
              <w:jc w:val="center"/>
            </w:pPr>
          </w:p>
          <w:p w14:paraId="062314D4" w14:textId="77777777" w:rsidR="003F04D4" w:rsidRDefault="003F04D4" w:rsidP="000E6B88">
            <w:pPr>
              <w:jc w:val="center"/>
            </w:pPr>
          </w:p>
          <w:p w14:paraId="3990C67C" w14:textId="77777777" w:rsidR="003F04D4" w:rsidRDefault="003F04D4" w:rsidP="000E6B88">
            <w:pPr>
              <w:jc w:val="center"/>
            </w:pPr>
          </w:p>
          <w:p w14:paraId="4DB5E4DA" w14:textId="0AE2CAF5" w:rsidR="00D1257D" w:rsidRDefault="00D1257D" w:rsidP="000E6B88">
            <w:pPr>
              <w:jc w:val="center"/>
            </w:pPr>
            <w:r>
              <w:t>[0.1,0.001]</w:t>
            </w:r>
          </w:p>
        </w:tc>
        <w:tc>
          <w:tcPr>
            <w:tcW w:w="3005" w:type="dxa"/>
          </w:tcPr>
          <w:p w14:paraId="1CAB9DC7" w14:textId="6668FA7A" w:rsidR="00AB18A1" w:rsidRPr="00AB18A1" w:rsidRDefault="00AB18A1" w:rsidP="00AB18A1">
            <w:pPr>
              <w:rPr>
                <w:b/>
                <w:bCs/>
              </w:rPr>
            </w:pPr>
            <w:r w:rsidRPr="00AB18A1">
              <w:rPr>
                <w:b/>
                <w:bCs/>
              </w:rPr>
              <w:t xml:space="preserve">root mean square error:  </w:t>
            </w:r>
            <w:r w:rsidRPr="005E2AB3">
              <w:t>0.0568</w:t>
            </w:r>
          </w:p>
          <w:p w14:paraId="7ED0A817" w14:textId="568FD19B" w:rsidR="00AB18A1" w:rsidRPr="00AB18A1" w:rsidRDefault="00AB18A1" w:rsidP="00AB18A1">
            <w:pPr>
              <w:rPr>
                <w:b/>
                <w:bCs/>
              </w:rPr>
            </w:pPr>
            <w:r w:rsidRPr="00AB18A1">
              <w:rPr>
                <w:b/>
                <w:bCs/>
              </w:rPr>
              <w:t xml:space="preserve">mean square relative error:  </w:t>
            </w:r>
            <w:r w:rsidRPr="005E2AB3">
              <w:t>0.0867</w:t>
            </w:r>
          </w:p>
          <w:p w14:paraId="25CD8187" w14:textId="12C62540" w:rsidR="00AB18A1" w:rsidRPr="00AB18A1" w:rsidRDefault="00AB18A1" w:rsidP="00AB18A1">
            <w:pPr>
              <w:rPr>
                <w:b/>
                <w:bCs/>
              </w:rPr>
            </w:pPr>
            <w:r w:rsidRPr="00AB18A1">
              <w:rPr>
                <w:b/>
                <w:bCs/>
              </w:rPr>
              <w:t xml:space="preserve">Coefficient of Efficiency:  </w:t>
            </w:r>
            <w:r w:rsidRPr="005E2AB3">
              <w:t>0.7114</w:t>
            </w:r>
          </w:p>
          <w:p w14:paraId="1F0B3CC5" w14:textId="77777777" w:rsidR="00DC2627" w:rsidRDefault="00AB18A1" w:rsidP="00AB18A1">
            <w:pPr>
              <w:rPr>
                <w:b/>
                <w:bCs/>
              </w:rPr>
            </w:pPr>
            <w:r w:rsidRPr="00AB18A1">
              <w:rPr>
                <w:b/>
                <w:bCs/>
              </w:rPr>
              <w:t xml:space="preserve">R-Squared: </w:t>
            </w:r>
          </w:p>
          <w:p w14:paraId="56195D4E" w14:textId="0D272172" w:rsidR="00D1257D" w:rsidRDefault="00AB18A1" w:rsidP="00AB18A1">
            <w:pPr>
              <w:rPr>
                <w:b/>
                <w:bCs/>
              </w:rPr>
            </w:pPr>
            <w:r w:rsidRPr="005E2AB3">
              <w:t>0.7189</w:t>
            </w:r>
          </w:p>
        </w:tc>
        <w:tc>
          <w:tcPr>
            <w:tcW w:w="3006" w:type="dxa"/>
          </w:tcPr>
          <w:p w14:paraId="60F265F5" w14:textId="56BF0CE4" w:rsidR="00AB18A1" w:rsidRPr="00AB18A1" w:rsidRDefault="00AB18A1" w:rsidP="00AB18A1">
            <w:pPr>
              <w:rPr>
                <w:b/>
                <w:bCs/>
              </w:rPr>
            </w:pPr>
            <w:r w:rsidRPr="00AB18A1">
              <w:rPr>
                <w:b/>
                <w:bCs/>
              </w:rPr>
              <w:t xml:space="preserve">root mean square error:  </w:t>
            </w:r>
            <w:r w:rsidRPr="005E2AB3">
              <w:t>0.0559</w:t>
            </w:r>
          </w:p>
          <w:p w14:paraId="4E3E485C" w14:textId="58C9F4BE" w:rsidR="00AB18A1" w:rsidRPr="00AB18A1" w:rsidRDefault="00AB18A1" w:rsidP="00AB18A1">
            <w:pPr>
              <w:rPr>
                <w:b/>
                <w:bCs/>
              </w:rPr>
            </w:pPr>
            <w:r w:rsidRPr="00AB18A1">
              <w:rPr>
                <w:b/>
                <w:bCs/>
              </w:rPr>
              <w:t xml:space="preserve">mean square relative error:  </w:t>
            </w:r>
            <w:r w:rsidRPr="005E2AB3">
              <w:t>0.166</w:t>
            </w:r>
            <w:r w:rsidR="005E2AB3">
              <w:t>1</w:t>
            </w:r>
          </w:p>
          <w:p w14:paraId="466AE1E4" w14:textId="06E5DC4F" w:rsidR="00AB18A1" w:rsidRPr="00AB18A1" w:rsidRDefault="00AB18A1" w:rsidP="00AB18A1">
            <w:pPr>
              <w:rPr>
                <w:b/>
                <w:bCs/>
              </w:rPr>
            </w:pPr>
            <w:r w:rsidRPr="00AB18A1">
              <w:rPr>
                <w:b/>
                <w:bCs/>
              </w:rPr>
              <w:t xml:space="preserve">Coefficient of Efficiency:  </w:t>
            </w:r>
            <w:r w:rsidRPr="005E2AB3">
              <w:t>0.748</w:t>
            </w:r>
            <w:r w:rsidR="005E2AB3">
              <w:t>8</w:t>
            </w:r>
          </w:p>
          <w:p w14:paraId="20BFEC13" w14:textId="77777777" w:rsidR="00DC2627" w:rsidRDefault="00AB18A1" w:rsidP="00AB18A1">
            <w:pPr>
              <w:rPr>
                <w:b/>
                <w:bCs/>
              </w:rPr>
            </w:pPr>
            <w:r w:rsidRPr="00AB18A1">
              <w:rPr>
                <w:b/>
                <w:bCs/>
              </w:rPr>
              <w:t xml:space="preserve">R-Squared: </w:t>
            </w:r>
          </w:p>
          <w:p w14:paraId="261D5892" w14:textId="7DD06765" w:rsidR="00D1257D" w:rsidRDefault="00AB18A1" w:rsidP="00AB18A1">
            <w:pPr>
              <w:rPr>
                <w:b/>
                <w:bCs/>
              </w:rPr>
            </w:pPr>
            <w:r w:rsidRPr="005E2AB3">
              <w:t>0.9339</w:t>
            </w:r>
          </w:p>
        </w:tc>
      </w:tr>
      <w:tr w:rsidR="00D1257D" w14:paraId="01EFD2EF" w14:textId="77777777" w:rsidTr="000E6B88">
        <w:tc>
          <w:tcPr>
            <w:tcW w:w="3005" w:type="dxa"/>
          </w:tcPr>
          <w:p w14:paraId="703FD131" w14:textId="77777777" w:rsidR="003F04D4" w:rsidRDefault="003F04D4" w:rsidP="000E6B88">
            <w:pPr>
              <w:jc w:val="center"/>
            </w:pPr>
          </w:p>
          <w:p w14:paraId="246D85AD" w14:textId="77777777" w:rsidR="003F04D4" w:rsidRDefault="003F04D4" w:rsidP="000E6B88">
            <w:pPr>
              <w:jc w:val="center"/>
            </w:pPr>
          </w:p>
          <w:p w14:paraId="26E1739B" w14:textId="77777777" w:rsidR="003F04D4" w:rsidRDefault="003F04D4" w:rsidP="003F04D4"/>
          <w:p w14:paraId="5CA3DC55" w14:textId="35555D1A" w:rsidR="00D1257D" w:rsidRDefault="00D1257D" w:rsidP="000E6B88">
            <w:pPr>
              <w:jc w:val="center"/>
            </w:pPr>
            <w:r>
              <w:t>[0.9,0.01]</w:t>
            </w:r>
          </w:p>
        </w:tc>
        <w:tc>
          <w:tcPr>
            <w:tcW w:w="3005" w:type="dxa"/>
          </w:tcPr>
          <w:p w14:paraId="41BD4697" w14:textId="523E8242" w:rsidR="003F3A52" w:rsidRPr="003F3A52" w:rsidRDefault="003F3A52" w:rsidP="003F3A52">
            <w:pPr>
              <w:rPr>
                <w:b/>
                <w:bCs/>
              </w:rPr>
            </w:pPr>
            <w:r w:rsidRPr="003F3A52">
              <w:rPr>
                <w:b/>
                <w:bCs/>
              </w:rPr>
              <w:t xml:space="preserve">root mean square error:  </w:t>
            </w:r>
            <w:r w:rsidRPr="005E2AB3">
              <w:t>0.075</w:t>
            </w:r>
            <w:r w:rsidR="005E2AB3">
              <w:t>1</w:t>
            </w:r>
          </w:p>
          <w:p w14:paraId="1549DE0F" w14:textId="1DA2659B" w:rsidR="003F3A52" w:rsidRPr="003F3A52" w:rsidRDefault="003F3A52" w:rsidP="003F3A52">
            <w:pPr>
              <w:rPr>
                <w:b/>
                <w:bCs/>
              </w:rPr>
            </w:pPr>
            <w:r w:rsidRPr="003F3A52">
              <w:rPr>
                <w:b/>
                <w:bCs/>
              </w:rPr>
              <w:t xml:space="preserve">mean square relative error:  </w:t>
            </w:r>
            <w:r w:rsidRPr="005E2AB3">
              <w:t>0.1837</w:t>
            </w:r>
          </w:p>
          <w:p w14:paraId="4DD898B3" w14:textId="4EE761DE" w:rsidR="003F3A52" w:rsidRPr="003F3A52" w:rsidRDefault="003F3A52" w:rsidP="003F3A52">
            <w:pPr>
              <w:rPr>
                <w:b/>
                <w:bCs/>
              </w:rPr>
            </w:pPr>
            <w:r w:rsidRPr="003F3A52">
              <w:rPr>
                <w:b/>
                <w:bCs/>
              </w:rPr>
              <w:t xml:space="preserve">Coefficient of Efficiency:  </w:t>
            </w:r>
            <w:r w:rsidRPr="005E2AB3">
              <w:t>0.4961</w:t>
            </w:r>
          </w:p>
          <w:p w14:paraId="0F35B288" w14:textId="77777777" w:rsidR="00DC2627" w:rsidRDefault="003F3A52" w:rsidP="003F3A52">
            <w:pPr>
              <w:rPr>
                <w:b/>
                <w:bCs/>
              </w:rPr>
            </w:pPr>
            <w:r w:rsidRPr="003F3A52">
              <w:rPr>
                <w:b/>
                <w:bCs/>
              </w:rPr>
              <w:t xml:space="preserve">R-Squared:  </w:t>
            </w:r>
          </w:p>
          <w:p w14:paraId="15489215" w14:textId="21ECA9AA" w:rsidR="00D1257D" w:rsidRDefault="003F3A52" w:rsidP="003F3A52">
            <w:pPr>
              <w:rPr>
                <w:b/>
                <w:bCs/>
              </w:rPr>
            </w:pPr>
            <w:r w:rsidRPr="005E2AB3">
              <w:t>0.5456</w:t>
            </w:r>
          </w:p>
        </w:tc>
        <w:tc>
          <w:tcPr>
            <w:tcW w:w="3006" w:type="dxa"/>
          </w:tcPr>
          <w:p w14:paraId="3605E67A" w14:textId="0028FB52" w:rsidR="003F3A52" w:rsidRPr="003F3A52" w:rsidRDefault="003F3A52" w:rsidP="003F3A52">
            <w:pPr>
              <w:rPr>
                <w:b/>
                <w:bCs/>
              </w:rPr>
            </w:pPr>
            <w:r w:rsidRPr="003F3A52">
              <w:rPr>
                <w:b/>
                <w:bCs/>
              </w:rPr>
              <w:t xml:space="preserve">root mean square error:  </w:t>
            </w:r>
            <w:r w:rsidRPr="005E2AB3">
              <w:t>0.035</w:t>
            </w:r>
            <w:r w:rsidR="005E2AB3">
              <w:t>6</w:t>
            </w:r>
          </w:p>
          <w:p w14:paraId="1B67B6FB" w14:textId="74CF2997" w:rsidR="003F3A52" w:rsidRPr="003F3A52" w:rsidRDefault="003F3A52" w:rsidP="003F3A52">
            <w:pPr>
              <w:rPr>
                <w:b/>
                <w:bCs/>
              </w:rPr>
            </w:pPr>
            <w:r w:rsidRPr="003F3A52">
              <w:rPr>
                <w:b/>
                <w:bCs/>
              </w:rPr>
              <w:t xml:space="preserve">mean square relative error:  </w:t>
            </w:r>
            <w:r w:rsidRPr="005E2AB3">
              <w:t>0.035</w:t>
            </w:r>
            <w:r w:rsidR="005E2AB3">
              <w:t>3</w:t>
            </w:r>
          </w:p>
          <w:p w14:paraId="74E37ACB" w14:textId="3F8EED6A" w:rsidR="003F3A52" w:rsidRPr="003F3A52" w:rsidRDefault="003F3A52" w:rsidP="003F3A52">
            <w:pPr>
              <w:rPr>
                <w:b/>
                <w:bCs/>
              </w:rPr>
            </w:pPr>
            <w:r w:rsidRPr="003F3A52">
              <w:rPr>
                <w:b/>
                <w:bCs/>
              </w:rPr>
              <w:t xml:space="preserve">Coefficient of Efficiency:  </w:t>
            </w:r>
            <w:r w:rsidRPr="005E2AB3">
              <w:t>0.897</w:t>
            </w:r>
            <w:r w:rsidR="005E2AB3">
              <w:t>2</w:t>
            </w:r>
          </w:p>
          <w:p w14:paraId="34A46613" w14:textId="77777777" w:rsidR="00DC2627" w:rsidRDefault="003F3A52" w:rsidP="003F3A52">
            <w:pPr>
              <w:rPr>
                <w:b/>
                <w:bCs/>
              </w:rPr>
            </w:pPr>
            <w:r w:rsidRPr="003F3A52">
              <w:rPr>
                <w:b/>
                <w:bCs/>
              </w:rPr>
              <w:t xml:space="preserve">R-Squared:  </w:t>
            </w:r>
          </w:p>
          <w:p w14:paraId="1C18E402" w14:textId="313AB7A8" w:rsidR="00D1257D" w:rsidRDefault="003F3A52" w:rsidP="003F3A52">
            <w:pPr>
              <w:rPr>
                <w:b/>
                <w:bCs/>
              </w:rPr>
            </w:pPr>
            <w:r w:rsidRPr="005E2AB3">
              <w:t>0.929</w:t>
            </w:r>
            <w:r w:rsidR="005E2AB3">
              <w:t>7</w:t>
            </w:r>
          </w:p>
        </w:tc>
      </w:tr>
      <w:tr w:rsidR="00503380" w14:paraId="1D1E7A4C" w14:textId="77777777" w:rsidTr="000E6B88">
        <w:tc>
          <w:tcPr>
            <w:tcW w:w="3005" w:type="dxa"/>
          </w:tcPr>
          <w:p w14:paraId="1613495F" w14:textId="77777777" w:rsidR="003F04D4" w:rsidRDefault="003F04D4" w:rsidP="000E6B88">
            <w:pPr>
              <w:jc w:val="center"/>
            </w:pPr>
          </w:p>
          <w:p w14:paraId="7E255CB0" w14:textId="77777777" w:rsidR="003F04D4" w:rsidRDefault="003F04D4" w:rsidP="003F04D4"/>
          <w:p w14:paraId="12AB0C61" w14:textId="77777777" w:rsidR="003F04D4" w:rsidRDefault="003F04D4" w:rsidP="000E6B88">
            <w:pPr>
              <w:jc w:val="center"/>
            </w:pPr>
          </w:p>
          <w:p w14:paraId="1D824A39" w14:textId="496E0DA8" w:rsidR="00503380" w:rsidRDefault="003F04D4" w:rsidP="003F04D4">
            <w:r>
              <w:t xml:space="preserve">                  </w:t>
            </w:r>
            <w:r w:rsidR="00503380">
              <w:t>[0.15,0.01]</w:t>
            </w:r>
          </w:p>
        </w:tc>
        <w:tc>
          <w:tcPr>
            <w:tcW w:w="3005" w:type="dxa"/>
          </w:tcPr>
          <w:p w14:paraId="72EE674A" w14:textId="3E7A67A8" w:rsidR="004D30B5" w:rsidRPr="004D30B5" w:rsidRDefault="004D30B5" w:rsidP="004D30B5">
            <w:pPr>
              <w:rPr>
                <w:b/>
                <w:bCs/>
              </w:rPr>
            </w:pPr>
            <w:r w:rsidRPr="004D30B5">
              <w:rPr>
                <w:b/>
                <w:bCs/>
              </w:rPr>
              <w:t xml:space="preserve">root mean square error:  </w:t>
            </w:r>
            <w:r w:rsidRPr="005E2AB3">
              <w:t>0.0</w:t>
            </w:r>
            <w:r w:rsidR="00CE517D">
              <w:t>513</w:t>
            </w:r>
          </w:p>
          <w:p w14:paraId="3EFD6B88" w14:textId="03B444F9" w:rsidR="004D30B5" w:rsidRPr="004D30B5" w:rsidRDefault="004D30B5" w:rsidP="004D30B5">
            <w:pPr>
              <w:rPr>
                <w:b/>
                <w:bCs/>
              </w:rPr>
            </w:pPr>
            <w:r w:rsidRPr="004D30B5">
              <w:rPr>
                <w:b/>
                <w:bCs/>
              </w:rPr>
              <w:t xml:space="preserve">mean square relative error:  </w:t>
            </w:r>
            <w:r w:rsidRPr="005E2AB3">
              <w:t>0.0</w:t>
            </w:r>
            <w:r w:rsidR="00CE517D">
              <w:t>4</w:t>
            </w:r>
            <w:r w:rsidRPr="005E2AB3">
              <w:t>70</w:t>
            </w:r>
          </w:p>
          <w:p w14:paraId="1B131EBE" w14:textId="563B9688" w:rsidR="004D30B5" w:rsidRPr="004D30B5" w:rsidRDefault="004D30B5" w:rsidP="004D30B5">
            <w:pPr>
              <w:rPr>
                <w:b/>
                <w:bCs/>
              </w:rPr>
            </w:pPr>
            <w:r w:rsidRPr="004D30B5">
              <w:rPr>
                <w:b/>
                <w:bCs/>
              </w:rPr>
              <w:t xml:space="preserve">Coefficient of Efficiency:  </w:t>
            </w:r>
            <w:r w:rsidRPr="005E2AB3">
              <w:t>0.753</w:t>
            </w:r>
            <w:r w:rsidR="005E2AB3">
              <w:t>8</w:t>
            </w:r>
          </w:p>
          <w:p w14:paraId="432AF0DC" w14:textId="77777777" w:rsidR="00DC2627" w:rsidRDefault="004D30B5" w:rsidP="004D30B5">
            <w:pPr>
              <w:rPr>
                <w:b/>
                <w:bCs/>
              </w:rPr>
            </w:pPr>
            <w:r w:rsidRPr="004D30B5">
              <w:rPr>
                <w:b/>
                <w:bCs/>
              </w:rPr>
              <w:t xml:space="preserve">R-Squared:  </w:t>
            </w:r>
          </w:p>
          <w:p w14:paraId="2A662342" w14:textId="1A0EC1BB" w:rsidR="00503380" w:rsidRPr="003F3A52" w:rsidRDefault="004D30B5" w:rsidP="004D30B5">
            <w:pPr>
              <w:rPr>
                <w:b/>
                <w:bCs/>
              </w:rPr>
            </w:pPr>
            <w:r w:rsidRPr="005E2AB3">
              <w:t>0.754</w:t>
            </w:r>
            <w:r w:rsidR="005E2AB3">
              <w:t>8</w:t>
            </w:r>
          </w:p>
        </w:tc>
        <w:tc>
          <w:tcPr>
            <w:tcW w:w="3006" w:type="dxa"/>
          </w:tcPr>
          <w:p w14:paraId="3E27C4BC" w14:textId="0F2AFD1E" w:rsidR="004D30B5" w:rsidRPr="004D30B5" w:rsidRDefault="004D30B5" w:rsidP="004D30B5">
            <w:pPr>
              <w:rPr>
                <w:b/>
                <w:bCs/>
              </w:rPr>
            </w:pPr>
            <w:r w:rsidRPr="004D30B5">
              <w:rPr>
                <w:b/>
                <w:bCs/>
              </w:rPr>
              <w:t xml:space="preserve">root mean square error:  </w:t>
            </w:r>
            <w:r w:rsidRPr="005E2AB3">
              <w:t>0.08415</w:t>
            </w:r>
          </w:p>
          <w:p w14:paraId="16B322C3" w14:textId="641B8786" w:rsidR="004D30B5" w:rsidRPr="005E2AB3" w:rsidRDefault="004D30B5" w:rsidP="004D30B5">
            <w:r w:rsidRPr="004D30B5">
              <w:rPr>
                <w:b/>
                <w:bCs/>
              </w:rPr>
              <w:t xml:space="preserve">mean square relative error:  </w:t>
            </w:r>
            <w:r w:rsidRPr="005E2AB3">
              <w:t>0.334</w:t>
            </w:r>
            <w:r w:rsidR="005E2AB3">
              <w:t>9</w:t>
            </w:r>
          </w:p>
          <w:p w14:paraId="71494ABC" w14:textId="4865CCB2" w:rsidR="004D30B5" w:rsidRPr="005E2AB3" w:rsidRDefault="004D30B5" w:rsidP="004D30B5">
            <w:r w:rsidRPr="004D30B5">
              <w:rPr>
                <w:b/>
                <w:bCs/>
              </w:rPr>
              <w:t xml:space="preserve">Coefficient of Efficiency:  </w:t>
            </w:r>
            <w:r w:rsidRPr="005E2AB3">
              <w:t>0.4306</w:t>
            </w:r>
          </w:p>
          <w:p w14:paraId="47316DB8" w14:textId="77777777" w:rsidR="00DC2627" w:rsidRDefault="004D30B5" w:rsidP="004D30B5">
            <w:pPr>
              <w:rPr>
                <w:b/>
                <w:bCs/>
              </w:rPr>
            </w:pPr>
            <w:r w:rsidRPr="004D30B5">
              <w:rPr>
                <w:b/>
                <w:bCs/>
              </w:rPr>
              <w:t xml:space="preserve">R-Squared:  </w:t>
            </w:r>
          </w:p>
          <w:p w14:paraId="2B635772" w14:textId="6166FE2A" w:rsidR="00503380" w:rsidRPr="003F3A52" w:rsidRDefault="004D30B5" w:rsidP="004D30B5">
            <w:pPr>
              <w:rPr>
                <w:b/>
                <w:bCs/>
              </w:rPr>
            </w:pPr>
            <w:r w:rsidRPr="005E2AB3">
              <w:t>0.94055</w:t>
            </w:r>
          </w:p>
        </w:tc>
      </w:tr>
    </w:tbl>
    <w:p w14:paraId="02DC0457" w14:textId="27227B20" w:rsidR="00F90F5C" w:rsidRDefault="00F90F5C"/>
    <w:p w14:paraId="70DA34FE" w14:textId="181ECF45" w:rsidR="00F90F5C" w:rsidRDefault="00F90F5C">
      <w:pPr>
        <w:rPr>
          <w:b/>
          <w:bCs/>
        </w:rPr>
      </w:pPr>
      <w:r>
        <w:lastRenderedPageBreak/>
        <w:t xml:space="preserve">Best </w:t>
      </w:r>
      <w:r w:rsidR="00D60AA2">
        <w:t>learning rate range:</w:t>
      </w:r>
      <w:r w:rsidR="00503380">
        <w:t xml:space="preserve"> </w:t>
      </w:r>
      <w:r w:rsidR="00503380">
        <w:rPr>
          <w:b/>
          <w:bCs/>
        </w:rPr>
        <w:t>[</w:t>
      </w:r>
      <w:r w:rsidR="00DB0109">
        <w:rPr>
          <w:b/>
          <w:bCs/>
        </w:rPr>
        <w:t>0.2,0.01</w:t>
      </w:r>
      <w:r w:rsidR="00503380">
        <w:rPr>
          <w:b/>
          <w:bCs/>
        </w:rPr>
        <w:t>]</w:t>
      </w:r>
    </w:p>
    <w:p w14:paraId="7102499A" w14:textId="3F4AABED" w:rsidR="007B1267" w:rsidRDefault="007B1267">
      <w:pPr>
        <w:rPr>
          <w:b/>
          <w:bCs/>
        </w:rPr>
      </w:pPr>
      <w:r>
        <w:t xml:space="preserve">Worst learning rate range: </w:t>
      </w:r>
      <w:r>
        <w:rPr>
          <w:b/>
          <w:bCs/>
        </w:rPr>
        <w:t>[0.9,0.01]</w:t>
      </w:r>
    </w:p>
    <w:p w14:paraId="2EB27AFD" w14:textId="4D5039A8" w:rsidR="006D7EF2" w:rsidRPr="006D7EF2" w:rsidRDefault="006D7EF2">
      <w:r w:rsidRPr="006D7EF2">
        <w:t>When applying simulated annealing using the best default learning rate as the highest learning rate value heading to 0.01 works better than just the single default value of 0.2.</w:t>
      </w:r>
      <w:r w:rsidR="00CE517D">
        <w:t xml:space="preserve"> This makes sense as the best learning rate alone is 0.2, but now with the added benefit that later on in the training cycle </w:t>
      </w:r>
      <w:r w:rsidR="00387A3E">
        <w:t>it is less likely to go over the global minima as the rate gets smaller and smaller making it harder to leave the minima compared to the start of the training phase.</w:t>
      </w:r>
    </w:p>
    <w:p w14:paraId="1C629C6B" w14:textId="77777777" w:rsidR="007A0E79" w:rsidRDefault="007A0E79">
      <w:pPr>
        <w:rPr>
          <w:b/>
          <w:bCs/>
        </w:rPr>
      </w:pPr>
    </w:p>
    <w:p w14:paraId="61D96486" w14:textId="3B288427" w:rsidR="00D60AA2" w:rsidRPr="00D60AA2" w:rsidRDefault="00D60AA2">
      <w:pPr>
        <w:rPr>
          <w:b/>
          <w:bCs/>
        </w:rPr>
      </w:pPr>
      <w:r>
        <w:rPr>
          <w:b/>
          <w:bCs/>
        </w:rPr>
        <w:t>Weighted Decay:</w:t>
      </w:r>
    </w:p>
    <w:tbl>
      <w:tblPr>
        <w:tblStyle w:val="TableGrid"/>
        <w:tblW w:w="0" w:type="auto"/>
        <w:tblLook w:val="04A0" w:firstRow="1" w:lastRow="0" w:firstColumn="1" w:lastColumn="0" w:noHBand="0" w:noVBand="1"/>
      </w:tblPr>
      <w:tblGrid>
        <w:gridCol w:w="3005"/>
        <w:gridCol w:w="3005"/>
        <w:gridCol w:w="3006"/>
      </w:tblGrid>
      <w:tr w:rsidR="00D60AA2" w14:paraId="05177B9D" w14:textId="77777777" w:rsidTr="000E6B88">
        <w:tc>
          <w:tcPr>
            <w:tcW w:w="3005" w:type="dxa"/>
          </w:tcPr>
          <w:p w14:paraId="3AB2D33E" w14:textId="1E83E5BD" w:rsidR="00D60AA2" w:rsidRDefault="00D60AA2" w:rsidP="000E6B88">
            <w:pPr>
              <w:rPr>
                <w:b/>
                <w:bCs/>
              </w:rPr>
            </w:pPr>
            <w:r>
              <w:rPr>
                <w:b/>
                <w:bCs/>
              </w:rPr>
              <w:t>Enable Modification:</w:t>
            </w:r>
          </w:p>
        </w:tc>
        <w:tc>
          <w:tcPr>
            <w:tcW w:w="3005" w:type="dxa"/>
          </w:tcPr>
          <w:p w14:paraId="795ED540" w14:textId="77777777" w:rsidR="00D60AA2" w:rsidRDefault="00D60AA2" w:rsidP="000E6B88">
            <w:pPr>
              <w:rPr>
                <w:b/>
                <w:bCs/>
              </w:rPr>
            </w:pPr>
            <w:r>
              <w:rPr>
                <w:b/>
                <w:bCs/>
              </w:rPr>
              <w:t>Training Results:</w:t>
            </w:r>
          </w:p>
        </w:tc>
        <w:tc>
          <w:tcPr>
            <w:tcW w:w="3006" w:type="dxa"/>
          </w:tcPr>
          <w:p w14:paraId="4627EF63" w14:textId="77777777" w:rsidR="00D60AA2" w:rsidRDefault="00D60AA2" w:rsidP="000E6B88">
            <w:pPr>
              <w:rPr>
                <w:b/>
                <w:bCs/>
              </w:rPr>
            </w:pPr>
            <w:r>
              <w:rPr>
                <w:b/>
                <w:bCs/>
              </w:rPr>
              <w:t>Validation Results:</w:t>
            </w:r>
          </w:p>
        </w:tc>
      </w:tr>
      <w:tr w:rsidR="00D60AA2" w14:paraId="52991766" w14:textId="77777777" w:rsidTr="000E6B88">
        <w:tc>
          <w:tcPr>
            <w:tcW w:w="3005" w:type="dxa"/>
          </w:tcPr>
          <w:p w14:paraId="70EDF6EC" w14:textId="6C5A1AAD" w:rsidR="00D60AA2" w:rsidRPr="008F720E" w:rsidRDefault="00D60AA2" w:rsidP="000E6B88">
            <w:pPr>
              <w:jc w:val="center"/>
            </w:pPr>
            <w:r w:rsidRPr="008F720E">
              <w:t>With</w:t>
            </w:r>
          </w:p>
        </w:tc>
        <w:tc>
          <w:tcPr>
            <w:tcW w:w="3005" w:type="dxa"/>
          </w:tcPr>
          <w:p w14:paraId="7426A11C" w14:textId="72DC5A19" w:rsidR="00D60AA2" w:rsidRPr="008F720E" w:rsidRDefault="000B41F1" w:rsidP="000E6B88">
            <w:pPr>
              <w:jc w:val="center"/>
            </w:pPr>
            <w:proofErr w:type="spellStart"/>
            <w:r w:rsidRPr="008F720E">
              <w:t>NaN</w:t>
            </w:r>
            <w:proofErr w:type="spellEnd"/>
          </w:p>
        </w:tc>
        <w:tc>
          <w:tcPr>
            <w:tcW w:w="3006" w:type="dxa"/>
          </w:tcPr>
          <w:p w14:paraId="08FFA63D" w14:textId="449C3327" w:rsidR="00D60AA2" w:rsidRPr="008F720E" w:rsidRDefault="000B41F1" w:rsidP="000E6B88">
            <w:pPr>
              <w:jc w:val="center"/>
            </w:pPr>
            <w:proofErr w:type="spellStart"/>
            <w:r w:rsidRPr="008F720E">
              <w:t>NaN</w:t>
            </w:r>
            <w:proofErr w:type="spellEnd"/>
          </w:p>
        </w:tc>
      </w:tr>
      <w:tr w:rsidR="00D60AA2" w14:paraId="3B8FC88A" w14:textId="77777777" w:rsidTr="000E6B88">
        <w:tc>
          <w:tcPr>
            <w:tcW w:w="3005" w:type="dxa"/>
          </w:tcPr>
          <w:p w14:paraId="7C9F40AB" w14:textId="77777777" w:rsidR="007A0E79" w:rsidRDefault="007A0E79" w:rsidP="000E6B88">
            <w:pPr>
              <w:jc w:val="center"/>
            </w:pPr>
          </w:p>
          <w:p w14:paraId="5C61C1F8" w14:textId="77777777" w:rsidR="007A0E79" w:rsidRDefault="007A0E79" w:rsidP="000E6B88">
            <w:pPr>
              <w:jc w:val="center"/>
            </w:pPr>
          </w:p>
          <w:p w14:paraId="20B42CD4" w14:textId="77777777" w:rsidR="007A0E79" w:rsidRDefault="007A0E79" w:rsidP="000E6B88">
            <w:pPr>
              <w:jc w:val="center"/>
            </w:pPr>
          </w:p>
          <w:p w14:paraId="0BF8B382" w14:textId="2D5B4008" w:rsidR="00D60AA2" w:rsidRDefault="00D60AA2" w:rsidP="000E6B88">
            <w:pPr>
              <w:jc w:val="center"/>
            </w:pPr>
            <w:r>
              <w:t>without</w:t>
            </w:r>
          </w:p>
        </w:tc>
        <w:tc>
          <w:tcPr>
            <w:tcW w:w="3005" w:type="dxa"/>
          </w:tcPr>
          <w:p w14:paraId="05BA5264" w14:textId="3AD3673D" w:rsidR="000B41F1" w:rsidRPr="000B41F1" w:rsidRDefault="000B41F1" w:rsidP="000B41F1">
            <w:pPr>
              <w:rPr>
                <w:b/>
                <w:bCs/>
              </w:rPr>
            </w:pPr>
            <w:r w:rsidRPr="000B41F1">
              <w:rPr>
                <w:b/>
                <w:bCs/>
              </w:rPr>
              <w:t xml:space="preserve">root mean square error:  </w:t>
            </w:r>
            <w:r w:rsidRPr="005E2AB3">
              <w:t>0.0555</w:t>
            </w:r>
          </w:p>
          <w:p w14:paraId="57F77010" w14:textId="37D67F03" w:rsidR="000B41F1" w:rsidRPr="000B41F1" w:rsidRDefault="000B41F1" w:rsidP="000B41F1">
            <w:pPr>
              <w:rPr>
                <w:b/>
                <w:bCs/>
              </w:rPr>
            </w:pPr>
            <w:r w:rsidRPr="000B41F1">
              <w:rPr>
                <w:b/>
                <w:bCs/>
              </w:rPr>
              <w:t xml:space="preserve">mean square relative error:  </w:t>
            </w:r>
            <w:r w:rsidRPr="005E2AB3">
              <w:t>0.0802</w:t>
            </w:r>
            <w:r w:rsidR="005E2AB3">
              <w:t>2</w:t>
            </w:r>
          </w:p>
          <w:p w14:paraId="4A92F652" w14:textId="6D9FADD2" w:rsidR="000B41F1" w:rsidRPr="005E2AB3" w:rsidRDefault="000B41F1" w:rsidP="000B41F1">
            <w:r w:rsidRPr="000B41F1">
              <w:rPr>
                <w:b/>
                <w:bCs/>
              </w:rPr>
              <w:t xml:space="preserve">Coefficient of Efficiency:  </w:t>
            </w:r>
            <w:r w:rsidRPr="005E2AB3">
              <w:t>0.724</w:t>
            </w:r>
            <w:r w:rsidR="005E2AB3">
              <w:t>5</w:t>
            </w:r>
          </w:p>
          <w:p w14:paraId="5F0B43DD" w14:textId="00585CDD" w:rsidR="00D60AA2" w:rsidRDefault="000B41F1" w:rsidP="000B41F1">
            <w:pPr>
              <w:rPr>
                <w:b/>
                <w:bCs/>
              </w:rPr>
            </w:pPr>
            <w:r w:rsidRPr="000B41F1">
              <w:rPr>
                <w:b/>
                <w:bCs/>
              </w:rPr>
              <w:t xml:space="preserve">R-Squared:  </w:t>
            </w:r>
            <w:r w:rsidRPr="005E2AB3">
              <w:t>0.7268</w:t>
            </w:r>
          </w:p>
        </w:tc>
        <w:tc>
          <w:tcPr>
            <w:tcW w:w="3006" w:type="dxa"/>
          </w:tcPr>
          <w:p w14:paraId="19EF2176" w14:textId="6BD5B39C" w:rsidR="000B41F1" w:rsidRDefault="000B41F1" w:rsidP="000B41F1">
            <w:pPr>
              <w:rPr>
                <w:b/>
                <w:bCs/>
              </w:rPr>
            </w:pPr>
            <w:r w:rsidRPr="000B41F1">
              <w:rPr>
                <w:b/>
                <w:bCs/>
              </w:rPr>
              <w:t xml:space="preserve">root mean square error:  </w:t>
            </w:r>
            <w:r w:rsidRPr="005E2AB3">
              <w:t>0.03</w:t>
            </w:r>
            <w:r w:rsidR="005E2AB3">
              <w:t>20</w:t>
            </w:r>
          </w:p>
          <w:p w14:paraId="3DF2B724" w14:textId="73EA0F4B" w:rsidR="000B41F1" w:rsidRPr="000B41F1" w:rsidRDefault="000B41F1" w:rsidP="000B41F1">
            <w:pPr>
              <w:rPr>
                <w:b/>
                <w:bCs/>
              </w:rPr>
            </w:pPr>
            <w:r w:rsidRPr="000B41F1">
              <w:rPr>
                <w:b/>
                <w:bCs/>
              </w:rPr>
              <w:t xml:space="preserve">mean square relative error:  </w:t>
            </w:r>
            <w:r w:rsidRPr="005E2AB3">
              <w:t>0.0259</w:t>
            </w:r>
          </w:p>
          <w:p w14:paraId="2368C6CF" w14:textId="06FEB172" w:rsidR="000B41F1" w:rsidRPr="000B41F1" w:rsidRDefault="000B41F1" w:rsidP="000B41F1">
            <w:pPr>
              <w:rPr>
                <w:b/>
                <w:bCs/>
              </w:rPr>
            </w:pPr>
            <w:r w:rsidRPr="000B41F1">
              <w:rPr>
                <w:b/>
                <w:bCs/>
              </w:rPr>
              <w:t xml:space="preserve">Coefficient of Efficiency:  </w:t>
            </w:r>
            <w:r w:rsidRPr="005E2AB3">
              <w:t>0.9177</w:t>
            </w:r>
          </w:p>
          <w:p w14:paraId="4E37539F" w14:textId="645E0BFC" w:rsidR="00D60AA2" w:rsidRDefault="000B41F1" w:rsidP="000B41F1">
            <w:pPr>
              <w:rPr>
                <w:b/>
                <w:bCs/>
              </w:rPr>
            </w:pPr>
            <w:r w:rsidRPr="000B41F1">
              <w:rPr>
                <w:b/>
                <w:bCs/>
              </w:rPr>
              <w:t xml:space="preserve">R-Squared:  </w:t>
            </w:r>
            <w:r w:rsidRPr="005E2AB3">
              <w:t>0.9411</w:t>
            </w:r>
          </w:p>
        </w:tc>
      </w:tr>
    </w:tbl>
    <w:p w14:paraId="45286B8D" w14:textId="361D9B81" w:rsidR="00D60AA2" w:rsidRDefault="00D60AA2"/>
    <w:p w14:paraId="28E3783C" w14:textId="1EE4825D" w:rsidR="00412488" w:rsidRDefault="00412488">
      <w:pPr>
        <w:rPr>
          <w:b/>
          <w:bCs/>
        </w:rPr>
      </w:pPr>
      <w:r>
        <w:t xml:space="preserve">Best weighted decay configuration: </w:t>
      </w:r>
      <w:r>
        <w:rPr>
          <w:b/>
          <w:bCs/>
        </w:rPr>
        <w:t>Without</w:t>
      </w:r>
    </w:p>
    <w:p w14:paraId="5D175E33" w14:textId="2CBCA270" w:rsidR="00E72CFA" w:rsidRDefault="00E13FB4">
      <w:pPr>
        <w:rPr>
          <w:b/>
          <w:bCs/>
        </w:rPr>
      </w:pPr>
      <w:r w:rsidRPr="00F94F74">
        <w:t>Worst weighted decay configuration:</w:t>
      </w:r>
      <w:r>
        <w:rPr>
          <w:b/>
          <w:bCs/>
        </w:rPr>
        <w:t xml:space="preserve"> With </w:t>
      </w:r>
    </w:p>
    <w:p w14:paraId="5BB06838" w14:textId="17B4D423" w:rsidR="00EB5654" w:rsidRPr="00EB5654" w:rsidRDefault="00EB5654">
      <w:r>
        <w:t xml:space="preserve">The results are given as </w:t>
      </w:r>
      <w:proofErr w:type="spellStart"/>
      <w:r>
        <w:t>NaN</w:t>
      </w:r>
      <w:proofErr w:type="spellEnd"/>
      <w:r>
        <w:t xml:space="preserve"> as my implementation of the weighted decay does not work. The problem seems to be due to how heavy the calculation is for the program. For releasing my code, I have decided not to delete the code as it is proof I have at least attempted it, but the function will not be called. So by default my final model will not use weighted decay.</w:t>
      </w:r>
    </w:p>
    <w:p w14:paraId="1FD9ACD7" w14:textId="0F3AFDB0" w:rsidR="00F94F74" w:rsidRDefault="004E6D99">
      <w:pPr>
        <w:rPr>
          <w:b/>
          <w:bCs/>
        </w:rPr>
      </w:pPr>
      <w:r w:rsidRPr="002657E2">
        <w:rPr>
          <w:b/>
          <w:bCs/>
          <w:sz w:val="30"/>
          <w:szCs w:val="30"/>
        </w:rPr>
        <w:t>Evaluation of final model (20%):</w:t>
      </w:r>
      <w:r w:rsidR="00BD0562" w:rsidRPr="00750963">
        <w:rPr>
          <w:b/>
          <w:bCs/>
        </w:rPr>
        <w:t xml:space="preserve"> </w:t>
      </w:r>
    </w:p>
    <w:p w14:paraId="6522FA8A" w14:textId="40EC6CB1" w:rsidR="00EB5654" w:rsidRPr="008E40BE" w:rsidRDefault="008E40BE">
      <w:pPr>
        <w:rPr>
          <w:sz w:val="30"/>
          <w:szCs w:val="30"/>
        </w:rPr>
      </w:pPr>
      <w:r>
        <w:t>So by configuring all the best attributes in my tests, my final model will be an amalgamation of all the selected attributes as follows.</w:t>
      </w:r>
    </w:p>
    <w:p w14:paraId="2F1DA172" w14:textId="77777777" w:rsidR="007105B5" w:rsidRDefault="00750963" w:rsidP="007105B5">
      <w:r>
        <w:t xml:space="preserve">My </w:t>
      </w:r>
      <w:r w:rsidR="007105B5">
        <w:t>final model configuration:</w:t>
      </w:r>
    </w:p>
    <w:p w14:paraId="114DE837" w14:textId="12F37C41" w:rsidR="007105B5" w:rsidRDefault="007105B5" w:rsidP="007105B5">
      <w:pPr>
        <w:pStyle w:val="ListParagraph"/>
        <w:numPr>
          <w:ilvl w:val="0"/>
          <w:numId w:val="2"/>
        </w:numPr>
      </w:pPr>
      <w:r>
        <w:t>9 Inputs, 18 Hidden, 1 Output</w:t>
      </w:r>
    </w:p>
    <w:p w14:paraId="21F2809D" w14:textId="09176917" w:rsidR="007105B5" w:rsidRDefault="007105B5" w:rsidP="007105B5">
      <w:pPr>
        <w:pStyle w:val="ListParagraph"/>
        <w:numPr>
          <w:ilvl w:val="0"/>
          <w:numId w:val="2"/>
        </w:numPr>
      </w:pPr>
      <w:r>
        <w:t>Hyperbolic Tangent Activation Function</w:t>
      </w:r>
    </w:p>
    <w:p w14:paraId="62275E68" w14:textId="5EC84AC0" w:rsidR="005F2A93" w:rsidRDefault="00E6771B" w:rsidP="007105B5">
      <w:pPr>
        <w:pStyle w:val="ListParagraph"/>
        <w:numPr>
          <w:ilvl w:val="0"/>
          <w:numId w:val="2"/>
        </w:numPr>
      </w:pPr>
      <w:r>
        <w:t>Momentum</w:t>
      </w:r>
    </w:p>
    <w:p w14:paraId="588D5F4E" w14:textId="0DE0AAD0" w:rsidR="007105B5" w:rsidRDefault="005F2A93" w:rsidP="007105B5">
      <w:pPr>
        <w:pStyle w:val="ListParagraph"/>
        <w:numPr>
          <w:ilvl w:val="0"/>
          <w:numId w:val="2"/>
        </w:numPr>
      </w:pPr>
      <w:r>
        <w:t>Learning Rate Boundary: [0.2, 0.01] for Simulated Annealing</w:t>
      </w:r>
    </w:p>
    <w:p w14:paraId="7F059472" w14:textId="100D7704" w:rsidR="00C657D9" w:rsidRDefault="00C657D9" w:rsidP="00C657D9"/>
    <w:p w14:paraId="6F9B83F5" w14:textId="75003D11" w:rsidR="00C657D9" w:rsidRDefault="008E40BE" w:rsidP="00C657D9">
      <w:r>
        <w:t xml:space="preserve">For </w:t>
      </w:r>
      <w:r w:rsidR="00C657D9">
        <w:t>my evaluation, I will present the training results and test results of a given experiment</w:t>
      </w:r>
    </w:p>
    <w:p w14:paraId="3C9EF095" w14:textId="44E88A35" w:rsidR="00396317" w:rsidRDefault="00396317" w:rsidP="00396317">
      <w:pPr>
        <w:pStyle w:val="ListParagraph"/>
      </w:pPr>
      <w:r>
        <w:rPr>
          <w:noProof/>
        </w:rPr>
        <w:lastRenderedPageBreak/>
        <w:drawing>
          <wp:anchor distT="0" distB="0" distL="114300" distR="114300" simplePos="0" relativeHeight="251688960" behindDoc="0" locked="0" layoutInCell="1" allowOverlap="1" wp14:anchorId="22EBDC2D" wp14:editId="054274F2">
            <wp:simplePos x="0" y="0"/>
            <wp:positionH relativeFrom="margin">
              <wp:posOffset>180975</wp:posOffset>
            </wp:positionH>
            <wp:positionV relativeFrom="paragraph">
              <wp:posOffset>308610</wp:posOffset>
            </wp:positionV>
            <wp:extent cx="4572000" cy="2743200"/>
            <wp:effectExtent l="0" t="0" r="0" b="0"/>
            <wp:wrapTopAndBottom/>
            <wp:docPr id="16" name="Chart 16">
              <a:extLst xmlns:a="http://schemas.openxmlformats.org/drawingml/2006/main">
                <a:ext uri="{FF2B5EF4-FFF2-40B4-BE49-F238E27FC236}">
                  <a16:creationId xmlns:a16="http://schemas.microsoft.com/office/drawing/2014/main" id="{EF34FF69-F660-47B1-BC1F-BEB087B3D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61B563D0" w14:textId="40843456" w:rsidR="007105B5" w:rsidRDefault="007105B5" w:rsidP="00955043"/>
    <w:p w14:paraId="7A44D0A5" w14:textId="76B583FA" w:rsidR="007105B5" w:rsidRDefault="00396317" w:rsidP="00E6771B">
      <w:r>
        <w:t>For the training phase, my final model reached below 0.04 for the r</w:t>
      </w:r>
      <w:r w:rsidR="00D55E10">
        <w:t>oot</w:t>
      </w:r>
      <w:r>
        <w:t xml:space="preserve"> mean square error</w:t>
      </w:r>
      <w:r w:rsidR="00D55E10">
        <w:t xml:space="preserve"> from above 0.06</w:t>
      </w:r>
      <w:r>
        <w:t>. This means that it is fairly accurate in predicting the training data.</w:t>
      </w:r>
      <w:r w:rsidR="00D55E10">
        <w:t xml:space="preserve"> </w:t>
      </w:r>
    </w:p>
    <w:p w14:paraId="2372C58F" w14:textId="77777777" w:rsidR="00D55E10" w:rsidRDefault="00D55E10" w:rsidP="00E6771B"/>
    <w:p w14:paraId="18719229" w14:textId="77777777" w:rsidR="00D55E10" w:rsidRDefault="00D55E10" w:rsidP="00E6771B"/>
    <w:p w14:paraId="0B7DF695" w14:textId="61674458" w:rsidR="00396317" w:rsidRDefault="00396317" w:rsidP="00E6771B">
      <w:r>
        <w:rPr>
          <w:noProof/>
        </w:rPr>
        <w:drawing>
          <wp:anchor distT="0" distB="0" distL="114300" distR="114300" simplePos="0" relativeHeight="251689984" behindDoc="0" locked="0" layoutInCell="1" allowOverlap="1" wp14:anchorId="6294F94D" wp14:editId="618D2AAC">
            <wp:simplePos x="0" y="0"/>
            <wp:positionH relativeFrom="column">
              <wp:posOffset>228600</wp:posOffset>
            </wp:positionH>
            <wp:positionV relativeFrom="paragraph">
              <wp:posOffset>0</wp:posOffset>
            </wp:positionV>
            <wp:extent cx="4572000" cy="2743200"/>
            <wp:effectExtent l="0" t="0" r="0" b="0"/>
            <wp:wrapTopAndBottom/>
            <wp:docPr id="18" name="Chart 18">
              <a:extLst xmlns:a="http://schemas.openxmlformats.org/drawingml/2006/main">
                <a:ext uri="{FF2B5EF4-FFF2-40B4-BE49-F238E27FC236}">
                  <a16:creationId xmlns:a16="http://schemas.microsoft.com/office/drawing/2014/main" id="{9B69A954-B3CA-40F0-8440-A41C8BC06C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275A3E92" w14:textId="31A03ED7" w:rsidR="00396317" w:rsidRDefault="00D55E10" w:rsidP="00E6771B">
      <w:r>
        <w:t xml:space="preserve">For the mean square relative error within 200 epochs the model achieved a score above 0.02. </w:t>
      </w:r>
    </w:p>
    <w:p w14:paraId="328A46A1" w14:textId="1CB45F81" w:rsidR="00D55E10" w:rsidRDefault="00D55E10" w:rsidP="00E6771B"/>
    <w:p w14:paraId="09CEF04F" w14:textId="018D23F7" w:rsidR="00396317" w:rsidRDefault="00396317" w:rsidP="00E6771B">
      <w:r>
        <w:rPr>
          <w:noProof/>
        </w:rPr>
        <w:lastRenderedPageBreak/>
        <w:drawing>
          <wp:anchor distT="0" distB="0" distL="114300" distR="114300" simplePos="0" relativeHeight="251691008" behindDoc="0" locked="0" layoutInCell="1" allowOverlap="1" wp14:anchorId="23C46BB6" wp14:editId="7FAB029D">
            <wp:simplePos x="0" y="0"/>
            <wp:positionH relativeFrom="column">
              <wp:posOffset>0</wp:posOffset>
            </wp:positionH>
            <wp:positionV relativeFrom="paragraph">
              <wp:posOffset>0</wp:posOffset>
            </wp:positionV>
            <wp:extent cx="4572000" cy="2743200"/>
            <wp:effectExtent l="0" t="0" r="0" b="0"/>
            <wp:wrapTopAndBottom/>
            <wp:docPr id="27" name="Chart 27">
              <a:extLst xmlns:a="http://schemas.openxmlformats.org/drawingml/2006/main">
                <a:ext uri="{FF2B5EF4-FFF2-40B4-BE49-F238E27FC236}">
                  <a16:creationId xmlns:a16="http://schemas.microsoft.com/office/drawing/2014/main" id="{7793B340-200F-4CAB-B31B-73214260D3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4ED987DC" w14:textId="0B822FA1" w:rsidR="00D55E10" w:rsidRDefault="00D55E10" w:rsidP="00E6771B">
      <w:r>
        <w:t>The final model achieved a coefficient of efficiency of 0.85</w:t>
      </w:r>
      <w:r w:rsidR="009C0D32">
        <w:t xml:space="preserve"> during training</w:t>
      </w:r>
      <w:r>
        <w:t>.</w:t>
      </w:r>
      <w:r w:rsidR="00BE08BF">
        <w:t xml:space="preserve"> If you are wondering why the shape of the graph is like a hook, its just that my epochs start on 1 so the graph positions itself from 1 onwards. If it was zero it will have the same look as shown in the lecture slides.</w:t>
      </w:r>
    </w:p>
    <w:p w14:paraId="225C9017" w14:textId="2982A2AE" w:rsidR="00396317" w:rsidRPr="00750963" w:rsidRDefault="00396317" w:rsidP="00E6771B"/>
    <w:p w14:paraId="5EC8DE54" w14:textId="77777777" w:rsidR="00D55E10" w:rsidRDefault="00D55E10">
      <w:pPr>
        <w:rPr>
          <w:b/>
          <w:bCs/>
        </w:rPr>
      </w:pPr>
    </w:p>
    <w:p w14:paraId="140BBD67" w14:textId="77777777" w:rsidR="00D55E10" w:rsidRDefault="00D55E10">
      <w:pPr>
        <w:rPr>
          <w:b/>
          <w:bCs/>
        </w:rPr>
      </w:pPr>
    </w:p>
    <w:p w14:paraId="05F9FF39" w14:textId="77777777" w:rsidR="00D55E10" w:rsidRDefault="00D55E10">
      <w:pPr>
        <w:rPr>
          <w:b/>
          <w:bCs/>
        </w:rPr>
      </w:pPr>
    </w:p>
    <w:p w14:paraId="6A155AD3" w14:textId="3477C2EB" w:rsidR="004E6D99" w:rsidRPr="00897A49" w:rsidRDefault="00D55E10">
      <w:pPr>
        <w:rPr>
          <w:b/>
          <w:bCs/>
        </w:rPr>
      </w:pPr>
      <w:r>
        <w:rPr>
          <w:noProof/>
        </w:rPr>
        <w:drawing>
          <wp:anchor distT="0" distB="0" distL="114300" distR="114300" simplePos="0" relativeHeight="251692032" behindDoc="0" locked="0" layoutInCell="1" allowOverlap="1" wp14:anchorId="469DBC00" wp14:editId="7749F42F">
            <wp:simplePos x="0" y="0"/>
            <wp:positionH relativeFrom="column">
              <wp:posOffset>219075</wp:posOffset>
            </wp:positionH>
            <wp:positionV relativeFrom="paragraph">
              <wp:posOffset>0</wp:posOffset>
            </wp:positionV>
            <wp:extent cx="4572000" cy="2743200"/>
            <wp:effectExtent l="0" t="0" r="0" b="0"/>
            <wp:wrapTopAndBottom/>
            <wp:docPr id="39" name="Chart 39">
              <a:extLst xmlns:a="http://schemas.openxmlformats.org/drawingml/2006/main">
                <a:ext uri="{FF2B5EF4-FFF2-40B4-BE49-F238E27FC236}">
                  <a16:creationId xmlns:a16="http://schemas.microsoft.com/office/drawing/2014/main" id="{E73940A0-15D2-4637-B802-248EAC539B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BC262CD" w14:textId="00E7DDAD" w:rsidR="00D55E10" w:rsidRDefault="00D55E10" w:rsidP="00D55E10">
      <w:r>
        <w:t>Lastly the R-Squared of the training data</w:t>
      </w:r>
      <w:r w:rsidR="00907FA7">
        <w:t xml:space="preserve"> reached above 0.85 </w:t>
      </w:r>
      <w:r w:rsidR="00C21C89">
        <w:t>too</w:t>
      </w:r>
      <w:r w:rsidR="00907FA7">
        <w:t>.</w:t>
      </w:r>
    </w:p>
    <w:p w14:paraId="22266D9E" w14:textId="6404AE29" w:rsidR="00907FA7" w:rsidRDefault="0090513A" w:rsidP="00D55E10">
      <w:r>
        <w:rPr>
          <w:noProof/>
        </w:rPr>
        <w:lastRenderedPageBreak/>
        <w:drawing>
          <wp:anchor distT="0" distB="0" distL="114300" distR="114300" simplePos="0" relativeHeight="251693056" behindDoc="0" locked="0" layoutInCell="1" allowOverlap="1" wp14:anchorId="580D6230" wp14:editId="1497976C">
            <wp:simplePos x="0" y="0"/>
            <wp:positionH relativeFrom="margin">
              <wp:align>center</wp:align>
            </wp:positionH>
            <wp:positionV relativeFrom="paragraph">
              <wp:posOffset>171450</wp:posOffset>
            </wp:positionV>
            <wp:extent cx="7315200" cy="2400300"/>
            <wp:effectExtent l="0" t="0" r="0" b="0"/>
            <wp:wrapSquare wrapText="bothSides"/>
            <wp:docPr id="40" name="Chart 40">
              <a:extLst xmlns:a="http://schemas.openxmlformats.org/drawingml/2006/main">
                <a:ext uri="{FF2B5EF4-FFF2-40B4-BE49-F238E27FC236}">
                  <a16:creationId xmlns:a16="http://schemas.microsoft.com/office/drawing/2014/main" id="{909B22D1-BF82-43B3-BE12-BFCED6DF26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771BD41A" w14:textId="1906960F" w:rsidR="00F50478" w:rsidRDefault="00F50478" w:rsidP="00D55E10"/>
    <w:p w14:paraId="37082C3F" w14:textId="034EBD0C" w:rsidR="009C0D32" w:rsidRDefault="009C0D32" w:rsidP="00D55E10">
      <w:r>
        <w:t>The rest of the data is not shown as there are too many data points.</w:t>
      </w:r>
      <w:r w:rsidR="00F50478">
        <w:t xml:space="preserve"> As you can see it can pick up on the data points well, but there is still some error. If you look at the peaks of the observed curve they are never reached by the predicted curve. This means that t</w:t>
      </w:r>
      <w:r w:rsidR="00BD7D56">
        <w:t>he prediction has stayed low</w:t>
      </w:r>
      <w:r w:rsidR="00AF60D9">
        <w:t>. But the predicted values reach the lower values with less error.</w:t>
      </w:r>
    </w:p>
    <w:p w14:paraId="2A28001F" w14:textId="77777777" w:rsidR="006D0997" w:rsidRDefault="006D0997" w:rsidP="00D55E10"/>
    <w:p w14:paraId="25F3B091" w14:textId="77777777" w:rsidR="006D0997" w:rsidRDefault="006D0997" w:rsidP="00D55E10"/>
    <w:p w14:paraId="196721BF" w14:textId="77777777" w:rsidR="006D0997" w:rsidRDefault="006D0997" w:rsidP="00D55E10"/>
    <w:p w14:paraId="514DB076" w14:textId="77777777" w:rsidR="006D0997" w:rsidRDefault="006D0997" w:rsidP="00D55E10"/>
    <w:p w14:paraId="01F93FEB" w14:textId="77777777" w:rsidR="006D0997" w:rsidRDefault="006D0997" w:rsidP="00D55E10"/>
    <w:p w14:paraId="26AF903A" w14:textId="77777777" w:rsidR="006D0997" w:rsidRDefault="006D0997" w:rsidP="00D55E10"/>
    <w:p w14:paraId="7654B68B" w14:textId="7858377C" w:rsidR="00BD7D56" w:rsidRDefault="003B006F" w:rsidP="00D55E10">
      <w:r>
        <w:rPr>
          <w:noProof/>
        </w:rPr>
        <w:drawing>
          <wp:anchor distT="0" distB="0" distL="114300" distR="114300" simplePos="0" relativeHeight="251694080" behindDoc="0" locked="0" layoutInCell="1" allowOverlap="1" wp14:anchorId="2D7B8C18" wp14:editId="4A6055A7">
            <wp:simplePos x="0" y="0"/>
            <wp:positionH relativeFrom="column">
              <wp:posOffset>-838200</wp:posOffset>
            </wp:positionH>
            <wp:positionV relativeFrom="paragraph">
              <wp:posOffset>809625</wp:posOffset>
            </wp:positionV>
            <wp:extent cx="7229475" cy="2743200"/>
            <wp:effectExtent l="0" t="0" r="9525" b="0"/>
            <wp:wrapTopAndBottom/>
            <wp:docPr id="41" name="Chart 41">
              <a:extLst xmlns:a="http://schemas.openxmlformats.org/drawingml/2006/main">
                <a:ext uri="{FF2B5EF4-FFF2-40B4-BE49-F238E27FC236}">
                  <a16:creationId xmlns:a16="http://schemas.microsoft.com/office/drawing/2014/main" id="{F60DBC37-CBC2-4C3E-8674-CA24695140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anchor>
        </w:drawing>
      </w:r>
      <w:r w:rsidR="007C30A3">
        <w:t>Now for the test results:</w:t>
      </w:r>
    </w:p>
    <w:tbl>
      <w:tblPr>
        <w:tblStyle w:val="PlainTable1"/>
        <w:tblW w:w="0" w:type="auto"/>
        <w:tblLook w:val="04A0" w:firstRow="1" w:lastRow="0" w:firstColumn="1" w:lastColumn="0" w:noHBand="0" w:noVBand="1"/>
      </w:tblPr>
      <w:tblGrid>
        <w:gridCol w:w="2254"/>
        <w:gridCol w:w="2254"/>
        <w:gridCol w:w="2254"/>
        <w:gridCol w:w="2254"/>
      </w:tblGrid>
      <w:tr w:rsidR="007C30A3" w14:paraId="60C96C16" w14:textId="77777777" w:rsidTr="0098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09D5C0B" w14:textId="6531D294" w:rsidR="007C30A3" w:rsidRDefault="009822B6" w:rsidP="009822B6">
            <w:pPr>
              <w:jc w:val="center"/>
            </w:pPr>
            <w:r>
              <w:t>RMSE</w:t>
            </w:r>
          </w:p>
        </w:tc>
        <w:tc>
          <w:tcPr>
            <w:tcW w:w="2254" w:type="dxa"/>
          </w:tcPr>
          <w:p w14:paraId="2FE0C5D9" w14:textId="47C1C761" w:rsidR="007C30A3" w:rsidRDefault="000072E8" w:rsidP="009822B6">
            <w:pPr>
              <w:jc w:val="center"/>
              <w:cnfStyle w:val="100000000000" w:firstRow="1" w:lastRow="0" w:firstColumn="0" w:lastColumn="0" w:oddVBand="0" w:evenVBand="0" w:oddHBand="0" w:evenHBand="0" w:firstRowFirstColumn="0" w:firstRowLastColumn="0" w:lastRowFirstColumn="0" w:lastRowLastColumn="0"/>
            </w:pPr>
            <w:r>
              <w:t>MSRE</w:t>
            </w:r>
          </w:p>
        </w:tc>
        <w:tc>
          <w:tcPr>
            <w:tcW w:w="2254" w:type="dxa"/>
          </w:tcPr>
          <w:p w14:paraId="5D12E3FB" w14:textId="62218554" w:rsidR="007C30A3" w:rsidRDefault="000072E8" w:rsidP="009822B6">
            <w:pPr>
              <w:jc w:val="center"/>
              <w:cnfStyle w:val="100000000000" w:firstRow="1" w:lastRow="0" w:firstColumn="0" w:lastColumn="0" w:oddVBand="0" w:evenVBand="0" w:oddHBand="0" w:evenHBand="0" w:firstRowFirstColumn="0" w:firstRowLastColumn="0" w:lastRowFirstColumn="0" w:lastRowLastColumn="0"/>
            </w:pPr>
            <w:r>
              <w:t>CE</w:t>
            </w:r>
          </w:p>
        </w:tc>
        <w:tc>
          <w:tcPr>
            <w:tcW w:w="2254" w:type="dxa"/>
          </w:tcPr>
          <w:p w14:paraId="38C10AD5" w14:textId="6FB7C74B" w:rsidR="007C30A3" w:rsidRDefault="0046758A" w:rsidP="009822B6">
            <w:pPr>
              <w:jc w:val="center"/>
              <w:cnfStyle w:val="100000000000" w:firstRow="1" w:lastRow="0" w:firstColumn="0" w:lastColumn="0" w:oddVBand="0" w:evenVBand="0" w:oddHBand="0" w:evenHBand="0" w:firstRowFirstColumn="0" w:firstRowLastColumn="0" w:lastRowFirstColumn="0" w:lastRowLastColumn="0"/>
            </w:pPr>
            <w:r>
              <w:t>R-Squared</w:t>
            </w:r>
          </w:p>
        </w:tc>
      </w:tr>
      <w:tr w:rsidR="007C30A3" w14:paraId="21A4A0C5" w14:textId="77777777"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44789C" w14:textId="241B3C74" w:rsidR="007C30A3" w:rsidRDefault="0072178D" w:rsidP="0072178D">
            <w:pPr>
              <w:jc w:val="center"/>
            </w:pPr>
            <w:r>
              <w:t>29.1520</w:t>
            </w:r>
          </w:p>
        </w:tc>
        <w:tc>
          <w:tcPr>
            <w:tcW w:w="2254" w:type="dxa"/>
          </w:tcPr>
          <w:p w14:paraId="1FD3D2BD" w14:textId="35E32BF2" w:rsidR="007C30A3" w:rsidRPr="006D0997" w:rsidRDefault="00E543E1" w:rsidP="0072178D">
            <w:pPr>
              <w:jc w:val="center"/>
              <w:cnfStyle w:val="000000100000" w:firstRow="0" w:lastRow="0" w:firstColumn="0" w:lastColumn="0" w:oddVBand="0" w:evenVBand="0" w:oddHBand="1" w:evenHBand="0" w:firstRowFirstColumn="0" w:firstRowLastColumn="0" w:lastRowFirstColumn="0" w:lastRowLastColumn="0"/>
              <w:rPr>
                <w:b/>
                <w:bCs/>
              </w:rPr>
            </w:pPr>
            <w:r w:rsidRPr="006D0997">
              <w:rPr>
                <w:b/>
                <w:bCs/>
              </w:rPr>
              <w:t>0.04</w:t>
            </w:r>
            <w:r w:rsidR="00B177B3">
              <w:rPr>
                <w:b/>
                <w:bCs/>
              </w:rPr>
              <w:t>8</w:t>
            </w:r>
            <w:r w:rsidRPr="006D0997">
              <w:rPr>
                <w:b/>
                <w:bCs/>
              </w:rPr>
              <w:t>8</w:t>
            </w:r>
          </w:p>
        </w:tc>
        <w:tc>
          <w:tcPr>
            <w:tcW w:w="2254" w:type="dxa"/>
          </w:tcPr>
          <w:p w14:paraId="1C485CE0" w14:textId="16F00C2B" w:rsidR="007C30A3" w:rsidRPr="006D0997" w:rsidRDefault="0072178D" w:rsidP="0072178D">
            <w:pPr>
              <w:jc w:val="center"/>
              <w:cnfStyle w:val="000000100000" w:firstRow="0" w:lastRow="0" w:firstColumn="0" w:lastColumn="0" w:oddVBand="0" w:evenVBand="0" w:oddHBand="1" w:evenHBand="0" w:firstRowFirstColumn="0" w:firstRowLastColumn="0" w:lastRowFirstColumn="0" w:lastRowLastColumn="0"/>
              <w:rPr>
                <w:b/>
                <w:bCs/>
              </w:rPr>
            </w:pPr>
            <w:r w:rsidRPr="006D0997">
              <w:rPr>
                <w:b/>
                <w:bCs/>
              </w:rPr>
              <w:t>0.</w:t>
            </w:r>
            <w:r w:rsidR="00E543E1" w:rsidRPr="006D0997">
              <w:rPr>
                <w:b/>
                <w:bCs/>
              </w:rPr>
              <w:t>5</w:t>
            </w:r>
            <w:r w:rsidR="00C61528">
              <w:rPr>
                <w:b/>
                <w:bCs/>
              </w:rPr>
              <w:t>75</w:t>
            </w:r>
            <w:r w:rsidR="006D0997" w:rsidRPr="006D0997">
              <w:rPr>
                <w:b/>
                <w:bCs/>
              </w:rPr>
              <w:t>1</w:t>
            </w:r>
          </w:p>
        </w:tc>
        <w:tc>
          <w:tcPr>
            <w:tcW w:w="2254" w:type="dxa"/>
          </w:tcPr>
          <w:p w14:paraId="1F1FCA67" w14:textId="50AD6B87" w:rsidR="007C30A3" w:rsidRPr="006D0997" w:rsidRDefault="0072178D" w:rsidP="0072178D">
            <w:pPr>
              <w:jc w:val="center"/>
              <w:cnfStyle w:val="000000100000" w:firstRow="0" w:lastRow="0" w:firstColumn="0" w:lastColumn="0" w:oddVBand="0" w:evenVBand="0" w:oddHBand="1" w:evenHBand="0" w:firstRowFirstColumn="0" w:firstRowLastColumn="0" w:lastRowFirstColumn="0" w:lastRowLastColumn="0"/>
              <w:rPr>
                <w:b/>
                <w:bCs/>
              </w:rPr>
            </w:pPr>
            <w:r w:rsidRPr="006D0997">
              <w:rPr>
                <w:b/>
                <w:bCs/>
              </w:rPr>
              <w:t>0.8258</w:t>
            </w:r>
          </w:p>
        </w:tc>
      </w:tr>
    </w:tbl>
    <w:p w14:paraId="43C33662" w14:textId="2D4847A8" w:rsidR="007C30A3" w:rsidRPr="004B09A7" w:rsidRDefault="004B09A7" w:rsidP="00D55E10">
      <w:pPr>
        <w:rPr>
          <w:i/>
          <w:iCs/>
        </w:rPr>
      </w:pPr>
      <w:r>
        <w:rPr>
          <w:i/>
          <w:iCs/>
        </w:rPr>
        <w:lastRenderedPageBreak/>
        <w:t>Note: Blue is the observed data and orange is the predicted data.</w:t>
      </w:r>
    </w:p>
    <w:p w14:paraId="104DFDD7" w14:textId="5CFF0C61" w:rsidR="006D0997" w:rsidRDefault="006D0997" w:rsidP="00D55E10">
      <w:r w:rsidRPr="006D0997">
        <w:t>Looking over this graph</w:t>
      </w:r>
      <w:r w:rsidR="00B177B3">
        <w:t xml:space="preserve"> you can see characteristics of raised, noisy</w:t>
      </w:r>
      <w:r w:rsidR="003B006F">
        <w:t>,</w:t>
      </w:r>
      <w:r w:rsidR="00B177B3">
        <w:t xml:space="preserve"> and high </w:t>
      </w:r>
      <w:r w:rsidR="003B006F">
        <w:t xml:space="preserve">flow. In around 325 examples the model gives a high and noisy response to the observed data. Whilst around 50 examples the predicted values </w:t>
      </w:r>
      <w:r w:rsidR="00A6432F">
        <w:t>meet</w:t>
      </w:r>
      <w:r w:rsidR="003B006F">
        <w:t xml:space="preserve"> the values in mean daily flow. But </w:t>
      </w:r>
      <w:r w:rsidR="00A6432F">
        <w:t>overall,</w:t>
      </w:r>
      <w:r w:rsidR="003B006F">
        <w:t xml:space="preserve"> the prediction seems to be raised, this is especially true for examples between 121 and 273. This is most likely during the non-winter months </w:t>
      </w:r>
      <w:r w:rsidR="00A6432F">
        <w:t>when</w:t>
      </w:r>
      <w:r w:rsidR="003B006F">
        <w:t xml:space="preserve"> the mean daily flow is relatively low to the early and later parts of the year. </w:t>
      </w:r>
    </w:p>
    <w:p w14:paraId="40384D42" w14:textId="11B12DBD" w:rsidR="00014657" w:rsidRDefault="00014657" w:rsidP="00D55E10">
      <w:r>
        <w:t xml:space="preserve">I am quite surprised that the model was raised whereas the training model produced a </w:t>
      </w:r>
      <w:r w:rsidR="006B659D">
        <w:t>model that never overestimates the data</w:t>
      </w:r>
      <w:r>
        <w:rPr>
          <w:b/>
          <w:bCs/>
          <w:i/>
          <w:iCs/>
        </w:rPr>
        <w:t>.</w:t>
      </w:r>
      <w:r w:rsidR="006B659D">
        <w:rPr>
          <w:b/>
          <w:bCs/>
          <w:i/>
          <w:iCs/>
        </w:rPr>
        <w:t xml:space="preserve"> </w:t>
      </w:r>
      <w:r w:rsidR="006B659D" w:rsidRPr="007E7900">
        <w:t>The RMSE indicates that on average my final model on average misses out on about 30 units of accuracy. The mean squared relative error is 0.0488</w:t>
      </w:r>
      <w:r w:rsidR="007E7900" w:rsidRPr="007E7900">
        <w:t xml:space="preserve">. This says that my relative error from one predicted to its actual result is just above okay, where 0 is considered a perfect match. The coefficient of efficiency is less than 0.6. This means that the model has acquired </w:t>
      </w:r>
      <w:r w:rsidR="007E7900">
        <w:t>knowledge about the hydrograph</w:t>
      </w:r>
      <w:r w:rsidR="007932DB">
        <w:t xml:space="preserve"> dataset, but there is about 40% worth of knowledge missing. Lastly</w:t>
      </w:r>
      <w:r w:rsidR="00980C93">
        <w:t>,</w:t>
      </w:r>
      <w:r w:rsidR="007932DB">
        <w:t xml:space="preserve"> the coefficient of determination( R-Squared) is 0.8258. This means that t</w:t>
      </w:r>
      <w:r w:rsidR="00980C93">
        <w:t>he model follows recognises the pattern the hydrograph makes and the neural network adjusts itself appropriately to match it. This can be seen in the graph, where the general shape of the hydrograph is met with the raised predicted results.</w:t>
      </w:r>
    </w:p>
    <w:p w14:paraId="55346C79" w14:textId="22A1C2CF" w:rsidR="00980C93" w:rsidRPr="006B659D" w:rsidRDefault="00980C93" w:rsidP="00D55E10">
      <w:pPr>
        <w:rPr>
          <w:i/>
          <w:iCs/>
        </w:rPr>
      </w:pPr>
      <w:r>
        <w:t xml:space="preserve">Overall, this model could have been better especially for the MSRE and CE </w:t>
      </w:r>
      <w:r w:rsidR="00C61528">
        <w:t>results</w:t>
      </w:r>
      <w:r w:rsidR="00F10095">
        <w:t xml:space="preserve">. It is strange to think that the model might have been better with fewer configurations. Or maybe the best model would have been a solution with some poor performing and some high performing attributes, but to find that solution would have exponentially increased my time in network selection. But besides that, I am still pleased with how well my neural network has turned out. It still manages to detect the patterns in the hydrograph and reflect its changes accordingly. </w:t>
      </w:r>
    </w:p>
    <w:p w14:paraId="48A8F1D2" w14:textId="2244001E" w:rsidR="006D0997" w:rsidRDefault="006D0997" w:rsidP="00D55E10">
      <w:pPr>
        <w:rPr>
          <w:b/>
          <w:bCs/>
        </w:rPr>
      </w:pPr>
    </w:p>
    <w:p w14:paraId="31816C27" w14:textId="77777777" w:rsidR="00D55E10" w:rsidRDefault="00D55E10">
      <w:pPr>
        <w:rPr>
          <w:b/>
          <w:bCs/>
          <w:sz w:val="30"/>
          <w:szCs w:val="30"/>
        </w:rPr>
      </w:pPr>
    </w:p>
    <w:p w14:paraId="60DBC540" w14:textId="30D4095A" w:rsidR="004E6D99" w:rsidRDefault="004E6D99">
      <w:pPr>
        <w:rPr>
          <w:b/>
          <w:bCs/>
          <w:sz w:val="30"/>
          <w:szCs w:val="30"/>
        </w:rPr>
      </w:pPr>
      <w:r w:rsidRPr="002657E2">
        <w:rPr>
          <w:b/>
          <w:bCs/>
          <w:sz w:val="30"/>
          <w:szCs w:val="30"/>
        </w:rPr>
        <w:t>Comparison with other models (10%):</w:t>
      </w:r>
    </w:p>
    <w:p w14:paraId="12BFDD47" w14:textId="784677B7" w:rsidR="00750963" w:rsidRPr="002657E2" w:rsidRDefault="00750963">
      <w:pPr>
        <w:rPr>
          <w:b/>
          <w:bCs/>
          <w:sz w:val="30"/>
          <w:szCs w:val="30"/>
        </w:rPr>
      </w:pPr>
    </w:p>
    <w:p w14:paraId="4C496789" w14:textId="1346D108" w:rsidR="004E6D99" w:rsidRPr="00897A49" w:rsidRDefault="004E6D99">
      <w:pPr>
        <w:rPr>
          <w:b/>
          <w:bCs/>
        </w:rPr>
      </w:pPr>
    </w:p>
    <w:p w14:paraId="2B7E194B" w14:textId="6361A736" w:rsidR="00075894" w:rsidRPr="00897A49" w:rsidRDefault="00075894">
      <w:pPr>
        <w:rPr>
          <w:b/>
          <w:bCs/>
        </w:rPr>
      </w:pPr>
      <w:r w:rsidRPr="00897A49">
        <w:rPr>
          <w:b/>
          <w:bCs/>
        </w:rPr>
        <w:t>References:</w:t>
      </w:r>
      <w:r w:rsidR="009B68C2" w:rsidRPr="00897A49">
        <w:rPr>
          <w:b/>
          <w:bCs/>
        </w:rPr>
        <w:t xml:space="preserve"> </w:t>
      </w:r>
    </w:p>
    <w:p w14:paraId="1B6FB879" w14:textId="64E4D22C" w:rsidR="00075894" w:rsidRPr="00897A49" w:rsidRDefault="00075894">
      <w:pPr>
        <w:rPr>
          <w:i/>
          <w:iCs/>
        </w:rPr>
      </w:pPr>
      <w:r w:rsidRPr="00897A49">
        <w:rPr>
          <w:i/>
          <w:iCs/>
          <w:noProof/>
        </w:rPr>
        <w:drawing>
          <wp:anchor distT="0" distB="0" distL="114300" distR="114300" simplePos="0" relativeHeight="251661312" behindDoc="0" locked="0" layoutInCell="1" allowOverlap="1" wp14:anchorId="30580F3E" wp14:editId="5B9FCE2A">
            <wp:simplePos x="0" y="0"/>
            <wp:positionH relativeFrom="margin">
              <wp:align>right</wp:align>
            </wp:positionH>
            <wp:positionV relativeFrom="paragraph">
              <wp:posOffset>256540</wp:posOffset>
            </wp:positionV>
            <wp:extent cx="2857500" cy="100965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7500" cy="1009650"/>
                    </a:xfrm>
                    <a:prstGeom prst="rect">
                      <a:avLst/>
                    </a:prstGeom>
                  </pic:spPr>
                </pic:pic>
              </a:graphicData>
            </a:graphic>
          </wp:anchor>
        </w:drawing>
      </w:r>
      <w:r w:rsidRPr="00897A49">
        <w:rPr>
          <w:i/>
          <w:iCs/>
          <w:noProof/>
        </w:rPr>
        <w:drawing>
          <wp:anchor distT="0" distB="0" distL="114300" distR="114300" simplePos="0" relativeHeight="251660288" behindDoc="0" locked="0" layoutInCell="1" allowOverlap="1" wp14:anchorId="353D587A" wp14:editId="10722A20">
            <wp:simplePos x="0" y="0"/>
            <wp:positionH relativeFrom="column">
              <wp:posOffset>0</wp:posOffset>
            </wp:positionH>
            <wp:positionV relativeFrom="paragraph">
              <wp:posOffset>399415</wp:posOffset>
            </wp:positionV>
            <wp:extent cx="1914525" cy="600075"/>
            <wp:effectExtent l="0" t="0" r="9525" b="9525"/>
            <wp:wrapTopAndBottom/>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914525" cy="600075"/>
                    </a:xfrm>
                    <a:prstGeom prst="rect">
                      <a:avLst/>
                    </a:prstGeom>
                  </pic:spPr>
                </pic:pic>
              </a:graphicData>
            </a:graphic>
          </wp:anchor>
        </w:drawing>
      </w:r>
      <w:r w:rsidR="009B68C2" w:rsidRPr="00897A49">
        <w:rPr>
          <w:i/>
          <w:iCs/>
        </w:rPr>
        <w:t>F</w:t>
      </w:r>
      <w:r w:rsidRPr="00897A49">
        <w:rPr>
          <w:i/>
          <w:iCs/>
        </w:rPr>
        <w:t xml:space="preserve">igure 1:        </w:t>
      </w:r>
      <w:r w:rsidR="009B68C2" w:rsidRPr="00897A49">
        <w:rPr>
          <w:i/>
          <w:iCs/>
        </w:rPr>
        <w:t xml:space="preserve">                                                                           Figure 2:</w:t>
      </w:r>
      <w:r w:rsidRPr="00897A49">
        <w:rPr>
          <w:i/>
          <w:iCs/>
        </w:rPr>
        <w:t xml:space="preserve">            </w:t>
      </w:r>
    </w:p>
    <w:p w14:paraId="61EF0508" w14:textId="0CA0392A" w:rsidR="00075894" w:rsidRPr="00897A49" w:rsidRDefault="00075894">
      <w:pPr>
        <w:rPr>
          <w:i/>
          <w:iCs/>
        </w:rPr>
      </w:pPr>
    </w:p>
    <w:p w14:paraId="360B69BF" w14:textId="395FC770" w:rsidR="00014657" w:rsidRDefault="00C06CD8">
      <w:pPr>
        <w:rPr>
          <w:i/>
          <w:iCs/>
        </w:rPr>
      </w:pPr>
      <w:r w:rsidRPr="00897A49">
        <w:rPr>
          <w:i/>
          <w:iCs/>
          <w:noProof/>
        </w:rPr>
        <w:lastRenderedPageBreak/>
        <w:drawing>
          <wp:anchor distT="0" distB="0" distL="114300" distR="114300" simplePos="0" relativeHeight="251659264" behindDoc="0" locked="0" layoutInCell="1" allowOverlap="1" wp14:anchorId="6E4FE372" wp14:editId="305E3D49">
            <wp:simplePos x="0" y="0"/>
            <wp:positionH relativeFrom="page">
              <wp:posOffset>3752850</wp:posOffset>
            </wp:positionH>
            <wp:positionV relativeFrom="paragraph">
              <wp:posOffset>367030</wp:posOffset>
            </wp:positionV>
            <wp:extent cx="3162300" cy="790575"/>
            <wp:effectExtent l="0" t="0" r="0" b="9525"/>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62300" cy="790575"/>
                    </a:xfrm>
                    <a:prstGeom prst="rect">
                      <a:avLst/>
                    </a:prstGeom>
                  </pic:spPr>
                </pic:pic>
              </a:graphicData>
            </a:graphic>
          </wp:anchor>
        </w:drawing>
      </w:r>
      <w:r w:rsidRPr="00897A49">
        <w:rPr>
          <w:i/>
          <w:iCs/>
          <w:noProof/>
        </w:rPr>
        <w:drawing>
          <wp:anchor distT="0" distB="0" distL="114300" distR="114300" simplePos="0" relativeHeight="251658240" behindDoc="0" locked="0" layoutInCell="1" allowOverlap="1" wp14:anchorId="7BE5E20E" wp14:editId="2B070B8D">
            <wp:simplePos x="0" y="0"/>
            <wp:positionH relativeFrom="margin">
              <wp:posOffset>-323850</wp:posOffset>
            </wp:positionH>
            <wp:positionV relativeFrom="paragraph">
              <wp:posOffset>414655</wp:posOffset>
            </wp:positionV>
            <wp:extent cx="2562225" cy="590550"/>
            <wp:effectExtent l="0" t="0" r="9525"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62225" cy="590550"/>
                    </a:xfrm>
                    <a:prstGeom prst="rect">
                      <a:avLst/>
                    </a:prstGeom>
                  </pic:spPr>
                </pic:pic>
              </a:graphicData>
            </a:graphic>
          </wp:anchor>
        </w:drawing>
      </w:r>
      <w:r w:rsidR="009B68C2" w:rsidRPr="00897A49">
        <w:rPr>
          <w:i/>
          <w:iCs/>
        </w:rPr>
        <w:t>Figure 3:                                                                                  Figure 4:</w:t>
      </w:r>
    </w:p>
    <w:p w14:paraId="59B20346" w14:textId="38007795" w:rsidR="00A6432F" w:rsidRDefault="00A6432F">
      <w:pPr>
        <w:rPr>
          <w:i/>
          <w:iCs/>
        </w:rPr>
      </w:pPr>
    </w:p>
    <w:p w14:paraId="44AC5A42" w14:textId="3A23DF57" w:rsidR="009B68C2" w:rsidRPr="00897A49" w:rsidRDefault="00014657">
      <w:pPr>
        <w:rPr>
          <w:i/>
          <w:iCs/>
        </w:rPr>
      </w:pPr>
      <w:r w:rsidRPr="00897A49">
        <w:rPr>
          <w:i/>
          <w:iCs/>
          <w:noProof/>
        </w:rPr>
        <w:drawing>
          <wp:anchor distT="0" distB="0" distL="114300" distR="114300" simplePos="0" relativeHeight="251662336" behindDoc="0" locked="0" layoutInCell="1" allowOverlap="1" wp14:anchorId="4E01C7C2" wp14:editId="305350E0">
            <wp:simplePos x="0" y="0"/>
            <wp:positionH relativeFrom="margin">
              <wp:posOffset>1152525</wp:posOffset>
            </wp:positionH>
            <wp:positionV relativeFrom="paragraph">
              <wp:posOffset>267970</wp:posOffset>
            </wp:positionV>
            <wp:extent cx="2057400" cy="2066925"/>
            <wp:effectExtent l="0" t="0" r="0" b="9525"/>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57400" cy="2066925"/>
                    </a:xfrm>
                    <a:prstGeom prst="rect">
                      <a:avLst/>
                    </a:prstGeom>
                  </pic:spPr>
                </pic:pic>
              </a:graphicData>
            </a:graphic>
          </wp:anchor>
        </w:drawing>
      </w:r>
      <w:r w:rsidR="009B68C2" w:rsidRPr="00897A49">
        <w:rPr>
          <w:i/>
          <w:iCs/>
        </w:rPr>
        <w:t xml:space="preserve">Figure </w:t>
      </w:r>
      <w:r w:rsidR="007070AF" w:rsidRPr="00897A49">
        <w:rPr>
          <w:i/>
          <w:iCs/>
        </w:rPr>
        <w:t>5</w:t>
      </w:r>
      <w:r w:rsidR="009B68C2" w:rsidRPr="00897A49">
        <w:rPr>
          <w:i/>
          <w:iCs/>
        </w:rPr>
        <w:t>:</w:t>
      </w:r>
    </w:p>
    <w:p w14:paraId="12081B5D" w14:textId="38E030B3" w:rsidR="00F95BF9" w:rsidRDefault="00F95BF9">
      <w:pPr>
        <w:rPr>
          <w:noProof/>
        </w:rPr>
      </w:pPr>
    </w:p>
    <w:p w14:paraId="6F5695FB" w14:textId="277D2EAD" w:rsidR="00014657" w:rsidRDefault="00014657">
      <w:pPr>
        <w:rPr>
          <w:i/>
          <w:iCs/>
          <w:noProof/>
        </w:rPr>
      </w:pPr>
    </w:p>
    <w:p w14:paraId="0136143D" w14:textId="0D3BCD0C" w:rsidR="00014657" w:rsidRPr="00014657" w:rsidRDefault="00A6432F">
      <w:pPr>
        <w:rPr>
          <w:i/>
          <w:iCs/>
        </w:rPr>
      </w:pPr>
      <w:r>
        <w:rPr>
          <w:noProof/>
        </w:rPr>
        <w:drawing>
          <wp:anchor distT="0" distB="0" distL="114300" distR="114300" simplePos="0" relativeHeight="251695104" behindDoc="1" locked="0" layoutInCell="1" allowOverlap="1" wp14:anchorId="27AEAF78" wp14:editId="7DA6C359">
            <wp:simplePos x="0" y="0"/>
            <wp:positionH relativeFrom="margin">
              <wp:posOffset>-857250</wp:posOffset>
            </wp:positionH>
            <wp:positionV relativeFrom="paragraph">
              <wp:posOffset>247650</wp:posOffset>
            </wp:positionV>
            <wp:extent cx="7477125" cy="3543300"/>
            <wp:effectExtent l="0" t="0" r="9525" b="0"/>
            <wp:wrapTight wrapText="bothSides">
              <wp:wrapPolygon edited="0">
                <wp:start x="0" y="0"/>
                <wp:lineTo x="0" y="21484"/>
                <wp:lineTo x="21572" y="21484"/>
                <wp:lineTo x="21572" y="0"/>
                <wp:lineTo x="0" y="0"/>
              </wp:wrapPolygon>
            </wp:wrapTight>
            <wp:docPr id="42" name="Chart 42">
              <a:extLst xmlns:a="http://schemas.openxmlformats.org/drawingml/2006/main">
                <a:ext uri="{FF2B5EF4-FFF2-40B4-BE49-F238E27FC236}">
                  <a16:creationId xmlns:a16="http://schemas.microsoft.com/office/drawing/2014/main" id="{6BD71FE5-4B73-4054-BF96-A68E28A644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014657">
        <w:rPr>
          <w:i/>
          <w:iCs/>
        </w:rPr>
        <w:t>Figure 6:</w:t>
      </w:r>
    </w:p>
    <w:p w14:paraId="1391527B" w14:textId="4F15754D" w:rsidR="00611C70" w:rsidRPr="00897A49" w:rsidRDefault="00611C70">
      <w:pPr>
        <w:rPr>
          <w:i/>
          <w:iCs/>
        </w:rPr>
      </w:pPr>
    </w:p>
    <w:sectPr w:rsidR="00611C70" w:rsidRPr="00897A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E5C68"/>
    <w:multiLevelType w:val="hybridMultilevel"/>
    <w:tmpl w:val="F61C15DC"/>
    <w:lvl w:ilvl="0" w:tplc="DACC4E6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5619F2"/>
    <w:multiLevelType w:val="hybridMultilevel"/>
    <w:tmpl w:val="E018B88E"/>
    <w:lvl w:ilvl="0" w:tplc="733E6B96">
      <w:start w:val="5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D99"/>
    <w:rsid w:val="00000292"/>
    <w:rsid w:val="00000474"/>
    <w:rsid w:val="000072E8"/>
    <w:rsid w:val="00014657"/>
    <w:rsid w:val="0001774F"/>
    <w:rsid w:val="00024CAA"/>
    <w:rsid w:val="00030A70"/>
    <w:rsid w:val="00034681"/>
    <w:rsid w:val="0004171E"/>
    <w:rsid w:val="00046573"/>
    <w:rsid w:val="00052D61"/>
    <w:rsid w:val="00066354"/>
    <w:rsid w:val="00075894"/>
    <w:rsid w:val="00093696"/>
    <w:rsid w:val="000A04C8"/>
    <w:rsid w:val="000A6086"/>
    <w:rsid w:val="000B131C"/>
    <w:rsid w:val="000B41F1"/>
    <w:rsid w:val="000B5901"/>
    <w:rsid w:val="000D26E3"/>
    <w:rsid w:val="000E71ED"/>
    <w:rsid w:val="000E7E0A"/>
    <w:rsid w:val="000F0E5A"/>
    <w:rsid w:val="000F4D4E"/>
    <w:rsid w:val="001019BE"/>
    <w:rsid w:val="0014242C"/>
    <w:rsid w:val="0015510B"/>
    <w:rsid w:val="00161E11"/>
    <w:rsid w:val="00175AD7"/>
    <w:rsid w:val="00194E78"/>
    <w:rsid w:val="001B1B56"/>
    <w:rsid w:val="001C0F7B"/>
    <w:rsid w:val="001E0259"/>
    <w:rsid w:val="001E2E9E"/>
    <w:rsid w:val="001E3B5A"/>
    <w:rsid w:val="001E7ED5"/>
    <w:rsid w:val="0020031F"/>
    <w:rsid w:val="00207B0E"/>
    <w:rsid w:val="00224B22"/>
    <w:rsid w:val="00232CB5"/>
    <w:rsid w:val="002350B4"/>
    <w:rsid w:val="00235FA1"/>
    <w:rsid w:val="00242900"/>
    <w:rsid w:val="002444F1"/>
    <w:rsid w:val="0024754B"/>
    <w:rsid w:val="0025036A"/>
    <w:rsid w:val="00250CA8"/>
    <w:rsid w:val="0026530A"/>
    <w:rsid w:val="002657E2"/>
    <w:rsid w:val="002A19C3"/>
    <w:rsid w:val="002A58CD"/>
    <w:rsid w:val="002D7B81"/>
    <w:rsid w:val="002E2F56"/>
    <w:rsid w:val="002F4652"/>
    <w:rsid w:val="002F6631"/>
    <w:rsid w:val="00306F07"/>
    <w:rsid w:val="00311CFF"/>
    <w:rsid w:val="00321D0A"/>
    <w:rsid w:val="00321DBA"/>
    <w:rsid w:val="00324A89"/>
    <w:rsid w:val="003310A5"/>
    <w:rsid w:val="0033675D"/>
    <w:rsid w:val="00341A14"/>
    <w:rsid w:val="00362F55"/>
    <w:rsid w:val="00365992"/>
    <w:rsid w:val="00385DC5"/>
    <w:rsid w:val="00387A3E"/>
    <w:rsid w:val="00393A50"/>
    <w:rsid w:val="00396317"/>
    <w:rsid w:val="003A2DE6"/>
    <w:rsid w:val="003B006F"/>
    <w:rsid w:val="003B7B8B"/>
    <w:rsid w:val="003E1491"/>
    <w:rsid w:val="003F04D4"/>
    <w:rsid w:val="003F3A52"/>
    <w:rsid w:val="004102E1"/>
    <w:rsid w:val="00411A38"/>
    <w:rsid w:val="00412488"/>
    <w:rsid w:val="0042697F"/>
    <w:rsid w:val="00433BF6"/>
    <w:rsid w:val="0046758A"/>
    <w:rsid w:val="00477172"/>
    <w:rsid w:val="00485D11"/>
    <w:rsid w:val="00486F84"/>
    <w:rsid w:val="00491001"/>
    <w:rsid w:val="004B09A7"/>
    <w:rsid w:val="004B0FD4"/>
    <w:rsid w:val="004B14BD"/>
    <w:rsid w:val="004B3EC5"/>
    <w:rsid w:val="004D30B5"/>
    <w:rsid w:val="004E6D99"/>
    <w:rsid w:val="004E720C"/>
    <w:rsid w:val="004E7B82"/>
    <w:rsid w:val="00503380"/>
    <w:rsid w:val="00506A82"/>
    <w:rsid w:val="00506F9A"/>
    <w:rsid w:val="00507868"/>
    <w:rsid w:val="005158C8"/>
    <w:rsid w:val="00515D5D"/>
    <w:rsid w:val="00550532"/>
    <w:rsid w:val="00551680"/>
    <w:rsid w:val="00556CD6"/>
    <w:rsid w:val="00562393"/>
    <w:rsid w:val="0056257B"/>
    <w:rsid w:val="00571CE9"/>
    <w:rsid w:val="005767D7"/>
    <w:rsid w:val="005A0073"/>
    <w:rsid w:val="005A64DF"/>
    <w:rsid w:val="005B5216"/>
    <w:rsid w:val="005C4B2F"/>
    <w:rsid w:val="005C760B"/>
    <w:rsid w:val="005C79DC"/>
    <w:rsid w:val="005E0CD0"/>
    <w:rsid w:val="005E2AB3"/>
    <w:rsid w:val="005F038A"/>
    <w:rsid w:val="005F2A93"/>
    <w:rsid w:val="005F3A55"/>
    <w:rsid w:val="005F51AE"/>
    <w:rsid w:val="00605704"/>
    <w:rsid w:val="00611C70"/>
    <w:rsid w:val="00674D8D"/>
    <w:rsid w:val="00693B9B"/>
    <w:rsid w:val="006A40D3"/>
    <w:rsid w:val="006A45DD"/>
    <w:rsid w:val="006A4CEC"/>
    <w:rsid w:val="006B659D"/>
    <w:rsid w:val="006D0997"/>
    <w:rsid w:val="006D1142"/>
    <w:rsid w:val="006D7EF2"/>
    <w:rsid w:val="006E6374"/>
    <w:rsid w:val="006E7FDF"/>
    <w:rsid w:val="007070AF"/>
    <w:rsid w:val="00707B82"/>
    <w:rsid w:val="00707E84"/>
    <w:rsid w:val="007105B5"/>
    <w:rsid w:val="00710F35"/>
    <w:rsid w:val="00714C82"/>
    <w:rsid w:val="0072178D"/>
    <w:rsid w:val="00740CC8"/>
    <w:rsid w:val="00750963"/>
    <w:rsid w:val="007530CD"/>
    <w:rsid w:val="00762E4F"/>
    <w:rsid w:val="007649D3"/>
    <w:rsid w:val="00781D6A"/>
    <w:rsid w:val="00784922"/>
    <w:rsid w:val="007932DB"/>
    <w:rsid w:val="0079455B"/>
    <w:rsid w:val="007A0E79"/>
    <w:rsid w:val="007A2F2C"/>
    <w:rsid w:val="007A7F5D"/>
    <w:rsid w:val="007B1267"/>
    <w:rsid w:val="007C1D8C"/>
    <w:rsid w:val="007C30A3"/>
    <w:rsid w:val="007C5830"/>
    <w:rsid w:val="007E0C1C"/>
    <w:rsid w:val="007E7900"/>
    <w:rsid w:val="007F50ED"/>
    <w:rsid w:val="008155A7"/>
    <w:rsid w:val="00823336"/>
    <w:rsid w:val="00835EE9"/>
    <w:rsid w:val="00837DBD"/>
    <w:rsid w:val="00846FAE"/>
    <w:rsid w:val="008540C6"/>
    <w:rsid w:val="00881027"/>
    <w:rsid w:val="00891A6F"/>
    <w:rsid w:val="00896539"/>
    <w:rsid w:val="00897A49"/>
    <w:rsid w:val="008B269F"/>
    <w:rsid w:val="008C0008"/>
    <w:rsid w:val="008C3281"/>
    <w:rsid w:val="008E40BE"/>
    <w:rsid w:val="008F197B"/>
    <w:rsid w:val="008F392F"/>
    <w:rsid w:val="008F720E"/>
    <w:rsid w:val="0090513A"/>
    <w:rsid w:val="00907FA7"/>
    <w:rsid w:val="0091307A"/>
    <w:rsid w:val="009156C4"/>
    <w:rsid w:val="009272FE"/>
    <w:rsid w:val="009300D5"/>
    <w:rsid w:val="009351EB"/>
    <w:rsid w:val="00944F8E"/>
    <w:rsid w:val="009533A7"/>
    <w:rsid w:val="00955043"/>
    <w:rsid w:val="00967954"/>
    <w:rsid w:val="00970AB4"/>
    <w:rsid w:val="00980C93"/>
    <w:rsid w:val="009822B6"/>
    <w:rsid w:val="00984AD4"/>
    <w:rsid w:val="009A1709"/>
    <w:rsid w:val="009B129F"/>
    <w:rsid w:val="009B68C2"/>
    <w:rsid w:val="009C0D32"/>
    <w:rsid w:val="009C3C7E"/>
    <w:rsid w:val="009D4556"/>
    <w:rsid w:val="00A21837"/>
    <w:rsid w:val="00A24F33"/>
    <w:rsid w:val="00A266B7"/>
    <w:rsid w:val="00A36A15"/>
    <w:rsid w:val="00A55174"/>
    <w:rsid w:val="00A57CB5"/>
    <w:rsid w:val="00A6432F"/>
    <w:rsid w:val="00A673AA"/>
    <w:rsid w:val="00A7219D"/>
    <w:rsid w:val="00A7460F"/>
    <w:rsid w:val="00A75C7F"/>
    <w:rsid w:val="00A91995"/>
    <w:rsid w:val="00AB18A1"/>
    <w:rsid w:val="00AB386A"/>
    <w:rsid w:val="00AD568D"/>
    <w:rsid w:val="00AE0ECF"/>
    <w:rsid w:val="00AE1861"/>
    <w:rsid w:val="00AF60D9"/>
    <w:rsid w:val="00B03F05"/>
    <w:rsid w:val="00B15345"/>
    <w:rsid w:val="00B177B3"/>
    <w:rsid w:val="00B27E2E"/>
    <w:rsid w:val="00B46461"/>
    <w:rsid w:val="00B65601"/>
    <w:rsid w:val="00B66CC5"/>
    <w:rsid w:val="00B71076"/>
    <w:rsid w:val="00B7498D"/>
    <w:rsid w:val="00BA6DE3"/>
    <w:rsid w:val="00BB3490"/>
    <w:rsid w:val="00BC05AF"/>
    <w:rsid w:val="00BD0562"/>
    <w:rsid w:val="00BD7D56"/>
    <w:rsid w:val="00BE08BF"/>
    <w:rsid w:val="00C00528"/>
    <w:rsid w:val="00C02C48"/>
    <w:rsid w:val="00C03AC2"/>
    <w:rsid w:val="00C06CD8"/>
    <w:rsid w:val="00C11896"/>
    <w:rsid w:val="00C17A59"/>
    <w:rsid w:val="00C21C89"/>
    <w:rsid w:val="00C228BB"/>
    <w:rsid w:val="00C27A5D"/>
    <w:rsid w:val="00C436FA"/>
    <w:rsid w:val="00C44505"/>
    <w:rsid w:val="00C474A4"/>
    <w:rsid w:val="00C5299D"/>
    <w:rsid w:val="00C61528"/>
    <w:rsid w:val="00C657D9"/>
    <w:rsid w:val="00C6620D"/>
    <w:rsid w:val="00C66739"/>
    <w:rsid w:val="00C715BA"/>
    <w:rsid w:val="00C80C5A"/>
    <w:rsid w:val="00CD2341"/>
    <w:rsid w:val="00CE0E8D"/>
    <w:rsid w:val="00CE517D"/>
    <w:rsid w:val="00D1257D"/>
    <w:rsid w:val="00D150D4"/>
    <w:rsid w:val="00D3504A"/>
    <w:rsid w:val="00D5109E"/>
    <w:rsid w:val="00D55E10"/>
    <w:rsid w:val="00D60AA2"/>
    <w:rsid w:val="00D946F6"/>
    <w:rsid w:val="00DB0109"/>
    <w:rsid w:val="00DB0292"/>
    <w:rsid w:val="00DB74A6"/>
    <w:rsid w:val="00DC2627"/>
    <w:rsid w:val="00DD19D8"/>
    <w:rsid w:val="00DE20AA"/>
    <w:rsid w:val="00DE5162"/>
    <w:rsid w:val="00DE5971"/>
    <w:rsid w:val="00E10797"/>
    <w:rsid w:val="00E13FB4"/>
    <w:rsid w:val="00E24C31"/>
    <w:rsid w:val="00E3297B"/>
    <w:rsid w:val="00E3560B"/>
    <w:rsid w:val="00E4204B"/>
    <w:rsid w:val="00E543E1"/>
    <w:rsid w:val="00E673A2"/>
    <w:rsid w:val="00E6771B"/>
    <w:rsid w:val="00E72CFA"/>
    <w:rsid w:val="00E91FE0"/>
    <w:rsid w:val="00EA023D"/>
    <w:rsid w:val="00EA555E"/>
    <w:rsid w:val="00EB5654"/>
    <w:rsid w:val="00ED275E"/>
    <w:rsid w:val="00ED27B0"/>
    <w:rsid w:val="00ED6106"/>
    <w:rsid w:val="00EE18BB"/>
    <w:rsid w:val="00EF2C13"/>
    <w:rsid w:val="00EF418E"/>
    <w:rsid w:val="00F03AED"/>
    <w:rsid w:val="00F10095"/>
    <w:rsid w:val="00F12F8B"/>
    <w:rsid w:val="00F15C81"/>
    <w:rsid w:val="00F2241C"/>
    <w:rsid w:val="00F245FA"/>
    <w:rsid w:val="00F24D6D"/>
    <w:rsid w:val="00F27E29"/>
    <w:rsid w:val="00F27F62"/>
    <w:rsid w:val="00F30C90"/>
    <w:rsid w:val="00F32212"/>
    <w:rsid w:val="00F50198"/>
    <w:rsid w:val="00F50478"/>
    <w:rsid w:val="00F55C30"/>
    <w:rsid w:val="00F57E9D"/>
    <w:rsid w:val="00F72D40"/>
    <w:rsid w:val="00F90F5C"/>
    <w:rsid w:val="00F94F74"/>
    <w:rsid w:val="00F95BF9"/>
    <w:rsid w:val="00FA2C3B"/>
    <w:rsid w:val="00FB027A"/>
    <w:rsid w:val="00FC3775"/>
    <w:rsid w:val="00FC6BB3"/>
    <w:rsid w:val="00FE0152"/>
    <w:rsid w:val="00FF321D"/>
    <w:rsid w:val="00FF3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BD9A"/>
  <w15:chartTrackingRefBased/>
  <w15:docId w15:val="{C68E8A1F-7A7A-400A-80B7-8D9AB5589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B82"/>
    <w:pPr>
      <w:ind w:left="720"/>
      <w:contextualSpacing/>
    </w:pPr>
  </w:style>
  <w:style w:type="table" w:styleId="TableGrid">
    <w:name w:val="Table Grid"/>
    <w:basedOn w:val="TableNormal"/>
    <w:uiPriority w:val="39"/>
    <w:rsid w:val="00740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C30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7C30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7C30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C30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C30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9239">
      <w:bodyDiv w:val="1"/>
      <w:marLeft w:val="0"/>
      <w:marRight w:val="0"/>
      <w:marTop w:val="0"/>
      <w:marBottom w:val="0"/>
      <w:divBdr>
        <w:top w:val="none" w:sz="0" w:space="0" w:color="auto"/>
        <w:left w:val="none" w:sz="0" w:space="0" w:color="auto"/>
        <w:bottom w:val="none" w:sz="0" w:space="0" w:color="auto"/>
        <w:right w:val="none" w:sz="0" w:space="0" w:color="auto"/>
      </w:divBdr>
    </w:div>
    <w:div w:id="331567874">
      <w:bodyDiv w:val="1"/>
      <w:marLeft w:val="0"/>
      <w:marRight w:val="0"/>
      <w:marTop w:val="0"/>
      <w:marBottom w:val="0"/>
      <w:divBdr>
        <w:top w:val="none" w:sz="0" w:space="0" w:color="auto"/>
        <w:left w:val="none" w:sz="0" w:space="0" w:color="auto"/>
        <w:bottom w:val="none" w:sz="0" w:space="0" w:color="auto"/>
        <w:right w:val="none" w:sz="0" w:space="0" w:color="auto"/>
      </w:divBdr>
    </w:div>
    <w:div w:id="513541134">
      <w:bodyDiv w:val="1"/>
      <w:marLeft w:val="0"/>
      <w:marRight w:val="0"/>
      <w:marTop w:val="0"/>
      <w:marBottom w:val="0"/>
      <w:divBdr>
        <w:top w:val="none" w:sz="0" w:space="0" w:color="auto"/>
        <w:left w:val="none" w:sz="0" w:space="0" w:color="auto"/>
        <w:bottom w:val="none" w:sz="0" w:space="0" w:color="auto"/>
        <w:right w:val="none" w:sz="0" w:space="0" w:color="auto"/>
      </w:divBdr>
    </w:div>
    <w:div w:id="821387522">
      <w:bodyDiv w:val="1"/>
      <w:marLeft w:val="0"/>
      <w:marRight w:val="0"/>
      <w:marTop w:val="0"/>
      <w:marBottom w:val="0"/>
      <w:divBdr>
        <w:top w:val="none" w:sz="0" w:space="0" w:color="auto"/>
        <w:left w:val="none" w:sz="0" w:space="0" w:color="auto"/>
        <w:bottom w:val="none" w:sz="0" w:space="0" w:color="auto"/>
        <w:right w:val="none" w:sz="0" w:space="0" w:color="auto"/>
      </w:divBdr>
    </w:div>
    <w:div w:id="837573861">
      <w:bodyDiv w:val="1"/>
      <w:marLeft w:val="0"/>
      <w:marRight w:val="0"/>
      <w:marTop w:val="0"/>
      <w:marBottom w:val="0"/>
      <w:divBdr>
        <w:top w:val="none" w:sz="0" w:space="0" w:color="auto"/>
        <w:left w:val="none" w:sz="0" w:space="0" w:color="auto"/>
        <w:bottom w:val="none" w:sz="0" w:space="0" w:color="auto"/>
        <w:right w:val="none" w:sz="0" w:space="0" w:color="auto"/>
      </w:divBdr>
    </w:div>
    <w:div w:id="1135099309">
      <w:bodyDiv w:val="1"/>
      <w:marLeft w:val="0"/>
      <w:marRight w:val="0"/>
      <w:marTop w:val="0"/>
      <w:marBottom w:val="0"/>
      <w:divBdr>
        <w:top w:val="none" w:sz="0" w:space="0" w:color="auto"/>
        <w:left w:val="none" w:sz="0" w:space="0" w:color="auto"/>
        <w:bottom w:val="none" w:sz="0" w:space="0" w:color="auto"/>
        <w:right w:val="none" w:sz="0" w:space="0" w:color="auto"/>
      </w:divBdr>
      <w:divsChild>
        <w:div w:id="1356736306">
          <w:marLeft w:val="0"/>
          <w:marRight w:val="0"/>
          <w:marTop w:val="0"/>
          <w:marBottom w:val="0"/>
          <w:divBdr>
            <w:top w:val="none" w:sz="0" w:space="0" w:color="auto"/>
            <w:left w:val="none" w:sz="0" w:space="0" w:color="auto"/>
            <w:bottom w:val="none" w:sz="0" w:space="0" w:color="auto"/>
            <w:right w:val="none" w:sz="0" w:space="0" w:color="auto"/>
          </w:divBdr>
          <w:divsChild>
            <w:div w:id="1637876113">
              <w:marLeft w:val="0"/>
              <w:marRight w:val="0"/>
              <w:marTop w:val="0"/>
              <w:marBottom w:val="0"/>
              <w:divBdr>
                <w:top w:val="none" w:sz="0" w:space="0" w:color="auto"/>
                <w:left w:val="none" w:sz="0" w:space="0" w:color="auto"/>
                <w:bottom w:val="none" w:sz="0" w:space="0" w:color="auto"/>
                <w:right w:val="none" w:sz="0" w:space="0" w:color="auto"/>
              </w:divBdr>
            </w:div>
            <w:div w:id="229775574">
              <w:marLeft w:val="0"/>
              <w:marRight w:val="0"/>
              <w:marTop w:val="0"/>
              <w:marBottom w:val="0"/>
              <w:divBdr>
                <w:top w:val="none" w:sz="0" w:space="0" w:color="auto"/>
                <w:left w:val="none" w:sz="0" w:space="0" w:color="auto"/>
                <w:bottom w:val="none" w:sz="0" w:space="0" w:color="auto"/>
                <w:right w:val="none" w:sz="0" w:space="0" w:color="auto"/>
              </w:divBdr>
            </w:div>
            <w:div w:id="1184706929">
              <w:marLeft w:val="0"/>
              <w:marRight w:val="0"/>
              <w:marTop w:val="0"/>
              <w:marBottom w:val="0"/>
              <w:divBdr>
                <w:top w:val="none" w:sz="0" w:space="0" w:color="auto"/>
                <w:left w:val="none" w:sz="0" w:space="0" w:color="auto"/>
                <w:bottom w:val="none" w:sz="0" w:space="0" w:color="auto"/>
                <w:right w:val="none" w:sz="0" w:space="0" w:color="auto"/>
              </w:divBdr>
            </w:div>
            <w:div w:id="1116678005">
              <w:marLeft w:val="0"/>
              <w:marRight w:val="0"/>
              <w:marTop w:val="0"/>
              <w:marBottom w:val="0"/>
              <w:divBdr>
                <w:top w:val="none" w:sz="0" w:space="0" w:color="auto"/>
                <w:left w:val="none" w:sz="0" w:space="0" w:color="auto"/>
                <w:bottom w:val="none" w:sz="0" w:space="0" w:color="auto"/>
                <w:right w:val="none" w:sz="0" w:space="0" w:color="auto"/>
              </w:divBdr>
            </w:div>
            <w:div w:id="1386755856">
              <w:marLeft w:val="0"/>
              <w:marRight w:val="0"/>
              <w:marTop w:val="0"/>
              <w:marBottom w:val="0"/>
              <w:divBdr>
                <w:top w:val="none" w:sz="0" w:space="0" w:color="auto"/>
                <w:left w:val="none" w:sz="0" w:space="0" w:color="auto"/>
                <w:bottom w:val="none" w:sz="0" w:space="0" w:color="auto"/>
                <w:right w:val="none" w:sz="0" w:space="0" w:color="auto"/>
              </w:divBdr>
            </w:div>
            <w:div w:id="1774936724">
              <w:marLeft w:val="0"/>
              <w:marRight w:val="0"/>
              <w:marTop w:val="0"/>
              <w:marBottom w:val="0"/>
              <w:divBdr>
                <w:top w:val="none" w:sz="0" w:space="0" w:color="auto"/>
                <w:left w:val="none" w:sz="0" w:space="0" w:color="auto"/>
                <w:bottom w:val="none" w:sz="0" w:space="0" w:color="auto"/>
                <w:right w:val="none" w:sz="0" w:space="0" w:color="auto"/>
              </w:divBdr>
            </w:div>
            <w:div w:id="1804232197">
              <w:marLeft w:val="0"/>
              <w:marRight w:val="0"/>
              <w:marTop w:val="0"/>
              <w:marBottom w:val="0"/>
              <w:divBdr>
                <w:top w:val="none" w:sz="0" w:space="0" w:color="auto"/>
                <w:left w:val="none" w:sz="0" w:space="0" w:color="auto"/>
                <w:bottom w:val="none" w:sz="0" w:space="0" w:color="auto"/>
                <w:right w:val="none" w:sz="0" w:space="0" w:color="auto"/>
              </w:divBdr>
            </w:div>
            <w:div w:id="1796829935">
              <w:marLeft w:val="0"/>
              <w:marRight w:val="0"/>
              <w:marTop w:val="0"/>
              <w:marBottom w:val="0"/>
              <w:divBdr>
                <w:top w:val="none" w:sz="0" w:space="0" w:color="auto"/>
                <w:left w:val="none" w:sz="0" w:space="0" w:color="auto"/>
                <w:bottom w:val="none" w:sz="0" w:space="0" w:color="auto"/>
                <w:right w:val="none" w:sz="0" w:space="0" w:color="auto"/>
              </w:divBdr>
            </w:div>
            <w:div w:id="1742554612">
              <w:marLeft w:val="0"/>
              <w:marRight w:val="0"/>
              <w:marTop w:val="0"/>
              <w:marBottom w:val="0"/>
              <w:divBdr>
                <w:top w:val="none" w:sz="0" w:space="0" w:color="auto"/>
                <w:left w:val="none" w:sz="0" w:space="0" w:color="auto"/>
                <w:bottom w:val="none" w:sz="0" w:space="0" w:color="auto"/>
                <w:right w:val="none" w:sz="0" w:space="0" w:color="auto"/>
              </w:divBdr>
            </w:div>
            <w:div w:id="1270623613">
              <w:marLeft w:val="0"/>
              <w:marRight w:val="0"/>
              <w:marTop w:val="0"/>
              <w:marBottom w:val="0"/>
              <w:divBdr>
                <w:top w:val="none" w:sz="0" w:space="0" w:color="auto"/>
                <w:left w:val="none" w:sz="0" w:space="0" w:color="auto"/>
                <w:bottom w:val="none" w:sz="0" w:space="0" w:color="auto"/>
                <w:right w:val="none" w:sz="0" w:space="0" w:color="auto"/>
              </w:divBdr>
            </w:div>
            <w:div w:id="583221140">
              <w:marLeft w:val="0"/>
              <w:marRight w:val="0"/>
              <w:marTop w:val="0"/>
              <w:marBottom w:val="0"/>
              <w:divBdr>
                <w:top w:val="none" w:sz="0" w:space="0" w:color="auto"/>
                <w:left w:val="none" w:sz="0" w:space="0" w:color="auto"/>
                <w:bottom w:val="none" w:sz="0" w:space="0" w:color="auto"/>
                <w:right w:val="none" w:sz="0" w:space="0" w:color="auto"/>
              </w:divBdr>
            </w:div>
            <w:div w:id="994338142">
              <w:marLeft w:val="0"/>
              <w:marRight w:val="0"/>
              <w:marTop w:val="0"/>
              <w:marBottom w:val="0"/>
              <w:divBdr>
                <w:top w:val="none" w:sz="0" w:space="0" w:color="auto"/>
                <w:left w:val="none" w:sz="0" w:space="0" w:color="auto"/>
                <w:bottom w:val="none" w:sz="0" w:space="0" w:color="auto"/>
                <w:right w:val="none" w:sz="0" w:space="0" w:color="auto"/>
              </w:divBdr>
            </w:div>
            <w:div w:id="1975133663">
              <w:marLeft w:val="0"/>
              <w:marRight w:val="0"/>
              <w:marTop w:val="0"/>
              <w:marBottom w:val="0"/>
              <w:divBdr>
                <w:top w:val="none" w:sz="0" w:space="0" w:color="auto"/>
                <w:left w:val="none" w:sz="0" w:space="0" w:color="auto"/>
                <w:bottom w:val="none" w:sz="0" w:space="0" w:color="auto"/>
                <w:right w:val="none" w:sz="0" w:space="0" w:color="auto"/>
              </w:divBdr>
            </w:div>
            <w:div w:id="1570460620">
              <w:marLeft w:val="0"/>
              <w:marRight w:val="0"/>
              <w:marTop w:val="0"/>
              <w:marBottom w:val="0"/>
              <w:divBdr>
                <w:top w:val="none" w:sz="0" w:space="0" w:color="auto"/>
                <w:left w:val="none" w:sz="0" w:space="0" w:color="auto"/>
                <w:bottom w:val="none" w:sz="0" w:space="0" w:color="auto"/>
                <w:right w:val="none" w:sz="0" w:space="0" w:color="auto"/>
              </w:divBdr>
            </w:div>
            <w:div w:id="1424913208">
              <w:marLeft w:val="0"/>
              <w:marRight w:val="0"/>
              <w:marTop w:val="0"/>
              <w:marBottom w:val="0"/>
              <w:divBdr>
                <w:top w:val="none" w:sz="0" w:space="0" w:color="auto"/>
                <w:left w:val="none" w:sz="0" w:space="0" w:color="auto"/>
                <w:bottom w:val="none" w:sz="0" w:space="0" w:color="auto"/>
                <w:right w:val="none" w:sz="0" w:space="0" w:color="auto"/>
              </w:divBdr>
            </w:div>
            <w:div w:id="1158691813">
              <w:marLeft w:val="0"/>
              <w:marRight w:val="0"/>
              <w:marTop w:val="0"/>
              <w:marBottom w:val="0"/>
              <w:divBdr>
                <w:top w:val="none" w:sz="0" w:space="0" w:color="auto"/>
                <w:left w:val="none" w:sz="0" w:space="0" w:color="auto"/>
                <w:bottom w:val="none" w:sz="0" w:space="0" w:color="auto"/>
                <w:right w:val="none" w:sz="0" w:space="0" w:color="auto"/>
              </w:divBdr>
            </w:div>
            <w:div w:id="1715151705">
              <w:marLeft w:val="0"/>
              <w:marRight w:val="0"/>
              <w:marTop w:val="0"/>
              <w:marBottom w:val="0"/>
              <w:divBdr>
                <w:top w:val="none" w:sz="0" w:space="0" w:color="auto"/>
                <w:left w:val="none" w:sz="0" w:space="0" w:color="auto"/>
                <w:bottom w:val="none" w:sz="0" w:space="0" w:color="auto"/>
                <w:right w:val="none" w:sz="0" w:space="0" w:color="auto"/>
              </w:divBdr>
            </w:div>
            <w:div w:id="641808369">
              <w:marLeft w:val="0"/>
              <w:marRight w:val="0"/>
              <w:marTop w:val="0"/>
              <w:marBottom w:val="0"/>
              <w:divBdr>
                <w:top w:val="none" w:sz="0" w:space="0" w:color="auto"/>
                <w:left w:val="none" w:sz="0" w:space="0" w:color="auto"/>
                <w:bottom w:val="none" w:sz="0" w:space="0" w:color="auto"/>
                <w:right w:val="none" w:sz="0" w:space="0" w:color="auto"/>
              </w:divBdr>
            </w:div>
            <w:div w:id="1108964868">
              <w:marLeft w:val="0"/>
              <w:marRight w:val="0"/>
              <w:marTop w:val="0"/>
              <w:marBottom w:val="0"/>
              <w:divBdr>
                <w:top w:val="none" w:sz="0" w:space="0" w:color="auto"/>
                <w:left w:val="none" w:sz="0" w:space="0" w:color="auto"/>
                <w:bottom w:val="none" w:sz="0" w:space="0" w:color="auto"/>
                <w:right w:val="none" w:sz="0" w:space="0" w:color="auto"/>
              </w:divBdr>
            </w:div>
            <w:div w:id="661011152">
              <w:marLeft w:val="0"/>
              <w:marRight w:val="0"/>
              <w:marTop w:val="0"/>
              <w:marBottom w:val="0"/>
              <w:divBdr>
                <w:top w:val="none" w:sz="0" w:space="0" w:color="auto"/>
                <w:left w:val="none" w:sz="0" w:space="0" w:color="auto"/>
                <w:bottom w:val="none" w:sz="0" w:space="0" w:color="auto"/>
                <w:right w:val="none" w:sz="0" w:space="0" w:color="auto"/>
              </w:divBdr>
            </w:div>
            <w:div w:id="1275870614">
              <w:marLeft w:val="0"/>
              <w:marRight w:val="0"/>
              <w:marTop w:val="0"/>
              <w:marBottom w:val="0"/>
              <w:divBdr>
                <w:top w:val="none" w:sz="0" w:space="0" w:color="auto"/>
                <w:left w:val="none" w:sz="0" w:space="0" w:color="auto"/>
                <w:bottom w:val="none" w:sz="0" w:space="0" w:color="auto"/>
                <w:right w:val="none" w:sz="0" w:space="0" w:color="auto"/>
              </w:divBdr>
            </w:div>
            <w:div w:id="822358125">
              <w:marLeft w:val="0"/>
              <w:marRight w:val="0"/>
              <w:marTop w:val="0"/>
              <w:marBottom w:val="0"/>
              <w:divBdr>
                <w:top w:val="none" w:sz="0" w:space="0" w:color="auto"/>
                <w:left w:val="none" w:sz="0" w:space="0" w:color="auto"/>
                <w:bottom w:val="none" w:sz="0" w:space="0" w:color="auto"/>
                <w:right w:val="none" w:sz="0" w:space="0" w:color="auto"/>
              </w:divBdr>
            </w:div>
            <w:div w:id="1298798108">
              <w:marLeft w:val="0"/>
              <w:marRight w:val="0"/>
              <w:marTop w:val="0"/>
              <w:marBottom w:val="0"/>
              <w:divBdr>
                <w:top w:val="none" w:sz="0" w:space="0" w:color="auto"/>
                <w:left w:val="none" w:sz="0" w:space="0" w:color="auto"/>
                <w:bottom w:val="none" w:sz="0" w:space="0" w:color="auto"/>
                <w:right w:val="none" w:sz="0" w:space="0" w:color="auto"/>
              </w:divBdr>
            </w:div>
            <w:div w:id="1017004232">
              <w:marLeft w:val="0"/>
              <w:marRight w:val="0"/>
              <w:marTop w:val="0"/>
              <w:marBottom w:val="0"/>
              <w:divBdr>
                <w:top w:val="none" w:sz="0" w:space="0" w:color="auto"/>
                <w:left w:val="none" w:sz="0" w:space="0" w:color="auto"/>
                <w:bottom w:val="none" w:sz="0" w:space="0" w:color="auto"/>
                <w:right w:val="none" w:sz="0" w:space="0" w:color="auto"/>
              </w:divBdr>
            </w:div>
            <w:div w:id="1719545637">
              <w:marLeft w:val="0"/>
              <w:marRight w:val="0"/>
              <w:marTop w:val="0"/>
              <w:marBottom w:val="0"/>
              <w:divBdr>
                <w:top w:val="none" w:sz="0" w:space="0" w:color="auto"/>
                <w:left w:val="none" w:sz="0" w:space="0" w:color="auto"/>
                <w:bottom w:val="none" w:sz="0" w:space="0" w:color="auto"/>
                <w:right w:val="none" w:sz="0" w:space="0" w:color="auto"/>
              </w:divBdr>
            </w:div>
            <w:div w:id="830873575">
              <w:marLeft w:val="0"/>
              <w:marRight w:val="0"/>
              <w:marTop w:val="0"/>
              <w:marBottom w:val="0"/>
              <w:divBdr>
                <w:top w:val="none" w:sz="0" w:space="0" w:color="auto"/>
                <w:left w:val="none" w:sz="0" w:space="0" w:color="auto"/>
                <w:bottom w:val="none" w:sz="0" w:space="0" w:color="auto"/>
                <w:right w:val="none" w:sz="0" w:space="0" w:color="auto"/>
              </w:divBdr>
            </w:div>
            <w:div w:id="2038508629">
              <w:marLeft w:val="0"/>
              <w:marRight w:val="0"/>
              <w:marTop w:val="0"/>
              <w:marBottom w:val="0"/>
              <w:divBdr>
                <w:top w:val="none" w:sz="0" w:space="0" w:color="auto"/>
                <w:left w:val="none" w:sz="0" w:space="0" w:color="auto"/>
                <w:bottom w:val="none" w:sz="0" w:space="0" w:color="auto"/>
                <w:right w:val="none" w:sz="0" w:space="0" w:color="auto"/>
              </w:divBdr>
            </w:div>
            <w:div w:id="1490318750">
              <w:marLeft w:val="0"/>
              <w:marRight w:val="0"/>
              <w:marTop w:val="0"/>
              <w:marBottom w:val="0"/>
              <w:divBdr>
                <w:top w:val="none" w:sz="0" w:space="0" w:color="auto"/>
                <w:left w:val="none" w:sz="0" w:space="0" w:color="auto"/>
                <w:bottom w:val="none" w:sz="0" w:space="0" w:color="auto"/>
                <w:right w:val="none" w:sz="0" w:space="0" w:color="auto"/>
              </w:divBdr>
            </w:div>
            <w:div w:id="1319264793">
              <w:marLeft w:val="0"/>
              <w:marRight w:val="0"/>
              <w:marTop w:val="0"/>
              <w:marBottom w:val="0"/>
              <w:divBdr>
                <w:top w:val="none" w:sz="0" w:space="0" w:color="auto"/>
                <w:left w:val="none" w:sz="0" w:space="0" w:color="auto"/>
                <w:bottom w:val="none" w:sz="0" w:space="0" w:color="auto"/>
                <w:right w:val="none" w:sz="0" w:space="0" w:color="auto"/>
              </w:divBdr>
            </w:div>
            <w:div w:id="6176524">
              <w:marLeft w:val="0"/>
              <w:marRight w:val="0"/>
              <w:marTop w:val="0"/>
              <w:marBottom w:val="0"/>
              <w:divBdr>
                <w:top w:val="none" w:sz="0" w:space="0" w:color="auto"/>
                <w:left w:val="none" w:sz="0" w:space="0" w:color="auto"/>
                <w:bottom w:val="none" w:sz="0" w:space="0" w:color="auto"/>
                <w:right w:val="none" w:sz="0" w:space="0" w:color="auto"/>
              </w:divBdr>
            </w:div>
            <w:div w:id="1439829771">
              <w:marLeft w:val="0"/>
              <w:marRight w:val="0"/>
              <w:marTop w:val="0"/>
              <w:marBottom w:val="0"/>
              <w:divBdr>
                <w:top w:val="none" w:sz="0" w:space="0" w:color="auto"/>
                <w:left w:val="none" w:sz="0" w:space="0" w:color="auto"/>
                <w:bottom w:val="none" w:sz="0" w:space="0" w:color="auto"/>
                <w:right w:val="none" w:sz="0" w:space="0" w:color="auto"/>
              </w:divBdr>
            </w:div>
            <w:div w:id="686760511">
              <w:marLeft w:val="0"/>
              <w:marRight w:val="0"/>
              <w:marTop w:val="0"/>
              <w:marBottom w:val="0"/>
              <w:divBdr>
                <w:top w:val="none" w:sz="0" w:space="0" w:color="auto"/>
                <w:left w:val="none" w:sz="0" w:space="0" w:color="auto"/>
                <w:bottom w:val="none" w:sz="0" w:space="0" w:color="auto"/>
                <w:right w:val="none" w:sz="0" w:space="0" w:color="auto"/>
              </w:divBdr>
            </w:div>
            <w:div w:id="1458135144">
              <w:marLeft w:val="0"/>
              <w:marRight w:val="0"/>
              <w:marTop w:val="0"/>
              <w:marBottom w:val="0"/>
              <w:divBdr>
                <w:top w:val="none" w:sz="0" w:space="0" w:color="auto"/>
                <w:left w:val="none" w:sz="0" w:space="0" w:color="auto"/>
                <w:bottom w:val="none" w:sz="0" w:space="0" w:color="auto"/>
                <w:right w:val="none" w:sz="0" w:space="0" w:color="auto"/>
              </w:divBdr>
            </w:div>
            <w:div w:id="668561841">
              <w:marLeft w:val="0"/>
              <w:marRight w:val="0"/>
              <w:marTop w:val="0"/>
              <w:marBottom w:val="0"/>
              <w:divBdr>
                <w:top w:val="none" w:sz="0" w:space="0" w:color="auto"/>
                <w:left w:val="none" w:sz="0" w:space="0" w:color="auto"/>
                <w:bottom w:val="none" w:sz="0" w:space="0" w:color="auto"/>
                <w:right w:val="none" w:sz="0" w:space="0" w:color="auto"/>
              </w:divBdr>
            </w:div>
            <w:div w:id="1052659281">
              <w:marLeft w:val="0"/>
              <w:marRight w:val="0"/>
              <w:marTop w:val="0"/>
              <w:marBottom w:val="0"/>
              <w:divBdr>
                <w:top w:val="none" w:sz="0" w:space="0" w:color="auto"/>
                <w:left w:val="none" w:sz="0" w:space="0" w:color="auto"/>
                <w:bottom w:val="none" w:sz="0" w:space="0" w:color="auto"/>
                <w:right w:val="none" w:sz="0" w:space="0" w:color="auto"/>
              </w:divBdr>
            </w:div>
            <w:div w:id="254168797">
              <w:marLeft w:val="0"/>
              <w:marRight w:val="0"/>
              <w:marTop w:val="0"/>
              <w:marBottom w:val="0"/>
              <w:divBdr>
                <w:top w:val="none" w:sz="0" w:space="0" w:color="auto"/>
                <w:left w:val="none" w:sz="0" w:space="0" w:color="auto"/>
                <w:bottom w:val="none" w:sz="0" w:space="0" w:color="auto"/>
                <w:right w:val="none" w:sz="0" w:space="0" w:color="auto"/>
              </w:divBdr>
            </w:div>
            <w:div w:id="141623657">
              <w:marLeft w:val="0"/>
              <w:marRight w:val="0"/>
              <w:marTop w:val="0"/>
              <w:marBottom w:val="0"/>
              <w:divBdr>
                <w:top w:val="none" w:sz="0" w:space="0" w:color="auto"/>
                <w:left w:val="none" w:sz="0" w:space="0" w:color="auto"/>
                <w:bottom w:val="none" w:sz="0" w:space="0" w:color="auto"/>
                <w:right w:val="none" w:sz="0" w:space="0" w:color="auto"/>
              </w:divBdr>
            </w:div>
            <w:div w:id="670329193">
              <w:marLeft w:val="0"/>
              <w:marRight w:val="0"/>
              <w:marTop w:val="0"/>
              <w:marBottom w:val="0"/>
              <w:divBdr>
                <w:top w:val="none" w:sz="0" w:space="0" w:color="auto"/>
                <w:left w:val="none" w:sz="0" w:space="0" w:color="auto"/>
                <w:bottom w:val="none" w:sz="0" w:space="0" w:color="auto"/>
                <w:right w:val="none" w:sz="0" w:space="0" w:color="auto"/>
              </w:divBdr>
            </w:div>
            <w:div w:id="42336973">
              <w:marLeft w:val="0"/>
              <w:marRight w:val="0"/>
              <w:marTop w:val="0"/>
              <w:marBottom w:val="0"/>
              <w:divBdr>
                <w:top w:val="none" w:sz="0" w:space="0" w:color="auto"/>
                <w:left w:val="none" w:sz="0" w:space="0" w:color="auto"/>
                <w:bottom w:val="none" w:sz="0" w:space="0" w:color="auto"/>
                <w:right w:val="none" w:sz="0" w:space="0" w:color="auto"/>
              </w:divBdr>
            </w:div>
            <w:div w:id="2091077655">
              <w:marLeft w:val="0"/>
              <w:marRight w:val="0"/>
              <w:marTop w:val="0"/>
              <w:marBottom w:val="0"/>
              <w:divBdr>
                <w:top w:val="none" w:sz="0" w:space="0" w:color="auto"/>
                <w:left w:val="none" w:sz="0" w:space="0" w:color="auto"/>
                <w:bottom w:val="none" w:sz="0" w:space="0" w:color="auto"/>
                <w:right w:val="none" w:sz="0" w:space="0" w:color="auto"/>
              </w:divBdr>
            </w:div>
            <w:div w:id="647125387">
              <w:marLeft w:val="0"/>
              <w:marRight w:val="0"/>
              <w:marTop w:val="0"/>
              <w:marBottom w:val="0"/>
              <w:divBdr>
                <w:top w:val="none" w:sz="0" w:space="0" w:color="auto"/>
                <w:left w:val="none" w:sz="0" w:space="0" w:color="auto"/>
                <w:bottom w:val="none" w:sz="0" w:space="0" w:color="auto"/>
                <w:right w:val="none" w:sz="0" w:space="0" w:color="auto"/>
              </w:divBdr>
            </w:div>
            <w:div w:id="1138768952">
              <w:marLeft w:val="0"/>
              <w:marRight w:val="0"/>
              <w:marTop w:val="0"/>
              <w:marBottom w:val="0"/>
              <w:divBdr>
                <w:top w:val="none" w:sz="0" w:space="0" w:color="auto"/>
                <w:left w:val="none" w:sz="0" w:space="0" w:color="auto"/>
                <w:bottom w:val="none" w:sz="0" w:space="0" w:color="auto"/>
                <w:right w:val="none" w:sz="0" w:space="0" w:color="auto"/>
              </w:divBdr>
            </w:div>
            <w:div w:id="1219127186">
              <w:marLeft w:val="0"/>
              <w:marRight w:val="0"/>
              <w:marTop w:val="0"/>
              <w:marBottom w:val="0"/>
              <w:divBdr>
                <w:top w:val="none" w:sz="0" w:space="0" w:color="auto"/>
                <w:left w:val="none" w:sz="0" w:space="0" w:color="auto"/>
                <w:bottom w:val="none" w:sz="0" w:space="0" w:color="auto"/>
                <w:right w:val="none" w:sz="0" w:space="0" w:color="auto"/>
              </w:divBdr>
            </w:div>
            <w:div w:id="1671374334">
              <w:marLeft w:val="0"/>
              <w:marRight w:val="0"/>
              <w:marTop w:val="0"/>
              <w:marBottom w:val="0"/>
              <w:divBdr>
                <w:top w:val="none" w:sz="0" w:space="0" w:color="auto"/>
                <w:left w:val="none" w:sz="0" w:space="0" w:color="auto"/>
                <w:bottom w:val="none" w:sz="0" w:space="0" w:color="auto"/>
                <w:right w:val="none" w:sz="0" w:space="0" w:color="auto"/>
              </w:divBdr>
            </w:div>
            <w:div w:id="416754053">
              <w:marLeft w:val="0"/>
              <w:marRight w:val="0"/>
              <w:marTop w:val="0"/>
              <w:marBottom w:val="0"/>
              <w:divBdr>
                <w:top w:val="none" w:sz="0" w:space="0" w:color="auto"/>
                <w:left w:val="none" w:sz="0" w:space="0" w:color="auto"/>
                <w:bottom w:val="none" w:sz="0" w:space="0" w:color="auto"/>
                <w:right w:val="none" w:sz="0" w:space="0" w:color="auto"/>
              </w:divBdr>
            </w:div>
            <w:div w:id="1906062848">
              <w:marLeft w:val="0"/>
              <w:marRight w:val="0"/>
              <w:marTop w:val="0"/>
              <w:marBottom w:val="0"/>
              <w:divBdr>
                <w:top w:val="none" w:sz="0" w:space="0" w:color="auto"/>
                <w:left w:val="none" w:sz="0" w:space="0" w:color="auto"/>
                <w:bottom w:val="none" w:sz="0" w:space="0" w:color="auto"/>
                <w:right w:val="none" w:sz="0" w:space="0" w:color="auto"/>
              </w:divBdr>
            </w:div>
            <w:div w:id="956913767">
              <w:marLeft w:val="0"/>
              <w:marRight w:val="0"/>
              <w:marTop w:val="0"/>
              <w:marBottom w:val="0"/>
              <w:divBdr>
                <w:top w:val="none" w:sz="0" w:space="0" w:color="auto"/>
                <w:left w:val="none" w:sz="0" w:space="0" w:color="auto"/>
                <w:bottom w:val="none" w:sz="0" w:space="0" w:color="auto"/>
                <w:right w:val="none" w:sz="0" w:space="0" w:color="auto"/>
              </w:divBdr>
            </w:div>
            <w:div w:id="2123571626">
              <w:marLeft w:val="0"/>
              <w:marRight w:val="0"/>
              <w:marTop w:val="0"/>
              <w:marBottom w:val="0"/>
              <w:divBdr>
                <w:top w:val="none" w:sz="0" w:space="0" w:color="auto"/>
                <w:left w:val="none" w:sz="0" w:space="0" w:color="auto"/>
                <w:bottom w:val="none" w:sz="0" w:space="0" w:color="auto"/>
                <w:right w:val="none" w:sz="0" w:space="0" w:color="auto"/>
              </w:divBdr>
            </w:div>
            <w:div w:id="367143071">
              <w:marLeft w:val="0"/>
              <w:marRight w:val="0"/>
              <w:marTop w:val="0"/>
              <w:marBottom w:val="0"/>
              <w:divBdr>
                <w:top w:val="none" w:sz="0" w:space="0" w:color="auto"/>
                <w:left w:val="none" w:sz="0" w:space="0" w:color="auto"/>
                <w:bottom w:val="none" w:sz="0" w:space="0" w:color="auto"/>
                <w:right w:val="none" w:sz="0" w:space="0" w:color="auto"/>
              </w:divBdr>
            </w:div>
            <w:div w:id="1831602389">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549682701">
              <w:marLeft w:val="0"/>
              <w:marRight w:val="0"/>
              <w:marTop w:val="0"/>
              <w:marBottom w:val="0"/>
              <w:divBdr>
                <w:top w:val="none" w:sz="0" w:space="0" w:color="auto"/>
                <w:left w:val="none" w:sz="0" w:space="0" w:color="auto"/>
                <w:bottom w:val="none" w:sz="0" w:space="0" w:color="auto"/>
                <w:right w:val="none" w:sz="0" w:space="0" w:color="auto"/>
              </w:divBdr>
            </w:div>
            <w:div w:id="1194811108">
              <w:marLeft w:val="0"/>
              <w:marRight w:val="0"/>
              <w:marTop w:val="0"/>
              <w:marBottom w:val="0"/>
              <w:divBdr>
                <w:top w:val="none" w:sz="0" w:space="0" w:color="auto"/>
                <w:left w:val="none" w:sz="0" w:space="0" w:color="auto"/>
                <w:bottom w:val="none" w:sz="0" w:space="0" w:color="auto"/>
                <w:right w:val="none" w:sz="0" w:space="0" w:color="auto"/>
              </w:divBdr>
            </w:div>
            <w:div w:id="2064477445">
              <w:marLeft w:val="0"/>
              <w:marRight w:val="0"/>
              <w:marTop w:val="0"/>
              <w:marBottom w:val="0"/>
              <w:divBdr>
                <w:top w:val="none" w:sz="0" w:space="0" w:color="auto"/>
                <w:left w:val="none" w:sz="0" w:space="0" w:color="auto"/>
                <w:bottom w:val="none" w:sz="0" w:space="0" w:color="auto"/>
                <w:right w:val="none" w:sz="0" w:space="0" w:color="auto"/>
              </w:divBdr>
            </w:div>
            <w:div w:id="70855762">
              <w:marLeft w:val="0"/>
              <w:marRight w:val="0"/>
              <w:marTop w:val="0"/>
              <w:marBottom w:val="0"/>
              <w:divBdr>
                <w:top w:val="none" w:sz="0" w:space="0" w:color="auto"/>
                <w:left w:val="none" w:sz="0" w:space="0" w:color="auto"/>
                <w:bottom w:val="none" w:sz="0" w:space="0" w:color="auto"/>
                <w:right w:val="none" w:sz="0" w:space="0" w:color="auto"/>
              </w:divBdr>
            </w:div>
            <w:div w:id="1325821230">
              <w:marLeft w:val="0"/>
              <w:marRight w:val="0"/>
              <w:marTop w:val="0"/>
              <w:marBottom w:val="0"/>
              <w:divBdr>
                <w:top w:val="none" w:sz="0" w:space="0" w:color="auto"/>
                <w:left w:val="none" w:sz="0" w:space="0" w:color="auto"/>
                <w:bottom w:val="none" w:sz="0" w:space="0" w:color="auto"/>
                <w:right w:val="none" w:sz="0" w:space="0" w:color="auto"/>
              </w:divBdr>
            </w:div>
            <w:div w:id="377045483">
              <w:marLeft w:val="0"/>
              <w:marRight w:val="0"/>
              <w:marTop w:val="0"/>
              <w:marBottom w:val="0"/>
              <w:divBdr>
                <w:top w:val="none" w:sz="0" w:space="0" w:color="auto"/>
                <w:left w:val="none" w:sz="0" w:space="0" w:color="auto"/>
                <w:bottom w:val="none" w:sz="0" w:space="0" w:color="auto"/>
                <w:right w:val="none" w:sz="0" w:space="0" w:color="auto"/>
              </w:divBdr>
            </w:div>
            <w:div w:id="1940216522">
              <w:marLeft w:val="0"/>
              <w:marRight w:val="0"/>
              <w:marTop w:val="0"/>
              <w:marBottom w:val="0"/>
              <w:divBdr>
                <w:top w:val="none" w:sz="0" w:space="0" w:color="auto"/>
                <w:left w:val="none" w:sz="0" w:space="0" w:color="auto"/>
                <w:bottom w:val="none" w:sz="0" w:space="0" w:color="auto"/>
                <w:right w:val="none" w:sz="0" w:space="0" w:color="auto"/>
              </w:divBdr>
            </w:div>
            <w:div w:id="381098852">
              <w:marLeft w:val="0"/>
              <w:marRight w:val="0"/>
              <w:marTop w:val="0"/>
              <w:marBottom w:val="0"/>
              <w:divBdr>
                <w:top w:val="none" w:sz="0" w:space="0" w:color="auto"/>
                <w:left w:val="none" w:sz="0" w:space="0" w:color="auto"/>
                <w:bottom w:val="none" w:sz="0" w:space="0" w:color="auto"/>
                <w:right w:val="none" w:sz="0" w:space="0" w:color="auto"/>
              </w:divBdr>
            </w:div>
            <w:div w:id="1517185493">
              <w:marLeft w:val="0"/>
              <w:marRight w:val="0"/>
              <w:marTop w:val="0"/>
              <w:marBottom w:val="0"/>
              <w:divBdr>
                <w:top w:val="none" w:sz="0" w:space="0" w:color="auto"/>
                <w:left w:val="none" w:sz="0" w:space="0" w:color="auto"/>
                <w:bottom w:val="none" w:sz="0" w:space="0" w:color="auto"/>
                <w:right w:val="none" w:sz="0" w:space="0" w:color="auto"/>
              </w:divBdr>
            </w:div>
            <w:div w:id="1021977532">
              <w:marLeft w:val="0"/>
              <w:marRight w:val="0"/>
              <w:marTop w:val="0"/>
              <w:marBottom w:val="0"/>
              <w:divBdr>
                <w:top w:val="none" w:sz="0" w:space="0" w:color="auto"/>
                <w:left w:val="none" w:sz="0" w:space="0" w:color="auto"/>
                <w:bottom w:val="none" w:sz="0" w:space="0" w:color="auto"/>
                <w:right w:val="none" w:sz="0" w:space="0" w:color="auto"/>
              </w:divBdr>
            </w:div>
            <w:div w:id="1696807788">
              <w:marLeft w:val="0"/>
              <w:marRight w:val="0"/>
              <w:marTop w:val="0"/>
              <w:marBottom w:val="0"/>
              <w:divBdr>
                <w:top w:val="none" w:sz="0" w:space="0" w:color="auto"/>
                <w:left w:val="none" w:sz="0" w:space="0" w:color="auto"/>
                <w:bottom w:val="none" w:sz="0" w:space="0" w:color="auto"/>
                <w:right w:val="none" w:sz="0" w:space="0" w:color="auto"/>
              </w:divBdr>
            </w:div>
            <w:div w:id="959459642">
              <w:marLeft w:val="0"/>
              <w:marRight w:val="0"/>
              <w:marTop w:val="0"/>
              <w:marBottom w:val="0"/>
              <w:divBdr>
                <w:top w:val="none" w:sz="0" w:space="0" w:color="auto"/>
                <w:left w:val="none" w:sz="0" w:space="0" w:color="auto"/>
                <w:bottom w:val="none" w:sz="0" w:space="0" w:color="auto"/>
                <w:right w:val="none" w:sz="0" w:space="0" w:color="auto"/>
              </w:divBdr>
            </w:div>
            <w:div w:id="656304674">
              <w:marLeft w:val="0"/>
              <w:marRight w:val="0"/>
              <w:marTop w:val="0"/>
              <w:marBottom w:val="0"/>
              <w:divBdr>
                <w:top w:val="none" w:sz="0" w:space="0" w:color="auto"/>
                <w:left w:val="none" w:sz="0" w:space="0" w:color="auto"/>
                <w:bottom w:val="none" w:sz="0" w:space="0" w:color="auto"/>
                <w:right w:val="none" w:sz="0" w:space="0" w:color="auto"/>
              </w:divBdr>
            </w:div>
            <w:div w:id="1023820542">
              <w:marLeft w:val="0"/>
              <w:marRight w:val="0"/>
              <w:marTop w:val="0"/>
              <w:marBottom w:val="0"/>
              <w:divBdr>
                <w:top w:val="none" w:sz="0" w:space="0" w:color="auto"/>
                <w:left w:val="none" w:sz="0" w:space="0" w:color="auto"/>
                <w:bottom w:val="none" w:sz="0" w:space="0" w:color="auto"/>
                <w:right w:val="none" w:sz="0" w:space="0" w:color="auto"/>
              </w:divBdr>
            </w:div>
            <w:div w:id="839810561">
              <w:marLeft w:val="0"/>
              <w:marRight w:val="0"/>
              <w:marTop w:val="0"/>
              <w:marBottom w:val="0"/>
              <w:divBdr>
                <w:top w:val="none" w:sz="0" w:space="0" w:color="auto"/>
                <w:left w:val="none" w:sz="0" w:space="0" w:color="auto"/>
                <w:bottom w:val="none" w:sz="0" w:space="0" w:color="auto"/>
                <w:right w:val="none" w:sz="0" w:space="0" w:color="auto"/>
              </w:divBdr>
            </w:div>
            <w:div w:id="227613159">
              <w:marLeft w:val="0"/>
              <w:marRight w:val="0"/>
              <w:marTop w:val="0"/>
              <w:marBottom w:val="0"/>
              <w:divBdr>
                <w:top w:val="none" w:sz="0" w:space="0" w:color="auto"/>
                <w:left w:val="none" w:sz="0" w:space="0" w:color="auto"/>
                <w:bottom w:val="none" w:sz="0" w:space="0" w:color="auto"/>
                <w:right w:val="none" w:sz="0" w:space="0" w:color="auto"/>
              </w:divBdr>
            </w:div>
            <w:div w:id="933395303">
              <w:marLeft w:val="0"/>
              <w:marRight w:val="0"/>
              <w:marTop w:val="0"/>
              <w:marBottom w:val="0"/>
              <w:divBdr>
                <w:top w:val="none" w:sz="0" w:space="0" w:color="auto"/>
                <w:left w:val="none" w:sz="0" w:space="0" w:color="auto"/>
                <w:bottom w:val="none" w:sz="0" w:space="0" w:color="auto"/>
                <w:right w:val="none" w:sz="0" w:space="0" w:color="auto"/>
              </w:divBdr>
            </w:div>
            <w:div w:id="1193768168">
              <w:marLeft w:val="0"/>
              <w:marRight w:val="0"/>
              <w:marTop w:val="0"/>
              <w:marBottom w:val="0"/>
              <w:divBdr>
                <w:top w:val="none" w:sz="0" w:space="0" w:color="auto"/>
                <w:left w:val="none" w:sz="0" w:space="0" w:color="auto"/>
                <w:bottom w:val="none" w:sz="0" w:space="0" w:color="auto"/>
                <w:right w:val="none" w:sz="0" w:space="0" w:color="auto"/>
              </w:divBdr>
            </w:div>
            <w:div w:id="452528198">
              <w:marLeft w:val="0"/>
              <w:marRight w:val="0"/>
              <w:marTop w:val="0"/>
              <w:marBottom w:val="0"/>
              <w:divBdr>
                <w:top w:val="none" w:sz="0" w:space="0" w:color="auto"/>
                <w:left w:val="none" w:sz="0" w:space="0" w:color="auto"/>
                <w:bottom w:val="none" w:sz="0" w:space="0" w:color="auto"/>
                <w:right w:val="none" w:sz="0" w:space="0" w:color="auto"/>
              </w:divBdr>
            </w:div>
            <w:div w:id="1570381259">
              <w:marLeft w:val="0"/>
              <w:marRight w:val="0"/>
              <w:marTop w:val="0"/>
              <w:marBottom w:val="0"/>
              <w:divBdr>
                <w:top w:val="none" w:sz="0" w:space="0" w:color="auto"/>
                <w:left w:val="none" w:sz="0" w:space="0" w:color="auto"/>
                <w:bottom w:val="none" w:sz="0" w:space="0" w:color="auto"/>
                <w:right w:val="none" w:sz="0" w:space="0" w:color="auto"/>
              </w:divBdr>
            </w:div>
            <w:div w:id="232548241">
              <w:marLeft w:val="0"/>
              <w:marRight w:val="0"/>
              <w:marTop w:val="0"/>
              <w:marBottom w:val="0"/>
              <w:divBdr>
                <w:top w:val="none" w:sz="0" w:space="0" w:color="auto"/>
                <w:left w:val="none" w:sz="0" w:space="0" w:color="auto"/>
                <w:bottom w:val="none" w:sz="0" w:space="0" w:color="auto"/>
                <w:right w:val="none" w:sz="0" w:space="0" w:color="auto"/>
              </w:divBdr>
            </w:div>
            <w:div w:id="983003815">
              <w:marLeft w:val="0"/>
              <w:marRight w:val="0"/>
              <w:marTop w:val="0"/>
              <w:marBottom w:val="0"/>
              <w:divBdr>
                <w:top w:val="none" w:sz="0" w:space="0" w:color="auto"/>
                <w:left w:val="none" w:sz="0" w:space="0" w:color="auto"/>
                <w:bottom w:val="none" w:sz="0" w:space="0" w:color="auto"/>
                <w:right w:val="none" w:sz="0" w:space="0" w:color="auto"/>
              </w:divBdr>
            </w:div>
            <w:div w:id="597711252">
              <w:marLeft w:val="0"/>
              <w:marRight w:val="0"/>
              <w:marTop w:val="0"/>
              <w:marBottom w:val="0"/>
              <w:divBdr>
                <w:top w:val="none" w:sz="0" w:space="0" w:color="auto"/>
                <w:left w:val="none" w:sz="0" w:space="0" w:color="auto"/>
                <w:bottom w:val="none" w:sz="0" w:space="0" w:color="auto"/>
                <w:right w:val="none" w:sz="0" w:space="0" w:color="auto"/>
              </w:divBdr>
            </w:div>
            <w:div w:id="367343269">
              <w:marLeft w:val="0"/>
              <w:marRight w:val="0"/>
              <w:marTop w:val="0"/>
              <w:marBottom w:val="0"/>
              <w:divBdr>
                <w:top w:val="none" w:sz="0" w:space="0" w:color="auto"/>
                <w:left w:val="none" w:sz="0" w:space="0" w:color="auto"/>
                <w:bottom w:val="none" w:sz="0" w:space="0" w:color="auto"/>
                <w:right w:val="none" w:sz="0" w:space="0" w:color="auto"/>
              </w:divBdr>
            </w:div>
            <w:div w:id="1732072231">
              <w:marLeft w:val="0"/>
              <w:marRight w:val="0"/>
              <w:marTop w:val="0"/>
              <w:marBottom w:val="0"/>
              <w:divBdr>
                <w:top w:val="none" w:sz="0" w:space="0" w:color="auto"/>
                <w:left w:val="none" w:sz="0" w:space="0" w:color="auto"/>
                <w:bottom w:val="none" w:sz="0" w:space="0" w:color="auto"/>
                <w:right w:val="none" w:sz="0" w:space="0" w:color="auto"/>
              </w:divBdr>
            </w:div>
            <w:div w:id="224801163">
              <w:marLeft w:val="0"/>
              <w:marRight w:val="0"/>
              <w:marTop w:val="0"/>
              <w:marBottom w:val="0"/>
              <w:divBdr>
                <w:top w:val="none" w:sz="0" w:space="0" w:color="auto"/>
                <w:left w:val="none" w:sz="0" w:space="0" w:color="auto"/>
                <w:bottom w:val="none" w:sz="0" w:space="0" w:color="auto"/>
                <w:right w:val="none" w:sz="0" w:space="0" w:color="auto"/>
              </w:divBdr>
            </w:div>
            <w:div w:id="716516623">
              <w:marLeft w:val="0"/>
              <w:marRight w:val="0"/>
              <w:marTop w:val="0"/>
              <w:marBottom w:val="0"/>
              <w:divBdr>
                <w:top w:val="none" w:sz="0" w:space="0" w:color="auto"/>
                <w:left w:val="none" w:sz="0" w:space="0" w:color="auto"/>
                <w:bottom w:val="none" w:sz="0" w:space="0" w:color="auto"/>
                <w:right w:val="none" w:sz="0" w:space="0" w:color="auto"/>
              </w:divBdr>
            </w:div>
            <w:div w:id="823812275">
              <w:marLeft w:val="0"/>
              <w:marRight w:val="0"/>
              <w:marTop w:val="0"/>
              <w:marBottom w:val="0"/>
              <w:divBdr>
                <w:top w:val="none" w:sz="0" w:space="0" w:color="auto"/>
                <w:left w:val="none" w:sz="0" w:space="0" w:color="auto"/>
                <w:bottom w:val="none" w:sz="0" w:space="0" w:color="auto"/>
                <w:right w:val="none" w:sz="0" w:space="0" w:color="auto"/>
              </w:divBdr>
            </w:div>
            <w:div w:id="1396779847">
              <w:marLeft w:val="0"/>
              <w:marRight w:val="0"/>
              <w:marTop w:val="0"/>
              <w:marBottom w:val="0"/>
              <w:divBdr>
                <w:top w:val="none" w:sz="0" w:space="0" w:color="auto"/>
                <w:left w:val="none" w:sz="0" w:space="0" w:color="auto"/>
                <w:bottom w:val="none" w:sz="0" w:space="0" w:color="auto"/>
                <w:right w:val="none" w:sz="0" w:space="0" w:color="auto"/>
              </w:divBdr>
            </w:div>
            <w:div w:id="1627080594">
              <w:marLeft w:val="0"/>
              <w:marRight w:val="0"/>
              <w:marTop w:val="0"/>
              <w:marBottom w:val="0"/>
              <w:divBdr>
                <w:top w:val="none" w:sz="0" w:space="0" w:color="auto"/>
                <w:left w:val="none" w:sz="0" w:space="0" w:color="auto"/>
                <w:bottom w:val="none" w:sz="0" w:space="0" w:color="auto"/>
                <w:right w:val="none" w:sz="0" w:space="0" w:color="auto"/>
              </w:divBdr>
            </w:div>
            <w:div w:id="957103692">
              <w:marLeft w:val="0"/>
              <w:marRight w:val="0"/>
              <w:marTop w:val="0"/>
              <w:marBottom w:val="0"/>
              <w:divBdr>
                <w:top w:val="none" w:sz="0" w:space="0" w:color="auto"/>
                <w:left w:val="none" w:sz="0" w:space="0" w:color="auto"/>
                <w:bottom w:val="none" w:sz="0" w:space="0" w:color="auto"/>
                <w:right w:val="none" w:sz="0" w:space="0" w:color="auto"/>
              </w:divBdr>
            </w:div>
            <w:div w:id="24409824">
              <w:marLeft w:val="0"/>
              <w:marRight w:val="0"/>
              <w:marTop w:val="0"/>
              <w:marBottom w:val="0"/>
              <w:divBdr>
                <w:top w:val="none" w:sz="0" w:space="0" w:color="auto"/>
                <w:left w:val="none" w:sz="0" w:space="0" w:color="auto"/>
                <w:bottom w:val="none" w:sz="0" w:space="0" w:color="auto"/>
                <w:right w:val="none" w:sz="0" w:space="0" w:color="auto"/>
              </w:divBdr>
            </w:div>
            <w:div w:id="168178297">
              <w:marLeft w:val="0"/>
              <w:marRight w:val="0"/>
              <w:marTop w:val="0"/>
              <w:marBottom w:val="0"/>
              <w:divBdr>
                <w:top w:val="none" w:sz="0" w:space="0" w:color="auto"/>
                <w:left w:val="none" w:sz="0" w:space="0" w:color="auto"/>
                <w:bottom w:val="none" w:sz="0" w:space="0" w:color="auto"/>
                <w:right w:val="none" w:sz="0" w:space="0" w:color="auto"/>
              </w:divBdr>
            </w:div>
            <w:div w:id="1808359080">
              <w:marLeft w:val="0"/>
              <w:marRight w:val="0"/>
              <w:marTop w:val="0"/>
              <w:marBottom w:val="0"/>
              <w:divBdr>
                <w:top w:val="none" w:sz="0" w:space="0" w:color="auto"/>
                <w:left w:val="none" w:sz="0" w:space="0" w:color="auto"/>
                <w:bottom w:val="none" w:sz="0" w:space="0" w:color="auto"/>
                <w:right w:val="none" w:sz="0" w:space="0" w:color="auto"/>
              </w:divBdr>
            </w:div>
            <w:div w:id="2145930339">
              <w:marLeft w:val="0"/>
              <w:marRight w:val="0"/>
              <w:marTop w:val="0"/>
              <w:marBottom w:val="0"/>
              <w:divBdr>
                <w:top w:val="none" w:sz="0" w:space="0" w:color="auto"/>
                <w:left w:val="none" w:sz="0" w:space="0" w:color="auto"/>
                <w:bottom w:val="none" w:sz="0" w:space="0" w:color="auto"/>
                <w:right w:val="none" w:sz="0" w:space="0" w:color="auto"/>
              </w:divBdr>
            </w:div>
            <w:div w:id="259871089">
              <w:marLeft w:val="0"/>
              <w:marRight w:val="0"/>
              <w:marTop w:val="0"/>
              <w:marBottom w:val="0"/>
              <w:divBdr>
                <w:top w:val="none" w:sz="0" w:space="0" w:color="auto"/>
                <w:left w:val="none" w:sz="0" w:space="0" w:color="auto"/>
                <w:bottom w:val="none" w:sz="0" w:space="0" w:color="auto"/>
                <w:right w:val="none" w:sz="0" w:space="0" w:color="auto"/>
              </w:divBdr>
            </w:div>
            <w:div w:id="1804274171">
              <w:marLeft w:val="0"/>
              <w:marRight w:val="0"/>
              <w:marTop w:val="0"/>
              <w:marBottom w:val="0"/>
              <w:divBdr>
                <w:top w:val="none" w:sz="0" w:space="0" w:color="auto"/>
                <w:left w:val="none" w:sz="0" w:space="0" w:color="auto"/>
                <w:bottom w:val="none" w:sz="0" w:space="0" w:color="auto"/>
                <w:right w:val="none" w:sz="0" w:space="0" w:color="auto"/>
              </w:divBdr>
            </w:div>
            <w:div w:id="2042508358">
              <w:marLeft w:val="0"/>
              <w:marRight w:val="0"/>
              <w:marTop w:val="0"/>
              <w:marBottom w:val="0"/>
              <w:divBdr>
                <w:top w:val="none" w:sz="0" w:space="0" w:color="auto"/>
                <w:left w:val="none" w:sz="0" w:space="0" w:color="auto"/>
                <w:bottom w:val="none" w:sz="0" w:space="0" w:color="auto"/>
                <w:right w:val="none" w:sz="0" w:space="0" w:color="auto"/>
              </w:divBdr>
            </w:div>
            <w:div w:id="75519076">
              <w:marLeft w:val="0"/>
              <w:marRight w:val="0"/>
              <w:marTop w:val="0"/>
              <w:marBottom w:val="0"/>
              <w:divBdr>
                <w:top w:val="none" w:sz="0" w:space="0" w:color="auto"/>
                <w:left w:val="none" w:sz="0" w:space="0" w:color="auto"/>
                <w:bottom w:val="none" w:sz="0" w:space="0" w:color="auto"/>
                <w:right w:val="none" w:sz="0" w:space="0" w:color="auto"/>
              </w:divBdr>
            </w:div>
            <w:div w:id="534512068">
              <w:marLeft w:val="0"/>
              <w:marRight w:val="0"/>
              <w:marTop w:val="0"/>
              <w:marBottom w:val="0"/>
              <w:divBdr>
                <w:top w:val="none" w:sz="0" w:space="0" w:color="auto"/>
                <w:left w:val="none" w:sz="0" w:space="0" w:color="auto"/>
                <w:bottom w:val="none" w:sz="0" w:space="0" w:color="auto"/>
                <w:right w:val="none" w:sz="0" w:space="0" w:color="auto"/>
              </w:divBdr>
            </w:div>
            <w:div w:id="1255287698">
              <w:marLeft w:val="0"/>
              <w:marRight w:val="0"/>
              <w:marTop w:val="0"/>
              <w:marBottom w:val="0"/>
              <w:divBdr>
                <w:top w:val="none" w:sz="0" w:space="0" w:color="auto"/>
                <w:left w:val="none" w:sz="0" w:space="0" w:color="auto"/>
                <w:bottom w:val="none" w:sz="0" w:space="0" w:color="auto"/>
                <w:right w:val="none" w:sz="0" w:space="0" w:color="auto"/>
              </w:divBdr>
            </w:div>
            <w:div w:id="143087562">
              <w:marLeft w:val="0"/>
              <w:marRight w:val="0"/>
              <w:marTop w:val="0"/>
              <w:marBottom w:val="0"/>
              <w:divBdr>
                <w:top w:val="none" w:sz="0" w:space="0" w:color="auto"/>
                <w:left w:val="none" w:sz="0" w:space="0" w:color="auto"/>
                <w:bottom w:val="none" w:sz="0" w:space="0" w:color="auto"/>
                <w:right w:val="none" w:sz="0" w:space="0" w:color="auto"/>
              </w:divBdr>
            </w:div>
            <w:div w:id="91707118">
              <w:marLeft w:val="0"/>
              <w:marRight w:val="0"/>
              <w:marTop w:val="0"/>
              <w:marBottom w:val="0"/>
              <w:divBdr>
                <w:top w:val="none" w:sz="0" w:space="0" w:color="auto"/>
                <w:left w:val="none" w:sz="0" w:space="0" w:color="auto"/>
                <w:bottom w:val="none" w:sz="0" w:space="0" w:color="auto"/>
                <w:right w:val="none" w:sz="0" w:space="0" w:color="auto"/>
              </w:divBdr>
            </w:div>
            <w:div w:id="2147114335">
              <w:marLeft w:val="0"/>
              <w:marRight w:val="0"/>
              <w:marTop w:val="0"/>
              <w:marBottom w:val="0"/>
              <w:divBdr>
                <w:top w:val="none" w:sz="0" w:space="0" w:color="auto"/>
                <w:left w:val="none" w:sz="0" w:space="0" w:color="auto"/>
                <w:bottom w:val="none" w:sz="0" w:space="0" w:color="auto"/>
                <w:right w:val="none" w:sz="0" w:space="0" w:color="auto"/>
              </w:divBdr>
            </w:div>
            <w:div w:id="669524935">
              <w:marLeft w:val="0"/>
              <w:marRight w:val="0"/>
              <w:marTop w:val="0"/>
              <w:marBottom w:val="0"/>
              <w:divBdr>
                <w:top w:val="none" w:sz="0" w:space="0" w:color="auto"/>
                <w:left w:val="none" w:sz="0" w:space="0" w:color="auto"/>
                <w:bottom w:val="none" w:sz="0" w:space="0" w:color="auto"/>
                <w:right w:val="none" w:sz="0" w:space="0" w:color="auto"/>
              </w:divBdr>
            </w:div>
            <w:div w:id="350303611">
              <w:marLeft w:val="0"/>
              <w:marRight w:val="0"/>
              <w:marTop w:val="0"/>
              <w:marBottom w:val="0"/>
              <w:divBdr>
                <w:top w:val="none" w:sz="0" w:space="0" w:color="auto"/>
                <w:left w:val="none" w:sz="0" w:space="0" w:color="auto"/>
                <w:bottom w:val="none" w:sz="0" w:space="0" w:color="auto"/>
                <w:right w:val="none" w:sz="0" w:space="0" w:color="auto"/>
              </w:divBdr>
            </w:div>
            <w:div w:id="1380863744">
              <w:marLeft w:val="0"/>
              <w:marRight w:val="0"/>
              <w:marTop w:val="0"/>
              <w:marBottom w:val="0"/>
              <w:divBdr>
                <w:top w:val="none" w:sz="0" w:space="0" w:color="auto"/>
                <w:left w:val="none" w:sz="0" w:space="0" w:color="auto"/>
                <w:bottom w:val="none" w:sz="0" w:space="0" w:color="auto"/>
                <w:right w:val="none" w:sz="0" w:space="0" w:color="auto"/>
              </w:divBdr>
            </w:div>
            <w:div w:id="1658145420">
              <w:marLeft w:val="0"/>
              <w:marRight w:val="0"/>
              <w:marTop w:val="0"/>
              <w:marBottom w:val="0"/>
              <w:divBdr>
                <w:top w:val="none" w:sz="0" w:space="0" w:color="auto"/>
                <w:left w:val="none" w:sz="0" w:space="0" w:color="auto"/>
                <w:bottom w:val="none" w:sz="0" w:space="0" w:color="auto"/>
                <w:right w:val="none" w:sz="0" w:space="0" w:color="auto"/>
              </w:divBdr>
            </w:div>
            <w:div w:id="1801222159">
              <w:marLeft w:val="0"/>
              <w:marRight w:val="0"/>
              <w:marTop w:val="0"/>
              <w:marBottom w:val="0"/>
              <w:divBdr>
                <w:top w:val="none" w:sz="0" w:space="0" w:color="auto"/>
                <w:left w:val="none" w:sz="0" w:space="0" w:color="auto"/>
                <w:bottom w:val="none" w:sz="0" w:space="0" w:color="auto"/>
                <w:right w:val="none" w:sz="0" w:space="0" w:color="auto"/>
              </w:divBdr>
            </w:div>
            <w:div w:id="333338008">
              <w:marLeft w:val="0"/>
              <w:marRight w:val="0"/>
              <w:marTop w:val="0"/>
              <w:marBottom w:val="0"/>
              <w:divBdr>
                <w:top w:val="none" w:sz="0" w:space="0" w:color="auto"/>
                <w:left w:val="none" w:sz="0" w:space="0" w:color="auto"/>
                <w:bottom w:val="none" w:sz="0" w:space="0" w:color="auto"/>
                <w:right w:val="none" w:sz="0" w:space="0" w:color="auto"/>
              </w:divBdr>
            </w:div>
            <w:div w:id="1122773199">
              <w:marLeft w:val="0"/>
              <w:marRight w:val="0"/>
              <w:marTop w:val="0"/>
              <w:marBottom w:val="0"/>
              <w:divBdr>
                <w:top w:val="none" w:sz="0" w:space="0" w:color="auto"/>
                <w:left w:val="none" w:sz="0" w:space="0" w:color="auto"/>
                <w:bottom w:val="none" w:sz="0" w:space="0" w:color="auto"/>
                <w:right w:val="none" w:sz="0" w:space="0" w:color="auto"/>
              </w:divBdr>
            </w:div>
            <w:div w:id="302587601">
              <w:marLeft w:val="0"/>
              <w:marRight w:val="0"/>
              <w:marTop w:val="0"/>
              <w:marBottom w:val="0"/>
              <w:divBdr>
                <w:top w:val="none" w:sz="0" w:space="0" w:color="auto"/>
                <w:left w:val="none" w:sz="0" w:space="0" w:color="auto"/>
                <w:bottom w:val="none" w:sz="0" w:space="0" w:color="auto"/>
                <w:right w:val="none" w:sz="0" w:space="0" w:color="auto"/>
              </w:divBdr>
            </w:div>
            <w:div w:id="916670006">
              <w:marLeft w:val="0"/>
              <w:marRight w:val="0"/>
              <w:marTop w:val="0"/>
              <w:marBottom w:val="0"/>
              <w:divBdr>
                <w:top w:val="none" w:sz="0" w:space="0" w:color="auto"/>
                <w:left w:val="none" w:sz="0" w:space="0" w:color="auto"/>
                <w:bottom w:val="none" w:sz="0" w:space="0" w:color="auto"/>
                <w:right w:val="none" w:sz="0" w:space="0" w:color="auto"/>
              </w:divBdr>
            </w:div>
            <w:div w:id="803277752">
              <w:marLeft w:val="0"/>
              <w:marRight w:val="0"/>
              <w:marTop w:val="0"/>
              <w:marBottom w:val="0"/>
              <w:divBdr>
                <w:top w:val="none" w:sz="0" w:space="0" w:color="auto"/>
                <w:left w:val="none" w:sz="0" w:space="0" w:color="auto"/>
                <w:bottom w:val="none" w:sz="0" w:space="0" w:color="auto"/>
                <w:right w:val="none" w:sz="0" w:space="0" w:color="auto"/>
              </w:divBdr>
            </w:div>
            <w:div w:id="595941415">
              <w:marLeft w:val="0"/>
              <w:marRight w:val="0"/>
              <w:marTop w:val="0"/>
              <w:marBottom w:val="0"/>
              <w:divBdr>
                <w:top w:val="none" w:sz="0" w:space="0" w:color="auto"/>
                <w:left w:val="none" w:sz="0" w:space="0" w:color="auto"/>
                <w:bottom w:val="none" w:sz="0" w:space="0" w:color="auto"/>
                <w:right w:val="none" w:sz="0" w:space="0" w:color="auto"/>
              </w:divBdr>
            </w:div>
            <w:div w:id="9457333">
              <w:marLeft w:val="0"/>
              <w:marRight w:val="0"/>
              <w:marTop w:val="0"/>
              <w:marBottom w:val="0"/>
              <w:divBdr>
                <w:top w:val="none" w:sz="0" w:space="0" w:color="auto"/>
                <w:left w:val="none" w:sz="0" w:space="0" w:color="auto"/>
                <w:bottom w:val="none" w:sz="0" w:space="0" w:color="auto"/>
                <w:right w:val="none" w:sz="0" w:space="0" w:color="auto"/>
              </w:divBdr>
            </w:div>
            <w:div w:id="114175655">
              <w:marLeft w:val="0"/>
              <w:marRight w:val="0"/>
              <w:marTop w:val="0"/>
              <w:marBottom w:val="0"/>
              <w:divBdr>
                <w:top w:val="none" w:sz="0" w:space="0" w:color="auto"/>
                <w:left w:val="none" w:sz="0" w:space="0" w:color="auto"/>
                <w:bottom w:val="none" w:sz="0" w:space="0" w:color="auto"/>
                <w:right w:val="none" w:sz="0" w:space="0" w:color="auto"/>
              </w:divBdr>
            </w:div>
            <w:div w:id="1488551149">
              <w:marLeft w:val="0"/>
              <w:marRight w:val="0"/>
              <w:marTop w:val="0"/>
              <w:marBottom w:val="0"/>
              <w:divBdr>
                <w:top w:val="none" w:sz="0" w:space="0" w:color="auto"/>
                <w:left w:val="none" w:sz="0" w:space="0" w:color="auto"/>
                <w:bottom w:val="none" w:sz="0" w:space="0" w:color="auto"/>
                <w:right w:val="none" w:sz="0" w:space="0" w:color="auto"/>
              </w:divBdr>
            </w:div>
            <w:div w:id="783352723">
              <w:marLeft w:val="0"/>
              <w:marRight w:val="0"/>
              <w:marTop w:val="0"/>
              <w:marBottom w:val="0"/>
              <w:divBdr>
                <w:top w:val="none" w:sz="0" w:space="0" w:color="auto"/>
                <w:left w:val="none" w:sz="0" w:space="0" w:color="auto"/>
                <w:bottom w:val="none" w:sz="0" w:space="0" w:color="auto"/>
                <w:right w:val="none" w:sz="0" w:space="0" w:color="auto"/>
              </w:divBdr>
            </w:div>
            <w:div w:id="414206406">
              <w:marLeft w:val="0"/>
              <w:marRight w:val="0"/>
              <w:marTop w:val="0"/>
              <w:marBottom w:val="0"/>
              <w:divBdr>
                <w:top w:val="none" w:sz="0" w:space="0" w:color="auto"/>
                <w:left w:val="none" w:sz="0" w:space="0" w:color="auto"/>
                <w:bottom w:val="none" w:sz="0" w:space="0" w:color="auto"/>
                <w:right w:val="none" w:sz="0" w:space="0" w:color="auto"/>
              </w:divBdr>
            </w:div>
            <w:div w:id="1507287558">
              <w:marLeft w:val="0"/>
              <w:marRight w:val="0"/>
              <w:marTop w:val="0"/>
              <w:marBottom w:val="0"/>
              <w:divBdr>
                <w:top w:val="none" w:sz="0" w:space="0" w:color="auto"/>
                <w:left w:val="none" w:sz="0" w:space="0" w:color="auto"/>
                <w:bottom w:val="none" w:sz="0" w:space="0" w:color="auto"/>
                <w:right w:val="none" w:sz="0" w:space="0" w:color="auto"/>
              </w:divBdr>
            </w:div>
            <w:div w:id="490948208">
              <w:marLeft w:val="0"/>
              <w:marRight w:val="0"/>
              <w:marTop w:val="0"/>
              <w:marBottom w:val="0"/>
              <w:divBdr>
                <w:top w:val="none" w:sz="0" w:space="0" w:color="auto"/>
                <w:left w:val="none" w:sz="0" w:space="0" w:color="auto"/>
                <w:bottom w:val="none" w:sz="0" w:space="0" w:color="auto"/>
                <w:right w:val="none" w:sz="0" w:space="0" w:color="auto"/>
              </w:divBdr>
            </w:div>
            <w:div w:id="1138643928">
              <w:marLeft w:val="0"/>
              <w:marRight w:val="0"/>
              <w:marTop w:val="0"/>
              <w:marBottom w:val="0"/>
              <w:divBdr>
                <w:top w:val="none" w:sz="0" w:space="0" w:color="auto"/>
                <w:left w:val="none" w:sz="0" w:space="0" w:color="auto"/>
                <w:bottom w:val="none" w:sz="0" w:space="0" w:color="auto"/>
                <w:right w:val="none" w:sz="0" w:space="0" w:color="auto"/>
              </w:divBdr>
            </w:div>
            <w:div w:id="343484291">
              <w:marLeft w:val="0"/>
              <w:marRight w:val="0"/>
              <w:marTop w:val="0"/>
              <w:marBottom w:val="0"/>
              <w:divBdr>
                <w:top w:val="none" w:sz="0" w:space="0" w:color="auto"/>
                <w:left w:val="none" w:sz="0" w:space="0" w:color="auto"/>
                <w:bottom w:val="none" w:sz="0" w:space="0" w:color="auto"/>
                <w:right w:val="none" w:sz="0" w:space="0" w:color="auto"/>
              </w:divBdr>
            </w:div>
            <w:div w:id="1722679339">
              <w:marLeft w:val="0"/>
              <w:marRight w:val="0"/>
              <w:marTop w:val="0"/>
              <w:marBottom w:val="0"/>
              <w:divBdr>
                <w:top w:val="none" w:sz="0" w:space="0" w:color="auto"/>
                <w:left w:val="none" w:sz="0" w:space="0" w:color="auto"/>
                <w:bottom w:val="none" w:sz="0" w:space="0" w:color="auto"/>
                <w:right w:val="none" w:sz="0" w:space="0" w:color="auto"/>
              </w:divBdr>
            </w:div>
            <w:div w:id="1734236451">
              <w:marLeft w:val="0"/>
              <w:marRight w:val="0"/>
              <w:marTop w:val="0"/>
              <w:marBottom w:val="0"/>
              <w:divBdr>
                <w:top w:val="none" w:sz="0" w:space="0" w:color="auto"/>
                <w:left w:val="none" w:sz="0" w:space="0" w:color="auto"/>
                <w:bottom w:val="none" w:sz="0" w:space="0" w:color="auto"/>
                <w:right w:val="none" w:sz="0" w:space="0" w:color="auto"/>
              </w:divBdr>
            </w:div>
            <w:div w:id="624694825">
              <w:marLeft w:val="0"/>
              <w:marRight w:val="0"/>
              <w:marTop w:val="0"/>
              <w:marBottom w:val="0"/>
              <w:divBdr>
                <w:top w:val="none" w:sz="0" w:space="0" w:color="auto"/>
                <w:left w:val="none" w:sz="0" w:space="0" w:color="auto"/>
                <w:bottom w:val="none" w:sz="0" w:space="0" w:color="auto"/>
                <w:right w:val="none" w:sz="0" w:space="0" w:color="auto"/>
              </w:divBdr>
            </w:div>
            <w:div w:id="950745608">
              <w:marLeft w:val="0"/>
              <w:marRight w:val="0"/>
              <w:marTop w:val="0"/>
              <w:marBottom w:val="0"/>
              <w:divBdr>
                <w:top w:val="none" w:sz="0" w:space="0" w:color="auto"/>
                <w:left w:val="none" w:sz="0" w:space="0" w:color="auto"/>
                <w:bottom w:val="none" w:sz="0" w:space="0" w:color="auto"/>
                <w:right w:val="none" w:sz="0" w:space="0" w:color="auto"/>
              </w:divBdr>
            </w:div>
            <w:div w:id="1487087173">
              <w:marLeft w:val="0"/>
              <w:marRight w:val="0"/>
              <w:marTop w:val="0"/>
              <w:marBottom w:val="0"/>
              <w:divBdr>
                <w:top w:val="none" w:sz="0" w:space="0" w:color="auto"/>
                <w:left w:val="none" w:sz="0" w:space="0" w:color="auto"/>
                <w:bottom w:val="none" w:sz="0" w:space="0" w:color="auto"/>
                <w:right w:val="none" w:sz="0" w:space="0" w:color="auto"/>
              </w:divBdr>
            </w:div>
            <w:div w:id="1264413772">
              <w:marLeft w:val="0"/>
              <w:marRight w:val="0"/>
              <w:marTop w:val="0"/>
              <w:marBottom w:val="0"/>
              <w:divBdr>
                <w:top w:val="none" w:sz="0" w:space="0" w:color="auto"/>
                <w:left w:val="none" w:sz="0" w:space="0" w:color="auto"/>
                <w:bottom w:val="none" w:sz="0" w:space="0" w:color="auto"/>
                <w:right w:val="none" w:sz="0" w:space="0" w:color="auto"/>
              </w:divBdr>
            </w:div>
            <w:div w:id="1336104364">
              <w:marLeft w:val="0"/>
              <w:marRight w:val="0"/>
              <w:marTop w:val="0"/>
              <w:marBottom w:val="0"/>
              <w:divBdr>
                <w:top w:val="none" w:sz="0" w:space="0" w:color="auto"/>
                <w:left w:val="none" w:sz="0" w:space="0" w:color="auto"/>
                <w:bottom w:val="none" w:sz="0" w:space="0" w:color="auto"/>
                <w:right w:val="none" w:sz="0" w:space="0" w:color="auto"/>
              </w:divBdr>
            </w:div>
            <w:div w:id="1248151369">
              <w:marLeft w:val="0"/>
              <w:marRight w:val="0"/>
              <w:marTop w:val="0"/>
              <w:marBottom w:val="0"/>
              <w:divBdr>
                <w:top w:val="none" w:sz="0" w:space="0" w:color="auto"/>
                <w:left w:val="none" w:sz="0" w:space="0" w:color="auto"/>
                <w:bottom w:val="none" w:sz="0" w:space="0" w:color="auto"/>
                <w:right w:val="none" w:sz="0" w:space="0" w:color="auto"/>
              </w:divBdr>
            </w:div>
            <w:div w:id="1617250978">
              <w:marLeft w:val="0"/>
              <w:marRight w:val="0"/>
              <w:marTop w:val="0"/>
              <w:marBottom w:val="0"/>
              <w:divBdr>
                <w:top w:val="none" w:sz="0" w:space="0" w:color="auto"/>
                <w:left w:val="none" w:sz="0" w:space="0" w:color="auto"/>
                <w:bottom w:val="none" w:sz="0" w:space="0" w:color="auto"/>
                <w:right w:val="none" w:sz="0" w:space="0" w:color="auto"/>
              </w:divBdr>
            </w:div>
            <w:div w:id="875316324">
              <w:marLeft w:val="0"/>
              <w:marRight w:val="0"/>
              <w:marTop w:val="0"/>
              <w:marBottom w:val="0"/>
              <w:divBdr>
                <w:top w:val="none" w:sz="0" w:space="0" w:color="auto"/>
                <w:left w:val="none" w:sz="0" w:space="0" w:color="auto"/>
                <w:bottom w:val="none" w:sz="0" w:space="0" w:color="auto"/>
                <w:right w:val="none" w:sz="0" w:space="0" w:color="auto"/>
              </w:divBdr>
            </w:div>
            <w:div w:id="1123308574">
              <w:marLeft w:val="0"/>
              <w:marRight w:val="0"/>
              <w:marTop w:val="0"/>
              <w:marBottom w:val="0"/>
              <w:divBdr>
                <w:top w:val="none" w:sz="0" w:space="0" w:color="auto"/>
                <w:left w:val="none" w:sz="0" w:space="0" w:color="auto"/>
                <w:bottom w:val="none" w:sz="0" w:space="0" w:color="auto"/>
                <w:right w:val="none" w:sz="0" w:space="0" w:color="auto"/>
              </w:divBdr>
            </w:div>
            <w:div w:id="419451354">
              <w:marLeft w:val="0"/>
              <w:marRight w:val="0"/>
              <w:marTop w:val="0"/>
              <w:marBottom w:val="0"/>
              <w:divBdr>
                <w:top w:val="none" w:sz="0" w:space="0" w:color="auto"/>
                <w:left w:val="none" w:sz="0" w:space="0" w:color="auto"/>
                <w:bottom w:val="none" w:sz="0" w:space="0" w:color="auto"/>
                <w:right w:val="none" w:sz="0" w:space="0" w:color="auto"/>
              </w:divBdr>
            </w:div>
            <w:div w:id="894003382">
              <w:marLeft w:val="0"/>
              <w:marRight w:val="0"/>
              <w:marTop w:val="0"/>
              <w:marBottom w:val="0"/>
              <w:divBdr>
                <w:top w:val="none" w:sz="0" w:space="0" w:color="auto"/>
                <w:left w:val="none" w:sz="0" w:space="0" w:color="auto"/>
                <w:bottom w:val="none" w:sz="0" w:space="0" w:color="auto"/>
                <w:right w:val="none" w:sz="0" w:space="0" w:color="auto"/>
              </w:divBdr>
            </w:div>
            <w:div w:id="852961187">
              <w:marLeft w:val="0"/>
              <w:marRight w:val="0"/>
              <w:marTop w:val="0"/>
              <w:marBottom w:val="0"/>
              <w:divBdr>
                <w:top w:val="none" w:sz="0" w:space="0" w:color="auto"/>
                <w:left w:val="none" w:sz="0" w:space="0" w:color="auto"/>
                <w:bottom w:val="none" w:sz="0" w:space="0" w:color="auto"/>
                <w:right w:val="none" w:sz="0" w:space="0" w:color="auto"/>
              </w:divBdr>
            </w:div>
            <w:div w:id="707100292">
              <w:marLeft w:val="0"/>
              <w:marRight w:val="0"/>
              <w:marTop w:val="0"/>
              <w:marBottom w:val="0"/>
              <w:divBdr>
                <w:top w:val="none" w:sz="0" w:space="0" w:color="auto"/>
                <w:left w:val="none" w:sz="0" w:space="0" w:color="auto"/>
                <w:bottom w:val="none" w:sz="0" w:space="0" w:color="auto"/>
                <w:right w:val="none" w:sz="0" w:space="0" w:color="auto"/>
              </w:divBdr>
            </w:div>
            <w:div w:id="814102334">
              <w:marLeft w:val="0"/>
              <w:marRight w:val="0"/>
              <w:marTop w:val="0"/>
              <w:marBottom w:val="0"/>
              <w:divBdr>
                <w:top w:val="none" w:sz="0" w:space="0" w:color="auto"/>
                <w:left w:val="none" w:sz="0" w:space="0" w:color="auto"/>
                <w:bottom w:val="none" w:sz="0" w:space="0" w:color="auto"/>
                <w:right w:val="none" w:sz="0" w:space="0" w:color="auto"/>
              </w:divBdr>
            </w:div>
            <w:div w:id="1710034371">
              <w:marLeft w:val="0"/>
              <w:marRight w:val="0"/>
              <w:marTop w:val="0"/>
              <w:marBottom w:val="0"/>
              <w:divBdr>
                <w:top w:val="none" w:sz="0" w:space="0" w:color="auto"/>
                <w:left w:val="none" w:sz="0" w:space="0" w:color="auto"/>
                <w:bottom w:val="none" w:sz="0" w:space="0" w:color="auto"/>
                <w:right w:val="none" w:sz="0" w:space="0" w:color="auto"/>
              </w:divBdr>
            </w:div>
            <w:div w:id="121193395">
              <w:marLeft w:val="0"/>
              <w:marRight w:val="0"/>
              <w:marTop w:val="0"/>
              <w:marBottom w:val="0"/>
              <w:divBdr>
                <w:top w:val="none" w:sz="0" w:space="0" w:color="auto"/>
                <w:left w:val="none" w:sz="0" w:space="0" w:color="auto"/>
                <w:bottom w:val="none" w:sz="0" w:space="0" w:color="auto"/>
                <w:right w:val="none" w:sz="0" w:space="0" w:color="auto"/>
              </w:divBdr>
            </w:div>
            <w:div w:id="872495548">
              <w:marLeft w:val="0"/>
              <w:marRight w:val="0"/>
              <w:marTop w:val="0"/>
              <w:marBottom w:val="0"/>
              <w:divBdr>
                <w:top w:val="none" w:sz="0" w:space="0" w:color="auto"/>
                <w:left w:val="none" w:sz="0" w:space="0" w:color="auto"/>
                <w:bottom w:val="none" w:sz="0" w:space="0" w:color="auto"/>
                <w:right w:val="none" w:sz="0" w:space="0" w:color="auto"/>
              </w:divBdr>
            </w:div>
            <w:div w:id="34670269">
              <w:marLeft w:val="0"/>
              <w:marRight w:val="0"/>
              <w:marTop w:val="0"/>
              <w:marBottom w:val="0"/>
              <w:divBdr>
                <w:top w:val="none" w:sz="0" w:space="0" w:color="auto"/>
                <w:left w:val="none" w:sz="0" w:space="0" w:color="auto"/>
                <w:bottom w:val="none" w:sz="0" w:space="0" w:color="auto"/>
                <w:right w:val="none" w:sz="0" w:space="0" w:color="auto"/>
              </w:divBdr>
            </w:div>
            <w:div w:id="428239425">
              <w:marLeft w:val="0"/>
              <w:marRight w:val="0"/>
              <w:marTop w:val="0"/>
              <w:marBottom w:val="0"/>
              <w:divBdr>
                <w:top w:val="none" w:sz="0" w:space="0" w:color="auto"/>
                <w:left w:val="none" w:sz="0" w:space="0" w:color="auto"/>
                <w:bottom w:val="none" w:sz="0" w:space="0" w:color="auto"/>
                <w:right w:val="none" w:sz="0" w:space="0" w:color="auto"/>
              </w:divBdr>
            </w:div>
            <w:div w:id="1647706503">
              <w:marLeft w:val="0"/>
              <w:marRight w:val="0"/>
              <w:marTop w:val="0"/>
              <w:marBottom w:val="0"/>
              <w:divBdr>
                <w:top w:val="none" w:sz="0" w:space="0" w:color="auto"/>
                <w:left w:val="none" w:sz="0" w:space="0" w:color="auto"/>
                <w:bottom w:val="none" w:sz="0" w:space="0" w:color="auto"/>
                <w:right w:val="none" w:sz="0" w:space="0" w:color="auto"/>
              </w:divBdr>
            </w:div>
            <w:div w:id="245236554">
              <w:marLeft w:val="0"/>
              <w:marRight w:val="0"/>
              <w:marTop w:val="0"/>
              <w:marBottom w:val="0"/>
              <w:divBdr>
                <w:top w:val="none" w:sz="0" w:space="0" w:color="auto"/>
                <w:left w:val="none" w:sz="0" w:space="0" w:color="auto"/>
                <w:bottom w:val="none" w:sz="0" w:space="0" w:color="auto"/>
                <w:right w:val="none" w:sz="0" w:space="0" w:color="auto"/>
              </w:divBdr>
            </w:div>
            <w:div w:id="772938686">
              <w:marLeft w:val="0"/>
              <w:marRight w:val="0"/>
              <w:marTop w:val="0"/>
              <w:marBottom w:val="0"/>
              <w:divBdr>
                <w:top w:val="none" w:sz="0" w:space="0" w:color="auto"/>
                <w:left w:val="none" w:sz="0" w:space="0" w:color="auto"/>
                <w:bottom w:val="none" w:sz="0" w:space="0" w:color="auto"/>
                <w:right w:val="none" w:sz="0" w:space="0" w:color="auto"/>
              </w:divBdr>
            </w:div>
            <w:div w:id="1185048208">
              <w:marLeft w:val="0"/>
              <w:marRight w:val="0"/>
              <w:marTop w:val="0"/>
              <w:marBottom w:val="0"/>
              <w:divBdr>
                <w:top w:val="none" w:sz="0" w:space="0" w:color="auto"/>
                <w:left w:val="none" w:sz="0" w:space="0" w:color="auto"/>
                <w:bottom w:val="none" w:sz="0" w:space="0" w:color="auto"/>
                <w:right w:val="none" w:sz="0" w:space="0" w:color="auto"/>
              </w:divBdr>
            </w:div>
            <w:div w:id="1352994207">
              <w:marLeft w:val="0"/>
              <w:marRight w:val="0"/>
              <w:marTop w:val="0"/>
              <w:marBottom w:val="0"/>
              <w:divBdr>
                <w:top w:val="none" w:sz="0" w:space="0" w:color="auto"/>
                <w:left w:val="none" w:sz="0" w:space="0" w:color="auto"/>
                <w:bottom w:val="none" w:sz="0" w:space="0" w:color="auto"/>
                <w:right w:val="none" w:sz="0" w:space="0" w:color="auto"/>
              </w:divBdr>
            </w:div>
            <w:div w:id="601686556">
              <w:marLeft w:val="0"/>
              <w:marRight w:val="0"/>
              <w:marTop w:val="0"/>
              <w:marBottom w:val="0"/>
              <w:divBdr>
                <w:top w:val="none" w:sz="0" w:space="0" w:color="auto"/>
                <w:left w:val="none" w:sz="0" w:space="0" w:color="auto"/>
                <w:bottom w:val="none" w:sz="0" w:space="0" w:color="auto"/>
                <w:right w:val="none" w:sz="0" w:space="0" w:color="auto"/>
              </w:divBdr>
            </w:div>
            <w:div w:id="1734157941">
              <w:marLeft w:val="0"/>
              <w:marRight w:val="0"/>
              <w:marTop w:val="0"/>
              <w:marBottom w:val="0"/>
              <w:divBdr>
                <w:top w:val="none" w:sz="0" w:space="0" w:color="auto"/>
                <w:left w:val="none" w:sz="0" w:space="0" w:color="auto"/>
                <w:bottom w:val="none" w:sz="0" w:space="0" w:color="auto"/>
                <w:right w:val="none" w:sz="0" w:space="0" w:color="auto"/>
              </w:divBdr>
            </w:div>
            <w:div w:id="1755928717">
              <w:marLeft w:val="0"/>
              <w:marRight w:val="0"/>
              <w:marTop w:val="0"/>
              <w:marBottom w:val="0"/>
              <w:divBdr>
                <w:top w:val="none" w:sz="0" w:space="0" w:color="auto"/>
                <w:left w:val="none" w:sz="0" w:space="0" w:color="auto"/>
                <w:bottom w:val="none" w:sz="0" w:space="0" w:color="auto"/>
                <w:right w:val="none" w:sz="0" w:space="0" w:color="auto"/>
              </w:divBdr>
            </w:div>
            <w:div w:id="1307972760">
              <w:marLeft w:val="0"/>
              <w:marRight w:val="0"/>
              <w:marTop w:val="0"/>
              <w:marBottom w:val="0"/>
              <w:divBdr>
                <w:top w:val="none" w:sz="0" w:space="0" w:color="auto"/>
                <w:left w:val="none" w:sz="0" w:space="0" w:color="auto"/>
                <w:bottom w:val="none" w:sz="0" w:space="0" w:color="auto"/>
                <w:right w:val="none" w:sz="0" w:space="0" w:color="auto"/>
              </w:divBdr>
            </w:div>
            <w:div w:id="728960874">
              <w:marLeft w:val="0"/>
              <w:marRight w:val="0"/>
              <w:marTop w:val="0"/>
              <w:marBottom w:val="0"/>
              <w:divBdr>
                <w:top w:val="none" w:sz="0" w:space="0" w:color="auto"/>
                <w:left w:val="none" w:sz="0" w:space="0" w:color="auto"/>
                <w:bottom w:val="none" w:sz="0" w:space="0" w:color="auto"/>
                <w:right w:val="none" w:sz="0" w:space="0" w:color="auto"/>
              </w:divBdr>
            </w:div>
            <w:div w:id="1754471778">
              <w:marLeft w:val="0"/>
              <w:marRight w:val="0"/>
              <w:marTop w:val="0"/>
              <w:marBottom w:val="0"/>
              <w:divBdr>
                <w:top w:val="none" w:sz="0" w:space="0" w:color="auto"/>
                <w:left w:val="none" w:sz="0" w:space="0" w:color="auto"/>
                <w:bottom w:val="none" w:sz="0" w:space="0" w:color="auto"/>
                <w:right w:val="none" w:sz="0" w:space="0" w:color="auto"/>
              </w:divBdr>
            </w:div>
            <w:div w:id="1407191829">
              <w:marLeft w:val="0"/>
              <w:marRight w:val="0"/>
              <w:marTop w:val="0"/>
              <w:marBottom w:val="0"/>
              <w:divBdr>
                <w:top w:val="none" w:sz="0" w:space="0" w:color="auto"/>
                <w:left w:val="none" w:sz="0" w:space="0" w:color="auto"/>
                <w:bottom w:val="none" w:sz="0" w:space="0" w:color="auto"/>
                <w:right w:val="none" w:sz="0" w:space="0" w:color="auto"/>
              </w:divBdr>
            </w:div>
            <w:div w:id="570970569">
              <w:marLeft w:val="0"/>
              <w:marRight w:val="0"/>
              <w:marTop w:val="0"/>
              <w:marBottom w:val="0"/>
              <w:divBdr>
                <w:top w:val="none" w:sz="0" w:space="0" w:color="auto"/>
                <w:left w:val="none" w:sz="0" w:space="0" w:color="auto"/>
                <w:bottom w:val="none" w:sz="0" w:space="0" w:color="auto"/>
                <w:right w:val="none" w:sz="0" w:space="0" w:color="auto"/>
              </w:divBdr>
            </w:div>
            <w:div w:id="839124558">
              <w:marLeft w:val="0"/>
              <w:marRight w:val="0"/>
              <w:marTop w:val="0"/>
              <w:marBottom w:val="0"/>
              <w:divBdr>
                <w:top w:val="none" w:sz="0" w:space="0" w:color="auto"/>
                <w:left w:val="none" w:sz="0" w:space="0" w:color="auto"/>
                <w:bottom w:val="none" w:sz="0" w:space="0" w:color="auto"/>
                <w:right w:val="none" w:sz="0" w:space="0" w:color="auto"/>
              </w:divBdr>
            </w:div>
            <w:div w:id="1768312269">
              <w:marLeft w:val="0"/>
              <w:marRight w:val="0"/>
              <w:marTop w:val="0"/>
              <w:marBottom w:val="0"/>
              <w:divBdr>
                <w:top w:val="none" w:sz="0" w:space="0" w:color="auto"/>
                <w:left w:val="none" w:sz="0" w:space="0" w:color="auto"/>
                <w:bottom w:val="none" w:sz="0" w:space="0" w:color="auto"/>
                <w:right w:val="none" w:sz="0" w:space="0" w:color="auto"/>
              </w:divBdr>
            </w:div>
            <w:div w:id="1136487475">
              <w:marLeft w:val="0"/>
              <w:marRight w:val="0"/>
              <w:marTop w:val="0"/>
              <w:marBottom w:val="0"/>
              <w:divBdr>
                <w:top w:val="none" w:sz="0" w:space="0" w:color="auto"/>
                <w:left w:val="none" w:sz="0" w:space="0" w:color="auto"/>
                <w:bottom w:val="none" w:sz="0" w:space="0" w:color="auto"/>
                <w:right w:val="none" w:sz="0" w:space="0" w:color="auto"/>
              </w:divBdr>
            </w:div>
            <w:div w:id="2137407449">
              <w:marLeft w:val="0"/>
              <w:marRight w:val="0"/>
              <w:marTop w:val="0"/>
              <w:marBottom w:val="0"/>
              <w:divBdr>
                <w:top w:val="none" w:sz="0" w:space="0" w:color="auto"/>
                <w:left w:val="none" w:sz="0" w:space="0" w:color="auto"/>
                <w:bottom w:val="none" w:sz="0" w:space="0" w:color="auto"/>
                <w:right w:val="none" w:sz="0" w:space="0" w:color="auto"/>
              </w:divBdr>
            </w:div>
            <w:div w:id="232938194">
              <w:marLeft w:val="0"/>
              <w:marRight w:val="0"/>
              <w:marTop w:val="0"/>
              <w:marBottom w:val="0"/>
              <w:divBdr>
                <w:top w:val="none" w:sz="0" w:space="0" w:color="auto"/>
                <w:left w:val="none" w:sz="0" w:space="0" w:color="auto"/>
                <w:bottom w:val="none" w:sz="0" w:space="0" w:color="auto"/>
                <w:right w:val="none" w:sz="0" w:space="0" w:color="auto"/>
              </w:divBdr>
            </w:div>
            <w:div w:id="1568953542">
              <w:marLeft w:val="0"/>
              <w:marRight w:val="0"/>
              <w:marTop w:val="0"/>
              <w:marBottom w:val="0"/>
              <w:divBdr>
                <w:top w:val="none" w:sz="0" w:space="0" w:color="auto"/>
                <w:left w:val="none" w:sz="0" w:space="0" w:color="auto"/>
                <w:bottom w:val="none" w:sz="0" w:space="0" w:color="auto"/>
                <w:right w:val="none" w:sz="0" w:space="0" w:color="auto"/>
              </w:divBdr>
            </w:div>
            <w:div w:id="1639914961">
              <w:marLeft w:val="0"/>
              <w:marRight w:val="0"/>
              <w:marTop w:val="0"/>
              <w:marBottom w:val="0"/>
              <w:divBdr>
                <w:top w:val="none" w:sz="0" w:space="0" w:color="auto"/>
                <w:left w:val="none" w:sz="0" w:space="0" w:color="auto"/>
                <w:bottom w:val="none" w:sz="0" w:space="0" w:color="auto"/>
                <w:right w:val="none" w:sz="0" w:space="0" w:color="auto"/>
              </w:divBdr>
            </w:div>
            <w:div w:id="1680347022">
              <w:marLeft w:val="0"/>
              <w:marRight w:val="0"/>
              <w:marTop w:val="0"/>
              <w:marBottom w:val="0"/>
              <w:divBdr>
                <w:top w:val="none" w:sz="0" w:space="0" w:color="auto"/>
                <w:left w:val="none" w:sz="0" w:space="0" w:color="auto"/>
                <w:bottom w:val="none" w:sz="0" w:space="0" w:color="auto"/>
                <w:right w:val="none" w:sz="0" w:space="0" w:color="auto"/>
              </w:divBdr>
            </w:div>
            <w:div w:id="1163207191">
              <w:marLeft w:val="0"/>
              <w:marRight w:val="0"/>
              <w:marTop w:val="0"/>
              <w:marBottom w:val="0"/>
              <w:divBdr>
                <w:top w:val="none" w:sz="0" w:space="0" w:color="auto"/>
                <w:left w:val="none" w:sz="0" w:space="0" w:color="auto"/>
                <w:bottom w:val="none" w:sz="0" w:space="0" w:color="auto"/>
                <w:right w:val="none" w:sz="0" w:space="0" w:color="auto"/>
              </w:divBdr>
            </w:div>
            <w:div w:id="1474634228">
              <w:marLeft w:val="0"/>
              <w:marRight w:val="0"/>
              <w:marTop w:val="0"/>
              <w:marBottom w:val="0"/>
              <w:divBdr>
                <w:top w:val="none" w:sz="0" w:space="0" w:color="auto"/>
                <w:left w:val="none" w:sz="0" w:space="0" w:color="auto"/>
                <w:bottom w:val="none" w:sz="0" w:space="0" w:color="auto"/>
                <w:right w:val="none" w:sz="0" w:space="0" w:color="auto"/>
              </w:divBdr>
            </w:div>
            <w:div w:id="256989372">
              <w:marLeft w:val="0"/>
              <w:marRight w:val="0"/>
              <w:marTop w:val="0"/>
              <w:marBottom w:val="0"/>
              <w:divBdr>
                <w:top w:val="none" w:sz="0" w:space="0" w:color="auto"/>
                <w:left w:val="none" w:sz="0" w:space="0" w:color="auto"/>
                <w:bottom w:val="none" w:sz="0" w:space="0" w:color="auto"/>
                <w:right w:val="none" w:sz="0" w:space="0" w:color="auto"/>
              </w:divBdr>
            </w:div>
            <w:div w:id="1488865576">
              <w:marLeft w:val="0"/>
              <w:marRight w:val="0"/>
              <w:marTop w:val="0"/>
              <w:marBottom w:val="0"/>
              <w:divBdr>
                <w:top w:val="none" w:sz="0" w:space="0" w:color="auto"/>
                <w:left w:val="none" w:sz="0" w:space="0" w:color="auto"/>
                <w:bottom w:val="none" w:sz="0" w:space="0" w:color="auto"/>
                <w:right w:val="none" w:sz="0" w:space="0" w:color="auto"/>
              </w:divBdr>
            </w:div>
            <w:div w:id="300160556">
              <w:marLeft w:val="0"/>
              <w:marRight w:val="0"/>
              <w:marTop w:val="0"/>
              <w:marBottom w:val="0"/>
              <w:divBdr>
                <w:top w:val="none" w:sz="0" w:space="0" w:color="auto"/>
                <w:left w:val="none" w:sz="0" w:space="0" w:color="auto"/>
                <w:bottom w:val="none" w:sz="0" w:space="0" w:color="auto"/>
                <w:right w:val="none" w:sz="0" w:space="0" w:color="auto"/>
              </w:divBdr>
            </w:div>
            <w:div w:id="844366926">
              <w:marLeft w:val="0"/>
              <w:marRight w:val="0"/>
              <w:marTop w:val="0"/>
              <w:marBottom w:val="0"/>
              <w:divBdr>
                <w:top w:val="none" w:sz="0" w:space="0" w:color="auto"/>
                <w:left w:val="none" w:sz="0" w:space="0" w:color="auto"/>
                <w:bottom w:val="none" w:sz="0" w:space="0" w:color="auto"/>
                <w:right w:val="none" w:sz="0" w:space="0" w:color="auto"/>
              </w:divBdr>
            </w:div>
            <w:div w:id="725953899">
              <w:marLeft w:val="0"/>
              <w:marRight w:val="0"/>
              <w:marTop w:val="0"/>
              <w:marBottom w:val="0"/>
              <w:divBdr>
                <w:top w:val="none" w:sz="0" w:space="0" w:color="auto"/>
                <w:left w:val="none" w:sz="0" w:space="0" w:color="auto"/>
                <w:bottom w:val="none" w:sz="0" w:space="0" w:color="auto"/>
                <w:right w:val="none" w:sz="0" w:space="0" w:color="auto"/>
              </w:divBdr>
            </w:div>
            <w:div w:id="2073575358">
              <w:marLeft w:val="0"/>
              <w:marRight w:val="0"/>
              <w:marTop w:val="0"/>
              <w:marBottom w:val="0"/>
              <w:divBdr>
                <w:top w:val="none" w:sz="0" w:space="0" w:color="auto"/>
                <w:left w:val="none" w:sz="0" w:space="0" w:color="auto"/>
                <w:bottom w:val="none" w:sz="0" w:space="0" w:color="auto"/>
                <w:right w:val="none" w:sz="0" w:space="0" w:color="auto"/>
              </w:divBdr>
            </w:div>
            <w:div w:id="1907841557">
              <w:marLeft w:val="0"/>
              <w:marRight w:val="0"/>
              <w:marTop w:val="0"/>
              <w:marBottom w:val="0"/>
              <w:divBdr>
                <w:top w:val="none" w:sz="0" w:space="0" w:color="auto"/>
                <w:left w:val="none" w:sz="0" w:space="0" w:color="auto"/>
                <w:bottom w:val="none" w:sz="0" w:space="0" w:color="auto"/>
                <w:right w:val="none" w:sz="0" w:space="0" w:color="auto"/>
              </w:divBdr>
            </w:div>
            <w:div w:id="129984934">
              <w:marLeft w:val="0"/>
              <w:marRight w:val="0"/>
              <w:marTop w:val="0"/>
              <w:marBottom w:val="0"/>
              <w:divBdr>
                <w:top w:val="none" w:sz="0" w:space="0" w:color="auto"/>
                <w:left w:val="none" w:sz="0" w:space="0" w:color="auto"/>
                <w:bottom w:val="none" w:sz="0" w:space="0" w:color="auto"/>
                <w:right w:val="none" w:sz="0" w:space="0" w:color="auto"/>
              </w:divBdr>
            </w:div>
            <w:div w:id="665741779">
              <w:marLeft w:val="0"/>
              <w:marRight w:val="0"/>
              <w:marTop w:val="0"/>
              <w:marBottom w:val="0"/>
              <w:divBdr>
                <w:top w:val="none" w:sz="0" w:space="0" w:color="auto"/>
                <w:left w:val="none" w:sz="0" w:space="0" w:color="auto"/>
                <w:bottom w:val="none" w:sz="0" w:space="0" w:color="auto"/>
                <w:right w:val="none" w:sz="0" w:space="0" w:color="auto"/>
              </w:divBdr>
            </w:div>
            <w:div w:id="1509295675">
              <w:marLeft w:val="0"/>
              <w:marRight w:val="0"/>
              <w:marTop w:val="0"/>
              <w:marBottom w:val="0"/>
              <w:divBdr>
                <w:top w:val="none" w:sz="0" w:space="0" w:color="auto"/>
                <w:left w:val="none" w:sz="0" w:space="0" w:color="auto"/>
                <w:bottom w:val="none" w:sz="0" w:space="0" w:color="auto"/>
                <w:right w:val="none" w:sz="0" w:space="0" w:color="auto"/>
              </w:divBdr>
            </w:div>
            <w:div w:id="168640004">
              <w:marLeft w:val="0"/>
              <w:marRight w:val="0"/>
              <w:marTop w:val="0"/>
              <w:marBottom w:val="0"/>
              <w:divBdr>
                <w:top w:val="none" w:sz="0" w:space="0" w:color="auto"/>
                <w:left w:val="none" w:sz="0" w:space="0" w:color="auto"/>
                <w:bottom w:val="none" w:sz="0" w:space="0" w:color="auto"/>
                <w:right w:val="none" w:sz="0" w:space="0" w:color="auto"/>
              </w:divBdr>
            </w:div>
            <w:div w:id="1054351035">
              <w:marLeft w:val="0"/>
              <w:marRight w:val="0"/>
              <w:marTop w:val="0"/>
              <w:marBottom w:val="0"/>
              <w:divBdr>
                <w:top w:val="none" w:sz="0" w:space="0" w:color="auto"/>
                <w:left w:val="none" w:sz="0" w:space="0" w:color="auto"/>
                <w:bottom w:val="none" w:sz="0" w:space="0" w:color="auto"/>
                <w:right w:val="none" w:sz="0" w:space="0" w:color="auto"/>
              </w:divBdr>
            </w:div>
            <w:div w:id="199441860">
              <w:marLeft w:val="0"/>
              <w:marRight w:val="0"/>
              <w:marTop w:val="0"/>
              <w:marBottom w:val="0"/>
              <w:divBdr>
                <w:top w:val="none" w:sz="0" w:space="0" w:color="auto"/>
                <w:left w:val="none" w:sz="0" w:space="0" w:color="auto"/>
                <w:bottom w:val="none" w:sz="0" w:space="0" w:color="auto"/>
                <w:right w:val="none" w:sz="0" w:space="0" w:color="auto"/>
              </w:divBdr>
            </w:div>
            <w:div w:id="805587197">
              <w:marLeft w:val="0"/>
              <w:marRight w:val="0"/>
              <w:marTop w:val="0"/>
              <w:marBottom w:val="0"/>
              <w:divBdr>
                <w:top w:val="none" w:sz="0" w:space="0" w:color="auto"/>
                <w:left w:val="none" w:sz="0" w:space="0" w:color="auto"/>
                <w:bottom w:val="none" w:sz="0" w:space="0" w:color="auto"/>
                <w:right w:val="none" w:sz="0" w:space="0" w:color="auto"/>
              </w:divBdr>
            </w:div>
            <w:div w:id="847408640">
              <w:marLeft w:val="0"/>
              <w:marRight w:val="0"/>
              <w:marTop w:val="0"/>
              <w:marBottom w:val="0"/>
              <w:divBdr>
                <w:top w:val="none" w:sz="0" w:space="0" w:color="auto"/>
                <w:left w:val="none" w:sz="0" w:space="0" w:color="auto"/>
                <w:bottom w:val="none" w:sz="0" w:space="0" w:color="auto"/>
                <w:right w:val="none" w:sz="0" w:space="0" w:color="auto"/>
              </w:divBdr>
            </w:div>
            <w:div w:id="538588426">
              <w:marLeft w:val="0"/>
              <w:marRight w:val="0"/>
              <w:marTop w:val="0"/>
              <w:marBottom w:val="0"/>
              <w:divBdr>
                <w:top w:val="none" w:sz="0" w:space="0" w:color="auto"/>
                <w:left w:val="none" w:sz="0" w:space="0" w:color="auto"/>
                <w:bottom w:val="none" w:sz="0" w:space="0" w:color="auto"/>
                <w:right w:val="none" w:sz="0" w:space="0" w:color="auto"/>
              </w:divBdr>
            </w:div>
            <w:div w:id="1492477416">
              <w:marLeft w:val="0"/>
              <w:marRight w:val="0"/>
              <w:marTop w:val="0"/>
              <w:marBottom w:val="0"/>
              <w:divBdr>
                <w:top w:val="none" w:sz="0" w:space="0" w:color="auto"/>
                <w:left w:val="none" w:sz="0" w:space="0" w:color="auto"/>
                <w:bottom w:val="none" w:sz="0" w:space="0" w:color="auto"/>
                <w:right w:val="none" w:sz="0" w:space="0" w:color="auto"/>
              </w:divBdr>
            </w:div>
            <w:div w:id="743452970">
              <w:marLeft w:val="0"/>
              <w:marRight w:val="0"/>
              <w:marTop w:val="0"/>
              <w:marBottom w:val="0"/>
              <w:divBdr>
                <w:top w:val="none" w:sz="0" w:space="0" w:color="auto"/>
                <w:left w:val="none" w:sz="0" w:space="0" w:color="auto"/>
                <w:bottom w:val="none" w:sz="0" w:space="0" w:color="auto"/>
                <w:right w:val="none" w:sz="0" w:space="0" w:color="auto"/>
              </w:divBdr>
            </w:div>
            <w:div w:id="1102995583">
              <w:marLeft w:val="0"/>
              <w:marRight w:val="0"/>
              <w:marTop w:val="0"/>
              <w:marBottom w:val="0"/>
              <w:divBdr>
                <w:top w:val="none" w:sz="0" w:space="0" w:color="auto"/>
                <w:left w:val="none" w:sz="0" w:space="0" w:color="auto"/>
                <w:bottom w:val="none" w:sz="0" w:space="0" w:color="auto"/>
                <w:right w:val="none" w:sz="0" w:space="0" w:color="auto"/>
              </w:divBdr>
            </w:div>
            <w:div w:id="86729980">
              <w:marLeft w:val="0"/>
              <w:marRight w:val="0"/>
              <w:marTop w:val="0"/>
              <w:marBottom w:val="0"/>
              <w:divBdr>
                <w:top w:val="none" w:sz="0" w:space="0" w:color="auto"/>
                <w:left w:val="none" w:sz="0" w:space="0" w:color="auto"/>
                <w:bottom w:val="none" w:sz="0" w:space="0" w:color="auto"/>
                <w:right w:val="none" w:sz="0" w:space="0" w:color="auto"/>
              </w:divBdr>
            </w:div>
            <w:div w:id="899832091">
              <w:marLeft w:val="0"/>
              <w:marRight w:val="0"/>
              <w:marTop w:val="0"/>
              <w:marBottom w:val="0"/>
              <w:divBdr>
                <w:top w:val="none" w:sz="0" w:space="0" w:color="auto"/>
                <w:left w:val="none" w:sz="0" w:space="0" w:color="auto"/>
                <w:bottom w:val="none" w:sz="0" w:space="0" w:color="auto"/>
                <w:right w:val="none" w:sz="0" w:space="0" w:color="auto"/>
              </w:divBdr>
            </w:div>
            <w:div w:id="1885478859">
              <w:marLeft w:val="0"/>
              <w:marRight w:val="0"/>
              <w:marTop w:val="0"/>
              <w:marBottom w:val="0"/>
              <w:divBdr>
                <w:top w:val="none" w:sz="0" w:space="0" w:color="auto"/>
                <w:left w:val="none" w:sz="0" w:space="0" w:color="auto"/>
                <w:bottom w:val="none" w:sz="0" w:space="0" w:color="auto"/>
                <w:right w:val="none" w:sz="0" w:space="0" w:color="auto"/>
              </w:divBdr>
            </w:div>
            <w:div w:id="781918552">
              <w:marLeft w:val="0"/>
              <w:marRight w:val="0"/>
              <w:marTop w:val="0"/>
              <w:marBottom w:val="0"/>
              <w:divBdr>
                <w:top w:val="none" w:sz="0" w:space="0" w:color="auto"/>
                <w:left w:val="none" w:sz="0" w:space="0" w:color="auto"/>
                <w:bottom w:val="none" w:sz="0" w:space="0" w:color="auto"/>
                <w:right w:val="none" w:sz="0" w:space="0" w:color="auto"/>
              </w:divBdr>
            </w:div>
            <w:div w:id="743140015">
              <w:marLeft w:val="0"/>
              <w:marRight w:val="0"/>
              <w:marTop w:val="0"/>
              <w:marBottom w:val="0"/>
              <w:divBdr>
                <w:top w:val="none" w:sz="0" w:space="0" w:color="auto"/>
                <w:left w:val="none" w:sz="0" w:space="0" w:color="auto"/>
                <w:bottom w:val="none" w:sz="0" w:space="0" w:color="auto"/>
                <w:right w:val="none" w:sz="0" w:space="0" w:color="auto"/>
              </w:divBdr>
            </w:div>
            <w:div w:id="1755977276">
              <w:marLeft w:val="0"/>
              <w:marRight w:val="0"/>
              <w:marTop w:val="0"/>
              <w:marBottom w:val="0"/>
              <w:divBdr>
                <w:top w:val="none" w:sz="0" w:space="0" w:color="auto"/>
                <w:left w:val="none" w:sz="0" w:space="0" w:color="auto"/>
                <w:bottom w:val="none" w:sz="0" w:space="0" w:color="auto"/>
                <w:right w:val="none" w:sz="0" w:space="0" w:color="auto"/>
              </w:divBdr>
            </w:div>
            <w:div w:id="307907402">
              <w:marLeft w:val="0"/>
              <w:marRight w:val="0"/>
              <w:marTop w:val="0"/>
              <w:marBottom w:val="0"/>
              <w:divBdr>
                <w:top w:val="none" w:sz="0" w:space="0" w:color="auto"/>
                <w:left w:val="none" w:sz="0" w:space="0" w:color="auto"/>
                <w:bottom w:val="none" w:sz="0" w:space="0" w:color="auto"/>
                <w:right w:val="none" w:sz="0" w:space="0" w:color="auto"/>
              </w:divBdr>
            </w:div>
            <w:div w:id="1646544870">
              <w:marLeft w:val="0"/>
              <w:marRight w:val="0"/>
              <w:marTop w:val="0"/>
              <w:marBottom w:val="0"/>
              <w:divBdr>
                <w:top w:val="none" w:sz="0" w:space="0" w:color="auto"/>
                <w:left w:val="none" w:sz="0" w:space="0" w:color="auto"/>
                <w:bottom w:val="none" w:sz="0" w:space="0" w:color="auto"/>
                <w:right w:val="none" w:sz="0" w:space="0" w:color="auto"/>
              </w:divBdr>
            </w:div>
            <w:div w:id="1504736140">
              <w:marLeft w:val="0"/>
              <w:marRight w:val="0"/>
              <w:marTop w:val="0"/>
              <w:marBottom w:val="0"/>
              <w:divBdr>
                <w:top w:val="none" w:sz="0" w:space="0" w:color="auto"/>
                <w:left w:val="none" w:sz="0" w:space="0" w:color="auto"/>
                <w:bottom w:val="none" w:sz="0" w:space="0" w:color="auto"/>
                <w:right w:val="none" w:sz="0" w:space="0" w:color="auto"/>
              </w:divBdr>
            </w:div>
            <w:div w:id="1517770379">
              <w:marLeft w:val="0"/>
              <w:marRight w:val="0"/>
              <w:marTop w:val="0"/>
              <w:marBottom w:val="0"/>
              <w:divBdr>
                <w:top w:val="none" w:sz="0" w:space="0" w:color="auto"/>
                <w:left w:val="none" w:sz="0" w:space="0" w:color="auto"/>
                <w:bottom w:val="none" w:sz="0" w:space="0" w:color="auto"/>
                <w:right w:val="none" w:sz="0" w:space="0" w:color="auto"/>
              </w:divBdr>
            </w:div>
            <w:div w:id="915286900">
              <w:marLeft w:val="0"/>
              <w:marRight w:val="0"/>
              <w:marTop w:val="0"/>
              <w:marBottom w:val="0"/>
              <w:divBdr>
                <w:top w:val="none" w:sz="0" w:space="0" w:color="auto"/>
                <w:left w:val="none" w:sz="0" w:space="0" w:color="auto"/>
                <w:bottom w:val="none" w:sz="0" w:space="0" w:color="auto"/>
                <w:right w:val="none" w:sz="0" w:space="0" w:color="auto"/>
              </w:divBdr>
            </w:div>
            <w:div w:id="580019971">
              <w:marLeft w:val="0"/>
              <w:marRight w:val="0"/>
              <w:marTop w:val="0"/>
              <w:marBottom w:val="0"/>
              <w:divBdr>
                <w:top w:val="none" w:sz="0" w:space="0" w:color="auto"/>
                <w:left w:val="none" w:sz="0" w:space="0" w:color="auto"/>
                <w:bottom w:val="none" w:sz="0" w:space="0" w:color="auto"/>
                <w:right w:val="none" w:sz="0" w:space="0" w:color="auto"/>
              </w:divBdr>
            </w:div>
            <w:div w:id="320044747">
              <w:marLeft w:val="0"/>
              <w:marRight w:val="0"/>
              <w:marTop w:val="0"/>
              <w:marBottom w:val="0"/>
              <w:divBdr>
                <w:top w:val="none" w:sz="0" w:space="0" w:color="auto"/>
                <w:left w:val="none" w:sz="0" w:space="0" w:color="auto"/>
                <w:bottom w:val="none" w:sz="0" w:space="0" w:color="auto"/>
                <w:right w:val="none" w:sz="0" w:space="0" w:color="auto"/>
              </w:divBdr>
            </w:div>
            <w:div w:id="1444423913">
              <w:marLeft w:val="0"/>
              <w:marRight w:val="0"/>
              <w:marTop w:val="0"/>
              <w:marBottom w:val="0"/>
              <w:divBdr>
                <w:top w:val="none" w:sz="0" w:space="0" w:color="auto"/>
                <w:left w:val="none" w:sz="0" w:space="0" w:color="auto"/>
                <w:bottom w:val="none" w:sz="0" w:space="0" w:color="auto"/>
                <w:right w:val="none" w:sz="0" w:space="0" w:color="auto"/>
              </w:divBdr>
            </w:div>
            <w:div w:id="318727244">
              <w:marLeft w:val="0"/>
              <w:marRight w:val="0"/>
              <w:marTop w:val="0"/>
              <w:marBottom w:val="0"/>
              <w:divBdr>
                <w:top w:val="none" w:sz="0" w:space="0" w:color="auto"/>
                <w:left w:val="none" w:sz="0" w:space="0" w:color="auto"/>
                <w:bottom w:val="none" w:sz="0" w:space="0" w:color="auto"/>
                <w:right w:val="none" w:sz="0" w:space="0" w:color="auto"/>
              </w:divBdr>
            </w:div>
            <w:div w:id="1821070827">
              <w:marLeft w:val="0"/>
              <w:marRight w:val="0"/>
              <w:marTop w:val="0"/>
              <w:marBottom w:val="0"/>
              <w:divBdr>
                <w:top w:val="none" w:sz="0" w:space="0" w:color="auto"/>
                <w:left w:val="none" w:sz="0" w:space="0" w:color="auto"/>
                <w:bottom w:val="none" w:sz="0" w:space="0" w:color="auto"/>
                <w:right w:val="none" w:sz="0" w:space="0" w:color="auto"/>
              </w:divBdr>
            </w:div>
            <w:div w:id="1272321960">
              <w:marLeft w:val="0"/>
              <w:marRight w:val="0"/>
              <w:marTop w:val="0"/>
              <w:marBottom w:val="0"/>
              <w:divBdr>
                <w:top w:val="none" w:sz="0" w:space="0" w:color="auto"/>
                <w:left w:val="none" w:sz="0" w:space="0" w:color="auto"/>
                <w:bottom w:val="none" w:sz="0" w:space="0" w:color="auto"/>
                <w:right w:val="none" w:sz="0" w:space="0" w:color="auto"/>
              </w:divBdr>
            </w:div>
            <w:div w:id="697122270">
              <w:marLeft w:val="0"/>
              <w:marRight w:val="0"/>
              <w:marTop w:val="0"/>
              <w:marBottom w:val="0"/>
              <w:divBdr>
                <w:top w:val="none" w:sz="0" w:space="0" w:color="auto"/>
                <w:left w:val="none" w:sz="0" w:space="0" w:color="auto"/>
                <w:bottom w:val="none" w:sz="0" w:space="0" w:color="auto"/>
                <w:right w:val="none" w:sz="0" w:space="0" w:color="auto"/>
              </w:divBdr>
            </w:div>
            <w:div w:id="35325740">
              <w:marLeft w:val="0"/>
              <w:marRight w:val="0"/>
              <w:marTop w:val="0"/>
              <w:marBottom w:val="0"/>
              <w:divBdr>
                <w:top w:val="none" w:sz="0" w:space="0" w:color="auto"/>
                <w:left w:val="none" w:sz="0" w:space="0" w:color="auto"/>
                <w:bottom w:val="none" w:sz="0" w:space="0" w:color="auto"/>
                <w:right w:val="none" w:sz="0" w:space="0" w:color="auto"/>
              </w:divBdr>
            </w:div>
            <w:div w:id="956571461">
              <w:marLeft w:val="0"/>
              <w:marRight w:val="0"/>
              <w:marTop w:val="0"/>
              <w:marBottom w:val="0"/>
              <w:divBdr>
                <w:top w:val="none" w:sz="0" w:space="0" w:color="auto"/>
                <w:left w:val="none" w:sz="0" w:space="0" w:color="auto"/>
                <w:bottom w:val="none" w:sz="0" w:space="0" w:color="auto"/>
                <w:right w:val="none" w:sz="0" w:space="0" w:color="auto"/>
              </w:divBdr>
            </w:div>
            <w:div w:id="529269770">
              <w:marLeft w:val="0"/>
              <w:marRight w:val="0"/>
              <w:marTop w:val="0"/>
              <w:marBottom w:val="0"/>
              <w:divBdr>
                <w:top w:val="none" w:sz="0" w:space="0" w:color="auto"/>
                <w:left w:val="none" w:sz="0" w:space="0" w:color="auto"/>
                <w:bottom w:val="none" w:sz="0" w:space="0" w:color="auto"/>
                <w:right w:val="none" w:sz="0" w:space="0" w:color="auto"/>
              </w:divBdr>
            </w:div>
            <w:div w:id="1907059908">
              <w:marLeft w:val="0"/>
              <w:marRight w:val="0"/>
              <w:marTop w:val="0"/>
              <w:marBottom w:val="0"/>
              <w:divBdr>
                <w:top w:val="none" w:sz="0" w:space="0" w:color="auto"/>
                <w:left w:val="none" w:sz="0" w:space="0" w:color="auto"/>
                <w:bottom w:val="none" w:sz="0" w:space="0" w:color="auto"/>
                <w:right w:val="none" w:sz="0" w:space="0" w:color="auto"/>
              </w:divBdr>
            </w:div>
            <w:div w:id="932515284">
              <w:marLeft w:val="0"/>
              <w:marRight w:val="0"/>
              <w:marTop w:val="0"/>
              <w:marBottom w:val="0"/>
              <w:divBdr>
                <w:top w:val="none" w:sz="0" w:space="0" w:color="auto"/>
                <w:left w:val="none" w:sz="0" w:space="0" w:color="auto"/>
                <w:bottom w:val="none" w:sz="0" w:space="0" w:color="auto"/>
                <w:right w:val="none" w:sz="0" w:space="0" w:color="auto"/>
              </w:divBdr>
            </w:div>
            <w:div w:id="2034451709">
              <w:marLeft w:val="0"/>
              <w:marRight w:val="0"/>
              <w:marTop w:val="0"/>
              <w:marBottom w:val="0"/>
              <w:divBdr>
                <w:top w:val="none" w:sz="0" w:space="0" w:color="auto"/>
                <w:left w:val="none" w:sz="0" w:space="0" w:color="auto"/>
                <w:bottom w:val="none" w:sz="0" w:space="0" w:color="auto"/>
                <w:right w:val="none" w:sz="0" w:space="0" w:color="auto"/>
              </w:divBdr>
            </w:div>
            <w:div w:id="875315512">
              <w:marLeft w:val="0"/>
              <w:marRight w:val="0"/>
              <w:marTop w:val="0"/>
              <w:marBottom w:val="0"/>
              <w:divBdr>
                <w:top w:val="none" w:sz="0" w:space="0" w:color="auto"/>
                <w:left w:val="none" w:sz="0" w:space="0" w:color="auto"/>
                <w:bottom w:val="none" w:sz="0" w:space="0" w:color="auto"/>
                <w:right w:val="none" w:sz="0" w:space="0" w:color="auto"/>
              </w:divBdr>
            </w:div>
            <w:div w:id="177280290">
              <w:marLeft w:val="0"/>
              <w:marRight w:val="0"/>
              <w:marTop w:val="0"/>
              <w:marBottom w:val="0"/>
              <w:divBdr>
                <w:top w:val="none" w:sz="0" w:space="0" w:color="auto"/>
                <w:left w:val="none" w:sz="0" w:space="0" w:color="auto"/>
                <w:bottom w:val="none" w:sz="0" w:space="0" w:color="auto"/>
                <w:right w:val="none" w:sz="0" w:space="0" w:color="auto"/>
              </w:divBdr>
            </w:div>
            <w:div w:id="922104817">
              <w:marLeft w:val="0"/>
              <w:marRight w:val="0"/>
              <w:marTop w:val="0"/>
              <w:marBottom w:val="0"/>
              <w:divBdr>
                <w:top w:val="none" w:sz="0" w:space="0" w:color="auto"/>
                <w:left w:val="none" w:sz="0" w:space="0" w:color="auto"/>
                <w:bottom w:val="none" w:sz="0" w:space="0" w:color="auto"/>
                <w:right w:val="none" w:sz="0" w:space="0" w:color="auto"/>
              </w:divBdr>
            </w:div>
            <w:div w:id="1299528430">
              <w:marLeft w:val="0"/>
              <w:marRight w:val="0"/>
              <w:marTop w:val="0"/>
              <w:marBottom w:val="0"/>
              <w:divBdr>
                <w:top w:val="none" w:sz="0" w:space="0" w:color="auto"/>
                <w:left w:val="none" w:sz="0" w:space="0" w:color="auto"/>
                <w:bottom w:val="none" w:sz="0" w:space="0" w:color="auto"/>
                <w:right w:val="none" w:sz="0" w:space="0" w:color="auto"/>
              </w:divBdr>
            </w:div>
            <w:div w:id="1558786353">
              <w:marLeft w:val="0"/>
              <w:marRight w:val="0"/>
              <w:marTop w:val="0"/>
              <w:marBottom w:val="0"/>
              <w:divBdr>
                <w:top w:val="none" w:sz="0" w:space="0" w:color="auto"/>
                <w:left w:val="none" w:sz="0" w:space="0" w:color="auto"/>
                <w:bottom w:val="none" w:sz="0" w:space="0" w:color="auto"/>
                <w:right w:val="none" w:sz="0" w:space="0" w:color="auto"/>
              </w:divBdr>
            </w:div>
            <w:div w:id="1187476279">
              <w:marLeft w:val="0"/>
              <w:marRight w:val="0"/>
              <w:marTop w:val="0"/>
              <w:marBottom w:val="0"/>
              <w:divBdr>
                <w:top w:val="none" w:sz="0" w:space="0" w:color="auto"/>
                <w:left w:val="none" w:sz="0" w:space="0" w:color="auto"/>
                <w:bottom w:val="none" w:sz="0" w:space="0" w:color="auto"/>
                <w:right w:val="none" w:sz="0" w:space="0" w:color="auto"/>
              </w:divBdr>
            </w:div>
            <w:div w:id="1083837038">
              <w:marLeft w:val="0"/>
              <w:marRight w:val="0"/>
              <w:marTop w:val="0"/>
              <w:marBottom w:val="0"/>
              <w:divBdr>
                <w:top w:val="none" w:sz="0" w:space="0" w:color="auto"/>
                <w:left w:val="none" w:sz="0" w:space="0" w:color="auto"/>
                <w:bottom w:val="none" w:sz="0" w:space="0" w:color="auto"/>
                <w:right w:val="none" w:sz="0" w:space="0" w:color="auto"/>
              </w:divBdr>
            </w:div>
            <w:div w:id="493110388">
              <w:marLeft w:val="0"/>
              <w:marRight w:val="0"/>
              <w:marTop w:val="0"/>
              <w:marBottom w:val="0"/>
              <w:divBdr>
                <w:top w:val="none" w:sz="0" w:space="0" w:color="auto"/>
                <w:left w:val="none" w:sz="0" w:space="0" w:color="auto"/>
                <w:bottom w:val="none" w:sz="0" w:space="0" w:color="auto"/>
                <w:right w:val="none" w:sz="0" w:space="0" w:color="auto"/>
              </w:divBdr>
            </w:div>
            <w:div w:id="746611352">
              <w:marLeft w:val="0"/>
              <w:marRight w:val="0"/>
              <w:marTop w:val="0"/>
              <w:marBottom w:val="0"/>
              <w:divBdr>
                <w:top w:val="none" w:sz="0" w:space="0" w:color="auto"/>
                <w:left w:val="none" w:sz="0" w:space="0" w:color="auto"/>
                <w:bottom w:val="none" w:sz="0" w:space="0" w:color="auto"/>
                <w:right w:val="none" w:sz="0" w:space="0" w:color="auto"/>
              </w:divBdr>
            </w:div>
            <w:div w:id="163667613">
              <w:marLeft w:val="0"/>
              <w:marRight w:val="0"/>
              <w:marTop w:val="0"/>
              <w:marBottom w:val="0"/>
              <w:divBdr>
                <w:top w:val="none" w:sz="0" w:space="0" w:color="auto"/>
                <w:left w:val="none" w:sz="0" w:space="0" w:color="auto"/>
                <w:bottom w:val="none" w:sz="0" w:space="0" w:color="auto"/>
                <w:right w:val="none" w:sz="0" w:space="0" w:color="auto"/>
              </w:divBdr>
            </w:div>
            <w:div w:id="1545286384">
              <w:marLeft w:val="0"/>
              <w:marRight w:val="0"/>
              <w:marTop w:val="0"/>
              <w:marBottom w:val="0"/>
              <w:divBdr>
                <w:top w:val="none" w:sz="0" w:space="0" w:color="auto"/>
                <w:left w:val="none" w:sz="0" w:space="0" w:color="auto"/>
                <w:bottom w:val="none" w:sz="0" w:space="0" w:color="auto"/>
                <w:right w:val="none" w:sz="0" w:space="0" w:color="auto"/>
              </w:divBdr>
            </w:div>
            <w:div w:id="1054743114">
              <w:marLeft w:val="0"/>
              <w:marRight w:val="0"/>
              <w:marTop w:val="0"/>
              <w:marBottom w:val="0"/>
              <w:divBdr>
                <w:top w:val="none" w:sz="0" w:space="0" w:color="auto"/>
                <w:left w:val="none" w:sz="0" w:space="0" w:color="auto"/>
                <w:bottom w:val="none" w:sz="0" w:space="0" w:color="auto"/>
                <w:right w:val="none" w:sz="0" w:space="0" w:color="auto"/>
              </w:divBdr>
            </w:div>
            <w:div w:id="620189904">
              <w:marLeft w:val="0"/>
              <w:marRight w:val="0"/>
              <w:marTop w:val="0"/>
              <w:marBottom w:val="0"/>
              <w:divBdr>
                <w:top w:val="none" w:sz="0" w:space="0" w:color="auto"/>
                <w:left w:val="none" w:sz="0" w:space="0" w:color="auto"/>
                <w:bottom w:val="none" w:sz="0" w:space="0" w:color="auto"/>
                <w:right w:val="none" w:sz="0" w:space="0" w:color="auto"/>
              </w:divBdr>
            </w:div>
            <w:div w:id="1284727469">
              <w:marLeft w:val="0"/>
              <w:marRight w:val="0"/>
              <w:marTop w:val="0"/>
              <w:marBottom w:val="0"/>
              <w:divBdr>
                <w:top w:val="none" w:sz="0" w:space="0" w:color="auto"/>
                <w:left w:val="none" w:sz="0" w:space="0" w:color="auto"/>
                <w:bottom w:val="none" w:sz="0" w:space="0" w:color="auto"/>
                <w:right w:val="none" w:sz="0" w:space="0" w:color="auto"/>
              </w:divBdr>
            </w:div>
            <w:div w:id="665791892">
              <w:marLeft w:val="0"/>
              <w:marRight w:val="0"/>
              <w:marTop w:val="0"/>
              <w:marBottom w:val="0"/>
              <w:divBdr>
                <w:top w:val="none" w:sz="0" w:space="0" w:color="auto"/>
                <w:left w:val="none" w:sz="0" w:space="0" w:color="auto"/>
                <w:bottom w:val="none" w:sz="0" w:space="0" w:color="auto"/>
                <w:right w:val="none" w:sz="0" w:space="0" w:color="auto"/>
              </w:divBdr>
            </w:div>
            <w:div w:id="548882010">
              <w:marLeft w:val="0"/>
              <w:marRight w:val="0"/>
              <w:marTop w:val="0"/>
              <w:marBottom w:val="0"/>
              <w:divBdr>
                <w:top w:val="none" w:sz="0" w:space="0" w:color="auto"/>
                <w:left w:val="none" w:sz="0" w:space="0" w:color="auto"/>
                <w:bottom w:val="none" w:sz="0" w:space="0" w:color="auto"/>
                <w:right w:val="none" w:sz="0" w:space="0" w:color="auto"/>
              </w:divBdr>
            </w:div>
            <w:div w:id="310017570">
              <w:marLeft w:val="0"/>
              <w:marRight w:val="0"/>
              <w:marTop w:val="0"/>
              <w:marBottom w:val="0"/>
              <w:divBdr>
                <w:top w:val="none" w:sz="0" w:space="0" w:color="auto"/>
                <w:left w:val="none" w:sz="0" w:space="0" w:color="auto"/>
                <w:bottom w:val="none" w:sz="0" w:space="0" w:color="auto"/>
                <w:right w:val="none" w:sz="0" w:space="0" w:color="auto"/>
              </w:divBdr>
            </w:div>
            <w:div w:id="510265361">
              <w:marLeft w:val="0"/>
              <w:marRight w:val="0"/>
              <w:marTop w:val="0"/>
              <w:marBottom w:val="0"/>
              <w:divBdr>
                <w:top w:val="none" w:sz="0" w:space="0" w:color="auto"/>
                <w:left w:val="none" w:sz="0" w:space="0" w:color="auto"/>
                <w:bottom w:val="none" w:sz="0" w:space="0" w:color="auto"/>
                <w:right w:val="none" w:sz="0" w:space="0" w:color="auto"/>
              </w:divBdr>
            </w:div>
            <w:div w:id="281034711">
              <w:marLeft w:val="0"/>
              <w:marRight w:val="0"/>
              <w:marTop w:val="0"/>
              <w:marBottom w:val="0"/>
              <w:divBdr>
                <w:top w:val="none" w:sz="0" w:space="0" w:color="auto"/>
                <w:left w:val="none" w:sz="0" w:space="0" w:color="auto"/>
                <w:bottom w:val="none" w:sz="0" w:space="0" w:color="auto"/>
                <w:right w:val="none" w:sz="0" w:space="0" w:color="auto"/>
              </w:divBdr>
            </w:div>
            <w:div w:id="1180847560">
              <w:marLeft w:val="0"/>
              <w:marRight w:val="0"/>
              <w:marTop w:val="0"/>
              <w:marBottom w:val="0"/>
              <w:divBdr>
                <w:top w:val="none" w:sz="0" w:space="0" w:color="auto"/>
                <w:left w:val="none" w:sz="0" w:space="0" w:color="auto"/>
                <w:bottom w:val="none" w:sz="0" w:space="0" w:color="auto"/>
                <w:right w:val="none" w:sz="0" w:space="0" w:color="auto"/>
              </w:divBdr>
            </w:div>
            <w:div w:id="375816082">
              <w:marLeft w:val="0"/>
              <w:marRight w:val="0"/>
              <w:marTop w:val="0"/>
              <w:marBottom w:val="0"/>
              <w:divBdr>
                <w:top w:val="none" w:sz="0" w:space="0" w:color="auto"/>
                <w:left w:val="none" w:sz="0" w:space="0" w:color="auto"/>
                <w:bottom w:val="none" w:sz="0" w:space="0" w:color="auto"/>
                <w:right w:val="none" w:sz="0" w:space="0" w:color="auto"/>
              </w:divBdr>
            </w:div>
            <w:div w:id="661743395">
              <w:marLeft w:val="0"/>
              <w:marRight w:val="0"/>
              <w:marTop w:val="0"/>
              <w:marBottom w:val="0"/>
              <w:divBdr>
                <w:top w:val="none" w:sz="0" w:space="0" w:color="auto"/>
                <w:left w:val="none" w:sz="0" w:space="0" w:color="auto"/>
                <w:bottom w:val="none" w:sz="0" w:space="0" w:color="auto"/>
                <w:right w:val="none" w:sz="0" w:space="0" w:color="auto"/>
              </w:divBdr>
            </w:div>
            <w:div w:id="1191456506">
              <w:marLeft w:val="0"/>
              <w:marRight w:val="0"/>
              <w:marTop w:val="0"/>
              <w:marBottom w:val="0"/>
              <w:divBdr>
                <w:top w:val="none" w:sz="0" w:space="0" w:color="auto"/>
                <w:left w:val="none" w:sz="0" w:space="0" w:color="auto"/>
                <w:bottom w:val="none" w:sz="0" w:space="0" w:color="auto"/>
                <w:right w:val="none" w:sz="0" w:space="0" w:color="auto"/>
              </w:divBdr>
            </w:div>
            <w:div w:id="1159888024">
              <w:marLeft w:val="0"/>
              <w:marRight w:val="0"/>
              <w:marTop w:val="0"/>
              <w:marBottom w:val="0"/>
              <w:divBdr>
                <w:top w:val="none" w:sz="0" w:space="0" w:color="auto"/>
                <w:left w:val="none" w:sz="0" w:space="0" w:color="auto"/>
                <w:bottom w:val="none" w:sz="0" w:space="0" w:color="auto"/>
                <w:right w:val="none" w:sz="0" w:space="0" w:color="auto"/>
              </w:divBdr>
            </w:div>
            <w:div w:id="2096121086">
              <w:marLeft w:val="0"/>
              <w:marRight w:val="0"/>
              <w:marTop w:val="0"/>
              <w:marBottom w:val="0"/>
              <w:divBdr>
                <w:top w:val="none" w:sz="0" w:space="0" w:color="auto"/>
                <w:left w:val="none" w:sz="0" w:space="0" w:color="auto"/>
                <w:bottom w:val="none" w:sz="0" w:space="0" w:color="auto"/>
                <w:right w:val="none" w:sz="0" w:space="0" w:color="auto"/>
              </w:divBdr>
            </w:div>
            <w:div w:id="1523590984">
              <w:marLeft w:val="0"/>
              <w:marRight w:val="0"/>
              <w:marTop w:val="0"/>
              <w:marBottom w:val="0"/>
              <w:divBdr>
                <w:top w:val="none" w:sz="0" w:space="0" w:color="auto"/>
                <w:left w:val="none" w:sz="0" w:space="0" w:color="auto"/>
                <w:bottom w:val="none" w:sz="0" w:space="0" w:color="auto"/>
                <w:right w:val="none" w:sz="0" w:space="0" w:color="auto"/>
              </w:divBdr>
            </w:div>
            <w:div w:id="2121945701">
              <w:marLeft w:val="0"/>
              <w:marRight w:val="0"/>
              <w:marTop w:val="0"/>
              <w:marBottom w:val="0"/>
              <w:divBdr>
                <w:top w:val="none" w:sz="0" w:space="0" w:color="auto"/>
                <w:left w:val="none" w:sz="0" w:space="0" w:color="auto"/>
                <w:bottom w:val="none" w:sz="0" w:space="0" w:color="auto"/>
                <w:right w:val="none" w:sz="0" w:space="0" w:color="auto"/>
              </w:divBdr>
            </w:div>
            <w:div w:id="329332646">
              <w:marLeft w:val="0"/>
              <w:marRight w:val="0"/>
              <w:marTop w:val="0"/>
              <w:marBottom w:val="0"/>
              <w:divBdr>
                <w:top w:val="none" w:sz="0" w:space="0" w:color="auto"/>
                <w:left w:val="none" w:sz="0" w:space="0" w:color="auto"/>
                <w:bottom w:val="none" w:sz="0" w:space="0" w:color="auto"/>
                <w:right w:val="none" w:sz="0" w:space="0" w:color="auto"/>
              </w:divBdr>
            </w:div>
            <w:div w:id="1637754796">
              <w:marLeft w:val="0"/>
              <w:marRight w:val="0"/>
              <w:marTop w:val="0"/>
              <w:marBottom w:val="0"/>
              <w:divBdr>
                <w:top w:val="none" w:sz="0" w:space="0" w:color="auto"/>
                <w:left w:val="none" w:sz="0" w:space="0" w:color="auto"/>
                <w:bottom w:val="none" w:sz="0" w:space="0" w:color="auto"/>
                <w:right w:val="none" w:sz="0" w:space="0" w:color="auto"/>
              </w:divBdr>
            </w:div>
            <w:div w:id="295449803">
              <w:marLeft w:val="0"/>
              <w:marRight w:val="0"/>
              <w:marTop w:val="0"/>
              <w:marBottom w:val="0"/>
              <w:divBdr>
                <w:top w:val="none" w:sz="0" w:space="0" w:color="auto"/>
                <w:left w:val="none" w:sz="0" w:space="0" w:color="auto"/>
                <w:bottom w:val="none" w:sz="0" w:space="0" w:color="auto"/>
                <w:right w:val="none" w:sz="0" w:space="0" w:color="auto"/>
              </w:divBdr>
            </w:div>
            <w:div w:id="1471170248">
              <w:marLeft w:val="0"/>
              <w:marRight w:val="0"/>
              <w:marTop w:val="0"/>
              <w:marBottom w:val="0"/>
              <w:divBdr>
                <w:top w:val="none" w:sz="0" w:space="0" w:color="auto"/>
                <w:left w:val="none" w:sz="0" w:space="0" w:color="auto"/>
                <w:bottom w:val="none" w:sz="0" w:space="0" w:color="auto"/>
                <w:right w:val="none" w:sz="0" w:space="0" w:color="auto"/>
              </w:divBdr>
            </w:div>
            <w:div w:id="180975064">
              <w:marLeft w:val="0"/>
              <w:marRight w:val="0"/>
              <w:marTop w:val="0"/>
              <w:marBottom w:val="0"/>
              <w:divBdr>
                <w:top w:val="none" w:sz="0" w:space="0" w:color="auto"/>
                <w:left w:val="none" w:sz="0" w:space="0" w:color="auto"/>
                <w:bottom w:val="none" w:sz="0" w:space="0" w:color="auto"/>
                <w:right w:val="none" w:sz="0" w:space="0" w:color="auto"/>
              </w:divBdr>
            </w:div>
            <w:div w:id="62608148">
              <w:marLeft w:val="0"/>
              <w:marRight w:val="0"/>
              <w:marTop w:val="0"/>
              <w:marBottom w:val="0"/>
              <w:divBdr>
                <w:top w:val="none" w:sz="0" w:space="0" w:color="auto"/>
                <w:left w:val="none" w:sz="0" w:space="0" w:color="auto"/>
                <w:bottom w:val="none" w:sz="0" w:space="0" w:color="auto"/>
                <w:right w:val="none" w:sz="0" w:space="0" w:color="auto"/>
              </w:divBdr>
            </w:div>
            <w:div w:id="1254896369">
              <w:marLeft w:val="0"/>
              <w:marRight w:val="0"/>
              <w:marTop w:val="0"/>
              <w:marBottom w:val="0"/>
              <w:divBdr>
                <w:top w:val="none" w:sz="0" w:space="0" w:color="auto"/>
                <w:left w:val="none" w:sz="0" w:space="0" w:color="auto"/>
                <w:bottom w:val="none" w:sz="0" w:space="0" w:color="auto"/>
                <w:right w:val="none" w:sz="0" w:space="0" w:color="auto"/>
              </w:divBdr>
            </w:div>
            <w:div w:id="1581721006">
              <w:marLeft w:val="0"/>
              <w:marRight w:val="0"/>
              <w:marTop w:val="0"/>
              <w:marBottom w:val="0"/>
              <w:divBdr>
                <w:top w:val="none" w:sz="0" w:space="0" w:color="auto"/>
                <w:left w:val="none" w:sz="0" w:space="0" w:color="auto"/>
                <w:bottom w:val="none" w:sz="0" w:space="0" w:color="auto"/>
                <w:right w:val="none" w:sz="0" w:space="0" w:color="auto"/>
              </w:divBdr>
            </w:div>
            <w:div w:id="522977643">
              <w:marLeft w:val="0"/>
              <w:marRight w:val="0"/>
              <w:marTop w:val="0"/>
              <w:marBottom w:val="0"/>
              <w:divBdr>
                <w:top w:val="none" w:sz="0" w:space="0" w:color="auto"/>
                <w:left w:val="none" w:sz="0" w:space="0" w:color="auto"/>
                <w:bottom w:val="none" w:sz="0" w:space="0" w:color="auto"/>
                <w:right w:val="none" w:sz="0" w:space="0" w:color="auto"/>
              </w:divBdr>
            </w:div>
            <w:div w:id="1631127727">
              <w:marLeft w:val="0"/>
              <w:marRight w:val="0"/>
              <w:marTop w:val="0"/>
              <w:marBottom w:val="0"/>
              <w:divBdr>
                <w:top w:val="none" w:sz="0" w:space="0" w:color="auto"/>
                <w:left w:val="none" w:sz="0" w:space="0" w:color="auto"/>
                <w:bottom w:val="none" w:sz="0" w:space="0" w:color="auto"/>
                <w:right w:val="none" w:sz="0" w:space="0" w:color="auto"/>
              </w:divBdr>
            </w:div>
            <w:div w:id="684751157">
              <w:marLeft w:val="0"/>
              <w:marRight w:val="0"/>
              <w:marTop w:val="0"/>
              <w:marBottom w:val="0"/>
              <w:divBdr>
                <w:top w:val="none" w:sz="0" w:space="0" w:color="auto"/>
                <w:left w:val="none" w:sz="0" w:space="0" w:color="auto"/>
                <w:bottom w:val="none" w:sz="0" w:space="0" w:color="auto"/>
                <w:right w:val="none" w:sz="0" w:space="0" w:color="auto"/>
              </w:divBdr>
            </w:div>
            <w:div w:id="468979521">
              <w:marLeft w:val="0"/>
              <w:marRight w:val="0"/>
              <w:marTop w:val="0"/>
              <w:marBottom w:val="0"/>
              <w:divBdr>
                <w:top w:val="none" w:sz="0" w:space="0" w:color="auto"/>
                <w:left w:val="none" w:sz="0" w:space="0" w:color="auto"/>
                <w:bottom w:val="none" w:sz="0" w:space="0" w:color="auto"/>
                <w:right w:val="none" w:sz="0" w:space="0" w:color="auto"/>
              </w:divBdr>
            </w:div>
            <w:div w:id="914167806">
              <w:marLeft w:val="0"/>
              <w:marRight w:val="0"/>
              <w:marTop w:val="0"/>
              <w:marBottom w:val="0"/>
              <w:divBdr>
                <w:top w:val="none" w:sz="0" w:space="0" w:color="auto"/>
                <w:left w:val="none" w:sz="0" w:space="0" w:color="auto"/>
                <w:bottom w:val="none" w:sz="0" w:space="0" w:color="auto"/>
                <w:right w:val="none" w:sz="0" w:space="0" w:color="auto"/>
              </w:divBdr>
            </w:div>
            <w:div w:id="1777284794">
              <w:marLeft w:val="0"/>
              <w:marRight w:val="0"/>
              <w:marTop w:val="0"/>
              <w:marBottom w:val="0"/>
              <w:divBdr>
                <w:top w:val="none" w:sz="0" w:space="0" w:color="auto"/>
                <w:left w:val="none" w:sz="0" w:space="0" w:color="auto"/>
                <w:bottom w:val="none" w:sz="0" w:space="0" w:color="auto"/>
                <w:right w:val="none" w:sz="0" w:space="0" w:color="auto"/>
              </w:divBdr>
            </w:div>
            <w:div w:id="296493799">
              <w:marLeft w:val="0"/>
              <w:marRight w:val="0"/>
              <w:marTop w:val="0"/>
              <w:marBottom w:val="0"/>
              <w:divBdr>
                <w:top w:val="none" w:sz="0" w:space="0" w:color="auto"/>
                <w:left w:val="none" w:sz="0" w:space="0" w:color="auto"/>
                <w:bottom w:val="none" w:sz="0" w:space="0" w:color="auto"/>
                <w:right w:val="none" w:sz="0" w:space="0" w:color="auto"/>
              </w:divBdr>
            </w:div>
            <w:div w:id="2058432850">
              <w:marLeft w:val="0"/>
              <w:marRight w:val="0"/>
              <w:marTop w:val="0"/>
              <w:marBottom w:val="0"/>
              <w:divBdr>
                <w:top w:val="none" w:sz="0" w:space="0" w:color="auto"/>
                <w:left w:val="none" w:sz="0" w:space="0" w:color="auto"/>
                <w:bottom w:val="none" w:sz="0" w:space="0" w:color="auto"/>
                <w:right w:val="none" w:sz="0" w:space="0" w:color="auto"/>
              </w:divBdr>
            </w:div>
            <w:div w:id="682169992">
              <w:marLeft w:val="0"/>
              <w:marRight w:val="0"/>
              <w:marTop w:val="0"/>
              <w:marBottom w:val="0"/>
              <w:divBdr>
                <w:top w:val="none" w:sz="0" w:space="0" w:color="auto"/>
                <w:left w:val="none" w:sz="0" w:space="0" w:color="auto"/>
                <w:bottom w:val="none" w:sz="0" w:space="0" w:color="auto"/>
                <w:right w:val="none" w:sz="0" w:space="0" w:color="auto"/>
              </w:divBdr>
            </w:div>
            <w:div w:id="1898861298">
              <w:marLeft w:val="0"/>
              <w:marRight w:val="0"/>
              <w:marTop w:val="0"/>
              <w:marBottom w:val="0"/>
              <w:divBdr>
                <w:top w:val="none" w:sz="0" w:space="0" w:color="auto"/>
                <w:left w:val="none" w:sz="0" w:space="0" w:color="auto"/>
                <w:bottom w:val="none" w:sz="0" w:space="0" w:color="auto"/>
                <w:right w:val="none" w:sz="0" w:space="0" w:color="auto"/>
              </w:divBdr>
            </w:div>
            <w:div w:id="651327839">
              <w:marLeft w:val="0"/>
              <w:marRight w:val="0"/>
              <w:marTop w:val="0"/>
              <w:marBottom w:val="0"/>
              <w:divBdr>
                <w:top w:val="none" w:sz="0" w:space="0" w:color="auto"/>
                <w:left w:val="none" w:sz="0" w:space="0" w:color="auto"/>
                <w:bottom w:val="none" w:sz="0" w:space="0" w:color="auto"/>
                <w:right w:val="none" w:sz="0" w:space="0" w:color="auto"/>
              </w:divBdr>
            </w:div>
            <w:div w:id="1350831941">
              <w:marLeft w:val="0"/>
              <w:marRight w:val="0"/>
              <w:marTop w:val="0"/>
              <w:marBottom w:val="0"/>
              <w:divBdr>
                <w:top w:val="none" w:sz="0" w:space="0" w:color="auto"/>
                <w:left w:val="none" w:sz="0" w:space="0" w:color="auto"/>
                <w:bottom w:val="none" w:sz="0" w:space="0" w:color="auto"/>
                <w:right w:val="none" w:sz="0" w:space="0" w:color="auto"/>
              </w:divBdr>
            </w:div>
            <w:div w:id="1300182043">
              <w:marLeft w:val="0"/>
              <w:marRight w:val="0"/>
              <w:marTop w:val="0"/>
              <w:marBottom w:val="0"/>
              <w:divBdr>
                <w:top w:val="none" w:sz="0" w:space="0" w:color="auto"/>
                <w:left w:val="none" w:sz="0" w:space="0" w:color="auto"/>
                <w:bottom w:val="none" w:sz="0" w:space="0" w:color="auto"/>
                <w:right w:val="none" w:sz="0" w:space="0" w:color="auto"/>
              </w:divBdr>
            </w:div>
            <w:div w:id="2011367536">
              <w:marLeft w:val="0"/>
              <w:marRight w:val="0"/>
              <w:marTop w:val="0"/>
              <w:marBottom w:val="0"/>
              <w:divBdr>
                <w:top w:val="none" w:sz="0" w:space="0" w:color="auto"/>
                <w:left w:val="none" w:sz="0" w:space="0" w:color="auto"/>
                <w:bottom w:val="none" w:sz="0" w:space="0" w:color="auto"/>
                <w:right w:val="none" w:sz="0" w:space="0" w:color="auto"/>
              </w:divBdr>
            </w:div>
            <w:div w:id="840196046">
              <w:marLeft w:val="0"/>
              <w:marRight w:val="0"/>
              <w:marTop w:val="0"/>
              <w:marBottom w:val="0"/>
              <w:divBdr>
                <w:top w:val="none" w:sz="0" w:space="0" w:color="auto"/>
                <w:left w:val="none" w:sz="0" w:space="0" w:color="auto"/>
                <w:bottom w:val="none" w:sz="0" w:space="0" w:color="auto"/>
                <w:right w:val="none" w:sz="0" w:space="0" w:color="auto"/>
              </w:divBdr>
            </w:div>
            <w:div w:id="391388817">
              <w:marLeft w:val="0"/>
              <w:marRight w:val="0"/>
              <w:marTop w:val="0"/>
              <w:marBottom w:val="0"/>
              <w:divBdr>
                <w:top w:val="none" w:sz="0" w:space="0" w:color="auto"/>
                <w:left w:val="none" w:sz="0" w:space="0" w:color="auto"/>
                <w:bottom w:val="none" w:sz="0" w:space="0" w:color="auto"/>
                <w:right w:val="none" w:sz="0" w:space="0" w:color="auto"/>
              </w:divBdr>
            </w:div>
            <w:div w:id="706488302">
              <w:marLeft w:val="0"/>
              <w:marRight w:val="0"/>
              <w:marTop w:val="0"/>
              <w:marBottom w:val="0"/>
              <w:divBdr>
                <w:top w:val="none" w:sz="0" w:space="0" w:color="auto"/>
                <w:left w:val="none" w:sz="0" w:space="0" w:color="auto"/>
                <w:bottom w:val="none" w:sz="0" w:space="0" w:color="auto"/>
                <w:right w:val="none" w:sz="0" w:space="0" w:color="auto"/>
              </w:divBdr>
            </w:div>
            <w:div w:id="1559510025">
              <w:marLeft w:val="0"/>
              <w:marRight w:val="0"/>
              <w:marTop w:val="0"/>
              <w:marBottom w:val="0"/>
              <w:divBdr>
                <w:top w:val="none" w:sz="0" w:space="0" w:color="auto"/>
                <w:left w:val="none" w:sz="0" w:space="0" w:color="auto"/>
                <w:bottom w:val="none" w:sz="0" w:space="0" w:color="auto"/>
                <w:right w:val="none" w:sz="0" w:space="0" w:color="auto"/>
              </w:divBdr>
            </w:div>
            <w:div w:id="780686368">
              <w:marLeft w:val="0"/>
              <w:marRight w:val="0"/>
              <w:marTop w:val="0"/>
              <w:marBottom w:val="0"/>
              <w:divBdr>
                <w:top w:val="none" w:sz="0" w:space="0" w:color="auto"/>
                <w:left w:val="none" w:sz="0" w:space="0" w:color="auto"/>
                <w:bottom w:val="none" w:sz="0" w:space="0" w:color="auto"/>
                <w:right w:val="none" w:sz="0" w:space="0" w:color="auto"/>
              </w:divBdr>
            </w:div>
            <w:div w:id="2131238834">
              <w:marLeft w:val="0"/>
              <w:marRight w:val="0"/>
              <w:marTop w:val="0"/>
              <w:marBottom w:val="0"/>
              <w:divBdr>
                <w:top w:val="none" w:sz="0" w:space="0" w:color="auto"/>
                <w:left w:val="none" w:sz="0" w:space="0" w:color="auto"/>
                <w:bottom w:val="none" w:sz="0" w:space="0" w:color="auto"/>
                <w:right w:val="none" w:sz="0" w:space="0" w:color="auto"/>
              </w:divBdr>
            </w:div>
            <w:div w:id="1907884302">
              <w:marLeft w:val="0"/>
              <w:marRight w:val="0"/>
              <w:marTop w:val="0"/>
              <w:marBottom w:val="0"/>
              <w:divBdr>
                <w:top w:val="none" w:sz="0" w:space="0" w:color="auto"/>
                <w:left w:val="none" w:sz="0" w:space="0" w:color="auto"/>
                <w:bottom w:val="none" w:sz="0" w:space="0" w:color="auto"/>
                <w:right w:val="none" w:sz="0" w:space="0" w:color="auto"/>
              </w:divBdr>
            </w:div>
            <w:div w:id="30307989">
              <w:marLeft w:val="0"/>
              <w:marRight w:val="0"/>
              <w:marTop w:val="0"/>
              <w:marBottom w:val="0"/>
              <w:divBdr>
                <w:top w:val="none" w:sz="0" w:space="0" w:color="auto"/>
                <w:left w:val="none" w:sz="0" w:space="0" w:color="auto"/>
                <w:bottom w:val="none" w:sz="0" w:space="0" w:color="auto"/>
                <w:right w:val="none" w:sz="0" w:space="0" w:color="auto"/>
              </w:divBdr>
            </w:div>
            <w:div w:id="1757168094">
              <w:marLeft w:val="0"/>
              <w:marRight w:val="0"/>
              <w:marTop w:val="0"/>
              <w:marBottom w:val="0"/>
              <w:divBdr>
                <w:top w:val="none" w:sz="0" w:space="0" w:color="auto"/>
                <w:left w:val="none" w:sz="0" w:space="0" w:color="auto"/>
                <w:bottom w:val="none" w:sz="0" w:space="0" w:color="auto"/>
                <w:right w:val="none" w:sz="0" w:space="0" w:color="auto"/>
              </w:divBdr>
            </w:div>
            <w:div w:id="35856403">
              <w:marLeft w:val="0"/>
              <w:marRight w:val="0"/>
              <w:marTop w:val="0"/>
              <w:marBottom w:val="0"/>
              <w:divBdr>
                <w:top w:val="none" w:sz="0" w:space="0" w:color="auto"/>
                <w:left w:val="none" w:sz="0" w:space="0" w:color="auto"/>
                <w:bottom w:val="none" w:sz="0" w:space="0" w:color="auto"/>
                <w:right w:val="none" w:sz="0" w:space="0" w:color="auto"/>
              </w:divBdr>
            </w:div>
            <w:div w:id="2063014904">
              <w:marLeft w:val="0"/>
              <w:marRight w:val="0"/>
              <w:marTop w:val="0"/>
              <w:marBottom w:val="0"/>
              <w:divBdr>
                <w:top w:val="none" w:sz="0" w:space="0" w:color="auto"/>
                <w:left w:val="none" w:sz="0" w:space="0" w:color="auto"/>
                <w:bottom w:val="none" w:sz="0" w:space="0" w:color="auto"/>
                <w:right w:val="none" w:sz="0" w:space="0" w:color="auto"/>
              </w:divBdr>
            </w:div>
            <w:div w:id="65610002">
              <w:marLeft w:val="0"/>
              <w:marRight w:val="0"/>
              <w:marTop w:val="0"/>
              <w:marBottom w:val="0"/>
              <w:divBdr>
                <w:top w:val="none" w:sz="0" w:space="0" w:color="auto"/>
                <w:left w:val="none" w:sz="0" w:space="0" w:color="auto"/>
                <w:bottom w:val="none" w:sz="0" w:space="0" w:color="auto"/>
                <w:right w:val="none" w:sz="0" w:space="0" w:color="auto"/>
              </w:divBdr>
            </w:div>
            <w:div w:id="1349527528">
              <w:marLeft w:val="0"/>
              <w:marRight w:val="0"/>
              <w:marTop w:val="0"/>
              <w:marBottom w:val="0"/>
              <w:divBdr>
                <w:top w:val="none" w:sz="0" w:space="0" w:color="auto"/>
                <w:left w:val="none" w:sz="0" w:space="0" w:color="auto"/>
                <w:bottom w:val="none" w:sz="0" w:space="0" w:color="auto"/>
                <w:right w:val="none" w:sz="0" w:space="0" w:color="auto"/>
              </w:divBdr>
            </w:div>
            <w:div w:id="2128232327">
              <w:marLeft w:val="0"/>
              <w:marRight w:val="0"/>
              <w:marTop w:val="0"/>
              <w:marBottom w:val="0"/>
              <w:divBdr>
                <w:top w:val="none" w:sz="0" w:space="0" w:color="auto"/>
                <w:left w:val="none" w:sz="0" w:space="0" w:color="auto"/>
                <w:bottom w:val="none" w:sz="0" w:space="0" w:color="auto"/>
                <w:right w:val="none" w:sz="0" w:space="0" w:color="auto"/>
              </w:divBdr>
            </w:div>
            <w:div w:id="961619896">
              <w:marLeft w:val="0"/>
              <w:marRight w:val="0"/>
              <w:marTop w:val="0"/>
              <w:marBottom w:val="0"/>
              <w:divBdr>
                <w:top w:val="none" w:sz="0" w:space="0" w:color="auto"/>
                <w:left w:val="none" w:sz="0" w:space="0" w:color="auto"/>
                <w:bottom w:val="none" w:sz="0" w:space="0" w:color="auto"/>
                <w:right w:val="none" w:sz="0" w:space="0" w:color="auto"/>
              </w:divBdr>
            </w:div>
            <w:div w:id="1092823647">
              <w:marLeft w:val="0"/>
              <w:marRight w:val="0"/>
              <w:marTop w:val="0"/>
              <w:marBottom w:val="0"/>
              <w:divBdr>
                <w:top w:val="none" w:sz="0" w:space="0" w:color="auto"/>
                <w:left w:val="none" w:sz="0" w:space="0" w:color="auto"/>
                <w:bottom w:val="none" w:sz="0" w:space="0" w:color="auto"/>
                <w:right w:val="none" w:sz="0" w:space="0" w:color="auto"/>
              </w:divBdr>
            </w:div>
            <w:div w:id="457601659">
              <w:marLeft w:val="0"/>
              <w:marRight w:val="0"/>
              <w:marTop w:val="0"/>
              <w:marBottom w:val="0"/>
              <w:divBdr>
                <w:top w:val="none" w:sz="0" w:space="0" w:color="auto"/>
                <w:left w:val="none" w:sz="0" w:space="0" w:color="auto"/>
                <w:bottom w:val="none" w:sz="0" w:space="0" w:color="auto"/>
                <w:right w:val="none" w:sz="0" w:space="0" w:color="auto"/>
              </w:divBdr>
            </w:div>
            <w:div w:id="2026593396">
              <w:marLeft w:val="0"/>
              <w:marRight w:val="0"/>
              <w:marTop w:val="0"/>
              <w:marBottom w:val="0"/>
              <w:divBdr>
                <w:top w:val="none" w:sz="0" w:space="0" w:color="auto"/>
                <w:left w:val="none" w:sz="0" w:space="0" w:color="auto"/>
                <w:bottom w:val="none" w:sz="0" w:space="0" w:color="auto"/>
                <w:right w:val="none" w:sz="0" w:space="0" w:color="auto"/>
              </w:divBdr>
            </w:div>
            <w:div w:id="2038457766">
              <w:marLeft w:val="0"/>
              <w:marRight w:val="0"/>
              <w:marTop w:val="0"/>
              <w:marBottom w:val="0"/>
              <w:divBdr>
                <w:top w:val="none" w:sz="0" w:space="0" w:color="auto"/>
                <w:left w:val="none" w:sz="0" w:space="0" w:color="auto"/>
                <w:bottom w:val="none" w:sz="0" w:space="0" w:color="auto"/>
                <w:right w:val="none" w:sz="0" w:space="0" w:color="auto"/>
              </w:divBdr>
            </w:div>
            <w:div w:id="1113095934">
              <w:marLeft w:val="0"/>
              <w:marRight w:val="0"/>
              <w:marTop w:val="0"/>
              <w:marBottom w:val="0"/>
              <w:divBdr>
                <w:top w:val="none" w:sz="0" w:space="0" w:color="auto"/>
                <w:left w:val="none" w:sz="0" w:space="0" w:color="auto"/>
                <w:bottom w:val="none" w:sz="0" w:space="0" w:color="auto"/>
                <w:right w:val="none" w:sz="0" w:space="0" w:color="auto"/>
              </w:divBdr>
            </w:div>
            <w:div w:id="318119512">
              <w:marLeft w:val="0"/>
              <w:marRight w:val="0"/>
              <w:marTop w:val="0"/>
              <w:marBottom w:val="0"/>
              <w:divBdr>
                <w:top w:val="none" w:sz="0" w:space="0" w:color="auto"/>
                <w:left w:val="none" w:sz="0" w:space="0" w:color="auto"/>
                <w:bottom w:val="none" w:sz="0" w:space="0" w:color="auto"/>
                <w:right w:val="none" w:sz="0" w:space="0" w:color="auto"/>
              </w:divBdr>
            </w:div>
            <w:div w:id="861673043">
              <w:marLeft w:val="0"/>
              <w:marRight w:val="0"/>
              <w:marTop w:val="0"/>
              <w:marBottom w:val="0"/>
              <w:divBdr>
                <w:top w:val="none" w:sz="0" w:space="0" w:color="auto"/>
                <w:left w:val="none" w:sz="0" w:space="0" w:color="auto"/>
                <w:bottom w:val="none" w:sz="0" w:space="0" w:color="auto"/>
                <w:right w:val="none" w:sz="0" w:space="0" w:color="auto"/>
              </w:divBdr>
            </w:div>
            <w:div w:id="1779791423">
              <w:marLeft w:val="0"/>
              <w:marRight w:val="0"/>
              <w:marTop w:val="0"/>
              <w:marBottom w:val="0"/>
              <w:divBdr>
                <w:top w:val="none" w:sz="0" w:space="0" w:color="auto"/>
                <w:left w:val="none" w:sz="0" w:space="0" w:color="auto"/>
                <w:bottom w:val="none" w:sz="0" w:space="0" w:color="auto"/>
                <w:right w:val="none" w:sz="0" w:space="0" w:color="auto"/>
              </w:divBdr>
            </w:div>
            <w:div w:id="2049180373">
              <w:marLeft w:val="0"/>
              <w:marRight w:val="0"/>
              <w:marTop w:val="0"/>
              <w:marBottom w:val="0"/>
              <w:divBdr>
                <w:top w:val="none" w:sz="0" w:space="0" w:color="auto"/>
                <w:left w:val="none" w:sz="0" w:space="0" w:color="auto"/>
                <w:bottom w:val="none" w:sz="0" w:space="0" w:color="auto"/>
                <w:right w:val="none" w:sz="0" w:space="0" w:color="auto"/>
              </w:divBdr>
            </w:div>
            <w:div w:id="996035480">
              <w:marLeft w:val="0"/>
              <w:marRight w:val="0"/>
              <w:marTop w:val="0"/>
              <w:marBottom w:val="0"/>
              <w:divBdr>
                <w:top w:val="none" w:sz="0" w:space="0" w:color="auto"/>
                <w:left w:val="none" w:sz="0" w:space="0" w:color="auto"/>
                <w:bottom w:val="none" w:sz="0" w:space="0" w:color="auto"/>
                <w:right w:val="none" w:sz="0" w:space="0" w:color="auto"/>
              </w:divBdr>
            </w:div>
            <w:div w:id="590624310">
              <w:marLeft w:val="0"/>
              <w:marRight w:val="0"/>
              <w:marTop w:val="0"/>
              <w:marBottom w:val="0"/>
              <w:divBdr>
                <w:top w:val="none" w:sz="0" w:space="0" w:color="auto"/>
                <w:left w:val="none" w:sz="0" w:space="0" w:color="auto"/>
                <w:bottom w:val="none" w:sz="0" w:space="0" w:color="auto"/>
                <w:right w:val="none" w:sz="0" w:space="0" w:color="auto"/>
              </w:divBdr>
            </w:div>
            <w:div w:id="1342586476">
              <w:marLeft w:val="0"/>
              <w:marRight w:val="0"/>
              <w:marTop w:val="0"/>
              <w:marBottom w:val="0"/>
              <w:divBdr>
                <w:top w:val="none" w:sz="0" w:space="0" w:color="auto"/>
                <w:left w:val="none" w:sz="0" w:space="0" w:color="auto"/>
                <w:bottom w:val="none" w:sz="0" w:space="0" w:color="auto"/>
                <w:right w:val="none" w:sz="0" w:space="0" w:color="auto"/>
              </w:divBdr>
            </w:div>
            <w:div w:id="1342974610">
              <w:marLeft w:val="0"/>
              <w:marRight w:val="0"/>
              <w:marTop w:val="0"/>
              <w:marBottom w:val="0"/>
              <w:divBdr>
                <w:top w:val="none" w:sz="0" w:space="0" w:color="auto"/>
                <w:left w:val="none" w:sz="0" w:space="0" w:color="auto"/>
                <w:bottom w:val="none" w:sz="0" w:space="0" w:color="auto"/>
                <w:right w:val="none" w:sz="0" w:space="0" w:color="auto"/>
              </w:divBdr>
            </w:div>
            <w:div w:id="1023553408">
              <w:marLeft w:val="0"/>
              <w:marRight w:val="0"/>
              <w:marTop w:val="0"/>
              <w:marBottom w:val="0"/>
              <w:divBdr>
                <w:top w:val="none" w:sz="0" w:space="0" w:color="auto"/>
                <w:left w:val="none" w:sz="0" w:space="0" w:color="auto"/>
                <w:bottom w:val="none" w:sz="0" w:space="0" w:color="auto"/>
                <w:right w:val="none" w:sz="0" w:space="0" w:color="auto"/>
              </w:divBdr>
            </w:div>
            <w:div w:id="1202860862">
              <w:marLeft w:val="0"/>
              <w:marRight w:val="0"/>
              <w:marTop w:val="0"/>
              <w:marBottom w:val="0"/>
              <w:divBdr>
                <w:top w:val="none" w:sz="0" w:space="0" w:color="auto"/>
                <w:left w:val="none" w:sz="0" w:space="0" w:color="auto"/>
                <w:bottom w:val="none" w:sz="0" w:space="0" w:color="auto"/>
                <w:right w:val="none" w:sz="0" w:space="0" w:color="auto"/>
              </w:divBdr>
            </w:div>
            <w:div w:id="1894535481">
              <w:marLeft w:val="0"/>
              <w:marRight w:val="0"/>
              <w:marTop w:val="0"/>
              <w:marBottom w:val="0"/>
              <w:divBdr>
                <w:top w:val="none" w:sz="0" w:space="0" w:color="auto"/>
                <w:left w:val="none" w:sz="0" w:space="0" w:color="auto"/>
                <w:bottom w:val="none" w:sz="0" w:space="0" w:color="auto"/>
                <w:right w:val="none" w:sz="0" w:space="0" w:color="auto"/>
              </w:divBdr>
            </w:div>
            <w:div w:id="562915091">
              <w:marLeft w:val="0"/>
              <w:marRight w:val="0"/>
              <w:marTop w:val="0"/>
              <w:marBottom w:val="0"/>
              <w:divBdr>
                <w:top w:val="none" w:sz="0" w:space="0" w:color="auto"/>
                <w:left w:val="none" w:sz="0" w:space="0" w:color="auto"/>
                <w:bottom w:val="none" w:sz="0" w:space="0" w:color="auto"/>
                <w:right w:val="none" w:sz="0" w:space="0" w:color="auto"/>
              </w:divBdr>
            </w:div>
            <w:div w:id="1887717582">
              <w:marLeft w:val="0"/>
              <w:marRight w:val="0"/>
              <w:marTop w:val="0"/>
              <w:marBottom w:val="0"/>
              <w:divBdr>
                <w:top w:val="none" w:sz="0" w:space="0" w:color="auto"/>
                <w:left w:val="none" w:sz="0" w:space="0" w:color="auto"/>
                <w:bottom w:val="none" w:sz="0" w:space="0" w:color="auto"/>
                <w:right w:val="none" w:sz="0" w:space="0" w:color="auto"/>
              </w:divBdr>
            </w:div>
            <w:div w:id="644047266">
              <w:marLeft w:val="0"/>
              <w:marRight w:val="0"/>
              <w:marTop w:val="0"/>
              <w:marBottom w:val="0"/>
              <w:divBdr>
                <w:top w:val="none" w:sz="0" w:space="0" w:color="auto"/>
                <w:left w:val="none" w:sz="0" w:space="0" w:color="auto"/>
                <w:bottom w:val="none" w:sz="0" w:space="0" w:color="auto"/>
                <w:right w:val="none" w:sz="0" w:space="0" w:color="auto"/>
              </w:divBdr>
            </w:div>
            <w:div w:id="652831483">
              <w:marLeft w:val="0"/>
              <w:marRight w:val="0"/>
              <w:marTop w:val="0"/>
              <w:marBottom w:val="0"/>
              <w:divBdr>
                <w:top w:val="none" w:sz="0" w:space="0" w:color="auto"/>
                <w:left w:val="none" w:sz="0" w:space="0" w:color="auto"/>
                <w:bottom w:val="none" w:sz="0" w:space="0" w:color="auto"/>
                <w:right w:val="none" w:sz="0" w:space="0" w:color="auto"/>
              </w:divBdr>
            </w:div>
            <w:div w:id="1314718793">
              <w:marLeft w:val="0"/>
              <w:marRight w:val="0"/>
              <w:marTop w:val="0"/>
              <w:marBottom w:val="0"/>
              <w:divBdr>
                <w:top w:val="none" w:sz="0" w:space="0" w:color="auto"/>
                <w:left w:val="none" w:sz="0" w:space="0" w:color="auto"/>
                <w:bottom w:val="none" w:sz="0" w:space="0" w:color="auto"/>
                <w:right w:val="none" w:sz="0" w:space="0" w:color="auto"/>
              </w:divBdr>
            </w:div>
            <w:div w:id="2117290331">
              <w:marLeft w:val="0"/>
              <w:marRight w:val="0"/>
              <w:marTop w:val="0"/>
              <w:marBottom w:val="0"/>
              <w:divBdr>
                <w:top w:val="none" w:sz="0" w:space="0" w:color="auto"/>
                <w:left w:val="none" w:sz="0" w:space="0" w:color="auto"/>
                <w:bottom w:val="none" w:sz="0" w:space="0" w:color="auto"/>
                <w:right w:val="none" w:sz="0" w:space="0" w:color="auto"/>
              </w:divBdr>
            </w:div>
            <w:div w:id="1455905449">
              <w:marLeft w:val="0"/>
              <w:marRight w:val="0"/>
              <w:marTop w:val="0"/>
              <w:marBottom w:val="0"/>
              <w:divBdr>
                <w:top w:val="none" w:sz="0" w:space="0" w:color="auto"/>
                <w:left w:val="none" w:sz="0" w:space="0" w:color="auto"/>
                <w:bottom w:val="none" w:sz="0" w:space="0" w:color="auto"/>
                <w:right w:val="none" w:sz="0" w:space="0" w:color="auto"/>
              </w:divBdr>
            </w:div>
            <w:div w:id="446311254">
              <w:marLeft w:val="0"/>
              <w:marRight w:val="0"/>
              <w:marTop w:val="0"/>
              <w:marBottom w:val="0"/>
              <w:divBdr>
                <w:top w:val="none" w:sz="0" w:space="0" w:color="auto"/>
                <w:left w:val="none" w:sz="0" w:space="0" w:color="auto"/>
                <w:bottom w:val="none" w:sz="0" w:space="0" w:color="auto"/>
                <w:right w:val="none" w:sz="0" w:space="0" w:color="auto"/>
              </w:divBdr>
            </w:div>
            <w:div w:id="322006110">
              <w:marLeft w:val="0"/>
              <w:marRight w:val="0"/>
              <w:marTop w:val="0"/>
              <w:marBottom w:val="0"/>
              <w:divBdr>
                <w:top w:val="none" w:sz="0" w:space="0" w:color="auto"/>
                <w:left w:val="none" w:sz="0" w:space="0" w:color="auto"/>
                <w:bottom w:val="none" w:sz="0" w:space="0" w:color="auto"/>
                <w:right w:val="none" w:sz="0" w:space="0" w:color="auto"/>
              </w:divBdr>
            </w:div>
            <w:div w:id="2123958191">
              <w:marLeft w:val="0"/>
              <w:marRight w:val="0"/>
              <w:marTop w:val="0"/>
              <w:marBottom w:val="0"/>
              <w:divBdr>
                <w:top w:val="none" w:sz="0" w:space="0" w:color="auto"/>
                <w:left w:val="none" w:sz="0" w:space="0" w:color="auto"/>
                <w:bottom w:val="none" w:sz="0" w:space="0" w:color="auto"/>
                <w:right w:val="none" w:sz="0" w:space="0" w:color="auto"/>
              </w:divBdr>
            </w:div>
            <w:div w:id="1258902783">
              <w:marLeft w:val="0"/>
              <w:marRight w:val="0"/>
              <w:marTop w:val="0"/>
              <w:marBottom w:val="0"/>
              <w:divBdr>
                <w:top w:val="none" w:sz="0" w:space="0" w:color="auto"/>
                <w:left w:val="none" w:sz="0" w:space="0" w:color="auto"/>
                <w:bottom w:val="none" w:sz="0" w:space="0" w:color="auto"/>
                <w:right w:val="none" w:sz="0" w:space="0" w:color="auto"/>
              </w:divBdr>
            </w:div>
            <w:div w:id="1321151743">
              <w:marLeft w:val="0"/>
              <w:marRight w:val="0"/>
              <w:marTop w:val="0"/>
              <w:marBottom w:val="0"/>
              <w:divBdr>
                <w:top w:val="none" w:sz="0" w:space="0" w:color="auto"/>
                <w:left w:val="none" w:sz="0" w:space="0" w:color="auto"/>
                <w:bottom w:val="none" w:sz="0" w:space="0" w:color="auto"/>
                <w:right w:val="none" w:sz="0" w:space="0" w:color="auto"/>
              </w:divBdr>
            </w:div>
            <w:div w:id="1413814828">
              <w:marLeft w:val="0"/>
              <w:marRight w:val="0"/>
              <w:marTop w:val="0"/>
              <w:marBottom w:val="0"/>
              <w:divBdr>
                <w:top w:val="none" w:sz="0" w:space="0" w:color="auto"/>
                <w:left w:val="none" w:sz="0" w:space="0" w:color="auto"/>
                <w:bottom w:val="none" w:sz="0" w:space="0" w:color="auto"/>
                <w:right w:val="none" w:sz="0" w:space="0" w:color="auto"/>
              </w:divBdr>
            </w:div>
            <w:div w:id="742719581">
              <w:marLeft w:val="0"/>
              <w:marRight w:val="0"/>
              <w:marTop w:val="0"/>
              <w:marBottom w:val="0"/>
              <w:divBdr>
                <w:top w:val="none" w:sz="0" w:space="0" w:color="auto"/>
                <w:left w:val="none" w:sz="0" w:space="0" w:color="auto"/>
                <w:bottom w:val="none" w:sz="0" w:space="0" w:color="auto"/>
                <w:right w:val="none" w:sz="0" w:space="0" w:color="auto"/>
              </w:divBdr>
            </w:div>
            <w:div w:id="2006587685">
              <w:marLeft w:val="0"/>
              <w:marRight w:val="0"/>
              <w:marTop w:val="0"/>
              <w:marBottom w:val="0"/>
              <w:divBdr>
                <w:top w:val="none" w:sz="0" w:space="0" w:color="auto"/>
                <w:left w:val="none" w:sz="0" w:space="0" w:color="auto"/>
                <w:bottom w:val="none" w:sz="0" w:space="0" w:color="auto"/>
                <w:right w:val="none" w:sz="0" w:space="0" w:color="auto"/>
              </w:divBdr>
            </w:div>
            <w:div w:id="542866159">
              <w:marLeft w:val="0"/>
              <w:marRight w:val="0"/>
              <w:marTop w:val="0"/>
              <w:marBottom w:val="0"/>
              <w:divBdr>
                <w:top w:val="none" w:sz="0" w:space="0" w:color="auto"/>
                <w:left w:val="none" w:sz="0" w:space="0" w:color="auto"/>
                <w:bottom w:val="none" w:sz="0" w:space="0" w:color="auto"/>
                <w:right w:val="none" w:sz="0" w:space="0" w:color="auto"/>
              </w:divBdr>
            </w:div>
            <w:div w:id="1395542442">
              <w:marLeft w:val="0"/>
              <w:marRight w:val="0"/>
              <w:marTop w:val="0"/>
              <w:marBottom w:val="0"/>
              <w:divBdr>
                <w:top w:val="none" w:sz="0" w:space="0" w:color="auto"/>
                <w:left w:val="none" w:sz="0" w:space="0" w:color="auto"/>
                <w:bottom w:val="none" w:sz="0" w:space="0" w:color="auto"/>
                <w:right w:val="none" w:sz="0" w:space="0" w:color="auto"/>
              </w:divBdr>
            </w:div>
            <w:div w:id="410084572">
              <w:marLeft w:val="0"/>
              <w:marRight w:val="0"/>
              <w:marTop w:val="0"/>
              <w:marBottom w:val="0"/>
              <w:divBdr>
                <w:top w:val="none" w:sz="0" w:space="0" w:color="auto"/>
                <w:left w:val="none" w:sz="0" w:space="0" w:color="auto"/>
                <w:bottom w:val="none" w:sz="0" w:space="0" w:color="auto"/>
                <w:right w:val="none" w:sz="0" w:space="0" w:color="auto"/>
              </w:divBdr>
            </w:div>
            <w:div w:id="77211580">
              <w:marLeft w:val="0"/>
              <w:marRight w:val="0"/>
              <w:marTop w:val="0"/>
              <w:marBottom w:val="0"/>
              <w:divBdr>
                <w:top w:val="none" w:sz="0" w:space="0" w:color="auto"/>
                <w:left w:val="none" w:sz="0" w:space="0" w:color="auto"/>
                <w:bottom w:val="none" w:sz="0" w:space="0" w:color="auto"/>
                <w:right w:val="none" w:sz="0" w:space="0" w:color="auto"/>
              </w:divBdr>
            </w:div>
            <w:div w:id="1982880935">
              <w:marLeft w:val="0"/>
              <w:marRight w:val="0"/>
              <w:marTop w:val="0"/>
              <w:marBottom w:val="0"/>
              <w:divBdr>
                <w:top w:val="none" w:sz="0" w:space="0" w:color="auto"/>
                <w:left w:val="none" w:sz="0" w:space="0" w:color="auto"/>
                <w:bottom w:val="none" w:sz="0" w:space="0" w:color="auto"/>
                <w:right w:val="none" w:sz="0" w:space="0" w:color="auto"/>
              </w:divBdr>
            </w:div>
            <w:div w:id="119156514">
              <w:marLeft w:val="0"/>
              <w:marRight w:val="0"/>
              <w:marTop w:val="0"/>
              <w:marBottom w:val="0"/>
              <w:divBdr>
                <w:top w:val="none" w:sz="0" w:space="0" w:color="auto"/>
                <w:left w:val="none" w:sz="0" w:space="0" w:color="auto"/>
                <w:bottom w:val="none" w:sz="0" w:space="0" w:color="auto"/>
                <w:right w:val="none" w:sz="0" w:space="0" w:color="auto"/>
              </w:divBdr>
            </w:div>
            <w:div w:id="920941668">
              <w:marLeft w:val="0"/>
              <w:marRight w:val="0"/>
              <w:marTop w:val="0"/>
              <w:marBottom w:val="0"/>
              <w:divBdr>
                <w:top w:val="none" w:sz="0" w:space="0" w:color="auto"/>
                <w:left w:val="none" w:sz="0" w:space="0" w:color="auto"/>
                <w:bottom w:val="none" w:sz="0" w:space="0" w:color="auto"/>
                <w:right w:val="none" w:sz="0" w:space="0" w:color="auto"/>
              </w:divBdr>
            </w:div>
            <w:div w:id="1187526923">
              <w:marLeft w:val="0"/>
              <w:marRight w:val="0"/>
              <w:marTop w:val="0"/>
              <w:marBottom w:val="0"/>
              <w:divBdr>
                <w:top w:val="none" w:sz="0" w:space="0" w:color="auto"/>
                <w:left w:val="none" w:sz="0" w:space="0" w:color="auto"/>
                <w:bottom w:val="none" w:sz="0" w:space="0" w:color="auto"/>
                <w:right w:val="none" w:sz="0" w:space="0" w:color="auto"/>
              </w:divBdr>
            </w:div>
            <w:div w:id="2104763084">
              <w:marLeft w:val="0"/>
              <w:marRight w:val="0"/>
              <w:marTop w:val="0"/>
              <w:marBottom w:val="0"/>
              <w:divBdr>
                <w:top w:val="none" w:sz="0" w:space="0" w:color="auto"/>
                <w:left w:val="none" w:sz="0" w:space="0" w:color="auto"/>
                <w:bottom w:val="none" w:sz="0" w:space="0" w:color="auto"/>
                <w:right w:val="none" w:sz="0" w:space="0" w:color="auto"/>
              </w:divBdr>
            </w:div>
            <w:div w:id="2122145057">
              <w:marLeft w:val="0"/>
              <w:marRight w:val="0"/>
              <w:marTop w:val="0"/>
              <w:marBottom w:val="0"/>
              <w:divBdr>
                <w:top w:val="none" w:sz="0" w:space="0" w:color="auto"/>
                <w:left w:val="none" w:sz="0" w:space="0" w:color="auto"/>
                <w:bottom w:val="none" w:sz="0" w:space="0" w:color="auto"/>
                <w:right w:val="none" w:sz="0" w:space="0" w:color="auto"/>
              </w:divBdr>
            </w:div>
            <w:div w:id="1709186462">
              <w:marLeft w:val="0"/>
              <w:marRight w:val="0"/>
              <w:marTop w:val="0"/>
              <w:marBottom w:val="0"/>
              <w:divBdr>
                <w:top w:val="none" w:sz="0" w:space="0" w:color="auto"/>
                <w:left w:val="none" w:sz="0" w:space="0" w:color="auto"/>
                <w:bottom w:val="none" w:sz="0" w:space="0" w:color="auto"/>
                <w:right w:val="none" w:sz="0" w:space="0" w:color="auto"/>
              </w:divBdr>
            </w:div>
            <w:div w:id="1392077506">
              <w:marLeft w:val="0"/>
              <w:marRight w:val="0"/>
              <w:marTop w:val="0"/>
              <w:marBottom w:val="0"/>
              <w:divBdr>
                <w:top w:val="none" w:sz="0" w:space="0" w:color="auto"/>
                <w:left w:val="none" w:sz="0" w:space="0" w:color="auto"/>
                <w:bottom w:val="none" w:sz="0" w:space="0" w:color="auto"/>
                <w:right w:val="none" w:sz="0" w:space="0" w:color="auto"/>
              </w:divBdr>
            </w:div>
            <w:div w:id="1009023059">
              <w:marLeft w:val="0"/>
              <w:marRight w:val="0"/>
              <w:marTop w:val="0"/>
              <w:marBottom w:val="0"/>
              <w:divBdr>
                <w:top w:val="none" w:sz="0" w:space="0" w:color="auto"/>
                <w:left w:val="none" w:sz="0" w:space="0" w:color="auto"/>
                <w:bottom w:val="none" w:sz="0" w:space="0" w:color="auto"/>
                <w:right w:val="none" w:sz="0" w:space="0" w:color="auto"/>
              </w:divBdr>
            </w:div>
            <w:div w:id="838734259">
              <w:marLeft w:val="0"/>
              <w:marRight w:val="0"/>
              <w:marTop w:val="0"/>
              <w:marBottom w:val="0"/>
              <w:divBdr>
                <w:top w:val="none" w:sz="0" w:space="0" w:color="auto"/>
                <w:left w:val="none" w:sz="0" w:space="0" w:color="auto"/>
                <w:bottom w:val="none" w:sz="0" w:space="0" w:color="auto"/>
                <w:right w:val="none" w:sz="0" w:space="0" w:color="auto"/>
              </w:divBdr>
            </w:div>
            <w:div w:id="198976630">
              <w:marLeft w:val="0"/>
              <w:marRight w:val="0"/>
              <w:marTop w:val="0"/>
              <w:marBottom w:val="0"/>
              <w:divBdr>
                <w:top w:val="none" w:sz="0" w:space="0" w:color="auto"/>
                <w:left w:val="none" w:sz="0" w:space="0" w:color="auto"/>
                <w:bottom w:val="none" w:sz="0" w:space="0" w:color="auto"/>
                <w:right w:val="none" w:sz="0" w:space="0" w:color="auto"/>
              </w:divBdr>
            </w:div>
            <w:div w:id="1661734455">
              <w:marLeft w:val="0"/>
              <w:marRight w:val="0"/>
              <w:marTop w:val="0"/>
              <w:marBottom w:val="0"/>
              <w:divBdr>
                <w:top w:val="none" w:sz="0" w:space="0" w:color="auto"/>
                <w:left w:val="none" w:sz="0" w:space="0" w:color="auto"/>
                <w:bottom w:val="none" w:sz="0" w:space="0" w:color="auto"/>
                <w:right w:val="none" w:sz="0" w:space="0" w:color="auto"/>
              </w:divBdr>
            </w:div>
            <w:div w:id="1769613877">
              <w:marLeft w:val="0"/>
              <w:marRight w:val="0"/>
              <w:marTop w:val="0"/>
              <w:marBottom w:val="0"/>
              <w:divBdr>
                <w:top w:val="none" w:sz="0" w:space="0" w:color="auto"/>
                <w:left w:val="none" w:sz="0" w:space="0" w:color="auto"/>
                <w:bottom w:val="none" w:sz="0" w:space="0" w:color="auto"/>
                <w:right w:val="none" w:sz="0" w:space="0" w:color="auto"/>
              </w:divBdr>
            </w:div>
            <w:div w:id="1204901873">
              <w:marLeft w:val="0"/>
              <w:marRight w:val="0"/>
              <w:marTop w:val="0"/>
              <w:marBottom w:val="0"/>
              <w:divBdr>
                <w:top w:val="none" w:sz="0" w:space="0" w:color="auto"/>
                <w:left w:val="none" w:sz="0" w:space="0" w:color="auto"/>
                <w:bottom w:val="none" w:sz="0" w:space="0" w:color="auto"/>
                <w:right w:val="none" w:sz="0" w:space="0" w:color="auto"/>
              </w:divBdr>
            </w:div>
            <w:div w:id="1517108963">
              <w:marLeft w:val="0"/>
              <w:marRight w:val="0"/>
              <w:marTop w:val="0"/>
              <w:marBottom w:val="0"/>
              <w:divBdr>
                <w:top w:val="none" w:sz="0" w:space="0" w:color="auto"/>
                <w:left w:val="none" w:sz="0" w:space="0" w:color="auto"/>
                <w:bottom w:val="none" w:sz="0" w:space="0" w:color="auto"/>
                <w:right w:val="none" w:sz="0" w:space="0" w:color="auto"/>
              </w:divBdr>
            </w:div>
            <w:div w:id="567377772">
              <w:marLeft w:val="0"/>
              <w:marRight w:val="0"/>
              <w:marTop w:val="0"/>
              <w:marBottom w:val="0"/>
              <w:divBdr>
                <w:top w:val="none" w:sz="0" w:space="0" w:color="auto"/>
                <w:left w:val="none" w:sz="0" w:space="0" w:color="auto"/>
                <w:bottom w:val="none" w:sz="0" w:space="0" w:color="auto"/>
                <w:right w:val="none" w:sz="0" w:space="0" w:color="auto"/>
              </w:divBdr>
            </w:div>
            <w:div w:id="194774433">
              <w:marLeft w:val="0"/>
              <w:marRight w:val="0"/>
              <w:marTop w:val="0"/>
              <w:marBottom w:val="0"/>
              <w:divBdr>
                <w:top w:val="none" w:sz="0" w:space="0" w:color="auto"/>
                <w:left w:val="none" w:sz="0" w:space="0" w:color="auto"/>
                <w:bottom w:val="none" w:sz="0" w:space="0" w:color="auto"/>
                <w:right w:val="none" w:sz="0" w:space="0" w:color="auto"/>
              </w:divBdr>
            </w:div>
            <w:div w:id="2097482277">
              <w:marLeft w:val="0"/>
              <w:marRight w:val="0"/>
              <w:marTop w:val="0"/>
              <w:marBottom w:val="0"/>
              <w:divBdr>
                <w:top w:val="none" w:sz="0" w:space="0" w:color="auto"/>
                <w:left w:val="none" w:sz="0" w:space="0" w:color="auto"/>
                <w:bottom w:val="none" w:sz="0" w:space="0" w:color="auto"/>
                <w:right w:val="none" w:sz="0" w:space="0" w:color="auto"/>
              </w:divBdr>
            </w:div>
            <w:div w:id="1187518241">
              <w:marLeft w:val="0"/>
              <w:marRight w:val="0"/>
              <w:marTop w:val="0"/>
              <w:marBottom w:val="0"/>
              <w:divBdr>
                <w:top w:val="none" w:sz="0" w:space="0" w:color="auto"/>
                <w:left w:val="none" w:sz="0" w:space="0" w:color="auto"/>
                <w:bottom w:val="none" w:sz="0" w:space="0" w:color="auto"/>
                <w:right w:val="none" w:sz="0" w:space="0" w:color="auto"/>
              </w:divBdr>
            </w:div>
            <w:div w:id="1349714261">
              <w:marLeft w:val="0"/>
              <w:marRight w:val="0"/>
              <w:marTop w:val="0"/>
              <w:marBottom w:val="0"/>
              <w:divBdr>
                <w:top w:val="none" w:sz="0" w:space="0" w:color="auto"/>
                <w:left w:val="none" w:sz="0" w:space="0" w:color="auto"/>
                <w:bottom w:val="none" w:sz="0" w:space="0" w:color="auto"/>
                <w:right w:val="none" w:sz="0" w:space="0" w:color="auto"/>
              </w:divBdr>
            </w:div>
            <w:div w:id="377163915">
              <w:marLeft w:val="0"/>
              <w:marRight w:val="0"/>
              <w:marTop w:val="0"/>
              <w:marBottom w:val="0"/>
              <w:divBdr>
                <w:top w:val="none" w:sz="0" w:space="0" w:color="auto"/>
                <w:left w:val="none" w:sz="0" w:space="0" w:color="auto"/>
                <w:bottom w:val="none" w:sz="0" w:space="0" w:color="auto"/>
                <w:right w:val="none" w:sz="0" w:space="0" w:color="auto"/>
              </w:divBdr>
            </w:div>
            <w:div w:id="808714311">
              <w:marLeft w:val="0"/>
              <w:marRight w:val="0"/>
              <w:marTop w:val="0"/>
              <w:marBottom w:val="0"/>
              <w:divBdr>
                <w:top w:val="none" w:sz="0" w:space="0" w:color="auto"/>
                <w:left w:val="none" w:sz="0" w:space="0" w:color="auto"/>
                <w:bottom w:val="none" w:sz="0" w:space="0" w:color="auto"/>
                <w:right w:val="none" w:sz="0" w:space="0" w:color="auto"/>
              </w:divBdr>
            </w:div>
            <w:div w:id="880744354">
              <w:marLeft w:val="0"/>
              <w:marRight w:val="0"/>
              <w:marTop w:val="0"/>
              <w:marBottom w:val="0"/>
              <w:divBdr>
                <w:top w:val="none" w:sz="0" w:space="0" w:color="auto"/>
                <w:left w:val="none" w:sz="0" w:space="0" w:color="auto"/>
                <w:bottom w:val="none" w:sz="0" w:space="0" w:color="auto"/>
                <w:right w:val="none" w:sz="0" w:space="0" w:color="auto"/>
              </w:divBdr>
            </w:div>
            <w:div w:id="762456709">
              <w:marLeft w:val="0"/>
              <w:marRight w:val="0"/>
              <w:marTop w:val="0"/>
              <w:marBottom w:val="0"/>
              <w:divBdr>
                <w:top w:val="none" w:sz="0" w:space="0" w:color="auto"/>
                <w:left w:val="none" w:sz="0" w:space="0" w:color="auto"/>
                <w:bottom w:val="none" w:sz="0" w:space="0" w:color="auto"/>
                <w:right w:val="none" w:sz="0" w:space="0" w:color="auto"/>
              </w:divBdr>
            </w:div>
            <w:div w:id="1072463860">
              <w:marLeft w:val="0"/>
              <w:marRight w:val="0"/>
              <w:marTop w:val="0"/>
              <w:marBottom w:val="0"/>
              <w:divBdr>
                <w:top w:val="none" w:sz="0" w:space="0" w:color="auto"/>
                <w:left w:val="none" w:sz="0" w:space="0" w:color="auto"/>
                <w:bottom w:val="none" w:sz="0" w:space="0" w:color="auto"/>
                <w:right w:val="none" w:sz="0" w:space="0" w:color="auto"/>
              </w:divBdr>
            </w:div>
            <w:div w:id="1458177156">
              <w:marLeft w:val="0"/>
              <w:marRight w:val="0"/>
              <w:marTop w:val="0"/>
              <w:marBottom w:val="0"/>
              <w:divBdr>
                <w:top w:val="none" w:sz="0" w:space="0" w:color="auto"/>
                <w:left w:val="none" w:sz="0" w:space="0" w:color="auto"/>
                <w:bottom w:val="none" w:sz="0" w:space="0" w:color="auto"/>
                <w:right w:val="none" w:sz="0" w:space="0" w:color="auto"/>
              </w:divBdr>
            </w:div>
            <w:div w:id="865947887">
              <w:marLeft w:val="0"/>
              <w:marRight w:val="0"/>
              <w:marTop w:val="0"/>
              <w:marBottom w:val="0"/>
              <w:divBdr>
                <w:top w:val="none" w:sz="0" w:space="0" w:color="auto"/>
                <w:left w:val="none" w:sz="0" w:space="0" w:color="auto"/>
                <w:bottom w:val="none" w:sz="0" w:space="0" w:color="auto"/>
                <w:right w:val="none" w:sz="0" w:space="0" w:color="auto"/>
              </w:divBdr>
            </w:div>
            <w:div w:id="2054189354">
              <w:marLeft w:val="0"/>
              <w:marRight w:val="0"/>
              <w:marTop w:val="0"/>
              <w:marBottom w:val="0"/>
              <w:divBdr>
                <w:top w:val="none" w:sz="0" w:space="0" w:color="auto"/>
                <w:left w:val="none" w:sz="0" w:space="0" w:color="auto"/>
                <w:bottom w:val="none" w:sz="0" w:space="0" w:color="auto"/>
                <w:right w:val="none" w:sz="0" w:space="0" w:color="auto"/>
              </w:divBdr>
            </w:div>
            <w:div w:id="96295481">
              <w:marLeft w:val="0"/>
              <w:marRight w:val="0"/>
              <w:marTop w:val="0"/>
              <w:marBottom w:val="0"/>
              <w:divBdr>
                <w:top w:val="none" w:sz="0" w:space="0" w:color="auto"/>
                <w:left w:val="none" w:sz="0" w:space="0" w:color="auto"/>
                <w:bottom w:val="none" w:sz="0" w:space="0" w:color="auto"/>
                <w:right w:val="none" w:sz="0" w:space="0" w:color="auto"/>
              </w:divBdr>
            </w:div>
            <w:div w:id="1555585864">
              <w:marLeft w:val="0"/>
              <w:marRight w:val="0"/>
              <w:marTop w:val="0"/>
              <w:marBottom w:val="0"/>
              <w:divBdr>
                <w:top w:val="none" w:sz="0" w:space="0" w:color="auto"/>
                <w:left w:val="none" w:sz="0" w:space="0" w:color="auto"/>
                <w:bottom w:val="none" w:sz="0" w:space="0" w:color="auto"/>
                <w:right w:val="none" w:sz="0" w:space="0" w:color="auto"/>
              </w:divBdr>
            </w:div>
            <w:div w:id="1809282903">
              <w:marLeft w:val="0"/>
              <w:marRight w:val="0"/>
              <w:marTop w:val="0"/>
              <w:marBottom w:val="0"/>
              <w:divBdr>
                <w:top w:val="none" w:sz="0" w:space="0" w:color="auto"/>
                <w:left w:val="none" w:sz="0" w:space="0" w:color="auto"/>
                <w:bottom w:val="none" w:sz="0" w:space="0" w:color="auto"/>
                <w:right w:val="none" w:sz="0" w:space="0" w:color="auto"/>
              </w:divBdr>
            </w:div>
            <w:div w:id="1898978180">
              <w:marLeft w:val="0"/>
              <w:marRight w:val="0"/>
              <w:marTop w:val="0"/>
              <w:marBottom w:val="0"/>
              <w:divBdr>
                <w:top w:val="none" w:sz="0" w:space="0" w:color="auto"/>
                <w:left w:val="none" w:sz="0" w:space="0" w:color="auto"/>
                <w:bottom w:val="none" w:sz="0" w:space="0" w:color="auto"/>
                <w:right w:val="none" w:sz="0" w:space="0" w:color="auto"/>
              </w:divBdr>
            </w:div>
            <w:div w:id="758798364">
              <w:marLeft w:val="0"/>
              <w:marRight w:val="0"/>
              <w:marTop w:val="0"/>
              <w:marBottom w:val="0"/>
              <w:divBdr>
                <w:top w:val="none" w:sz="0" w:space="0" w:color="auto"/>
                <w:left w:val="none" w:sz="0" w:space="0" w:color="auto"/>
                <w:bottom w:val="none" w:sz="0" w:space="0" w:color="auto"/>
                <w:right w:val="none" w:sz="0" w:space="0" w:color="auto"/>
              </w:divBdr>
            </w:div>
            <w:div w:id="975450513">
              <w:marLeft w:val="0"/>
              <w:marRight w:val="0"/>
              <w:marTop w:val="0"/>
              <w:marBottom w:val="0"/>
              <w:divBdr>
                <w:top w:val="none" w:sz="0" w:space="0" w:color="auto"/>
                <w:left w:val="none" w:sz="0" w:space="0" w:color="auto"/>
                <w:bottom w:val="none" w:sz="0" w:space="0" w:color="auto"/>
                <w:right w:val="none" w:sz="0" w:space="0" w:color="auto"/>
              </w:divBdr>
            </w:div>
            <w:div w:id="645160640">
              <w:marLeft w:val="0"/>
              <w:marRight w:val="0"/>
              <w:marTop w:val="0"/>
              <w:marBottom w:val="0"/>
              <w:divBdr>
                <w:top w:val="none" w:sz="0" w:space="0" w:color="auto"/>
                <w:left w:val="none" w:sz="0" w:space="0" w:color="auto"/>
                <w:bottom w:val="none" w:sz="0" w:space="0" w:color="auto"/>
                <w:right w:val="none" w:sz="0" w:space="0" w:color="auto"/>
              </w:divBdr>
            </w:div>
            <w:div w:id="199905144">
              <w:marLeft w:val="0"/>
              <w:marRight w:val="0"/>
              <w:marTop w:val="0"/>
              <w:marBottom w:val="0"/>
              <w:divBdr>
                <w:top w:val="none" w:sz="0" w:space="0" w:color="auto"/>
                <w:left w:val="none" w:sz="0" w:space="0" w:color="auto"/>
                <w:bottom w:val="none" w:sz="0" w:space="0" w:color="auto"/>
                <w:right w:val="none" w:sz="0" w:space="0" w:color="auto"/>
              </w:divBdr>
            </w:div>
            <w:div w:id="1490903867">
              <w:marLeft w:val="0"/>
              <w:marRight w:val="0"/>
              <w:marTop w:val="0"/>
              <w:marBottom w:val="0"/>
              <w:divBdr>
                <w:top w:val="none" w:sz="0" w:space="0" w:color="auto"/>
                <w:left w:val="none" w:sz="0" w:space="0" w:color="auto"/>
                <w:bottom w:val="none" w:sz="0" w:space="0" w:color="auto"/>
                <w:right w:val="none" w:sz="0" w:space="0" w:color="auto"/>
              </w:divBdr>
            </w:div>
            <w:div w:id="2020817080">
              <w:marLeft w:val="0"/>
              <w:marRight w:val="0"/>
              <w:marTop w:val="0"/>
              <w:marBottom w:val="0"/>
              <w:divBdr>
                <w:top w:val="none" w:sz="0" w:space="0" w:color="auto"/>
                <w:left w:val="none" w:sz="0" w:space="0" w:color="auto"/>
                <w:bottom w:val="none" w:sz="0" w:space="0" w:color="auto"/>
                <w:right w:val="none" w:sz="0" w:space="0" w:color="auto"/>
              </w:divBdr>
            </w:div>
            <w:div w:id="260063609">
              <w:marLeft w:val="0"/>
              <w:marRight w:val="0"/>
              <w:marTop w:val="0"/>
              <w:marBottom w:val="0"/>
              <w:divBdr>
                <w:top w:val="none" w:sz="0" w:space="0" w:color="auto"/>
                <w:left w:val="none" w:sz="0" w:space="0" w:color="auto"/>
                <w:bottom w:val="none" w:sz="0" w:space="0" w:color="auto"/>
                <w:right w:val="none" w:sz="0" w:space="0" w:color="auto"/>
              </w:divBdr>
            </w:div>
            <w:div w:id="1618755030">
              <w:marLeft w:val="0"/>
              <w:marRight w:val="0"/>
              <w:marTop w:val="0"/>
              <w:marBottom w:val="0"/>
              <w:divBdr>
                <w:top w:val="none" w:sz="0" w:space="0" w:color="auto"/>
                <w:left w:val="none" w:sz="0" w:space="0" w:color="auto"/>
                <w:bottom w:val="none" w:sz="0" w:space="0" w:color="auto"/>
                <w:right w:val="none" w:sz="0" w:space="0" w:color="auto"/>
              </w:divBdr>
            </w:div>
            <w:div w:id="1185052136">
              <w:marLeft w:val="0"/>
              <w:marRight w:val="0"/>
              <w:marTop w:val="0"/>
              <w:marBottom w:val="0"/>
              <w:divBdr>
                <w:top w:val="none" w:sz="0" w:space="0" w:color="auto"/>
                <w:left w:val="none" w:sz="0" w:space="0" w:color="auto"/>
                <w:bottom w:val="none" w:sz="0" w:space="0" w:color="auto"/>
                <w:right w:val="none" w:sz="0" w:space="0" w:color="auto"/>
              </w:divBdr>
            </w:div>
            <w:div w:id="1610240038">
              <w:marLeft w:val="0"/>
              <w:marRight w:val="0"/>
              <w:marTop w:val="0"/>
              <w:marBottom w:val="0"/>
              <w:divBdr>
                <w:top w:val="none" w:sz="0" w:space="0" w:color="auto"/>
                <w:left w:val="none" w:sz="0" w:space="0" w:color="auto"/>
                <w:bottom w:val="none" w:sz="0" w:space="0" w:color="auto"/>
                <w:right w:val="none" w:sz="0" w:space="0" w:color="auto"/>
              </w:divBdr>
            </w:div>
            <w:div w:id="1726291457">
              <w:marLeft w:val="0"/>
              <w:marRight w:val="0"/>
              <w:marTop w:val="0"/>
              <w:marBottom w:val="0"/>
              <w:divBdr>
                <w:top w:val="none" w:sz="0" w:space="0" w:color="auto"/>
                <w:left w:val="none" w:sz="0" w:space="0" w:color="auto"/>
                <w:bottom w:val="none" w:sz="0" w:space="0" w:color="auto"/>
                <w:right w:val="none" w:sz="0" w:space="0" w:color="auto"/>
              </w:divBdr>
            </w:div>
            <w:div w:id="385179161">
              <w:marLeft w:val="0"/>
              <w:marRight w:val="0"/>
              <w:marTop w:val="0"/>
              <w:marBottom w:val="0"/>
              <w:divBdr>
                <w:top w:val="none" w:sz="0" w:space="0" w:color="auto"/>
                <w:left w:val="none" w:sz="0" w:space="0" w:color="auto"/>
                <w:bottom w:val="none" w:sz="0" w:space="0" w:color="auto"/>
                <w:right w:val="none" w:sz="0" w:space="0" w:color="auto"/>
              </w:divBdr>
            </w:div>
            <w:div w:id="468325470">
              <w:marLeft w:val="0"/>
              <w:marRight w:val="0"/>
              <w:marTop w:val="0"/>
              <w:marBottom w:val="0"/>
              <w:divBdr>
                <w:top w:val="none" w:sz="0" w:space="0" w:color="auto"/>
                <w:left w:val="none" w:sz="0" w:space="0" w:color="auto"/>
                <w:bottom w:val="none" w:sz="0" w:space="0" w:color="auto"/>
                <w:right w:val="none" w:sz="0" w:space="0" w:color="auto"/>
              </w:divBdr>
            </w:div>
            <w:div w:id="2011566442">
              <w:marLeft w:val="0"/>
              <w:marRight w:val="0"/>
              <w:marTop w:val="0"/>
              <w:marBottom w:val="0"/>
              <w:divBdr>
                <w:top w:val="none" w:sz="0" w:space="0" w:color="auto"/>
                <w:left w:val="none" w:sz="0" w:space="0" w:color="auto"/>
                <w:bottom w:val="none" w:sz="0" w:space="0" w:color="auto"/>
                <w:right w:val="none" w:sz="0" w:space="0" w:color="auto"/>
              </w:divBdr>
            </w:div>
            <w:div w:id="407922773">
              <w:marLeft w:val="0"/>
              <w:marRight w:val="0"/>
              <w:marTop w:val="0"/>
              <w:marBottom w:val="0"/>
              <w:divBdr>
                <w:top w:val="none" w:sz="0" w:space="0" w:color="auto"/>
                <w:left w:val="none" w:sz="0" w:space="0" w:color="auto"/>
                <w:bottom w:val="none" w:sz="0" w:space="0" w:color="auto"/>
                <w:right w:val="none" w:sz="0" w:space="0" w:color="auto"/>
              </w:divBdr>
            </w:div>
            <w:div w:id="469634375">
              <w:marLeft w:val="0"/>
              <w:marRight w:val="0"/>
              <w:marTop w:val="0"/>
              <w:marBottom w:val="0"/>
              <w:divBdr>
                <w:top w:val="none" w:sz="0" w:space="0" w:color="auto"/>
                <w:left w:val="none" w:sz="0" w:space="0" w:color="auto"/>
                <w:bottom w:val="none" w:sz="0" w:space="0" w:color="auto"/>
                <w:right w:val="none" w:sz="0" w:space="0" w:color="auto"/>
              </w:divBdr>
            </w:div>
            <w:div w:id="1729648347">
              <w:marLeft w:val="0"/>
              <w:marRight w:val="0"/>
              <w:marTop w:val="0"/>
              <w:marBottom w:val="0"/>
              <w:divBdr>
                <w:top w:val="none" w:sz="0" w:space="0" w:color="auto"/>
                <w:left w:val="none" w:sz="0" w:space="0" w:color="auto"/>
                <w:bottom w:val="none" w:sz="0" w:space="0" w:color="auto"/>
                <w:right w:val="none" w:sz="0" w:space="0" w:color="auto"/>
              </w:divBdr>
            </w:div>
            <w:div w:id="655298886">
              <w:marLeft w:val="0"/>
              <w:marRight w:val="0"/>
              <w:marTop w:val="0"/>
              <w:marBottom w:val="0"/>
              <w:divBdr>
                <w:top w:val="none" w:sz="0" w:space="0" w:color="auto"/>
                <w:left w:val="none" w:sz="0" w:space="0" w:color="auto"/>
                <w:bottom w:val="none" w:sz="0" w:space="0" w:color="auto"/>
                <w:right w:val="none" w:sz="0" w:space="0" w:color="auto"/>
              </w:divBdr>
            </w:div>
            <w:div w:id="852256665">
              <w:marLeft w:val="0"/>
              <w:marRight w:val="0"/>
              <w:marTop w:val="0"/>
              <w:marBottom w:val="0"/>
              <w:divBdr>
                <w:top w:val="none" w:sz="0" w:space="0" w:color="auto"/>
                <w:left w:val="none" w:sz="0" w:space="0" w:color="auto"/>
                <w:bottom w:val="none" w:sz="0" w:space="0" w:color="auto"/>
                <w:right w:val="none" w:sz="0" w:space="0" w:color="auto"/>
              </w:divBdr>
            </w:div>
            <w:div w:id="152184606">
              <w:marLeft w:val="0"/>
              <w:marRight w:val="0"/>
              <w:marTop w:val="0"/>
              <w:marBottom w:val="0"/>
              <w:divBdr>
                <w:top w:val="none" w:sz="0" w:space="0" w:color="auto"/>
                <w:left w:val="none" w:sz="0" w:space="0" w:color="auto"/>
                <w:bottom w:val="none" w:sz="0" w:space="0" w:color="auto"/>
                <w:right w:val="none" w:sz="0" w:space="0" w:color="auto"/>
              </w:divBdr>
            </w:div>
            <w:div w:id="788014633">
              <w:marLeft w:val="0"/>
              <w:marRight w:val="0"/>
              <w:marTop w:val="0"/>
              <w:marBottom w:val="0"/>
              <w:divBdr>
                <w:top w:val="none" w:sz="0" w:space="0" w:color="auto"/>
                <w:left w:val="none" w:sz="0" w:space="0" w:color="auto"/>
                <w:bottom w:val="none" w:sz="0" w:space="0" w:color="auto"/>
                <w:right w:val="none" w:sz="0" w:space="0" w:color="auto"/>
              </w:divBdr>
            </w:div>
            <w:div w:id="2126070039">
              <w:marLeft w:val="0"/>
              <w:marRight w:val="0"/>
              <w:marTop w:val="0"/>
              <w:marBottom w:val="0"/>
              <w:divBdr>
                <w:top w:val="none" w:sz="0" w:space="0" w:color="auto"/>
                <w:left w:val="none" w:sz="0" w:space="0" w:color="auto"/>
                <w:bottom w:val="none" w:sz="0" w:space="0" w:color="auto"/>
                <w:right w:val="none" w:sz="0" w:space="0" w:color="auto"/>
              </w:divBdr>
            </w:div>
            <w:div w:id="4344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054">
      <w:bodyDiv w:val="1"/>
      <w:marLeft w:val="0"/>
      <w:marRight w:val="0"/>
      <w:marTop w:val="0"/>
      <w:marBottom w:val="0"/>
      <w:divBdr>
        <w:top w:val="none" w:sz="0" w:space="0" w:color="auto"/>
        <w:left w:val="none" w:sz="0" w:space="0" w:color="auto"/>
        <w:bottom w:val="none" w:sz="0" w:space="0" w:color="auto"/>
        <w:right w:val="none" w:sz="0" w:space="0" w:color="auto"/>
      </w:divBdr>
    </w:div>
    <w:div w:id="172001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9.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8.xml"/><Relationship Id="rId40" Type="http://schemas.openxmlformats.org/officeDocument/2006/relationships/image" Target="media/image26.png"/><Relationship Id="rId45" Type="http://schemas.openxmlformats.org/officeDocument/2006/relationships/chart" Target="charts/chart11.xml"/><Relationship Id="rId5" Type="http://schemas.openxmlformats.org/officeDocument/2006/relationships/chart" Target="charts/chart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7.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6.xml"/><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ror\Downloads\Ouse93-96%20-%20Student%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ror\Downloads\Ouse93-96%20-%20Student%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'1993-96'!$B$1:$B$2</c:f>
              <c:strCache>
                <c:ptCount val="2"/>
                <c:pt idx="0">
                  <c:v>Mean Daily Flow - Cumecs</c:v>
                </c:pt>
                <c:pt idx="1">
                  <c:v>Crakehill</c:v>
                </c:pt>
              </c:strCache>
            </c:strRef>
          </c:tx>
          <c:spPr>
            <a:ln w="28575" cap="rnd">
              <a:solidFill>
                <a:schemeClr val="accent1"/>
              </a:solidFill>
              <a:round/>
            </a:ln>
            <a:effectLst/>
          </c:spPr>
          <c:marker>
            <c:symbol val="none"/>
          </c:marker>
          <c:val>
            <c:numRef>
              <c:f>'1993-96'!$B$3:$B$1463</c:f>
              <c:numCache>
                <c:formatCode>General</c:formatCode>
                <c:ptCount val="1461"/>
                <c:pt idx="0">
                  <c:v>10.4</c:v>
                </c:pt>
                <c:pt idx="1">
                  <c:v>9.9499999999999993</c:v>
                </c:pt>
                <c:pt idx="2">
                  <c:v>9.4600000000000009</c:v>
                </c:pt>
                <c:pt idx="3">
                  <c:v>9.41</c:v>
                </c:pt>
                <c:pt idx="4">
                  <c:v>26.3</c:v>
                </c:pt>
                <c:pt idx="5">
                  <c:v>32.1</c:v>
                </c:pt>
                <c:pt idx="6">
                  <c:v>19.3</c:v>
                </c:pt>
                <c:pt idx="7">
                  <c:v>22</c:v>
                </c:pt>
                <c:pt idx="8">
                  <c:v>35.5</c:v>
                </c:pt>
                <c:pt idx="9">
                  <c:v>51</c:v>
                </c:pt>
                <c:pt idx="10">
                  <c:v>65.5</c:v>
                </c:pt>
                <c:pt idx="11">
                  <c:v>32</c:v>
                </c:pt>
                <c:pt idx="12">
                  <c:v>64.3</c:v>
                </c:pt>
                <c:pt idx="13">
                  <c:v>69.099999999999994</c:v>
                </c:pt>
                <c:pt idx="14">
                  <c:v>94.6</c:v>
                </c:pt>
                <c:pt idx="15">
                  <c:v>99</c:v>
                </c:pt>
                <c:pt idx="16">
                  <c:v>58.2</c:v>
                </c:pt>
                <c:pt idx="17">
                  <c:v>34.1</c:v>
                </c:pt>
                <c:pt idx="18">
                  <c:v>59.8</c:v>
                </c:pt>
                <c:pt idx="19">
                  <c:v>48</c:v>
                </c:pt>
                <c:pt idx="20">
                  <c:v>42.6</c:v>
                </c:pt>
                <c:pt idx="21">
                  <c:v>66.599999999999994</c:v>
                </c:pt>
                <c:pt idx="22">
                  <c:v>41.4</c:v>
                </c:pt>
                <c:pt idx="23">
                  <c:v>124</c:v>
                </c:pt>
                <c:pt idx="24">
                  <c:v>70</c:v>
                </c:pt>
                <c:pt idx="25">
                  <c:v>35.4</c:v>
                </c:pt>
                <c:pt idx="26">
                  <c:v>33.200000000000003</c:v>
                </c:pt>
                <c:pt idx="27">
                  <c:v>36.299999999999997</c:v>
                </c:pt>
                <c:pt idx="28">
                  <c:v>33.9</c:v>
                </c:pt>
                <c:pt idx="29">
                  <c:v>25.8</c:v>
                </c:pt>
                <c:pt idx="30">
                  <c:v>22.1</c:v>
                </c:pt>
                <c:pt idx="31">
                  <c:v>20.2</c:v>
                </c:pt>
                <c:pt idx="32">
                  <c:v>18.399999999999999</c:v>
                </c:pt>
                <c:pt idx="33">
                  <c:v>16.899999999999999</c:v>
                </c:pt>
                <c:pt idx="34">
                  <c:v>15.8</c:v>
                </c:pt>
                <c:pt idx="35">
                  <c:v>14.9</c:v>
                </c:pt>
                <c:pt idx="36">
                  <c:v>15.5</c:v>
                </c:pt>
                <c:pt idx="37">
                  <c:v>15.8</c:v>
                </c:pt>
                <c:pt idx="38">
                  <c:v>14.9</c:v>
                </c:pt>
                <c:pt idx="39">
                  <c:v>14.6</c:v>
                </c:pt>
                <c:pt idx="40">
                  <c:v>14.7</c:v>
                </c:pt>
                <c:pt idx="41">
                  <c:v>14.4</c:v>
                </c:pt>
                <c:pt idx="42">
                  <c:v>13.4</c:v>
                </c:pt>
                <c:pt idx="43">
                  <c:v>-999</c:v>
                </c:pt>
                <c:pt idx="44">
                  <c:v>11.9</c:v>
                </c:pt>
                <c:pt idx="45">
                  <c:v>11.4</c:v>
                </c:pt>
                <c:pt idx="46">
                  <c:v>10.8</c:v>
                </c:pt>
                <c:pt idx="47">
                  <c:v>10.4</c:v>
                </c:pt>
                <c:pt idx="48">
                  <c:v>10.3</c:v>
                </c:pt>
                <c:pt idx="49">
                  <c:v>9.84</c:v>
                </c:pt>
                <c:pt idx="50">
                  <c:v>9.4600000000000009</c:v>
                </c:pt>
                <c:pt idx="51">
                  <c:v>8.8699999999999992</c:v>
                </c:pt>
                <c:pt idx="52">
                  <c:v>8.52</c:v>
                </c:pt>
                <c:pt idx="53">
                  <c:v>8.7100000000000009</c:v>
                </c:pt>
                <c:pt idx="54">
                  <c:v>8.5</c:v>
                </c:pt>
                <c:pt idx="55">
                  <c:v>8.48</c:v>
                </c:pt>
                <c:pt idx="56">
                  <c:v>8.8800000000000008</c:v>
                </c:pt>
                <c:pt idx="57">
                  <c:v>9.4499999999999993</c:v>
                </c:pt>
                <c:pt idx="58">
                  <c:v>8.59</c:v>
                </c:pt>
                <c:pt idx="59">
                  <c:v>8.94</c:v>
                </c:pt>
                <c:pt idx="60">
                  <c:v>11.5</c:v>
                </c:pt>
                <c:pt idx="61">
                  <c:v>12.5</c:v>
                </c:pt>
                <c:pt idx="62">
                  <c:v>10.9</c:v>
                </c:pt>
                <c:pt idx="63">
                  <c:v>11.2</c:v>
                </c:pt>
                <c:pt idx="64">
                  <c:v>21.8</c:v>
                </c:pt>
                <c:pt idx="65">
                  <c:v>15.6</c:v>
                </c:pt>
                <c:pt idx="66">
                  <c:v>11.8</c:v>
                </c:pt>
                <c:pt idx="67">
                  <c:v>10.5</c:v>
                </c:pt>
                <c:pt idx="68">
                  <c:v>9.58</c:v>
                </c:pt>
                <c:pt idx="69">
                  <c:v>8.99</c:v>
                </c:pt>
                <c:pt idx="70">
                  <c:v>9.0299999999999994</c:v>
                </c:pt>
                <c:pt idx="71">
                  <c:v>8.9499999999999993</c:v>
                </c:pt>
                <c:pt idx="72">
                  <c:v>9.01</c:v>
                </c:pt>
                <c:pt idx="73">
                  <c:v>-999</c:v>
                </c:pt>
                <c:pt idx="74">
                  <c:v>-999</c:v>
                </c:pt>
                <c:pt idx="75">
                  <c:v>9.18</c:v>
                </c:pt>
                <c:pt idx="76">
                  <c:v>9.2899999999999991</c:v>
                </c:pt>
                <c:pt idx="77">
                  <c:v>10.7</c:v>
                </c:pt>
                <c:pt idx="78">
                  <c:v>8.23</c:v>
                </c:pt>
                <c:pt idx="79">
                  <c:v>7.75</c:v>
                </c:pt>
                <c:pt idx="80">
                  <c:v>9.7100000000000009</c:v>
                </c:pt>
                <c:pt idx="81">
                  <c:v>7.87</c:v>
                </c:pt>
                <c:pt idx="82">
                  <c:v>8.08</c:v>
                </c:pt>
                <c:pt idx="83">
                  <c:v>7.87</c:v>
                </c:pt>
                <c:pt idx="84">
                  <c:v>7.23</c:v>
                </c:pt>
                <c:pt idx="85">
                  <c:v>6.75</c:v>
                </c:pt>
                <c:pt idx="86">
                  <c:v>6.51</c:v>
                </c:pt>
                <c:pt idx="87">
                  <c:v>6.37</c:v>
                </c:pt>
                <c:pt idx="88">
                  <c:v>6.48</c:v>
                </c:pt>
                <c:pt idx="89">
                  <c:v>7.31</c:v>
                </c:pt>
                <c:pt idx="90">
                  <c:v>7.59</c:v>
                </c:pt>
                <c:pt idx="91">
                  <c:v>7.29</c:v>
                </c:pt>
                <c:pt idx="92">
                  <c:v>7.11</c:v>
                </c:pt>
                <c:pt idx="93">
                  <c:v>9.0500000000000007</c:v>
                </c:pt>
                <c:pt idx="94">
                  <c:v>17.899999999999999</c:v>
                </c:pt>
                <c:pt idx="95">
                  <c:v>58.6</c:v>
                </c:pt>
                <c:pt idx="96">
                  <c:v>22.9</c:v>
                </c:pt>
                <c:pt idx="97">
                  <c:v>14.1</c:v>
                </c:pt>
                <c:pt idx="98">
                  <c:v>45.3</c:v>
                </c:pt>
                <c:pt idx="99">
                  <c:v>63.5</c:v>
                </c:pt>
                <c:pt idx="100">
                  <c:v>25.5</c:v>
                </c:pt>
                <c:pt idx="101">
                  <c:v>22.6</c:v>
                </c:pt>
                <c:pt idx="102">
                  <c:v>33.1</c:v>
                </c:pt>
                <c:pt idx="103">
                  <c:v>19.600000000000001</c:v>
                </c:pt>
                <c:pt idx="104">
                  <c:v>15</c:v>
                </c:pt>
                <c:pt idx="105">
                  <c:v>13.4</c:v>
                </c:pt>
                <c:pt idx="106">
                  <c:v>12</c:v>
                </c:pt>
                <c:pt idx="107">
                  <c:v>11.9</c:v>
                </c:pt>
                <c:pt idx="108">
                  <c:v>25.6</c:v>
                </c:pt>
                <c:pt idx="109">
                  <c:v>18.600000000000001</c:v>
                </c:pt>
                <c:pt idx="110">
                  <c:v>16.399999999999999</c:v>
                </c:pt>
                <c:pt idx="111">
                  <c:v>14.3</c:v>
                </c:pt>
                <c:pt idx="112">
                  <c:v>12.7</c:v>
                </c:pt>
                <c:pt idx="113">
                  <c:v>15.6</c:v>
                </c:pt>
                <c:pt idx="114">
                  <c:v>43</c:v>
                </c:pt>
                <c:pt idx="115">
                  <c:v>55.3</c:v>
                </c:pt>
                <c:pt idx="116">
                  <c:v>24.4</c:v>
                </c:pt>
                <c:pt idx="117">
                  <c:v>17.3</c:v>
                </c:pt>
                <c:pt idx="118">
                  <c:v>14.3</c:v>
                </c:pt>
                <c:pt idx="119">
                  <c:v>12.4</c:v>
                </c:pt>
                <c:pt idx="120">
                  <c:v>11.2</c:v>
                </c:pt>
                <c:pt idx="121">
                  <c:v>10.199999999999999</c:v>
                </c:pt>
                <c:pt idx="122">
                  <c:v>9.43</c:v>
                </c:pt>
                <c:pt idx="123">
                  <c:v>8.8000000000000007</c:v>
                </c:pt>
                <c:pt idx="124">
                  <c:v>8.32</c:v>
                </c:pt>
                <c:pt idx="125">
                  <c:v>8.0399999999999991</c:v>
                </c:pt>
                <c:pt idx="126">
                  <c:v>7.74</c:v>
                </c:pt>
                <c:pt idx="127">
                  <c:v>7.38</c:v>
                </c:pt>
                <c:pt idx="128">
                  <c:v>7.17</c:v>
                </c:pt>
                <c:pt idx="129">
                  <c:v>7.89</c:v>
                </c:pt>
                <c:pt idx="130">
                  <c:v>8.66</c:v>
                </c:pt>
                <c:pt idx="131">
                  <c:v>8.4</c:v>
                </c:pt>
                <c:pt idx="132">
                  <c:v>7.95</c:v>
                </c:pt>
                <c:pt idx="133">
                  <c:v>120</c:v>
                </c:pt>
                <c:pt idx="134">
                  <c:v>155</c:v>
                </c:pt>
                <c:pt idx="135">
                  <c:v>73</c:v>
                </c:pt>
                <c:pt idx="136">
                  <c:v>107</c:v>
                </c:pt>
                <c:pt idx="137">
                  <c:v>81.2</c:v>
                </c:pt>
                <c:pt idx="138">
                  <c:v>37.799999999999997</c:v>
                </c:pt>
                <c:pt idx="139">
                  <c:v>25.5</c:v>
                </c:pt>
                <c:pt idx="140">
                  <c:v>42.1</c:v>
                </c:pt>
                <c:pt idx="141">
                  <c:v>27.5</c:v>
                </c:pt>
                <c:pt idx="142">
                  <c:v>19.600000000000001</c:v>
                </c:pt>
                <c:pt idx="143">
                  <c:v>16.2</c:v>
                </c:pt>
                <c:pt idx="144">
                  <c:v>14.1</c:v>
                </c:pt>
                <c:pt idx="145">
                  <c:v>13</c:v>
                </c:pt>
                <c:pt idx="146">
                  <c:v>12.5</c:v>
                </c:pt>
                <c:pt idx="147">
                  <c:v>12.2</c:v>
                </c:pt>
                <c:pt idx="148">
                  <c:v>11.5</c:v>
                </c:pt>
                <c:pt idx="149">
                  <c:v>11.4</c:v>
                </c:pt>
                <c:pt idx="150">
                  <c:v>57.2</c:v>
                </c:pt>
                <c:pt idx="151">
                  <c:v>32.1</c:v>
                </c:pt>
                <c:pt idx="152">
                  <c:v>17.399999999999999</c:v>
                </c:pt>
                <c:pt idx="153">
                  <c:v>14.5</c:v>
                </c:pt>
                <c:pt idx="154">
                  <c:v>12.5</c:v>
                </c:pt>
                <c:pt idx="155">
                  <c:v>10.8</c:v>
                </c:pt>
                <c:pt idx="156">
                  <c:v>9.6199999999999992</c:v>
                </c:pt>
                <c:pt idx="157">
                  <c:v>8.7200000000000006</c:v>
                </c:pt>
                <c:pt idx="158">
                  <c:v>8.17</c:v>
                </c:pt>
                <c:pt idx="159">
                  <c:v>7.85</c:v>
                </c:pt>
                <c:pt idx="160">
                  <c:v>7.7</c:v>
                </c:pt>
                <c:pt idx="161">
                  <c:v>8.2799999999999994</c:v>
                </c:pt>
                <c:pt idx="162">
                  <c:v>8.4</c:v>
                </c:pt>
                <c:pt idx="163">
                  <c:v>8.02</c:v>
                </c:pt>
                <c:pt idx="164">
                  <c:v>8.85</c:v>
                </c:pt>
                <c:pt idx="165">
                  <c:v>9.11</c:v>
                </c:pt>
                <c:pt idx="166">
                  <c:v>8.26</c:v>
                </c:pt>
                <c:pt idx="167">
                  <c:v>7.55</c:v>
                </c:pt>
                <c:pt idx="168">
                  <c:v>7.54</c:v>
                </c:pt>
                <c:pt idx="169">
                  <c:v>10.9</c:v>
                </c:pt>
                <c:pt idx="170">
                  <c:v>8.6199999999999992</c:v>
                </c:pt>
                <c:pt idx="171">
                  <c:v>7.33</c:v>
                </c:pt>
                <c:pt idx="172">
                  <c:v>6.66</c:v>
                </c:pt>
                <c:pt idx="173">
                  <c:v>6.62</c:v>
                </c:pt>
                <c:pt idx="174">
                  <c:v>6.38</c:v>
                </c:pt>
                <c:pt idx="175">
                  <c:v>6.24</c:v>
                </c:pt>
                <c:pt idx="176">
                  <c:v>6.4</c:v>
                </c:pt>
                <c:pt idx="177">
                  <c:v>5.9</c:v>
                </c:pt>
                <c:pt idx="178">
                  <c:v>5.6</c:v>
                </c:pt>
                <c:pt idx="179">
                  <c:v>5.3</c:v>
                </c:pt>
                <c:pt idx="180">
                  <c:v>5.18</c:v>
                </c:pt>
                <c:pt idx="181">
                  <c:v>5.01</c:v>
                </c:pt>
                <c:pt idx="182">
                  <c:v>5.14</c:v>
                </c:pt>
                <c:pt idx="183">
                  <c:v>4.8899999999999997</c:v>
                </c:pt>
                <c:pt idx="184">
                  <c:v>4.79</c:v>
                </c:pt>
                <c:pt idx="185">
                  <c:v>4.6399999999999997</c:v>
                </c:pt>
                <c:pt idx="186">
                  <c:v>4.57</c:v>
                </c:pt>
                <c:pt idx="187">
                  <c:v>4.2300000000000004</c:v>
                </c:pt>
                <c:pt idx="188">
                  <c:v>4.0999999999999996</c:v>
                </c:pt>
                <c:pt idx="189">
                  <c:v>4.57</c:v>
                </c:pt>
                <c:pt idx="190">
                  <c:v>5.33</c:v>
                </c:pt>
                <c:pt idx="191">
                  <c:v>4.5</c:v>
                </c:pt>
                <c:pt idx="192">
                  <c:v>4.2699999999999996</c:v>
                </c:pt>
                <c:pt idx="193">
                  <c:v>4.1100000000000003</c:v>
                </c:pt>
                <c:pt idx="194">
                  <c:v>4.3899999999999997</c:v>
                </c:pt>
                <c:pt idx="195">
                  <c:v>5.07</c:v>
                </c:pt>
                <c:pt idx="196">
                  <c:v>6.81</c:v>
                </c:pt>
                <c:pt idx="197">
                  <c:v>9.18</c:v>
                </c:pt>
                <c:pt idx="198">
                  <c:v>6.39</c:v>
                </c:pt>
                <c:pt idx="199">
                  <c:v>7.54</c:v>
                </c:pt>
                <c:pt idx="200">
                  <c:v>12.2</c:v>
                </c:pt>
                <c:pt idx="201">
                  <c:v>9.01</c:v>
                </c:pt>
                <c:pt idx="202">
                  <c:v>6.88</c:v>
                </c:pt>
                <c:pt idx="203">
                  <c:v>5.57</c:v>
                </c:pt>
                <c:pt idx="204">
                  <c:v>13.3</c:v>
                </c:pt>
                <c:pt idx="205">
                  <c:v>7.93</c:v>
                </c:pt>
                <c:pt idx="206">
                  <c:v>6.6</c:v>
                </c:pt>
                <c:pt idx="207">
                  <c:v>6.69</c:v>
                </c:pt>
                <c:pt idx="208">
                  <c:v>6.53</c:v>
                </c:pt>
                <c:pt idx="209">
                  <c:v>5.96</c:v>
                </c:pt>
                <c:pt idx="210">
                  <c:v>5.12</c:v>
                </c:pt>
                <c:pt idx="211">
                  <c:v>4.8</c:v>
                </c:pt>
                <c:pt idx="212">
                  <c:v>4.4400000000000004</c:v>
                </c:pt>
                <c:pt idx="213">
                  <c:v>4.46</c:v>
                </c:pt>
                <c:pt idx="214">
                  <c:v>4.29</c:v>
                </c:pt>
                <c:pt idx="215">
                  <c:v>9.76</c:v>
                </c:pt>
                <c:pt idx="216">
                  <c:v>54.8</c:v>
                </c:pt>
                <c:pt idx="217">
                  <c:v>55.1</c:v>
                </c:pt>
                <c:pt idx="218">
                  <c:v>15.7</c:v>
                </c:pt>
                <c:pt idx="219">
                  <c:v>12.1</c:v>
                </c:pt>
                <c:pt idx="220">
                  <c:v>15.4</c:v>
                </c:pt>
                <c:pt idx="221">
                  <c:v>16.2</c:v>
                </c:pt>
                <c:pt idx="222">
                  <c:v>17.2</c:v>
                </c:pt>
                <c:pt idx="223">
                  <c:v>27.5</c:v>
                </c:pt>
                <c:pt idx="224">
                  <c:v>16</c:v>
                </c:pt>
                <c:pt idx="225">
                  <c:v>11.1</c:v>
                </c:pt>
                <c:pt idx="226">
                  <c:v>12.4</c:v>
                </c:pt>
                <c:pt idx="227">
                  <c:v>12.1</c:v>
                </c:pt>
                <c:pt idx="228">
                  <c:v>9.26</c:v>
                </c:pt>
                <c:pt idx="229">
                  <c:v>7.98</c:v>
                </c:pt>
                <c:pt idx="230">
                  <c:v>7.04</c:v>
                </c:pt>
                <c:pt idx="231">
                  <c:v>6.35</c:v>
                </c:pt>
                <c:pt idx="232">
                  <c:v>5.86</c:v>
                </c:pt>
                <c:pt idx="233">
                  <c:v>5.51</c:v>
                </c:pt>
                <c:pt idx="234">
                  <c:v>5.48</c:v>
                </c:pt>
                <c:pt idx="235">
                  <c:v>5.32</c:v>
                </c:pt>
                <c:pt idx="236">
                  <c:v>5.2</c:v>
                </c:pt>
                <c:pt idx="237">
                  <c:v>5</c:v>
                </c:pt>
                <c:pt idx="238">
                  <c:v>4.82</c:v>
                </c:pt>
                <c:pt idx="239">
                  <c:v>4.6500000000000004</c:v>
                </c:pt>
                <c:pt idx="240">
                  <c:v>4.53</c:v>
                </c:pt>
                <c:pt idx="241">
                  <c:v>4.38</c:v>
                </c:pt>
                <c:pt idx="242">
                  <c:v>4.28</c:v>
                </c:pt>
                <c:pt idx="243">
                  <c:v>4.26</c:v>
                </c:pt>
                <c:pt idx="244">
                  <c:v>4.12</c:v>
                </c:pt>
                <c:pt idx="245">
                  <c:v>4.12</c:v>
                </c:pt>
                <c:pt idx="246">
                  <c:v>4.04</c:v>
                </c:pt>
                <c:pt idx="247">
                  <c:v>3.98</c:v>
                </c:pt>
                <c:pt idx="248">
                  <c:v>3.96</c:v>
                </c:pt>
                <c:pt idx="249">
                  <c:v>3.94</c:v>
                </c:pt>
                <c:pt idx="250">
                  <c:v>4.84</c:v>
                </c:pt>
                <c:pt idx="251">
                  <c:v>33.799999999999997</c:v>
                </c:pt>
                <c:pt idx="252">
                  <c:v>20.8</c:v>
                </c:pt>
                <c:pt idx="253">
                  <c:v>19.7</c:v>
                </c:pt>
                <c:pt idx="254">
                  <c:v>12.2</c:v>
                </c:pt>
                <c:pt idx="255">
                  <c:v>75.599999999999994</c:v>
                </c:pt>
                <c:pt idx="256">
                  <c:v>180</c:v>
                </c:pt>
                <c:pt idx="257">
                  <c:v>167</c:v>
                </c:pt>
                <c:pt idx="258">
                  <c:v>105</c:v>
                </c:pt>
                <c:pt idx="259">
                  <c:v>50</c:v>
                </c:pt>
                <c:pt idx="260">
                  <c:v>28.1</c:v>
                </c:pt>
                <c:pt idx="261">
                  <c:v>19.3</c:v>
                </c:pt>
                <c:pt idx="262">
                  <c:v>16.899999999999999</c:v>
                </c:pt>
                <c:pt idx="263">
                  <c:v>16.5</c:v>
                </c:pt>
                <c:pt idx="264">
                  <c:v>13.8</c:v>
                </c:pt>
                <c:pt idx="265">
                  <c:v>12.2</c:v>
                </c:pt>
                <c:pt idx="266">
                  <c:v>11.1</c:v>
                </c:pt>
                <c:pt idx="267">
                  <c:v>9.94</c:v>
                </c:pt>
                <c:pt idx="268">
                  <c:v>9.19</c:v>
                </c:pt>
                <c:pt idx="269">
                  <c:v>8.61</c:v>
                </c:pt>
                <c:pt idx="270">
                  <c:v>8.23</c:v>
                </c:pt>
                <c:pt idx="271">
                  <c:v>8.02</c:v>
                </c:pt>
                <c:pt idx="272">
                  <c:v>8.0500000000000007</c:v>
                </c:pt>
                <c:pt idx="273">
                  <c:v>10.8</c:v>
                </c:pt>
                <c:pt idx="274">
                  <c:v>35.6</c:v>
                </c:pt>
                <c:pt idx="275">
                  <c:v>44.4</c:v>
                </c:pt>
                <c:pt idx="276">
                  <c:v>23</c:v>
                </c:pt>
                <c:pt idx="277">
                  <c:v>25.7</c:v>
                </c:pt>
                <c:pt idx="278">
                  <c:v>71.400000000000006</c:v>
                </c:pt>
                <c:pt idx="279">
                  <c:v>95.4</c:v>
                </c:pt>
                <c:pt idx="280">
                  <c:v>68.099999999999994</c:v>
                </c:pt>
                <c:pt idx="281">
                  <c:v>37.700000000000003</c:v>
                </c:pt>
                <c:pt idx="282">
                  <c:v>30.2</c:v>
                </c:pt>
                <c:pt idx="283">
                  <c:v>22.4</c:v>
                </c:pt>
                <c:pt idx="284">
                  <c:v>33.9</c:v>
                </c:pt>
                <c:pt idx="285">
                  <c:v>52</c:v>
                </c:pt>
                <c:pt idx="286">
                  <c:v>31.4</c:v>
                </c:pt>
                <c:pt idx="287">
                  <c:v>22.3</c:v>
                </c:pt>
                <c:pt idx="288">
                  <c:v>18.100000000000001</c:v>
                </c:pt>
                <c:pt idx="289">
                  <c:v>15.5</c:v>
                </c:pt>
                <c:pt idx="290">
                  <c:v>13.9</c:v>
                </c:pt>
                <c:pt idx="291">
                  <c:v>13</c:v>
                </c:pt>
                <c:pt idx="292">
                  <c:v>12.8</c:v>
                </c:pt>
                <c:pt idx="293">
                  <c:v>13.2</c:v>
                </c:pt>
                <c:pt idx="294">
                  <c:v>12.6</c:v>
                </c:pt>
                <c:pt idx="295">
                  <c:v>11.7</c:v>
                </c:pt>
                <c:pt idx="296">
                  <c:v>11</c:v>
                </c:pt>
                <c:pt idx="297">
                  <c:v>10.5</c:v>
                </c:pt>
                <c:pt idx="298">
                  <c:v>9.99</c:v>
                </c:pt>
                <c:pt idx="299">
                  <c:v>9.4600000000000009</c:v>
                </c:pt>
                <c:pt idx="300">
                  <c:v>9.09</c:v>
                </c:pt>
                <c:pt idx="301">
                  <c:v>8.76</c:v>
                </c:pt>
                <c:pt idx="302">
                  <c:v>8.5299999999999994</c:v>
                </c:pt>
                <c:pt idx="303">
                  <c:v>8.43</c:v>
                </c:pt>
                <c:pt idx="304">
                  <c:v>8.35</c:v>
                </c:pt>
                <c:pt idx="305">
                  <c:v>8.1199999999999992</c:v>
                </c:pt>
                <c:pt idx="306">
                  <c:v>8.15</c:v>
                </c:pt>
                <c:pt idx="307">
                  <c:v>8.02</c:v>
                </c:pt>
                <c:pt idx="308">
                  <c:v>8</c:v>
                </c:pt>
                <c:pt idx="309">
                  <c:v>7.68</c:v>
                </c:pt>
                <c:pt idx="310">
                  <c:v>7.58</c:v>
                </c:pt>
                <c:pt idx="311">
                  <c:v>7.48</c:v>
                </c:pt>
                <c:pt idx="312">
                  <c:v>7.91</c:v>
                </c:pt>
                <c:pt idx="313">
                  <c:v>10.4</c:v>
                </c:pt>
                <c:pt idx="314">
                  <c:v>10.1</c:v>
                </c:pt>
                <c:pt idx="315">
                  <c:v>8.5399999999999991</c:v>
                </c:pt>
                <c:pt idx="316">
                  <c:v>10.1</c:v>
                </c:pt>
                <c:pt idx="317">
                  <c:v>66.8</c:v>
                </c:pt>
                <c:pt idx="318">
                  <c:v>46.2</c:v>
                </c:pt>
                <c:pt idx="319">
                  <c:v>23.5</c:v>
                </c:pt>
                <c:pt idx="320">
                  <c:v>16.7</c:v>
                </c:pt>
                <c:pt idx="321">
                  <c:v>13.7</c:v>
                </c:pt>
                <c:pt idx="322">
                  <c:v>11.9</c:v>
                </c:pt>
                <c:pt idx="323">
                  <c:v>10.7</c:v>
                </c:pt>
                <c:pt idx="324">
                  <c:v>10.5</c:v>
                </c:pt>
                <c:pt idx="325">
                  <c:v>10.4</c:v>
                </c:pt>
                <c:pt idx="326">
                  <c:v>10.1</c:v>
                </c:pt>
                <c:pt idx="327">
                  <c:v>9.2200000000000006</c:v>
                </c:pt>
                <c:pt idx="328">
                  <c:v>10.1</c:v>
                </c:pt>
                <c:pt idx="329">
                  <c:v>14.3</c:v>
                </c:pt>
                <c:pt idx="330">
                  <c:v>13.7</c:v>
                </c:pt>
                <c:pt idx="331">
                  <c:v>14.9</c:v>
                </c:pt>
                <c:pt idx="332">
                  <c:v>14.2</c:v>
                </c:pt>
                <c:pt idx="333">
                  <c:v>23</c:v>
                </c:pt>
                <c:pt idx="334">
                  <c:v>28.2</c:v>
                </c:pt>
                <c:pt idx="335">
                  <c:v>46</c:v>
                </c:pt>
                <c:pt idx="336">
                  <c:v>34.700000000000003</c:v>
                </c:pt>
                <c:pt idx="337">
                  <c:v>58.3</c:v>
                </c:pt>
                <c:pt idx="338">
                  <c:v>29.9</c:v>
                </c:pt>
                <c:pt idx="339">
                  <c:v>18.600000000000001</c:v>
                </c:pt>
                <c:pt idx="340">
                  <c:v>39.5</c:v>
                </c:pt>
                <c:pt idx="341">
                  <c:v>38.4</c:v>
                </c:pt>
                <c:pt idx="342">
                  <c:v>107</c:v>
                </c:pt>
                <c:pt idx="343">
                  <c:v>53.8</c:v>
                </c:pt>
                <c:pt idx="344">
                  <c:v>40.799999999999997</c:v>
                </c:pt>
                <c:pt idx="345">
                  <c:v>33</c:v>
                </c:pt>
                <c:pt idx="346">
                  <c:v>64.8</c:v>
                </c:pt>
                <c:pt idx="347">
                  <c:v>68</c:v>
                </c:pt>
                <c:pt idx="348">
                  <c:v>64.7</c:v>
                </c:pt>
                <c:pt idx="349">
                  <c:v>83.3</c:v>
                </c:pt>
                <c:pt idx="350">
                  <c:v>48</c:v>
                </c:pt>
                <c:pt idx="351">
                  <c:v>90.1</c:v>
                </c:pt>
                <c:pt idx="352">
                  <c:v>162</c:v>
                </c:pt>
                <c:pt idx="353">
                  <c:v>81.5</c:v>
                </c:pt>
                <c:pt idx="354">
                  <c:v>30.1</c:v>
                </c:pt>
                <c:pt idx="355">
                  <c:v>27.7</c:v>
                </c:pt>
                <c:pt idx="356">
                  <c:v>34.799999999999997</c:v>
                </c:pt>
                <c:pt idx="357">
                  <c:v>36.299999999999997</c:v>
                </c:pt>
                <c:pt idx="358">
                  <c:v>30.2</c:v>
                </c:pt>
                <c:pt idx="359">
                  <c:v>22.2</c:v>
                </c:pt>
                <c:pt idx="360">
                  <c:v>19.5</c:v>
                </c:pt>
                <c:pt idx="361">
                  <c:v>20.2</c:v>
                </c:pt>
                <c:pt idx="362">
                  <c:v>68.099999999999994</c:v>
                </c:pt>
                <c:pt idx="363">
                  <c:v>83.7</c:v>
                </c:pt>
                <c:pt idx="364">
                  <c:v>50.6</c:v>
                </c:pt>
                <c:pt idx="365">
                  <c:v>29.4</c:v>
                </c:pt>
                <c:pt idx="366">
                  <c:v>50.3</c:v>
                </c:pt>
                <c:pt idx="367">
                  <c:v>97.5</c:v>
                </c:pt>
                <c:pt idx="368">
                  <c:v>110</c:v>
                </c:pt>
                <c:pt idx="369">
                  <c:v>74.7</c:v>
                </c:pt>
                <c:pt idx="370">
                  <c:v>70.900000000000006</c:v>
                </c:pt>
                <c:pt idx="371">
                  <c:v>55.1</c:v>
                </c:pt>
                <c:pt idx="372">
                  <c:v>40.6</c:v>
                </c:pt>
                <c:pt idx="373">
                  <c:v>37.4</c:v>
                </c:pt>
                <c:pt idx="374">
                  <c:v>79.400000000000006</c:v>
                </c:pt>
                <c:pt idx="375">
                  <c:v>47.6</c:v>
                </c:pt>
                <c:pt idx="376">
                  <c:v>57.4</c:v>
                </c:pt>
                <c:pt idx="377">
                  <c:v>101</c:v>
                </c:pt>
                <c:pt idx="378">
                  <c:v>82.5</c:v>
                </c:pt>
                <c:pt idx="379">
                  <c:v>57.5</c:v>
                </c:pt>
                <c:pt idx="380">
                  <c:v>35.799999999999997</c:v>
                </c:pt>
                <c:pt idx="381">
                  <c:v>26.1</c:v>
                </c:pt>
                <c:pt idx="382">
                  <c:v>30.9</c:v>
                </c:pt>
                <c:pt idx="383">
                  <c:v>52.2</c:v>
                </c:pt>
                <c:pt idx="384">
                  <c:v>27.8</c:v>
                </c:pt>
                <c:pt idx="385">
                  <c:v>24.8</c:v>
                </c:pt>
                <c:pt idx="386">
                  <c:v>23.4</c:v>
                </c:pt>
                <c:pt idx="387">
                  <c:v>42.2</c:v>
                </c:pt>
                <c:pt idx="388">
                  <c:v>29.6</c:v>
                </c:pt>
                <c:pt idx="389">
                  <c:v>42.8</c:v>
                </c:pt>
                <c:pt idx="390">
                  <c:v>56.7</c:v>
                </c:pt>
                <c:pt idx="391">
                  <c:v>123</c:v>
                </c:pt>
                <c:pt idx="392">
                  <c:v>104</c:v>
                </c:pt>
                <c:pt idx="393">
                  <c:v>50.2</c:v>
                </c:pt>
                <c:pt idx="394">
                  <c:v>64.099999999999994</c:v>
                </c:pt>
                <c:pt idx="395">
                  <c:v>33.6</c:v>
                </c:pt>
                <c:pt idx="396">
                  <c:v>42.5</c:v>
                </c:pt>
                <c:pt idx="397">
                  <c:v>52.4</c:v>
                </c:pt>
                <c:pt idx="398">
                  <c:v>39.799999999999997</c:v>
                </c:pt>
                <c:pt idx="399">
                  <c:v>62.8</c:v>
                </c:pt>
                <c:pt idx="400">
                  <c:v>56.3</c:v>
                </c:pt>
                <c:pt idx="401">
                  <c:v>39</c:v>
                </c:pt>
                <c:pt idx="402">
                  <c:v>33.799999999999997</c:v>
                </c:pt>
                <c:pt idx="403">
                  <c:v>26</c:v>
                </c:pt>
                <c:pt idx="404">
                  <c:v>33.799999999999997</c:v>
                </c:pt>
                <c:pt idx="405">
                  <c:v>23.3</c:v>
                </c:pt>
                <c:pt idx="406">
                  <c:v>20</c:v>
                </c:pt>
                <c:pt idx="407">
                  <c:v>17.899999999999999</c:v>
                </c:pt>
                <c:pt idx="408">
                  <c:v>16.3</c:v>
                </c:pt>
                <c:pt idx="409">
                  <c:v>15</c:v>
                </c:pt>
                <c:pt idx="410">
                  <c:v>14.2</c:v>
                </c:pt>
                <c:pt idx="411">
                  <c:v>13.6</c:v>
                </c:pt>
                <c:pt idx="412">
                  <c:v>13.3</c:v>
                </c:pt>
                <c:pt idx="413">
                  <c:v>13.2</c:v>
                </c:pt>
                <c:pt idx="414">
                  <c:v>12.9</c:v>
                </c:pt>
                <c:pt idx="415">
                  <c:v>12.3</c:v>
                </c:pt>
                <c:pt idx="416">
                  <c:v>11.9</c:v>
                </c:pt>
                <c:pt idx="417">
                  <c:v>11.5</c:v>
                </c:pt>
                <c:pt idx="418">
                  <c:v>11.2</c:v>
                </c:pt>
                <c:pt idx="419">
                  <c:v>11.2</c:v>
                </c:pt>
                <c:pt idx="420">
                  <c:v>12.3</c:v>
                </c:pt>
                <c:pt idx="421">
                  <c:v>42.6</c:v>
                </c:pt>
                <c:pt idx="422">
                  <c:v>98</c:v>
                </c:pt>
                <c:pt idx="423">
                  <c:v>154</c:v>
                </c:pt>
                <c:pt idx="424">
                  <c:v>96.7</c:v>
                </c:pt>
                <c:pt idx="425">
                  <c:v>52.2</c:v>
                </c:pt>
                <c:pt idx="426">
                  <c:v>73.400000000000006</c:v>
                </c:pt>
                <c:pt idx="427">
                  <c:v>56.8</c:v>
                </c:pt>
                <c:pt idx="428">
                  <c:v>51.1</c:v>
                </c:pt>
                <c:pt idx="429">
                  <c:v>38.1</c:v>
                </c:pt>
                <c:pt idx="430">
                  <c:v>41</c:v>
                </c:pt>
                <c:pt idx="431">
                  <c:v>39.299999999999997</c:v>
                </c:pt>
                <c:pt idx="432">
                  <c:v>49.8</c:v>
                </c:pt>
                <c:pt idx="433">
                  <c:v>23.6</c:v>
                </c:pt>
                <c:pt idx="434">
                  <c:v>24</c:v>
                </c:pt>
                <c:pt idx="435">
                  <c:v>28.1</c:v>
                </c:pt>
                <c:pt idx="436">
                  <c:v>53.5</c:v>
                </c:pt>
                <c:pt idx="437">
                  <c:v>35.700000000000003</c:v>
                </c:pt>
                <c:pt idx="438">
                  <c:v>36.6</c:v>
                </c:pt>
                <c:pt idx="439">
                  <c:v>20.2</c:v>
                </c:pt>
                <c:pt idx="440">
                  <c:v>18</c:v>
                </c:pt>
                <c:pt idx="441">
                  <c:v>17.5</c:v>
                </c:pt>
                <c:pt idx="442">
                  <c:v>19.5</c:v>
                </c:pt>
                <c:pt idx="443">
                  <c:v>16.3</c:v>
                </c:pt>
                <c:pt idx="444">
                  <c:v>14.6</c:v>
                </c:pt>
                <c:pt idx="445">
                  <c:v>19.399999999999999</c:v>
                </c:pt>
                <c:pt idx="446">
                  <c:v>64.900000000000006</c:v>
                </c:pt>
                <c:pt idx="447">
                  <c:v>104</c:v>
                </c:pt>
                <c:pt idx="448">
                  <c:v>31.6</c:v>
                </c:pt>
                <c:pt idx="449">
                  <c:v>25.3</c:v>
                </c:pt>
                <c:pt idx="450">
                  <c:v>17.399999999999999</c:v>
                </c:pt>
                <c:pt idx="451">
                  <c:v>18</c:v>
                </c:pt>
                <c:pt idx="452">
                  <c:v>18</c:v>
                </c:pt>
                <c:pt idx="453">
                  <c:v>15.8</c:v>
                </c:pt>
                <c:pt idx="454">
                  <c:v>20</c:v>
                </c:pt>
                <c:pt idx="455">
                  <c:v>62.4</c:v>
                </c:pt>
                <c:pt idx="456">
                  <c:v>30.1</c:v>
                </c:pt>
                <c:pt idx="457">
                  <c:v>19.7</c:v>
                </c:pt>
                <c:pt idx="458">
                  <c:v>28.1</c:v>
                </c:pt>
                <c:pt idx="459">
                  <c:v>22.3</c:v>
                </c:pt>
                <c:pt idx="460">
                  <c:v>28.5</c:v>
                </c:pt>
                <c:pt idx="461">
                  <c:v>27</c:v>
                </c:pt>
                <c:pt idx="462">
                  <c:v>30.4</c:v>
                </c:pt>
                <c:pt idx="463">
                  <c:v>37.700000000000003</c:v>
                </c:pt>
                <c:pt idx="464">
                  <c:v>21.2</c:v>
                </c:pt>
                <c:pt idx="465">
                  <c:v>20.2</c:v>
                </c:pt>
                <c:pt idx="466">
                  <c:v>19</c:v>
                </c:pt>
                <c:pt idx="467">
                  <c:v>22.8</c:v>
                </c:pt>
                <c:pt idx="468">
                  <c:v>16.100000000000001</c:v>
                </c:pt>
                <c:pt idx="469">
                  <c:v>13.6</c:v>
                </c:pt>
                <c:pt idx="470">
                  <c:v>12.2</c:v>
                </c:pt>
                <c:pt idx="471">
                  <c:v>11.4</c:v>
                </c:pt>
                <c:pt idx="472">
                  <c:v>10.9</c:v>
                </c:pt>
                <c:pt idx="473">
                  <c:v>10.6</c:v>
                </c:pt>
                <c:pt idx="474">
                  <c:v>10.5</c:v>
                </c:pt>
                <c:pt idx="475">
                  <c:v>13.2</c:v>
                </c:pt>
                <c:pt idx="476">
                  <c:v>18</c:v>
                </c:pt>
                <c:pt idx="477">
                  <c:v>33.299999999999997</c:v>
                </c:pt>
                <c:pt idx="478">
                  <c:v>34.200000000000003</c:v>
                </c:pt>
                <c:pt idx="479">
                  <c:v>17.7</c:v>
                </c:pt>
                <c:pt idx="480">
                  <c:v>17.5</c:v>
                </c:pt>
                <c:pt idx="481">
                  <c:v>14.2</c:v>
                </c:pt>
                <c:pt idx="482">
                  <c:v>17.5</c:v>
                </c:pt>
                <c:pt idx="483">
                  <c:v>22.1</c:v>
                </c:pt>
                <c:pt idx="484">
                  <c:v>13.5</c:v>
                </c:pt>
                <c:pt idx="485">
                  <c:v>11.1</c:v>
                </c:pt>
                <c:pt idx="486">
                  <c:v>10.1</c:v>
                </c:pt>
                <c:pt idx="487">
                  <c:v>9.74</c:v>
                </c:pt>
                <c:pt idx="488">
                  <c:v>9.32</c:v>
                </c:pt>
                <c:pt idx="489">
                  <c:v>11.5</c:v>
                </c:pt>
                <c:pt idx="490">
                  <c:v>17.3</c:v>
                </c:pt>
                <c:pt idx="491">
                  <c:v>12.1</c:v>
                </c:pt>
                <c:pt idx="492">
                  <c:v>9.83</c:v>
                </c:pt>
                <c:pt idx="493">
                  <c:v>8.82</c:v>
                </c:pt>
                <c:pt idx="494">
                  <c:v>8.2799999999999994</c:v>
                </c:pt>
                <c:pt idx="495">
                  <c:v>7.91</c:v>
                </c:pt>
                <c:pt idx="496">
                  <c:v>7.65</c:v>
                </c:pt>
                <c:pt idx="497">
                  <c:v>7.26</c:v>
                </c:pt>
                <c:pt idx="498">
                  <c:v>7.1</c:v>
                </c:pt>
                <c:pt idx="499">
                  <c:v>8.15</c:v>
                </c:pt>
                <c:pt idx="500">
                  <c:v>10.5</c:v>
                </c:pt>
                <c:pt idx="501">
                  <c:v>8.58</c:v>
                </c:pt>
                <c:pt idx="502">
                  <c:v>7.5</c:v>
                </c:pt>
                <c:pt idx="503">
                  <c:v>7.15</c:v>
                </c:pt>
                <c:pt idx="504">
                  <c:v>7.15</c:v>
                </c:pt>
                <c:pt idx="505">
                  <c:v>6.95</c:v>
                </c:pt>
                <c:pt idx="506">
                  <c:v>14.5</c:v>
                </c:pt>
                <c:pt idx="507">
                  <c:v>18.3</c:v>
                </c:pt>
                <c:pt idx="508">
                  <c:v>10.7</c:v>
                </c:pt>
                <c:pt idx="509">
                  <c:v>8.52</c:v>
                </c:pt>
                <c:pt idx="510">
                  <c:v>7.56</c:v>
                </c:pt>
                <c:pt idx="511">
                  <c:v>6.99</c:v>
                </c:pt>
                <c:pt idx="512">
                  <c:v>6.64</c:v>
                </c:pt>
                <c:pt idx="513">
                  <c:v>6.31</c:v>
                </c:pt>
                <c:pt idx="514">
                  <c:v>6.08</c:v>
                </c:pt>
                <c:pt idx="515">
                  <c:v>5.87</c:v>
                </c:pt>
                <c:pt idx="516">
                  <c:v>5.73</c:v>
                </c:pt>
                <c:pt idx="517">
                  <c:v>5.95</c:v>
                </c:pt>
                <c:pt idx="518">
                  <c:v>6.17</c:v>
                </c:pt>
                <c:pt idx="519">
                  <c:v>7.9</c:v>
                </c:pt>
                <c:pt idx="520">
                  <c:v>8.7799999999999994</c:v>
                </c:pt>
                <c:pt idx="521">
                  <c:v>6.76</c:v>
                </c:pt>
                <c:pt idx="522">
                  <c:v>6.24</c:v>
                </c:pt>
                <c:pt idx="523">
                  <c:v>6.26</c:v>
                </c:pt>
                <c:pt idx="524">
                  <c:v>5.58</c:v>
                </c:pt>
                <c:pt idx="525">
                  <c:v>5.33</c:v>
                </c:pt>
                <c:pt idx="526">
                  <c:v>5.17</c:v>
                </c:pt>
                <c:pt idx="527">
                  <c:v>4.97</c:v>
                </c:pt>
                <c:pt idx="528">
                  <c:v>4.8499999999999996</c:v>
                </c:pt>
                <c:pt idx="529">
                  <c:v>4.63</c:v>
                </c:pt>
                <c:pt idx="530">
                  <c:v>4.5</c:v>
                </c:pt>
                <c:pt idx="531">
                  <c:v>4.46</c:v>
                </c:pt>
                <c:pt idx="532">
                  <c:v>4.6100000000000003</c:v>
                </c:pt>
                <c:pt idx="533">
                  <c:v>4.58</c:v>
                </c:pt>
                <c:pt idx="534">
                  <c:v>4.47</c:v>
                </c:pt>
                <c:pt idx="535">
                  <c:v>5.51</c:v>
                </c:pt>
                <c:pt idx="536">
                  <c:v>5.22</c:v>
                </c:pt>
                <c:pt idx="537">
                  <c:v>9.4</c:v>
                </c:pt>
                <c:pt idx="538">
                  <c:v>6.46</c:v>
                </c:pt>
                <c:pt idx="539">
                  <c:v>5.18</c:v>
                </c:pt>
                <c:pt idx="540">
                  <c:v>4.99</c:v>
                </c:pt>
                <c:pt idx="541">
                  <c:v>5.5</c:v>
                </c:pt>
                <c:pt idx="542">
                  <c:v>4.83</c:v>
                </c:pt>
                <c:pt idx="543">
                  <c:v>5.82</c:v>
                </c:pt>
                <c:pt idx="544">
                  <c:v>4.6900000000000004</c:v>
                </c:pt>
                <c:pt idx="545">
                  <c:v>4.12</c:v>
                </c:pt>
                <c:pt idx="546">
                  <c:v>3.9</c:v>
                </c:pt>
                <c:pt idx="547">
                  <c:v>3.83</c:v>
                </c:pt>
                <c:pt idx="548">
                  <c:v>3.68</c:v>
                </c:pt>
                <c:pt idx="549">
                  <c:v>3.67</c:v>
                </c:pt>
                <c:pt idx="550">
                  <c:v>3.61</c:v>
                </c:pt>
                <c:pt idx="551">
                  <c:v>3.67</c:v>
                </c:pt>
                <c:pt idx="552">
                  <c:v>3.75</c:v>
                </c:pt>
                <c:pt idx="553">
                  <c:v>3.74</c:v>
                </c:pt>
                <c:pt idx="554">
                  <c:v>3.68</c:v>
                </c:pt>
                <c:pt idx="555">
                  <c:v>3.52</c:v>
                </c:pt>
                <c:pt idx="556">
                  <c:v>3.47</c:v>
                </c:pt>
                <c:pt idx="557">
                  <c:v>3.39</c:v>
                </c:pt>
                <c:pt idx="558">
                  <c:v>3.48</c:v>
                </c:pt>
                <c:pt idx="559">
                  <c:v>3.31</c:v>
                </c:pt>
                <c:pt idx="560">
                  <c:v>3.21</c:v>
                </c:pt>
                <c:pt idx="561">
                  <c:v>3.14</c:v>
                </c:pt>
                <c:pt idx="562">
                  <c:v>3.07</c:v>
                </c:pt>
                <c:pt idx="563">
                  <c:v>3.1</c:v>
                </c:pt>
                <c:pt idx="564">
                  <c:v>3.01</c:v>
                </c:pt>
                <c:pt idx="565">
                  <c:v>2.96</c:v>
                </c:pt>
                <c:pt idx="566">
                  <c:v>2.92</c:v>
                </c:pt>
                <c:pt idx="567">
                  <c:v>3</c:v>
                </c:pt>
                <c:pt idx="568">
                  <c:v>2.91</c:v>
                </c:pt>
                <c:pt idx="569">
                  <c:v>3.52</c:v>
                </c:pt>
                <c:pt idx="570">
                  <c:v>4.47</c:v>
                </c:pt>
                <c:pt idx="571">
                  <c:v>3.64</c:v>
                </c:pt>
                <c:pt idx="572">
                  <c:v>3.9</c:v>
                </c:pt>
                <c:pt idx="573">
                  <c:v>3.69</c:v>
                </c:pt>
                <c:pt idx="574">
                  <c:v>3.32</c:v>
                </c:pt>
                <c:pt idx="575">
                  <c:v>3.16</c:v>
                </c:pt>
                <c:pt idx="576">
                  <c:v>4.3</c:v>
                </c:pt>
                <c:pt idx="577">
                  <c:v>4.24</c:v>
                </c:pt>
                <c:pt idx="578">
                  <c:v>3.66</c:v>
                </c:pt>
                <c:pt idx="579">
                  <c:v>3.26</c:v>
                </c:pt>
                <c:pt idx="580">
                  <c:v>3.58</c:v>
                </c:pt>
                <c:pt idx="581">
                  <c:v>5.82</c:v>
                </c:pt>
                <c:pt idx="582">
                  <c:v>4.1900000000000004</c:v>
                </c:pt>
                <c:pt idx="583">
                  <c:v>3.69</c:v>
                </c:pt>
                <c:pt idx="584">
                  <c:v>3.4</c:v>
                </c:pt>
                <c:pt idx="585">
                  <c:v>3.21</c:v>
                </c:pt>
                <c:pt idx="586">
                  <c:v>3.18</c:v>
                </c:pt>
                <c:pt idx="587">
                  <c:v>3.26</c:v>
                </c:pt>
                <c:pt idx="588">
                  <c:v>3.25</c:v>
                </c:pt>
                <c:pt idx="589">
                  <c:v>3.1</c:v>
                </c:pt>
                <c:pt idx="590">
                  <c:v>2.97</c:v>
                </c:pt>
                <c:pt idx="591">
                  <c:v>2.89</c:v>
                </c:pt>
                <c:pt idx="592">
                  <c:v>2.85</c:v>
                </c:pt>
                <c:pt idx="593">
                  <c:v>3.29</c:v>
                </c:pt>
                <c:pt idx="594">
                  <c:v>5.5</c:v>
                </c:pt>
                <c:pt idx="595">
                  <c:v>5.51</c:v>
                </c:pt>
                <c:pt idx="596">
                  <c:v>4.0199999999999996</c:v>
                </c:pt>
                <c:pt idx="597">
                  <c:v>3.53</c:v>
                </c:pt>
                <c:pt idx="598">
                  <c:v>3.25</c:v>
                </c:pt>
                <c:pt idx="599">
                  <c:v>3.23</c:v>
                </c:pt>
                <c:pt idx="600">
                  <c:v>4.53</c:v>
                </c:pt>
                <c:pt idx="601">
                  <c:v>13.9</c:v>
                </c:pt>
                <c:pt idx="602">
                  <c:v>9.9700000000000006</c:v>
                </c:pt>
                <c:pt idx="603">
                  <c:v>5.84</c:v>
                </c:pt>
                <c:pt idx="604">
                  <c:v>5.66</c:v>
                </c:pt>
                <c:pt idx="605">
                  <c:v>4.5599999999999996</c:v>
                </c:pt>
                <c:pt idx="606">
                  <c:v>4.18</c:v>
                </c:pt>
                <c:pt idx="607">
                  <c:v>4.08</c:v>
                </c:pt>
                <c:pt idx="608">
                  <c:v>10.5</c:v>
                </c:pt>
                <c:pt idx="609">
                  <c:v>9.5500000000000007</c:v>
                </c:pt>
                <c:pt idx="610">
                  <c:v>5.59</c:v>
                </c:pt>
                <c:pt idx="611">
                  <c:v>4.58</c:v>
                </c:pt>
                <c:pt idx="612">
                  <c:v>4.67</c:v>
                </c:pt>
                <c:pt idx="613">
                  <c:v>5.28</c:v>
                </c:pt>
                <c:pt idx="614">
                  <c:v>5.19</c:v>
                </c:pt>
                <c:pt idx="615">
                  <c:v>6.24</c:v>
                </c:pt>
                <c:pt idx="616">
                  <c:v>6.25</c:v>
                </c:pt>
                <c:pt idx="617">
                  <c:v>12.5</c:v>
                </c:pt>
                <c:pt idx="618">
                  <c:v>17.7</c:v>
                </c:pt>
                <c:pt idx="619">
                  <c:v>20.2</c:v>
                </c:pt>
                <c:pt idx="620">
                  <c:v>34</c:v>
                </c:pt>
                <c:pt idx="621">
                  <c:v>18.399999999999999</c:v>
                </c:pt>
                <c:pt idx="622">
                  <c:v>33.6</c:v>
                </c:pt>
                <c:pt idx="623">
                  <c:v>28.6</c:v>
                </c:pt>
                <c:pt idx="624">
                  <c:v>12.5</c:v>
                </c:pt>
                <c:pt idx="625">
                  <c:v>8.8800000000000008</c:v>
                </c:pt>
                <c:pt idx="626">
                  <c:v>7.61</c:v>
                </c:pt>
                <c:pt idx="627">
                  <c:v>7.43</c:v>
                </c:pt>
                <c:pt idx="628">
                  <c:v>11</c:v>
                </c:pt>
                <c:pt idx="629">
                  <c:v>10.5</c:v>
                </c:pt>
                <c:pt idx="630">
                  <c:v>7.4</c:v>
                </c:pt>
                <c:pt idx="631">
                  <c:v>6.49</c:v>
                </c:pt>
                <c:pt idx="632">
                  <c:v>24.2</c:v>
                </c:pt>
                <c:pt idx="633">
                  <c:v>22.1</c:v>
                </c:pt>
                <c:pt idx="634">
                  <c:v>11.5</c:v>
                </c:pt>
                <c:pt idx="635">
                  <c:v>8.7100000000000009</c:v>
                </c:pt>
                <c:pt idx="636">
                  <c:v>7.3</c:v>
                </c:pt>
                <c:pt idx="637">
                  <c:v>6.44</c:v>
                </c:pt>
                <c:pt idx="638">
                  <c:v>6.08</c:v>
                </c:pt>
                <c:pt idx="639">
                  <c:v>8.4700000000000006</c:v>
                </c:pt>
                <c:pt idx="640">
                  <c:v>32.200000000000003</c:v>
                </c:pt>
                <c:pt idx="641">
                  <c:v>20.7</c:v>
                </c:pt>
                <c:pt idx="642">
                  <c:v>11.9</c:v>
                </c:pt>
                <c:pt idx="643">
                  <c:v>9.5</c:v>
                </c:pt>
                <c:pt idx="644">
                  <c:v>7.96</c:v>
                </c:pt>
                <c:pt idx="645">
                  <c:v>7.24</c:v>
                </c:pt>
                <c:pt idx="646">
                  <c:v>6.98</c:v>
                </c:pt>
                <c:pt idx="647">
                  <c:v>6.32</c:v>
                </c:pt>
                <c:pt idx="648">
                  <c:v>5.89</c:v>
                </c:pt>
                <c:pt idx="649">
                  <c:v>5.55</c:v>
                </c:pt>
                <c:pt idx="650">
                  <c:v>5.26</c:v>
                </c:pt>
                <c:pt idx="651">
                  <c:v>5.0999999999999996</c:v>
                </c:pt>
                <c:pt idx="652">
                  <c:v>4.97</c:v>
                </c:pt>
                <c:pt idx="653">
                  <c:v>4.91</c:v>
                </c:pt>
                <c:pt idx="654">
                  <c:v>5.09</c:v>
                </c:pt>
                <c:pt idx="655">
                  <c:v>4.9000000000000004</c:v>
                </c:pt>
                <c:pt idx="656">
                  <c:v>5.0599999999999996</c:v>
                </c:pt>
                <c:pt idx="657">
                  <c:v>9.9600000000000009</c:v>
                </c:pt>
                <c:pt idx="658">
                  <c:v>18.2</c:v>
                </c:pt>
                <c:pt idx="659">
                  <c:v>17.5</c:v>
                </c:pt>
                <c:pt idx="660">
                  <c:v>67.400000000000006</c:v>
                </c:pt>
                <c:pt idx="661">
                  <c:v>38.200000000000003</c:v>
                </c:pt>
                <c:pt idx="662">
                  <c:v>19.7</c:v>
                </c:pt>
                <c:pt idx="663">
                  <c:v>21</c:v>
                </c:pt>
                <c:pt idx="664">
                  <c:v>16</c:v>
                </c:pt>
                <c:pt idx="665">
                  <c:v>12.9</c:v>
                </c:pt>
                <c:pt idx="666">
                  <c:v>11.3</c:v>
                </c:pt>
                <c:pt idx="667">
                  <c:v>10.7</c:v>
                </c:pt>
                <c:pt idx="668">
                  <c:v>23.6</c:v>
                </c:pt>
                <c:pt idx="669">
                  <c:v>24.7</c:v>
                </c:pt>
                <c:pt idx="670">
                  <c:v>14.1</c:v>
                </c:pt>
                <c:pt idx="671">
                  <c:v>13.4</c:v>
                </c:pt>
                <c:pt idx="672">
                  <c:v>23.5</c:v>
                </c:pt>
                <c:pt idx="673">
                  <c:v>50.4</c:v>
                </c:pt>
                <c:pt idx="674">
                  <c:v>45</c:v>
                </c:pt>
                <c:pt idx="675">
                  <c:v>21.3</c:v>
                </c:pt>
                <c:pt idx="676">
                  <c:v>16.100000000000001</c:v>
                </c:pt>
                <c:pt idx="677">
                  <c:v>17.8</c:v>
                </c:pt>
                <c:pt idx="678">
                  <c:v>24.7</c:v>
                </c:pt>
                <c:pt idx="679">
                  <c:v>20.3</c:v>
                </c:pt>
                <c:pt idx="680">
                  <c:v>25.7</c:v>
                </c:pt>
                <c:pt idx="681">
                  <c:v>63.4</c:v>
                </c:pt>
                <c:pt idx="682">
                  <c:v>107</c:v>
                </c:pt>
                <c:pt idx="683">
                  <c:v>79.400000000000006</c:v>
                </c:pt>
                <c:pt idx="684">
                  <c:v>43.7</c:v>
                </c:pt>
                <c:pt idx="685">
                  <c:v>28.2</c:v>
                </c:pt>
                <c:pt idx="686">
                  <c:v>30.1</c:v>
                </c:pt>
                <c:pt idx="687">
                  <c:v>59.9</c:v>
                </c:pt>
                <c:pt idx="688">
                  <c:v>66.3</c:v>
                </c:pt>
                <c:pt idx="689">
                  <c:v>44.3</c:v>
                </c:pt>
                <c:pt idx="690">
                  <c:v>24.7</c:v>
                </c:pt>
                <c:pt idx="691">
                  <c:v>19.8</c:v>
                </c:pt>
                <c:pt idx="692">
                  <c:v>17.5</c:v>
                </c:pt>
                <c:pt idx="693">
                  <c:v>15.8</c:v>
                </c:pt>
                <c:pt idx="694">
                  <c:v>14.2</c:v>
                </c:pt>
                <c:pt idx="695">
                  <c:v>13.1</c:v>
                </c:pt>
                <c:pt idx="696">
                  <c:v>12</c:v>
                </c:pt>
                <c:pt idx="697">
                  <c:v>11.2</c:v>
                </c:pt>
                <c:pt idx="698">
                  <c:v>10.6</c:v>
                </c:pt>
                <c:pt idx="699">
                  <c:v>10.1</c:v>
                </c:pt>
                <c:pt idx="700">
                  <c:v>9.7100000000000009</c:v>
                </c:pt>
                <c:pt idx="701">
                  <c:v>10.6</c:v>
                </c:pt>
                <c:pt idx="702">
                  <c:v>49</c:v>
                </c:pt>
                <c:pt idx="703">
                  <c:v>70.400000000000006</c:v>
                </c:pt>
                <c:pt idx="704">
                  <c:v>60.2</c:v>
                </c:pt>
                <c:pt idx="705">
                  <c:v>63.3</c:v>
                </c:pt>
                <c:pt idx="706">
                  <c:v>86</c:v>
                </c:pt>
                <c:pt idx="707">
                  <c:v>62.9</c:v>
                </c:pt>
                <c:pt idx="708">
                  <c:v>45.5</c:v>
                </c:pt>
                <c:pt idx="709">
                  <c:v>72.599999999999994</c:v>
                </c:pt>
                <c:pt idx="710">
                  <c:v>94</c:v>
                </c:pt>
                <c:pt idx="711">
                  <c:v>59.9</c:v>
                </c:pt>
                <c:pt idx="712">
                  <c:v>66.3</c:v>
                </c:pt>
                <c:pt idx="713">
                  <c:v>35.700000000000003</c:v>
                </c:pt>
                <c:pt idx="714">
                  <c:v>30.9</c:v>
                </c:pt>
                <c:pt idx="715">
                  <c:v>24.5</c:v>
                </c:pt>
                <c:pt idx="716">
                  <c:v>57.6</c:v>
                </c:pt>
                <c:pt idx="717">
                  <c:v>46.7</c:v>
                </c:pt>
                <c:pt idx="718">
                  <c:v>30.3</c:v>
                </c:pt>
                <c:pt idx="719">
                  <c:v>21.6</c:v>
                </c:pt>
                <c:pt idx="720">
                  <c:v>17.899999999999999</c:v>
                </c:pt>
                <c:pt idx="721">
                  <c:v>15.8</c:v>
                </c:pt>
                <c:pt idx="722">
                  <c:v>15.4</c:v>
                </c:pt>
                <c:pt idx="723">
                  <c:v>19</c:v>
                </c:pt>
                <c:pt idx="724">
                  <c:v>27</c:v>
                </c:pt>
                <c:pt idx="725">
                  <c:v>66.7</c:v>
                </c:pt>
                <c:pt idx="726">
                  <c:v>103</c:v>
                </c:pt>
                <c:pt idx="727">
                  <c:v>185</c:v>
                </c:pt>
                <c:pt idx="728">
                  <c:v>142</c:v>
                </c:pt>
                <c:pt idx="729">
                  <c:v>103</c:v>
                </c:pt>
                <c:pt idx="730">
                  <c:v>61.6</c:v>
                </c:pt>
                <c:pt idx="731">
                  <c:v>34.799999999999997</c:v>
                </c:pt>
                <c:pt idx="732">
                  <c:v>23.9</c:v>
                </c:pt>
                <c:pt idx="733">
                  <c:v>20.7</c:v>
                </c:pt>
                <c:pt idx="734">
                  <c:v>44.3</c:v>
                </c:pt>
                <c:pt idx="735">
                  <c:v>62.6</c:v>
                </c:pt>
                <c:pt idx="736">
                  <c:v>32.700000000000003</c:v>
                </c:pt>
                <c:pt idx="737">
                  <c:v>34.200000000000003</c:v>
                </c:pt>
                <c:pt idx="738">
                  <c:v>29</c:v>
                </c:pt>
                <c:pt idx="739">
                  <c:v>34</c:v>
                </c:pt>
                <c:pt idx="740">
                  <c:v>62.9</c:v>
                </c:pt>
                <c:pt idx="741">
                  <c:v>29.5</c:v>
                </c:pt>
                <c:pt idx="742">
                  <c:v>21.9</c:v>
                </c:pt>
                <c:pt idx="743">
                  <c:v>21.1</c:v>
                </c:pt>
                <c:pt idx="744">
                  <c:v>24.9</c:v>
                </c:pt>
                <c:pt idx="745">
                  <c:v>22.5</c:v>
                </c:pt>
                <c:pt idx="746">
                  <c:v>33</c:v>
                </c:pt>
                <c:pt idx="747">
                  <c:v>64.900000000000006</c:v>
                </c:pt>
                <c:pt idx="748">
                  <c:v>39.1</c:v>
                </c:pt>
                <c:pt idx="749">
                  <c:v>49</c:v>
                </c:pt>
                <c:pt idx="750">
                  <c:v>58.9</c:v>
                </c:pt>
                <c:pt idx="751">
                  <c:v>103</c:v>
                </c:pt>
                <c:pt idx="752">
                  <c:v>64.5</c:v>
                </c:pt>
                <c:pt idx="753">
                  <c:v>60</c:v>
                </c:pt>
                <c:pt idx="754">
                  <c:v>41.8</c:v>
                </c:pt>
                <c:pt idx="755">
                  <c:v>60.1</c:v>
                </c:pt>
                <c:pt idx="756">
                  <c:v>50.6</c:v>
                </c:pt>
                <c:pt idx="757">
                  <c:v>88.6</c:v>
                </c:pt>
                <c:pt idx="758">
                  <c:v>162</c:v>
                </c:pt>
                <c:pt idx="759">
                  <c:v>97.8</c:v>
                </c:pt>
                <c:pt idx="760">
                  <c:v>139</c:v>
                </c:pt>
                <c:pt idx="761">
                  <c:v>220</c:v>
                </c:pt>
                <c:pt idx="762">
                  <c:v>171</c:v>
                </c:pt>
                <c:pt idx="763">
                  <c:v>103</c:v>
                </c:pt>
                <c:pt idx="764">
                  <c:v>75.5</c:v>
                </c:pt>
                <c:pt idx="765">
                  <c:v>46.3</c:v>
                </c:pt>
                <c:pt idx="766">
                  <c:v>36.5</c:v>
                </c:pt>
                <c:pt idx="767">
                  <c:v>29.8</c:v>
                </c:pt>
                <c:pt idx="768">
                  <c:v>31.1</c:v>
                </c:pt>
                <c:pt idx="769">
                  <c:v>26.4</c:v>
                </c:pt>
                <c:pt idx="770">
                  <c:v>31.2</c:v>
                </c:pt>
                <c:pt idx="771">
                  <c:v>65</c:v>
                </c:pt>
                <c:pt idx="772">
                  <c:v>136</c:v>
                </c:pt>
                <c:pt idx="773">
                  <c:v>91.3</c:v>
                </c:pt>
                <c:pt idx="774">
                  <c:v>71.3</c:v>
                </c:pt>
                <c:pt idx="775">
                  <c:v>79.400000000000006</c:v>
                </c:pt>
                <c:pt idx="776">
                  <c:v>103</c:v>
                </c:pt>
                <c:pt idx="777">
                  <c:v>78.7</c:v>
                </c:pt>
                <c:pt idx="778">
                  <c:v>50.5</c:v>
                </c:pt>
                <c:pt idx="779">
                  <c:v>83.5</c:v>
                </c:pt>
                <c:pt idx="780">
                  <c:v>56.5</c:v>
                </c:pt>
                <c:pt idx="781">
                  <c:v>67.900000000000006</c:v>
                </c:pt>
                <c:pt idx="782">
                  <c:v>96.9</c:v>
                </c:pt>
                <c:pt idx="783">
                  <c:v>163</c:v>
                </c:pt>
                <c:pt idx="784">
                  <c:v>80.900000000000006</c:v>
                </c:pt>
                <c:pt idx="785">
                  <c:v>45.3</c:v>
                </c:pt>
                <c:pt idx="786">
                  <c:v>32.299999999999997</c:v>
                </c:pt>
                <c:pt idx="787">
                  <c:v>26.9</c:v>
                </c:pt>
                <c:pt idx="788">
                  <c:v>44.6</c:v>
                </c:pt>
                <c:pt idx="789">
                  <c:v>80.599999999999994</c:v>
                </c:pt>
                <c:pt idx="790">
                  <c:v>38.9</c:v>
                </c:pt>
                <c:pt idx="791">
                  <c:v>26.5</c:v>
                </c:pt>
                <c:pt idx="792">
                  <c:v>22.2</c:v>
                </c:pt>
                <c:pt idx="793">
                  <c:v>25.8</c:v>
                </c:pt>
                <c:pt idx="794">
                  <c:v>33.799999999999997</c:v>
                </c:pt>
                <c:pt idx="795">
                  <c:v>24.2</c:v>
                </c:pt>
                <c:pt idx="796">
                  <c:v>22</c:v>
                </c:pt>
                <c:pt idx="797">
                  <c:v>20.9</c:v>
                </c:pt>
                <c:pt idx="798">
                  <c:v>24.9</c:v>
                </c:pt>
                <c:pt idx="799">
                  <c:v>52</c:v>
                </c:pt>
                <c:pt idx="800">
                  <c:v>42.4</c:v>
                </c:pt>
                <c:pt idx="801">
                  <c:v>24.7</c:v>
                </c:pt>
                <c:pt idx="802">
                  <c:v>23.8</c:v>
                </c:pt>
                <c:pt idx="803">
                  <c:v>21.6</c:v>
                </c:pt>
                <c:pt idx="804">
                  <c:v>17.8</c:v>
                </c:pt>
                <c:pt idx="805">
                  <c:v>29.2</c:v>
                </c:pt>
                <c:pt idx="806">
                  <c:v>35.799999999999997</c:v>
                </c:pt>
                <c:pt idx="807">
                  <c:v>32.4</c:v>
                </c:pt>
                <c:pt idx="808">
                  <c:v>21.4</c:v>
                </c:pt>
                <c:pt idx="809">
                  <c:v>17.399999999999999</c:v>
                </c:pt>
                <c:pt idx="810">
                  <c:v>15.9</c:v>
                </c:pt>
                <c:pt idx="811">
                  <c:v>18.3</c:v>
                </c:pt>
                <c:pt idx="812">
                  <c:v>17.100000000000001</c:v>
                </c:pt>
                <c:pt idx="813">
                  <c:v>24.6</c:v>
                </c:pt>
                <c:pt idx="814">
                  <c:v>22.7</c:v>
                </c:pt>
                <c:pt idx="815">
                  <c:v>41.9</c:v>
                </c:pt>
                <c:pt idx="816">
                  <c:v>21.6</c:v>
                </c:pt>
                <c:pt idx="817">
                  <c:v>19.399999999999999</c:v>
                </c:pt>
                <c:pt idx="818">
                  <c:v>24.8</c:v>
                </c:pt>
                <c:pt idx="819">
                  <c:v>38</c:v>
                </c:pt>
                <c:pt idx="820">
                  <c:v>23.1</c:v>
                </c:pt>
                <c:pt idx="821">
                  <c:v>18.5</c:v>
                </c:pt>
                <c:pt idx="822">
                  <c:v>15.9</c:v>
                </c:pt>
                <c:pt idx="823">
                  <c:v>14.2</c:v>
                </c:pt>
                <c:pt idx="824">
                  <c:v>13.2</c:v>
                </c:pt>
                <c:pt idx="825">
                  <c:v>12.3</c:v>
                </c:pt>
                <c:pt idx="826">
                  <c:v>11.6</c:v>
                </c:pt>
                <c:pt idx="827">
                  <c:v>10.7</c:v>
                </c:pt>
                <c:pt idx="828">
                  <c:v>10.4</c:v>
                </c:pt>
                <c:pt idx="829">
                  <c:v>10.199999999999999</c:v>
                </c:pt>
                <c:pt idx="830">
                  <c:v>9.6999999999999993</c:v>
                </c:pt>
                <c:pt idx="831">
                  <c:v>9.17</c:v>
                </c:pt>
                <c:pt idx="832">
                  <c:v>8.75</c:v>
                </c:pt>
                <c:pt idx="833">
                  <c:v>8.58</c:v>
                </c:pt>
                <c:pt idx="834">
                  <c:v>8.4499999999999993</c:v>
                </c:pt>
                <c:pt idx="835">
                  <c:v>8.33</c:v>
                </c:pt>
                <c:pt idx="836">
                  <c:v>8.32</c:v>
                </c:pt>
                <c:pt idx="837">
                  <c:v>8.7899999999999991</c:v>
                </c:pt>
                <c:pt idx="838">
                  <c:v>8.75</c:v>
                </c:pt>
                <c:pt idx="839">
                  <c:v>8.66</c:v>
                </c:pt>
                <c:pt idx="840">
                  <c:v>8.4700000000000006</c:v>
                </c:pt>
                <c:pt idx="841">
                  <c:v>8.2899999999999991</c:v>
                </c:pt>
                <c:pt idx="842">
                  <c:v>17.7</c:v>
                </c:pt>
                <c:pt idx="843">
                  <c:v>15.3</c:v>
                </c:pt>
                <c:pt idx="844">
                  <c:v>12.9</c:v>
                </c:pt>
                <c:pt idx="845">
                  <c:v>10.199999999999999</c:v>
                </c:pt>
                <c:pt idx="846">
                  <c:v>8.94</c:v>
                </c:pt>
                <c:pt idx="847">
                  <c:v>8.26</c:v>
                </c:pt>
                <c:pt idx="848">
                  <c:v>7.83</c:v>
                </c:pt>
                <c:pt idx="849">
                  <c:v>7.57</c:v>
                </c:pt>
                <c:pt idx="850">
                  <c:v>7.37</c:v>
                </c:pt>
                <c:pt idx="851">
                  <c:v>7.15</c:v>
                </c:pt>
                <c:pt idx="852">
                  <c:v>6.93</c:v>
                </c:pt>
                <c:pt idx="853">
                  <c:v>6.73</c:v>
                </c:pt>
                <c:pt idx="854">
                  <c:v>6.56</c:v>
                </c:pt>
                <c:pt idx="855">
                  <c:v>6.69</c:v>
                </c:pt>
                <c:pt idx="856">
                  <c:v>6.6</c:v>
                </c:pt>
                <c:pt idx="857">
                  <c:v>6.46</c:v>
                </c:pt>
                <c:pt idx="858">
                  <c:v>6.4</c:v>
                </c:pt>
                <c:pt idx="859">
                  <c:v>6.47</c:v>
                </c:pt>
                <c:pt idx="860">
                  <c:v>6.39</c:v>
                </c:pt>
                <c:pt idx="861">
                  <c:v>6.28</c:v>
                </c:pt>
                <c:pt idx="862">
                  <c:v>6.14</c:v>
                </c:pt>
                <c:pt idx="863">
                  <c:v>6.02</c:v>
                </c:pt>
                <c:pt idx="864">
                  <c:v>6.02</c:v>
                </c:pt>
                <c:pt idx="865">
                  <c:v>6.15</c:v>
                </c:pt>
                <c:pt idx="866">
                  <c:v>7.59</c:v>
                </c:pt>
                <c:pt idx="867">
                  <c:v>7.65</c:v>
                </c:pt>
                <c:pt idx="868">
                  <c:v>7.51</c:v>
                </c:pt>
                <c:pt idx="869">
                  <c:v>7.38</c:v>
                </c:pt>
                <c:pt idx="870">
                  <c:v>6.36</c:v>
                </c:pt>
                <c:pt idx="871">
                  <c:v>6</c:v>
                </c:pt>
                <c:pt idx="872">
                  <c:v>5.79</c:v>
                </c:pt>
                <c:pt idx="873">
                  <c:v>6.07</c:v>
                </c:pt>
                <c:pt idx="874">
                  <c:v>9.5500000000000007</c:v>
                </c:pt>
                <c:pt idx="875">
                  <c:v>8.81</c:v>
                </c:pt>
                <c:pt idx="876">
                  <c:v>7.17</c:v>
                </c:pt>
                <c:pt idx="877">
                  <c:v>7.82</c:v>
                </c:pt>
                <c:pt idx="878">
                  <c:v>9.57</c:v>
                </c:pt>
                <c:pt idx="879">
                  <c:v>7.71</c:v>
                </c:pt>
                <c:pt idx="880">
                  <c:v>7.15</c:v>
                </c:pt>
                <c:pt idx="881">
                  <c:v>6.39</c:v>
                </c:pt>
                <c:pt idx="882">
                  <c:v>5.96</c:v>
                </c:pt>
                <c:pt idx="883">
                  <c:v>5.92</c:v>
                </c:pt>
                <c:pt idx="884">
                  <c:v>6.19</c:v>
                </c:pt>
                <c:pt idx="885">
                  <c:v>6.11</c:v>
                </c:pt>
                <c:pt idx="886">
                  <c:v>5.68</c:v>
                </c:pt>
                <c:pt idx="887">
                  <c:v>5.45</c:v>
                </c:pt>
                <c:pt idx="888">
                  <c:v>5.38</c:v>
                </c:pt>
                <c:pt idx="889">
                  <c:v>5.07</c:v>
                </c:pt>
                <c:pt idx="890">
                  <c:v>4.9400000000000004</c:v>
                </c:pt>
                <c:pt idx="891">
                  <c:v>5.09</c:v>
                </c:pt>
                <c:pt idx="892">
                  <c:v>5.08</c:v>
                </c:pt>
                <c:pt idx="893">
                  <c:v>4.9000000000000004</c:v>
                </c:pt>
                <c:pt idx="894">
                  <c:v>4.7</c:v>
                </c:pt>
                <c:pt idx="895">
                  <c:v>4.42</c:v>
                </c:pt>
                <c:pt idx="896">
                  <c:v>4.3499999999999996</c:v>
                </c:pt>
                <c:pt idx="897">
                  <c:v>4.41</c:v>
                </c:pt>
                <c:pt idx="898">
                  <c:v>4.63</c:v>
                </c:pt>
                <c:pt idx="899">
                  <c:v>4.45</c:v>
                </c:pt>
                <c:pt idx="900">
                  <c:v>4.25</c:v>
                </c:pt>
                <c:pt idx="901">
                  <c:v>5.19</c:v>
                </c:pt>
                <c:pt idx="902">
                  <c:v>4.8899999999999997</c:v>
                </c:pt>
                <c:pt idx="903">
                  <c:v>4.2699999999999996</c:v>
                </c:pt>
                <c:pt idx="904">
                  <c:v>3.99</c:v>
                </c:pt>
                <c:pt idx="905">
                  <c:v>3.97</c:v>
                </c:pt>
                <c:pt idx="906">
                  <c:v>4.0999999999999996</c:v>
                </c:pt>
                <c:pt idx="907">
                  <c:v>3.86</c:v>
                </c:pt>
                <c:pt idx="908">
                  <c:v>3.62</c:v>
                </c:pt>
                <c:pt idx="909">
                  <c:v>3.48</c:v>
                </c:pt>
                <c:pt idx="910">
                  <c:v>3.39</c:v>
                </c:pt>
                <c:pt idx="911">
                  <c:v>3.32</c:v>
                </c:pt>
                <c:pt idx="912">
                  <c:v>3.38</c:v>
                </c:pt>
                <c:pt idx="913">
                  <c:v>3.4</c:v>
                </c:pt>
                <c:pt idx="914">
                  <c:v>3.45</c:v>
                </c:pt>
                <c:pt idx="915">
                  <c:v>3.41</c:v>
                </c:pt>
                <c:pt idx="916">
                  <c:v>3.6</c:v>
                </c:pt>
                <c:pt idx="917">
                  <c:v>3.45</c:v>
                </c:pt>
                <c:pt idx="918">
                  <c:v>3.58</c:v>
                </c:pt>
                <c:pt idx="919">
                  <c:v>4.1900000000000004</c:v>
                </c:pt>
                <c:pt idx="920">
                  <c:v>3.62</c:v>
                </c:pt>
                <c:pt idx="921">
                  <c:v>3.48</c:v>
                </c:pt>
                <c:pt idx="922">
                  <c:v>3.53</c:v>
                </c:pt>
                <c:pt idx="923">
                  <c:v>3.83</c:v>
                </c:pt>
                <c:pt idx="924">
                  <c:v>5.01</c:v>
                </c:pt>
                <c:pt idx="925">
                  <c:v>4.0199999999999996</c:v>
                </c:pt>
                <c:pt idx="926">
                  <c:v>3.71</c:v>
                </c:pt>
                <c:pt idx="927">
                  <c:v>3.69</c:v>
                </c:pt>
                <c:pt idx="928">
                  <c:v>3.9</c:v>
                </c:pt>
                <c:pt idx="929">
                  <c:v>3.79</c:v>
                </c:pt>
                <c:pt idx="930">
                  <c:v>3.83</c:v>
                </c:pt>
                <c:pt idx="931">
                  <c:v>3.78</c:v>
                </c:pt>
                <c:pt idx="932">
                  <c:v>3.4</c:v>
                </c:pt>
                <c:pt idx="933">
                  <c:v>3.31</c:v>
                </c:pt>
                <c:pt idx="934">
                  <c:v>3.3</c:v>
                </c:pt>
                <c:pt idx="935">
                  <c:v>3.2</c:v>
                </c:pt>
                <c:pt idx="936">
                  <c:v>3.16</c:v>
                </c:pt>
                <c:pt idx="937">
                  <c:v>3.13</c:v>
                </c:pt>
                <c:pt idx="938">
                  <c:v>3.06</c:v>
                </c:pt>
                <c:pt idx="939">
                  <c:v>2.78</c:v>
                </c:pt>
                <c:pt idx="940">
                  <c:v>2.66</c:v>
                </c:pt>
                <c:pt idx="941">
                  <c:v>2.5499999999999998</c:v>
                </c:pt>
                <c:pt idx="942">
                  <c:v>2.66</c:v>
                </c:pt>
                <c:pt idx="943">
                  <c:v>2.62</c:v>
                </c:pt>
                <c:pt idx="944">
                  <c:v>2.4300000000000002</c:v>
                </c:pt>
                <c:pt idx="945">
                  <c:v>2.4300000000000002</c:v>
                </c:pt>
                <c:pt idx="946">
                  <c:v>2.4300000000000002</c:v>
                </c:pt>
                <c:pt idx="947">
                  <c:v>2.4500000000000002</c:v>
                </c:pt>
                <c:pt idx="948">
                  <c:v>2.5099999999999998</c:v>
                </c:pt>
                <c:pt idx="949">
                  <c:v>2.4</c:v>
                </c:pt>
                <c:pt idx="950">
                  <c:v>2.36</c:v>
                </c:pt>
                <c:pt idx="951">
                  <c:v>2.34</c:v>
                </c:pt>
                <c:pt idx="952">
                  <c:v>2.37</c:v>
                </c:pt>
                <c:pt idx="953">
                  <c:v>2.5</c:v>
                </c:pt>
                <c:pt idx="954">
                  <c:v>2.59</c:v>
                </c:pt>
                <c:pt idx="955">
                  <c:v>2.5099999999999998</c:v>
                </c:pt>
                <c:pt idx="956">
                  <c:v>2.44</c:v>
                </c:pt>
                <c:pt idx="957">
                  <c:v>2.41</c:v>
                </c:pt>
                <c:pt idx="958">
                  <c:v>2.37</c:v>
                </c:pt>
                <c:pt idx="959">
                  <c:v>2.34</c:v>
                </c:pt>
                <c:pt idx="960">
                  <c:v>2.35</c:v>
                </c:pt>
                <c:pt idx="961">
                  <c:v>2.39</c:v>
                </c:pt>
                <c:pt idx="962">
                  <c:v>2.27</c:v>
                </c:pt>
                <c:pt idx="963">
                  <c:v>2.13</c:v>
                </c:pt>
                <c:pt idx="964">
                  <c:v>2.08</c:v>
                </c:pt>
                <c:pt idx="965">
                  <c:v>2.06</c:v>
                </c:pt>
                <c:pt idx="966">
                  <c:v>2.11</c:v>
                </c:pt>
                <c:pt idx="967">
                  <c:v>2.17</c:v>
                </c:pt>
                <c:pt idx="968">
                  <c:v>2.38</c:v>
                </c:pt>
                <c:pt idx="969">
                  <c:v>2.23</c:v>
                </c:pt>
                <c:pt idx="970">
                  <c:v>2.19</c:v>
                </c:pt>
                <c:pt idx="971">
                  <c:v>2.2400000000000002</c:v>
                </c:pt>
                <c:pt idx="972">
                  <c:v>2.2599999999999998</c:v>
                </c:pt>
                <c:pt idx="973">
                  <c:v>2.27</c:v>
                </c:pt>
                <c:pt idx="974">
                  <c:v>2.4</c:v>
                </c:pt>
                <c:pt idx="975">
                  <c:v>2.5499999999999998</c:v>
                </c:pt>
                <c:pt idx="976">
                  <c:v>2.88</c:v>
                </c:pt>
                <c:pt idx="977">
                  <c:v>2.72</c:v>
                </c:pt>
                <c:pt idx="978">
                  <c:v>2.66</c:v>
                </c:pt>
                <c:pt idx="979">
                  <c:v>5.09</c:v>
                </c:pt>
                <c:pt idx="980">
                  <c:v>9.26</c:v>
                </c:pt>
                <c:pt idx="981">
                  <c:v>7.62</c:v>
                </c:pt>
                <c:pt idx="982">
                  <c:v>5.51</c:v>
                </c:pt>
                <c:pt idx="983">
                  <c:v>8.24</c:v>
                </c:pt>
                <c:pt idx="984">
                  <c:v>8.44</c:v>
                </c:pt>
                <c:pt idx="985">
                  <c:v>5.69</c:v>
                </c:pt>
                <c:pt idx="986">
                  <c:v>4.82</c:v>
                </c:pt>
                <c:pt idx="987">
                  <c:v>4.18</c:v>
                </c:pt>
                <c:pt idx="988">
                  <c:v>3.73</c:v>
                </c:pt>
                <c:pt idx="989">
                  <c:v>3.6</c:v>
                </c:pt>
                <c:pt idx="990">
                  <c:v>3.67</c:v>
                </c:pt>
                <c:pt idx="991">
                  <c:v>3.39</c:v>
                </c:pt>
                <c:pt idx="992">
                  <c:v>3.2</c:v>
                </c:pt>
                <c:pt idx="993">
                  <c:v>3.1</c:v>
                </c:pt>
                <c:pt idx="994">
                  <c:v>3.04</c:v>
                </c:pt>
                <c:pt idx="995">
                  <c:v>2.93</c:v>
                </c:pt>
                <c:pt idx="996">
                  <c:v>3</c:v>
                </c:pt>
                <c:pt idx="997">
                  <c:v>5.79</c:v>
                </c:pt>
                <c:pt idx="998">
                  <c:v>5.62</c:v>
                </c:pt>
                <c:pt idx="999">
                  <c:v>5.57</c:v>
                </c:pt>
                <c:pt idx="1000">
                  <c:v>4.32</c:v>
                </c:pt>
                <c:pt idx="1001">
                  <c:v>4.16</c:v>
                </c:pt>
                <c:pt idx="1002">
                  <c:v>3.71</c:v>
                </c:pt>
                <c:pt idx="1003">
                  <c:v>3.53</c:v>
                </c:pt>
                <c:pt idx="1004">
                  <c:v>3.66</c:v>
                </c:pt>
                <c:pt idx="1005">
                  <c:v>5.01</c:v>
                </c:pt>
                <c:pt idx="1006">
                  <c:v>9.34</c:v>
                </c:pt>
                <c:pt idx="1007">
                  <c:v>12.3</c:v>
                </c:pt>
                <c:pt idx="1008">
                  <c:v>15.5</c:v>
                </c:pt>
                <c:pt idx="1009">
                  <c:v>22.9</c:v>
                </c:pt>
                <c:pt idx="1010">
                  <c:v>10.3</c:v>
                </c:pt>
                <c:pt idx="1011">
                  <c:v>8</c:v>
                </c:pt>
                <c:pt idx="1012">
                  <c:v>5.82</c:v>
                </c:pt>
                <c:pt idx="1013">
                  <c:v>4.9800000000000004</c:v>
                </c:pt>
                <c:pt idx="1014">
                  <c:v>4.5</c:v>
                </c:pt>
                <c:pt idx="1015">
                  <c:v>4.18</c:v>
                </c:pt>
                <c:pt idx="1016">
                  <c:v>3.91</c:v>
                </c:pt>
                <c:pt idx="1017">
                  <c:v>3.69</c:v>
                </c:pt>
                <c:pt idx="1018">
                  <c:v>3.52</c:v>
                </c:pt>
                <c:pt idx="1019">
                  <c:v>3.74</c:v>
                </c:pt>
                <c:pt idx="1020">
                  <c:v>5.67</c:v>
                </c:pt>
                <c:pt idx="1021">
                  <c:v>5.19</c:v>
                </c:pt>
                <c:pt idx="1022">
                  <c:v>4.34</c:v>
                </c:pt>
                <c:pt idx="1023">
                  <c:v>4.62</c:v>
                </c:pt>
                <c:pt idx="1024">
                  <c:v>4.01</c:v>
                </c:pt>
                <c:pt idx="1025">
                  <c:v>3.7</c:v>
                </c:pt>
                <c:pt idx="1026">
                  <c:v>3.85</c:v>
                </c:pt>
                <c:pt idx="1027">
                  <c:v>5.26</c:v>
                </c:pt>
                <c:pt idx="1028">
                  <c:v>9.27</c:v>
                </c:pt>
                <c:pt idx="1029">
                  <c:v>6.06</c:v>
                </c:pt>
                <c:pt idx="1030">
                  <c:v>5.19</c:v>
                </c:pt>
                <c:pt idx="1031">
                  <c:v>4.55</c:v>
                </c:pt>
                <c:pt idx="1032">
                  <c:v>4.12</c:v>
                </c:pt>
                <c:pt idx="1033">
                  <c:v>3.88</c:v>
                </c:pt>
                <c:pt idx="1034">
                  <c:v>3.66</c:v>
                </c:pt>
                <c:pt idx="1035">
                  <c:v>3.55</c:v>
                </c:pt>
                <c:pt idx="1036">
                  <c:v>3.48</c:v>
                </c:pt>
                <c:pt idx="1037">
                  <c:v>3.27</c:v>
                </c:pt>
                <c:pt idx="1038">
                  <c:v>3.21</c:v>
                </c:pt>
                <c:pt idx="1039">
                  <c:v>3.13</c:v>
                </c:pt>
                <c:pt idx="1040">
                  <c:v>3.1</c:v>
                </c:pt>
                <c:pt idx="1041">
                  <c:v>3.19</c:v>
                </c:pt>
                <c:pt idx="1042">
                  <c:v>3.31</c:v>
                </c:pt>
                <c:pt idx="1043">
                  <c:v>3.39</c:v>
                </c:pt>
                <c:pt idx="1044">
                  <c:v>5.5</c:v>
                </c:pt>
                <c:pt idx="1045">
                  <c:v>31.1</c:v>
                </c:pt>
                <c:pt idx="1046">
                  <c:v>11.9</c:v>
                </c:pt>
                <c:pt idx="1047">
                  <c:v>7.77</c:v>
                </c:pt>
                <c:pt idx="1048">
                  <c:v>7.29</c:v>
                </c:pt>
                <c:pt idx="1049">
                  <c:v>52.8</c:v>
                </c:pt>
                <c:pt idx="1050">
                  <c:v>27.4</c:v>
                </c:pt>
                <c:pt idx="1051">
                  <c:v>13.2</c:v>
                </c:pt>
                <c:pt idx="1052">
                  <c:v>9.66</c:v>
                </c:pt>
                <c:pt idx="1053">
                  <c:v>8.9499999999999993</c:v>
                </c:pt>
                <c:pt idx="1054">
                  <c:v>8.1</c:v>
                </c:pt>
                <c:pt idx="1055">
                  <c:v>10.7</c:v>
                </c:pt>
                <c:pt idx="1056">
                  <c:v>9.56</c:v>
                </c:pt>
                <c:pt idx="1057">
                  <c:v>20.7</c:v>
                </c:pt>
                <c:pt idx="1058">
                  <c:v>36</c:v>
                </c:pt>
                <c:pt idx="1059">
                  <c:v>15.8</c:v>
                </c:pt>
                <c:pt idx="1060">
                  <c:v>13.3</c:v>
                </c:pt>
                <c:pt idx="1061">
                  <c:v>11.2</c:v>
                </c:pt>
                <c:pt idx="1062">
                  <c:v>10.199999999999999</c:v>
                </c:pt>
                <c:pt idx="1063">
                  <c:v>9.5</c:v>
                </c:pt>
                <c:pt idx="1064">
                  <c:v>8.31</c:v>
                </c:pt>
                <c:pt idx="1065">
                  <c:v>7.55</c:v>
                </c:pt>
                <c:pt idx="1066">
                  <c:v>9.34</c:v>
                </c:pt>
                <c:pt idx="1067">
                  <c:v>16.100000000000001</c:v>
                </c:pt>
                <c:pt idx="1068">
                  <c:v>15</c:v>
                </c:pt>
                <c:pt idx="1069">
                  <c:v>12.5</c:v>
                </c:pt>
                <c:pt idx="1070">
                  <c:v>13.5</c:v>
                </c:pt>
                <c:pt idx="1071">
                  <c:v>11.6</c:v>
                </c:pt>
                <c:pt idx="1072">
                  <c:v>9.7799999999999994</c:v>
                </c:pt>
                <c:pt idx="1073">
                  <c:v>12.2</c:v>
                </c:pt>
                <c:pt idx="1074">
                  <c:v>14.6</c:v>
                </c:pt>
                <c:pt idx="1075">
                  <c:v>10.5</c:v>
                </c:pt>
                <c:pt idx="1076">
                  <c:v>9.3000000000000007</c:v>
                </c:pt>
                <c:pt idx="1077">
                  <c:v>8.9700000000000006</c:v>
                </c:pt>
                <c:pt idx="1078">
                  <c:v>9.1999999999999993</c:v>
                </c:pt>
                <c:pt idx="1079">
                  <c:v>9.14</c:v>
                </c:pt>
                <c:pt idx="1080">
                  <c:v>9.3699999999999992</c:v>
                </c:pt>
                <c:pt idx="1081">
                  <c:v>8.34</c:v>
                </c:pt>
                <c:pt idx="1082">
                  <c:v>7.66</c:v>
                </c:pt>
                <c:pt idx="1083">
                  <c:v>7.63</c:v>
                </c:pt>
                <c:pt idx="1084">
                  <c:v>7.06</c:v>
                </c:pt>
                <c:pt idx="1085">
                  <c:v>22.4</c:v>
                </c:pt>
                <c:pt idx="1086">
                  <c:v>57.8</c:v>
                </c:pt>
                <c:pt idx="1087">
                  <c:v>28.3</c:v>
                </c:pt>
                <c:pt idx="1088">
                  <c:v>16.899999999999999</c:v>
                </c:pt>
                <c:pt idx="1089">
                  <c:v>11.7</c:v>
                </c:pt>
                <c:pt idx="1090">
                  <c:v>11.2</c:v>
                </c:pt>
                <c:pt idx="1091">
                  <c:v>8.4</c:v>
                </c:pt>
                <c:pt idx="1092">
                  <c:v>8.99</c:v>
                </c:pt>
                <c:pt idx="1093">
                  <c:v>7.61</c:v>
                </c:pt>
                <c:pt idx="1094">
                  <c:v>8.34</c:v>
                </c:pt>
                <c:pt idx="1095">
                  <c:v>8.74</c:v>
                </c:pt>
                <c:pt idx="1096">
                  <c:v>10.199999999999999</c:v>
                </c:pt>
                <c:pt idx="1097">
                  <c:v>10.1</c:v>
                </c:pt>
                <c:pt idx="1098">
                  <c:v>15.3</c:v>
                </c:pt>
                <c:pt idx="1099">
                  <c:v>23.9</c:v>
                </c:pt>
                <c:pt idx="1100">
                  <c:v>34.5</c:v>
                </c:pt>
                <c:pt idx="1101">
                  <c:v>44</c:v>
                </c:pt>
                <c:pt idx="1102">
                  <c:v>53.7</c:v>
                </c:pt>
                <c:pt idx="1103">
                  <c:v>61</c:v>
                </c:pt>
                <c:pt idx="1104">
                  <c:v>32.4</c:v>
                </c:pt>
                <c:pt idx="1105">
                  <c:v>21.9</c:v>
                </c:pt>
                <c:pt idx="1106">
                  <c:v>30.5</c:v>
                </c:pt>
                <c:pt idx="1107">
                  <c:v>48.6</c:v>
                </c:pt>
                <c:pt idx="1108">
                  <c:v>40.1</c:v>
                </c:pt>
                <c:pt idx="1109">
                  <c:v>21.8</c:v>
                </c:pt>
                <c:pt idx="1110">
                  <c:v>17.2</c:v>
                </c:pt>
                <c:pt idx="1111">
                  <c:v>15.1</c:v>
                </c:pt>
                <c:pt idx="1112">
                  <c:v>13.7</c:v>
                </c:pt>
                <c:pt idx="1113">
                  <c:v>12.5</c:v>
                </c:pt>
                <c:pt idx="1114">
                  <c:v>12.1</c:v>
                </c:pt>
                <c:pt idx="1115">
                  <c:v>12.1</c:v>
                </c:pt>
                <c:pt idx="1116">
                  <c:v>11.2</c:v>
                </c:pt>
                <c:pt idx="1117">
                  <c:v>10.5</c:v>
                </c:pt>
                <c:pt idx="1118">
                  <c:v>9.7799999999999994</c:v>
                </c:pt>
                <c:pt idx="1119">
                  <c:v>9.0399999999999991</c:v>
                </c:pt>
                <c:pt idx="1120">
                  <c:v>8.3800000000000008</c:v>
                </c:pt>
                <c:pt idx="1121">
                  <c:v>8.23</c:v>
                </c:pt>
                <c:pt idx="1122">
                  <c:v>8.27</c:v>
                </c:pt>
                <c:pt idx="1123">
                  <c:v>8.3800000000000008</c:v>
                </c:pt>
                <c:pt idx="1124">
                  <c:v>8.59</c:v>
                </c:pt>
                <c:pt idx="1125">
                  <c:v>10</c:v>
                </c:pt>
                <c:pt idx="1126">
                  <c:v>10.3</c:v>
                </c:pt>
                <c:pt idx="1127">
                  <c:v>10</c:v>
                </c:pt>
                <c:pt idx="1128">
                  <c:v>11.1</c:v>
                </c:pt>
                <c:pt idx="1129">
                  <c:v>13.3</c:v>
                </c:pt>
                <c:pt idx="1130">
                  <c:v>11.9</c:v>
                </c:pt>
                <c:pt idx="1131">
                  <c:v>10.199999999999999</c:v>
                </c:pt>
                <c:pt idx="1132">
                  <c:v>9.0399999999999991</c:v>
                </c:pt>
                <c:pt idx="1133">
                  <c:v>8.1999999999999993</c:v>
                </c:pt>
                <c:pt idx="1134">
                  <c:v>12.7</c:v>
                </c:pt>
                <c:pt idx="1135">
                  <c:v>29.7</c:v>
                </c:pt>
                <c:pt idx="1136">
                  <c:v>82.2</c:v>
                </c:pt>
                <c:pt idx="1137">
                  <c:v>133</c:v>
                </c:pt>
                <c:pt idx="1138">
                  <c:v>139</c:v>
                </c:pt>
                <c:pt idx="1139">
                  <c:v>83.3</c:v>
                </c:pt>
                <c:pt idx="1140">
                  <c:v>51.8</c:v>
                </c:pt>
                <c:pt idx="1141">
                  <c:v>77.599999999999994</c:v>
                </c:pt>
                <c:pt idx="1142">
                  <c:v>59.8</c:v>
                </c:pt>
                <c:pt idx="1143">
                  <c:v>60.5</c:v>
                </c:pt>
                <c:pt idx="1144">
                  <c:v>39.799999999999997</c:v>
                </c:pt>
                <c:pt idx="1145">
                  <c:v>23.2</c:v>
                </c:pt>
                <c:pt idx="1146">
                  <c:v>20.3</c:v>
                </c:pt>
                <c:pt idx="1147">
                  <c:v>25.6</c:v>
                </c:pt>
                <c:pt idx="1148">
                  <c:v>34</c:v>
                </c:pt>
                <c:pt idx="1149">
                  <c:v>46.2</c:v>
                </c:pt>
                <c:pt idx="1150">
                  <c:v>49.3</c:v>
                </c:pt>
                <c:pt idx="1151">
                  <c:v>30.2</c:v>
                </c:pt>
                <c:pt idx="1152">
                  <c:v>22.3</c:v>
                </c:pt>
                <c:pt idx="1153">
                  <c:v>19.3</c:v>
                </c:pt>
                <c:pt idx="1154">
                  <c:v>17.399999999999999</c:v>
                </c:pt>
                <c:pt idx="1155">
                  <c:v>17.5</c:v>
                </c:pt>
                <c:pt idx="1156">
                  <c:v>19.600000000000001</c:v>
                </c:pt>
                <c:pt idx="1157">
                  <c:v>25.9</c:v>
                </c:pt>
                <c:pt idx="1158">
                  <c:v>25.6</c:v>
                </c:pt>
                <c:pt idx="1159">
                  <c:v>19.7</c:v>
                </c:pt>
                <c:pt idx="1160">
                  <c:v>16.3</c:v>
                </c:pt>
                <c:pt idx="1161">
                  <c:v>15.2</c:v>
                </c:pt>
                <c:pt idx="1162">
                  <c:v>14.6</c:v>
                </c:pt>
                <c:pt idx="1163">
                  <c:v>13.4</c:v>
                </c:pt>
                <c:pt idx="1164">
                  <c:v>12.3</c:v>
                </c:pt>
                <c:pt idx="1165">
                  <c:v>12.2</c:v>
                </c:pt>
                <c:pt idx="1166">
                  <c:v>13.1</c:v>
                </c:pt>
                <c:pt idx="1167">
                  <c:v>12.6</c:v>
                </c:pt>
                <c:pt idx="1168">
                  <c:v>12</c:v>
                </c:pt>
                <c:pt idx="1169">
                  <c:v>12.2</c:v>
                </c:pt>
                <c:pt idx="1170">
                  <c:v>13.8</c:v>
                </c:pt>
                <c:pt idx="1171">
                  <c:v>17.7</c:v>
                </c:pt>
                <c:pt idx="1172">
                  <c:v>17.2</c:v>
                </c:pt>
                <c:pt idx="1173">
                  <c:v>16.7</c:v>
                </c:pt>
                <c:pt idx="1174">
                  <c:v>17.399999999999999</c:v>
                </c:pt>
                <c:pt idx="1175">
                  <c:v>16</c:v>
                </c:pt>
                <c:pt idx="1176">
                  <c:v>21.3</c:v>
                </c:pt>
                <c:pt idx="1177">
                  <c:v>20.3</c:v>
                </c:pt>
                <c:pt idx="1178">
                  <c:v>22.4</c:v>
                </c:pt>
                <c:pt idx="1179">
                  <c:v>19.899999999999999</c:v>
                </c:pt>
                <c:pt idx="1180">
                  <c:v>16.899999999999999</c:v>
                </c:pt>
                <c:pt idx="1181">
                  <c:v>15.2</c:v>
                </c:pt>
                <c:pt idx="1182">
                  <c:v>13.8</c:v>
                </c:pt>
                <c:pt idx="1183">
                  <c:v>13</c:v>
                </c:pt>
                <c:pt idx="1184">
                  <c:v>11.8</c:v>
                </c:pt>
                <c:pt idx="1185">
                  <c:v>11</c:v>
                </c:pt>
                <c:pt idx="1186">
                  <c:v>10.4</c:v>
                </c:pt>
                <c:pt idx="1187">
                  <c:v>9.7200000000000006</c:v>
                </c:pt>
                <c:pt idx="1188">
                  <c:v>9.1999999999999993</c:v>
                </c:pt>
                <c:pt idx="1189">
                  <c:v>8.9</c:v>
                </c:pt>
                <c:pt idx="1190">
                  <c:v>8.75</c:v>
                </c:pt>
                <c:pt idx="1191">
                  <c:v>8.58</c:v>
                </c:pt>
                <c:pt idx="1192">
                  <c:v>8.48</c:v>
                </c:pt>
                <c:pt idx="1193">
                  <c:v>8.25</c:v>
                </c:pt>
                <c:pt idx="1194">
                  <c:v>8.5</c:v>
                </c:pt>
                <c:pt idx="1195">
                  <c:v>9.14</c:v>
                </c:pt>
                <c:pt idx="1196">
                  <c:v>8.41</c:v>
                </c:pt>
                <c:pt idx="1197">
                  <c:v>8.15</c:v>
                </c:pt>
                <c:pt idx="1198">
                  <c:v>7.89</c:v>
                </c:pt>
                <c:pt idx="1199">
                  <c:v>7.38</c:v>
                </c:pt>
                <c:pt idx="1200">
                  <c:v>7.23</c:v>
                </c:pt>
                <c:pt idx="1201">
                  <c:v>7.36</c:v>
                </c:pt>
                <c:pt idx="1202">
                  <c:v>7.44</c:v>
                </c:pt>
                <c:pt idx="1203">
                  <c:v>7.61</c:v>
                </c:pt>
                <c:pt idx="1204">
                  <c:v>12.4</c:v>
                </c:pt>
                <c:pt idx="1205">
                  <c:v>8.99</c:v>
                </c:pt>
                <c:pt idx="1206">
                  <c:v>7.74</c:v>
                </c:pt>
                <c:pt idx="1207">
                  <c:v>7.26</c:v>
                </c:pt>
                <c:pt idx="1208">
                  <c:v>13.4</c:v>
                </c:pt>
                <c:pt idx="1209">
                  <c:v>18.899999999999999</c:v>
                </c:pt>
                <c:pt idx="1210">
                  <c:v>16.7</c:v>
                </c:pt>
                <c:pt idx="1211">
                  <c:v>13.4</c:v>
                </c:pt>
                <c:pt idx="1212">
                  <c:v>10.7</c:v>
                </c:pt>
                <c:pt idx="1213">
                  <c:v>9.81</c:v>
                </c:pt>
                <c:pt idx="1214">
                  <c:v>8.59</c:v>
                </c:pt>
                <c:pt idx="1215">
                  <c:v>8.58</c:v>
                </c:pt>
                <c:pt idx="1216">
                  <c:v>14.2</c:v>
                </c:pt>
                <c:pt idx="1217">
                  <c:v>47.6</c:v>
                </c:pt>
                <c:pt idx="1218">
                  <c:v>26.1</c:v>
                </c:pt>
                <c:pt idx="1219">
                  <c:v>14.8</c:v>
                </c:pt>
                <c:pt idx="1220">
                  <c:v>11.7</c:v>
                </c:pt>
                <c:pt idx="1221">
                  <c:v>10.1</c:v>
                </c:pt>
                <c:pt idx="1222">
                  <c:v>9.06</c:v>
                </c:pt>
                <c:pt idx="1223">
                  <c:v>8.34</c:v>
                </c:pt>
                <c:pt idx="1224">
                  <c:v>7.82</c:v>
                </c:pt>
                <c:pt idx="1225">
                  <c:v>7.43</c:v>
                </c:pt>
                <c:pt idx="1226">
                  <c:v>7.91</c:v>
                </c:pt>
                <c:pt idx="1227">
                  <c:v>8.84</c:v>
                </c:pt>
                <c:pt idx="1228">
                  <c:v>9.84</c:v>
                </c:pt>
                <c:pt idx="1229">
                  <c:v>8.51</c:v>
                </c:pt>
                <c:pt idx="1230">
                  <c:v>7.48</c:v>
                </c:pt>
                <c:pt idx="1231">
                  <c:v>6.96</c:v>
                </c:pt>
                <c:pt idx="1232">
                  <c:v>6.72</c:v>
                </c:pt>
                <c:pt idx="1233">
                  <c:v>6.65</c:v>
                </c:pt>
                <c:pt idx="1234">
                  <c:v>6.82</c:v>
                </c:pt>
                <c:pt idx="1235">
                  <c:v>6.79</c:v>
                </c:pt>
                <c:pt idx="1236">
                  <c:v>8.3800000000000008</c:v>
                </c:pt>
                <c:pt idx="1237">
                  <c:v>7.6</c:v>
                </c:pt>
                <c:pt idx="1238">
                  <c:v>11.2</c:v>
                </c:pt>
                <c:pt idx="1239">
                  <c:v>10.5</c:v>
                </c:pt>
                <c:pt idx="1240">
                  <c:v>8.59</c:v>
                </c:pt>
                <c:pt idx="1241">
                  <c:v>7.29</c:v>
                </c:pt>
                <c:pt idx="1242">
                  <c:v>10.8</c:v>
                </c:pt>
                <c:pt idx="1243">
                  <c:v>11.1</c:v>
                </c:pt>
                <c:pt idx="1244">
                  <c:v>9.59</c:v>
                </c:pt>
                <c:pt idx="1245">
                  <c:v>10.7</c:v>
                </c:pt>
                <c:pt idx="1246">
                  <c:v>12.6</c:v>
                </c:pt>
                <c:pt idx="1247">
                  <c:v>8.5299999999999994</c:v>
                </c:pt>
                <c:pt idx="1248">
                  <c:v>7.66</c:v>
                </c:pt>
                <c:pt idx="1249">
                  <c:v>6.84</c:v>
                </c:pt>
                <c:pt idx="1250">
                  <c:v>6.21</c:v>
                </c:pt>
                <c:pt idx="1251">
                  <c:v>6.16</c:v>
                </c:pt>
                <c:pt idx="1252">
                  <c:v>5.7</c:v>
                </c:pt>
                <c:pt idx="1253">
                  <c:v>6.04</c:v>
                </c:pt>
                <c:pt idx="1254">
                  <c:v>6.9</c:v>
                </c:pt>
                <c:pt idx="1255">
                  <c:v>5.42</c:v>
                </c:pt>
                <c:pt idx="1256">
                  <c:v>5.0999999999999996</c:v>
                </c:pt>
                <c:pt idx="1257">
                  <c:v>5.0199999999999996</c:v>
                </c:pt>
                <c:pt idx="1258">
                  <c:v>4.91</c:v>
                </c:pt>
                <c:pt idx="1259">
                  <c:v>4.76</c:v>
                </c:pt>
                <c:pt idx="1260">
                  <c:v>4.49</c:v>
                </c:pt>
                <c:pt idx="1261">
                  <c:v>4.3</c:v>
                </c:pt>
                <c:pt idx="1262">
                  <c:v>4.12</c:v>
                </c:pt>
                <c:pt idx="1263">
                  <c:v>4.03</c:v>
                </c:pt>
                <c:pt idx="1264">
                  <c:v>3.91</c:v>
                </c:pt>
                <c:pt idx="1265">
                  <c:v>3.89</c:v>
                </c:pt>
                <c:pt idx="1266">
                  <c:v>3.89</c:v>
                </c:pt>
                <c:pt idx="1267">
                  <c:v>3.86</c:v>
                </c:pt>
                <c:pt idx="1268">
                  <c:v>3.79</c:v>
                </c:pt>
                <c:pt idx="1269">
                  <c:v>3.72</c:v>
                </c:pt>
                <c:pt idx="1270">
                  <c:v>3.56</c:v>
                </c:pt>
                <c:pt idx="1271">
                  <c:v>3.4</c:v>
                </c:pt>
                <c:pt idx="1272">
                  <c:v>3.53</c:v>
                </c:pt>
                <c:pt idx="1273">
                  <c:v>3.57</c:v>
                </c:pt>
                <c:pt idx="1274">
                  <c:v>4.0199999999999996</c:v>
                </c:pt>
                <c:pt idx="1275">
                  <c:v>3.95</c:v>
                </c:pt>
                <c:pt idx="1276">
                  <c:v>3.59</c:v>
                </c:pt>
                <c:pt idx="1277">
                  <c:v>4.24</c:v>
                </c:pt>
                <c:pt idx="1278">
                  <c:v>4.2699999999999996</c:v>
                </c:pt>
                <c:pt idx="1279">
                  <c:v>4.38</c:v>
                </c:pt>
                <c:pt idx="1280">
                  <c:v>7.81</c:v>
                </c:pt>
                <c:pt idx="1281">
                  <c:v>12.3</c:v>
                </c:pt>
                <c:pt idx="1282">
                  <c:v>6.68</c:v>
                </c:pt>
                <c:pt idx="1283">
                  <c:v>5.18</c:v>
                </c:pt>
                <c:pt idx="1284">
                  <c:v>5.2</c:v>
                </c:pt>
                <c:pt idx="1285">
                  <c:v>4.57</c:v>
                </c:pt>
                <c:pt idx="1286">
                  <c:v>4.0599999999999996</c:v>
                </c:pt>
                <c:pt idx="1287">
                  <c:v>3.77</c:v>
                </c:pt>
                <c:pt idx="1288">
                  <c:v>3.65</c:v>
                </c:pt>
                <c:pt idx="1289">
                  <c:v>3.51</c:v>
                </c:pt>
                <c:pt idx="1290">
                  <c:v>3.38</c:v>
                </c:pt>
                <c:pt idx="1291">
                  <c:v>3.18</c:v>
                </c:pt>
                <c:pt idx="1292">
                  <c:v>3.04</c:v>
                </c:pt>
                <c:pt idx="1293">
                  <c:v>3</c:v>
                </c:pt>
                <c:pt idx="1294">
                  <c:v>2.91</c:v>
                </c:pt>
                <c:pt idx="1295">
                  <c:v>2.84</c:v>
                </c:pt>
                <c:pt idx="1296">
                  <c:v>2.68</c:v>
                </c:pt>
                <c:pt idx="1297">
                  <c:v>2.58</c:v>
                </c:pt>
                <c:pt idx="1298">
                  <c:v>2.5</c:v>
                </c:pt>
                <c:pt idx="1299">
                  <c:v>2.59</c:v>
                </c:pt>
                <c:pt idx="1300">
                  <c:v>3.95</c:v>
                </c:pt>
                <c:pt idx="1301">
                  <c:v>3.28</c:v>
                </c:pt>
                <c:pt idx="1302">
                  <c:v>3</c:v>
                </c:pt>
                <c:pt idx="1303">
                  <c:v>2.82</c:v>
                </c:pt>
                <c:pt idx="1304">
                  <c:v>2.84</c:v>
                </c:pt>
                <c:pt idx="1305">
                  <c:v>3.04</c:v>
                </c:pt>
                <c:pt idx="1306">
                  <c:v>3.13</c:v>
                </c:pt>
                <c:pt idx="1307">
                  <c:v>3.47</c:v>
                </c:pt>
                <c:pt idx="1308">
                  <c:v>3.18</c:v>
                </c:pt>
                <c:pt idx="1309">
                  <c:v>3.05</c:v>
                </c:pt>
                <c:pt idx="1310">
                  <c:v>2.8</c:v>
                </c:pt>
                <c:pt idx="1311">
                  <c:v>2.7</c:v>
                </c:pt>
                <c:pt idx="1312">
                  <c:v>2.65</c:v>
                </c:pt>
                <c:pt idx="1313">
                  <c:v>3.01</c:v>
                </c:pt>
                <c:pt idx="1314">
                  <c:v>3.29</c:v>
                </c:pt>
                <c:pt idx="1315">
                  <c:v>3.21</c:v>
                </c:pt>
                <c:pt idx="1316">
                  <c:v>3.21</c:v>
                </c:pt>
                <c:pt idx="1317">
                  <c:v>3.46</c:v>
                </c:pt>
                <c:pt idx="1318">
                  <c:v>5.07</c:v>
                </c:pt>
                <c:pt idx="1319">
                  <c:v>4.9000000000000004</c:v>
                </c:pt>
                <c:pt idx="1320">
                  <c:v>3.9</c:v>
                </c:pt>
                <c:pt idx="1321">
                  <c:v>3.39</c:v>
                </c:pt>
                <c:pt idx="1322">
                  <c:v>3.1</c:v>
                </c:pt>
                <c:pt idx="1323">
                  <c:v>2.92</c:v>
                </c:pt>
                <c:pt idx="1324">
                  <c:v>2.78</c:v>
                </c:pt>
                <c:pt idx="1325">
                  <c:v>2.68</c:v>
                </c:pt>
                <c:pt idx="1326">
                  <c:v>2.6</c:v>
                </c:pt>
                <c:pt idx="1327">
                  <c:v>2.5299999999999998</c:v>
                </c:pt>
                <c:pt idx="1328">
                  <c:v>2.56</c:v>
                </c:pt>
                <c:pt idx="1329">
                  <c:v>3.13</c:v>
                </c:pt>
                <c:pt idx="1330">
                  <c:v>3.37</c:v>
                </c:pt>
                <c:pt idx="1331">
                  <c:v>4.0599999999999996</c:v>
                </c:pt>
                <c:pt idx="1332">
                  <c:v>4.42</c:v>
                </c:pt>
                <c:pt idx="1333">
                  <c:v>4.53</c:v>
                </c:pt>
                <c:pt idx="1334">
                  <c:v>13.9</c:v>
                </c:pt>
                <c:pt idx="1335">
                  <c:v>14.7</c:v>
                </c:pt>
                <c:pt idx="1336">
                  <c:v>13</c:v>
                </c:pt>
                <c:pt idx="1337">
                  <c:v>7.9</c:v>
                </c:pt>
                <c:pt idx="1338">
                  <c:v>5.84</c:v>
                </c:pt>
                <c:pt idx="1339">
                  <c:v>4.8899999999999997</c:v>
                </c:pt>
                <c:pt idx="1340">
                  <c:v>4.67</c:v>
                </c:pt>
                <c:pt idx="1341">
                  <c:v>4.63</c:v>
                </c:pt>
                <c:pt idx="1342">
                  <c:v>4.37</c:v>
                </c:pt>
                <c:pt idx="1343">
                  <c:v>4.08</c:v>
                </c:pt>
                <c:pt idx="1344">
                  <c:v>3.71</c:v>
                </c:pt>
                <c:pt idx="1345">
                  <c:v>3.51</c:v>
                </c:pt>
                <c:pt idx="1346">
                  <c:v>3.36</c:v>
                </c:pt>
                <c:pt idx="1347">
                  <c:v>3.24</c:v>
                </c:pt>
                <c:pt idx="1348">
                  <c:v>3.16</c:v>
                </c:pt>
                <c:pt idx="1349">
                  <c:v>3.1</c:v>
                </c:pt>
                <c:pt idx="1350">
                  <c:v>3.01</c:v>
                </c:pt>
                <c:pt idx="1351">
                  <c:v>2.87</c:v>
                </c:pt>
                <c:pt idx="1352">
                  <c:v>2.8</c:v>
                </c:pt>
                <c:pt idx="1353">
                  <c:v>2.75</c:v>
                </c:pt>
                <c:pt idx="1354">
                  <c:v>2.69</c:v>
                </c:pt>
                <c:pt idx="1355">
                  <c:v>2.62</c:v>
                </c:pt>
                <c:pt idx="1356">
                  <c:v>2.61</c:v>
                </c:pt>
                <c:pt idx="1357">
                  <c:v>2.6</c:v>
                </c:pt>
                <c:pt idx="1358">
                  <c:v>2.66</c:v>
                </c:pt>
                <c:pt idx="1359">
                  <c:v>2.67</c:v>
                </c:pt>
                <c:pt idx="1360">
                  <c:v>2.63</c:v>
                </c:pt>
                <c:pt idx="1361">
                  <c:v>2.6</c:v>
                </c:pt>
                <c:pt idx="1362">
                  <c:v>2.57</c:v>
                </c:pt>
                <c:pt idx="1363">
                  <c:v>2.65</c:v>
                </c:pt>
                <c:pt idx="1364">
                  <c:v>2.74</c:v>
                </c:pt>
                <c:pt idx="1365">
                  <c:v>2.78</c:v>
                </c:pt>
                <c:pt idx="1366">
                  <c:v>2.93</c:v>
                </c:pt>
                <c:pt idx="1367">
                  <c:v>20.5</c:v>
                </c:pt>
                <c:pt idx="1368">
                  <c:v>21.1</c:v>
                </c:pt>
                <c:pt idx="1369">
                  <c:v>9.08</c:v>
                </c:pt>
                <c:pt idx="1370">
                  <c:v>6.19</c:v>
                </c:pt>
                <c:pt idx="1371">
                  <c:v>4.82</c:v>
                </c:pt>
                <c:pt idx="1372">
                  <c:v>13.1</c:v>
                </c:pt>
                <c:pt idx="1373">
                  <c:v>11.8</c:v>
                </c:pt>
                <c:pt idx="1374">
                  <c:v>7.35</c:v>
                </c:pt>
                <c:pt idx="1375">
                  <c:v>5.74</c:v>
                </c:pt>
                <c:pt idx="1376">
                  <c:v>5.08</c:v>
                </c:pt>
                <c:pt idx="1377">
                  <c:v>4.7300000000000004</c:v>
                </c:pt>
                <c:pt idx="1378">
                  <c:v>4.3099999999999996</c:v>
                </c:pt>
                <c:pt idx="1379">
                  <c:v>3.92</c:v>
                </c:pt>
                <c:pt idx="1380">
                  <c:v>3.7</c:v>
                </c:pt>
                <c:pt idx="1381">
                  <c:v>3.5</c:v>
                </c:pt>
                <c:pt idx="1382">
                  <c:v>3.43</c:v>
                </c:pt>
                <c:pt idx="1383">
                  <c:v>3.49</c:v>
                </c:pt>
                <c:pt idx="1384">
                  <c:v>4.88</c:v>
                </c:pt>
                <c:pt idx="1385">
                  <c:v>8.33</c:v>
                </c:pt>
                <c:pt idx="1386">
                  <c:v>6.37</c:v>
                </c:pt>
                <c:pt idx="1387">
                  <c:v>9.1300000000000008</c:v>
                </c:pt>
                <c:pt idx="1388">
                  <c:v>7.82</c:v>
                </c:pt>
                <c:pt idx="1389">
                  <c:v>9.7899999999999991</c:v>
                </c:pt>
                <c:pt idx="1390">
                  <c:v>7.76</c:v>
                </c:pt>
                <c:pt idx="1391">
                  <c:v>5.8</c:v>
                </c:pt>
                <c:pt idx="1392">
                  <c:v>5.14</c:v>
                </c:pt>
                <c:pt idx="1393">
                  <c:v>5.28</c:v>
                </c:pt>
                <c:pt idx="1394">
                  <c:v>18.3</c:v>
                </c:pt>
                <c:pt idx="1395">
                  <c:v>40.1</c:v>
                </c:pt>
                <c:pt idx="1396">
                  <c:v>32.799999999999997</c:v>
                </c:pt>
                <c:pt idx="1397">
                  <c:v>29.2</c:v>
                </c:pt>
                <c:pt idx="1398">
                  <c:v>12.7</c:v>
                </c:pt>
                <c:pt idx="1399">
                  <c:v>9.0299999999999994</c:v>
                </c:pt>
                <c:pt idx="1400">
                  <c:v>14.2</c:v>
                </c:pt>
                <c:pt idx="1401">
                  <c:v>19.3</c:v>
                </c:pt>
                <c:pt idx="1402">
                  <c:v>17.8</c:v>
                </c:pt>
                <c:pt idx="1403">
                  <c:v>23.5</c:v>
                </c:pt>
                <c:pt idx="1404">
                  <c:v>35.799999999999997</c:v>
                </c:pt>
                <c:pt idx="1405">
                  <c:v>69.5</c:v>
                </c:pt>
                <c:pt idx="1406">
                  <c:v>45.7</c:v>
                </c:pt>
                <c:pt idx="1407">
                  <c:v>17.5</c:v>
                </c:pt>
                <c:pt idx="1408">
                  <c:v>15.8</c:v>
                </c:pt>
                <c:pt idx="1409">
                  <c:v>13.3</c:v>
                </c:pt>
                <c:pt idx="1410">
                  <c:v>11</c:v>
                </c:pt>
                <c:pt idx="1411">
                  <c:v>59.9</c:v>
                </c:pt>
                <c:pt idx="1412">
                  <c:v>31</c:v>
                </c:pt>
                <c:pt idx="1413">
                  <c:v>14.9</c:v>
                </c:pt>
                <c:pt idx="1414">
                  <c:v>12.3</c:v>
                </c:pt>
                <c:pt idx="1415">
                  <c:v>10.5</c:v>
                </c:pt>
                <c:pt idx="1416">
                  <c:v>10.199999999999999</c:v>
                </c:pt>
                <c:pt idx="1417">
                  <c:v>12.9</c:v>
                </c:pt>
                <c:pt idx="1418">
                  <c:v>10</c:v>
                </c:pt>
                <c:pt idx="1419">
                  <c:v>12.9</c:v>
                </c:pt>
                <c:pt idx="1420">
                  <c:v>12</c:v>
                </c:pt>
                <c:pt idx="1421">
                  <c:v>10.7</c:v>
                </c:pt>
                <c:pt idx="1422">
                  <c:v>10.9</c:v>
                </c:pt>
                <c:pt idx="1423">
                  <c:v>9.68</c:v>
                </c:pt>
                <c:pt idx="1424">
                  <c:v>12</c:v>
                </c:pt>
                <c:pt idx="1425">
                  <c:v>41.4</c:v>
                </c:pt>
                <c:pt idx="1426">
                  <c:v>20.7</c:v>
                </c:pt>
                <c:pt idx="1427">
                  <c:v>14.2</c:v>
                </c:pt>
                <c:pt idx="1428">
                  <c:v>14</c:v>
                </c:pt>
                <c:pt idx="1429">
                  <c:v>27.7</c:v>
                </c:pt>
                <c:pt idx="1430">
                  <c:v>44.6</c:v>
                </c:pt>
                <c:pt idx="1431">
                  <c:v>59</c:v>
                </c:pt>
                <c:pt idx="1432">
                  <c:v>27.9</c:v>
                </c:pt>
                <c:pt idx="1433">
                  <c:v>56</c:v>
                </c:pt>
                <c:pt idx="1434">
                  <c:v>35</c:v>
                </c:pt>
                <c:pt idx="1435">
                  <c:v>19.600000000000001</c:v>
                </c:pt>
                <c:pt idx="1436">
                  <c:v>14.9</c:v>
                </c:pt>
                <c:pt idx="1437">
                  <c:v>14.4</c:v>
                </c:pt>
                <c:pt idx="1438">
                  <c:v>24.2</c:v>
                </c:pt>
                <c:pt idx="1439">
                  <c:v>17.100000000000001</c:v>
                </c:pt>
                <c:pt idx="1440">
                  <c:v>13.4</c:v>
                </c:pt>
                <c:pt idx="1441">
                  <c:v>12.1</c:v>
                </c:pt>
                <c:pt idx="1442">
                  <c:v>11.2</c:v>
                </c:pt>
                <c:pt idx="1443">
                  <c:v>9.94</c:v>
                </c:pt>
                <c:pt idx="1444">
                  <c:v>10.9</c:v>
                </c:pt>
                <c:pt idx="1445">
                  <c:v>12.7</c:v>
                </c:pt>
                <c:pt idx="1446">
                  <c:v>12.3</c:v>
                </c:pt>
                <c:pt idx="1447">
                  <c:v>11.3</c:v>
                </c:pt>
                <c:pt idx="1448">
                  <c:v>76.099999999999994</c:v>
                </c:pt>
                <c:pt idx="1449">
                  <c:v>90.5</c:v>
                </c:pt>
                <c:pt idx="1450">
                  <c:v>40.1</c:v>
                </c:pt>
                <c:pt idx="1451">
                  <c:v>21.7</c:v>
                </c:pt>
                <c:pt idx="1452">
                  <c:v>17.2</c:v>
                </c:pt>
                <c:pt idx="1453">
                  <c:v>14.9</c:v>
                </c:pt>
                <c:pt idx="1454">
                  <c:v>13</c:v>
                </c:pt>
                <c:pt idx="1455">
                  <c:v>11.7</c:v>
                </c:pt>
                <c:pt idx="1456">
                  <c:v>10.9</c:v>
                </c:pt>
                <c:pt idx="1457">
                  <c:v>11.1</c:v>
                </c:pt>
                <c:pt idx="1458">
                  <c:v>12.1</c:v>
                </c:pt>
                <c:pt idx="1459">
                  <c:v>15.8</c:v>
                </c:pt>
                <c:pt idx="1460">
                  <c:v>16.8</c:v>
                </c:pt>
              </c:numCache>
            </c:numRef>
          </c:val>
          <c:smooth val="0"/>
          <c:extLst>
            <c:ext xmlns:c16="http://schemas.microsoft.com/office/drawing/2014/chart" uri="{C3380CC4-5D6E-409C-BE32-E72D297353CC}">
              <c16:uniqueId val="{00000000-6697-4D0C-A9A6-A234A2EAFDC0}"/>
            </c:ext>
          </c:extLst>
        </c:ser>
        <c:dLbls>
          <c:showLegendKey val="0"/>
          <c:showVal val="0"/>
          <c:showCatName val="0"/>
          <c:showSerName val="0"/>
          <c:showPercent val="0"/>
          <c:showBubbleSize val="0"/>
        </c:dLbls>
        <c:smooth val="0"/>
        <c:axId val="301542488"/>
        <c:axId val="301543800"/>
      </c:lineChart>
      <c:catAx>
        <c:axId val="301542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43800"/>
        <c:crosses val="autoZero"/>
        <c:auto val="1"/>
        <c:lblAlgn val="ctr"/>
        <c:lblOffset val="100"/>
        <c:noMultiLvlLbl val="0"/>
      </c:catAx>
      <c:valAx>
        <c:axId val="301543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42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Model Test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Results!$KL$1:$KL$365</c:f>
              <c:numCache>
                <c:formatCode>General</c:formatCode>
                <c:ptCount val="365"/>
                <c:pt idx="0">
                  <c:v>21.1799999999999</c:v>
                </c:pt>
                <c:pt idx="1">
                  <c:v>22.95</c:v>
                </c:pt>
                <c:pt idx="2">
                  <c:v>30.86</c:v>
                </c:pt>
                <c:pt idx="3">
                  <c:v>48.279999999999902</c:v>
                </c:pt>
                <c:pt idx="4">
                  <c:v>69.819999999999993</c:v>
                </c:pt>
                <c:pt idx="5">
                  <c:v>87.499999999999901</c:v>
                </c:pt>
                <c:pt idx="6">
                  <c:v>111.7</c:v>
                </c:pt>
                <c:pt idx="7">
                  <c:v>128.9</c:v>
                </c:pt>
                <c:pt idx="8">
                  <c:v>84.329999999999899</c:v>
                </c:pt>
                <c:pt idx="9">
                  <c:v>58.66</c:v>
                </c:pt>
                <c:pt idx="10">
                  <c:v>66.55</c:v>
                </c:pt>
                <c:pt idx="11">
                  <c:v>101.4</c:v>
                </c:pt>
                <c:pt idx="12">
                  <c:v>100.9</c:v>
                </c:pt>
                <c:pt idx="13">
                  <c:v>61.25</c:v>
                </c:pt>
                <c:pt idx="14">
                  <c:v>46.7</c:v>
                </c:pt>
                <c:pt idx="15">
                  <c:v>39.46</c:v>
                </c:pt>
                <c:pt idx="16">
                  <c:v>32.779999999999902</c:v>
                </c:pt>
                <c:pt idx="17">
                  <c:v>29.1299999999999</c:v>
                </c:pt>
                <c:pt idx="18">
                  <c:v>27.66</c:v>
                </c:pt>
                <c:pt idx="19">
                  <c:v>27.159999999999901</c:v>
                </c:pt>
                <c:pt idx="20">
                  <c:v>25.619999999999902</c:v>
                </c:pt>
                <c:pt idx="21">
                  <c:v>23.95</c:v>
                </c:pt>
                <c:pt idx="22">
                  <c:v>22.1299999999999</c:v>
                </c:pt>
                <c:pt idx="23">
                  <c:v>20.28</c:v>
                </c:pt>
                <c:pt idx="24">
                  <c:v>18.579999999999998</c:v>
                </c:pt>
                <c:pt idx="25">
                  <c:v>18.11</c:v>
                </c:pt>
                <c:pt idx="26">
                  <c:v>18.05</c:v>
                </c:pt>
                <c:pt idx="27">
                  <c:v>18.259999999999899</c:v>
                </c:pt>
                <c:pt idx="28">
                  <c:v>18.13</c:v>
                </c:pt>
                <c:pt idx="29">
                  <c:v>19.8799999999999</c:v>
                </c:pt>
                <c:pt idx="30">
                  <c:v>21.32</c:v>
                </c:pt>
                <c:pt idx="31">
                  <c:v>21.32</c:v>
                </c:pt>
                <c:pt idx="32">
                  <c:v>21.71</c:v>
                </c:pt>
                <c:pt idx="33">
                  <c:v>25.149999999999899</c:v>
                </c:pt>
                <c:pt idx="34">
                  <c:v>24.38</c:v>
                </c:pt>
                <c:pt idx="35">
                  <c:v>21.76</c:v>
                </c:pt>
                <c:pt idx="36">
                  <c:v>19.009999999999899</c:v>
                </c:pt>
                <c:pt idx="37">
                  <c:v>17.25</c:v>
                </c:pt>
                <c:pt idx="38">
                  <c:v>20.58</c:v>
                </c:pt>
                <c:pt idx="39">
                  <c:v>60.62</c:v>
                </c:pt>
                <c:pt idx="40">
                  <c:v>160.9</c:v>
                </c:pt>
                <c:pt idx="41">
                  <c:v>220.2</c:v>
                </c:pt>
                <c:pt idx="42">
                  <c:v>232.8</c:v>
                </c:pt>
                <c:pt idx="43">
                  <c:v>178.9</c:v>
                </c:pt>
                <c:pt idx="44">
                  <c:v>114.5</c:v>
                </c:pt>
                <c:pt idx="45">
                  <c:v>127.4</c:v>
                </c:pt>
                <c:pt idx="46">
                  <c:v>126.69999999999899</c:v>
                </c:pt>
                <c:pt idx="47">
                  <c:v>139.5</c:v>
                </c:pt>
                <c:pt idx="48">
                  <c:v>111.4</c:v>
                </c:pt>
                <c:pt idx="49">
                  <c:v>69.55</c:v>
                </c:pt>
                <c:pt idx="50">
                  <c:v>54.79</c:v>
                </c:pt>
                <c:pt idx="51">
                  <c:v>52.58</c:v>
                </c:pt>
                <c:pt idx="52">
                  <c:v>65.999999999999901</c:v>
                </c:pt>
                <c:pt idx="53">
                  <c:v>91.42</c:v>
                </c:pt>
                <c:pt idx="54">
                  <c:v>104.7</c:v>
                </c:pt>
                <c:pt idx="55">
                  <c:v>74.809999999999903</c:v>
                </c:pt>
                <c:pt idx="56">
                  <c:v>58.99</c:v>
                </c:pt>
                <c:pt idx="57">
                  <c:v>50.42</c:v>
                </c:pt>
                <c:pt idx="58">
                  <c:v>44.56</c:v>
                </c:pt>
                <c:pt idx="59">
                  <c:v>42.509999999999899</c:v>
                </c:pt>
                <c:pt idx="60">
                  <c:v>42.84</c:v>
                </c:pt>
                <c:pt idx="61">
                  <c:v>49.6</c:v>
                </c:pt>
                <c:pt idx="62">
                  <c:v>52.669999999999902</c:v>
                </c:pt>
                <c:pt idx="63">
                  <c:v>45.329999999999899</c:v>
                </c:pt>
                <c:pt idx="64">
                  <c:v>36.83</c:v>
                </c:pt>
                <c:pt idx="65">
                  <c:v>33.24</c:v>
                </c:pt>
                <c:pt idx="66">
                  <c:v>31.39</c:v>
                </c:pt>
                <c:pt idx="67">
                  <c:v>28.85</c:v>
                </c:pt>
                <c:pt idx="68">
                  <c:v>26.759999999999899</c:v>
                </c:pt>
                <c:pt idx="69">
                  <c:v>25.889999999999901</c:v>
                </c:pt>
                <c:pt idx="70">
                  <c:v>29.219999999999899</c:v>
                </c:pt>
                <c:pt idx="71">
                  <c:v>30.08</c:v>
                </c:pt>
                <c:pt idx="72">
                  <c:v>27.329999999999899</c:v>
                </c:pt>
                <c:pt idx="73">
                  <c:v>26.48</c:v>
                </c:pt>
                <c:pt idx="74">
                  <c:v>29.56</c:v>
                </c:pt>
                <c:pt idx="75">
                  <c:v>38.89</c:v>
                </c:pt>
                <c:pt idx="76">
                  <c:v>39.75</c:v>
                </c:pt>
                <c:pt idx="77">
                  <c:v>39.419999999999902</c:v>
                </c:pt>
                <c:pt idx="78">
                  <c:v>40.85</c:v>
                </c:pt>
                <c:pt idx="79">
                  <c:v>38.009999999999899</c:v>
                </c:pt>
                <c:pt idx="80">
                  <c:v>43.069999999999901</c:v>
                </c:pt>
                <c:pt idx="81">
                  <c:v>46.379999999999903</c:v>
                </c:pt>
                <c:pt idx="82">
                  <c:v>49.81</c:v>
                </c:pt>
                <c:pt idx="83">
                  <c:v>46.05</c:v>
                </c:pt>
                <c:pt idx="84">
                  <c:v>38.9299999999999</c:v>
                </c:pt>
                <c:pt idx="85">
                  <c:v>34.020000000000003</c:v>
                </c:pt>
                <c:pt idx="86">
                  <c:v>30.28</c:v>
                </c:pt>
                <c:pt idx="87">
                  <c:v>27.85</c:v>
                </c:pt>
                <c:pt idx="88">
                  <c:v>25.079999999999899</c:v>
                </c:pt>
                <c:pt idx="89">
                  <c:v>23.31</c:v>
                </c:pt>
                <c:pt idx="90">
                  <c:v>23.26</c:v>
                </c:pt>
                <c:pt idx="91">
                  <c:v>20.73</c:v>
                </c:pt>
                <c:pt idx="92">
                  <c:v>19.420000000000002</c:v>
                </c:pt>
                <c:pt idx="93">
                  <c:v>18.399999999999999</c:v>
                </c:pt>
                <c:pt idx="94">
                  <c:v>17.77</c:v>
                </c:pt>
                <c:pt idx="95">
                  <c:v>17.29</c:v>
                </c:pt>
                <c:pt idx="96">
                  <c:v>16.939999999999898</c:v>
                </c:pt>
                <c:pt idx="97">
                  <c:v>16.52</c:v>
                </c:pt>
                <c:pt idx="98">
                  <c:v>16.329999999999998</c:v>
                </c:pt>
                <c:pt idx="99">
                  <c:v>17.87</c:v>
                </c:pt>
                <c:pt idx="100">
                  <c:v>17.409999999999901</c:v>
                </c:pt>
                <c:pt idx="101">
                  <c:v>16.91</c:v>
                </c:pt>
                <c:pt idx="102">
                  <c:v>16.41</c:v>
                </c:pt>
                <c:pt idx="103">
                  <c:v>15.39</c:v>
                </c:pt>
                <c:pt idx="104">
                  <c:v>14.82</c:v>
                </c:pt>
                <c:pt idx="105">
                  <c:v>14.8699999999999</c:v>
                </c:pt>
                <c:pt idx="106">
                  <c:v>14.88</c:v>
                </c:pt>
                <c:pt idx="107">
                  <c:v>16.84</c:v>
                </c:pt>
                <c:pt idx="108">
                  <c:v>34.25</c:v>
                </c:pt>
                <c:pt idx="109">
                  <c:v>24.36</c:v>
                </c:pt>
                <c:pt idx="110">
                  <c:v>18.61</c:v>
                </c:pt>
                <c:pt idx="111">
                  <c:v>17.850000000000001</c:v>
                </c:pt>
                <c:pt idx="112">
                  <c:v>29.55</c:v>
                </c:pt>
                <c:pt idx="113">
                  <c:v>50.879999999999903</c:v>
                </c:pt>
                <c:pt idx="114">
                  <c:v>48.77</c:v>
                </c:pt>
                <c:pt idx="115">
                  <c:v>35.72</c:v>
                </c:pt>
                <c:pt idx="116">
                  <c:v>26.469999999999899</c:v>
                </c:pt>
                <c:pt idx="117">
                  <c:v>23.78</c:v>
                </c:pt>
                <c:pt idx="118">
                  <c:v>19.779999999999902</c:v>
                </c:pt>
                <c:pt idx="119">
                  <c:v>20.010000000000002</c:v>
                </c:pt>
                <c:pt idx="120">
                  <c:v>36.919999999999902</c:v>
                </c:pt>
                <c:pt idx="121">
                  <c:v>118</c:v>
                </c:pt>
                <c:pt idx="122">
                  <c:v>79.52</c:v>
                </c:pt>
                <c:pt idx="123">
                  <c:v>42.63</c:v>
                </c:pt>
                <c:pt idx="124">
                  <c:v>30.779999999999902</c:v>
                </c:pt>
                <c:pt idx="125">
                  <c:v>25.4299999999999</c:v>
                </c:pt>
                <c:pt idx="126">
                  <c:v>22.11</c:v>
                </c:pt>
                <c:pt idx="127">
                  <c:v>19.420000000000002</c:v>
                </c:pt>
                <c:pt idx="128">
                  <c:v>17.46</c:v>
                </c:pt>
                <c:pt idx="129">
                  <c:v>16.54</c:v>
                </c:pt>
                <c:pt idx="130">
                  <c:v>16.78</c:v>
                </c:pt>
                <c:pt idx="131">
                  <c:v>18.09</c:v>
                </c:pt>
                <c:pt idx="132">
                  <c:v>19.1099999999999</c:v>
                </c:pt>
                <c:pt idx="133">
                  <c:v>17.79</c:v>
                </c:pt>
                <c:pt idx="134">
                  <c:v>15.21</c:v>
                </c:pt>
                <c:pt idx="135">
                  <c:v>14.0099999999999</c:v>
                </c:pt>
                <c:pt idx="136">
                  <c:v>13.2799999999999</c:v>
                </c:pt>
                <c:pt idx="137">
                  <c:v>13.0299999999999</c:v>
                </c:pt>
                <c:pt idx="138">
                  <c:v>13.34</c:v>
                </c:pt>
                <c:pt idx="139">
                  <c:v>13.399999999999901</c:v>
                </c:pt>
                <c:pt idx="140">
                  <c:v>17.43</c:v>
                </c:pt>
                <c:pt idx="141">
                  <c:v>16.829999999999998</c:v>
                </c:pt>
                <c:pt idx="142">
                  <c:v>27.83</c:v>
                </c:pt>
                <c:pt idx="143">
                  <c:v>28.7</c:v>
                </c:pt>
                <c:pt idx="144">
                  <c:v>22.6999999999999</c:v>
                </c:pt>
                <c:pt idx="145">
                  <c:v>17.829999999999998</c:v>
                </c:pt>
                <c:pt idx="146">
                  <c:v>22.7899999999999</c:v>
                </c:pt>
                <c:pt idx="147">
                  <c:v>28.9299999999999</c:v>
                </c:pt>
                <c:pt idx="148">
                  <c:v>29.35</c:v>
                </c:pt>
                <c:pt idx="149">
                  <c:v>34.53</c:v>
                </c:pt>
                <c:pt idx="150">
                  <c:v>33.950000000000003</c:v>
                </c:pt>
                <c:pt idx="151">
                  <c:v>22.37</c:v>
                </c:pt>
                <c:pt idx="152">
                  <c:v>17.709999999999901</c:v>
                </c:pt>
                <c:pt idx="153">
                  <c:v>15.3499999999999</c:v>
                </c:pt>
                <c:pt idx="154">
                  <c:v>13.489999999999901</c:v>
                </c:pt>
                <c:pt idx="155">
                  <c:v>12.649999999999901</c:v>
                </c:pt>
                <c:pt idx="156">
                  <c:v>10.7699999999999</c:v>
                </c:pt>
                <c:pt idx="157">
                  <c:v>11.59</c:v>
                </c:pt>
                <c:pt idx="158">
                  <c:v>16.579999999999899</c:v>
                </c:pt>
                <c:pt idx="159">
                  <c:v>12.38</c:v>
                </c:pt>
                <c:pt idx="160">
                  <c:v>10.469999999999899</c:v>
                </c:pt>
                <c:pt idx="161">
                  <c:v>10.41</c:v>
                </c:pt>
                <c:pt idx="162">
                  <c:v>11.46</c:v>
                </c:pt>
                <c:pt idx="163">
                  <c:v>12.4199999999999</c:v>
                </c:pt>
                <c:pt idx="164">
                  <c:v>10.31</c:v>
                </c:pt>
                <c:pt idx="165">
                  <c:v>8.8829999999999991</c:v>
                </c:pt>
                <c:pt idx="166">
                  <c:v>8.4689999999999905</c:v>
                </c:pt>
                <c:pt idx="167">
                  <c:v>7.6919999999999904</c:v>
                </c:pt>
                <c:pt idx="168">
                  <c:v>8.1959999999999997</c:v>
                </c:pt>
                <c:pt idx="169">
                  <c:v>8.2710000000000008</c:v>
                </c:pt>
                <c:pt idx="170">
                  <c:v>7.7969999999999997</c:v>
                </c:pt>
                <c:pt idx="171">
                  <c:v>7.3079999999999998</c:v>
                </c:pt>
                <c:pt idx="172">
                  <c:v>7.8579999999999899</c:v>
                </c:pt>
                <c:pt idx="173">
                  <c:v>8.0299999999999905</c:v>
                </c:pt>
                <c:pt idx="174">
                  <c:v>7.5919999999999899</c:v>
                </c:pt>
                <c:pt idx="175">
                  <c:v>7.2</c:v>
                </c:pt>
                <c:pt idx="176">
                  <c:v>7.3010000000000002</c:v>
                </c:pt>
                <c:pt idx="177">
                  <c:v>7.64</c:v>
                </c:pt>
                <c:pt idx="178">
                  <c:v>8.891</c:v>
                </c:pt>
                <c:pt idx="179">
                  <c:v>9.0960000000000001</c:v>
                </c:pt>
                <c:pt idx="180">
                  <c:v>8.0090000000000003</c:v>
                </c:pt>
                <c:pt idx="181">
                  <c:v>8.1119999999999894</c:v>
                </c:pt>
                <c:pt idx="182">
                  <c:v>8.7430000000000003</c:v>
                </c:pt>
                <c:pt idx="183">
                  <c:v>9.7429999999999897</c:v>
                </c:pt>
                <c:pt idx="184">
                  <c:v>25.599999999999898</c:v>
                </c:pt>
                <c:pt idx="185">
                  <c:v>34.369999999999997</c:v>
                </c:pt>
                <c:pt idx="186">
                  <c:v>19.059999999999999</c:v>
                </c:pt>
                <c:pt idx="187">
                  <c:v>12.78</c:v>
                </c:pt>
                <c:pt idx="188">
                  <c:v>11.229999999999899</c:v>
                </c:pt>
                <c:pt idx="189">
                  <c:v>9.98</c:v>
                </c:pt>
                <c:pt idx="190">
                  <c:v>8.6539999999999893</c:v>
                </c:pt>
                <c:pt idx="191">
                  <c:v>7.9109999999999996</c:v>
                </c:pt>
                <c:pt idx="192">
                  <c:v>7.6580000000000004</c:v>
                </c:pt>
                <c:pt idx="193">
                  <c:v>7.1719999999999899</c:v>
                </c:pt>
                <c:pt idx="194">
                  <c:v>6.9119999999999999</c:v>
                </c:pt>
                <c:pt idx="195">
                  <c:v>7.0469999999999997</c:v>
                </c:pt>
                <c:pt idx="196">
                  <c:v>6.9399999999999897</c:v>
                </c:pt>
                <c:pt idx="197">
                  <c:v>6.4779999999999998</c:v>
                </c:pt>
                <c:pt idx="198">
                  <c:v>6.0089999999999897</c:v>
                </c:pt>
                <c:pt idx="199">
                  <c:v>5.9819999999999904</c:v>
                </c:pt>
                <c:pt idx="200">
                  <c:v>5.6719999999999997</c:v>
                </c:pt>
                <c:pt idx="201">
                  <c:v>5.3570000000000002</c:v>
                </c:pt>
                <c:pt idx="202">
                  <c:v>5.3219999999999903</c:v>
                </c:pt>
                <c:pt idx="203">
                  <c:v>5.3330000000000002</c:v>
                </c:pt>
                <c:pt idx="204">
                  <c:v>6.6149999999999904</c:v>
                </c:pt>
                <c:pt idx="205">
                  <c:v>6.8289999999999997</c:v>
                </c:pt>
                <c:pt idx="206">
                  <c:v>5.9029999999999996</c:v>
                </c:pt>
                <c:pt idx="207">
                  <c:v>5.7320000000000002</c:v>
                </c:pt>
                <c:pt idx="208">
                  <c:v>5.7140000000000004</c:v>
                </c:pt>
                <c:pt idx="209">
                  <c:v>6.6479999999999997</c:v>
                </c:pt>
                <c:pt idx="210">
                  <c:v>11.0099999999999</c:v>
                </c:pt>
                <c:pt idx="211">
                  <c:v>9.9309999999999992</c:v>
                </c:pt>
                <c:pt idx="212">
                  <c:v>9.1229999999999993</c:v>
                </c:pt>
                <c:pt idx="213">
                  <c:v>7.617</c:v>
                </c:pt>
                <c:pt idx="214">
                  <c:v>6.8719999999999999</c:v>
                </c:pt>
                <c:pt idx="215">
                  <c:v>6.4219999999999997</c:v>
                </c:pt>
                <c:pt idx="216">
                  <c:v>5.9580000000000002</c:v>
                </c:pt>
                <c:pt idx="217">
                  <c:v>6.7380000000000004</c:v>
                </c:pt>
                <c:pt idx="218">
                  <c:v>7.952</c:v>
                </c:pt>
                <c:pt idx="219">
                  <c:v>7.6909999999999901</c:v>
                </c:pt>
                <c:pt idx="220">
                  <c:v>7.3710000000000004</c:v>
                </c:pt>
                <c:pt idx="221">
                  <c:v>7.7119999999999997</c:v>
                </c:pt>
                <c:pt idx="222">
                  <c:v>13.39</c:v>
                </c:pt>
                <c:pt idx="223">
                  <c:v>12.899999999999901</c:v>
                </c:pt>
                <c:pt idx="224">
                  <c:v>9.5860000000000003</c:v>
                </c:pt>
                <c:pt idx="225">
                  <c:v>7.9489999999999901</c:v>
                </c:pt>
                <c:pt idx="226">
                  <c:v>7.109</c:v>
                </c:pt>
                <c:pt idx="227">
                  <c:v>6.4529999999999896</c:v>
                </c:pt>
                <c:pt idx="228">
                  <c:v>6.1049999999999898</c:v>
                </c:pt>
                <c:pt idx="229">
                  <c:v>5.5309999999999899</c:v>
                </c:pt>
                <c:pt idx="230">
                  <c:v>5.6469999999999896</c:v>
                </c:pt>
                <c:pt idx="231">
                  <c:v>5.2239999999999904</c:v>
                </c:pt>
                <c:pt idx="232">
                  <c:v>5.266</c:v>
                </c:pt>
                <c:pt idx="233">
                  <c:v>5.6479999999999899</c:v>
                </c:pt>
                <c:pt idx="234">
                  <c:v>8.5210000000000008</c:v>
                </c:pt>
                <c:pt idx="235">
                  <c:v>10.66</c:v>
                </c:pt>
                <c:pt idx="236">
                  <c:v>14.88</c:v>
                </c:pt>
                <c:pt idx="237">
                  <c:v>15.74</c:v>
                </c:pt>
                <c:pt idx="238">
                  <c:v>41.07</c:v>
                </c:pt>
                <c:pt idx="239">
                  <c:v>40.86</c:v>
                </c:pt>
                <c:pt idx="240">
                  <c:v>33.380000000000003</c:v>
                </c:pt>
                <c:pt idx="241">
                  <c:v>20.899999999999899</c:v>
                </c:pt>
                <c:pt idx="242">
                  <c:v>14.13</c:v>
                </c:pt>
                <c:pt idx="243">
                  <c:v>11.17</c:v>
                </c:pt>
                <c:pt idx="244">
                  <c:v>10.039999999999999</c:v>
                </c:pt>
                <c:pt idx="245">
                  <c:v>10</c:v>
                </c:pt>
                <c:pt idx="246">
                  <c:v>9.0209999999999901</c:v>
                </c:pt>
                <c:pt idx="247">
                  <c:v>8.5399999999999991</c:v>
                </c:pt>
                <c:pt idx="248">
                  <c:v>8.07</c:v>
                </c:pt>
                <c:pt idx="249">
                  <c:v>7.7539999999999898</c:v>
                </c:pt>
                <c:pt idx="250">
                  <c:v>7.4909999999999997</c:v>
                </c:pt>
                <c:pt idx="251">
                  <c:v>7.2809999999999997</c:v>
                </c:pt>
                <c:pt idx="252">
                  <c:v>7.1059999999999999</c:v>
                </c:pt>
                <c:pt idx="253">
                  <c:v>7.0650000000000004</c:v>
                </c:pt>
                <c:pt idx="254">
                  <c:v>6.8779999999999903</c:v>
                </c:pt>
                <c:pt idx="255">
                  <c:v>6.4519999999999902</c:v>
                </c:pt>
                <c:pt idx="256">
                  <c:v>6.3389999999999898</c:v>
                </c:pt>
                <c:pt idx="257">
                  <c:v>6.2539999999999898</c:v>
                </c:pt>
                <c:pt idx="258">
                  <c:v>6.12699999999999</c:v>
                </c:pt>
                <c:pt idx="259">
                  <c:v>6.0199999999999898</c:v>
                </c:pt>
                <c:pt idx="260">
                  <c:v>6.1309999999999896</c:v>
                </c:pt>
                <c:pt idx="261">
                  <c:v>5.944</c:v>
                </c:pt>
                <c:pt idx="262">
                  <c:v>5.9019999999999904</c:v>
                </c:pt>
                <c:pt idx="263">
                  <c:v>5.9610000000000003</c:v>
                </c:pt>
                <c:pt idx="264">
                  <c:v>5.9180000000000001</c:v>
                </c:pt>
                <c:pt idx="265">
                  <c:v>5.8279999999999896</c:v>
                </c:pt>
                <c:pt idx="266">
                  <c:v>5.8279999999999896</c:v>
                </c:pt>
                <c:pt idx="267">
                  <c:v>5.9450000000000003</c:v>
                </c:pt>
                <c:pt idx="268">
                  <c:v>5.9829999999999899</c:v>
                </c:pt>
                <c:pt idx="269">
                  <c:v>5.9559999999999897</c:v>
                </c:pt>
                <c:pt idx="270">
                  <c:v>6.7789999999999901</c:v>
                </c:pt>
                <c:pt idx="271">
                  <c:v>51.87</c:v>
                </c:pt>
                <c:pt idx="272">
                  <c:v>71.439999999999898</c:v>
                </c:pt>
                <c:pt idx="273">
                  <c:v>31.999999999999901</c:v>
                </c:pt>
                <c:pt idx="274">
                  <c:v>18.309999999999999</c:v>
                </c:pt>
                <c:pt idx="275">
                  <c:v>13.8499999999999</c:v>
                </c:pt>
                <c:pt idx="276">
                  <c:v>37.799999999999997</c:v>
                </c:pt>
                <c:pt idx="277">
                  <c:v>36.520000000000003</c:v>
                </c:pt>
                <c:pt idx="278">
                  <c:v>22.54</c:v>
                </c:pt>
                <c:pt idx="279">
                  <c:v>16.22</c:v>
                </c:pt>
                <c:pt idx="280">
                  <c:v>13.5999999999999</c:v>
                </c:pt>
                <c:pt idx="281">
                  <c:v>12.07</c:v>
                </c:pt>
                <c:pt idx="282">
                  <c:v>11.03</c:v>
                </c:pt>
                <c:pt idx="283">
                  <c:v>9.6059999999999999</c:v>
                </c:pt>
                <c:pt idx="284">
                  <c:v>8.7409999999999908</c:v>
                </c:pt>
                <c:pt idx="285">
                  <c:v>8.1639999999999997</c:v>
                </c:pt>
                <c:pt idx="286">
                  <c:v>7.6899999999999897</c:v>
                </c:pt>
                <c:pt idx="287">
                  <c:v>7.7149999999999999</c:v>
                </c:pt>
                <c:pt idx="288">
                  <c:v>11.21</c:v>
                </c:pt>
                <c:pt idx="289">
                  <c:v>17.709999999999901</c:v>
                </c:pt>
                <c:pt idx="290">
                  <c:v>16.850000000000001</c:v>
                </c:pt>
                <c:pt idx="291">
                  <c:v>23.619999999999902</c:v>
                </c:pt>
                <c:pt idx="292">
                  <c:v>22.18</c:v>
                </c:pt>
                <c:pt idx="293">
                  <c:v>37.139999999999901</c:v>
                </c:pt>
                <c:pt idx="294">
                  <c:v>25.09</c:v>
                </c:pt>
                <c:pt idx="295">
                  <c:v>16.649999999999999</c:v>
                </c:pt>
                <c:pt idx="296">
                  <c:v>12.93</c:v>
                </c:pt>
                <c:pt idx="297">
                  <c:v>12.549999999999899</c:v>
                </c:pt>
                <c:pt idx="298">
                  <c:v>34.69</c:v>
                </c:pt>
                <c:pt idx="299">
                  <c:v>80.150000000000006</c:v>
                </c:pt>
                <c:pt idx="300">
                  <c:v>77.41</c:v>
                </c:pt>
                <c:pt idx="301">
                  <c:v>67.790000000000006</c:v>
                </c:pt>
                <c:pt idx="302">
                  <c:v>38.049999999999997</c:v>
                </c:pt>
                <c:pt idx="303">
                  <c:v>24.6799999999999</c:v>
                </c:pt>
                <c:pt idx="304">
                  <c:v>39.269999999999897</c:v>
                </c:pt>
                <c:pt idx="305">
                  <c:v>37.380000000000003</c:v>
                </c:pt>
                <c:pt idx="306">
                  <c:v>42.329999999999899</c:v>
                </c:pt>
                <c:pt idx="307">
                  <c:v>49.199999999999903</c:v>
                </c:pt>
                <c:pt idx="308">
                  <c:v>91.769999999999897</c:v>
                </c:pt>
                <c:pt idx="309">
                  <c:v>154.4</c:v>
                </c:pt>
                <c:pt idx="310">
                  <c:v>117.6</c:v>
                </c:pt>
                <c:pt idx="311">
                  <c:v>59.85</c:v>
                </c:pt>
                <c:pt idx="312">
                  <c:v>46.17</c:v>
                </c:pt>
                <c:pt idx="313">
                  <c:v>39.79</c:v>
                </c:pt>
                <c:pt idx="314">
                  <c:v>31.34</c:v>
                </c:pt>
                <c:pt idx="315">
                  <c:v>78.98</c:v>
                </c:pt>
                <c:pt idx="316">
                  <c:v>81.289999999999907</c:v>
                </c:pt>
                <c:pt idx="317">
                  <c:v>45.83</c:v>
                </c:pt>
                <c:pt idx="318">
                  <c:v>36.089999999999897</c:v>
                </c:pt>
                <c:pt idx="319">
                  <c:v>27.91</c:v>
                </c:pt>
                <c:pt idx="320">
                  <c:v>26.469999999999899</c:v>
                </c:pt>
                <c:pt idx="321">
                  <c:v>31.63</c:v>
                </c:pt>
                <c:pt idx="322">
                  <c:v>24.98</c:v>
                </c:pt>
                <c:pt idx="323">
                  <c:v>29.56</c:v>
                </c:pt>
                <c:pt idx="324">
                  <c:v>32.17</c:v>
                </c:pt>
                <c:pt idx="325">
                  <c:v>26.12</c:v>
                </c:pt>
                <c:pt idx="326">
                  <c:v>30.39</c:v>
                </c:pt>
                <c:pt idx="327">
                  <c:v>25.999999999999901</c:v>
                </c:pt>
                <c:pt idx="328">
                  <c:v>37.26</c:v>
                </c:pt>
                <c:pt idx="329">
                  <c:v>100.2</c:v>
                </c:pt>
                <c:pt idx="330">
                  <c:v>67.149999999999906</c:v>
                </c:pt>
                <c:pt idx="331">
                  <c:v>38.8599999999999</c:v>
                </c:pt>
                <c:pt idx="332">
                  <c:v>48.78</c:v>
                </c:pt>
                <c:pt idx="333">
                  <c:v>73.56</c:v>
                </c:pt>
                <c:pt idx="334">
                  <c:v>82.03</c:v>
                </c:pt>
                <c:pt idx="335">
                  <c:v>105.5</c:v>
                </c:pt>
                <c:pt idx="336">
                  <c:v>88.79</c:v>
                </c:pt>
                <c:pt idx="337">
                  <c:v>134.80000000000001</c:v>
                </c:pt>
                <c:pt idx="338">
                  <c:v>99.48</c:v>
                </c:pt>
                <c:pt idx="339">
                  <c:v>63.44</c:v>
                </c:pt>
                <c:pt idx="340">
                  <c:v>44.589999999999897</c:v>
                </c:pt>
                <c:pt idx="341">
                  <c:v>37.22</c:v>
                </c:pt>
                <c:pt idx="342">
                  <c:v>48.03</c:v>
                </c:pt>
                <c:pt idx="343">
                  <c:v>39.46</c:v>
                </c:pt>
                <c:pt idx="344">
                  <c:v>31.23</c:v>
                </c:pt>
                <c:pt idx="345">
                  <c:v>27.669999999999899</c:v>
                </c:pt>
                <c:pt idx="346">
                  <c:v>25.2</c:v>
                </c:pt>
                <c:pt idx="347">
                  <c:v>22.72</c:v>
                </c:pt>
                <c:pt idx="348">
                  <c:v>21.939999999999898</c:v>
                </c:pt>
                <c:pt idx="349">
                  <c:v>27.139999999999901</c:v>
                </c:pt>
                <c:pt idx="350">
                  <c:v>28.11</c:v>
                </c:pt>
                <c:pt idx="351">
                  <c:v>26.62</c:v>
                </c:pt>
                <c:pt idx="352">
                  <c:v>143.4</c:v>
                </c:pt>
                <c:pt idx="353">
                  <c:v>219.99999999999901</c:v>
                </c:pt>
                <c:pt idx="354">
                  <c:v>139.9</c:v>
                </c:pt>
                <c:pt idx="355">
                  <c:v>80.7</c:v>
                </c:pt>
                <c:pt idx="356">
                  <c:v>58.84</c:v>
                </c:pt>
                <c:pt idx="357">
                  <c:v>46.48</c:v>
                </c:pt>
                <c:pt idx="358">
                  <c:v>39.75</c:v>
                </c:pt>
                <c:pt idx="359">
                  <c:v>33.06</c:v>
                </c:pt>
                <c:pt idx="360">
                  <c:v>29.52</c:v>
                </c:pt>
                <c:pt idx="361">
                  <c:v>28.67</c:v>
                </c:pt>
                <c:pt idx="362">
                  <c:v>29.309999999999899</c:v>
                </c:pt>
                <c:pt idx="363">
                  <c:v>34.279999999999902</c:v>
                </c:pt>
                <c:pt idx="364">
                  <c:v>39.419999999999902</c:v>
                </c:pt>
              </c:numCache>
            </c:numRef>
          </c:val>
          <c:smooth val="0"/>
          <c:extLst>
            <c:ext xmlns:c16="http://schemas.microsoft.com/office/drawing/2014/chart" uri="{C3380CC4-5D6E-409C-BE32-E72D297353CC}">
              <c16:uniqueId val="{00000000-8E27-48CB-AB86-7D5F82B56BE6}"/>
            </c:ext>
          </c:extLst>
        </c:ser>
        <c:ser>
          <c:idx val="1"/>
          <c:order val="1"/>
          <c:spPr>
            <a:ln w="28575" cap="rnd">
              <a:solidFill>
                <a:schemeClr val="accent2"/>
              </a:solidFill>
              <a:round/>
            </a:ln>
            <a:effectLst/>
          </c:spPr>
          <c:marker>
            <c:symbol val="none"/>
          </c:marker>
          <c:val>
            <c:numRef>
              <c:f>Results!$KM$1:$KM$365</c:f>
              <c:numCache>
                <c:formatCode>General</c:formatCode>
                <c:ptCount val="365"/>
                <c:pt idx="0">
                  <c:v>39.002855583335098</c:v>
                </c:pt>
                <c:pt idx="1">
                  <c:v>37.746442951312098</c:v>
                </c:pt>
                <c:pt idx="2">
                  <c:v>53.220836394864797</c:v>
                </c:pt>
                <c:pt idx="3">
                  <c:v>69.697964097284299</c:v>
                </c:pt>
                <c:pt idx="4">
                  <c:v>70.601566104140403</c:v>
                </c:pt>
                <c:pt idx="5">
                  <c:v>106.889719663384</c:v>
                </c:pt>
                <c:pt idx="6">
                  <c:v>132.936871264356</c:v>
                </c:pt>
                <c:pt idx="7">
                  <c:v>112.372774597831</c:v>
                </c:pt>
                <c:pt idx="8">
                  <c:v>94.220185676516607</c:v>
                </c:pt>
                <c:pt idx="9">
                  <c:v>83.501093255884598</c:v>
                </c:pt>
                <c:pt idx="10">
                  <c:v>82.121823104029303</c:v>
                </c:pt>
                <c:pt idx="11">
                  <c:v>118.624983026878</c:v>
                </c:pt>
                <c:pt idx="12">
                  <c:v>95.0523343221452</c:v>
                </c:pt>
                <c:pt idx="13">
                  <c:v>75.104623413606902</c:v>
                </c:pt>
                <c:pt idx="14">
                  <c:v>60.627474252114702</c:v>
                </c:pt>
                <c:pt idx="15">
                  <c:v>53.7737624020832</c:v>
                </c:pt>
                <c:pt idx="16">
                  <c:v>45.466700759774099</c:v>
                </c:pt>
                <c:pt idx="17">
                  <c:v>42.639931365715697</c:v>
                </c:pt>
                <c:pt idx="18">
                  <c:v>45.109950624159502</c:v>
                </c:pt>
                <c:pt idx="19">
                  <c:v>40.955177149628199</c:v>
                </c:pt>
                <c:pt idx="20">
                  <c:v>41.507453513589397</c:v>
                </c:pt>
                <c:pt idx="21">
                  <c:v>38.9366170948242</c:v>
                </c:pt>
                <c:pt idx="22">
                  <c:v>37.629659263576897</c:v>
                </c:pt>
                <c:pt idx="23">
                  <c:v>36.293924223183403</c:v>
                </c:pt>
                <c:pt idx="24">
                  <c:v>35.903521244242597</c:v>
                </c:pt>
                <c:pt idx="25">
                  <c:v>36.249930201277898</c:v>
                </c:pt>
                <c:pt idx="26">
                  <c:v>34.954989905659801</c:v>
                </c:pt>
                <c:pt idx="27">
                  <c:v>34.640694631925101</c:v>
                </c:pt>
                <c:pt idx="28">
                  <c:v>34.954550761351598</c:v>
                </c:pt>
                <c:pt idx="29">
                  <c:v>36.489930438111102</c:v>
                </c:pt>
                <c:pt idx="30">
                  <c:v>37.4208013651348</c:v>
                </c:pt>
                <c:pt idx="31">
                  <c:v>38.680638014454601</c:v>
                </c:pt>
                <c:pt idx="32">
                  <c:v>41.1632749088363</c:v>
                </c:pt>
                <c:pt idx="33">
                  <c:v>41.741234737592698</c:v>
                </c:pt>
                <c:pt idx="34">
                  <c:v>39.5421292683465</c:v>
                </c:pt>
                <c:pt idx="35">
                  <c:v>38.134095815857002</c:v>
                </c:pt>
                <c:pt idx="36">
                  <c:v>35.994894816400901</c:v>
                </c:pt>
                <c:pt idx="37">
                  <c:v>39.269219011283802</c:v>
                </c:pt>
                <c:pt idx="38">
                  <c:v>57.187882920439399</c:v>
                </c:pt>
                <c:pt idx="39">
                  <c:v>99.779922524840899</c:v>
                </c:pt>
                <c:pt idx="40">
                  <c:v>127.022930394968</c:v>
                </c:pt>
                <c:pt idx="41">
                  <c:v>237.61573833364599</c:v>
                </c:pt>
                <c:pt idx="42">
                  <c:v>206.99449247234401</c:v>
                </c:pt>
                <c:pt idx="43">
                  <c:v>165.83581138770799</c:v>
                </c:pt>
                <c:pt idx="44">
                  <c:v>122.26859313035899</c:v>
                </c:pt>
                <c:pt idx="45">
                  <c:v>124.433134192914</c:v>
                </c:pt>
                <c:pt idx="46">
                  <c:v>122.92612391242901</c:v>
                </c:pt>
                <c:pt idx="47">
                  <c:v>133.972549098234</c:v>
                </c:pt>
                <c:pt idx="48">
                  <c:v>109.31679149759201</c:v>
                </c:pt>
                <c:pt idx="49">
                  <c:v>88.527275116368997</c:v>
                </c:pt>
                <c:pt idx="50">
                  <c:v>70.908439229654306</c:v>
                </c:pt>
                <c:pt idx="51">
                  <c:v>70.373742722385103</c:v>
                </c:pt>
                <c:pt idx="52">
                  <c:v>80.913661278124593</c:v>
                </c:pt>
                <c:pt idx="53">
                  <c:v>89.290793726637503</c:v>
                </c:pt>
                <c:pt idx="54">
                  <c:v>99.0955496101395</c:v>
                </c:pt>
                <c:pt idx="55">
                  <c:v>85.4737471666635</c:v>
                </c:pt>
                <c:pt idx="56">
                  <c:v>71.694977936429297</c:v>
                </c:pt>
                <c:pt idx="57">
                  <c:v>63.858028822373498</c:v>
                </c:pt>
                <c:pt idx="58">
                  <c:v>59.014889891483001</c:v>
                </c:pt>
                <c:pt idx="59">
                  <c:v>55.8419249648327</c:v>
                </c:pt>
                <c:pt idx="60">
                  <c:v>54.041782463742798</c:v>
                </c:pt>
                <c:pt idx="61">
                  <c:v>54.7491168846636</c:v>
                </c:pt>
                <c:pt idx="62">
                  <c:v>56.355658206826398</c:v>
                </c:pt>
                <c:pt idx="63">
                  <c:v>54.537272368095699</c:v>
                </c:pt>
                <c:pt idx="64">
                  <c:v>49.526052737447301</c:v>
                </c:pt>
                <c:pt idx="65">
                  <c:v>45.422555315390099</c:v>
                </c:pt>
                <c:pt idx="66">
                  <c:v>42.952167196235997</c:v>
                </c:pt>
                <c:pt idx="67">
                  <c:v>48.767227225919299</c:v>
                </c:pt>
                <c:pt idx="68">
                  <c:v>40.583282793431799</c:v>
                </c:pt>
                <c:pt idx="69">
                  <c:v>61.137237451830302</c:v>
                </c:pt>
                <c:pt idx="70">
                  <c:v>42.477005076196299</c:v>
                </c:pt>
                <c:pt idx="71">
                  <c:v>42.055744482793699</c:v>
                </c:pt>
                <c:pt idx="72">
                  <c:v>41.986586142419497</c:v>
                </c:pt>
                <c:pt idx="73">
                  <c:v>41.721918234209099</c:v>
                </c:pt>
                <c:pt idx="74">
                  <c:v>57.8001885391458</c:v>
                </c:pt>
                <c:pt idx="75">
                  <c:v>63.281315426346801</c:v>
                </c:pt>
                <c:pt idx="76">
                  <c:v>52.944030078822102</c:v>
                </c:pt>
                <c:pt idx="77">
                  <c:v>51.571016672259901</c:v>
                </c:pt>
                <c:pt idx="78">
                  <c:v>50.729949325834802</c:v>
                </c:pt>
                <c:pt idx="79">
                  <c:v>50.728634826091401</c:v>
                </c:pt>
                <c:pt idx="80">
                  <c:v>54.738416542833903</c:v>
                </c:pt>
                <c:pt idx="81">
                  <c:v>55.474103065460199</c:v>
                </c:pt>
                <c:pt idx="82">
                  <c:v>56.453414721652102</c:v>
                </c:pt>
                <c:pt idx="83">
                  <c:v>54.098026209379398</c:v>
                </c:pt>
                <c:pt idx="84">
                  <c:v>51.046867430473498</c:v>
                </c:pt>
                <c:pt idx="85">
                  <c:v>46.9169344130935</c:v>
                </c:pt>
                <c:pt idx="86">
                  <c:v>44.2183485441629</c:v>
                </c:pt>
                <c:pt idx="87">
                  <c:v>41.968984541955201</c:v>
                </c:pt>
                <c:pt idx="88">
                  <c:v>40.114926155600401</c:v>
                </c:pt>
                <c:pt idx="89">
                  <c:v>40.110313168049998</c:v>
                </c:pt>
                <c:pt idx="90">
                  <c:v>43.1904972119587</c:v>
                </c:pt>
                <c:pt idx="91">
                  <c:v>37.378418919375001</c:v>
                </c:pt>
                <c:pt idx="92">
                  <c:v>37.245385592173903</c:v>
                </c:pt>
                <c:pt idx="93">
                  <c:v>34.910472780286703</c:v>
                </c:pt>
                <c:pt idx="94">
                  <c:v>34.072022925491801</c:v>
                </c:pt>
                <c:pt idx="95">
                  <c:v>33.685608864675203</c:v>
                </c:pt>
                <c:pt idx="96">
                  <c:v>33.417608244517801</c:v>
                </c:pt>
                <c:pt idx="97">
                  <c:v>37.343112121074697</c:v>
                </c:pt>
                <c:pt idx="98">
                  <c:v>33.044115539824197</c:v>
                </c:pt>
                <c:pt idx="99">
                  <c:v>41.242561474038297</c:v>
                </c:pt>
                <c:pt idx="100">
                  <c:v>34.080849335901398</c:v>
                </c:pt>
                <c:pt idx="101">
                  <c:v>35.346681310402097</c:v>
                </c:pt>
                <c:pt idx="102">
                  <c:v>35.0658343128962</c:v>
                </c:pt>
                <c:pt idx="103">
                  <c:v>35.8840179389748</c:v>
                </c:pt>
                <c:pt idx="104">
                  <c:v>32.848002674742403</c:v>
                </c:pt>
                <c:pt idx="105">
                  <c:v>48.911596971816103</c:v>
                </c:pt>
                <c:pt idx="106">
                  <c:v>38.354681342860097</c:v>
                </c:pt>
                <c:pt idx="107">
                  <c:v>63.276857852209602</c:v>
                </c:pt>
                <c:pt idx="108">
                  <c:v>36.902241297320501</c:v>
                </c:pt>
                <c:pt idx="109">
                  <c:v>40.215925839205802</c:v>
                </c:pt>
                <c:pt idx="110">
                  <c:v>35.821090609228598</c:v>
                </c:pt>
                <c:pt idx="111">
                  <c:v>33.811724038170802</c:v>
                </c:pt>
                <c:pt idx="112">
                  <c:v>89.882279204438305</c:v>
                </c:pt>
                <c:pt idx="113">
                  <c:v>74.9160392469594</c:v>
                </c:pt>
                <c:pt idx="114">
                  <c:v>55.879809652592499</c:v>
                </c:pt>
                <c:pt idx="115">
                  <c:v>50.924972507975298</c:v>
                </c:pt>
                <c:pt idx="116">
                  <c:v>43.886446272942003</c:v>
                </c:pt>
                <c:pt idx="117">
                  <c:v>43.204354555631703</c:v>
                </c:pt>
                <c:pt idx="118">
                  <c:v>45.022940273169901</c:v>
                </c:pt>
                <c:pt idx="119">
                  <c:v>48.469300121781401</c:v>
                </c:pt>
                <c:pt idx="120">
                  <c:v>71.477548152937004</c:v>
                </c:pt>
                <c:pt idx="121">
                  <c:v>120.706640202801</c:v>
                </c:pt>
                <c:pt idx="122">
                  <c:v>99.004001127299802</c:v>
                </c:pt>
                <c:pt idx="123">
                  <c:v>65.379960774155407</c:v>
                </c:pt>
                <c:pt idx="124">
                  <c:v>49.076191595301196</c:v>
                </c:pt>
                <c:pt idx="125">
                  <c:v>44.600732094782899</c:v>
                </c:pt>
                <c:pt idx="126">
                  <c:v>39.242561168080002</c:v>
                </c:pt>
                <c:pt idx="127">
                  <c:v>37.276002944252802</c:v>
                </c:pt>
                <c:pt idx="128">
                  <c:v>35.908295796052698</c:v>
                </c:pt>
                <c:pt idx="129">
                  <c:v>41.746495463015897</c:v>
                </c:pt>
                <c:pt idx="130">
                  <c:v>40.829203245335101</c:v>
                </c:pt>
                <c:pt idx="131">
                  <c:v>38.286476841822299</c:v>
                </c:pt>
                <c:pt idx="132">
                  <c:v>35.751362151217201</c:v>
                </c:pt>
                <c:pt idx="133">
                  <c:v>34.427776059243598</c:v>
                </c:pt>
                <c:pt idx="134">
                  <c:v>33.263383706237697</c:v>
                </c:pt>
                <c:pt idx="135">
                  <c:v>31.965398426400601</c:v>
                </c:pt>
                <c:pt idx="136">
                  <c:v>32.450353827276501</c:v>
                </c:pt>
                <c:pt idx="137">
                  <c:v>31.0310533880291</c:v>
                </c:pt>
                <c:pt idx="138">
                  <c:v>44.9778360230139</c:v>
                </c:pt>
                <c:pt idx="139">
                  <c:v>51.117152483943201</c:v>
                </c:pt>
                <c:pt idx="140">
                  <c:v>32.1232697840288</c:v>
                </c:pt>
                <c:pt idx="141">
                  <c:v>56.629286991891902</c:v>
                </c:pt>
                <c:pt idx="142">
                  <c:v>41.974415897244199</c:v>
                </c:pt>
                <c:pt idx="143">
                  <c:v>44.827962905783203</c:v>
                </c:pt>
                <c:pt idx="144">
                  <c:v>42.2468564391325</c:v>
                </c:pt>
                <c:pt idx="145">
                  <c:v>72.450645853699299</c:v>
                </c:pt>
                <c:pt idx="146">
                  <c:v>54.7431239326392</c:v>
                </c:pt>
                <c:pt idx="147">
                  <c:v>107.230256349519</c:v>
                </c:pt>
                <c:pt idx="148">
                  <c:v>41.666313270015102</c:v>
                </c:pt>
                <c:pt idx="149">
                  <c:v>51.770809109934198</c:v>
                </c:pt>
                <c:pt idx="150">
                  <c:v>44.449392030736597</c:v>
                </c:pt>
                <c:pt idx="151">
                  <c:v>39.514463890427699</c:v>
                </c:pt>
                <c:pt idx="152">
                  <c:v>84.641406774610601</c:v>
                </c:pt>
                <c:pt idx="153">
                  <c:v>43.797226369539104</c:v>
                </c:pt>
                <c:pt idx="154">
                  <c:v>32.463508575661102</c:v>
                </c:pt>
                <c:pt idx="155">
                  <c:v>30.1021225148152</c:v>
                </c:pt>
                <c:pt idx="156">
                  <c:v>30.515628015901999</c:v>
                </c:pt>
                <c:pt idx="157">
                  <c:v>35.277286656494503</c:v>
                </c:pt>
                <c:pt idx="158">
                  <c:v>37.861166076082299</c:v>
                </c:pt>
                <c:pt idx="159">
                  <c:v>31.9237854895913</c:v>
                </c:pt>
                <c:pt idx="160">
                  <c:v>32.503684247559399</c:v>
                </c:pt>
                <c:pt idx="161">
                  <c:v>49.653955175954998</c:v>
                </c:pt>
                <c:pt idx="162">
                  <c:v>29.9573750096732</c:v>
                </c:pt>
                <c:pt idx="163">
                  <c:v>34.212396734542999</c:v>
                </c:pt>
                <c:pt idx="164">
                  <c:v>28.715296893698198</c:v>
                </c:pt>
                <c:pt idx="165">
                  <c:v>27.7845385926672</c:v>
                </c:pt>
                <c:pt idx="166">
                  <c:v>27.189192309477601</c:v>
                </c:pt>
                <c:pt idx="167">
                  <c:v>26.990709212395899</c:v>
                </c:pt>
                <c:pt idx="168">
                  <c:v>26.507925834891498</c:v>
                </c:pt>
                <c:pt idx="169">
                  <c:v>27.8938698600968</c:v>
                </c:pt>
                <c:pt idx="170">
                  <c:v>26.6286320271956</c:v>
                </c:pt>
                <c:pt idx="171">
                  <c:v>26.447823982748002</c:v>
                </c:pt>
                <c:pt idx="172">
                  <c:v>26.263523114723299</c:v>
                </c:pt>
                <c:pt idx="173">
                  <c:v>26.296260530890901</c:v>
                </c:pt>
                <c:pt idx="174">
                  <c:v>26.2710110327865</c:v>
                </c:pt>
                <c:pt idx="175">
                  <c:v>25.986320240529398</c:v>
                </c:pt>
                <c:pt idx="176">
                  <c:v>33.866464493460199</c:v>
                </c:pt>
                <c:pt idx="177">
                  <c:v>26.259713963867501</c:v>
                </c:pt>
                <c:pt idx="178">
                  <c:v>44.890669070831102</c:v>
                </c:pt>
                <c:pt idx="179">
                  <c:v>32.070558356077299</c:v>
                </c:pt>
                <c:pt idx="180">
                  <c:v>42.670522183739202</c:v>
                </c:pt>
                <c:pt idx="181">
                  <c:v>46.228174481136897</c:v>
                </c:pt>
                <c:pt idx="182">
                  <c:v>28.1424540609015</c:v>
                </c:pt>
                <c:pt idx="183">
                  <c:v>68.184784923920205</c:v>
                </c:pt>
                <c:pt idx="184">
                  <c:v>48.2876217572814</c:v>
                </c:pt>
                <c:pt idx="185">
                  <c:v>38.014803524354299</c:v>
                </c:pt>
                <c:pt idx="186">
                  <c:v>36.245130155434403</c:v>
                </c:pt>
                <c:pt idx="187">
                  <c:v>38.357430311321998</c:v>
                </c:pt>
                <c:pt idx="188">
                  <c:v>28.828348581762398</c:v>
                </c:pt>
                <c:pt idx="189">
                  <c:v>41.287574986149302</c:v>
                </c:pt>
                <c:pt idx="190">
                  <c:v>26.990622139907501</c:v>
                </c:pt>
                <c:pt idx="191">
                  <c:v>34.645612119949597</c:v>
                </c:pt>
                <c:pt idx="192">
                  <c:v>32.1199249012314</c:v>
                </c:pt>
                <c:pt idx="193">
                  <c:v>41.9398785810776</c:v>
                </c:pt>
                <c:pt idx="194">
                  <c:v>25.551456141871999</c:v>
                </c:pt>
                <c:pt idx="195">
                  <c:v>25.269059433132298</c:v>
                </c:pt>
                <c:pt idx="196">
                  <c:v>25.1567392078219</c:v>
                </c:pt>
                <c:pt idx="197">
                  <c:v>25.0785656842584</c:v>
                </c:pt>
                <c:pt idx="198">
                  <c:v>24.884415886226002</c:v>
                </c:pt>
                <c:pt idx="199">
                  <c:v>24.675868409038902</c:v>
                </c:pt>
                <c:pt idx="200">
                  <c:v>24.619117972630999</c:v>
                </c:pt>
                <c:pt idx="201">
                  <c:v>24.386039675447702</c:v>
                </c:pt>
                <c:pt idx="202">
                  <c:v>24.2490742838663</c:v>
                </c:pt>
                <c:pt idx="203">
                  <c:v>27.848242423866701</c:v>
                </c:pt>
                <c:pt idx="204">
                  <c:v>29.011018103907201</c:v>
                </c:pt>
                <c:pt idx="205">
                  <c:v>25.078841457689901</c:v>
                </c:pt>
                <c:pt idx="206">
                  <c:v>26.676862000676099</c:v>
                </c:pt>
                <c:pt idx="207">
                  <c:v>24.533394460262699</c:v>
                </c:pt>
                <c:pt idx="208">
                  <c:v>31.4960419565944</c:v>
                </c:pt>
                <c:pt idx="209">
                  <c:v>50.399049656333503</c:v>
                </c:pt>
                <c:pt idx="210">
                  <c:v>32.113081318678297</c:v>
                </c:pt>
                <c:pt idx="211">
                  <c:v>27.6351602585063</c:v>
                </c:pt>
                <c:pt idx="212">
                  <c:v>26.253000025018999</c:v>
                </c:pt>
                <c:pt idx="213">
                  <c:v>25.6737568192504</c:v>
                </c:pt>
                <c:pt idx="214">
                  <c:v>24.995003888546201</c:v>
                </c:pt>
                <c:pt idx="215">
                  <c:v>24.712628515951401</c:v>
                </c:pt>
                <c:pt idx="216">
                  <c:v>24.565091604680799</c:v>
                </c:pt>
                <c:pt idx="217">
                  <c:v>38.022453702198703</c:v>
                </c:pt>
                <c:pt idx="218">
                  <c:v>36.286772910759097</c:v>
                </c:pt>
                <c:pt idx="219">
                  <c:v>32.038762874208302</c:v>
                </c:pt>
                <c:pt idx="220">
                  <c:v>25.979094237328201</c:v>
                </c:pt>
                <c:pt idx="221">
                  <c:v>54.3199048243128</c:v>
                </c:pt>
                <c:pt idx="222">
                  <c:v>29.7797540450855</c:v>
                </c:pt>
                <c:pt idx="223">
                  <c:v>29.173548688117599</c:v>
                </c:pt>
                <c:pt idx="224">
                  <c:v>27.2391122953501</c:v>
                </c:pt>
                <c:pt idx="225">
                  <c:v>25.931718846590901</c:v>
                </c:pt>
                <c:pt idx="226">
                  <c:v>25.2520639259318</c:v>
                </c:pt>
                <c:pt idx="227">
                  <c:v>24.901953447616201</c:v>
                </c:pt>
                <c:pt idx="228">
                  <c:v>24.578229379670098</c:v>
                </c:pt>
                <c:pt idx="229">
                  <c:v>24.3841766596436</c:v>
                </c:pt>
                <c:pt idx="230">
                  <c:v>24.1527216779802</c:v>
                </c:pt>
                <c:pt idx="231">
                  <c:v>30.271311444382501</c:v>
                </c:pt>
                <c:pt idx="232">
                  <c:v>28.433880118094301</c:v>
                </c:pt>
                <c:pt idx="233">
                  <c:v>49.906689222455299</c:v>
                </c:pt>
                <c:pt idx="234">
                  <c:v>41.579026686949703</c:v>
                </c:pt>
                <c:pt idx="235">
                  <c:v>58.9891952207538</c:v>
                </c:pt>
                <c:pt idx="236">
                  <c:v>35.725674219727203</c:v>
                </c:pt>
                <c:pt idx="237">
                  <c:v>55.922244801657101</c:v>
                </c:pt>
                <c:pt idx="238">
                  <c:v>62.505826420934497</c:v>
                </c:pt>
                <c:pt idx="239">
                  <c:v>59.077057695997098</c:v>
                </c:pt>
                <c:pt idx="240">
                  <c:v>43.775523186701001</c:v>
                </c:pt>
                <c:pt idx="241">
                  <c:v>36.741376373631702</c:v>
                </c:pt>
                <c:pt idx="242">
                  <c:v>31.448305108416498</c:v>
                </c:pt>
                <c:pt idx="243">
                  <c:v>31.4410330263266</c:v>
                </c:pt>
                <c:pt idx="244">
                  <c:v>32.907470600167102</c:v>
                </c:pt>
                <c:pt idx="245">
                  <c:v>28.133610160559201</c:v>
                </c:pt>
                <c:pt idx="246">
                  <c:v>33.076404551669</c:v>
                </c:pt>
                <c:pt idx="247">
                  <c:v>26.761760942374501</c:v>
                </c:pt>
                <c:pt idx="248">
                  <c:v>26.175098552385901</c:v>
                </c:pt>
                <c:pt idx="249">
                  <c:v>25.862484149889099</c:v>
                </c:pt>
                <c:pt idx="250">
                  <c:v>25.625902434577799</c:v>
                </c:pt>
                <c:pt idx="251">
                  <c:v>25.460750014147401</c:v>
                </c:pt>
                <c:pt idx="252">
                  <c:v>25.346052647999102</c:v>
                </c:pt>
                <c:pt idx="253">
                  <c:v>27.910118504464101</c:v>
                </c:pt>
                <c:pt idx="254">
                  <c:v>25.1202958777092</c:v>
                </c:pt>
                <c:pt idx="255">
                  <c:v>24.8877734899995</c:v>
                </c:pt>
                <c:pt idx="256">
                  <c:v>24.703917983826699</c:v>
                </c:pt>
                <c:pt idx="257">
                  <c:v>24.6573735451422</c:v>
                </c:pt>
                <c:pt idx="258">
                  <c:v>24.5662540010782</c:v>
                </c:pt>
                <c:pt idx="259">
                  <c:v>24.4603079201874</c:v>
                </c:pt>
                <c:pt idx="260">
                  <c:v>25.652999573073998</c:v>
                </c:pt>
                <c:pt idx="261">
                  <c:v>28.819574536664799</c:v>
                </c:pt>
                <c:pt idx="262">
                  <c:v>33.281822147410502</c:v>
                </c:pt>
                <c:pt idx="263">
                  <c:v>24.7506091707236</c:v>
                </c:pt>
                <c:pt idx="264">
                  <c:v>24.471167128792601</c:v>
                </c:pt>
                <c:pt idx="265">
                  <c:v>24.460369327491801</c:v>
                </c:pt>
                <c:pt idx="266">
                  <c:v>29.501849573359198</c:v>
                </c:pt>
                <c:pt idx="267">
                  <c:v>29.716577641177299</c:v>
                </c:pt>
                <c:pt idx="268">
                  <c:v>55.8417407341679</c:v>
                </c:pt>
                <c:pt idx="269">
                  <c:v>30.531534587444501</c:v>
                </c:pt>
                <c:pt idx="270">
                  <c:v>71.410975120760895</c:v>
                </c:pt>
                <c:pt idx="271">
                  <c:v>107.543157138655</c:v>
                </c:pt>
                <c:pt idx="272">
                  <c:v>51.124237913551298</c:v>
                </c:pt>
                <c:pt idx="273">
                  <c:v>50.916383943576399</c:v>
                </c:pt>
                <c:pt idx="274">
                  <c:v>34.9205916959055</c:v>
                </c:pt>
                <c:pt idx="275">
                  <c:v>68.666946705192103</c:v>
                </c:pt>
                <c:pt idx="276">
                  <c:v>51.6928829867404</c:v>
                </c:pt>
                <c:pt idx="277">
                  <c:v>40.9927900843551</c:v>
                </c:pt>
                <c:pt idx="278">
                  <c:v>39.5098109592046</c:v>
                </c:pt>
                <c:pt idx="279">
                  <c:v>33.238779455340598</c:v>
                </c:pt>
                <c:pt idx="280">
                  <c:v>34.672959396485901</c:v>
                </c:pt>
                <c:pt idx="281">
                  <c:v>30.428053306682301</c:v>
                </c:pt>
                <c:pt idx="282">
                  <c:v>27.456273098824202</c:v>
                </c:pt>
                <c:pt idx="283">
                  <c:v>26.806990008604199</c:v>
                </c:pt>
                <c:pt idx="284">
                  <c:v>29.4156728245833</c:v>
                </c:pt>
                <c:pt idx="285">
                  <c:v>25.844346315315899</c:v>
                </c:pt>
                <c:pt idx="286">
                  <c:v>31.297609436127399</c:v>
                </c:pt>
                <c:pt idx="287">
                  <c:v>44.922566030860203</c:v>
                </c:pt>
                <c:pt idx="288">
                  <c:v>39.107501842855498</c:v>
                </c:pt>
                <c:pt idx="289">
                  <c:v>29.483738941933201</c:v>
                </c:pt>
                <c:pt idx="290">
                  <c:v>63.371188605680501</c:v>
                </c:pt>
                <c:pt idx="291">
                  <c:v>37.0110376166609</c:v>
                </c:pt>
                <c:pt idx="292">
                  <c:v>70.449248049421996</c:v>
                </c:pt>
                <c:pt idx="293">
                  <c:v>39.356068656852003</c:v>
                </c:pt>
                <c:pt idx="294">
                  <c:v>39.302562032736198</c:v>
                </c:pt>
                <c:pt idx="295">
                  <c:v>32.839380502866497</c:v>
                </c:pt>
                <c:pt idx="296">
                  <c:v>43.906844694009202</c:v>
                </c:pt>
                <c:pt idx="297">
                  <c:v>39.738123442982697</c:v>
                </c:pt>
                <c:pt idx="298">
                  <c:v>76.393795048252301</c:v>
                </c:pt>
                <c:pt idx="299">
                  <c:v>93.1715964344951</c:v>
                </c:pt>
                <c:pt idx="300">
                  <c:v>98.912817202248803</c:v>
                </c:pt>
                <c:pt idx="301">
                  <c:v>66.016968181655599</c:v>
                </c:pt>
                <c:pt idx="302">
                  <c:v>51.366315592622499</c:v>
                </c:pt>
                <c:pt idx="303">
                  <c:v>68.031234410634497</c:v>
                </c:pt>
                <c:pt idx="304">
                  <c:v>45.278042180488498</c:v>
                </c:pt>
                <c:pt idx="305">
                  <c:v>53.478274141281901</c:v>
                </c:pt>
                <c:pt idx="306">
                  <c:v>59.846214798185301</c:v>
                </c:pt>
                <c:pt idx="307">
                  <c:v>116.22744880496499</c:v>
                </c:pt>
                <c:pt idx="308">
                  <c:v>149.844161331919</c:v>
                </c:pt>
                <c:pt idx="309">
                  <c:v>146.47613930019199</c:v>
                </c:pt>
                <c:pt idx="310">
                  <c:v>118.66737189976899</c:v>
                </c:pt>
                <c:pt idx="311">
                  <c:v>95.375385761044896</c:v>
                </c:pt>
                <c:pt idx="312">
                  <c:v>72.227267861257999</c:v>
                </c:pt>
                <c:pt idx="313">
                  <c:v>52.287221352413297</c:v>
                </c:pt>
                <c:pt idx="314">
                  <c:v>77.461903390298303</c:v>
                </c:pt>
                <c:pt idx="315">
                  <c:v>96.799338844948096</c:v>
                </c:pt>
                <c:pt idx="316">
                  <c:v>82.804333070894103</c:v>
                </c:pt>
                <c:pt idx="317">
                  <c:v>77.068762670455101</c:v>
                </c:pt>
                <c:pt idx="318">
                  <c:v>57.877950536300403</c:v>
                </c:pt>
                <c:pt idx="319">
                  <c:v>53.737867048590502</c:v>
                </c:pt>
                <c:pt idx="320">
                  <c:v>59.463649506605002</c:v>
                </c:pt>
                <c:pt idx="321">
                  <c:v>40.900002760258197</c:v>
                </c:pt>
                <c:pt idx="322">
                  <c:v>52.5635112477338</c:v>
                </c:pt>
                <c:pt idx="323">
                  <c:v>69.214135645445793</c:v>
                </c:pt>
                <c:pt idx="324">
                  <c:v>49.1223670494822</c:v>
                </c:pt>
                <c:pt idx="325">
                  <c:v>68.551209720444305</c:v>
                </c:pt>
                <c:pt idx="326">
                  <c:v>47.759128147395799</c:v>
                </c:pt>
                <c:pt idx="327">
                  <c:v>69.522890285711497</c:v>
                </c:pt>
                <c:pt idx="328">
                  <c:v>73.231942610719301</c:v>
                </c:pt>
                <c:pt idx="329">
                  <c:v>105.746205745517</c:v>
                </c:pt>
                <c:pt idx="330">
                  <c:v>137.72640113430401</c:v>
                </c:pt>
                <c:pt idx="331">
                  <c:v>109.079105862644</c:v>
                </c:pt>
                <c:pt idx="332">
                  <c:v>99.052215300952597</c:v>
                </c:pt>
                <c:pt idx="333">
                  <c:v>83.188207970396206</c:v>
                </c:pt>
                <c:pt idx="334">
                  <c:v>106.51815307530001</c:v>
                </c:pt>
                <c:pt idx="335">
                  <c:v>155.43556422418399</c:v>
                </c:pt>
                <c:pt idx="336">
                  <c:v>181.312779502083</c:v>
                </c:pt>
                <c:pt idx="337">
                  <c:v>153.57880523410199</c:v>
                </c:pt>
                <c:pt idx="338">
                  <c:v>108.785132324714</c:v>
                </c:pt>
                <c:pt idx="339">
                  <c:v>106.395464966212</c:v>
                </c:pt>
                <c:pt idx="340">
                  <c:v>61.977859538506202</c:v>
                </c:pt>
                <c:pt idx="341">
                  <c:v>55.153437118672002</c:v>
                </c:pt>
                <c:pt idx="342">
                  <c:v>60.569651377253102</c:v>
                </c:pt>
                <c:pt idx="343">
                  <c:v>50.377096152525397</c:v>
                </c:pt>
                <c:pt idx="344">
                  <c:v>55.175641528515698</c:v>
                </c:pt>
                <c:pt idx="345">
                  <c:v>43.810783279635103</c:v>
                </c:pt>
                <c:pt idx="346">
                  <c:v>41.049666476057801</c:v>
                </c:pt>
                <c:pt idx="347">
                  <c:v>43.479581948089503</c:v>
                </c:pt>
                <c:pt idx="348">
                  <c:v>50.632335967587899</c:v>
                </c:pt>
                <c:pt idx="349">
                  <c:v>47.456775474381097</c:v>
                </c:pt>
                <c:pt idx="350">
                  <c:v>46.239595320388197</c:v>
                </c:pt>
                <c:pt idx="351">
                  <c:v>73.446453919193203</c:v>
                </c:pt>
                <c:pt idx="352">
                  <c:v>213.610921233461</c:v>
                </c:pt>
                <c:pt idx="353">
                  <c:v>227.88679152393701</c:v>
                </c:pt>
                <c:pt idx="354">
                  <c:v>163.52082872174</c:v>
                </c:pt>
                <c:pt idx="355">
                  <c:v>107.364698006908</c:v>
                </c:pt>
                <c:pt idx="356">
                  <c:v>82.168625256421194</c:v>
                </c:pt>
                <c:pt idx="357">
                  <c:v>64.145561126771497</c:v>
                </c:pt>
                <c:pt idx="358">
                  <c:v>56.130595967944103</c:v>
                </c:pt>
                <c:pt idx="359">
                  <c:v>47.263468007447301</c:v>
                </c:pt>
                <c:pt idx="360">
                  <c:v>50.066908827291101</c:v>
                </c:pt>
                <c:pt idx="361">
                  <c:v>50.248967199979496</c:v>
                </c:pt>
                <c:pt idx="362">
                  <c:v>44.304732176764603</c:v>
                </c:pt>
                <c:pt idx="363">
                  <c:v>53.659779486706803</c:v>
                </c:pt>
                <c:pt idx="364">
                  <c:v>51.941655839168597</c:v>
                </c:pt>
              </c:numCache>
            </c:numRef>
          </c:val>
          <c:smooth val="0"/>
          <c:extLst>
            <c:ext xmlns:c16="http://schemas.microsoft.com/office/drawing/2014/chart" uri="{C3380CC4-5D6E-409C-BE32-E72D297353CC}">
              <c16:uniqueId val="{00000001-8E27-48CB-AB86-7D5F82B56BE6}"/>
            </c:ext>
          </c:extLst>
        </c:ser>
        <c:dLbls>
          <c:showLegendKey val="0"/>
          <c:showVal val="0"/>
          <c:showCatName val="0"/>
          <c:showSerName val="0"/>
          <c:showPercent val="0"/>
          <c:showBubbleSize val="0"/>
        </c:dLbls>
        <c:smooth val="0"/>
        <c:axId val="1566540624"/>
        <c:axId val="1566540952"/>
      </c:lineChart>
      <c:catAx>
        <c:axId val="1566540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0952"/>
        <c:crosses val="autoZero"/>
        <c:auto val="1"/>
        <c:lblAlgn val="ctr"/>
        <c:lblOffset val="100"/>
        <c:noMultiLvlLbl val="0"/>
      </c:catAx>
      <c:valAx>
        <c:axId val="156654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Observed</a:t>
            </a:r>
            <a:r>
              <a:rPr lang="en-GB" baseline="0"/>
              <a:t> and predicted results last 700 attempts of 200 epochs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Results!$BV$145109:$BV$145800</c:f>
              <c:numCache>
                <c:formatCode>General</c:formatCode>
                <c:ptCount val="692"/>
                <c:pt idx="0">
                  <c:v>0.15855186473629901</c:v>
                </c:pt>
                <c:pt idx="1">
                  <c:v>0.158011818022258</c:v>
                </c:pt>
                <c:pt idx="2">
                  <c:v>0.159253925464552</c:v>
                </c:pt>
                <c:pt idx="3">
                  <c:v>0.157435768193948</c:v>
                </c:pt>
                <c:pt idx="4">
                  <c:v>0.153061389810218</c:v>
                </c:pt>
                <c:pt idx="5">
                  <c:v>0.148669009869353</c:v>
                </c:pt>
                <c:pt idx="6">
                  <c:v>0.145986777856284</c:v>
                </c:pt>
                <c:pt idx="7">
                  <c:v>0.14281850380057801</c:v>
                </c:pt>
                <c:pt idx="8">
                  <c:v>0.14047830137306799</c:v>
                </c:pt>
                <c:pt idx="9">
                  <c:v>0.13860613943106001</c:v>
                </c:pt>
                <c:pt idx="10">
                  <c:v>0.13698599928893801</c:v>
                </c:pt>
                <c:pt idx="11">
                  <c:v>0.13581589807518299</c:v>
                </c:pt>
                <c:pt idx="12">
                  <c:v>0.13421375949019501</c:v>
                </c:pt>
                <c:pt idx="13">
                  <c:v>0.13208957574830199</c:v>
                </c:pt>
                <c:pt idx="14">
                  <c:v>0.13012740602062001</c:v>
                </c:pt>
                <c:pt idx="15">
                  <c:v>0.12998339356354299</c:v>
                </c:pt>
                <c:pt idx="16">
                  <c:v>0.129569357749445</c:v>
                </c:pt>
                <c:pt idx="17">
                  <c:v>0.12839925653569001</c:v>
                </c:pt>
                <c:pt idx="18">
                  <c:v>0.129371340620963</c:v>
                </c:pt>
                <c:pt idx="19">
                  <c:v>0.13248561000526499</c:v>
                </c:pt>
                <c:pt idx="20">
                  <c:v>0.12982137954933101</c:v>
                </c:pt>
                <c:pt idx="21">
                  <c:v>0.130721457406065</c:v>
                </c:pt>
                <c:pt idx="22">
                  <c:v>0.135869902746587</c:v>
                </c:pt>
                <c:pt idx="23">
                  <c:v>0.14031628735885601</c:v>
                </c:pt>
                <c:pt idx="24">
                  <c:v>0.13685998838899499</c:v>
                </c:pt>
                <c:pt idx="25">
                  <c:v>0.13487981710417901</c:v>
                </c:pt>
                <c:pt idx="26">
                  <c:v>0.16866873984599601</c:v>
                </c:pt>
                <c:pt idx="27">
                  <c:v>0.15824583826500899</c:v>
                </c:pt>
                <c:pt idx="28">
                  <c:v>0.14377258632871701</c:v>
                </c:pt>
                <c:pt idx="29">
                  <c:v>0.136913993060399</c:v>
                </c:pt>
                <c:pt idx="30">
                  <c:v>0.13295365049076699</c:v>
                </c:pt>
                <c:pt idx="31">
                  <c:v>0.13046943560617899</c:v>
                </c:pt>
                <c:pt idx="32">
                  <c:v>0.129389342178098</c:v>
                </c:pt>
                <c:pt idx="33">
                  <c:v>0.13036142626337099</c:v>
                </c:pt>
                <c:pt idx="34">
                  <c:v>0.12569902296548599</c:v>
                </c:pt>
                <c:pt idx="35">
                  <c:v>0.125861036979698</c:v>
                </c:pt>
                <c:pt idx="36">
                  <c:v>0.124240896837576</c:v>
                </c:pt>
                <c:pt idx="37">
                  <c:v>0.12946134840663701</c:v>
                </c:pt>
                <c:pt idx="38">
                  <c:v>0.13360170654761599</c:v>
                </c:pt>
                <c:pt idx="39">
                  <c:v>0.138840159673811</c:v>
                </c:pt>
                <c:pt idx="40">
                  <c:v>0.129497351520906</c:v>
                </c:pt>
                <c:pt idx="41">
                  <c:v>0.12589704009396799</c:v>
                </c:pt>
                <c:pt idx="42">
                  <c:v>0.131855555505551</c:v>
                </c:pt>
                <c:pt idx="43">
                  <c:v>0.12683312106497199</c:v>
                </c:pt>
                <c:pt idx="44">
                  <c:v>0.12487095133729</c:v>
                </c:pt>
                <c:pt idx="45">
                  <c:v>0.12517697780858</c:v>
                </c:pt>
                <c:pt idx="46">
                  <c:v>0.123088797180956</c:v>
                </c:pt>
                <c:pt idx="47">
                  <c:v>0.12067658852490699</c:v>
                </c:pt>
                <c:pt idx="48">
                  <c:v>0.119128454611323</c:v>
                </c:pt>
                <c:pt idx="49">
                  <c:v>0.11842639388307</c:v>
                </c:pt>
                <c:pt idx="50">
                  <c:v>0.11853440322587901</c:v>
                </c:pt>
                <c:pt idx="51">
                  <c:v>0.120928610324793</c:v>
                </c:pt>
                <c:pt idx="52">
                  <c:v>0.12478094355161699</c:v>
                </c:pt>
                <c:pt idx="53">
                  <c:v>0.12325081119516799</c:v>
                </c:pt>
                <c:pt idx="54">
                  <c:v>0.12076659631058</c:v>
                </c:pt>
                <c:pt idx="55">
                  <c:v>0.129947390449273</c:v>
                </c:pt>
                <c:pt idx="56">
                  <c:v>0.172881104215514</c:v>
                </c:pt>
                <c:pt idx="57">
                  <c:v>0.30936891041074999</c:v>
                </c:pt>
                <c:pt idx="58">
                  <c:v>0.17811955734171001</c:v>
                </c:pt>
                <c:pt idx="59">
                  <c:v>0.16173814034914</c:v>
                </c:pt>
                <c:pt idx="60">
                  <c:v>0.260278664104445</c:v>
                </c:pt>
                <c:pt idx="61">
                  <c:v>0.36067334824462299</c:v>
                </c:pt>
                <c:pt idx="62">
                  <c:v>0.23311431438819399</c:v>
                </c:pt>
                <c:pt idx="63">
                  <c:v>0.20621998802896399</c:v>
                </c:pt>
                <c:pt idx="64">
                  <c:v>0.22296143616422801</c:v>
                </c:pt>
                <c:pt idx="65">
                  <c:v>0.18827243556567599</c:v>
                </c:pt>
                <c:pt idx="66">
                  <c:v>0.16285423689149101</c:v>
                </c:pt>
                <c:pt idx="67">
                  <c:v>0.15169327146798101</c:v>
                </c:pt>
                <c:pt idx="68">
                  <c:v>0.14564474827072499</c:v>
                </c:pt>
                <c:pt idx="69">
                  <c:v>0.154573520609532</c:v>
                </c:pt>
                <c:pt idx="70">
                  <c:v>0.21376264046839999</c:v>
                </c:pt>
                <c:pt idx="71">
                  <c:v>0.18859646359410001</c:v>
                </c:pt>
                <c:pt idx="72">
                  <c:v>0.165356453333213</c:v>
                </c:pt>
                <c:pt idx="73">
                  <c:v>0.16080205937813599</c:v>
                </c:pt>
                <c:pt idx="74">
                  <c:v>0.14820096938385099</c:v>
                </c:pt>
                <c:pt idx="75">
                  <c:v>0.15975796906432399</c:v>
                </c:pt>
                <c:pt idx="76">
                  <c:v>0.25693037447739198</c:v>
                </c:pt>
                <c:pt idx="77">
                  <c:v>0.33619123054144101</c:v>
                </c:pt>
                <c:pt idx="78">
                  <c:v>0.22648974136262701</c:v>
                </c:pt>
                <c:pt idx="79">
                  <c:v>0.180135731740795</c:v>
                </c:pt>
                <c:pt idx="80">
                  <c:v>0.160190006435556</c:v>
                </c:pt>
                <c:pt idx="81">
                  <c:v>0.14974910329743499</c:v>
                </c:pt>
                <c:pt idx="82">
                  <c:v>0.14631080588470899</c:v>
                </c:pt>
                <c:pt idx="83">
                  <c:v>0.13984824687335401</c:v>
                </c:pt>
                <c:pt idx="84">
                  <c:v>0.134429778175812</c:v>
                </c:pt>
                <c:pt idx="85">
                  <c:v>0.132071574191167</c:v>
                </c:pt>
                <c:pt idx="86">
                  <c:v>0.12922732816388599</c:v>
                </c:pt>
                <c:pt idx="87">
                  <c:v>0.127661192693167</c:v>
                </c:pt>
                <c:pt idx="88">
                  <c:v>0.12600504943677601</c:v>
                </c:pt>
                <c:pt idx="89">
                  <c:v>0.124222895280441</c:v>
                </c:pt>
                <c:pt idx="90">
                  <c:v>0.12253074890978</c:v>
                </c:pt>
                <c:pt idx="91">
                  <c:v>0.13194556329122401</c:v>
                </c:pt>
                <c:pt idx="92">
                  <c:v>0.13819210361696199</c:v>
                </c:pt>
                <c:pt idx="93">
                  <c:v>0.132917647376498</c:v>
                </c:pt>
                <c:pt idx="94">
                  <c:v>0.12847126276422899</c:v>
                </c:pt>
                <c:pt idx="95">
                  <c:v>0.43465974806820701</c:v>
                </c:pt>
                <c:pt idx="96">
                  <c:v>0.59217337299676398</c:v>
                </c:pt>
                <c:pt idx="97">
                  <c:v>0.40279699193980201</c:v>
                </c:pt>
                <c:pt idx="98">
                  <c:v>0.47462320490722398</c:v>
                </c:pt>
                <c:pt idx="99">
                  <c:v>0.42259870478796402</c:v>
                </c:pt>
                <c:pt idx="100">
                  <c:v>0.27876626328177301</c:v>
                </c:pt>
                <c:pt idx="101">
                  <c:v>0.214284685625306</c:v>
                </c:pt>
                <c:pt idx="102">
                  <c:v>0.25955860181905699</c:v>
                </c:pt>
                <c:pt idx="103">
                  <c:v>0.22661575226257</c:v>
                </c:pt>
                <c:pt idx="104">
                  <c:v>0.18611224870951301</c:v>
                </c:pt>
                <c:pt idx="105">
                  <c:v>0.16722861527522101</c:v>
                </c:pt>
                <c:pt idx="106">
                  <c:v>0.15588763428036501</c:v>
                </c:pt>
                <c:pt idx="107">
                  <c:v>0.14965909551176099</c:v>
                </c:pt>
                <c:pt idx="108">
                  <c:v>0.146760844813076</c:v>
                </c:pt>
                <c:pt idx="109">
                  <c:v>0.14595077474201501</c:v>
                </c:pt>
                <c:pt idx="110">
                  <c:v>0.143034522486195</c:v>
                </c:pt>
                <c:pt idx="111">
                  <c:v>0.143808589442986</c:v>
                </c:pt>
                <c:pt idx="112">
                  <c:v>0.31638951769328</c:v>
                </c:pt>
                <c:pt idx="113">
                  <c:v>0.30918889483940298</c:v>
                </c:pt>
                <c:pt idx="114">
                  <c:v>0.20292570307331501</c:v>
                </c:pt>
                <c:pt idx="115">
                  <c:v>0.17266508552989801</c:v>
                </c:pt>
                <c:pt idx="116">
                  <c:v>0.15660769656575199</c:v>
                </c:pt>
                <c:pt idx="117">
                  <c:v>0.14510470155668401</c:v>
                </c:pt>
                <c:pt idx="118">
                  <c:v>0.13734603043163199</c:v>
                </c:pt>
                <c:pt idx="119">
                  <c:v>0.13199956796262799</c:v>
                </c:pt>
                <c:pt idx="120">
                  <c:v>0.129209326606751</c:v>
                </c:pt>
                <c:pt idx="121">
                  <c:v>0.127373167779012</c:v>
                </c:pt>
                <c:pt idx="122">
                  <c:v>0.12674311327929799</c:v>
                </c:pt>
                <c:pt idx="123">
                  <c:v>0.127949217607323</c:v>
                </c:pt>
                <c:pt idx="124">
                  <c:v>0.13075746052033499</c:v>
                </c:pt>
                <c:pt idx="125">
                  <c:v>0.12973137176365701</c:v>
                </c:pt>
                <c:pt idx="126">
                  <c:v>0.13142351813431799</c:v>
                </c:pt>
                <c:pt idx="127">
                  <c:v>0.13390773301890599</c:v>
                </c:pt>
                <c:pt idx="128">
                  <c:v>0.129479349963771</c:v>
                </c:pt>
                <c:pt idx="129">
                  <c:v>0.12607705566531499</c:v>
                </c:pt>
                <c:pt idx="130">
                  <c:v>0.126617102379355</c:v>
                </c:pt>
                <c:pt idx="131">
                  <c:v>0.14438463927129599</c:v>
                </c:pt>
                <c:pt idx="132">
                  <c:v>0.13774206468859501</c:v>
                </c:pt>
                <c:pt idx="133">
                  <c:v>0.128615275221306</c:v>
                </c:pt>
                <c:pt idx="134">
                  <c:v>0.123214808080899</c:v>
                </c:pt>
                <c:pt idx="135">
                  <c:v>0.12278277070966601</c:v>
                </c:pt>
                <c:pt idx="136">
                  <c:v>0.121792685067258</c:v>
                </c:pt>
                <c:pt idx="137">
                  <c:v>0.119236463954132</c:v>
                </c:pt>
                <c:pt idx="138">
                  <c:v>0.11911045305418901</c:v>
                </c:pt>
                <c:pt idx="139">
                  <c:v>0.117706331597683</c:v>
                </c:pt>
                <c:pt idx="140">
                  <c:v>0.116446222598254</c:v>
                </c:pt>
                <c:pt idx="141">
                  <c:v>0.11524011827022999</c:v>
                </c:pt>
                <c:pt idx="142">
                  <c:v>0.114412046642034</c:v>
                </c:pt>
                <c:pt idx="143">
                  <c:v>0.113439962556761</c:v>
                </c:pt>
                <c:pt idx="144">
                  <c:v>0.114232031070687</c:v>
                </c:pt>
                <c:pt idx="145">
                  <c:v>0.11376399058518499</c:v>
                </c:pt>
                <c:pt idx="146">
                  <c:v>0.113061929856932</c:v>
                </c:pt>
                <c:pt idx="147">
                  <c:v>0.112251859785871</c:v>
                </c:pt>
                <c:pt idx="148">
                  <c:v>0.11171181307182999</c:v>
                </c:pt>
                <c:pt idx="149">
                  <c:v>0.111112361219245</c:v>
                </c:pt>
                <c:pt idx="150">
                  <c:v>0.110732528363703</c:v>
                </c:pt>
                <c:pt idx="151">
                  <c:v>0.116824255298083</c:v>
                </c:pt>
                <c:pt idx="152">
                  <c:v>0.11963249821109501</c:v>
                </c:pt>
                <c:pt idx="153">
                  <c:v>0.11486208557040101</c:v>
                </c:pt>
                <c:pt idx="154">
                  <c:v>0.11261189092856499</c:v>
                </c:pt>
                <c:pt idx="155">
                  <c:v>0.111837823971773</c:v>
                </c:pt>
                <c:pt idx="156">
                  <c:v>0.112395872242949</c:v>
                </c:pt>
                <c:pt idx="157">
                  <c:v>0.115456136955846</c:v>
                </c:pt>
                <c:pt idx="158">
                  <c:v>0.12506896846577201</c:v>
                </c:pt>
                <c:pt idx="159">
                  <c:v>0.13619393077501199</c:v>
                </c:pt>
                <c:pt idx="160">
                  <c:v>0.12530298870852299</c:v>
                </c:pt>
                <c:pt idx="161">
                  <c:v>0.176715435885204</c:v>
                </c:pt>
                <c:pt idx="162">
                  <c:v>0.17703946391362799</c:v>
                </c:pt>
                <c:pt idx="163">
                  <c:v>0.160388023564038</c:v>
                </c:pt>
                <c:pt idx="164">
                  <c:v>0.13707600707461101</c:v>
                </c:pt>
                <c:pt idx="165">
                  <c:v>0.12706714130772301</c:v>
                </c:pt>
                <c:pt idx="166">
                  <c:v>0.16465439260496001</c:v>
                </c:pt>
                <c:pt idx="167">
                  <c:v>0.139308200159313</c:v>
                </c:pt>
                <c:pt idx="168">
                  <c:v>0.13360170654761599</c:v>
                </c:pt>
                <c:pt idx="169">
                  <c:v>0.13313366606211399</c:v>
                </c:pt>
                <c:pt idx="170">
                  <c:v>0.136355944789224</c:v>
                </c:pt>
                <c:pt idx="171">
                  <c:v>0.12850726587849801</c:v>
                </c:pt>
                <c:pt idx="172">
                  <c:v>0.12130664302462101</c:v>
                </c:pt>
                <c:pt idx="173">
                  <c:v>0.117688330040548</c:v>
                </c:pt>
                <c:pt idx="174">
                  <c:v>0.115834169655675</c:v>
                </c:pt>
                <c:pt idx="175">
                  <c:v>0.11576216342713599</c:v>
                </c:pt>
                <c:pt idx="176">
                  <c:v>0.11596018055561801</c:v>
                </c:pt>
                <c:pt idx="177">
                  <c:v>0.138552134759656</c:v>
                </c:pt>
                <c:pt idx="178">
                  <c:v>0.287767041849119</c:v>
                </c:pt>
                <c:pt idx="179">
                  <c:v>0.32341012497581001</c:v>
                </c:pt>
                <c:pt idx="180">
                  <c:v>0.181107815826068</c:v>
                </c:pt>
                <c:pt idx="181">
                  <c:v>0.15032515312574499</c:v>
                </c:pt>
                <c:pt idx="182">
                  <c:v>0.153889461438414</c:v>
                </c:pt>
                <c:pt idx="183">
                  <c:v>0.16757064486077999</c:v>
                </c:pt>
                <c:pt idx="184">
                  <c:v>0.16560847513309901</c:v>
                </c:pt>
                <c:pt idx="185">
                  <c:v>0.21559879929613901</c:v>
                </c:pt>
                <c:pt idx="186">
                  <c:v>0.174051205429269</c:v>
                </c:pt>
                <c:pt idx="187">
                  <c:v>0.14793094602683099</c:v>
                </c:pt>
                <c:pt idx="188">
                  <c:v>0.15000112509732</c:v>
                </c:pt>
                <c:pt idx="189">
                  <c:v>0.152755363338928</c:v>
                </c:pt>
                <c:pt idx="190">
                  <c:v>0.13723802108882399</c:v>
                </c:pt>
                <c:pt idx="191">
                  <c:v>0.129947390449273</c:v>
                </c:pt>
                <c:pt idx="192">
                  <c:v>0.125573012065543</c:v>
                </c:pt>
                <c:pt idx="193">
                  <c:v>0.121846689738662</c:v>
                </c:pt>
                <c:pt idx="194">
                  <c:v>0.11948848575401699</c:v>
                </c:pt>
                <c:pt idx="195">
                  <c:v>0.11853440322587901</c:v>
                </c:pt>
                <c:pt idx="196">
                  <c:v>0.11815637052605001</c:v>
                </c:pt>
                <c:pt idx="197">
                  <c:v>0.11727429422645</c:v>
                </c:pt>
                <c:pt idx="198">
                  <c:v>0.116464224155389</c:v>
                </c:pt>
                <c:pt idx="199">
                  <c:v>0.115654154084328</c:v>
                </c:pt>
                <c:pt idx="200">
                  <c:v>0.115078104256018</c:v>
                </c:pt>
                <c:pt idx="201">
                  <c:v>0.11419602795641801</c:v>
                </c:pt>
                <c:pt idx="202">
                  <c:v>0.113727987470916</c:v>
                </c:pt>
                <c:pt idx="203">
                  <c:v>0.112935918956989</c:v>
                </c:pt>
                <c:pt idx="204">
                  <c:v>0.112395872242949</c:v>
                </c:pt>
                <c:pt idx="205">
                  <c:v>0.112215856671602</c:v>
                </c:pt>
                <c:pt idx="206">
                  <c:v>0.111963834871716</c:v>
                </c:pt>
                <c:pt idx="207">
                  <c:v>0.11180182085750399</c:v>
                </c:pt>
                <c:pt idx="208">
                  <c:v>0.11142378815767499</c:v>
                </c:pt>
                <c:pt idx="209">
                  <c:v>0.11127977570059799</c:v>
                </c:pt>
                <c:pt idx="210">
                  <c:v>0.111268974766317</c:v>
                </c:pt>
                <c:pt idx="211">
                  <c:v>0.111369783486271</c:v>
                </c:pt>
                <c:pt idx="212">
                  <c:v>0.114898088684671</c:v>
                </c:pt>
                <c:pt idx="213">
                  <c:v>0.19822729666116101</c:v>
                </c:pt>
                <c:pt idx="214">
                  <c:v>0.19250280149232901</c:v>
                </c:pt>
                <c:pt idx="215">
                  <c:v>0.20459984788684199</c:v>
                </c:pt>
                <c:pt idx="216">
                  <c:v>0.156193660751655</c:v>
                </c:pt>
                <c:pt idx="217">
                  <c:v>0.32557031183197299</c:v>
                </c:pt>
                <c:pt idx="218">
                  <c:v>0.66471964824957297</c:v>
                </c:pt>
                <c:pt idx="219">
                  <c:v>0.70036273137626404</c:v>
                </c:pt>
                <c:pt idx="220">
                  <c:v>0.55941053901162396</c:v>
                </c:pt>
                <c:pt idx="221">
                  <c:v>0.36859403338388702</c:v>
                </c:pt>
                <c:pt idx="222">
                  <c:v>0.26089071704702399</c:v>
                </c:pt>
                <c:pt idx="223">
                  <c:v>0.205427919515038</c:v>
                </c:pt>
                <c:pt idx="224">
                  <c:v>0.18182787811145601</c:v>
                </c:pt>
                <c:pt idx="225">
                  <c:v>0.17869560717002</c:v>
                </c:pt>
                <c:pt idx="226">
                  <c:v>0.162224182391776</c:v>
                </c:pt>
                <c:pt idx="227">
                  <c:v>0.150955207625459</c:v>
                </c:pt>
                <c:pt idx="228">
                  <c:v>0.14915505191198999</c:v>
                </c:pt>
                <c:pt idx="229">
                  <c:v>0.14575275761353301</c:v>
                </c:pt>
                <c:pt idx="230">
                  <c:v>0.14013627178750901</c:v>
                </c:pt>
                <c:pt idx="231">
                  <c:v>0.13543786537535399</c:v>
                </c:pt>
                <c:pt idx="232">
                  <c:v>0.13190956017695499</c:v>
                </c:pt>
                <c:pt idx="233">
                  <c:v>0.129947390449273</c:v>
                </c:pt>
                <c:pt idx="234">
                  <c:v>0.130145407577755</c:v>
                </c:pt>
                <c:pt idx="235">
                  <c:v>0.14069432005868501</c:v>
                </c:pt>
                <c:pt idx="236">
                  <c:v>0.24134102599874799</c:v>
                </c:pt>
                <c:pt idx="237">
                  <c:v>0.28128648128063</c:v>
                </c:pt>
                <c:pt idx="238">
                  <c:v>0.21586882265315899</c:v>
                </c:pt>
                <c:pt idx="239">
                  <c:v>0.21885708113751801</c:v>
                </c:pt>
                <c:pt idx="240">
                  <c:v>0.33349099697123802</c:v>
                </c:pt>
                <c:pt idx="241">
                  <c:v>0.42637903178624897</c:v>
                </c:pt>
                <c:pt idx="242">
                  <c:v>0.364093644100214</c:v>
                </c:pt>
                <c:pt idx="243">
                  <c:v>0.25592228727784899</c:v>
                </c:pt>
                <c:pt idx="244">
                  <c:v>0.22141330225064401</c:v>
                </c:pt>
                <c:pt idx="245">
                  <c:v>0.19964941967480099</c:v>
                </c:pt>
                <c:pt idx="246">
                  <c:v>0.217056925424049</c:v>
                </c:pt>
                <c:pt idx="247">
                  <c:v>0.270395539214142</c:v>
                </c:pt>
                <c:pt idx="248">
                  <c:v>0.22760583790497799</c:v>
                </c:pt>
                <c:pt idx="249">
                  <c:v>0.192466798378059</c:v>
                </c:pt>
                <c:pt idx="250">
                  <c:v>0.170612908016543</c:v>
                </c:pt>
                <c:pt idx="251">
                  <c:v>0.158857891207589</c:v>
                </c:pt>
                <c:pt idx="252">
                  <c:v>0.15183728392505899</c:v>
                </c:pt>
                <c:pt idx="253">
                  <c:v>0.14785893979829201</c:v>
                </c:pt>
                <c:pt idx="254">
                  <c:v>0.146094787199092</c:v>
                </c:pt>
                <c:pt idx="255">
                  <c:v>0.14404260968573701</c:v>
                </c:pt>
                <c:pt idx="256">
                  <c:v>0.14337655207175401</c:v>
                </c:pt>
                <c:pt idx="257">
                  <c:v>0.14029828580172099</c:v>
                </c:pt>
                <c:pt idx="258">
                  <c:v>0.13776006624573001</c:v>
                </c:pt>
                <c:pt idx="259">
                  <c:v>0.13532985603254599</c:v>
                </c:pt>
                <c:pt idx="260">
                  <c:v>0.133295680076326</c:v>
                </c:pt>
                <c:pt idx="261">
                  <c:v>0.13124350256297099</c:v>
                </c:pt>
                <c:pt idx="262">
                  <c:v>0.12992938889213901</c:v>
                </c:pt>
                <c:pt idx="263">
                  <c:v>0.128831293906922</c:v>
                </c:pt>
                <c:pt idx="264">
                  <c:v>0.127967219164457</c:v>
                </c:pt>
                <c:pt idx="265">
                  <c:v>0.12712114597912699</c:v>
                </c:pt>
                <c:pt idx="266">
                  <c:v>0.126707110165029</c:v>
                </c:pt>
                <c:pt idx="267">
                  <c:v>0.12640108369373901</c:v>
                </c:pt>
                <c:pt idx="268">
                  <c:v>0.12575302763689</c:v>
                </c:pt>
                <c:pt idx="269">
                  <c:v>0.12521298092284899</c:v>
                </c:pt>
                <c:pt idx="270">
                  <c:v>0.125392996494196</c:v>
                </c:pt>
                <c:pt idx="271">
                  <c:v>0.124852949780155</c:v>
                </c:pt>
                <c:pt idx="272">
                  <c:v>0.124222895280441</c:v>
                </c:pt>
                <c:pt idx="273">
                  <c:v>0.12301679095241699</c:v>
                </c:pt>
                <c:pt idx="274">
                  <c:v>0.12521298092284899</c:v>
                </c:pt>
                <c:pt idx="275">
                  <c:v>0.13813809894555801</c:v>
                </c:pt>
                <c:pt idx="276">
                  <c:v>0.141396380786938</c:v>
                </c:pt>
                <c:pt idx="277">
                  <c:v>0.13298965360503601</c:v>
                </c:pt>
                <c:pt idx="278">
                  <c:v>0.14076632628722299</c:v>
                </c:pt>
                <c:pt idx="279">
                  <c:v>0.30018811627205699</c:v>
                </c:pt>
                <c:pt idx="280">
                  <c:v>0.268307358586517</c:v>
                </c:pt>
                <c:pt idx="281">
                  <c:v>0.18857846203696599</c:v>
                </c:pt>
                <c:pt idx="282">
                  <c:v>0.16425835834799701</c:v>
                </c:pt>
                <c:pt idx="283">
                  <c:v>0.15815583047933601</c:v>
                </c:pt>
                <c:pt idx="284">
                  <c:v>0.149245059697663</c:v>
                </c:pt>
                <c:pt idx="285">
                  <c:v>0.140154273344644</c:v>
                </c:pt>
                <c:pt idx="286">
                  <c:v>0.137796069359999</c:v>
                </c:pt>
                <c:pt idx="287">
                  <c:v>0.13745403977444001</c:v>
                </c:pt>
                <c:pt idx="288">
                  <c:v>0.137292025760228</c:v>
                </c:pt>
                <c:pt idx="289">
                  <c:v>0.13352970031907699</c:v>
                </c:pt>
                <c:pt idx="290">
                  <c:v>0.13203557107689801</c:v>
                </c:pt>
                <c:pt idx="291">
                  <c:v>0.14060431227301101</c:v>
                </c:pt>
                <c:pt idx="292">
                  <c:v>0.14820096938385099</c:v>
                </c:pt>
                <c:pt idx="293">
                  <c:v>0.14717488062717399</c:v>
                </c:pt>
                <c:pt idx="294">
                  <c:v>0.15365544119566299</c:v>
                </c:pt>
                <c:pt idx="295">
                  <c:v>0.17505929262881201</c:v>
                </c:pt>
                <c:pt idx="296">
                  <c:v>0.19826329977543</c:v>
                </c:pt>
                <c:pt idx="297">
                  <c:v>0.27201567935626397</c:v>
                </c:pt>
                <c:pt idx="298">
                  <c:v>0.27176365755637799</c:v>
                </c:pt>
                <c:pt idx="299">
                  <c:v>0.2976678982732</c:v>
                </c:pt>
                <c:pt idx="300">
                  <c:v>0.26463504093104001</c:v>
                </c:pt>
                <c:pt idx="301">
                  <c:v>0.188452451137023</c:v>
                </c:pt>
                <c:pt idx="302">
                  <c:v>0.23770471145754099</c:v>
                </c:pt>
                <c:pt idx="303">
                  <c:v>0.26857738194353797</c:v>
                </c:pt>
                <c:pt idx="304">
                  <c:v>0.52358744031358695</c:v>
                </c:pt>
                <c:pt idx="305">
                  <c:v>0.402616976368455</c:v>
                </c:pt>
                <c:pt idx="306">
                  <c:v>0.36193345724405102</c:v>
                </c:pt>
                <c:pt idx="307">
                  <c:v>0.275165951854835</c:v>
                </c:pt>
                <c:pt idx="308">
                  <c:v>0.37111425138274401</c:v>
                </c:pt>
                <c:pt idx="309">
                  <c:v>0.42547895392951401</c:v>
                </c:pt>
                <c:pt idx="310">
                  <c:v>0.41467801964869899</c:v>
                </c:pt>
                <c:pt idx="311">
                  <c:v>0.48902445061497801</c:v>
                </c:pt>
                <c:pt idx="312">
                  <c:v>0.36373361295751999</c:v>
                </c:pt>
                <c:pt idx="313">
                  <c:v>0.41593812864812801</c:v>
                </c:pt>
                <c:pt idx="314">
                  <c:v>0.62241598898304695</c:v>
                </c:pt>
                <c:pt idx="315">
                  <c:v>0.57057150443513305</c:v>
                </c:pt>
                <c:pt idx="316">
                  <c:v>0.34069161982511398</c:v>
                </c:pt>
                <c:pt idx="317">
                  <c:v>0.275345967426182</c:v>
                </c:pt>
                <c:pt idx="318">
                  <c:v>0.29388757127491499</c:v>
                </c:pt>
                <c:pt idx="319">
                  <c:v>0.28038640342389598</c:v>
                </c:pt>
                <c:pt idx="320">
                  <c:v>0.25291602723635598</c:v>
                </c:pt>
                <c:pt idx="321">
                  <c:v>0.21675089895275901</c:v>
                </c:pt>
                <c:pt idx="322">
                  <c:v>0.19640913939055701</c:v>
                </c:pt>
                <c:pt idx="323">
                  <c:v>0.188650468265504</c:v>
                </c:pt>
                <c:pt idx="324">
                  <c:v>0.32034986026291201</c:v>
                </c:pt>
                <c:pt idx="325">
                  <c:v>0.43663991935302399</c:v>
                </c:pt>
                <c:pt idx="326">
                  <c:v>0.351312538534583</c:v>
                </c:pt>
                <c:pt idx="327">
                  <c:v>0.25885654109080403</c:v>
                </c:pt>
                <c:pt idx="328">
                  <c:v>0.31224915955230098</c:v>
                </c:pt>
                <c:pt idx="329">
                  <c:v>0.45914186577138899</c:v>
                </c:pt>
                <c:pt idx="330">
                  <c:v>0.52070719117203601</c:v>
                </c:pt>
                <c:pt idx="331">
                  <c:v>0.42907926535645302</c:v>
                </c:pt>
                <c:pt idx="332">
                  <c:v>0.38695562166127301</c:v>
                </c:pt>
                <c:pt idx="333">
                  <c:v>0.322690062690422</c:v>
                </c:pt>
                <c:pt idx="334">
                  <c:v>0.27014351741425602</c:v>
                </c:pt>
                <c:pt idx="335">
                  <c:v>0.24924370958087799</c:v>
                </c:pt>
                <c:pt idx="336">
                  <c:v>0.354912849961521</c:v>
                </c:pt>
                <c:pt idx="337">
                  <c:v>0.29784791384454701</c:v>
                </c:pt>
                <c:pt idx="338">
                  <c:v>0.31476937755115802</c:v>
                </c:pt>
                <c:pt idx="339">
                  <c:v>0.42871923421375902</c:v>
                </c:pt>
                <c:pt idx="340">
                  <c:v>0.43285959235473798</c:v>
                </c:pt>
                <c:pt idx="341">
                  <c:v>0.37615468738045799</c:v>
                </c:pt>
                <c:pt idx="342">
                  <c:v>0.27840623213908</c:v>
                </c:pt>
                <c:pt idx="343">
                  <c:v>0.23750669432905899</c:v>
                </c:pt>
                <c:pt idx="344">
                  <c:v>0.228415907976039</c:v>
                </c:pt>
                <c:pt idx="345">
                  <c:v>0.30630864569785199</c:v>
                </c:pt>
                <c:pt idx="346">
                  <c:v>0.240818980841842</c:v>
                </c:pt>
                <c:pt idx="347">
                  <c:v>0.22254740035012999</c:v>
                </c:pt>
                <c:pt idx="348">
                  <c:v>0.216390867810065</c:v>
                </c:pt>
                <c:pt idx="349">
                  <c:v>0.29622777370242498</c:v>
                </c:pt>
                <c:pt idx="350">
                  <c:v>0.27390584285540698</c:v>
                </c:pt>
                <c:pt idx="351">
                  <c:v>0.294247602417609</c:v>
                </c:pt>
                <c:pt idx="352">
                  <c:v>0.44888097820461398</c:v>
                </c:pt>
                <c:pt idx="353">
                  <c:v>0.50612592989293503</c:v>
                </c:pt>
                <c:pt idx="354">
                  <c:v>0.52916792302534099</c:v>
                </c:pt>
                <c:pt idx="355">
                  <c:v>0.36877404895523402</c:v>
                </c:pt>
                <c:pt idx="356">
                  <c:v>0.376874749665846</c:v>
                </c:pt>
                <c:pt idx="357">
                  <c:v>0.28344666813679298</c:v>
                </c:pt>
                <c:pt idx="358">
                  <c:v>0.27912629442446701</c:v>
                </c:pt>
                <c:pt idx="359">
                  <c:v>0.34465196239474699</c:v>
                </c:pt>
                <c:pt idx="360">
                  <c:v>0.27714612313965098</c:v>
                </c:pt>
                <c:pt idx="361">
                  <c:v>0.35419278767613399</c:v>
                </c:pt>
                <c:pt idx="362">
                  <c:v>0.34771222710764399</c:v>
                </c:pt>
                <c:pt idx="363">
                  <c:v>0.27226770115615001</c:v>
                </c:pt>
                <c:pt idx="364">
                  <c:v>0.25385210820735898</c:v>
                </c:pt>
                <c:pt idx="365">
                  <c:v>0.22072924307952599</c:v>
                </c:pt>
                <c:pt idx="366">
                  <c:v>0.24594942462523001</c:v>
                </c:pt>
                <c:pt idx="367">
                  <c:v>0.21626485691012201</c:v>
                </c:pt>
                <c:pt idx="368">
                  <c:v>0.195221036619667</c:v>
                </c:pt>
                <c:pt idx="369">
                  <c:v>0.18431209299604401</c:v>
                </c:pt>
                <c:pt idx="370">
                  <c:v>0.17685944834228101</c:v>
                </c:pt>
                <c:pt idx="371">
                  <c:v>0.168776749188804</c:v>
                </c:pt>
                <c:pt idx="372">
                  <c:v>0.165338451776078</c:v>
                </c:pt>
                <c:pt idx="373">
                  <c:v>0.15651768878007899</c:v>
                </c:pt>
                <c:pt idx="374">
                  <c:v>0.15946994415016899</c:v>
                </c:pt>
                <c:pt idx="375">
                  <c:v>0.15392546455268299</c:v>
                </c:pt>
                <c:pt idx="376">
                  <c:v>0.15041516091141799</c:v>
                </c:pt>
                <c:pt idx="377">
                  <c:v>0.14791294446969599</c:v>
                </c:pt>
                <c:pt idx="378">
                  <c:v>0.14515870622808799</c:v>
                </c:pt>
                <c:pt idx="379">
                  <c:v>0.14353856608596599</c:v>
                </c:pt>
                <c:pt idx="380">
                  <c:v>0.15003712821158999</c:v>
                </c:pt>
                <c:pt idx="381">
                  <c:v>0.147984950698235</c:v>
                </c:pt>
                <c:pt idx="382">
                  <c:v>0.15126123409674899</c:v>
                </c:pt>
                <c:pt idx="383">
                  <c:v>0.24963974383784099</c:v>
                </c:pt>
                <c:pt idx="384">
                  <c:v>0.44240041763612498</c:v>
                </c:pt>
                <c:pt idx="385">
                  <c:v>0.59883394913660004</c:v>
                </c:pt>
                <c:pt idx="386">
                  <c:v>0.49388487104134499</c:v>
                </c:pt>
                <c:pt idx="387">
                  <c:v>0.35239263196266402</c:v>
                </c:pt>
                <c:pt idx="388">
                  <c:v>0.36481370638560201</c:v>
                </c:pt>
                <c:pt idx="389">
                  <c:v>0.361213394958664</c:v>
                </c:pt>
                <c:pt idx="390">
                  <c:v>0.29460763356030201</c:v>
                </c:pt>
                <c:pt idx="391">
                  <c:v>0.27966634113850802</c:v>
                </c:pt>
                <c:pt idx="392">
                  <c:v>0.303788427698995</c:v>
                </c:pt>
                <c:pt idx="393">
                  <c:v>0.28920716641989502</c:v>
                </c:pt>
                <c:pt idx="394">
                  <c:v>0.34267179110993101</c:v>
                </c:pt>
                <c:pt idx="395">
                  <c:v>0.23360035643083099</c:v>
                </c:pt>
                <c:pt idx="396">
                  <c:v>0.201125547359846</c:v>
                </c:pt>
                <c:pt idx="397">
                  <c:v>0.23160218358887999</c:v>
                </c:pt>
                <c:pt idx="398">
                  <c:v>0.32341012497581001</c:v>
                </c:pt>
                <c:pt idx="399">
                  <c:v>0.31098905055287202</c:v>
                </c:pt>
                <c:pt idx="400">
                  <c:v>0.31098905055287202</c:v>
                </c:pt>
                <c:pt idx="401">
                  <c:v>0.21970315432284801</c:v>
                </c:pt>
                <c:pt idx="402">
                  <c:v>0.200567499088671</c:v>
                </c:pt>
                <c:pt idx="403">
                  <c:v>0.190738648893129</c:v>
                </c:pt>
                <c:pt idx="404">
                  <c:v>0.19858732780385499</c:v>
                </c:pt>
                <c:pt idx="405">
                  <c:v>0.176409409413914</c:v>
                </c:pt>
                <c:pt idx="406">
                  <c:v>0.164582386376421</c:v>
                </c:pt>
                <c:pt idx="407">
                  <c:v>0.17637340629964399</c:v>
                </c:pt>
                <c:pt idx="408">
                  <c:v>0.29136735327605801</c:v>
                </c:pt>
                <c:pt idx="409">
                  <c:v>0.55995058572566503</c:v>
                </c:pt>
                <c:pt idx="410">
                  <c:v>0.316569533264627</c:v>
                </c:pt>
                <c:pt idx="411">
                  <c:v>0.247209533624658</c:v>
                </c:pt>
                <c:pt idx="412">
                  <c:v>0.194554979005684</c:v>
                </c:pt>
                <c:pt idx="413">
                  <c:v>0.20917224339905399</c:v>
                </c:pt>
                <c:pt idx="414">
                  <c:v>0.20000945081749499</c:v>
                </c:pt>
                <c:pt idx="415">
                  <c:v>0.184726128810142</c:v>
                </c:pt>
                <c:pt idx="416">
                  <c:v>0.18771438729450099</c:v>
                </c:pt>
                <c:pt idx="417">
                  <c:v>0.34375188453801198</c:v>
                </c:pt>
                <c:pt idx="418">
                  <c:v>0.27768616985369199</c:v>
                </c:pt>
                <c:pt idx="419">
                  <c:v>0.21054036174129001</c:v>
                </c:pt>
                <c:pt idx="420">
                  <c:v>0.27014351741425602</c:v>
                </c:pt>
                <c:pt idx="421">
                  <c:v>0.225553660391623</c:v>
                </c:pt>
                <c:pt idx="422">
                  <c:v>0.23635459467243899</c:v>
                </c:pt>
                <c:pt idx="423">
                  <c:v>0.22436555762073401</c:v>
                </c:pt>
                <c:pt idx="424">
                  <c:v>0.258568516176649</c:v>
                </c:pt>
                <c:pt idx="425">
                  <c:v>0.31530942426519798</c:v>
                </c:pt>
                <c:pt idx="426">
                  <c:v>0.232898295702578</c:v>
                </c:pt>
                <c:pt idx="427">
                  <c:v>0.203789777815781</c:v>
                </c:pt>
                <c:pt idx="428">
                  <c:v>0.19252080304946301</c:v>
                </c:pt>
                <c:pt idx="429">
                  <c:v>0.20688604564294799</c:v>
                </c:pt>
                <c:pt idx="430">
                  <c:v>0.179091641426983</c:v>
                </c:pt>
                <c:pt idx="431">
                  <c:v>0.16523044243327001</c:v>
                </c:pt>
                <c:pt idx="432">
                  <c:v>0.156967727708446</c:v>
                </c:pt>
                <c:pt idx="433">
                  <c:v>0.15126123409674899</c:v>
                </c:pt>
                <c:pt idx="434">
                  <c:v>0.14422262525708399</c:v>
                </c:pt>
                <c:pt idx="435">
                  <c:v>0.140658316944415</c:v>
                </c:pt>
                <c:pt idx="436">
                  <c:v>0.13974023753054601</c:v>
                </c:pt>
                <c:pt idx="437">
                  <c:v>0.146076785641958</c:v>
                </c:pt>
                <c:pt idx="438">
                  <c:v>0.16424035679086199</c:v>
                </c:pt>
                <c:pt idx="439">
                  <c:v>0.22549965572021899</c:v>
                </c:pt>
                <c:pt idx="440">
                  <c:v>0.23878480488562201</c:v>
                </c:pt>
                <c:pt idx="441">
                  <c:v>0.18038775354068101</c:v>
                </c:pt>
                <c:pt idx="442">
                  <c:v>0.18245793261116999</c:v>
                </c:pt>
                <c:pt idx="443">
                  <c:v>0.164798405062037</c:v>
                </c:pt>
                <c:pt idx="444">
                  <c:v>0.16112608740656001</c:v>
                </c:pt>
                <c:pt idx="445">
                  <c:v>0.188524457365562</c:v>
                </c:pt>
                <c:pt idx="446">
                  <c:v>0.155131568880708</c:v>
                </c:pt>
                <c:pt idx="447">
                  <c:v>0.142350463315076</c:v>
                </c:pt>
                <c:pt idx="448">
                  <c:v>0.13667997281764799</c:v>
                </c:pt>
                <c:pt idx="449">
                  <c:v>0.133781722118963</c:v>
                </c:pt>
                <c:pt idx="450">
                  <c:v>0.13163953681993401</c:v>
                </c:pt>
                <c:pt idx="451">
                  <c:v>0.13704000396034199</c:v>
                </c:pt>
                <c:pt idx="452">
                  <c:v>0.16119809363509899</c:v>
                </c:pt>
                <c:pt idx="453">
                  <c:v>0.149911117311647</c:v>
                </c:pt>
                <c:pt idx="454">
                  <c:v>0.136643969703379</c:v>
                </c:pt>
                <c:pt idx="455">
                  <c:v>0.130811465191739</c:v>
                </c:pt>
                <c:pt idx="456">
                  <c:v>0.127463175564686</c:v>
                </c:pt>
                <c:pt idx="457">
                  <c:v>0.12560901517981299</c:v>
                </c:pt>
                <c:pt idx="458">
                  <c:v>0.12373685323780501</c:v>
                </c:pt>
                <c:pt idx="459">
                  <c:v>0.122314730224164</c:v>
                </c:pt>
                <c:pt idx="460">
                  <c:v>0.121054621224735</c:v>
                </c:pt>
                <c:pt idx="461">
                  <c:v>0.12895730480686499</c:v>
                </c:pt>
                <c:pt idx="462">
                  <c:v>0.13938020638785201</c:v>
                </c:pt>
                <c:pt idx="463">
                  <c:v>0.13298965360503601</c:v>
                </c:pt>
                <c:pt idx="464">
                  <c:v>0.126995135079184</c:v>
                </c:pt>
                <c:pt idx="465">
                  <c:v>0.12316080340949399</c:v>
                </c:pt>
                <c:pt idx="466">
                  <c:v>0.121720678838719</c:v>
                </c:pt>
                <c:pt idx="467">
                  <c:v>0.121504660153103</c:v>
                </c:pt>
                <c:pt idx="468">
                  <c:v>0.141324374558399</c:v>
                </c:pt>
                <c:pt idx="469">
                  <c:v>0.17115295473058401</c:v>
                </c:pt>
                <c:pt idx="470">
                  <c:v>0.14076632628722299</c:v>
                </c:pt>
                <c:pt idx="471">
                  <c:v>0.13018141069202399</c:v>
                </c:pt>
                <c:pt idx="472">
                  <c:v>0.12503296535150199</c:v>
                </c:pt>
                <c:pt idx="473">
                  <c:v>0.121864691295797</c:v>
                </c:pt>
                <c:pt idx="474">
                  <c:v>0.121000616553331</c:v>
                </c:pt>
                <c:pt idx="475">
                  <c:v>0.11920046083986199</c:v>
                </c:pt>
                <c:pt idx="476">
                  <c:v>0.118030359626107</c:v>
                </c:pt>
                <c:pt idx="477">
                  <c:v>0.117472311354932</c:v>
                </c:pt>
                <c:pt idx="478">
                  <c:v>0.117094278655103</c:v>
                </c:pt>
                <c:pt idx="479">
                  <c:v>0.117616323812009</c:v>
                </c:pt>
                <c:pt idx="480">
                  <c:v>0.11867841568295601</c:v>
                </c:pt>
                <c:pt idx="481">
                  <c:v>0.12019054648227</c:v>
                </c:pt>
                <c:pt idx="482">
                  <c:v>0.12688712573637601</c:v>
                </c:pt>
                <c:pt idx="483">
                  <c:v>0.12137864925316</c:v>
                </c:pt>
                <c:pt idx="484">
                  <c:v>0.117598322254875</c:v>
                </c:pt>
                <c:pt idx="485">
                  <c:v>0.119560491982556</c:v>
                </c:pt>
                <c:pt idx="486">
                  <c:v>0.116500227269658</c:v>
                </c:pt>
                <c:pt idx="487">
                  <c:v>0.114736074670459</c:v>
                </c:pt>
                <c:pt idx="488">
                  <c:v>0.114304037299226</c:v>
                </c:pt>
                <c:pt idx="489">
                  <c:v>0.113547971899569</c:v>
                </c:pt>
                <c:pt idx="490">
                  <c:v>0.11347596567102999</c:v>
                </c:pt>
                <c:pt idx="491">
                  <c:v>0.1126298924857</c:v>
                </c:pt>
                <c:pt idx="492">
                  <c:v>0.11180182085750399</c:v>
                </c:pt>
                <c:pt idx="493">
                  <c:v>0.11140578660054</c:v>
                </c:pt>
                <c:pt idx="494">
                  <c:v>0.111891828643177</c:v>
                </c:pt>
                <c:pt idx="495">
                  <c:v>0.111675809957561</c:v>
                </c:pt>
                <c:pt idx="496">
                  <c:v>0.11201783954312</c:v>
                </c:pt>
                <c:pt idx="497">
                  <c:v>0.11788634716903</c:v>
                </c:pt>
                <c:pt idx="498">
                  <c:v>0.118894434368572</c:v>
                </c:pt>
                <c:pt idx="499">
                  <c:v>0.14175641192963101</c:v>
                </c:pt>
                <c:pt idx="500">
                  <c:v>0.12715714909339601</c:v>
                </c:pt>
                <c:pt idx="501">
                  <c:v>0.11810236585464599</c:v>
                </c:pt>
                <c:pt idx="502">
                  <c:v>0.115852171212809</c:v>
                </c:pt>
                <c:pt idx="503">
                  <c:v>0.116320211698311</c:v>
                </c:pt>
                <c:pt idx="504">
                  <c:v>0.11543813539871101</c:v>
                </c:pt>
                <c:pt idx="505">
                  <c:v>0.12177468351012299</c:v>
                </c:pt>
                <c:pt idx="506">
                  <c:v>0.115978182112752</c:v>
                </c:pt>
                <c:pt idx="507">
                  <c:v>0.11252188314289099</c:v>
                </c:pt>
                <c:pt idx="508">
                  <c:v>0.111139363554947</c:v>
                </c:pt>
                <c:pt idx="509">
                  <c:v>0.110448103760975</c:v>
                </c:pt>
                <c:pt idx="510">
                  <c:v>0.10996386187405199</c:v>
                </c:pt>
                <c:pt idx="511">
                  <c:v>0.109047582615896</c:v>
                </c:pt>
                <c:pt idx="512">
                  <c:v>0.109380611422888</c:v>
                </c:pt>
                <c:pt idx="513">
                  <c:v>0.109981863431186</c:v>
                </c:pt>
                <c:pt idx="514">
                  <c:v>0.11082793661651701</c:v>
                </c:pt>
                <c:pt idx="515">
                  <c:v>0.110145677601112</c:v>
                </c:pt>
                <c:pt idx="516">
                  <c:v>0.109526424035679</c:v>
                </c:pt>
                <c:pt idx="517">
                  <c:v>0.108505735746142</c:v>
                </c:pt>
                <c:pt idx="518">
                  <c:v>0.108320319707654</c:v>
                </c:pt>
                <c:pt idx="519">
                  <c:v>0.10804309572777999</c:v>
                </c:pt>
                <c:pt idx="520">
                  <c:v>0.107692065363653</c:v>
                </c:pt>
                <c:pt idx="521">
                  <c:v>0.10727442923812899</c:v>
                </c:pt>
                <c:pt idx="522">
                  <c:v>0.107112415223916</c:v>
                </c:pt>
                <c:pt idx="523">
                  <c:v>0.106732582368374</c:v>
                </c:pt>
                <c:pt idx="524">
                  <c:v>0.10684959248975</c:v>
                </c:pt>
                <c:pt idx="525">
                  <c:v>0.106174534097199</c:v>
                </c:pt>
                <c:pt idx="526">
                  <c:v>0.105272656084751</c:v>
                </c:pt>
                <c:pt idx="527">
                  <c:v>0.10468760547787299</c:v>
                </c:pt>
                <c:pt idx="528">
                  <c:v>0.104766812329266</c:v>
                </c:pt>
                <c:pt idx="529">
                  <c:v>0.104422982587993</c:v>
                </c:pt>
                <c:pt idx="530">
                  <c:v>0.10394774147963699</c:v>
                </c:pt>
                <c:pt idx="531">
                  <c:v>0.107036808683951</c:v>
                </c:pt>
                <c:pt idx="532">
                  <c:v>0.113439962556761</c:v>
                </c:pt>
                <c:pt idx="533">
                  <c:v>0.108928772338807</c:v>
                </c:pt>
                <c:pt idx="534">
                  <c:v>0.11044990391668801</c:v>
                </c:pt>
                <c:pt idx="535">
                  <c:v>0.10896117514164901</c:v>
                </c:pt>
                <c:pt idx="536">
                  <c:v>0.107890082492135</c:v>
                </c:pt>
                <c:pt idx="537">
                  <c:v>0.107407640760925</c:v>
                </c:pt>
                <c:pt idx="538">
                  <c:v>0.11032209286103201</c:v>
                </c:pt>
                <c:pt idx="539">
                  <c:v>0.11237787068581399</c:v>
                </c:pt>
                <c:pt idx="540">
                  <c:v>0.11078653303510699</c:v>
                </c:pt>
                <c:pt idx="541">
                  <c:v>0.108073698374909</c:v>
                </c:pt>
                <c:pt idx="542">
                  <c:v>0.10906558417303</c:v>
                </c:pt>
                <c:pt idx="543">
                  <c:v>0.11873242035436</c:v>
                </c:pt>
                <c:pt idx="544">
                  <c:v>0.114268034184957</c:v>
                </c:pt>
                <c:pt idx="545">
                  <c:v>0.110984550163589</c:v>
                </c:pt>
                <c:pt idx="546">
                  <c:v>0.109468819052848</c:v>
                </c:pt>
                <c:pt idx="547">
                  <c:v>0.108611944933236</c:v>
                </c:pt>
                <c:pt idx="548">
                  <c:v>0.108034094949213</c:v>
                </c:pt>
                <c:pt idx="549">
                  <c:v>0.107294230950977</c:v>
                </c:pt>
                <c:pt idx="550">
                  <c:v>0.10711421537963001</c:v>
                </c:pt>
                <c:pt idx="551">
                  <c:v>0.106577768977016</c:v>
                </c:pt>
                <c:pt idx="552">
                  <c:v>0.105787500618803</c:v>
                </c:pt>
                <c:pt idx="553">
                  <c:v>0.105515677106069</c:v>
                </c:pt>
                <c:pt idx="554">
                  <c:v>0.105213250946206</c:v>
                </c:pt>
                <c:pt idx="555">
                  <c:v>0.106235739391457</c:v>
                </c:pt>
                <c:pt idx="556">
                  <c:v>0.11120596931634499</c:v>
                </c:pt>
                <c:pt idx="557">
                  <c:v>0.11610419301269501</c:v>
                </c:pt>
                <c:pt idx="558">
                  <c:v>0.110487707186671</c:v>
                </c:pt>
                <c:pt idx="559">
                  <c:v>0.108419328271895</c:v>
                </c:pt>
                <c:pt idx="560">
                  <c:v>0.10658496959987</c:v>
                </c:pt>
                <c:pt idx="561">
                  <c:v>0.10623753954717</c:v>
                </c:pt>
                <c:pt idx="562">
                  <c:v>0.11185582552890801</c:v>
                </c:pt>
                <c:pt idx="563">
                  <c:v>0.16280023222008699</c:v>
                </c:pt>
                <c:pt idx="564">
                  <c:v>0.153241405381565</c:v>
                </c:pt>
                <c:pt idx="565">
                  <c:v>0.127103144421992</c:v>
                </c:pt>
                <c:pt idx="566">
                  <c:v>0.12553700895127401</c:v>
                </c:pt>
                <c:pt idx="567">
                  <c:v>0.122368734895568</c:v>
                </c:pt>
                <c:pt idx="568">
                  <c:v>0.116788252183813</c:v>
                </c:pt>
                <c:pt idx="569">
                  <c:v>0.11480808089899699</c:v>
                </c:pt>
                <c:pt idx="570">
                  <c:v>0.14308852715759901</c:v>
                </c:pt>
                <c:pt idx="571">
                  <c:v>0.14643681678465101</c:v>
                </c:pt>
                <c:pt idx="572">
                  <c:v>0.12253074890978</c:v>
                </c:pt>
                <c:pt idx="573">
                  <c:v>0.114736074670459</c:v>
                </c:pt>
                <c:pt idx="574">
                  <c:v>0.114250032627822</c:v>
                </c:pt>
                <c:pt idx="575">
                  <c:v>0.11669824439814</c:v>
                </c:pt>
                <c:pt idx="576">
                  <c:v>0.11929046862553599</c:v>
                </c:pt>
                <c:pt idx="577">
                  <c:v>0.128435259649959</c:v>
                </c:pt>
                <c:pt idx="578">
                  <c:v>0.124762941994482</c:v>
                </c:pt>
                <c:pt idx="579">
                  <c:v>0.13694999617466899</c:v>
                </c:pt>
                <c:pt idx="580">
                  <c:v>0.16825470403189799</c:v>
                </c:pt>
                <c:pt idx="581">
                  <c:v>0.198281301332565</c:v>
                </c:pt>
                <c:pt idx="582">
                  <c:v>0.23421240937341001</c:v>
                </c:pt>
                <c:pt idx="583">
                  <c:v>0.178605599384346</c:v>
                </c:pt>
                <c:pt idx="584">
                  <c:v>0.218119017294996</c:v>
                </c:pt>
                <c:pt idx="585">
                  <c:v>0.216498877152873</c:v>
                </c:pt>
                <c:pt idx="586">
                  <c:v>0.15613965608024999</c:v>
                </c:pt>
                <c:pt idx="587">
                  <c:v>0.13477180776137099</c:v>
                </c:pt>
                <c:pt idx="588">
                  <c:v>0.12731916310760799</c:v>
                </c:pt>
                <c:pt idx="589">
                  <c:v>0.12731916310760799</c:v>
                </c:pt>
                <c:pt idx="590">
                  <c:v>0.13658996503197501</c:v>
                </c:pt>
                <c:pt idx="591">
                  <c:v>0.14033428891599101</c:v>
                </c:pt>
                <c:pt idx="592">
                  <c:v>0.126239069679527</c:v>
                </c:pt>
                <c:pt idx="593">
                  <c:v>0.120712591639176</c:v>
                </c:pt>
                <c:pt idx="594">
                  <c:v>0.16960482081700001</c:v>
                </c:pt>
                <c:pt idx="595">
                  <c:v>0.20035148040305401</c:v>
                </c:pt>
                <c:pt idx="596">
                  <c:v>0.151711273025116</c:v>
                </c:pt>
                <c:pt idx="597">
                  <c:v>0.13255761623380399</c:v>
                </c:pt>
                <c:pt idx="598">
                  <c:v>0.12533899182279201</c:v>
                </c:pt>
                <c:pt idx="599">
                  <c:v>0.12107262278187</c:v>
                </c:pt>
                <c:pt idx="600">
                  <c:v>0.121234636796082</c:v>
                </c:pt>
                <c:pt idx="601">
                  <c:v>0.13021741380629401</c:v>
                </c:pt>
                <c:pt idx="602">
                  <c:v>0.210756380426906</c:v>
                </c:pt>
                <c:pt idx="603">
                  <c:v>0.19250280149232901</c:v>
                </c:pt>
                <c:pt idx="604">
                  <c:v>0.14947907994041401</c:v>
                </c:pt>
                <c:pt idx="605">
                  <c:v>0.13554587471816301</c:v>
                </c:pt>
                <c:pt idx="606">
                  <c:v>0.128831293906922</c:v>
                </c:pt>
                <c:pt idx="607">
                  <c:v>0.12501496379436799</c:v>
                </c:pt>
                <c:pt idx="608">
                  <c:v>0.12523098247998399</c:v>
                </c:pt>
                <c:pt idx="609">
                  <c:v>0.121036619667601</c:v>
                </c:pt>
                <c:pt idx="610">
                  <c:v>0.119092451497054</c:v>
                </c:pt>
                <c:pt idx="611">
                  <c:v>0.117382303569258</c:v>
                </c:pt>
                <c:pt idx="612">
                  <c:v>0.116356214812581</c:v>
                </c:pt>
                <c:pt idx="613">
                  <c:v>0.115186113598826</c:v>
                </c:pt>
                <c:pt idx="614">
                  <c:v>0.114610063770516</c:v>
                </c:pt>
                <c:pt idx="615">
                  <c:v>0.113944006156532</c:v>
                </c:pt>
                <c:pt idx="616">
                  <c:v>0.11448405287057301</c:v>
                </c:pt>
                <c:pt idx="617">
                  <c:v>0.11435804197063</c:v>
                </c:pt>
                <c:pt idx="618">
                  <c:v>0.115618150970058</c:v>
                </c:pt>
                <c:pt idx="619">
                  <c:v>0.129965392006408</c:v>
                </c:pt>
                <c:pt idx="620">
                  <c:v>0.163268272705589</c:v>
                </c:pt>
                <c:pt idx="621">
                  <c:v>0.16800268223201301</c:v>
                </c:pt>
                <c:pt idx="622">
                  <c:v>0.274985936283488</c:v>
                </c:pt>
                <c:pt idx="623">
                  <c:v>0.24180906648424999</c:v>
                </c:pt>
                <c:pt idx="624">
                  <c:v>0.19601310513359399</c:v>
                </c:pt>
                <c:pt idx="625">
                  <c:v>0.20787613128535601</c:v>
                </c:pt>
                <c:pt idx="626">
                  <c:v>0.183772046282003</c:v>
                </c:pt>
                <c:pt idx="627">
                  <c:v>0.166796577903988</c:v>
                </c:pt>
                <c:pt idx="628">
                  <c:v>0.153331413167238</c:v>
                </c:pt>
                <c:pt idx="629">
                  <c:v>0.148164966269582</c:v>
                </c:pt>
                <c:pt idx="630">
                  <c:v>0.19280882796361801</c:v>
                </c:pt>
                <c:pt idx="631">
                  <c:v>0.241575046241499</c:v>
                </c:pt>
                <c:pt idx="632">
                  <c:v>0.18731835303753699</c:v>
                </c:pt>
                <c:pt idx="633">
                  <c:v>0.172125038815857</c:v>
                </c:pt>
                <c:pt idx="634">
                  <c:v>0.20699405498575599</c:v>
                </c:pt>
                <c:pt idx="635">
                  <c:v>0.288127072991813</c:v>
                </c:pt>
                <c:pt idx="636">
                  <c:v>0.28848710413450701</c:v>
                </c:pt>
                <c:pt idx="637">
                  <c:v>0.20589596000054</c:v>
                </c:pt>
                <c:pt idx="638">
                  <c:v>0.17608538138548899</c:v>
                </c:pt>
                <c:pt idx="639">
                  <c:v>0.195023019491186</c:v>
                </c:pt>
                <c:pt idx="640">
                  <c:v>0.23716466474350001</c:v>
                </c:pt>
                <c:pt idx="641">
                  <c:v>0.21052236018415499</c:v>
                </c:pt>
                <c:pt idx="642">
                  <c:v>0.21253853458324101</c:v>
                </c:pt>
                <c:pt idx="643">
                  <c:v>0.326110358546014</c:v>
                </c:pt>
                <c:pt idx="644">
                  <c:v>0.50702600774966999</c:v>
                </c:pt>
                <c:pt idx="645">
                  <c:v>0.44636076020575699</c:v>
                </c:pt>
                <c:pt idx="646">
                  <c:v>0.34267179110993101</c:v>
                </c:pt>
                <c:pt idx="647">
                  <c:v>0.25649833710615899</c:v>
                </c:pt>
                <c:pt idx="648">
                  <c:v>0.25127788553709801</c:v>
                </c:pt>
                <c:pt idx="649">
                  <c:v>0.32719045197409502</c:v>
                </c:pt>
                <c:pt idx="650">
                  <c:v>0.38605554380453899</c:v>
                </c:pt>
                <c:pt idx="651">
                  <c:v>0.32016984469156501</c:v>
                </c:pt>
                <c:pt idx="652">
                  <c:v>0.23626458688676499</c:v>
                </c:pt>
                <c:pt idx="653">
                  <c:v>0.19847931846104599</c:v>
                </c:pt>
                <c:pt idx="654">
                  <c:v>0.183087987110885</c:v>
                </c:pt>
                <c:pt idx="655">
                  <c:v>0.17329514002961199</c:v>
                </c:pt>
                <c:pt idx="656">
                  <c:v>0.16501442374765399</c:v>
                </c:pt>
                <c:pt idx="657">
                  <c:v>0.159613956607246</c:v>
                </c:pt>
                <c:pt idx="658">
                  <c:v>0.15135124188242199</c:v>
                </c:pt>
                <c:pt idx="659">
                  <c:v>0.146760844813076</c:v>
                </c:pt>
                <c:pt idx="660">
                  <c:v>0.142926513143386</c:v>
                </c:pt>
                <c:pt idx="661">
                  <c:v>0.14096434341570499</c:v>
                </c:pt>
                <c:pt idx="662">
                  <c:v>0.13723802108882399</c:v>
                </c:pt>
                <c:pt idx="663">
                  <c:v>0.13646395413203199</c:v>
                </c:pt>
                <c:pt idx="664">
                  <c:v>0.25633632309194698</c:v>
                </c:pt>
                <c:pt idx="665">
                  <c:v>0.36643384652772398</c:v>
                </c:pt>
                <c:pt idx="666">
                  <c:v>0.34051160425376797</c:v>
                </c:pt>
                <c:pt idx="667">
                  <c:v>0.34609208696552202</c:v>
                </c:pt>
                <c:pt idx="668">
                  <c:v>0.41341791064927103</c:v>
                </c:pt>
                <c:pt idx="669">
                  <c:v>0.37471456280968302</c:v>
                </c:pt>
                <c:pt idx="670">
                  <c:v>0.329350638830258</c:v>
                </c:pt>
                <c:pt idx="671">
                  <c:v>0.405677241081353</c:v>
                </c:pt>
                <c:pt idx="672">
                  <c:v>0.446720791348451</c:v>
                </c:pt>
                <c:pt idx="673">
                  <c:v>0.37435453166698901</c:v>
                </c:pt>
                <c:pt idx="674">
                  <c:v>0.367153908813112</c:v>
                </c:pt>
                <c:pt idx="675">
                  <c:v>0.27075557035683501</c:v>
                </c:pt>
                <c:pt idx="676">
                  <c:v>0.24236711475542599</c:v>
                </c:pt>
                <c:pt idx="677">
                  <c:v>0.225949694648587</c:v>
                </c:pt>
                <c:pt idx="678">
                  <c:v>0.33817140182625799</c:v>
                </c:pt>
                <c:pt idx="679">
                  <c:v>0.31296922183768799</c:v>
                </c:pt>
                <c:pt idx="680">
                  <c:v>0.25019779210901699</c:v>
                </c:pt>
                <c:pt idx="681">
                  <c:v>0.207138067442833</c:v>
                </c:pt>
                <c:pt idx="682">
                  <c:v>0.186436276737937</c:v>
                </c:pt>
                <c:pt idx="683">
                  <c:v>0.17401520231500001</c:v>
                </c:pt>
                <c:pt idx="684">
                  <c:v>0.167822666660666</c:v>
                </c:pt>
                <c:pt idx="685">
                  <c:v>0.181863881225726</c:v>
                </c:pt>
                <c:pt idx="686">
                  <c:v>0.22161131937912601</c:v>
                </c:pt>
                <c:pt idx="687">
                  <c:v>0.37129426695409101</c:v>
                </c:pt>
                <c:pt idx="688">
                  <c:v>0.47588331390665201</c:v>
                </c:pt>
                <c:pt idx="689">
                  <c:v>0.66777991296247097</c:v>
                </c:pt>
                <c:pt idx="690">
                  <c:v>0.64977835582777899</c:v>
                </c:pt>
                <c:pt idx="691">
                  <c:v>0.55076979158697204</c:v>
                </c:pt>
              </c:numCache>
            </c:numRef>
          </c:val>
          <c:smooth val="0"/>
          <c:extLst>
            <c:ext xmlns:c16="http://schemas.microsoft.com/office/drawing/2014/chart" uri="{C3380CC4-5D6E-409C-BE32-E72D297353CC}">
              <c16:uniqueId val="{00000000-329D-4444-8765-EC4FFC345B37}"/>
            </c:ext>
          </c:extLst>
        </c:ser>
        <c:ser>
          <c:idx val="1"/>
          <c:order val="1"/>
          <c:spPr>
            <a:ln w="28575" cap="rnd">
              <a:solidFill>
                <a:schemeClr val="accent2"/>
              </a:solidFill>
              <a:round/>
            </a:ln>
            <a:effectLst/>
          </c:spPr>
          <c:marker>
            <c:symbol val="none"/>
          </c:marker>
          <c:val>
            <c:numRef>
              <c:f>Results!$BW$145109:$BW$145800</c:f>
              <c:numCache>
                <c:formatCode>General</c:formatCode>
                <c:ptCount val="692"/>
                <c:pt idx="0">
                  <c:v>0.15099669852973199</c:v>
                </c:pt>
                <c:pt idx="1">
                  <c:v>0.14861222849199399</c:v>
                </c:pt>
                <c:pt idx="2">
                  <c:v>0.149066686100296</c:v>
                </c:pt>
                <c:pt idx="3">
                  <c:v>0.150208088520213</c:v>
                </c:pt>
                <c:pt idx="4">
                  <c:v>0.148580170808854</c:v>
                </c:pt>
                <c:pt idx="5">
                  <c:v>0.14569406216549299</c:v>
                </c:pt>
                <c:pt idx="6">
                  <c:v>0.143646242515586</c:v>
                </c:pt>
                <c:pt idx="7">
                  <c:v>0.14191687961475</c:v>
                </c:pt>
                <c:pt idx="8">
                  <c:v>0.15537941944358399</c:v>
                </c:pt>
                <c:pt idx="9">
                  <c:v>0.139220934956827</c:v>
                </c:pt>
                <c:pt idx="10">
                  <c:v>0.14170179690534501</c:v>
                </c:pt>
                <c:pt idx="11">
                  <c:v>0.169200051063431</c:v>
                </c:pt>
                <c:pt idx="12">
                  <c:v>0.136790249901623</c:v>
                </c:pt>
                <c:pt idx="13">
                  <c:v>0.13765889592944699</c:v>
                </c:pt>
                <c:pt idx="14">
                  <c:v>0.13305670882635301</c:v>
                </c:pt>
                <c:pt idx="15">
                  <c:v>0.13372469076006799</c:v>
                </c:pt>
                <c:pt idx="16">
                  <c:v>0.132516843681559</c:v>
                </c:pt>
                <c:pt idx="17">
                  <c:v>0.13142375710620199</c:v>
                </c:pt>
                <c:pt idx="18">
                  <c:v>0.16917070916954699</c:v>
                </c:pt>
                <c:pt idx="19">
                  <c:v>0.145725703930393</c:v>
                </c:pt>
                <c:pt idx="20">
                  <c:v>0.13960458812212401</c:v>
                </c:pt>
                <c:pt idx="21">
                  <c:v>0.13599146345383401</c:v>
                </c:pt>
                <c:pt idx="22">
                  <c:v>0.149802580414302</c:v>
                </c:pt>
                <c:pt idx="23">
                  <c:v>0.14161825642456</c:v>
                </c:pt>
                <c:pt idx="24">
                  <c:v>0.140245347346654</c:v>
                </c:pt>
                <c:pt idx="25">
                  <c:v>0.13633483510545699</c:v>
                </c:pt>
                <c:pt idx="26">
                  <c:v>0.13588621190189401</c:v>
                </c:pt>
                <c:pt idx="27">
                  <c:v>0.148735748218632</c:v>
                </c:pt>
                <c:pt idx="28">
                  <c:v>0.141799909020384</c:v>
                </c:pt>
                <c:pt idx="29">
                  <c:v>0.13570775906126401</c:v>
                </c:pt>
                <c:pt idx="30">
                  <c:v>0.13315515306221701</c:v>
                </c:pt>
                <c:pt idx="31">
                  <c:v>0.13534448752009601</c:v>
                </c:pt>
                <c:pt idx="32">
                  <c:v>0.13456830808308101</c:v>
                </c:pt>
                <c:pt idx="33">
                  <c:v>0.1435605195246</c:v>
                </c:pt>
                <c:pt idx="34">
                  <c:v>0.14558223990987501</c:v>
                </c:pt>
                <c:pt idx="35">
                  <c:v>0.159727770060862</c:v>
                </c:pt>
                <c:pt idx="36">
                  <c:v>0.19216305862198399</c:v>
                </c:pt>
                <c:pt idx="37">
                  <c:v>0.13796310556605501</c:v>
                </c:pt>
                <c:pt idx="38">
                  <c:v>0.13056921201788901</c:v>
                </c:pt>
                <c:pt idx="39">
                  <c:v>0.13695843148822201</c:v>
                </c:pt>
                <c:pt idx="40">
                  <c:v>0.13476322513898201</c:v>
                </c:pt>
                <c:pt idx="41">
                  <c:v>0.129753543508797</c:v>
                </c:pt>
                <c:pt idx="42">
                  <c:v>0.14483110268205801</c:v>
                </c:pt>
                <c:pt idx="43">
                  <c:v>0.13209478195792099</c:v>
                </c:pt>
                <c:pt idx="44">
                  <c:v>0.14202734026168101</c:v>
                </c:pt>
                <c:pt idx="45">
                  <c:v>0.12851715114380899</c:v>
                </c:pt>
                <c:pt idx="46">
                  <c:v>0.12511291679560901</c:v>
                </c:pt>
                <c:pt idx="47">
                  <c:v>0.12477076284049</c:v>
                </c:pt>
                <c:pt idx="48">
                  <c:v>0.123777818856201</c:v>
                </c:pt>
                <c:pt idx="49">
                  <c:v>0.12624416243668399</c:v>
                </c:pt>
                <c:pt idx="50">
                  <c:v>0.13663453808210799</c:v>
                </c:pt>
                <c:pt idx="51">
                  <c:v>0.143741270374764</c:v>
                </c:pt>
                <c:pt idx="52">
                  <c:v>0.143329085123237</c:v>
                </c:pt>
                <c:pt idx="53">
                  <c:v>0.132419824907583</c:v>
                </c:pt>
                <c:pt idx="54">
                  <c:v>0.14577628558671099</c:v>
                </c:pt>
                <c:pt idx="55">
                  <c:v>0.16691687791823101</c:v>
                </c:pt>
                <c:pt idx="56">
                  <c:v>0.162749842874886</c:v>
                </c:pt>
                <c:pt idx="57">
                  <c:v>0.25531508993005603</c:v>
                </c:pt>
                <c:pt idx="58">
                  <c:v>0.242473663287642</c:v>
                </c:pt>
                <c:pt idx="59">
                  <c:v>0.149395547665477</c:v>
                </c:pt>
                <c:pt idx="60">
                  <c:v>0.17373664525103599</c:v>
                </c:pt>
                <c:pt idx="61">
                  <c:v>0.33245159002806401</c:v>
                </c:pt>
                <c:pt idx="62">
                  <c:v>0.29490492247063899</c:v>
                </c:pt>
                <c:pt idx="63">
                  <c:v>0.192424797485891</c:v>
                </c:pt>
                <c:pt idx="64">
                  <c:v>0.216432952320119</c:v>
                </c:pt>
                <c:pt idx="65">
                  <c:v>0.21307529605032799</c:v>
                </c:pt>
                <c:pt idx="66">
                  <c:v>0.17979317148844401</c:v>
                </c:pt>
                <c:pt idx="67">
                  <c:v>0.15461711313225801</c:v>
                </c:pt>
                <c:pt idx="68">
                  <c:v>0.188811556863415</c:v>
                </c:pt>
                <c:pt idx="69">
                  <c:v>0.167779394179707</c:v>
                </c:pt>
                <c:pt idx="70">
                  <c:v>0.234476127911044</c:v>
                </c:pt>
                <c:pt idx="71">
                  <c:v>0.18069632585768799</c:v>
                </c:pt>
                <c:pt idx="72">
                  <c:v>0.24167056412704699</c:v>
                </c:pt>
                <c:pt idx="73">
                  <c:v>0.162070365642942</c:v>
                </c:pt>
                <c:pt idx="74">
                  <c:v>0.14635782172269701</c:v>
                </c:pt>
                <c:pt idx="75">
                  <c:v>0.17283075431167</c:v>
                </c:pt>
                <c:pt idx="76">
                  <c:v>0.14672925430941999</c:v>
                </c:pt>
                <c:pt idx="77">
                  <c:v>0.36012922696292798</c:v>
                </c:pt>
                <c:pt idx="78">
                  <c:v>0.29583530867682001</c:v>
                </c:pt>
                <c:pt idx="79">
                  <c:v>0.189095638638061</c:v>
                </c:pt>
                <c:pt idx="80">
                  <c:v>0.15663853749217899</c:v>
                </c:pt>
                <c:pt idx="81">
                  <c:v>0.14579402756340701</c:v>
                </c:pt>
                <c:pt idx="82">
                  <c:v>0.14311655062845299</c:v>
                </c:pt>
                <c:pt idx="83">
                  <c:v>0.139014522347716</c:v>
                </c:pt>
                <c:pt idx="84">
                  <c:v>0.157686656683621</c:v>
                </c:pt>
                <c:pt idx="85">
                  <c:v>0.131188879160166</c:v>
                </c:pt>
                <c:pt idx="86">
                  <c:v>0.129676341210336</c:v>
                </c:pt>
                <c:pt idx="87">
                  <c:v>0.128697712069308</c:v>
                </c:pt>
                <c:pt idx="88">
                  <c:v>0.127888163584014</c:v>
                </c:pt>
                <c:pt idx="89">
                  <c:v>0.127061757491015</c:v>
                </c:pt>
                <c:pt idx="90">
                  <c:v>0.126140259255759</c:v>
                </c:pt>
                <c:pt idx="91">
                  <c:v>0.12561968647688601</c:v>
                </c:pt>
                <c:pt idx="92">
                  <c:v>0.18152307712014401</c:v>
                </c:pt>
                <c:pt idx="93">
                  <c:v>0.13721378110268201</c:v>
                </c:pt>
                <c:pt idx="94">
                  <c:v>0.12955904133347201</c:v>
                </c:pt>
                <c:pt idx="95">
                  <c:v>0.26917398510186402</c:v>
                </c:pt>
                <c:pt idx="96">
                  <c:v>0.58180345513340903</c:v>
                </c:pt>
                <c:pt idx="97">
                  <c:v>0.56592148633556805</c:v>
                </c:pt>
                <c:pt idx="98">
                  <c:v>0.48843943440584298</c:v>
                </c:pt>
                <c:pt idx="99">
                  <c:v>0.457920173292931</c:v>
                </c:pt>
                <c:pt idx="100">
                  <c:v>0.33998685932388201</c:v>
                </c:pt>
                <c:pt idx="101">
                  <c:v>0.20792965225323701</c:v>
                </c:pt>
                <c:pt idx="102">
                  <c:v>0.26929790191207698</c:v>
                </c:pt>
                <c:pt idx="103">
                  <c:v>0.210680804195674</c:v>
                </c:pt>
                <c:pt idx="104">
                  <c:v>0.17831957511352001</c:v>
                </c:pt>
                <c:pt idx="105">
                  <c:v>0.15467078730474099</c:v>
                </c:pt>
                <c:pt idx="106">
                  <c:v>0.14519814459652799</c:v>
                </c:pt>
                <c:pt idx="107">
                  <c:v>0.13967275209329999</c:v>
                </c:pt>
                <c:pt idx="108">
                  <c:v>0.16891763493888701</c:v>
                </c:pt>
                <c:pt idx="109">
                  <c:v>0.14259986755795201</c:v>
                </c:pt>
                <c:pt idx="110">
                  <c:v>0.157273042369311</c:v>
                </c:pt>
                <c:pt idx="111">
                  <c:v>0.15621141158999099</c:v>
                </c:pt>
                <c:pt idx="112">
                  <c:v>0.27108824645351198</c:v>
                </c:pt>
                <c:pt idx="113">
                  <c:v>0.36062060722765599</c:v>
                </c:pt>
                <c:pt idx="114">
                  <c:v>0.25071684890525497</c:v>
                </c:pt>
                <c:pt idx="115">
                  <c:v>0.167862692440576</c:v>
                </c:pt>
                <c:pt idx="116">
                  <c:v>0.14496442557418299</c:v>
                </c:pt>
                <c:pt idx="117">
                  <c:v>0.13943820501199899</c:v>
                </c:pt>
                <c:pt idx="118">
                  <c:v>0.13363054297642199</c:v>
                </c:pt>
                <c:pt idx="119">
                  <c:v>0.13049285089903401</c:v>
                </c:pt>
                <c:pt idx="120">
                  <c:v>0.128669525305766</c:v>
                </c:pt>
                <c:pt idx="121">
                  <c:v>0.127105049631108</c:v>
                </c:pt>
                <c:pt idx="122">
                  <c:v>0.14266686383865301</c:v>
                </c:pt>
                <c:pt idx="123">
                  <c:v>0.14900780679654699</c:v>
                </c:pt>
                <c:pt idx="124">
                  <c:v>0.16316961891565801</c:v>
                </c:pt>
                <c:pt idx="125">
                  <c:v>0.12742724537139499</c:v>
                </c:pt>
                <c:pt idx="126">
                  <c:v>0.126681157575251</c:v>
                </c:pt>
                <c:pt idx="127">
                  <c:v>0.175240650514291</c:v>
                </c:pt>
                <c:pt idx="128">
                  <c:v>0.156257431274541</c:v>
                </c:pt>
                <c:pt idx="129">
                  <c:v>0.12642924289156501</c:v>
                </c:pt>
                <c:pt idx="130">
                  <c:v>0.150269244093061</c:v>
                </c:pt>
                <c:pt idx="131">
                  <c:v>0.17009842695545199</c:v>
                </c:pt>
                <c:pt idx="132">
                  <c:v>0.14681379774561701</c:v>
                </c:pt>
                <c:pt idx="133">
                  <c:v>0.12553890759414399</c:v>
                </c:pt>
                <c:pt idx="134">
                  <c:v>0.12331066631667</c:v>
                </c:pt>
                <c:pt idx="135">
                  <c:v>0.12250235620666999</c:v>
                </c:pt>
                <c:pt idx="136">
                  <c:v>0.124771685288565</c:v>
                </c:pt>
                <c:pt idx="137">
                  <c:v>0.12239307117349001</c:v>
                </c:pt>
                <c:pt idx="138">
                  <c:v>0.13545511978525601</c:v>
                </c:pt>
                <c:pt idx="139">
                  <c:v>0.13960679876773299</c:v>
                </c:pt>
                <c:pt idx="140">
                  <c:v>0.120306376284062</c:v>
                </c:pt>
                <c:pt idx="141">
                  <c:v>0.119720830244711</c:v>
                </c:pt>
                <c:pt idx="142">
                  <c:v>0.119196894956586</c:v>
                </c:pt>
                <c:pt idx="143">
                  <c:v>0.121534720881917</c:v>
                </c:pt>
                <c:pt idx="144">
                  <c:v>0.121226863385669</c:v>
                </c:pt>
                <c:pt idx="145">
                  <c:v>0.130201090461603</c:v>
                </c:pt>
                <c:pt idx="146">
                  <c:v>0.16069837359407699</c:v>
                </c:pt>
                <c:pt idx="147">
                  <c:v>0.13777178261979001</c:v>
                </c:pt>
                <c:pt idx="148">
                  <c:v>0.118084315362312</c:v>
                </c:pt>
                <c:pt idx="149">
                  <c:v>0.11775418959013401</c:v>
                </c:pt>
                <c:pt idx="150">
                  <c:v>0.117321224995417</c:v>
                </c:pt>
                <c:pt idx="151">
                  <c:v>0.21268307781811799</c:v>
                </c:pt>
                <c:pt idx="152">
                  <c:v>0.13257709465206499</c:v>
                </c:pt>
                <c:pt idx="153">
                  <c:v>0.137623942999096</c:v>
                </c:pt>
                <c:pt idx="154">
                  <c:v>0.13794678710007599</c:v>
                </c:pt>
                <c:pt idx="155">
                  <c:v>0.116851217777156</c:v>
                </c:pt>
                <c:pt idx="156">
                  <c:v>0.128929997355581</c:v>
                </c:pt>
                <c:pt idx="157">
                  <c:v>0.13367241127732499</c:v>
                </c:pt>
                <c:pt idx="158">
                  <c:v>0.13658353792703101</c:v>
                </c:pt>
                <c:pt idx="159">
                  <c:v>0.14345403797299699</c:v>
                </c:pt>
                <c:pt idx="160">
                  <c:v>0.125534927471114</c:v>
                </c:pt>
                <c:pt idx="161">
                  <c:v>0.12796178550982101</c:v>
                </c:pt>
                <c:pt idx="162">
                  <c:v>0.21703722159180999</c:v>
                </c:pt>
                <c:pt idx="163">
                  <c:v>0.160158815285522</c:v>
                </c:pt>
                <c:pt idx="164">
                  <c:v>0.12965064347041499</c:v>
                </c:pt>
                <c:pt idx="165">
                  <c:v>0.12718039898424099</c:v>
                </c:pt>
                <c:pt idx="166">
                  <c:v>0.135267563891424</c:v>
                </c:pt>
                <c:pt idx="167">
                  <c:v>0.12951137528961101</c:v>
                </c:pt>
                <c:pt idx="168">
                  <c:v>0.146130335234229</c:v>
                </c:pt>
                <c:pt idx="169">
                  <c:v>0.123184618835222</c:v>
                </c:pt>
                <c:pt idx="170">
                  <c:v>0.134496878552327</c:v>
                </c:pt>
                <c:pt idx="171">
                  <c:v>0.12547853524109401</c:v>
                </c:pt>
                <c:pt idx="172">
                  <c:v>0.12476827323284</c:v>
                </c:pt>
                <c:pt idx="173">
                  <c:v>0.123263329882424</c:v>
                </c:pt>
                <c:pt idx="174">
                  <c:v>0.13840746024551001</c:v>
                </c:pt>
                <c:pt idx="175">
                  <c:v>0.119147873469184</c:v>
                </c:pt>
                <c:pt idx="176">
                  <c:v>0.12725567017106501</c:v>
                </c:pt>
                <c:pt idx="177">
                  <c:v>0.14222168016475301</c:v>
                </c:pt>
                <c:pt idx="178">
                  <c:v>0.14977684255263099</c:v>
                </c:pt>
                <c:pt idx="179">
                  <c:v>0.52316562211488704</c:v>
                </c:pt>
                <c:pt idx="180">
                  <c:v>0.25400556012492698</c:v>
                </c:pt>
                <c:pt idx="181">
                  <c:v>0.16012268194929</c:v>
                </c:pt>
                <c:pt idx="182">
                  <c:v>0.139792326306518</c:v>
                </c:pt>
                <c:pt idx="183">
                  <c:v>0.217274804248931</c:v>
                </c:pt>
                <c:pt idx="184">
                  <c:v>0.13755250296065399</c:v>
                </c:pt>
                <c:pt idx="185">
                  <c:v>0.25052916963378202</c:v>
                </c:pt>
                <c:pt idx="186">
                  <c:v>0.197536365908169</c:v>
                </c:pt>
                <c:pt idx="187">
                  <c:v>0.13625353750591701</c:v>
                </c:pt>
                <c:pt idx="188">
                  <c:v>0.127396421159433</c:v>
                </c:pt>
                <c:pt idx="189">
                  <c:v>0.195271126963002</c:v>
                </c:pt>
                <c:pt idx="190">
                  <c:v>0.132750678811766</c:v>
                </c:pt>
                <c:pt idx="191">
                  <c:v>0.124451720525678</c:v>
                </c:pt>
                <c:pt idx="192">
                  <c:v>0.12176981065001399</c:v>
                </c:pt>
                <c:pt idx="193">
                  <c:v>0.13233159960183</c:v>
                </c:pt>
                <c:pt idx="194">
                  <c:v>0.12153614370186799</c:v>
                </c:pt>
                <c:pt idx="195">
                  <c:v>0.123321116539455</c:v>
                </c:pt>
                <c:pt idx="196">
                  <c:v>0.12621975878505101</c:v>
                </c:pt>
                <c:pt idx="197">
                  <c:v>0.120626314642824</c:v>
                </c:pt>
                <c:pt idx="198">
                  <c:v>0.116767640215867</c:v>
                </c:pt>
                <c:pt idx="199">
                  <c:v>0.116398090523793</c:v>
                </c:pt>
                <c:pt idx="200">
                  <c:v>0.116068437265233</c:v>
                </c:pt>
                <c:pt idx="201">
                  <c:v>0.115773322454059</c:v>
                </c:pt>
                <c:pt idx="202">
                  <c:v>0.115769111078659</c:v>
                </c:pt>
                <c:pt idx="203">
                  <c:v>0.121330863982784</c:v>
                </c:pt>
                <c:pt idx="204">
                  <c:v>0.114800147857459</c:v>
                </c:pt>
                <c:pt idx="205">
                  <c:v>0.11575508856757299</c:v>
                </c:pt>
                <c:pt idx="206">
                  <c:v>0.11801599465759301</c:v>
                </c:pt>
                <c:pt idx="207">
                  <c:v>0.115413364350357</c:v>
                </c:pt>
                <c:pt idx="208">
                  <c:v>0.119036422064194</c:v>
                </c:pt>
                <c:pt idx="209">
                  <c:v>0.115153242791004</c:v>
                </c:pt>
                <c:pt idx="210">
                  <c:v>0.115043983307168</c:v>
                </c:pt>
                <c:pt idx="211">
                  <c:v>0.11504502658879601</c:v>
                </c:pt>
                <c:pt idx="212">
                  <c:v>0.11584292657807101</c:v>
                </c:pt>
                <c:pt idx="213">
                  <c:v>0.33906289551982399</c:v>
                </c:pt>
                <c:pt idx="214">
                  <c:v>0.182177496514109</c:v>
                </c:pt>
                <c:pt idx="215">
                  <c:v>0.26516787057421698</c:v>
                </c:pt>
                <c:pt idx="216">
                  <c:v>0.166198209474891</c:v>
                </c:pt>
                <c:pt idx="217">
                  <c:v>0.137913759854395</c:v>
                </c:pt>
                <c:pt idx="218">
                  <c:v>0.61252889939669597</c:v>
                </c:pt>
                <c:pt idx="219">
                  <c:v>0.580201524943047</c:v>
                </c:pt>
                <c:pt idx="220">
                  <c:v>0.59408658411567306</c:v>
                </c:pt>
                <c:pt idx="221">
                  <c:v>0.48779382968593099</c:v>
                </c:pt>
                <c:pt idx="222">
                  <c:v>0.30384551419960898</c:v>
                </c:pt>
                <c:pt idx="223">
                  <c:v>0.211457136588214</c:v>
                </c:pt>
                <c:pt idx="224">
                  <c:v>0.17529171558494999</c:v>
                </c:pt>
                <c:pt idx="225">
                  <c:v>0.231073823761972</c:v>
                </c:pt>
                <c:pt idx="226">
                  <c:v>0.16742296088105399</c:v>
                </c:pt>
                <c:pt idx="227">
                  <c:v>0.14027663358234099</c:v>
                </c:pt>
                <c:pt idx="228">
                  <c:v>0.13112103051462601</c:v>
                </c:pt>
                <c:pt idx="229">
                  <c:v>0.13086902554550101</c:v>
                </c:pt>
                <c:pt idx="230">
                  <c:v>0.12860217771424601</c:v>
                </c:pt>
                <c:pt idx="231">
                  <c:v>0.12560999436440801</c:v>
                </c:pt>
                <c:pt idx="232">
                  <c:v>0.124028031663722</c:v>
                </c:pt>
                <c:pt idx="233">
                  <c:v>0.12310319351953899</c:v>
                </c:pt>
                <c:pt idx="234">
                  <c:v>0.143702684133589</c:v>
                </c:pt>
                <c:pt idx="235">
                  <c:v>0.15456924031463401</c:v>
                </c:pt>
                <c:pt idx="236">
                  <c:v>0.17030583405159999</c:v>
                </c:pt>
                <c:pt idx="237">
                  <c:v>0.28096683544776302</c:v>
                </c:pt>
                <c:pt idx="238">
                  <c:v>0.22889030337010499</c:v>
                </c:pt>
                <c:pt idx="239">
                  <c:v>0.19703652695851501</c:v>
                </c:pt>
                <c:pt idx="240">
                  <c:v>0.25815541098209199</c:v>
                </c:pt>
                <c:pt idx="241">
                  <c:v>0.32782825006121202</c:v>
                </c:pt>
                <c:pt idx="242">
                  <c:v>0.42514516224870202</c:v>
                </c:pt>
                <c:pt idx="243">
                  <c:v>0.294113357774617</c:v>
                </c:pt>
                <c:pt idx="244">
                  <c:v>0.211272443774153</c:v>
                </c:pt>
                <c:pt idx="245">
                  <c:v>0.18689987196806401</c:v>
                </c:pt>
                <c:pt idx="246">
                  <c:v>0.17214061646728099</c:v>
                </c:pt>
                <c:pt idx="247">
                  <c:v>0.27265201758742502</c:v>
                </c:pt>
                <c:pt idx="248">
                  <c:v>0.239245753650147</c:v>
                </c:pt>
                <c:pt idx="249">
                  <c:v>0.193674228740563</c:v>
                </c:pt>
                <c:pt idx="250">
                  <c:v>0.164378992616766</c:v>
                </c:pt>
                <c:pt idx="251">
                  <c:v>0.14696401785323901</c:v>
                </c:pt>
                <c:pt idx="252">
                  <c:v>0.14186874405479999</c:v>
                </c:pt>
                <c:pt idx="253">
                  <c:v>0.138121897688157</c:v>
                </c:pt>
                <c:pt idx="254">
                  <c:v>0.13679914433071599</c:v>
                </c:pt>
                <c:pt idx="255">
                  <c:v>0.15340180410423701</c:v>
                </c:pt>
                <c:pt idx="256">
                  <c:v>0.13732169525780999</c:v>
                </c:pt>
                <c:pt idx="257">
                  <c:v>0.133779312754258</c:v>
                </c:pt>
                <c:pt idx="258">
                  <c:v>0.13207775064094099</c:v>
                </c:pt>
                <c:pt idx="259">
                  <c:v>0.13177665973475799</c:v>
                </c:pt>
                <c:pt idx="260">
                  <c:v>0.12982531724650101</c:v>
                </c:pt>
                <c:pt idx="261">
                  <c:v>0.12895907714634999</c:v>
                </c:pt>
                <c:pt idx="262">
                  <c:v>0.128084373861339</c:v>
                </c:pt>
                <c:pt idx="263">
                  <c:v>0.127484323525519</c:v>
                </c:pt>
                <c:pt idx="264">
                  <c:v>0.12689537469876699</c:v>
                </c:pt>
                <c:pt idx="265">
                  <c:v>0.12664331443013599</c:v>
                </c:pt>
                <c:pt idx="266">
                  <c:v>0.12737674994825601</c:v>
                </c:pt>
                <c:pt idx="267">
                  <c:v>0.12949827947382</c:v>
                </c:pt>
                <c:pt idx="268">
                  <c:v>0.12720441008042899</c:v>
                </c:pt>
                <c:pt idx="269">
                  <c:v>0.13296528944036001</c:v>
                </c:pt>
                <c:pt idx="270">
                  <c:v>0.12934414785826501</c:v>
                </c:pt>
                <c:pt idx="271">
                  <c:v>0.12647437337516701</c:v>
                </c:pt>
                <c:pt idx="272">
                  <c:v>0.1268598306283</c:v>
                </c:pt>
                <c:pt idx="273">
                  <c:v>0.12676418245703799</c:v>
                </c:pt>
                <c:pt idx="274">
                  <c:v>0.125785771672143</c:v>
                </c:pt>
                <c:pt idx="275">
                  <c:v>0.18183720329082501</c:v>
                </c:pt>
                <c:pt idx="276">
                  <c:v>0.13069439256256099</c:v>
                </c:pt>
                <c:pt idx="277">
                  <c:v>0.13352217099792801</c:v>
                </c:pt>
                <c:pt idx="278">
                  <c:v>0.15360607388038</c:v>
                </c:pt>
                <c:pt idx="279">
                  <c:v>0.19631520134552299</c:v>
                </c:pt>
                <c:pt idx="280">
                  <c:v>0.33114020781450498</c:v>
                </c:pt>
                <c:pt idx="281">
                  <c:v>0.21482732776966301</c:v>
                </c:pt>
                <c:pt idx="282">
                  <c:v>0.16056238955132299</c:v>
                </c:pt>
                <c:pt idx="283">
                  <c:v>0.14636008914325699</c:v>
                </c:pt>
                <c:pt idx="284">
                  <c:v>0.141675055843871</c:v>
                </c:pt>
                <c:pt idx="285">
                  <c:v>0.13797183982627401</c:v>
                </c:pt>
                <c:pt idx="286">
                  <c:v>0.13508719615599801</c:v>
                </c:pt>
                <c:pt idx="287">
                  <c:v>0.13586891893550099</c:v>
                </c:pt>
                <c:pt idx="288">
                  <c:v>0.14334492809768101</c:v>
                </c:pt>
                <c:pt idx="289">
                  <c:v>0.133284933347768</c:v>
                </c:pt>
                <c:pt idx="290">
                  <c:v>0.130670794309204</c:v>
                </c:pt>
                <c:pt idx="291">
                  <c:v>0.14129552681916499</c:v>
                </c:pt>
                <c:pt idx="292">
                  <c:v>0.136725455640613</c:v>
                </c:pt>
                <c:pt idx="293">
                  <c:v>0.13751018093310499</c:v>
                </c:pt>
                <c:pt idx="294">
                  <c:v>0.138359179550989</c:v>
                </c:pt>
                <c:pt idx="295">
                  <c:v>0.14837018727649501</c:v>
                </c:pt>
                <c:pt idx="296">
                  <c:v>0.19004670279313701</c:v>
                </c:pt>
                <c:pt idx="297">
                  <c:v>0.20087192231357301</c:v>
                </c:pt>
                <c:pt idx="298">
                  <c:v>0.29099259042340098</c:v>
                </c:pt>
                <c:pt idx="299">
                  <c:v>0.23711088567692701</c:v>
                </c:pt>
                <c:pt idx="300">
                  <c:v>0.270763043511145</c:v>
                </c:pt>
                <c:pt idx="301">
                  <c:v>0.196903433125283</c:v>
                </c:pt>
                <c:pt idx="302">
                  <c:v>0.21570244225127</c:v>
                </c:pt>
                <c:pt idx="303">
                  <c:v>0.20399001753153401</c:v>
                </c:pt>
                <c:pt idx="304">
                  <c:v>0.39817025712191101</c:v>
                </c:pt>
                <c:pt idx="305">
                  <c:v>0.476815930646666</c:v>
                </c:pt>
                <c:pt idx="306">
                  <c:v>0.40752437276914599</c:v>
                </c:pt>
                <c:pt idx="307">
                  <c:v>0.31736133904564301</c:v>
                </c:pt>
                <c:pt idx="308">
                  <c:v>0.26795230696056299</c:v>
                </c:pt>
                <c:pt idx="309">
                  <c:v>0.43760690215760401</c:v>
                </c:pt>
                <c:pt idx="310">
                  <c:v>0.378804822524272</c:v>
                </c:pt>
                <c:pt idx="311">
                  <c:v>0.47000628079022999</c:v>
                </c:pt>
                <c:pt idx="312">
                  <c:v>0.42586669156253398</c:v>
                </c:pt>
                <c:pt idx="313">
                  <c:v>0.31298583228223098</c:v>
                </c:pt>
                <c:pt idx="314">
                  <c:v>0.392846521969482</c:v>
                </c:pt>
                <c:pt idx="315">
                  <c:v>0.57550550664381805</c:v>
                </c:pt>
                <c:pt idx="316">
                  <c:v>0.451072636335699</c:v>
                </c:pt>
                <c:pt idx="317">
                  <c:v>0.27085107773234901</c:v>
                </c:pt>
                <c:pt idx="318">
                  <c:v>0.26118547375177997</c:v>
                </c:pt>
                <c:pt idx="319">
                  <c:v>0.314110239478116</c:v>
                </c:pt>
                <c:pt idx="320">
                  <c:v>0.27615285570956899</c:v>
                </c:pt>
                <c:pt idx="321">
                  <c:v>0.23385022037478301</c:v>
                </c:pt>
                <c:pt idx="322">
                  <c:v>0.21124142858817799</c:v>
                </c:pt>
                <c:pt idx="323">
                  <c:v>0.18078088554631699</c:v>
                </c:pt>
                <c:pt idx="324">
                  <c:v>0.20110034376312599</c:v>
                </c:pt>
                <c:pt idx="325">
                  <c:v>0.345834920176111</c:v>
                </c:pt>
                <c:pt idx="326">
                  <c:v>0.46588379786656198</c:v>
                </c:pt>
                <c:pt idx="327">
                  <c:v>0.281349356052985</c:v>
                </c:pt>
                <c:pt idx="328">
                  <c:v>0.203274602698546</c:v>
                </c:pt>
                <c:pt idx="329">
                  <c:v>0.35673558017126999</c:v>
                </c:pt>
                <c:pt idx="330">
                  <c:v>0.47881039219314198</c:v>
                </c:pt>
                <c:pt idx="331">
                  <c:v>0.45685763120580503</c:v>
                </c:pt>
                <c:pt idx="332">
                  <c:v>0.43963180516420403</c:v>
                </c:pt>
                <c:pt idx="333">
                  <c:v>0.339812373583462</c:v>
                </c:pt>
                <c:pt idx="334">
                  <c:v>0.269895581558807</c:v>
                </c:pt>
                <c:pt idx="335">
                  <c:v>0.23902824053111099</c:v>
                </c:pt>
                <c:pt idx="336">
                  <c:v>0.22569476957611301</c:v>
                </c:pt>
                <c:pt idx="337">
                  <c:v>0.27083539046667099</c:v>
                </c:pt>
                <c:pt idx="338">
                  <c:v>0.25475837940417301</c:v>
                </c:pt>
                <c:pt idx="339">
                  <c:v>0.35254712568719898</c:v>
                </c:pt>
                <c:pt idx="340">
                  <c:v>0.394924697952936</c:v>
                </c:pt>
                <c:pt idx="341">
                  <c:v>0.42304008818086097</c:v>
                </c:pt>
                <c:pt idx="342">
                  <c:v>0.30500211637329</c:v>
                </c:pt>
                <c:pt idx="343">
                  <c:v>0.22747108652874201</c:v>
                </c:pt>
                <c:pt idx="344">
                  <c:v>0.19920112712540999</c:v>
                </c:pt>
                <c:pt idx="345">
                  <c:v>0.25598371782791801</c:v>
                </c:pt>
                <c:pt idx="346">
                  <c:v>0.22779310690805901</c:v>
                </c:pt>
                <c:pt idx="347">
                  <c:v>0.24160631230576099</c:v>
                </c:pt>
                <c:pt idx="348">
                  <c:v>0.193549233298655</c:v>
                </c:pt>
                <c:pt idx="349">
                  <c:v>0.19946846691697401</c:v>
                </c:pt>
                <c:pt idx="350">
                  <c:v>0.32493085261433502</c:v>
                </c:pt>
                <c:pt idx="351">
                  <c:v>0.242275964521976</c:v>
                </c:pt>
                <c:pt idx="352">
                  <c:v>0.37933394048387098</c:v>
                </c:pt>
                <c:pt idx="353">
                  <c:v>0.44162864397718699</c:v>
                </c:pt>
                <c:pt idx="354">
                  <c:v>0.50500196347050796</c:v>
                </c:pt>
                <c:pt idx="355">
                  <c:v>0.47575285074359303</c:v>
                </c:pt>
                <c:pt idx="356">
                  <c:v>0.32700186809508303</c:v>
                </c:pt>
                <c:pt idx="357">
                  <c:v>0.30459498489995901</c:v>
                </c:pt>
                <c:pt idx="358">
                  <c:v>0.23079510943479201</c:v>
                </c:pt>
                <c:pt idx="359">
                  <c:v>0.31612343375546098</c:v>
                </c:pt>
                <c:pt idx="360">
                  <c:v>0.26614464471675697</c:v>
                </c:pt>
                <c:pt idx="361">
                  <c:v>0.28752009274718998</c:v>
                </c:pt>
                <c:pt idx="362">
                  <c:v>0.325121611137761</c:v>
                </c:pt>
                <c:pt idx="363">
                  <c:v>0.28525620176375599</c:v>
                </c:pt>
                <c:pt idx="364">
                  <c:v>0.239034865432248</c:v>
                </c:pt>
                <c:pt idx="365">
                  <c:v>0.21567316766341799</c:v>
                </c:pt>
                <c:pt idx="366">
                  <c:v>0.25325928140834802</c:v>
                </c:pt>
                <c:pt idx="367">
                  <c:v>0.19123924254709801</c:v>
                </c:pt>
                <c:pt idx="368">
                  <c:v>0.17571964216973901</c:v>
                </c:pt>
                <c:pt idx="369">
                  <c:v>0.16676933834552901</c:v>
                </c:pt>
                <c:pt idx="370">
                  <c:v>0.161808572164237</c:v>
                </c:pt>
                <c:pt idx="371">
                  <c:v>0.15830101661700899</c:v>
                </c:pt>
                <c:pt idx="372">
                  <c:v>0.15504571600671699</c:v>
                </c:pt>
                <c:pt idx="373">
                  <c:v>0.156171615600987</c:v>
                </c:pt>
                <c:pt idx="374">
                  <c:v>0.16227694687246999</c:v>
                </c:pt>
                <c:pt idx="375">
                  <c:v>0.15192985703544901</c:v>
                </c:pt>
                <c:pt idx="376">
                  <c:v>0.14817848099846001</c:v>
                </c:pt>
                <c:pt idx="377">
                  <c:v>0.14698863821816299</c:v>
                </c:pt>
                <c:pt idx="378">
                  <c:v>0.146623860262237</c:v>
                </c:pt>
                <c:pt idx="379">
                  <c:v>0.14931310230447301</c:v>
                </c:pt>
                <c:pt idx="380">
                  <c:v>0.145233337524944</c:v>
                </c:pt>
                <c:pt idx="381">
                  <c:v>0.14761842327031199</c:v>
                </c:pt>
                <c:pt idx="382">
                  <c:v>0.147700981435617</c:v>
                </c:pt>
                <c:pt idx="383">
                  <c:v>0.18599289000056901</c:v>
                </c:pt>
                <c:pt idx="384">
                  <c:v>0.37186038726246801</c:v>
                </c:pt>
                <c:pt idx="385">
                  <c:v>0.46440131371879301</c:v>
                </c:pt>
                <c:pt idx="386">
                  <c:v>0.532612392355586</c:v>
                </c:pt>
                <c:pt idx="387">
                  <c:v>0.429392120878405</c:v>
                </c:pt>
                <c:pt idx="388">
                  <c:v>0.33791033135332399</c:v>
                </c:pt>
                <c:pt idx="389">
                  <c:v>0.40854591046663502</c:v>
                </c:pt>
                <c:pt idx="390">
                  <c:v>0.300241325039174</c:v>
                </c:pt>
                <c:pt idx="391">
                  <c:v>0.28342042062348</c:v>
                </c:pt>
                <c:pt idx="392">
                  <c:v>0.25880820029854301</c:v>
                </c:pt>
                <c:pt idx="393">
                  <c:v>0.25341857071520202</c:v>
                </c:pt>
                <c:pt idx="394">
                  <c:v>0.253118961903114</c:v>
                </c:pt>
                <c:pt idx="395">
                  <c:v>0.27052126537223697</c:v>
                </c:pt>
                <c:pt idx="396">
                  <c:v>0.19427395143103801</c:v>
                </c:pt>
                <c:pt idx="397">
                  <c:v>0.23712809981317901</c:v>
                </c:pt>
                <c:pt idx="398">
                  <c:v>0.286807354394151</c:v>
                </c:pt>
                <c:pt idx="399">
                  <c:v>0.273558813143713</c:v>
                </c:pt>
                <c:pt idx="400">
                  <c:v>0.28560652303512801</c:v>
                </c:pt>
                <c:pt idx="401">
                  <c:v>0.261052194005644</c:v>
                </c:pt>
                <c:pt idx="402">
                  <c:v>0.239420923925314</c:v>
                </c:pt>
                <c:pt idx="403">
                  <c:v>0.19708627841555501</c:v>
                </c:pt>
                <c:pt idx="404">
                  <c:v>0.212226393719504</c:v>
                </c:pt>
                <c:pt idx="405">
                  <c:v>0.17671095974776199</c:v>
                </c:pt>
                <c:pt idx="406">
                  <c:v>0.160233778188065</c:v>
                </c:pt>
                <c:pt idx="407">
                  <c:v>0.15525329562801299</c:v>
                </c:pt>
                <c:pt idx="408">
                  <c:v>0.191094599639758</c:v>
                </c:pt>
                <c:pt idx="409">
                  <c:v>0.46613533533652202</c:v>
                </c:pt>
                <c:pt idx="410">
                  <c:v>0.46568876868013298</c:v>
                </c:pt>
                <c:pt idx="411">
                  <c:v>0.30633744652536299</c:v>
                </c:pt>
                <c:pt idx="412">
                  <c:v>0.20447953562378399</c:v>
                </c:pt>
                <c:pt idx="413">
                  <c:v>0.23137891472011099</c:v>
                </c:pt>
                <c:pt idx="414">
                  <c:v>0.18225362333299799</c:v>
                </c:pt>
                <c:pt idx="415">
                  <c:v>0.18037804444022901</c:v>
                </c:pt>
                <c:pt idx="416">
                  <c:v>0.19430808683284201</c:v>
                </c:pt>
                <c:pt idx="417">
                  <c:v>0.29105464543235698</c:v>
                </c:pt>
                <c:pt idx="418">
                  <c:v>0.35111289729603501</c:v>
                </c:pt>
                <c:pt idx="419">
                  <c:v>0.2337965716225</c:v>
                </c:pt>
                <c:pt idx="420">
                  <c:v>0.25969739317004698</c:v>
                </c:pt>
                <c:pt idx="421">
                  <c:v>0.22444974061682699</c:v>
                </c:pt>
                <c:pt idx="422">
                  <c:v>0.25060518938218401</c:v>
                </c:pt>
                <c:pt idx="423">
                  <c:v>0.19501864074620301</c:v>
                </c:pt>
                <c:pt idx="424">
                  <c:v>0.26367254280102498</c:v>
                </c:pt>
                <c:pt idx="425">
                  <c:v>0.31538378744516699</c:v>
                </c:pt>
                <c:pt idx="426">
                  <c:v>0.29852404119456899</c:v>
                </c:pt>
                <c:pt idx="427">
                  <c:v>0.20915156258652501</c:v>
                </c:pt>
                <c:pt idx="428">
                  <c:v>0.177947371916959</c:v>
                </c:pt>
                <c:pt idx="429">
                  <c:v>0.196336709759766</c:v>
                </c:pt>
                <c:pt idx="430">
                  <c:v>0.18740853325496301</c:v>
                </c:pt>
                <c:pt idx="431">
                  <c:v>0.16964210480018099</c:v>
                </c:pt>
                <c:pt idx="432">
                  <c:v>0.16368363000111499</c:v>
                </c:pt>
                <c:pt idx="433">
                  <c:v>0.159107838762131</c:v>
                </c:pt>
                <c:pt idx="434">
                  <c:v>0.156804465615483</c:v>
                </c:pt>
                <c:pt idx="435">
                  <c:v>0.14637274713738099</c:v>
                </c:pt>
                <c:pt idx="436">
                  <c:v>0.14712568057709799</c:v>
                </c:pt>
                <c:pt idx="437">
                  <c:v>0.179775553900166</c:v>
                </c:pt>
                <c:pt idx="438">
                  <c:v>0.16031774432277801</c:v>
                </c:pt>
                <c:pt idx="439">
                  <c:v>0.19199103772487899</c:v>
                </c:pt>
                <c:pt idx="440">
                  <c:v>0.25494703322844797</c:v>
                </c:pt>
                <c:pt idx="441">
                  <c:v>0.19209752125891899</c:v>
                </c:pt>
                <c:pt idx="442">
                  <c:v>0.200452885999889</c:v>
                </c:pt>
                <c:pt idx="443">
                  <c:v>0.16993934476045799</c:v>
                </c:pt>
                <c:pt idx="444">
                  <c:v>0.16009978816040299</c:v>
                </c:pt>
                <c:pt idx="445">
                  <c:v>0.163893913915832</c:v>
                </c:pt>
                <c:pt idx="446">
                  <c:v>0.16014485159015701</c:v>
                </c:pt>
                <c:pt idx="447">
                  <c:v>0.148323166060678</c:v>
                </c:pt>
                <c:pt idx="448">
                  <c:v>0.14423065102337801</c:v>
                </c:pt>
                <c:pt idx="449">
                  <c:v>0.141287500687032</c:v>
                </c:pt>
                <c:pt idx="450">
                  <c:v>0.14441089308379099</c:v>
                </c:pt>
                <c:pt idx="451">
                  <c:v>0.18788807578917799</c:v>
                </c:pt>
                <c:pt idx="452">
                  <c:v>0.16563883550345601</c:v>
                </c:pt>
                <c:pt idx="453">
                  <c:v>0.15105705987666601</c:v>
                </c:pt>
                <c:pt idx="454">
                  <c:v>0.15117228871777399</c:v>
                </c:pt>
                <c:pt idx="455">
                  <c:v>0.14011760499898199</c:v>
                </c:pt>
                <c:pt idx="456">
                  <c:v>0.13840404959359501</c:v>
                </c:pt>
                <c:pt idx="457">
                  <c:v>0.13596793077165101</c:v>
                </c:pt>
                <c:pt idx="458">
                  <c:v>0.135160037362659</c:v>
                </c:pt>
                <c:pt idx="459">
                  <c:v>0.13446170596454701</c:v>
                </c:pt>
                <c:pt idx="460">
                  <c:v>0.1336806938972</c:v>
                </c:pt>
                <c:pt idx="461">
                  <c:v>0.13315888910173099</c:v>
                </c:pt>
                <c:pt idx="462">
                  <c:v>0.18982891786956901</c:v>
                </c:pt>
                <c:pt idx="463">
                  <c:v>0.143123115378191</c:v>
                </c:pt>
                <c:pt idx="464">
                  <c:v>0.13710456305594401</c:v>
                </c:pt>
                <c:pt idx="465">
                  <c:v>0.13433950750830501</c:v>
                </c:pt>
                <c:pt idx="466">
                  <c:v>0.13287371229209999</c:v>
                </c:pt>
                <c:pt idx="467">
                  <c:v>0.13241844060362001</c:v>
                </c:pt>
                <c:pt idx="468">
                  <c:v>0.138378672934615</c:v>
                </c:pt>
                <c:pt idx="469">
                  <c:v>0.17750839615775199</c:v>
                </c:pt>
                <c:pt idx="470">
                  <c:v>0.159280299436898</c:v>
                </c:pt>
                <c:pt idx="471">
                  <c:v>0.141944260436875</c:v>
                </c:pt>
                <c:pt idx="472">
                  <c:v>0.13642995484631401</c:v>
                </c:pt>
                <c:pt idx="473">
                  <c:v>0.13360804968067799</c:v>
                </c:pt>
                <c:pt idx="474">
                  <c:v>0.13194683024693801</c:v>
                </c:pt>
                <c:pt idx="475">
                  <c:v>0.13126912694832699</c:v>
                </c:pt>
                <c:pt idx="476">
                  <c:v>0.13037326393069201</c:v>
                </c:pt>
                <c:pt idx="477">
                  <c:v>0.12971514513535401</c:v>
                </c:pt>
                <c:pt idx="478">
                  <c:v>0.13063846535996401</c:v>
                </c:pt>
                <c:pt idx="479">
                  <c:v>0.14685538432866099</c:v>
                </c:pt>
                <c:pt idx="480">
                  <c:v>0.137927355919994</c:v>
                </c:pt>
                <c:pt idx="481">
                  <c:v>0.183793047140625</c:v>
                </c:pt>
                <c:pt idx="482">
                  <c:v>0.13951785233653599</c:v>
                </c:pt>
                <c:pt idx="483">
                  <c:v>0.134821335818266</c:v>
                </c:pt>
                <c:pt idx="484">
                  <c:v>0.143762444032148</c:v>
                </c:pt>
                <c:pt idx="485">
                  <c:v>0.12845541061103399</c:v>
                </c:pt>
                <c:pt idx="486">
                  <c:v>0.13145459898605999</c:v>
                </c:pt>
                <c:pt idx="487">
                  <c:v>0.151295461753502</c:v>
                </c:pt>
                <c:pt idx="488">
                  <c:v>0.12667666378292</c:v>
                </c:pt>
                <c:pt idx="489">
                  <c:v>0.126349140061428</c:v>
                </c:pt>
                <c:pt idx="490">
                  <c:v>0.125909549365816</c:v>
                </c:pt>
                <c:pt idx="491">
                  <c:v>0.125826981163143</c:v>
                </c:pt>
                <c:pt idx="492">
                  <c:v>0.125154983022425</c:v>
                </c:pt>
                <c:pt idx="493">
                  <c:v>0.12461377131043801</c:v>
                </c:pt>
                <c:pt idx="494">
                  <c:v>0.13022225213916</c:v>
                </c:pt>
                <c:pt idx="495">
                  <c:v>0.124916404718109</c:v>
                </c:pt>
                <c:pt idx="496">
                  <c:v>0.13201000702663199</c:v>
                </c:pt>
                <c:pt idx="497">
                  <c:v>0.16686686994629801</c:v>
                </c:pt>
                <c:pt idx="498">
                  <c:v>0.12694226231766501</c:v>
                </c:pt>
                <c:pt idx="499">
                  <c:v>0.192152356154635</c:v>
                </c:pt>
                <c:pt idx="500">
                  <c:v>0.132974520867989</c:v>
                </c:pt>
                <c:pt idx="501">
                  <c:v>0.12840582409646201</c:v>
                </c:pt>
                <c:pt idx="502">
                  <c:v>0.156612304947475</c:v>
                </c:pt>
                <c:pt idx="503">
                  <c:v>0.12381096661054999</c:v>
                </c:pt>
                <c:pt idx="504">
                  <c:v>0.13389666630897201</c:v>
                </c:pt>
                <c:pt idx="505">
                  <c:v>0.12940464588133599</c:v>
                </c:pt>
                <c:pt idx="506">
                  <c:v>0.123276324583211</c:v>
                </c:pt>
                <c:pt idx="507">
                  <c:v>0.12817396746926299</c:v>
                </c:pt>
                <c:pt idx="508">
                  <c:v>0.12257334936339701</c:v>
                </c:pt>
                <c:pt idx="509">
                  <c:v>0.12291724024949401</c:v>
                </c:pt>
                <c:pt idx="510">
                  <c:v>0.121597428799421</c:v>
                </c:pt>
                <c:pt idx="511">
                  <c:v>0.121321101341495</c:v>
                </c:pt>
                <c:pt idx="512">
                  <c:v>0.125660203249257</c:v>
                </c:pt>
                <c:pt idx="513">
                  <c:v>0.124460337727547</c:v>
                </c:pt>
                <c:pt idx="514">
                  <c:v>0.15552414871926601</c:v>
                </c:pt>
                <c:pt idx="515">
                  <c:v>0.121906280174124</c:v>
                </c:pt>
                <c:pt idx="516">
                  <c:v>0.120827048104013</c:v>
                </c:pt>
                <c:pt idx="517">
                  <c:v>0.12055284379240799</c:v>
                </c:pt>
                <c:pt idx="518">
                  <c:v>0.12208023578791501</c:v>
                </c:pt>
                <c:pt idx="519">
                  <c:v>0.123067416333368</c:v>
                </c:pt>
                <c:pt idx="520">
                  <c:v>0.120297714059403</c:v>
                </c:pt>
                <c:pt idx="521">
                  <c:v>0.118949515906408</c:v>
                </c:pt>
                <c:pt idx="522">
                  <c:v>0.11919284662016801</c:v>
                </c:pt>
                <c:pt idx="523">
                  <c:v>0.12038971280743301</c:v>
                </c:pt>
                <c:pt idx="524">
                  <c:v>0.11817656179399</c:v>
                </c:pt>
                <c:pt idx="525">
                  <c:v>0.117997226727951</c:v>
                </c:pt>
                <c:pt idx="526">
                  <c:v>0.117847469781827</c:v>
                </c:pt>
                <c:pt idx="527">
                  <c:v>0.117463797378054</c:v>
                </c:pt>
                <c:pt idx="528">
                  <c:v>0.11719884383466</c:v>
                </c:pt>
                <c:pt idx="529">
                  <c:v>0.12104395475310301</c:v>
                </c:pt>
                <c:pt idx="530">
                  <c:v>0.117381833177502</c:v>
                </c:pt>
                <c:pt idx="531">
                  <c:v>0.11656421030486901</c:v>
                </c:pt>
                <c:pt idx="532">
                  <c:v>0.174702302170681</c:v>
                </c:pt>
                <c:pt idx="533">
                  <c:v>0.122504158745047</c:v>
                </c:pt>
                <c:pt idx="534">
                  <c:v>0.13421202093747001</c:v>
                </c:pt>
                <c:pt idx="535">
                  <c:v>0.14874834325346301</c:v>
                </c:pt>
                <c:pt idx="536">
                  <c:v>0.117605605386479</c:v>
                </c:pt>
                <c:pt idx="537">
                  <c:v>0.11639130908584799</c:v>
                </c:pt>
                <c:pt idx="538">
                  <c:v>0.12791187786435201</c:v>
                </c:pt>
                <c:pt idx="539">
                  <c:v>0.127884066068115</c:v>
                </c:pt>
                <c:pt idx="540">
                  <c:v>0.12434177992479301</c:v>
                </c:pt>
                <c:pt idx="541">
                  <c:v>0.119698742269012</c:v>
                </c:pt>
                <c:pt idx="542">
                  <c:v>0.140998763175708</c:v>
                </c:pt>
                <c:pt idx="543">
                  <c:v>0.12807328081709601</c:v>
                </c:pt>
                <c:pt idx="544">
                  <c:v>0.124064361006799</c:v>
                </c:pt>
                <c:pt idx="545">
                  <c:v>0.11780888055052199</c:v>
                </c:pt>
                <c:pt idx="546">
                  <c:v>0.116800003361256</c:v>
                </c:pt>
                <c:pt idx="547">
                  <c:v>0.117253168534823</c:v>
                </c:pt>
                <c:pt idx="548">
                  <c:v>0.116034517244285</c:v>
                </c:pt>
                <c:pt idx="549">
                  <c:v>0.118731042081281</c:v>
                </c:pt>
                <c:pt idx="550">
                  <c:v>0.119102130008578</c:v>
                </c:pt>
                <c:pt idx="551">
                  <c:v>0.11550228564163</c:v>
                </c:pt>
                <c:pt idx="552">
                  <c:v>0.115078549069714</c:v>
                </c:pt>
                <c:pt idx="553">
                  <c:v>0.114648277169957</c:v>
                </c:pt>
                <c:pt idx="554">
                  <c:v>0.11446768702299299</c:v>
                </c:pt>
                <c:pt idx="555">
                  <c:v>0.122567224446504</c:v>
                </c:pt>
                <c:pt idx="556">
                  <c:v>0.16953477456142699</c:v>
                </c:pt>
                <c:pt idx="557">
                  <c:v>0.118009998814168</c:v>
                </c:pt>
                <c:pt idx="558">
                  <c:v>0.123619499178011</c:v>
                </c:pt>
                <c:pt idx="559">
                  <c:v>0.114740286610453</c:v>
                </c:pt>
                <c:pt idx="560">
                  <c:v>0.114710291043212</c:v>
                </c:pt>
                <c:pt idx="561">
                  <c:v>0.113694807423687</c:v>
                </c:pt>
                <c:pt idx="562">
                  <c:v>0.15925490336891401</c:v>
                </c:pt>
                <c:pt idx="563">
                  <c:v>0.17143758165461501</c:v>
                </c:pt>
                <c:pt idx="564">
                  <c:v>0.164993561825476</c:v>
                </c:pt>
                <c:pt idx="565">
                  <c:v>0.154181658432027</c:v>
                </c:pt>
                <c:pt idx="566">
                  <c:v>0.15684629772011499</c:v>
                </c:pt>
                <c:pt idx="567">
                  <c:v>0.122870889211128</c:v>
                </c:pt>
                <c:pt idx="568">
                  <c:v>0.11834362881025901</c:v>
                </c:pt>
                <c:pt idx="569">
                  <c:v>0.124083743256518</c:v>
                </c:pt>
                <c:pt idx="570">
                  <c:v>0.15717280303446499</c:v>
                </c:pt>
                <c:pt idx="571">
                  <c:v>0.146720093669504</c:v>
                </c:pt>
                <c:pt idx="572">
                  <c:v>0.12619469251195001</c:v>
                </c:pt>
                <c:pt idx="573">
                  <c:v>0.13662247911794101</c:v>
                </c:pt>
                <c:pt idx="574">
                  <c:v>0.13063314915399701</c:v>
                </c:pt>
                <c:pt idx="575">
                  <c:v>0.115667706941755</c:v>
                </c:pt>
                <c:pt idx="576">
                  <c:v>0.14902864722275699</c:v>
                </c:pt>
                <c:pt idx="577">
                  <c:v>0.11925134942009499</c:v>
                </c:pt>
                <c:pt idx="578">
                  <c:v>0.13156287702469699</c:v>
                </c:pt>
                <c:pt idx="579">
                  <c:v>0.15252202357368799</c:v>
                </c:pt>
                <c:pt idx="580">
                  <c:v>0.158848332436274</c:v>
                </c:pt>
                <c:pt idx="581">
                  <c:v>0.170621752779863</c:v>
                </c:pt>
                <c:pt idx="582">
                  <c:v>0.254056750886403</c:v>
                </c:pt>
                <c:pt idx="583">
                  <c:v>0.176537187060476</c:v>
                </c:pt>
                <c:pt idx="584">
                  <c:v>0.156945811012283</c:v>
                </c:pt>
                <c:pt idx="585">
                  <c:v>0.22923222354893899</c:v>
                </c:pt>
                <c:pt idx="586">
                  <c:v>0.16158914805522401</c:v>
                </c:pt>
                <c:pt idx="587">
                  <c:v>0.12927780821571699</c:v>
                </c:pt>
                <c:pt idx="588">
                  <c:v>0.122195389669918</c:v>
                </c:pt>
                <c:pt idx="589">
                  <c:v>0.13341422174873699</c:v>
                </c:pt>
                <c:pt idx="590">
                  <c:v>0.13935468215284399</c:v>
                </c:pt>
                <c:pt idx="591">
                  <c:v>0.12769469557677299</c:v>
                </c:pt>
                <c:pt idx="592">
                  <c:v>0.126374642705325</c:v>
                </c:pt>
                <c:pt idx="593">
                  <c:v>0.12084650686300299</c:v>
                </c:pt>
                <c:pt idx="594">
                  <c:v>0.14176811506391501</c:v>
                </c:pt>
                <c:pt idx="595">
                  <c:v>0.20006118954041299</c:v>
                </c:pt>
                <c:pt idx="596">
                  <c:v>0.149759406702767</c:v>
                </c:pt>
                <c:pt idx="597">
                  <c:v>0.13064439282346099</c:v>
                </c:pt>
                <c:pt idx="598">
                  <c:v>0.124002869134425</c:v>
                </c:pt>
                <c:pt idx="599">
                  <c:v>0.122324227853362</c:v>
                </c:pt>
                <c:pt idx="600">
                  <c:v>0.12157456185146499</c:v>
                </c:pt>
                <c:pt idx="601">
                  <c:v>0.15397385496188701</c:v>
                </c:pt>
                <c:pt idx="602">
                  <c:v>0.186712825456301</c:v>
                </c:pt>
                <c:pt idx="603">
                  <c:v>0.18428957435009399</c:v>
                </c:pt>
                <c:pt idx="604">
                  <c:v>0.14974561322711599</c:v>
                </c:pt>
                <c:pt idx="605">
                  <c:v>0.13041394339536999</c:v>
                </c:pt>
                <c:pt idx="606">
                  <c:v>0.125563825992485</c:v>
                </c:pt>
                <c:pt idx="607">
                  <c:v>0.13414074300321299</c:v>
                </c:pt>
                <c:pt idx="608">
                  <c:v>0.126701702995031</c:v>
                </c:pt>
                <c:pt idx="609">
                  <c:v>0.12150671819299499</c:v>
                </c:pt>
                <c:pt idx="610">
                  <c:v>0.120410123782906</c:v>
                </c:pt>
                <c:pt idx="611">
                  <c:v>0.121031821487998</c:v>
                </c:pt>
                <c:pt idx="612">
                  <c:v>0.120398141550209</c:v>
                </c:pt>
                <c:pt idx="613">
                  <c:v>0.11992271696095801</c:v>
                </c:pt>
                <c:pt idx="614">
                  <c:v>0.11923639849241199</c:v>
                </c:pt>
                <c:pt idx="615">
                  <c:v>0.122461266616371</c:v>
                </c:pt>
                <c:pt idx="616">
                  <c:v>0.124568247665284</c:v>
                </c:pt>
                <c:pt idx="617">
                  <c:v>0.118635528407408</c:v>
                </c:pt>
                <c:pt idx="618">
                  <c:v>0.11840269512472</c:v>
                </c:pt>
                <c:pt idx="619">
                  <c:v>0.13289551596396401</c:v>
                </c:pt>
                <c:pt idx="620">
                  <c:v>0.16080903218026099</c:v>
                </c:pt>
                <c:pt idx="621">
                  <c:v>0.153979031572229</c:v>
                </c:pt>
                <c:pt idx="622">
                  <c:v>0.19101291438003401</c:v>
                </c:pt>
                <c:pt idx="623">
                  <c:v>0.32904477982230401</c:v>
                </c:pt>
                <c:pt idx="624">
                  <c:v>0.20312264872429001</c:v>
                </c:pt>
                <c:pt idx="625">
                  <c:v>0.242150872631478</c:v>
                </c:pt>
                <c:pt idx="626">
                  <c:v>0.17159707643470401</c:v>
                </c:pt>
                <c:pt idx="627">
                  <c:v>0.19010776374910901</c:v>
                </c:pt>
                <c:pt idx="628">
                  <c:v>0.15683431036979101</c:v>
                </c:pt>
                <c:pt idx="629">
                  <c:v>0.13786074241929799</c:v>
                </c:pt>
                <c:pt idx="630">
                  <c:v>0.16507018821596001</c:v>
                </c:pt>
                <c:pt idx="631">
                  <c:v>0.21924908021876499</c:v>
                </c:pt>
                <c:pt idx="632">
                  <c:v>0.192945076427506</c:v>
                </c:pt>
                <c:pt idx="633">
                  <c:v>0.165956371262233</c:v>
                </c:pt>
                <c:pt idx="634">
                  <c:v>0.22067495350462801</c:v>
                </c:pt>
                <c:pt idx="635">
                  <c:v>0.18063153686382299</c:v>
                </c:pt>
                <c:pt idx="636">
                  <c:v>0.37174879228936197</c:v>
                </c:pt>
                <c:pt idx="637">
                  <c:v>0.237946862877288</c:v>
                </c:pt>
                <c:pt idx="638">
                  <c:v>0.17548109676649601</c:v>
                </c:pt>
                <c:pt idx="639">
                  <c:v>0.18759631531061</c:v>
                </c:pt>
                <c:pt idx="640">
                  <c:v>0.224547710635982</c:v>
                </c:pt>
                <c:pt idx="641">
                  <c:v>0.21654132683406199</c:v>
                </c:pt>
                <c:pt idx="642">
                  <c:v>0.18671321757218701</c:v>
                </c:pt>
                <c:pt idx="643">
                  <c:v>0.27879036302405003</c:v>
                </c:pt>
                <c:pt idx="644">
                  <c:v>0.42017680294098397</c:v>
                </c:pt>
                <c:pt idx="645">
                  <c:v>0.47696976384547202</c:v>
                </c:pt>
                <c:pt idx="646">
                  <c:v>0.40357411776673402</c:v>
                </c:pt>
                <c:pt idx="647">
                  <c:v>0.29379183283465998</c:v>
                </c:pt>
                <c:pt idx="648">
                  <c:v>0.26207796768978903</c:v>
                </c:pt>
                <c:pt idx="649">
                  <c:v>0.25577362667381898</c:v>
                </c:pt>
                <c:pt idx="650">
                  <c:v>0.32050290125144498</c:v>
                </c:pt>
                <c:pt idx="651">
                  <c:v>0.412395705274887</c:v>
                </c:pt>
                <c:pt idx="652">
                  <c:v>0.27121936552885501</c:v>
                </c:pt>
                <c:pt idx="653">
                  <c:v>0.20326661378646099</c:v>
                </c:pt>
                <c:pt idx="654">
                  <c:v>0.173735787694456</c:v>
                </c:pt>
                <c:pt idx="655">
                  <c:v>0.16037557956699</c:v>
                </c:pt>
                <c:pt idx="656">
                  <c:v>0.15633716288153199</c:v>
                </c:pt>
                <c:pt idx="657">
                  <c:v>0.162007341572319</c:v>
                </c:pt>
                <c:pt idx="658">
                  <c:v>0.14611361314441201</c:v>
                </c:pt>
                <c:pt idx="659">
                  <c:v>0.13843636766709</c:v>
                </c:pt>
                <c:pt idx="660">
                  <c:v>0.13679386548720299</c:v>
                </c:pt>
                <c:pt idx="661">
                  <c:v>0.136446625715574</c:v>
                </c:pt>
                <c:pt idx="662">
                  <c:v>0.135808555784457</c:v>
                </c:pt>
                <c:pt idx="663">
                  <c:v>0.13460247668192499</c:v>
                </c:pt>
                <c:pt idx="664">
                  <c:v>0.175330017684622</c:v>
                </c:pt>
                <c:pt idx="665">
                  <c:v>0.33255934812383903</c:v>
                </c:pt>
                <c:pt idx="666">
                  <c:v>0.33892716262089001</c:v>
                </c:pt>
                <c:pt idx="667">
                  <c:v>0.282705755309545</c:v>
                </c:pt>
                <c:pt idx="668">
                  <c:v>0.31911122414620902</c:v>
                </c:pt>
                <c:pt idx="669">
                  <c:v>0.39193267024807998</c:v>
                </c:pt>
                <c:pt idx="670">
                  <c:v>0.30260976345752</c:v>
                </c:pt>
                <c:pt idx="671">
                  <c:v>0.36857697748194701</c:v>
                </c:pt>
                <c:pt idx="672">
                  <c:v>0.36415946045853498</c:v>
                </c:pt>
                <c:pt idx="673">
                  <c:v>0.38063973392312</c:v>
                </c:pt>
                <c:pt idx="674">
                  <c:v>0.37234093528437001</c:v>
                </c:pt>
                <c:pt idx="675">
                  <c:v>0.32096473371359402</c:v>
                </c:pt>
                <c:pt idx="676">
                  <c:v>0.24829117352202801</c:v>
                </c:pt>
                <c:pt idx="677">
                  <c:v>0.21283180944458999</c:v>
                </c:pt>
                <c:pt idx="678">
                  <c:v>0.27444040820857601</c:v>
                </c:pt>
                <c:pt idx="679">
                  <c:v>0.30600201154523199</c:v>
                </c:pt>
                <c:pt idx="680">
                  <c:v>0.26974710583028</c:v>
                </c:pt>
                <c:pt idx="681">
                  <c:v>0.20698470929328</c:v>
                </c:pt>
                <c:pt idx="682">
                  <c:v>0.18163569981327299</c:v>
                </c:pt>
                <c:pt idx="683">
                  <c:v>0.17028621335775501</c:v>
                </c:pt>
                <c:pt idx="684">
                  <c:v>0.1635455921415</c:v>
                </c:pt>
                <c:pt idx="685">
                  <c:v>0.17076404135393899</c:v>
                </c:pt>
                <c:pt idx="686">
                  <c:v>0.19706729211159801</c:v>
                </c:pt>
                <c:pt idx="687">
                  <c:v>0.28639263029446999</c:v>
                </c:pt>
                <c:pt idx="688">
                  <c:v>0.37854588775081599</c:v>
                </c:pt>
                <c:pt idx="689">
                  <c:v>0.56504514478176904</c:v>
                </c:pt>
                <c:pt idx="690">
                  <c:v>0.52625968604997098</c:v>
                </c:pt>
                <c:pt idx="691">
                  <c:v>0.52951579287277195</c:v>
                </c:pt>
              </c:numCache>
            </c:numRef>
          </c:val>
          <c:smooth val="0"/>
          <c:extLst>
            <c:ext xmlns:c16="http://schemas.microsoft.com/office/drawing/2014/chart" uri="{C3380CC4-5D6E-409C-BE32-E72D297353CC}">
              <c16:uniqueId val="{00000001-329D-4444-8765-EC4FFC345B37}"/>
            </c:ext>
          </c:extLst>
        </c:ser>
        <c:dLbls>
          <c:showLegendKey val="0"/>
          <c:showVal val="0"/>
          <c:showCatName val="0"/>
          <c:showSerName val="0"/>
          <c:showPercent val="0"/>
          <c:showBubbleSize val="0"/>
        </c:dLbls>
        <c:smooth val="0"/>
        <c:axId val="626851320"/>
        <c:axId val="626853616"/>
      </c:lineChart>
      <c:catAx>
        <c:axId val="626851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853616"/>
        <c:crosses val="autoZero"/>
        <c:auto val="1"/>
        <c:lblAlgn val="ctr"/>
        <c:lblOffset val="100"/>
        <c:noMultiLvlLbl val="0"/>
      </c:catAx>
      <c:valAx>
        <c:axId val="626853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851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'1993-96'!$F$1:$F$2</c:f>
              <c:strCache>
                <c:ptCount val="2"/>
                <c:pt idx="0">
                  <c:v>Daily Rainfall Total - mm</c:v>
                </c:pt>
                <c:pt idx="1">
                  <c:v>Arkengarthdale</c:v>
                </c:pt>
              </c:strCache>
            </c:strRef>
          </c:tx>
          <c:spPr>
            <a:ln w="28575" cap="rnd">
              <a:solidFill>
                <a:schemeClr val="accent1"/>
              </a:solidFill>
              <a:round/>
            </a:ln>
            <a:effectLst/>
          </c:spPr>
          <c:marker>
            <c:symbol val="none"/>
          </c:marker>
          <c:val>
            <c:numRef>
              <c:f>'1993-96'!$F$3:$F$1463</c:f>
              <c:numCache>
                <c:formatCode>General</c:formatCode>
                <c:ptCount val="1461"/>
                <c:pt idx="0">
                  <c:v>0</c:v>
                </c:pt>
                <c:pt idx="1">
                  <c:v>0</c:v>
                </c:pt>
                <c:pt idx="2">
                  <c:v>0</c:v>
                </c:pt>
                <c:pt idx="3">
                  <c:v>2.4</c:v>
                </c:pt>
                <c:pt idx="4">
                  <c:v>11.2</c:v>
                </c:pt>
                <c:pt idx="5">
                  <c:v>0</c:v>
                </c:pt>
                <c:pt idx="6">
                  <c:v>5.6</c:v>
                </c:pt>
                <c:pt idx="7">
                  <c:v>1.6</c:v>
                </c:pt>
                <c:pt idx="8">
                  <c:v>14.4</c:v>
                </c:pt>
                <c:pt idx="9">
                  <c:v>20.8</c:v>
                </c:pt>
                <c:pt idx="10">
                  <c:v>10.4</c:v>
                </c:pt>
                <c:pt idx="11">
                  <c:v>7.2</c:v>
                </c:pt>
                <c:pt idx="12">
                  <c:v>39.200000000000003</c:v>
                </c:pt>
                <c:pt idx="13">
                  <c:v>5.6</c:v>
                </c:pt>
                <c:pt idx="14">
                  <c:v>36</c:v>
                </c:pt>
                <c:pt idx="15">
                  <c:v>8.8000000000000007</c:v>
                </c:pt>
                <c:pt idx="16">
                  <c:v>6.4</c:v>
                </c:pt>
                <c:pt idx="17">
                  <c:v>16.8</c:v>
                </c:pt>
                <c:pt idx="18">
                  <c:v>7.2</c:v>
                </c:pt>
                <c:pt idx="19">
                  <c:v>6.4</c:v>
                </c:pt>
                <c:pt idx="20">
                  <c:v>27.2</c:v>
                </c:pt>
                <c:pt idx="21">
                  <c:v>4.8</c:v>
                </c:pt>
                <c:pt idx="22">
                  <c:v>40.799999999999997</c:v>
                </c:pt>
                <c:pt idx="23">
                  <c:v>28</c:v>
                </c:pt>
                <c:pt idx="24">
                  <c:v>2.4</c:v>
                </c:pt>
                <c:pt idx="25">
                  <c:v>0.8</c:v>
                </c:pt>
                <c:pt idx="26">
                  <c:v>3.2</c:v>
                </c:pt>
                <c:pt idx="27">
                  <c:v>0.8</c:v>
                </c:pt>
                <c:pt idx="28">
                  <c:v>0.8</c:v>
                </c:pt>
                <c:pt idx="29">
                  <c:v>0</c:v>
                </c:pt>
                <c:pt idx="30">
                  <c:v>0</c:v>
                </c:pt>
                <c:pt idx="31">
                  <c:v>0</c:v>
                </c:pt>
                <c:pt idx="32">
                  <c:v>0</c:v>
                </c:pt>
                <c:pt idx="33">
                  <c:v>0</c:v>
                </c:pt>
                <c:pt idx="34">
                  <c:v>0</c:v>
                </c:pt>
                <c:pt idx="35">
                  <c:v>4.8</c:v>
                </c:pt>
                <c:pt idx="36">
                  <c:v>0.8</c:v>
                </c:pt>
                <c:pt idx="37">
                  <c:v>0</c:v>
                </c:pt>
                <c:pt idx="38">
                  <c:v>1.6</c:v>
                </c:pt>
                <c:pt idx="39">
                  <c:v>0.8</c:v>
                </c:pt>
                <c:pt idx="40">
                  <c:v>0</c:v>
                </c:pt>
                <c:pt idx="41">
                  <c:v>0</c:v>
                </c:pt>
                <c:pt idx="42">
                  <c:v>0</c:v>
                </c:pt>
                <c:pt idx="43">
                  <c:v>0</c:v>
                </c:pt>
                <c:pt idx="44">
                  <c:v>0</c:v>
                </c:pt>
                <c:pt idx="45">
                  <c:v>0</c:v>
                </c:pt>
                <c:pt idx="46">
                  <c:v>0</c:v>
                </c:pt>
                <c:pt idx="47">
                  <c:v>0</c:v>
                </c:pt>
                <c:pt idx="48">
                  <c:v>1.6</c:v>
                </c:pt>
                <c:pt idx="49">
                  <c:v>0</c:v>
                </c:pt>
                <c:pt idx="50">
                  <c:v>0</c:v>
                </c:pt>
                <c:pt idx="51">
                  <c:v>0</c:v>
                </c:pt>
                <c:pt idx="52">
                  <c:v>1.6</c:v>
                </c:pt>
                <c:pt idx="53">
                  <c:v>0</c:v>
                </c:pt>
                <c:pt idx="54">
                  <c:v>0</c:v>
                </c:pt>
                <c:pt idx="55">
                  <c:v>1.6</c:v>
                </c:pt>
                <c:pt idx="56">
                  <c:v>16.8</c:v>
                </c:pt>
                <c:pt idx="57">
                  <c:v>5.6</c:v>
                </c:pt>
                <c:pt idx="58">
                  <c:v>5.6</c:v>
                </c:pt>
                <c:pt idx="59">
                  <c:v>21.6</c:v>
                </c:pt>
                <c:pt idx="60">
                  <c:v>1.6</c:v>
                </c:pt>
                <c:pt idx="61">
                  <c:v>1.6</c:v>
                </c:pt>
                <c:pt idx="62">
                  <c:v>1.6</c:v>
                </c:pt>
                <c:pt idx="63">
                  <c:v>0</c:v>
                </c:pt>
                <c:pt idx="64">
                  <c:v>0</c:v>
                </c:pt>
                <c:pt idx="65">
                  <c:v>0</c:v>
                </c:pt>
                <c:pt idx="66">
                  <c:v>0</c:v>
                </c:pt>
                <c:pt idx="67">
                  <c:v>0</c:v>
                </c:pt>
                <c:pt idx="68">
                  <c:v>0</c:v>
                </c:pt>
                <c:pt idx="69">
                  <c:v>0</c:v>
                </c:pt>
                <c:pt idx="70">
                  <c:v>1.6</c:v>
                </c:pt>
                <c:pt idx="71">
                  <c:v>0.8</c:v>
                </c:pt>
                <c:pt idx="72">
                  <c:v>0</c:v>
                </c:pt>
                <c:pt idx="73">
                  <c:v>11.2</c:v>
                </c:pt>
                <c:pt idx="74">
                  <c:v>0.8</c:v>
                </c:pt>
                <c:pt idx="75">
                  <c:v>0</c:v>
                </c:pt>
                <c:pt idx="76">
                  <c:v>5.6</c:v>
                </c:pt>
                <c:pt idx="77">
                  <c:v>0</c:v>
                </c:pt>
                <c:pt idx="78">
                  <c:v>0</c:v>
                </c:pt>
                <c:pt idx="79">
                  <c:v>6.4</c:v>
                </c:pt>
                <c:pt idx="80">
                  <c:v>1.6</c:v>
                </c:pt>
                <c:pt idx="81">
                  <c:v>11.2</c:v>
                </c:pt>
                <c:pt idx="82">
                  <c:v>0</c:v>
                </c:pt>
                <c:pt idx="83">
                  <c:v>0</c:v>
                </c:pt>
                <c:pt idx="84">
                  <c:v>0</c:v>
                </c:pt>
                <c:pt idx="85">
                  <c:v>0</c:v>
                </c:pt>
                <c:pt idx="86">
                  <c:v>0</c:v>
                </c:pt>
                <c:pt idx="87">
                  <c:v>2.4</c:v>
                </c:pt>
                <c:pt idx="88">
                  <c:v>12</c:v>
                </c:pt>
                <c:pt idx="89">
                  <c:v>5.6</c:v>
                </c:pt>
                <c:pt idx="90">
                  <c:v>0.8</c:v>
                </c:pt>
                <c:pt idx="91">
                  <c:v>0</c:v>
                </c:pt>
                <c:pt idx="92">
                  <c:v>16</c:v>
                </c:pt>
                <c:pt idx="93">
                  <c:v>0</c:v>
                </c:pt>
                <c:pt idx="94">
                  <c:v>92</c:v>
                </c:pt>
                <c:pt idx="95">
                  <c:v>24.8</c:v>
                </c:pt>
                <c:pt idx="96">
                  <c:v>2.4</c:v>
                </c:pt>
                <c:pt idx="97">
                  <c:v>17.600000000000001</c:v>
                </c:pt>
                <c:pt idx="98">
                  <c:v>55.2</c:v>
                </c:pt>
                <c:pt idx="99">
                  <c:v>0.8</c:v>
                </c:pt>
                <c:pt idx="100">
                  <c:v>16</c:v>
                </c:pt>
                <c:pt idx="101">
                  <c:v>37.200000000000003</c:v>
                </c:pt>
                <c:pt idx="102">
                  <c:v>0</c:v>
                </c:pt>
                <c:pt idx="103">
                  <c:v>0</c:v>
                </c:pt>
                <c:pt idx="104">
                  <c:v>0</c:v>
                </c:pt>
                <c:pt idx="105">
                  <c:v>0</c:v>
                </c:pt>
                <c:pt idx="106">
                  <c:v>0</c:v>
                </c:pt>
                <c:pt idx="107">
                  <c:v>32.799999999999997</c:v>
                </c:pt>
                <c:pt idx="108">
                  <c:v>4.8</c:v>
                </c:pt>
                <c:pt idx="109">
                  <c:v>5.6</c:v>
                </c:pt>
                <c:pt idx="110">
                  <c:v>2.4</c:v>
                </c:pt>
                <c:pt idx="111">
                  <c:v>0</c:v>
                </c:pt>
                <c:pt idx="112">
                  <c:v>8.8000000000000007</c:v>
                </c:pt>
                <c:pt idx="113">
                  <c:v>5.6</c:v>
                </c:pt>
                <c:pt idx="114">
                  <c:v>13.6</c:v>
                </c:pt>
                <c:pt idx="115">
                  <c:v>18.399999999999999</c:v>
                </c:pt>
                <c:pt idx="116">
                  <c:v>-999</c:v>
                </c:pt>
                <c:pt idx="117">
                  <c:v>1.6</c:v>
                </c:pt>
                <c:pt idx="118">
                  <c:v>1.6</c:v>
                </c:pt>
                <c:pt idx="119">
                  <c:v>0.8</c:v>
                </c:pt>
                <c:pt idx="120">
                  <c:v>0.8</c:v>
                </c:pt>
                <c:pt idx="121">
                  <c:v>0</c:v>
                </c:pt>
                <c:pt idx="122">
                  <c:v>0</c:v>
                </c:pt>
                <c:pt idx="123">
                  <c:v>0</c:v>
                </c:pt>
                <c:pt idx="124">
                  <c:v>0.8</c:v>
                </c:pt>
                <c:pt idx="125">
                  <c:v>0</c:v>
                </c:pt>
                <c:pt idx="126">
                  <c:v>0</c:v>
                </c:pt>
                <c:pt idx="127">
                  <c:v>0</c:v>
                </c:pt>
                <c:pt idx="128">
                  <c:v>0</c:v>
                </c:pt>
                <c:pt idx="129">
                  <c:v>2.4</c:v>
                </c:pt>
                <c:pt idx="130">
                  <c:v>0.8</c:v>
                </c:pt>
                <c:pt idx="131">
                  <c:v>0</c:v>
                </c:pt>
                <c:pt idx="132">
                  <c:v>0</c:v>
                </c:pt>
                <c:pt idx="133">
                  <c:v>9.6</c:v>
                </c:pt>
                <c:pt idx="134">
                  <c:v>3.2</c:v>
                </c:pt>
                <c:pt idx="135">
                  <c:v>0.8</c:v>
                </c:pt>
                <c:pt idx="136">
                  <c:v>1.6</c:v>
                </c:pt>
                <c:pt idx="137">
                  <c:v>0.8</c:v>
                </c:pt>
                <c:pt idx="138">
                  <c:v>0.8</c:v>
                </c:pt>
                <c:pt idx="139">
                  <c:v>49.6</c:v>
                </c:pt>
                <c:pt idx="140">
                  <c:v>0.8</c:v>
                </c:pt>
                <c:pt idx="141">
                  <c:v>0</c:v>
                </c:pt>
                <c:pt idx="142">
                  <c:v>0</c:v>
                </c:pt>
                <c:pt idx="143">
                  <c:v>0</c:v>
                </c:pt>
                <c:pt idx="144">
                  <c:v>0</c:v>
                </c:pt>
                <c:pt idx="145">
                  <c:v>7.2</c:v>
                </c:pt>
                <c:pt idx="146">
                  <c:v>2.4</c:v>
                </c:pt>
                <c:pt idx="147">
                  <c:v>2.4</c:v>
                </c:pt>
                <c:pt idx="148">
                  <c:v>5.6</c:v>
                </c:pt>
                <c:pt idx="149">
                  <c:v>48</c:v>
                </c:pt>
                <c:pt idx="150">
                  <c:v>15.2</c:v>
                </c:pt>
                <c:pt idx="151">
                  <c:v>5.6</c:v>
                </c:pt>
                <c:pt idx="152">
                  <c:v>3.2</c:v>
                </c:pt>
                <c:pt idx="153">
                  <c:v>0</c:v>
                </c:pt>
                <c:pt idx="154">
                  <c:v>0.8</c:v>
                </c:pt>
                <c:pt idx="155">
                  <c:v>0</c:v>
                </c:pt>
                <c:pt idx="156">
                  <c:v>0</c:v>
                </c:pt>
                <c:pt idx="157">
                  <c:v>0</c:v>
                </c:pt>
                <c:pt idx="158">
                  <c:v>0</c:v>
                </c:pt>
                <c:pt idx="159">
                  <c:v>4</c:v>
                </c:pt>
                <c:pt idx="160">
                  <c:v>0</c:v>
                </c:pt>
                <c:pt idx="161">
                  <c:v>19.2</c:v>
                </c:pt>
                <c:pt idx="162">
                  <c:v>0</c:v>
                </c:pt>
                <c:pt idx="163">
                  <c:v>0</c:v>
                </c:pt>
                <c:pt idx="164">
                  <c:v>24</c:v>
                </c:pt>
                <c:pt idx="165">
                  <c:v>7.2</c:v>
                </c:pt>
                <c:pt idx="166">
                  <c:v>0</c:v>
                </c:pt>
                <c:pt idx="167">
                  <c:v>4.8</c:v>
                </c:pt>
                <c:pt idx="168">
                  <c:v>17.600000000000001</c:v>
                </c:pt>
                <c:pt idx="169">
                  <c:v>6.4</c:v>
                </c:pt>
                <c:pt idx="170">
                  <c:v>0</c:v>
                </c:pt>
                <c:pt idx="171">
                  <c:v>0</c:v>
                </c:pt>
                <c:pt idx="172">
                  <c:v>0</c:v>
                </c:pt>
                <c:pt idx="173">
                  <c:v>0.8</c:v>
                </c:pt>
                <c:pt idx="174">
                  <c:v>0.8</c:v>
                </c:pt>
                <c:pt idx="175">
                  <c:v>4.8</c:v>
                </c:pt>
                <c:pt idx="176">
                  <c:v>0</c:v>
                </c:pt>
                <c:pt idx="177">
                  <c:v>0</c:v>
                </c:pt>
                <c:pt idx="178">
                  <c:v>0</c:v>
                </c:pt>
                <c:pt idx="179">
                  <c:v>0</c:v>
                </c:pt>
                <c:pt idx="180">
                  <c:v>0.8</c:v>
                </c:pt>
                <c:pt idx="181">
                  <c:v>0</c:v>
                </c:pt>
                <c:pt idx="182">
                  <c:v>0</c:v>
                </c:pt>
                <c:pt idx="183">
                  <c:v>0.8</c:v>
                </c:pt>
                <c:pt idx="184">
                  <c:v>2.4</c:v>
                </c:pt>
                <c:pt idx="185">
                  <c:v>0</c:v>
                </c:pt>
                <c:pt idx="186">
                  <c:v>0</c:v>
                </c:pt>
                <c:pt idx="187">
                  <c:v>0</c:v>
                </c:pt>
                <c:pt idx="188">
                  <c:v>28.8</c:v>
                </c:pt>
                <c:pt idx="189">
                  <c:v>0</c:v>
                </c:pt>
                <c:pt idx="190">
                  <c:v>4.8</c:v>
                </c:pt>
                <c:pt idx="191">
                  <c:v>4</c:v>
                </c:pt>
                <c:pt idx="192">
                  <c:v>0</c:v>
                </c:pt>
                <c:pt idx="193">
                  <c:v>12</c:v>
                </c:pt>
                <c:pt idx="194">
                  <c:v>22.4</c:v>
                </c:pt>
                <c:pt idx="195">
                  <c:v>22.4</c:v>
                </c:pt>
                <c:pt idx="196">
                  <c:v>12</c:v>
                </c:pt>
                <c:pt idx="197">
                  <c:v>0</c:v>
                </c:pt>
                <c:pt idx="198">
                  <c:v>3.2</c:v>
                </c:pt>
                <c:pt idx="199">
                  <c:v>37.6</c:v>
                </c:pt>
                <c:pt idx="200">
                  <c:v>28.8</c:v>
                </c:pt>
                <c:pt idx="201">
                  <c:v>0</c:v>
                </c:pt>
                <c:pt idx="202">
                  <c:v>0</c:v>
                </c:pt>
                <c:pt idx="203">
                  <c:v>20.8</c:v>
                </c:pt>
                <c:pt idx="204">
                  <c:v>1.6</c:v>
                </c:pt>
                <c:pt idx="205">
                  <c:v>4</c:v>
                </c:pt>
                <c:pt idx="206">
                  <c:v>9.6</c:v>
                </c:pt>
                <c:pt idx="207">
                  <c:v>4</c:v>
                </c:pt>
                <c:pt idx="208">
                  <c:v>0</c:v>
                </c:pt>
                <c:pt idx="209">
                  <c:v>2.4</c:v>
                </c:pt>
                <c:pt idx="210">
                  <c:v>0</c:v>
                </c:pt>
                <c:pt idx="211">
                  <c:v>12.8</c:v>
                </c:pt>
                <c:pt idx="212">
                  <c:v>0</c:v>
                </c:pt>
                <c:pt idx="213">
                  <c:v>3.2</c:v>
                </c:pt>
                <c:pt idx="214">
                  <c:v>11.2</c:v>
                </c:pt>
                <c:pt idx="215">
                  <c:v>4.8</c:v>
                </c:pt>
                <c:pt idx="216">
                  <c:v>146.4</c:v>
                </c:pt>
                <c:pt idx="217">
                  <c:v>7.2</c:v>
                </c:pt>
                <c:pt idx="218">
                  <c:v>0.8</c:v>
                </c:pt>
                <c:pt idx="219">
                  <c:v>3.2</c:v>
                </c:pt>
                <c:pt idx="220">
                  <c:v>26.4</c:v>
                </c:pt>
                <c:pt idx="221">
                  <c:v>0</c:v>
                </c:pt>
                <c:pt idx="222">
                  <c:v>45.6</c:v>
                </c:pt>
                <c:pt idx="223">
                  <c:v>8.8000000000000007</c:v>
                </c:pt>
                <c:pt idx="224">
                  <c:v>0</c:v>
                </c:pt>
                <c:pt idx="225">
                  <c:v>0</c:v>
                </c:pt>
                <c:pt idx="226">
                  <c:v>28</c:v>
                </c:pt>
                <c:pt idx="227">
                  <c:v>0</c:v>
                </c:pt>
                <c:pt idx="228">
                  <c:v>0</c:v>
                </c:pt>
                <c:pt idx="229">
                  <c:v>0</c:v>
                </c:pt>
                <c:pt idx="230">
                  <c:v>0</c:v>
                </c:pt>
                <c:pt idx="231">
                  <c:v>0</c:v>
                </c:pt>
                <c:pt idx="232">
                  <c:v>1.6</c:v>
                </c:pt>
                <c:pt idx="233">
                  <c:v>20.8</c:v>
                </c:pt>
                <c:pt idx="234">
                  <c:v>4</c:v>
                </c:pt>
                <c:pt idx="235">
                  <c:v>0</c:v>
                </c:pt>
                <c:pt idx="236">
                  <c:v>0</c:v>
                </c:pt>
                <c:pt idx="237">
                  <c:v>0</c:v>
                </c:pt>
                <c:pt idx="238">
                  <c:v>0</c:v>
                </c:pt>
                <c:pt idx="239">
                  <c:v>0</c:v>
                </c:pt>
                <c:pt idx="240">
                  <c:v>0</c:v>
                </c:pt>
                <c:pt idx="241">
                  <c:v>0</c:v>
                </c:pt>
                <c:pt idx="242">
                  <c:v>0</c:v>
                </c:pt>
                <c:pt idx="243">
                  <c:v>0</c:v>
                </c:pt>
                <c:pt idx="244">
                  <c:v>0</c:v>
                </c:pt>
                <c:pt idx="245">
                  <c:v>4.8</c:v>
                </c:pt>
                <c:pt idx="246">
                  <c:v>0</c:v>
                </c:pt>
                <c:pt idx="247">
                  <c:v>0</c:v>
                </c:pt>
                <c:pt idx="248">
                  <c:v>0</c:v>
                </c:pt>
                <c:pt idx="249">
                  <c:v>3.2</c:v>
                </c:pt>
                <c:pt idx="250">
                  <c:v>116.4</c:v>
                </c:pt>
                <c:pt idx="251">
                  <c:v>10.8</c:v>
                </c:pt>
                <c:pt idx="252">
                  <c:v>18.399999999999999</c:v>
                </c:pt>
                <c:pt idx="253">
                  <c:v>8</c:v>
                </c:pt>
                <c:pt idx="254">
                  <c:v>5.6</c:v>
                </c:pt>
                <c:pt idx="255">
                  <c:v>225.2</c:v>
                </c:pt>
                <c:pt idx="256">
                  <c:v>103.2</c:v>
                </c:pt>
                <c:pt idx="257">
                  <c:v>80</c:v>
                </c:pt>
                <c:pt idx="258">
                  <c:v>12</c:v>
                </c:pt>
                <c:pt idx="259">
                  <c:v>0</c:v>
                </c:pt>
                <c:pt idx="260">
                  <c:v>0</c:v>
                </c:pt>
                <c:pt idx="261">
                  <c:v>0</c:v>
                </c:pt>
                <c:pt idx="262">
                  <c:v>12.8</c:v>
                </c:pt>
                <c:pt idx="263">
                  <c:v>0.8</c:v>
                </c:pt>
                <c:pt idx="264">
                  <c:v>0</c:v>
                </c:pt>
                <c:pt idx="265">
                  <c:v>0</c:v>
                </c:pt>
                <c:pt idx="266">
                  <c:v>0</c:v>
                </c:pt>
                <c:pt idx="267">
                  <c:v>0</c:v>
                </c:pt>
                <c:pt idx="268">
                  <c:v>0</c:v>
                </c:pt>
                <c:pt idx="269">
                  <c:v>0</c:v>
                </c:pt>
                <c:pt idx="270">
                  <c:v>0</c:v>
                </c:pt>
                <c:pt idx="271">
                  <c:v>3.2</c:v>
                </c:pt>
                <c:pt idx="272">
                  <c:v>23.2</c:v>
                </c:pt>
                <c:pt idx="273">
                  <c:v>12.8</c:v>
                </c:pt>
                <c:pt idx="274">
                  <c:v>69.599999999999994</c:v>
                </c:pt>
                <c:pt idx="275">
                  <c:v>0</c:v>
                </c:pt>
                <c:pt idx="276">
                  <c:v>6.4</c:v>
                </c:pt>
                <c:pt idx="277">
                  <c:v>46.4</c:v>
                </c:pt>
                <c:pt idx="278">
                  <c:v>12.8</c:v>
                </c:pt>
                <c:pt idx="279">
                  <c:v>23.6</c:v>
                </c:pt>
                <c:pt idx="280">
                  <c:v>1.6</c:v>
                </c:pt>
                <c:pt idx="281">
                  <c:v>0</c:v>
                </c:pt>
                <c:pt idx="282">
                  <c:v>0.8</c:v>
                </c:pt>
                <c:pt idx="283">
                  <c:v>1.6</c:v>
                </c:pt>
                <c:pt idx="284">
                  <c:v>66.400000000000006</c:v>
                </c:pt>
                <c:pt idx="285">
                  <c:v>4.8</c:v>
                </c:pt>
                <c:pt idx="286">
                  <c:v>0</c:v>
                </c:pt>
                <c:pt idx="287">
                  <c:v>0</c:v>
                </c:pt>
                <c:pt idx="288">
                  <c:v>0</c:v>
                </c:pt>
                <c:pt idx="289">
                  <c:v>0</c:v>
                </c:pt>
                <c:pt idx="290">
                  <c:v>0</c:v>
                </c:pt>
                <c:pt idx="291">
                  <c:v>0</c:v>
                </c:pt>
                <c:pt idx="292">
                  <c:v>4</c:v>
                </c:pt>
                <c:pt idx="293">
                  <c:v>0</c:v>
                </c:pt>
                <c:pt idx="294">
                  <c:v>0</c:v>
                </c:pt>
                <c:pt idx="295">
                  <c:v>0</c:v>
                </c:pt>
                <c:pt idx="296">
                  <c:v>0.8</c:v>
                </c:pt>
                <c:pt idx="297">
                  <c:v>0</c:v>
                </c:pt>
                <c:pt idx="298">
                  <c:v>0</c:v>
                </c:pt>
                <c:pt idx="299">
                  <c:v>0</c:v>
                </c:pt>
                <c:pt idx="300">
                  <c:v>0</c:v>
                </c:pt>
                <c:pt idx="301">
                  <c:v>0</c:v>
                </c:pt>
                <c:pt idx="302">
                  <c:v>0.8</c:v>
                </c:pt>
                <c:pt idx="303">
                  <c:v>0</c:v>
                </c:pt>
                <c:pt idx="304">
                  <c:v>0</c:v>
                </c:pt>
                <c:pt idx="305">
                  <c:v>0</c:v>
                </c:pt>
                <c:pt idx="306">
                  <c:v>2.4</c:v>
                </c:pt>
                <c:pt idx="307">
                  <c:v>0</c:v>
                </c:pt>
                <c:pt idx="308">
                  <c:v>0</c:v>
                </c:pt>
                <c:pt idx="309">
                  <c:v>0</c:v>
                </c:pt>
                <c:pt idx="310">
                  <c:v>0.8</c:v>
                </c:pt>
                <c:pt idx="311">
                  <c:v>0</c:v>
                </c:pt>
                <c:pt idx="312">
                  <c:v>0</c:v>
                </c:pt>
                <c:pt idx="313">
                  <c:v>0</c:v>
                </c:pt>
                <c:pt idx="314">
                  <c:v>0</c:v>
                </c:pt>
                <c:pt idx="315">
                  <c:v>1.6</c:v>
                </c:pt>
                <c:pt idx="316">
                  <c:v>23.2</c:v>
                </c:pt>
                <c:pt idx="317">
                  <c:v>21.6</c:v>
                </c:pt>
                <c:pt idx="318">
                  <c:v>0</c:v>
                </c:pt>
                <c:pt idx="319">
                  <c:v>0</c:v>
                </c:pt>
                <c:pt idx="320">
                  <c:v>0</c:v>
                </c:pt>
                <c:pt idx="321">
                  <c:v>0</c:v>
                </c:pt>
                <c:pt idx="322">
                  <c:v>0</c:v>
                </c:pt>
                <c:pt idx="323">
                  <c:v>0</c:v>
                </c:pt>
                <c:pt idx="324">
                  <c:v>0</c:v>
                </c:pt>
                <c:pt idx="325">
                  <c:v>0</c:v>
                </c:pt>
                <c:pt idx="326">
                  <c:v>0</c:v>
                </c:pt>
                <c:pt idx="327">
                  <c:v>0</c:v>
                </c:pt>
                <c:pt idx="328">
                  <c:v>2.4</c:v>
                </c:pt>
                <c:pt idx="329">
                  <c:v>0</c:v>
                </c:pt>
                <c:pt idx="330">
                  <c:v>0</c:v>
                </c:pt>
                <c:pt idx="331">
                  <c:v>0</c:v>
                </c:pt>
                <c:pt idx="332">
                  <c:v>15.2</c:v>
                </c:pt>
                <c:pt idx="333">
                  <c:v>6.4</c:v>
                </c:pt>
                <c:pt idx="334">
                  <c:v>1.6</c:v>
                </c:pt>
                <c:pt idx="335">
                  <c:v>2.4</c:v>
                </c:pt>
                <c:pt idx="336">
                  <c:v>6.4</c:v>
                </c:pt>
                <c:pt idx="337">
                  <c:v>14.4</c:v>
                </c:pt>
                <c:pt idx="338">
                  <c:v>5.6</c:v>
                </c:pt>
                <c:pt idx="339">
                  <c:v>18.399999999999999</c:v>
                </c:pt>
                <c:pt idx="340">
                  <c:v>3.2</c:v>
                </c:pt>
                <c:pt idx="341">
                  <c:v>38.4</c:v>
                </c:pt>
                <c:pt idx="342">
                  <c:v>4</c:v>
                </c:pt>
                <c:pt idx="343">
                  <c:v>20</c:v>
                </c:pt>
                <c:pt idx="344">
                  <c:v>4.8</c:v>
                </c:pt>
                <c:pt idx="345">
                  <c:v>34.4</c:v>
                </c:pt>
                <c:pt idx="346">
                  <c:v>24.8</c:v>
                </c:pt>
                <c:pt idx="347">
                  <c:v>29.6</c:v>
                </c:pt>
                <c:pt idx="348">
                  <c:v>21.6</c:v>
                </c:pt>
                <c:pt idx="349">
                  <c:v>1.6</c:v>
                </c:pt>
                <c:pt idx="350">
                  <c:v>0</c:v>
                </c:pt>
                <c:pt idx="351">
                  <c:v>19.2</c:v>
                </c:pt>
                <c:pt idx="352">
                  <c:v>28.8</c:v>
                </c:pt>
                <c:pt idx="353">
                  <c:v>0</c:v>
                </c:pt>
                <c:pt idx="354">
                  <c:v>1.6</c:v>
                </c:pt>
                <c:pt idx="355">
                  <c:v>14.4</c:v>
                </c:pt>
                <c:pt idx="356">
                  <c:v>8.8000000000000007</c:v>
                </c:pt>
                <c:pt idx="357">
                  <c:v>0.8</c:v>
                </c:pt>
                <c:pt idx="358">
                  <c:v>0</c:v>
                </c:pt>
                <c:pt idx="359">
                  <c:v>0</c:v>
                </c:pt>
                <c:pt idx="360">
                  <c:v>0</c:v>
                </c:pt>
                <c:pt idx="361">
                  <c:v>10.4</c:v>
                </c:pt>
                <c:pt idx="362">
                  <c:v>11.2</c:v>
                </c:pt>
                <c:pt idx="363">
                  <c:v>16.8</c:v>
                </c:pt>
                <c:pt idx="364">
                  <c:v>0</c:v>
                </c:pt>
                <c:pt idx="365">
                  <c:v>0.8</c:v>
                </c:pt>
                <c:pt idx="366">
                  <c:v>23.2</c:v>
                </c:pt>
                <c:pt idx="367">
                  <c:v>9.6</c:v>
                </c:pt>
                <c:pt idx="368">
                  <c:v>0</c:v>
                </c:pt>
                <c:pt idx="369">
                  <c:v>17.600000000000001</c:v>
                </c:pt>
                <c:pt idx="370">
                  <c:v>0</c:v>
                </c:pt>
                <c:pt idx="371">
                  <c:v>0</c:v>
                </c:pt>
                <c:pt idx="372">
                  <c:v>0</c:v>
                </c:pt>
                <c:pt idx="373">
                  <c:v>7.2</c:v>
                </c:pt>
                <c:pt idx="374">
                  <c:v>0</c:v>
                </c:pt>
                <c:pt idx="375">
                  <c:v>5.6</c:v>
                </c:pt>
                <c:pt idx="376">
                  <c:v>36</c:v>
                </c:pt>
                <c:pt idx="377">
                  <c:v>31.2</c:v>
                </c:pt>
                <c:pt idx="378">
                  <c:v>24.8</c:v>
                </c:pt>
                <c:pt idx="379">
                  <c:v>0.8</c:v>
                </c:pt>
                <c:pt idx="380">
                  <c:v>0</c:v>
                </c:pt>
                <c:pt idx="381">
                  <c:v>0</c:v>
                </c:pt>
                <c:pt idx="382">
                  <c:v>4</c:v>
                </c:pt>
                <c:pt idx="383">
                  <c:v>0</c:v>
                </c:pt>
                <c:pt idx="384">
                  <c:v>0</c:v>
                </c:pt>
                <c:pt idx="385">
                  <c:v>0</c:v>
                </c:pt>
                <c:pt idx="386">
                  <c:v>3.2</c:v>
                </c:pt>
                <c:pt idx="387">
                  <c:v>19.2</c:v>
                </c:pt>
                <c:pt idx="388">
                  <c:v>3.2</c:v>
                </c:pt>
                <c:pt idx="389">
                  <c:v>31.2</c:v>
                </c:pt>
                <c:pt idx="390">
                  <c:v>33.6</c:v>
                </c:pt>
                <c:pt idx="391">
                  <c:v>52</c:v>
                </c:pt>
                <c:pt idx="392">
                  <c:v>0</c:v>
                </c:pt>
                <c:pt idx="393">
                  <c:v>4.8</c:v>
                </c:pt>
                <c:pt idx="394">
                  <c:v>2.4</c:v>
                </c:pt>
                <c:pt idx="395">
                  <c:v>1.6</c:v>
                </c:pt>
                <c:pt idx="396">
                  <c:v>23.2</c:v>
                </c:pt>
                <c:pt idx="397">
                  <c:v>0</c:v>
                </c:pt>
                <c:pt idx="398">
                  <c:v>34.4</c:v>
                </c:pt>
                <c:pt idx="399">
                  <c:v>0</c:v>
                </c:pt>
                <c:pt idx="400">
                  <c:v>0.8</c:v>
                </c:pt>
                <c:pt idx="401">
                  <c:v>0</c:v>
                </c:pt>
                <c:pt idx="402">
                  <c:v>0</c:v>
                </c:pt>
                <c:pt idx="403">
                  <c:v>8</c:v>
                </c:pt>
                <c:pt idx="404">
                  <c:v>0</c:v>
                </c:pt>
                <c:pt idx="405">
                  <c:v>0</c:v>
                </c:pt>
                <c:pt idx="406">
                  <c:v>0</c:v>
                </c:pt>
                <c:pt idx="407">
                  <c:v>0</c:v>
                </c:pt>
                <c:pt idx="408">
                  <c:v>0</c:v>
                </c:pt>
                <c:pt idx="409">
                  <c:v>0</c:v>
                </c:pt>
                <c:pt idx="410">
                  <c:v>4</c:v>
                </c:pt>
                <c:pt idx="411">
                  <c:v>8</c:v>
                </c:pt>
                <c:pt idx="412">
                  <c:v>0</c:v>
                </c:pt>
                <c:pt idx="413">
                  <c:v>0</c:v>
                </c:pt>
                <c:pt idx="414">
                  <c:v>0</c:v>
                </c:pt>
                <c:pt idx="415">
                  <c:v>2.4</c:v>
                </c:pt>
                <c:pt idx="416">
                  <c:v>3.2</c:v>
                </c:pt>
                <c:pt idx="417">
                  <c:v>1.6</c:v>
                </c:pt>
                <c:pt idx="418">
                  <c:v>5.6</c:v>
                </c:pt>
                <c:pt idx="419">
                  <c:v>0.8</c:v>
                </c:pt>
                <c:pt idx="420">
                  <c:v>36.799999999999997</c:v>
                </c:pt>
                <c:pt idx="421">
                  <c:v>23.2</c:v>
                </c:pt>
                <c:pt idx="422">
                  <c:v>5.6</c:v>
                </c:pt>
                <c:pt idx="423">
                  <c:v>0.8</c:v>
                </c:pt>
                <c:pt idx="424">
                  <c:v>0</c:v>
                </c:pt>
                <c:pt idx="425">
                  <c:v>0</c:v>
                </c:pt>
                <c:pt idx="426">
                  <c:v>36</c:v>
                </c:pt>
                <c:pt idx="427">
                  <c:v>1.6</c:v>
                </c:pt>
                <c:pt idx="428">
                  <c:v>11.2</c:v>
                </c:pt>
                <c:pt idx="429">
                  <c:v>2.4</c:v>
                </c:pt>
                <c:pt idx="430">
                  <c:v>0.8</c:v>
                </c:pt>
                <c:pt idx="431">
                  <c:v>9.6</c:v>
                </c:pt>
                <c:pt idx="432">
                  <c:v>2.4</c:v>
                </c:pt>
                <c:pt idx="433">
                  <c:v>0</c:v>
                </c:pt>
                <c:pt idx="434">
                  <c:v>27.2</c:v>
                </c:pt>
                <c:pt idx="435">
                  <c:v>14.4</c:v>
                </c:pt>
                <c:pt idx="436">
                  <c:v>14.4</c:v>
                </c:pt>
                <c:pt idx="437">
                  <c:v>8.8000000000000007</c:v>
                </c:pt>
                <c:pt idx="438">
                  <c:v>1.6</c:v>
                </c:pt>
                <c:pt idx="439">
                  <c:v>24.8</c:v>
                </c:pt>
                <c:pt idx="440">
                  <c:v>1.6</c:v>
                </c:pt>
                <c:pt idx="441">
                  <c:v>2.4</c:v>
                </c:pt>
                <c:pt idx="442">
                  <c:v>1.6</c:v>
                </c:pt>
                <c:pt idx="443">
                  <c:v>0.8</c:v>
                </c:pt>
                <c:pt idx="444">
                  <c:v>0</c:v>
                </c:pt>
                <c:pt idx="445">
                  <c:v>1.6</c:v>
                </c:pt>
                <c:pt idx="446">
                  <c:v>66.400000000000006</c:v>
                </c:pt>
                <c:pt idx="447">
                  <c:v>0.8</c:v>
                </c:pt>
                <c:pt idx="448">
                  <c:v>8.8000000000000007</c:v>
                </c:pt>
                <c:pt idx="449">
                  <c:v>0</c:v>
                </c:pt>
                <c:pt idx="450">
                  <c:v>8.8000000000000007</c:v>
                </c:pt>
                <c:pt idx="451">
                  <c:v>3.2</c:v>
                </c:pt>
                <c:pt idx="452">
                  <c:v>2.4</c:v>
                </c:pt>
                <c:pt idx="453">
                  <c:v>10.4</c:v>
                </c:pt>
                <c:pt idx="454">
                  <c:v>19.2</c:v>
                </c:pt>
                <c:pt idx="455">
                  <c:v>16</c:v>
                </c:pt>
                <c:pt idx="456">
                  <c:v>0.8</c:v>
                </c:pt>
                <c:pt idx="457">
                  <c:v>8.8000000000000007</c:v>
                </c:pt>
                <c:pt idx="458">
                  <c:v>13.6</c:v>
                </c:pt>
                <c:pt idx="459">
                  <c:v>10.4</c:v>
                </c:pt>
                <c:pt idx="460">
                  <c:v>0</c:v>
                </c:pt>
                <c:pt idx="461">
                  <c:v>22.4</c:v>
                </c:pt>
                <c:pt idx="462">
                  <c:v>19.2</c:v>
                </c:pt>
                <c:pt idx="463">
                  <c:v>6.4</c:v>
                </c:pt>
                <c:pt idx="464">
                  <c:v>0</c:v>
                </c:pt>
                <c:pt idx="465">
                  <c:v>0</c:v>
                </c:pt>
                <c:pt idx="466">
                  <c:v>12.8</c:v>
                </c:pt>
                <c:pt idx="467">
                  <c:v>0</c:v>
                </c:pt>
                <c:pt idx="468">
                  <c:v>0</c:v>
                </c:pt>
                <c:pt idx="469">
                  <c:v>0.8</c:v>
                </c:pt>
                <c:pt idx="470">
                  <c:v>0.8</c:v>
                </c:pt>
                <c:pt idx="471">
                  <c:v>0</c:v>
                </c:pt>
                <c:pt idx="472">
                  <c:v>0</c:v>
                </c:pt>
                <c:pt idx="473">
                  <c:v>0</c:v>
                </c:pt>
                <c:pt idx="474">
                  <c:v>15.2</c:v>
                </c:pt>
                <c:pt idx="475">
                  <c:v>4</c:v>
                </c:pt>
                <c:pt idx="476">
                  <c:v>8.8000000000000007</c:v>
                </c:pt>
                <c:pt idx="477">
                  <c:v>25.6</c:v>
                </c:pt>
                <c:pt idx="478">
                  <c:v>0</c:v>
                </c:pt>
                <c:pt idx="479">
                  <c:v>10.4</c:v>
                </c:pt>
                <c:pt idx="480">
                  <c:v>3.2</c:v>
                </c:pt>
                <c:pt idx="481">
                  <c:v>3.2</c:v>
                </c:pt>
                <c:pt idx="482">
                  <c:v>4</c:v>
                </c:pt>
                <c:pt idx="483">
                  <c:v>0</c:v>
                </c:pt>
                <c:pt idx="484">
                  <c:v>0</c:v>
                </c:pt>
                <c:pt idx="485">
                  <c:v>0</c:v>
                </c:pt>
                <c:pt idx="486">
                  <c:v>0.8</c:v>
                </c:pt>
                <c:pt idx="487">
                  <c:v>2.4</c:v>
                </c:pt>
                <c:pt idx="488">
                  <c:v>2.4</c:v>
                </c:pt>
                <c:pt idx="489">
                  <c:v>8</c:v>
                </c:pt>
                <c:pt idx="490">
                  <c:v>1.6</c:v>
                </c:pt>
                <c:pt idx="491">
                  <c:v>1.6</c:v>
                </c:pt>
                <c:pt idx="492">
                  <c:v>0</c:v>
                </c:pt>
                <c:pt idx="493">
                  <c:v>0</c:v>
                </c:pt>
                <c:pt idx="494">
                  <c:v>0</c:v>
                </c:pt>
                <c:pt idx="495">
                  <c:v>0</c:v>
                </c:pt>
                <c:pt idx="496">
                  <c:v>0</c:v>
                </c:pt>
                <c:pt idx="497">
                  <c:v>0</c:v>
                </c:pt>
                <c:pt idx="498">
                  <c:v>0</c:v>
                </c:pt>
                <c:pt idx="499">
                  <c:v>28</c:v>
                </c:pt>
                <c:pt idx="500">
                  <c:v>0</c:v>
                </c:pt>
                <c:pt idx="501">
                  <c:v>0</c:v>
                </c:pt>
                <c:pt idx="502">
                  <c:v>0</c:v>
                </c:pt>
                <c:pt idx="503">
                  <c:v>0</c:v>
                </c:pt>
                <c:pt idx="504">
                  <c:v>0</c:v>
                </c:pt>
                <c:pt idx="505">
                  <c:v>8.8000000000000007</c:v>
                </c:pt>
                <c:pt idx="506">
                  <c:v>48.8</c:v>
                </c:pt>
                <c:pt idx="507">
                  <c:v>0</c:v>
                </c:pt>
                <c:pt idx="508">
                  <c:v>0</c:v>
                </c:pt>
                <c:pt idx="509">
                  <c:v>0</c:v>
                </c:pt>
                <c:pt idx="510">
                  <c:v>0</c:v>
                </c:pt>
                <c:pt idx="511">
                  <c:v>0</c:v>
                </c:pt>
                <c:pt idx="512">
                  <c:v>0</c:v>
                </c:pt>
                <c:pt idx="513">
                  <c:v>0</c:v>
                </c:pt>
                <c:pt idx="514">
                  <c:v>0</c:v>
                </c:pt>
                <c:pt idx="515">
                  <c:v>0</c:v>
                </c:pt>
                <c:pt idx="516">
                  <c:v>4.8</c:v>
                </c:pt>
                <c:pt idx="517">
                  <c:v>0.8</c:v>
                </c:pt>
                <c:pt idx="518">
                  <c:v>20</c:v>
                </c:pt>
                <c:pt idx="519">
                  <c:v>6.4</c:v>
                </c:pt>
                <c:pt idx="520">
                  <c:v>0.8</c:v>
                </c:pt>
                <c:pt idx="521">
                  <c:v>0</c:v>
                </c:pt>
                <c:pt idx="522">
                  <c:v>0</c:v>
                </c:pt>
                <c:pt idx="523">
                  <c:v>0</c:v>
                </c:pt>
                <c:pt idx="524">
                  <c:v>2.4</c:v>
                </c:pt>
                <c:pt idx="525">
                  <c:v>0</c:v>
                </c:pt>
                <c:pt idx="526">
                  <c:v>0</c:v>
                </c:pt>
                <c:pt idx="527">
                  <c:v>0</c:v>
                </c:pt>
                <c:pt idx="528">
                  <c:v>0</c:v>
                </c:pt>
                <c:pt idx="529">
                  <c:v>0</c:v>
                </c:pt>
                <c:pt idx="530">
                  <c:v>0</c:v>
                </c:pt>
                <c:pt idx="531">
                  <c:v>1.6</c:v>
                </c:pt>
                <c:pt idx="532">
                  <c:v>0</c:v>
                </c:pt>
                <c:pt idx="533">
                  <c:v>1.6</c:v>
                </c:pt>
                <c:pt idx="534">
                  <c:v>1.6</c:v>
                </c:pt>
                <c:pt idx="535">
                  <c:v>0</c:v>
                </c:pt>
                <c:pt idx="536">
                  <c:v>9.6</c:v>
                </c:pt>
                <c:pt idx="537">
                  <c:v>0</c:v>
                </c:pt>
                <c:pt idx="538">
                  <c:v>0</c:v>
                </c:pt>
                <c:pt idx="539">
                  <c:v>8.8000000000000007</c:v>
                </c:pt>
                <c:pt idx="540">
                  <c:v>0</c:v>
                </c:pt>
                <c:pt idx="541">
                  <c:v>0</c:v>
                </c:pt>
                <c:pt idx="542">
                  <c:v>0</c:v>
                </c:pt>
                <c:pt idx="543">
                  <c:v>0</c:v>
                </c:pt>
                <c:pt idx="544">
                  <c:v>0</c:v>
                </c:pt>
                <c:pt idx="545">
                  <c:v>0</c:v>
                </c:pt>
                <c:pt idx="546">
                  <c:v>0</c:v>
                </c:pt>
                <c:pt idx="547">
                  <c:v>0</c:v>
                </c:pt>
                <c:pt idx="548">
                  <c:v>0</c:v>
                </c:pt>
                <c:pt idx="549">
                  <c:v>0.8</c:v>
                </c:pt>
                <c:pt idx="550">
                  <c:v>0</c:v>
                </c:pt>
                <c:pt idx="551">
                  <c:v>10.4</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1.6</c:v>
                </c:pt>
                <c:pt idx="567">
                  <c:v>0</c:v>
                </c:pt>
                <c:pt idx="568">
                  <c:v>0</c:v>
                </c:pt>
                <c:pt idx="569">
                  <c:v>20</c:v>
                </c:pt>
                <c:pt idx="570">
                  <c:v>0</c:v>
                </c:pt>
                <c:pt idx="571">
                  <c:v>1.6</c:v>
                </c:pt>
                <c:pt idx="572">
                  <c:v>6.4</c:v>
                </c:pt>
                <c:pt idx="573">
                  <c:v>0</c:v>
                </c:pt>
                <c:pt idx="574">
                  <c:v>0</c:v>
                </c:pt>
                <c:pt idx="575">
                  <c:v>6.8</c:v>
                </c:pt>
                <c:pt idx="576">
                  <c:v>1.6</c:v>
                </c:pt>
                <c:pt idx="577">
                  <c:v>3.2</c:v>
                </c:pt>
                <c:pt idx="578">
                  <c:v>0</c:v>
                </c:pt>
                <c:pt idx="579">
                  <c:v>24.4</c:v>
                </c:pt>
                <c:pt idx="580">
                  <c:v>13.6</c:v>
                </c:pt>
                <c:pt idx="581">
                  <c:v>4</c:v>
                </c:pt>
                <c:pt idx="582">
                  <c:v>0</c:v>
                </c:pt>
                <c:pt idx="583">
                  <c:v>0</c:v>
                </c:pt>
                <c:pt idx="584">
                  <c:v>0</c:v>
                </c:pt>
                <c:pt idx="585">
                  <c:v>0</c:v>
                </c:pt>
                <c:pt idx="586">
                  <c:v>8.8000000000000007</c:v>
                </c:pt>
                <c:pt idx="587">
                  <c:v>4.8</c:v>
                </c:pt>
                <c:pt idx="588">
                  <c:v>0</c:v>
                </c:pt>
                <c:pt idx="589">
                  <c:v>0</c:v>
                </c:pt>
                <c:pt idx="590">
                  <c:v>0</c:v>
                </c:pt>
                <c:pt idx="591">
                  <c:v>0</c:v>
                </c:pt>
                <c:pt idx="592">
                  <c:v>1.6</c:v>
                </c:pt>
                <c:pt idx="593">
                  <c:v>13.6</c:v>
                </c:pt>
                <c:pt idx="594">
                  <c:v>0</c:v>
                </c:pt>
                <c:pt idx="595">
                  <c:v>0</c:v>
                </c:pt>
                <c:pt idx="596">
                  <c:v>0</c:v>
                </c:pt>
                <c:pt idx="597">
                  <c:v>0</c:v>
                </c:pt>
                <c:pt idx="598">
                  <c:v>0</c:v>
                </c:pt>
                <c:pt idx="599">
                  <c:v>10.4</c:v>
                </c:pt>
                <c:pt idx="600">
                  <c:v>16.8</c:v>
                </c:pt>
                <c:pt idx="601">
                  <c:v>9.6</c:v>
                </c:pt>
                <c:pt idx="602">
                  <c:v>5.6</c:v>
                </c:pt>
                <c:pt idx="603">
                  <c:v>2.4</c:v>
                </c:pt>
                <c:pt idx="604">
                  <c:v>3.2</c:v>
                </c:pt>
                <c:pt idx="605">
                  <c:v>0</c:v>
                </c:pt>
                <c:pt idx="606">
                  <c:v>20</c:v>
                </c:pt>
                <c:pt idx="607">
                  <c:v>14.4</c:v>
                </c:pt>
                <c:pt idx="608">
                  <c:v>12.8</c:v>
                </c:pt>
                <c:pt idx="609">
                  <c:v>0</c:v>
                </c:pt>
                <c:pt idx="610">
                  <c:v>4.8</c:v>
                </c:pt>
                <c:pt idx="611">
                  <c:v>4</c:v>
                </c:pt>
                <c:pt idx="612">
                  <c:v>0</c:v>
                </c:pt>
                <c:pt idx="613">
                  <c:v>4.8</c:v>
                </c:pt>
                <c:pt idx="614">
                  <c:v>0.8</c:v>
                </c:pt>
                <c:pt idx="615">
                  <c:v>8.8000000000000007</c:v>
                </c:pt>
                <c:pt idx="616">
                  <c:v>12</c:v>
                </c:pt>
                <c:pt idx="617">
                  <c:v>20</c:v>
                </c:pt>
                <c:pt idx="618">
                  <c:v>10.4</c:v>
                </c:pt>
                <c:pt idx="619">
                  <c:v>21.6</c:v>
                </c:pt>
                <c:pt idx="620">
                  <c:v>5.6</c:v>
                </c:pt>
                <c:pt idx="621">
                  <c:v>28.8</c:v>
                </c:pt>
                <c:pt idx="622">
                  <c:v>26.4</c:v>
                </c:pt>
                <c:pt idx="623">
                  <c:v>0</c:v>
                </c:pt>
                <c:pt idx="624">
                  <c:v>0</c:v>
                </c:pt>
                <c:pt idx="625">
                  <c:v>0</c:v>
                </c:pt>
                <c:pt idx="626">
                  <c:v>6.4</c:v>
                </c:pt>
                <c:pt idx="627">
                  <c:v>15.2</c:v>
                </c:pt>
                <c:pt idx="628">
                  <c:v>4.8</c:v>
                </c:pt>
                <c:pt idx="629">
                  <c:v>0</c:v>
                </c:pt>
                <c:pt idx="630">
                  <c:v>0</c:v>
                </c:pt>
                <c:pt idx="631">
                  <c:v>9.6</c:v>
                </c:pt>
                <c:pt idx="632">
                  <c:v>17.600000000000001</c:v>
                </c:pt>
                <c:pt idx="633">
                  <c:v>0</c:v>
                </c:pt>
                <c:pt idx="634">
                  <c:v>0</c:v>
                </c:pt>
                <c:pt idx="635">
                  <c:v>0</c:v>
                </c:pt>
                <c:pt idx="636">
                  <c:v>0</c:v>
                </c:pt>
                <c:pt idx="637">
                  <c:v>0</c:v>
                </c:pt>
                <c:pt idx="638">
                  <c:v>5.6</c:v>
                </c:pt>
                <c:pt idx="639">
                  <c:v>12.8</c:v>
                </c:pt>
                <c:pt idx="640">
                  <c:v>11.2</c:v>
                </c:pt>
                <c:pt idx="641">
                  <c:v>0</c:v>
                </c:pt>
                <c:pt idx="642">
                  <c:v>0</c:v>
                </c:pt>
                <c:pt idx="643">
                  <c:v>0</c:v>
                </c:pt>
                <c:pt idx="644">
                  <c:v>0</c:v>
                </c:pt>
                <c:pt idx="645">
                  <c:v>0</c:v>
                </c:pt>
                <c:pt idx="646">
                  <c:v>0</c:v>
                </c:pt>
                <c:pt idx="647">
                  <c:v>0</c:v>
                </c:pt>
                <c:pt idx="648">
                  <c:v>0</c:v>
                </c:pt>
                <c:pt idx="649">
                  <c:v>0</c:v>
                </c:pt>
                <c:pt idx="650">
                  <c:v>0</c:v>
                </c:pt>
                <c:pt idx="651">
                  <c:v>0</c:v>
                </c:pt>
                <c:pt idx="652">
                  <c:v>1.6</c:v>
                </c:pt>
                <c:pt idx="653">
                  <c:v>4</c:v>
                </c:pt>
                <c:pt idx="654">
                  <c:v>0</c:v>
                </c:pt>
                <c:pt idx="655">
                  <c:v>0</c:v>
                </c:pt>
                <c:pt idx="656">
                  <c:v>8.8000000000000007</c:v>
                </c:pt>
                <c:pt idx="657">
                  <c:v>30.4</c:v>
                </c:pt>
                <c:pt idx="658">
                  <c:v>8.8000000000000007</c:v>
                </c:pt>
                <c:pt idx="659">
                  <c:v>16</c:v>
                </c:pt>
                <c:pt idx="660">
                  <c:v>22.4</c:v>
                </c:pt>
                <c:pt idx="661">
                  <c:v>0</c:v>
                </c:pt>
                <c:pt idx="662">
                  <c:v>14.4</c:v>
                </c:pt>
                <c:pt idx="663">
                  <c:v>0</c:v>
                </c:pt>
                <c:pt idx="664">
                  <c:v>0.8</c:v>
                </c:pt>
                <c:pt idx="665">
                  <c:v>2.4</c:v>
                </c:pt>
                <c:pt idx="666">
                  <c:v>0</c:v>
                </c:pt>
                <c:pt idx="667">
                  <c:v>14.4</c:v>
                </c:pt>
                <c:pt idx="668">
                  <c:v>12.8</c:v>
                </c:pt>
                <c:pt idx="669">
                  <c:v>0.8</c:v>
                </c:pt>
                <c:pt idx="670">
                  <c:v>0</c:v>
                </c:pt>
                <c:pt idx="671">
                  <c:v>16</c:v>
                </c:pt>
                <c:pt idx="672">
                  <c:v>1.6</c:v>
                </c:pt>
                <c:pt idx="673">
                  <c:v>20</c:v>
                </c:pt>
                <c:pt idx="674">
                  <c:v>0</c:v>
                </c:pt>
                <c:pt idx="675">
                  <c:v>0</c:v>
                </c:pt>
                <c:pt idx="676">
                  <c:v>7.2</c:v>
                </c:pt>
                <c:pt idx="677">
                  <c:v>15.2</c:v>
                </c:pt>
                <c:pt idx="678">
                  <c:v>2.4</c:v>
                </c:pt>
                <c:pt idx="679">
                  <c:v>2.4</c:v>
                </c:pt>
                <c:pt idx="680">
                  <c:v>24.8</c:v>
                </c:pt>
                <c:pt idx="681">
                  <c:v>20.8</c:v>
                </c:pt>
                <c:pt idx="682">
                  <c:v>27.2</c:v>
                </c:pt>
                <c:pt idx="683">
                  <c:v>20</c:v>
                </c:pt>
                <c:pt idx="684">
                  <c:v>6.4</c:v>
                </c:pt>
                <c:pt idx="685">
                  <c:v>12.8</c:v>
                </c:pt>
                <c:pt idx="686">
                  <c:v>18.399999999999999</c:v>
                </c:pt>
                <c:pt idx="687">
                  <c:v>12.8</c:v>
                </c:pt>
                <c:pt idx="688">
                  <c:v>7.2</c:v>
                </c:pt>
                <c:pt idx="689">
                  <c:v>0</c:v>
                </c:pt>
                <c:pt idx="690">
                  <c:v>0</c:v>
                </c:pt>
                <c:pt idx="691">
                  <c:v>3.2</c:v>
                </c:pt>
                <c:pt idx="692">
                  <c:v>0</c:v>
                </c:pt>
                <c:pt idx="693">
                  <c:v>0</c:v>
                </c:pt>
                <c:pt idx="694">
                  <c:v>0</c:v>
                </c:pt>
                <c:pt idx="695">
                  <c:v>0</c:v>
                </c:pt>
                <c:pt idx="696">
                  <c:v>0</c:v>
                </c:pt>
                <c:pt idx="697">
                  <c:v>0</c:v>
                </c:pt>
                <c:pt idx="698">
                  <c:v>0</c:v>
                </c:pt>
                <c:pt idx="699">
                  <c:v>0</c:v>
                </c:pt>
                <c:pt idx="700">
                  <c:v>0</c:v>
                </c:pt>
                <c:pt idx="701">
                  <c:v>23.2</c:v>
                </c:pt>
                <c:pt idx="702">
                  <c:v>26.4</c:v>
                </c:pt>
                <c:pt idx="703">
                  <c:v>10.4</c:v>
                </c:pt>
                <c:pt idx="704">
                  <c:v>1.6</c:v>
                </c:pt>
                <c:pt idx="705">
                  <c:v>14.4</c:v>
                </c:pt>
                <c:pt idx="706">
                  <c:v>18.399999999999999</c:v>
                </c:pt>
                <c:pt idx="707">
                  <c:v>4.8</c:v>
                </c:pt>
                <c:pt idx="708">
                  <c:v>11.2</c:v>
                </c:pt>
                <c:pt idx="709">
                  <c:v>16.8</c:v>
                </c:pt>
                <c:pt idx="710">
                  <c:v>3.2</c:v>
                </c:pt>
                <c:pt idx="711">
                  <c:v>18.399999999999999</c:v>
                </c:pt>
                <c:pt idx="712">
                  <c:v>0</c:v>
                </c:pt>
                <c:pt idx="713">
                  <c:v>0.8</c:v>
                </c:pt>
                <c:pt idx="714">
                  <c:v>0</c:v>
                </c:pt>
                <c:pt idx="715">
                  <c:v>16.8</c:v>
                </c:pt>
                <c:pt idx="716">
                  <c:v>23.2</c:v>
                </c:pt>
                <c:pt idx="717">
                  <c:v>1.6</c:v>
                </c:pt>
                <c:pt idx="718">
                  <c:v>0</c:v>
                </c:pt>
                <c:pt idx="719">
                  <c:v>0</c:v>
                </c:pt>
                <c:pt idx="720">
                  <c:v>0</c:v>
                </c:pt>
                <c:pt idx="721">
                  <c:v>0</c:v>
                </c:pt>
                <c:pt idx="722">
                  <c:v>0</c:v>
                </c:pt>
                <c:pt idx="723">
                  <c:v>4.8</c:v>
                </c:pt>
                <c:pt idx="724">
                  <c:v>40</c:v>
                </c:pt>
                <c:pt idx="725">
                  <c:v>13.6</c:v>
                </c:pt>
                <c:pt idx="726">
                  <c:v>51.2</c:v>
                </c:pt>
                <c:pt idx="727">
                  <c:v>8</c:v>
                </c:pt>
                <c:pt idx="728">
                  <c:v>8</c:v>
                </c:pt>
                <c:pt idx="729">
                  <c:v>6.4</c:v>
                </c:pt>
                <c:pt idx="730">
                  <c:v>0.8</c:v>
                </c:pt>
                <c:pt idx="731">
                  <c:v>0</c:v>
                </c:pt>
                <c:pt idx="732">
                  <c:v>0</c:v>
                </c:pt>
                <c:pt idx="733">
                  <c:v>4</c:v>
                </c:pt>
                <c:pt idx="734">
                  <c:v>7.2</c:v>
                </c:pt>
                <c:pt idx="735">
                  <c:v>0</c:v>
                </c:pt>
                <c:pt idx="736">
                  <c:v>0</c:v>
                </c:pt>
                <c:pt idx="737">
                  <c:v>4.8</c:v>
                </c:pt>
                <c:pt idx="738">
                  <c:v>6.4</c:v>
                </c:pt>
                <c:pt idx="739">
                  <c:v>23.2</c:v>
                </c:pt>
                <c:pt idx="740">
                  <c:v>0</c:v>
                </c:pt>
                <c:pt idx="741">
                  <c:v>0</c:v>
                </c:pt>
                <c:pt idx="742">
                  <c:v>0</c:v>
                </c:pt>
                <c:pt idx="743">
                  <c:v>4</c:v>
                </c:pt>
                <c:pt idx="744">
                  <c:v>0</c:v>
                </c:pt>
                <c:pt idx="745">
                  <c:v>6.4</c:v>
                </c:pt>
                <c:pt idx="746">
                  <c:v>24.8</c:v>
                </c:pt>
                <c:pt idx="747">
                  <c:v>2.4</c:v>
                </c:pt>
                <c:pt idx="748">
                  <c:v>24</c:v>
                </c:pt>
                <c:pt idx="749">
                  <c:v>19.2</c:v>
                </c:pt>
                <c:pt idx="750">
                  <c:v>50.4</c:v>
                </c:pt>
                <c:pt idx="751">
                  <c:v>2.4</c:v>
                </c:pt>
                <c:pt idx="752">
                  <c:v>24.8</c:v>
                </c:pt>
                <c:pt idx="753">
                  <c:v>1.6</c:v>
                </c:pt>
                <c:pt idx="754">
                  <c:v>18.399999999999999</c:v>
                </c:pt>
                <c:pt idx="755">
                  <c:v>19.2</c:v>
                </c:pt>
                <c:pt idx="756">
                  <c:v>24.8</c:v>
                </c:pt>
                <c:pt idx="757">
                  <c:v>13.6</c:v>
                </c:pt>
                <c:pt idx="758">
                  <c:v>6.4</c:v>
                </c:pt>
                <c:pt idx="759">
                  <c:v>0</c:v>
                </c:pt>
                <c:pt idx="760">
                  <c:v>121.6</c:v>
                </c:pt>
                <c:pt idx="761">
                  <c:v>3.2</c:v>
                </c:pt>
                <c:pt idx="762">
                  <c:v>0</c:v>
                </c:pt>
                <c:pt idx="763">
                  <c:v>6.4</c:v>
                </c:pt>
                <c:pt idx="764">
                  <c:v>0</c:v>
                </c:pt>
                <c:pt idx="765">
                  <c:v>0</c:v>
                </c:pt>
                <c:pt idx="766">
                  <c:v>0</c:v>
                </c:pt>
                <c:pt idx="767">
                  <c:v>4</c:v>
                </c:pt>
                <c:pt idx="768">
                  <c:v>2.4</c:v>
                </c:pt>
                <c:pt idx="769">
                  <c:v>0</c:v>
                </c:pt>
                <c:pt idx="770">
                  <c:v>12.8</c:v>
                </c:pt>
                <c:pt idx="771">
                  <c:v>5000</c:v>
                </c:pt>
                <c:pt idx="772">
                  <c:v>18.399999999999999</c:v>
                </c:pt>
                <c:pt idx="773">
                  <c:v>7.2</c:v>
                </c:pt>
                <c:pt idx="774">
                  <c:v>12.8</c:v>
                </c:pt>
                <c:pt idx="775">
                  <c:v>43.2</c:v>
                </c:pt>
                <c:pt idx="776">
                  <c:v>12.8</c:v>
                </c:pt>
                <c:pt idx="777">
                  <c:v>8.8000000000000007</c:v>
                </c:pt>
                <c:pt idx="778">
                  <c:v>24</c:v>
                </c:pt>
                <c:pt idx="779">
                  <c:v>8</c:v>
                </c:pt>
                <c:pt idx="780">
                  <c:v>24.8</c:v>
                </c:pt>
                <c:pt idx="781">
                  <c:v>5.6</c:v>
                </c:pt>
                <c:pt idx="782">
                  <c:v>87.2</c:v>
                </c:pt>
                <c:pt idx="783">
                  <c:v>13.6</c:v>
                </c:pt>
                <c:pt idx="784">
                  <c:v>0</c:v>
                </c:pt>
                <c:pt idx="785">
                  <c:v>0</c:v>
                </c:pt>
                <c:pt idx="786">
                  <c:v>0</c:v>
                </c:pt>
                <c:pt idx="787">
                  <c:v>2.4</c:v>
                </c:pt>
                <c:pt idx="788">
                  <c:v>19.2</c:v>
                </c:pt>
                <c:pt idx="789">
                  <c:v>17.600000000000001</c:v>
                </c:pt>
                <c:pt idx="790">
                  <c:v>2.4</c:v>
                </c:pt>
                <c:pt idx="791">
                  <c:v>0</c:v>
                </c:pt>
                <c:pt idx="792">
                  <c:v>14.4</c:v>
                </c:pt>
                <c:pt idx="793">
                  <c:v>16</c:v>
                </c:pt>
                <c:pt idx="794">
                  <c:v>0.8</c:v>
                </c:pt>
                <c:pt idx="795">
                  <c:v>6.4</c:v>
                </c:pt>
                <c:pt idx="796">
                  <c:v>4.8</c:v>
                </c:pt>
                <c:pt idx="797">
                  <c:v>1.6</c:v>
                </c:pt>
                <c:pt idx="798">
                  <c:v>0</c:v>
                </c:pt>
                <c:pt idx="799">
                  <c:v>7.2</c:v>
                </c:pt>
                <c:pt idx="800">
                  <c:v>0</c:v>
                </c:pt>
                <c:pt idx="801">
                  <c:v>0</c:v>
                </c:pt>
                <c:pt idx="802">
                  <c:v>4</c:v>
                </c:pt>
                <c:pt idx="803">
                  <c:v>0.8</c:v>
                </c:pt>
                <c:pt idx="804">
                  <c:v>11.2</c:v>
                </c:pt>
                <c:pt idx="805">
                  <c:v>31.2</c:v>
                </c:pt>
                <c:pt idx="806">
                  <c:v>15.2</c:v>
                </c:pt>
                <c:pt idx="807">
                  <c:v>0</c:v>
                </c:pt>
                <c:pt idx="808">
                  <c:v>0</c:v>
                </c:pt>
                <c:pt idx="809">
                  <c:v>0</c:v>
                </c:pt>
                <c:pt idx="810">
                  <c:v>0</c:v>
                </c:pt>
                <c:pt idx="811">
                  <c:v>0</c:v>
                </c:pt>
                <c:pt idx="812">
                  <c:v>13.6</c:v>
                </c:pt>
                <c:pt idx="813">
                  <c:v>18.399999999999999</c:v>
                </c:pt>
                <c:pt idx="814">
                  <c:v>26.4</c:v>
                </c:pt>
                <c:pt idx="815">
                  <c:v>1.6</c:v>
                </c:pt>
                <c:pt idx="816">
                  <c:v>16</c:v>
                </c:pt>
                <c:pt idx="817">
                  <c:v>0</c:v>
                </c:pt>
                <c:pt idx="818">
                  <c:v>11.2</c:v>
                </c:pt>
                <c:pt idx="819">
                  <c:v>3.2</c:v>
                </c:pt>
                <c:pt idx="820">
                  <c:v>0</c:v>
                </c:pt>
                <c:pt idx="821">
                  <c:v>0</c:v>
                </c:pt>
                <c:pt idx="822">
                  <c:v>0</c:v>
                </c:pt>
                <c:pt idx="823">
                  <c:v>2.4</c:v>
                </c:pt>
                <c:pt idx="824">
                  <c:v>0</c:v>
                </c:pt>
                <c:pt idx="825">
                  <c:v>0</c:v>
                </c:pt>
                <c:pt idx="826">
                  <c:v>0</c:v>
                </c:pt>
                <c:pt idx="827">
                  <c:v>0</c:v>
                </c:pt>
                <c:pt idx="828">
                  <c:v>0.8</c:v>
                </c:pt>
                <c:pt idx="829">
                  <c:v>0</c:v>
                </c:pt>
                <c:pt idx="830">
                  <c:v>0</c:v>
                </c:pt>
                <c:pt idx="831">
                  <c:v>0</c:v>
                </c:pt>
                <c:pt idx="832">
                  <c:v>0</c:v>
                </c:pt>
                <c:pt idx="833">
                  <c:v>0</c:v>
                </c:pt>
                <c:pt idx="834">
                  <c:v>0</c:v>
                </c:pt>
                <c:pt idx="835">
                  <c:v>0</c:v>
                </c:pt>
                <c:pt idx="836">
                  <c:v>9.6</c:v>
                </c:pt>
                <c:pt idx="837">
                  <c:v>11.2</c:v>
                </c:pt>
                <c:pt idx="838">
                  <c:v>0</c:v>
                </c:pt>
                <c:pt idx="839">
                  <c:v>0</c:v>
                </c:pt>
                <c:pt idx="840">
                  <c:v>0</c:v>
                </c:pt>
                <c:pt idx="841">
                  <c:v>49.6</c:v>
                </c:pt>
                <c:pt idx="842">
                  <c:v>0</c:v>
                </c:pt>
                <c:pt idx="843">
                  <c:v>8.8000000000000007</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11.2</c:v>
                </c:pt>
                <c:pt idx="858">
                  <c:v>0.8</c:v>
                </c:pt>
                <c:pt idx="859">
                  <c:v>4</c:v>
                </c:pt>
                <c:pt idx="860">
                  <c:v>0</c:v>
                </c:pt>
                <c:pt idx="861">
                  <c:v>0</c:v>
                </c:pt>
                <c:pt idx="862">
                  <c:v>0</c:v>
                </c:pt>
                <c:pt idx="863">
                  <c:v>8</c:v>
                </c:pt>
                <c:pt idx="864">
                  <c:v>0</c:v>
                </c:pt>
                <c:pt idx="865">
                  <c:v>15.2</c:v>
                </c:pt>
                <c:pt idx="866">
                  <c:v>13.6</c:v>
                </c:pt>
                <c:pt idx="867">
                  <c:v>2.4</c:v>
                </c:pt>
                <c:pt idx="868">
                  <c:v>1.6</c:v>
                </c:pt>
                <c:pt idx="869">
                  <c:v>0</c:v>
                </c:pt>
                <c:pt idx="870">
                  <c:v>0</c:v>
                </c:pt>
                <c:pt idx="871">
                  <c:v>0</c:v>
                </c:pt>
                <c:pt idx="872">
                  <c:v>0</c:v>
                </c:pt>
                <c:pt idx="873">
                  <c:v>17.600000000000001</c:v>
                </c:pt>
                <c:pt idx="874">
                  <c:v>0.8</c:v>
                </c:pt>
                <c:pt idx="875">
                  <c:v>0.8</c:v>
                </c:pt>
                <c:pt idx="876">
                  <c:v>16</c:v>
                </c:pt>
                <c:pt idx="877">
                  <c:v>3.2</c:v>
                </c:pt>
                <c:pt idx="878">
                  <c:v>14.4</c:v>
                </c:pt>
                <c:pt idx="879">
                  <c:v>0</c:v>
                </c:pt>
                <c:pt idx="880">
                  <c:v>0</c:v>
                </c:pt>
                <c:pt idx="881">
                  <c:v>0</c:v>
                </c:pt>
                <c:pt idx="882">
                  <c:v>1.6</c:v>
                </c:pt>
                <c:pt idx="883">
                  <c:v>4.8</c:v>
                </c:pt>
                <c:pt idx="884">
                  <c:v>9.6</c:v>
                </c:pt>
                <c:pt idx="885">
                  <c:v>0</c:v>
                </c:pt>
                <c:pt idx="886">
                  <c:v>1.6</c:v>
                </c:pt>
                <c:pt idx="887">
                  <c:v>6.4</c:v>
                </c:pt>
                <c:pt idx="888">
                  <c:v>0.8</c:v>
                </c:pt>
                <c:pt idx="889">
                  <c:v>0</c:v>
                </c:pt>
                <c:pt idx="890">
                  <c:v>1.6</c:v>
                </c:pt>
                <c:pt idx="891">
                  <c:v>1.6</c:v>
                </c:pt>
                <c:pt idx="892">
                  <c:v>4</c:v>
                </c:pt>
                <c:pt idx="893">
                  <c:v>0</c:v>
                </c:pt>
                <c:pt idx="894">
                  <c:v>0</c:v>
                </c:pt>
                <c:pt idx="895">
                  <c:v>0</c:v>
                </c:pt>
                <c:pt idx="896">
                  <c:v>3.2</c:v>
                </c:pt>
                <c:pt idx="897">
                  <c:v>1.6</c:v>
                </c:pt>
                <c:pt idx="898">
                  <c:v>0</c:v>
                </c:pt>
                <c:pt idx="899">
                  <c:v>2.4</c:v>
                </c:pt>
                <c:pt idx="900">
                  <c:v>0.8</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3.2</c:v>
                </c:pt>
                <c:pt idx="918">
                  <c:v>0</c:v>
                </c:pt>
                <c:pt idx="919">
                  <c:v>0</c:v>
                </c:pt>
                <c:pt idx="920">
                  <c:v>0</c:v>
                </c:pt>
                <c:pt idx="921">
                  <c:v>3.2</c:v>
                </c:pt>
                <c:pt idx="922">
                  <c:v>0</c:v>
                </c:pt>
                <c:pt idx="923">
                  <c:v>0</c:v>
                </c:pt>
                <c:pt idx="924">
                  <c:v>1.6</c:v>
                </c:pt>
                <c:pt idx="925">
                  <c:v>0.8</c:v>
                </c:pt>
                <c:pt idx="926">
                  <c:v>0</c:v>
                </c:pt>
                <c:pt idx="927">
                  <c:v>15.2</c:v>
                </c:pt>
                <c:pt idx="928">
                  <c:v>2.4</c:v>
                </c:pt>
                <c:pt idx="929">
                  <c:v>0</c:v>
                </c:pt>
                <c:pt idx="930">
                  <c:v>0.8</c:v>
                </c:pt>
                <c:pt idx="931">
                  <c:v>2.4</c:v>
                </c:pt>
                <c:pt idx="932">
                  <c:v>0</c:v>
                </c:pt>
                <c:pt idx="933">
                  <c:v>1.6</c:v>
                </c:pt>
                <c:pt idx="934">
                  <c:v>0</c:v>
                </c:pt>
                <c:pt idx="935">
                  <c:v>0</c:v>
                </c:pt>
                <c:pt idx="936">
                  <c:v>0.8</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3.2</c:v>
                </c:pt>
                <c:pt idx="954">
                  <c:v>0</c:v>
                </c:pt>
                <c:pt idx="955">
                  <c:v>0</c:v>
                </c:pt>
                <c:pt idx="956">
                  <c:v>0</c:v>
                </c:pt>
                <c:pt idx="957">
                  <c:v>0</c:v>
                </c:pt>
                <c:pt idx="958">
                  <c:v>0</c:v>
                </c:pt>
                <c:pt idx="959">
                  <c:v>0</c:v>
                </c:pt>
                <c:pt idx="960">
                  <c:v>0</c:v>
                </c:pt>
                <c:pt idx="961">
                  <c:v>0</c:v>
                </c:pt>
                <c:pt idx="962">
                  <c:v>0</c:v>
                </c:pt>
                <c:pt idx="963">
                  <c:v>0</c:v>
                </c:pt>
                <c:pt idx="964">
                  <c:v>2.4</c:v>
                </c:pt>
                <c:pt idx="965">
                  <c:v>0.8</c:v>
                </c:pt>
                <c:pt idx="966">
                  <c:v>0.8</c:v>
                </c:pt>
                <c:pt idx="967">
                  <c:v>1.6</c:v>
                </c:pt>
                <c:pt idx="968">
                  <c:v>0</c:v>
                </c:pt>
                <c:pt idx="969">
                  <c:v>0</c:v>
                </c:pt>
                <c:pt idx="970">
                  <c:v>0.8</c:v>
                </c:pt>
                <c:pt idx="971">
                  <c:v>0</c:v>
                </c:pt>
                <c:pt idx="972">
                  <c:v>0</c:v>
                </c:pt>
                <c:pt idx="973">
                  <c:v>0.8</c:v>
                </c:pt>
                <c:pt idx="974">
                  <c:v>0</c:v>
                </c:pt>
                <c:pt idx="975">
                  <c:v>17.600000000000001</c:v>
                </c:pt>
                <c:pt idx="976">
                  <c:v>0</c:v>
                </c:pt>
                <c:pt idx="977">
                  <c:v>0.8</c:v>
                </c:pt>
                <c:pt idx="978">
                  <c:v>4.8</c:v>
                </c:pt>
                <c:pt idx="979">
                  <c:v>35.200000000000003</c:v>
                </c:pt>
                <c:pt idx="980">
                  <c:v>4.8</c:v>
                </c:pt>
                <c:pt idx="981">
                  <c:v>0</c:v>
                </c:pt>
                <c:pt idx="982">
                  <c:v>28</c:v>
                </c:pt>
                <c:pt idx="983">
                  <c:v>5.6</c:v>
                </c:pt>
                <c:pt idx="984">
                  <c:v>5.6</c:v>
                </c:pt>
                <c:pt idx="985">
                  <c:v>0</c:v>
                </c:pt>
                <c:pt idx="986">
                  <c:v>0</c:v>
                </c:pt>
                <c:pt idx="987">
                  <c:v>0</c:v>
                </c:pt>
                <c:pt idx="988">
                  <c:v>0</c:v>
                </c:pt>
                <c:pt idx="989">
                  <c:v>2.4</c:v>
                </c:pt>
                <c:pt idx="990">
                  <c:v>0</c:v>
                </c:pt>
                <c:pt idx="991">
                  <c:v>0.8</c:v>
                </c:pt>
                <c:pt idx="992">
                  <c:v>0</c:v>
                </c:pt>
                <c:pt idx="993">
                  <c:v>0</c:v>
                </c:pt>
                <c:pt idx="994">
                  <c:v>1.6</c:v>
                </c:pt>
                <c:pt idx="995">
                  <c:v>1.6</c:v>
                </c:pt>
                <c:pt idx="996">
                  <c:v>16.8</c:v>
                </c:pt>
                <c:pt idx="997">
                  <c:v>2.4</c:v>
                </c:pt>
                <c:pt idx="998">
                  <c:v>0</c:v>
                </c:pt>
                <c:pt idx="999">
                  <c:v>11.2</c:v>
                </c:pt>
                <c:pt idx="1000">
                  <c:v>0</c:v>
                </c:pt>
                <c:pt idx="1001">
                  <c:v>0</c:v>
                </c:pt>
                <c:pt idx="1002">
                  <c:v>1.6</c:v>
                </c:pt>
                <c:pt idx="1003">
                  <c:v>4</c:v>
                </c:pt>
                <c:pt idx="1004">
                  <c:v>5.6</c:v>
                </c:pt>
                <c:pt idx="1005">
                  <c:v>6.4</c:v>
                </c:pt>
                <c:pt idx="1006">
                  <c:v>6.4</c:v>
                </c:pt>
                <c:pt idx="1007">
                  <c:v>0.8</c:v>
                </c:pt>
                <c:pt idx="1008">
                  <c:v>26.4</c:v>
                </c:pt>
                <c:pt idx="1009">
                  <c:v>4</c:v>
                </c:pt>
                <c:pt idx="1010">
                  <c:v>0.8</c:v>
                </c:pt>
                <c:pt idx="1011">
                  <c:v>4</c:v>
                </c:pt>
                <c:pt idx="1012">
                  <c:v>1.6</c:v>
                </c:pt>
                <c:pt idx="1013">
                  <c:v>0</c:v>
                </c:pt>
                <c:pt idx="1014">
                  <c:v>0</c:v>
                </c:pt>
                <c:pt idx="1015">
                  <c:v>0</c:v>
                </c:pt>
                <c:pt idx="1016">
                  <c:v>0</c:v>
                </c:pt>
                <c:pt idx="1017">
                  <c:v>0</c:v>
                </c:pt>
                <c:pt idx="1018">
                  <c:v>0</c:v>
                </c:pt>
                <c:pt idx="1019">
                  <c:v>13.6</c:v>
                </c:pt>
                <c:pt idx="1020">
                  <c:v>0.8</c:v>
                </c:pt>
                <c:pt idx="1021">
                  <c:v>1.6</c:v>
                </c:pt>
                <c:pt idx="1022">
                  <c:v>0.8</c:v>
                </c:pt>
                <c:pt idx="1023">
                  <c:v>0</c:v>
                </c:pt>
                <c:pt idx="1024">
                  <c:v>0</c:v>
                </c:pt>
                <c:pt idx="1025">
                  <c:v>0</c:v>
                </c:pt>
                <c:pt idx="1026">
                  <c:v>12</c:v>
                </c:pt>
                <c:pt idx="1027">
                  <c:v>1.6</c:v>
                </c:pt>
                <c:pt idx="1028">
                  <c:v>1.6</c:v>
                </c:pt>
                <c:pt idx="1029">
                  <c:v>0.8</c:v>
                </c:pt>
                <c:pt idx="1030">
                  <c:v>0</c:v>
                </c:pt>
                <c:pt idx="1031">
                  <c:v>0</c:v>
                </c:pt>
                <c:pt idx="1032">
                  <c:v>0</c:v>
                </c:pt>
                <c:pt idx="1033">
                  <c:v>1.6</c:v>
                </c:pt>
                <c:pt idx="1034">
                  <c:v>0</c:v>
                </c:pt>
                <c:pt idx="1035">
                  <c:v>0</c:v>
                </c:pt>
                <c:pt idx="1036">
                  <c:v>0</c:v>
                </c:pt>
                <c:pt idx="1037">
                  <c:v>0</c:v>
                </c:pt>
                <c:pt idx="1038">
                  <c:v>0</c:v>
                </c:pt>
                <c:pt idx="1039">
                  <c:v>0</c:v>
                </c:pt>
                <c:pt idx="1040">
                  <c:v>0</c:v>
                </c:pt>
                <c:pt idx="1041">
                  <c:v>1.6</c:v>
                </c:pt>
                <c:pt idx="1042">
                  <c:v>1.6</c:v>
                </c:pt>
                <c:pt idx="1043">
                  <c:v>12.8</c:v>
                </c:pt>
                <c:pt idx="1044">
                  <c:v>44.8</c:v>
                </c:pt>
                <c:pt idx="1045">
                  <c:v>0</c:v>
                </c:pt>
                <c:pt idx="1046">
                  <c:v>0</c:v>
                </c:pt>
                <c:pt idx="1047">
                  <c:v>0</c:v>
                </c:pt>
                <c:pt idx="1048">
                  <c:v>36.799999999999997</c:v>
                </c:pt>
                <c:pt idx="1049">
                  <c:v>45.6</c:v>
                </c:pt>
                <c:pt idx="1050">
                  <c:v>0.8</c:v>
                </c:pt>
                <c:pt idx="1051">
                  <c:v>0</c:v>
                </c:pt>
                <c:pt idx="1052">
                  <c:v>0</c:v>
                </c:pt>
                <c:pt idx="1053">
                  <c:v>0.8</c:v>
                </c:pt>
                <c:pt idx="1054">
                  <c:v>15.2</c:v>
                </c:pt>
                <c:pt idx="1055">
                  <c:v>3.2</c:v>
                </c:pt>
                <c:pt idx="1056">
                  <c:v>8</c:v>
                </c:pt>
                <c:pt idx="1057">
                  <c:v>23.2</c:v>
                </c:pt>
                <c:pt idx="1058">
                  <c:v>2.4</c:v>
                </c:pt>
                <c:pt idx="1059">
                  <c:v>6.4</c:v>
                </c:pt>
                <c:pt idx="1060">
                  <c:v>6.4</c:v>
                </c:pt>
                <c:pt idx="1061">
                  <c:v>4.8</c:v>
                </c:pt>
                <c:pt idx="1062">
                  <c:v>0.8</c:v>
                </c:pt>
                <c:pt idx="1063">
                  <c:v>0</c:v>
                </c:pt>
                <c:pt idx="1064">
                  <c:v>0.8</c:v>
                </c:pt>
                <c:pt idx="1065">
                  <c:v>2.4</c:v>
                </c:pt>
                <c:pt idx="1066">
                  <c:v>11.2</c:v>
                </c:pt>
                <c:pt idx="1067">
                  <c:v>8</c:v>
                </c:pt>
                <c:pt idx="1068">
                  <c:v>1.6</c:v>
                </c:pt>
                <c:pt idx="1069">
                  <c:v>12.8</c:v>
                </c:pt>
                <c:pt idx="1070">
                  <c:v>2.4</c:v>
                </c:pt>
                <c:pt idx="1071">
                  <c:v>0</c:v>
                </c:pt>
                <c:pt idx="1072">
                  <c:v>12</c:v>
                </c:pt>
                <c:pt idx="1073">
                  <c:v>0</c:v>
                </c:pt>
                <c:pt idx="1074">
                  <c:v>0.8</c:v>
                </c:pt>
                <c:pt idx="1075">
                  <c:v>1.6</c:v>
                </c:pt>
                <c:pt idx="1076">
                  <c:v>7.2</c:v>
                </c:pt>
                <c:pt idx="1077">
                  <c:v>9.6</c:v>
                </c:pt>
                <c:pt idx="1078">
                  <c:v>1.6</c:v>
                </c:pt>
                <c:pt idx="1079">
                  <c:v>1.6</c:v>
                </c:pt>
                <c:pt idx="1080">
                  <c:v>0</c:v>
                </c:pt>
                <c:pt idx="1081">
                  <c:v>0</c:v>
                </c:pt>
                <c:pt idx="1082">
                  <c:v>0.8</c:v>
                </c:pt>
                <c:pt idx="1083">
                  <c:v>0</c:v>
                </c:pt>
                <c:pt idx="1084">
                  <c:v>0</c:v>
                </c:pt>
                <c:pt idx="1085">
                  <c:v>39.200000000000003</c:v>
                </c:pt>
                <c:pt idx="1086">
                  <c:v>8.8000000000000007</c:v>
                </c:pt>
                <c:pt idx="1087">
                  <c:v>0</c:v>
                </c:pt>
                <c:pt idx="1088">
                  <c:v>0</c:v>
                </c:pt>
                <c:pt idx="1089">
                  <c:v>0</c:v>
                </c:pt>
                <c:pt idx="1090">
                  <c:v>0</c:v>
                </c:pt>
                <c:pt idx="1091">
                  <c:v>0</c:v>
                </c:pt>
                <c:pt idx="1092">
                  <c:v>0</c:v>
                </c:pt>
                <c:pt idx="1093">
                  <c:v>0</c:v>
                </c:pt>
                <c:pt idx="1094">
                  <c:v>0</c:v>
                </c:pt>
                <c:pt idx="1095">
                  <c:v>26.4</c:v>
                </c:pt>
                <c:pt idx="1096">
                  <c:v>8</c:v>
                </c:pt>
                <c:pt idx="1097">
                  <c:v>0.8</c:v>
                </c:pt>
                <c:pt idx="1098">
                  <c:v>11.2</c:v>
                </c:pt>
                <c:pt idx="1099">
                  <c:v>8</c:v>
                </c:pt>
                <c:pt idx="1100">
                  <c:v>8</c:v>
                </c:pt>
                <c:pt idx="1101">
                  <c:v>20</c:v>
                </c:pt>
                <c:pt idx="1102">
                  <c:v>18.399999999999999</c:v>
                </c:pt>
                <c:pt idx="1103">
                  <c:v>0.8</c:v>
                </c:pt>
                <c:pt idx="1104">
                  <c:v>0.8</c:v>
                </c:pt>
                <c:pt idx="1105">
                  <c:v>20</c:v>
                </c:pt>
                <c:pt idx="1106">
                  <c:v>8</c:v>
                </c:pt>
                <c:pt idx="1107">
                  <c:v>16.8</c:v>
                </c:pt>
                <c:pt idx="1108">
                  <c:v>1.6</c:v>
                </c:pt>
                <c:pt idx="1109">
                  <c:v>0</c:v>
                </c:pt>
                <c:pt idx="1110">
                  <c:v>0.8</c:v>
                </c:pt>
                <c:pt idx="1111">
                  <c:v>0</c:v>
                </c:pt>
                <c:pt idx="1112">
                  <c:v>0</c:v>
                </c:pt>
                <c:pt idx="1113">
                  <c:v>0.8</c:v>
                </c:pt>
                <c:pt idx="1114">
                  <c:v>3.2</c:v>
                </c:pt>
                <c:pt idx="1115">
                  <c:v>0</c:v>
                </c:pt>
                <c:pt idx="1116">
                  <c:v>5.6</c:v>
                </c:pt>
                <c:pt idx="1117">
                  <c:v>0</c:v>
                </c:pt>
                <c:pt idx="1118">
                  <c:v>0</c:v>
                </c:pt>
                <c:pt idx="1119">
                  <c:v>0</c:v>
                </c:pt>
                <c:pt idx="1120">
                  <c:v>0</c:v>
                </c:pt>
                <c:pt idx="1121">
                  <c:v>0</c:v>
                </c:pt>
                <c:pt idx="1122">
                  <c:v>0</c:v>
                </c:pt>
                <c:pt idx="1123">
                  <c:v>0</c:v>
                </c:pt>
                <c:pt idx="1124">
                  <c:v>0</c:v>
                </c:pt>
                <c:pt idx="1125">
                  <c:v>0.8</c:v>
                </c:pt>
                <c:pt idx="1126">
                  <c:v>0</c:v>
                </c:pt>
                <c:pt idx="1127">
                  <c:v>1.6</c:v>
                </c:pt>
                <c:pt idx="1128">
                  <c:v>8</c:v>
                </c:pt>
                <c:pt idx="1129">
                  <c:v>3.2</c:v>
                </c:pt>
                <c:pt idx="1130">
                  <c:v>0</c:v>
                </c:pt>
                <c:pt idx="1131">
                  <c:v>0</c:v>
                </c:pt>
                <c:pt idx="1132">
                  <c:v>0</c:v>
                </c:pt>
                <c:pt idx="1133">
                  <c:v>3.2</c:v>
                </c:pt>
                <c:pt idx="1134">
                  <c:v>0</c:v>
                </c:pt>
                <c:pt idx="1135">
                  <c:v>27.2</c:v>
                </c:pt>
                <c:pt idx="1136">
                  <c:v>14.4</c:v>
                </c:pt>
                <c:pt idx="1137">
                  <c:v>4</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9.6</c:v>
                </c:pt>
                <c:pt idx="1196">
                  <c:v>2.4</c:v>
                </c:pt>
                <c:pt idx="1197">
                  <c:v>3.2</c:v>
                </c:pt>
                <c:pt idx="1198">
                  <c:v>0</c:v>
                </c:pt>
                <c:pt idx="1199">
                  <c:v>3.2</c:v>
                </c:pt>
                <c:pt idx="1200">
                  <c:v>0</c:v>
                </c:pt>
                <c:pt idx="1201">
                  <c:v>0.8</c:v>
                </c:pt>
                <c:pt idx="1202">
                  <c:v>2.4</c:v>
                </c:pt>
                <c:pt idx="1203">
                  <c:v>0.8</c:v>
                </c:pt>
                <c:pt idx="1204">
                  <c:v>0</c:v>
                </c:pt>
                <c:pt idx="1205">
                  <c:v>0.8</c:v>
                </c:pt>
                <c:pt idx="1206">
                  <c:v>0</c:v>
                </c:pt>
                <c:pt idx="1207">
                  <c:v>0.8</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0.8</c:v>
                </c:pt>
                <c:pt idx="1225">
                  <c:v>14.4</c:v>
                </c:pt>
                <c:pt idx="1226">
                  <c:v>11.2</c:v>
                </c:pt>
                <c:pt idx="1227">
                  <c:v>8.8000000000000007</c:v>
                </c:pt>
                <c:pt idx="1228">
                  <c:v>0</c:v>
                </c:pt>
                <c:pt idx="1229">
                  <c:v>0</c:v>
                </c:pt>
                <c:pt idx="1230">
                  <c:v>0</c:v>
                </c:pt>
                <c:pt idx="1231">
                  <c:v>0</c:v>
                </c:pt>
                <c:pt idx="1232">
                  <c:v>2.4</c:v>
                </c:pt>
                <c:pt idx="1233">
                  <c:v>0</c:v>
                </c:pt>
                <c:pt idx="1234">
                  <c:v>8.8000000000000007</c:v>
                </c:pt>
                <c:pt idx="1235">
                  <c:v>15.2</c:v>
                </c:pt>
                <c:pt idx="1236">
                  <c:v>0</c:v>
                </c:pt>
                <c:pt idx="1237">
                  <c:v>11.2</c:v>
                </c:pt>
                <c:pt idx="1238">
                  <c:v>3.2</c:v>
                </c:pt>
                <c:pt idx="1239">
                  <c:v>1.6</c:v>
                </c:pt>
                <c:pt idx="1240">
                  <c:v>0</c:v>
                </c:pt>
                <c:pt idx="1241">
                  <c:v>18.399999999999999</c:v>
                </c:pt>
                <c:pt idx="1242">
                  <c:v>5.6</c:v>
                </c:pt>
                <c:pt idx="1243">
                  <c:v>6.4</c:v>
                </c:pt>
                <c:pt idx="1244">
                  <c:v>0</c:v>
                </c:pt>
                <c:pt idx="1245">
                  <c:v>15.2</c:v>
                </c:pt>
                <c:pt idx="1246">
                  <c:v>0.8</c:v>
                </c:pt>
                <c:pt idx="1247">
                  <c:v>0.8</c:v>
                </c:pt>
                <c:pt idx="1248">
                  <c:v>0</c:v>
                </c:pt>
                <c:pt idx="1249">
                  <c:v>3.2</c:v>
                </c:pt>
                <c:pt idx="1250">
                  <c:v>0</c:v>
                </c:pt>
                <c:pt idx="1251">
                  <c:v>0</c:v>
                </c:pt>
                <c:pt idx="1252">
                  <c:v>3.2</c:v>
                </c:pt>
                <c:pt idx="1253">
                  <c:v>4</c:v>
                </c:pt>
                <c:pt idx="1254">
                  <c:v>0.8</c:v>
                </c:pt>
                <c:pt idx="1255">
                  <c:v>0.8</c:v>
                </c:pt>
                <c:pt idx="1256">
                  <c:v>1.6</c:v>
                </c:pt>
                <c:pt idx="1257">
                  <c:v>4</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11.2</c:v>
                </c:pt>
                <c:pt idx="1273">
                  <c:v>0</c:v>
                </c:pt>
                <c:pt idx="1274">
                  <c:v>7.2</c:v>
                </c:pt>
                <c:pt idx="1275">
                  <c:v>0.8</c:v>
                </c:pt>
                <c:pt idx="1276">
                  <c:v>8</c:v>
                </c:pt>
                <c:pt idx="1277">
                  <c:v>14.4</c:v>
                </c:pt>
                <c:pt idx="1278">
                  <c:v>4</c:v>
                </c:pt>
                <c:pt idx="1279">
                  <c:v>32</c:v>
                </c:pt>
                <c:pt idx="1280">
                  <c:v>17.600000000000001</c:v>
                </c:pt>
                <c:pt idx="1281">
                  <c:v>0</c:v>
                </c:pt>
                <c:pt idx="1282">
                  <c:v>0</c:v>
                </c:pt>
                <c:pt idx="1283">
                  <c:v>16</c:v>
                </c:pt>
                <c:pt idx="1284">
                  <c:v>0</c:v>
                </c:pt>
                <c:pt idx="1285">
                  <c:v>0</c:v>
                </c:pt>
                <c:pt idx="1286">
                  <c:v>0</c:v>
                </c:pt>
                <c:pt idx="1287">
                  <c:v>0.8</c:v>
                </c:pt>
                <c:pt idx="1288">
                  <c:v>0.8</c:v>
                </c:pt>
                <c:pt idx="1289">
                  <c:v>0</c:v>
                </c:pt>
                <c:pt idx="1290">
                  <c:v>0</c:v>
                </c:pt>
                <c:pt idx="1291">
                  <c:v>0</c:v>
                </c:pt>
                <c:pt idx="1292">
                  <c:v>0</c:v>
                </c:pt>
                <c:pt idx="1293">
                  <c:v>0</c:v>
                </c:pt>
                <c:pt idx="1294">
                  <c:v>0</c:v>
                </c:pt>
                <c:pt idx="1295">
                  <c:v>0</c:v>
                </c:pt>
                <c:pt idx="1296">
                  <c:v>0</c:v>
                </c:pt>
                <c:pt idx="1297">
                  <c:v>0</c:v>
                </c:pt>
                <c:pt idx="1298">
                  <c:v>0</c:v>
                </c:pt>
                <c:pt idx="1299">
                  <c:v>3.2</c:v>
                </c:pt>
                <c:pt idx="1300">
                  <c:v>6.4</c:v>
                </c:pt>
                <c:pt idx="1301">
                  <c:v>0</c:v>
                </c:pt>
                <c:pt idx="1302">
                  <c:v>0</c:v>
                </c:pt>
                <c:pt idx="1303">
                  <c:v>0</c:v>
                </c:pt>
                <c:pt idx="1304">
                  <c:v>4</c:v>
                </c:pt>
                <c:pt idx="1305">
                  <c:v>10.4</c:v>
                </c:pt>
                <c:pt idx="1306">
                  <c:v>0.8</c:v>
                </c:pt>
                <c:pt idx="1307">
                  <c:v>0</c:v>
                </c:pt>
                <c:pt idx="1308">
                  <c:v>0</c:v>
                </c:pt>
                <c:pt idx="1309">
                  <c:v>0</c:v>
                </c:pt>
                <c:pt idx="1310">
                  <c:v>0</c:v>
                </c:pt>
                <c:pt idx="1311">
                  <c:v>0</c:v>
                </c:pt>
                <c:pt idx="1312">
                  <c:v>0</c:v>
                </c:pt>
                <c:pt idx="1313">
                  <c:v>4.8</c:v>
                </c:pt>
                <c:pt idx="1314">
                  <c:v>1.6</c:v>
                </c:pt>
                <c:pt idx="1315">
                  <c:v>0.8</c:v>
                </c:pt>
                <c:pt idx="1316">
                  <c:v>0</c:v>
                </c:pt>
                <c:pt idx="1317">
                  <c:v>32.799999999999997</c:v>
                </c:pt>
                <c:pt idx="1318">
                  <c:v>3.2</c:v>
                </c:pt>
                <c:pt idx="1319">
                  <c:v>0.8</c:v>
                </c:pt>
                <c:pt idx="1320">
                  <c:v>0</c:v>
                </c:pt>
                <c:pt idx="1321">
                  <c:v>0</c:v>
                </c:pt>
                <c:pt idx="1322">
                  <c:v>0</c:v>
                </c:pt>
                <c:pt idx="1323">
                  <c:v>0</c:v>
                </c:pt>
                <c:pt idx="1324">
                  <c:v>0</c:v>
                </c:pt>
                <c:pt idx="1325">
                  <c:v>0</c:v>
                </c:pt>
                <c:pt idx="1326">
                  <c:v>0</c:v>
                </c:pt>
                <c:pt idx="1327">
                  <c:v>2.4</c:v>
                </c:pt>
                <c:pt idx="1328">
                  <c:v>0.8</c:v>
                </c:pt>
                <c:pt idx="1329">
                  <c:v>21.6</c:v>
                </c:pt>
                <c:pt idx="1330">
                  <c:v>13.6</c:v>
                </c:pt>
                <c:pt idx="1331">
                  <c:v>2.4</c:v>
                </c:pt>
                <c:pt idx="1332">
                  <c:v>4</c:v>
                </c:pt>
                <c:pt idx="1333">
                  <c:v>3.2</c:v>
                </c:pt>
                <c:pt idx="1334">
                  <c:v>16.8</c:v>
                </c:pt>
                <c:pt idx="1335">
                  <c:v>28</c:v>
                </c:pt>
                <c:pt idx="1336">
                  <c:v>0</c:v>
                </c:pt>
                <c:pt idx="1337">
                  <c:v>0</c:v>
                </c:pt>
                <c:pt idx="1338">
                  <c:v>0</c:v>
                </c:pt>
                <c:pt idx="1339">
                  <c:v>2.4</c:v>
                </c:pt>
                <c:pt idx="1340">
                  <c:v>9.6</c:v>
                </c:pt>
                <c:pt idx="1341">
                  <c:v>0</c:v>
                </c:pt>
                <c:pt idx="1342">
                  <c:v>2.4</c:v>
                </c:pt>
                <c:pt idx="1343">
                  <c:v>0</c:v>
                </c:pt>
                <c:pt idx="1344">
                  <c:v>0</c:v>
                </c:pt>
                <c:pt idx="1345">
                  <c:v>0</c:v>
                </c:pt>
                <c:pt idx="1346">
                  <c:v>0</c:v>
                </c:pt>
                <c:pt idx="1347">
                  <c:v>0</c:v>
                </c:pt>
                <c:pt idx="1348">
                  <c:v>0</c:v>
                </c:pt>
                <c:pt idx="1349">
                  <c:v>0.8</c:v>
                </c:pt>
                <c:pt idx="1350">
                  <c:v>0</c:v>
                </c:pt>
                <c:pt idx="1351">
                  <c:v>0</c:v>
                </c:pt>
                <c:pt idx="1352">
                  <c:v>0</c:v>
                </c:pt>
                <c:pt idx="1353">
                  <c:v>0</c:v>
                </c:pt>
                <c:pt idx="1354">
                  <c:v>0</c:v>
                </c:pt>
                <c:pt idx="1355">
                  <c:v>0</c:v>
                </c:pt>
                <c:pt idx="1356">
                  <c:v>3.2</c:v>
                </c:pt>
                <c:pt idx="1357">
                  <c:v>0.8</c:v>
                </c:pt>
                <c:pt idx="1358">
                  <c:v>3.2</c:v>
                </c:pt>
                <c:pt idx="1359">
                  <c:v>0.8</c:v>
                </c:pt>
                <c:pt idx="1360">
                  <c:v>0</c:v>
                </c:pt>
                <c:pt idx="1361">
                  <c:v>0</c:v>
                </c:pt>
                <c:pt idx="1362">
                  <c:v>0.8</c:v>
                </c:pt>
                <c:pt idx="1363">
                  <c:v>0.8</c:v>
                </c:pt>
                <c:pt idx="1364">
                  <c:v>8.8000000000000007</c:v>
                </c:pt>
                <c:pt idx="1365">
                  <c:v>1.6</c:v>
                </c:pt>
                <c:pt idx="1366">
                  <c:v>20</c:v>
                </c:pt>
                <c:pt idx="1367">
                  <c:v>30.4</c:v>
                </c:pt>
                <c:pt idx="1368">
                  <c:v>0</c:v>
                </c:pt>
                <c:pt idx="1369">
                  <c:v>4</c:v>
                </c:pt>
                <c:pt idx="1370">
                  <c:v>0</c:v>
                </c:pt>
                <c:pt idx="1371">
                  <c:v>19.2</c:v>
                </c:pt>
                <c:pt idx="1372">
                  <c:v>10.4</c:v>
                </c:pt>
                <c:pt idx="1373">
                  <c:v>0.8</c:v>
                </c:pt>
                <c:pt idx="1374">
                  <c:v>3.2</c:v>
                </c:pt>
                <c:pt idx="1375">
                  <c:v>0</c:v>
                </c:pt>
                <c:pt idx="1376">
                  <c:v>1.6</c:v>
                </c:pt>
                <c:pt idx="1377">
                  <c:v>0</c:v>
                </c:pt>
                <c:pt idx="1378">
                  <c:v>0</c:v>
                </c:pt>
                <c:pt idx="1379">
                  <c:v>0</c:v>
                </c:pt>
                <c:pt idx="1380">
                  <c:v>0</c:v>
                </c:pt>
                <c:pt idx="1381">
                  <c:v>0</c:v>
                </c:pt>
                <c:pt idx="1382">
                  <c:v>2.4</c:v>
                </c:pt>
                <c:pt idx="1383">
                  <c:v>10.4</c:v>
                </c:pt>
                <c:pt idx="1384">
                  <c:v>4.8</c:v>
                </c:pt>
                <c:pt idx="1385">
                  <c:v>0</c:v>
                </c:pt>
                <c:pt idx="1386">
                  <c:v>15.2</c:v>
                </c:pt>
                <c:pt idx="1387">
                  <c:v>1.6</c:v>
                </c:pt>
                <c:pt idx="1388">
                  <c:v>10.4</c:v>
                </c:pt>
                <c:pt idx="1389">
                  <c:v>0</c:v>
                </c:pt>
                <c:pt idx="1390">
                  <c:v>0</c:v>
                </c:pt>
                <c:pt idx="1391">
                  <c:v>0</c:v>
                </c:pt>
                <c:pt idx="1392">
                  <c:v>10.4</c:v>
                </c:pt>
                <c:pt idx="1393">
                  <c:v>5.6</c:v>
                </c:pt>
                <c:pt idx="1394">
                  <c:v>25.6</c:v>
                </c:pt>
                <c:pt idx="1395">
                  <c:v>20.8</c:v>
                </c:pt>
                <c:pt idx="1396">
                  <c:v>16.8</c:v>
                </c:pt>
                <c:pt idx="1397">
                  <c:v>0</c:v>
                </c:pt>
                <c:pt idx="1398">
                  <c:v>0</c:v>
                </c:pt>
                <c:pt idx="1399">
                  <c:v>5.6</c:v>
                </c:pt>
                <c:pt idx="1400">
                  <c:v>8.8000000000000007</c:v>
                </c:pt>
                <c:pt idx="1401">
                  <c:v>6.4</c:v>
                </c:pt>
                <c:pt idx="1402">
                  <c:v>8</c:v>
                </c:pt>
                <c:pt idx="1403">
                  <c:v>33.6</c:v>
                </c:pt>
                <c:pt idx="1404">
                  <c:v>35.200000000000003</c:v>
                </c:pt>
                <c:pt idx="1405">
                  <c:v>23.2</c:v>
                </c:pt>
                <c:pt idx="1406">
                  <c:v>0</c:v>
                </c:pt>
                <c:pt idx="1407">
                  <c:v>13.6</c:v>
                </c:pt>
                <c:pt idx="1408">
                  <c:v>7.2</c:v>
                </c:pt>
                <c:pt idx="1409">
                  <c:v>0</c:v>
                </c:pt>
                <c:pt idx="1410">
                  <c:v>56.8</c:v>
                </c:pt>
                <c:pt idx="1411">
                  <c:v>22.4</c:v>
                </c:pt>
                <c:pt idx="1412">
                  <c:v>0</c:v>
                </c:pt>
                <c:pt idx="1413">
                  <c:v>0.8</c:v>
                </c:pt>
                <c:pt idx="1414">
                  <c:v>0</c:v>
                </c:pt>
                <c:pt idx="1415">
                  <c:v>1.6</c:v>
                </c:pt>
                <c:pt idx="1416">
                  <c:v>15.2</c:v>
                </c:pt>
                <c:pt idx="1417">
                  <c:v>0</c:v>
                </c:pt>
                <c:pt idx="1418">
                  <c:v>8</c:v>
                </c:pt>
                <c:pt idx="1419">
                  <c:v>32.799999999999997</c:v>
                </c:pt>
                <c:pt idx="1420">
                  <c:v>5.6</c:v>
                </c:pt>
                <c:pt idx="1421">
                  <c:v>23.6</c:v>
                </c:pt>
                <c:pt idx="1422">
                  <c:v>0.8</c:v>
                </c:pt>
                <c:pt idx="1423">
                  <c:v>9.6</c:v>
                </c:pt>
                <c:pt idx="1424">
                  <c:v>23.2</c:v>
                </c:pt>
                <c:pt idx="1425">
                  <c:v>0</c:v>
                </c:pt>
                <c:pt idx="1426">
                  <c:v>0</c:v>
                </c:pt>
                <c:pt idx="1427">
                  <c:v>0.8</c:v>
                </c:pt>
                <c:pt idx="1428">
                  <c:v>8</c:v>
                </c:pt>
                <c:pt idx="1429">
                  <c:v>1.6</c:v>
                </c:pt>
                <c:pt idx="1430">
                  <c:v>28.8</c:v>
                </c:pt>
                <c:pt idx="1431">
                  <c:v>5.6</c:v>
                </c:pt>
                <c:pt idx="1432">
                  <c:v>38.4</c:v>
                </c:pt>
                <c:pt idx="1433">
                  <c:v>26.4</c:v>
                </c:pt>
                <c:pt idx="1434">
                  <c:v>2.4</c:v>
                </c:pt>
                <c:pt idx="1435">
                  <c:v>0.8</c:v>
                </c:pt>
                <c:pt idx="1436">
                  <c:v>0.8</c:v>
                </c:pt>
                <c:pt idx="1437">
                  <c:v>0</c:v>
                </c:pt>
                <c:pt idx="1438">
                  <c:v>0</c:v>
                </c:pt>
                <c:pt idx="1439">
                  <c:v>0</c:v>
                </c:pt>
                <c:pt idx="1440">
                  <c:v>0</c:v>
                </c:pt>
                <c:pt idx="1441">
                  <c:v>4.8</c:v>
                </c:pt>
                <c:pt idx="1442">
                  <c:v>0</c:v>
                </c:pt>
                <c:pt idx="1443">
                  <c:v>0</c:v>
                </c:pt>
                <c:pt idx="1444">
                  <c:v>7.2</c:v>
                </c:pt>
                <c:pt idx="1445">
                  <c:v>6.4</c:v>
                </c:pt>
                <c:pt idx="1446">
                  <c:v>1.6</c:v>
                </c:pt>
                <c:pt idx="1447">
                  <c:v>24</c:v>
                </c:pt>
                <c:pt idx="1448">
                  <c:v>64.8</c:v>
                </c:pt>
                <c:pt idx="1449">
                  <c:v>12</c:v>
                </c:pt>
                <c:pt idx="1450">
                  <c:v>0</c:v>
                </c:pt>
                <c:pt idx="1451">
                  <c:v>0</c:v>
                </c:pt>
                <c:pt idx="1452">
                  <c:v>6.4</c:v>
                </c:pt>
                <c:pt idx="1453">
                  <c:v>0</c:v>
                </c:pt>
                <c:pt idx="1454">
                  <c:v>0</c:v>
                </c:pt>
                <c:pt idx="1455">
                  <c:v>0</c:v>
                </c:pt>
                <c:pt idx="1456">
                  <c:v>1.6</c:v>
                </c:pt>
                <c:pt idx="1457">
                  <c:v>11.2</c:v>
                </c:pt>
                <c:pt idx="1458">
                  <c:v>3.2</c:v>
                </c:pt>
                <c:pt idx="1459">
                  <c:v>12.8</c:v>
                </c:pt>
                <c:pt idx="1460">
                  <c:v>4.8</c:v>
                </c:pt>
              </c:numCache>
            </c:numRef>
          </c:val>
          <c:smooth val="0"/>
          <c:extLst>
            <c:ext xmlns:c16="http://schemas.microsoft.com/office/drawing/2014/chart" uri="{C3380CC4-5D6E-409C-BE32-E72D297353CC}">
              <c16:uniqueId val="{00000000-9030-48E8-9D8F-72EED6314B99}"/>
            </c:ext>
          </c:extLst>
        </c:ser>
        <c:dLbls>
          <c:showLegendKey val="0"/>
          <c:showVal val="0"/>
          <c:showCatName val="0"/>
          <c:showSerName val="0"/>
          <c:showPercent val="0"/>
          <c:showBubbleSize val="0"/>
        </c:dLbls>
        <c:smooth val="0"/>
        <c:axId val="576747712"/>
        <c:axId val="576748040"/>
      </c:lineChart>
      <c:catAx>
        <c:axId val="5767477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48040"/>
        <c:crosses val="autoZero"/>
        <c:auto val="1"/>
        <c:lblAlgn val="ctr"/>
        <c:lblOffset val="100"/>
        <c:noMultiLvlLbl val="0"/>
      </c:catAx>
      <c:valAx>
        <c:axId val="576748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4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Daily Flow - Cumecs </a:t>
            </a:r>
          </a:p>
          <a:p>
            <a:pPr>
              <a:defRPr/>
            </a:pPr>
            <a:r>
              <a:rPr lang="en-GB"/>
              <a:t>Crakehill</a:t>
            </a:r>
            <a:r>
              <a:rPr lang="en-GB" baseline="0"/>
              <a:t> (93` and 94`)</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Train!$B$1</c:f>
              <c:strCache>
                <c:ptCount val="1"/>
                <c:pt idx="0">
                  <c:v>Crakehill</c:v>
                </c:pt>
              </c:strCache>
            </c:strRef>
          </c:tx>
          <c:spPr>
            <a:ln w="28575" cap="rnd">
              <a:solidFill>
                <a:schemeClr val="accent1"/>
              </a:solidFill>
              <a:round/>
            </a:ln>
            <a:effectLst/>
          </c:spPr>
          <c:marker>
            <c:symbol val="none"/>
          </c:marker>
          <c:val>
            <c:numRef>
              <c:f>Train!$B$2:$B$730</c:f>
              <c:numCache>
                <c:formatCode>General</c:formatCode>
                <c:ptCount val="729"/>
                <c:pt idx="0">
                  <c:v>10.4</c:v>
                </c:pt>
                <c:pt idx="1">
                  <c:v>9.9499999999999993</c:v>
                </c:pt>
                <c:pt idx="2">
                  <c:v>9.4600000000000009</c:v>
                </c:pt>
                <c:pt idx="3">
                  <c:v>9.41</c:v>
                </c:pt>
                <c:pt idx="4">
                  <c:v>26.3</c:v>
                </c:pt>
                <c:pt idx="5">
                  <c:v>32.1</c:v>
                </c:pt>
                <c:pt idx="6">
                  <c:v>19.3</c:v>
                </c:pt>
                <c:pt idx="7">
                  <c:v>22</c:v>
                </c:pt>
                <c:pt idx="8">
                  <c:v>35.5</c:v>
                </c:pt>
                <c:pt idx="9">
                  <c:v>51</c:v>
                </c:pt>
                <c:pt idx="10">
                  <c:v>65.5</c:v>
                </c:pt>
                <c:pt idx="11">
                  <c:v>32</c:v>
                </c:pt>
                <c:pt idx="12">
                  <c:v>64.3</c:v>
                </c:pt>
                <c:pt idx="13">
                  <c:v>69.099999999999994</c:v>
                </c:pt>
                <c:pt idx="14">
                  <c:v>94.6</c:v>
                </c:pt>
                <c:pt idx="15">
                  <c:v>99</c:v>
                </c:pt>
                <c:pt idx="16">
                  <c:v>58.2</c:v>
                </c:pt>
                <c:pt idx="17">
                  <c:v>34.1</c:v>
                </c:pt>
                <c:pt idx="18">
                  <c:v>59.8</c:v>
                </c:pt>
                <c:pt idx="19">
                  <c:v>48</c:v>
                </c:pt>
                <c:pt idx="20">
                  <c:v>42.6</c:v>
                </c:pt>
                <c:pt idx="21">
                  <c:v>66.599999999999994</c:v>
                </c:pt>
                <c:pt idx="22">
                  <c:v>41.4</c:v>
                </c:pt>
                <c:pt idx="23">
                  <c:v>124</c:v>
                </c:pt>
                <c:pt idx="24">
                  <c:v>70</c:v>
                </c:pt>
                <c:pt idx="25">
                  <c:v>35.4</c:v>
                </c:pt>
                <c:pt idx="26">
                  <c:v>33.200000000000003</c:v>
                </c:pt>
                <c:pt idx="27">
                  <c:v>36.299999999999997</c:v>
                </c:pt>
                <c:pt idx="28">
                  <c:v>33.9</c:v>
                </c:pt>
                <c:pt idx="29">
                  <c:v>25.8</c:v>
                </c:pt>
                <c:pt idx="30">
                  <c:v>22.1</c:v>
                </c:pt>
                <c:pt idx="31">
                  <c:v>20.2</c:v>
                </c:pt>
                <c:pt idx="32">
                  <c:v>18.399999999999999</c:v>
                </c:pt>
                <c:pt idx="33">
                  <c:v>16.899999999999999</c:v>
                </c:pt>
                <c:pt idx="34">
                  <c:v>15.8</c:v>
                </c:pt>
                <c:pt idx="35">
                  <c:v>14.9</c:v>
                </c:pt>
                <c:pt idx="36">
                  <c:v>15.5</c:v>
                </c:pt>
                <c:pt idx="37">
                  <c:v>15.8</c:v>
                </c:pt>
                <c:pt idx="38">
                  <c:v>14.9</c:v>
                </c:pt>
                <c:pt idx="39">
                  <c:v>14.6</c:v>
                </c:pt>
                <c:pt idx="40">
                  <c:v>14.7</c:v>
                </c:pt>
                <c:pt idx="41">
                  <c:v>14.4</c:v>
                </c:pt>
                <c:pt idx="42">
                  <c:v>13.4</c:v>
                </c:pt>
                <c:pt idx="43">
                  <c:v>12.9</c:v>
                </c:pt>
                <c:pt idx="44">
                  <c:v>11.9</c:v>
                </c:pt>
                <c:pt idx="45">
                  <c:v>11.4</c:v>
                </c:pt>
                <c:pt idx="46">
                  <c:v>10.8</c:v>
                </c:pt>
                <c:pt idx="47">
                  <c:v>10.4</c:v>
                </c:pt>
                <c:pt idx="48">
                  <c:v>10.3</c:v>
                </c:pt>
                <c:pt idx="49">
                  <c:v>9.84</c:v>
                </c:pt>
                <c:pt idx="50">
                  <c:v>9.4600000000000009</c:v>
                </c:pt>
                <c:pt idx="51">
                  <c:v>8.8699999999999992</c:v>
                </c:pt>
                <c:pt idx="52">
                  <c:v>8.52</c:v>
                </c:pt>
                <c:pt idx="53">
                  <c:v>8.7100000000000009</c:v>
                </c:pt>
                <c:pt idx="54">
                  <c:v>8.5</c:v>
                </c:pt>
                <c:pt idx="55">
                  <c:v>8.48</c:v>
                </c:pt>
                <c:pt idx="56">
                  <c:v>8.8800000000000008</c:v>
                </c:pt>
                <c:pt idx="57">
                  <c:v>9.4499999999999993</c:v>
                </c:pt>
                <c:pt idx="58">
                  <c:v>8.59</c:v>
                </c:pt>
                <c:pt idx="59">
                  <c:v>8.94</c:v>
                </c:pt>
                <c:pt idx="60">
                  <c:v>11.5</c:v>
                </c:pt>
                <c:pt idx="61">
                  <c:v>12.5</c:v>
                </c:pt>
                <c:pt idx="62">
                  <c:v>10.9</c:v>
                </c:pt>
                <c:pt idx="63">
                  <c:v>11.2</c:v>
                </c:pt>
                <c:pt idx="64">
                  <c:v>21.8</c:v>
                </c:pt>
                <c:pt idx="65">
                  <c:v>15.6</c:v>
                </c:pt>
                <c:pt idx="66">
                  <c:v>11.8</c:v>
                </c:pt>
                <c:pt idx="67">
                  <c:v>10.5</c:v>
                </c:pt>
                <c:pt idx="68">
                  <c:v>9.58</c:v>
                </c:pt>
                <c:pt idx="69">
                  <c:v>8.99</c:v>
                </c:pt>
                <c:pt idx="70">
                  <c:v>9.0299999999999994</c:v>
                </c:pt>
                <c:pt idx="71">
                  <c:v>8.9499999999999993</c:v>
                </c:pt>
                <c:pt idx="72">
                  <c:v>9.01</c:v>
                </c:pt>
                <c:pt idx="73">
                  <c:v>9.0950000000000006</c:v>
                </c:pt>
                <c:pt idx="74">
                  <c:v>9.09</c:v>
                </c:pt>
                <c:pt idx="75">
                  <c:v>9.18</c:v>
                </c:pt>
                <c:pt idx="76">
                  <c:v>9.2899999999999991</c:v>
                </c:pt>
                <c:pt idx="77">
                  <c:v>10.7</c:v>
                </c:pt>
                <c:pt idx="78">
                  <c:v>8.23</c:v>
                </c:pt>
                <c:pt idx="79">
                  <c:v>7.75</c:v>
                </c:pt>
                <c:pt idx="80">
                  <c:v>9.7100000000000009</c:v>
                </c:pt>
                <c:pt idx="81">
                  <c:v>7.87</c:v>
                </c:pt>
                <c:pt idx="82">
                  <c:v>8.08</c:v>
                </c:pt>
                <c:pt idx="83">
                  <c:v>7.87</c:v>
                </c:pt>
                <c:pt idx="84">
                  <c:v>7.23</c:v>
                </c:pt>
                <c:pt idx="85">
                  <c:v>6.75</c:v>
                </c:pt>
                <c:pt idx="86">
                  <c:v>6.51</c:v>
                </c:pt>
                <c:pt idx="87">
                  <c:v>6.37</c:v>
                </c:pt>
                <c:pt idx="88">
                  <c:v>6.48</c:v>
                </c:pt>
                <c:pt idx="89">
                  <c:v>7.31</c:v>
                </c:pt>
                <c:pt idx="90">
                  <c:v>7.59</c:v>
                </c:pt>
                <c:pt idx="91">
                  <c:v>7.29</c:v>
                </c:pt>
                <c:pt idx="92">
                  <c:v>7.11</c:v>
                </c:pt>
                <c:pt idx="93">
                  <c:v>9.0500000000000007</c:v>
                </c:pt>
                <c:pt idx="94">
                  <c:v>17.899999999999999</c:v>
                </c:pt>
                <c:pt idx="95">
                  <c:v>58.6</c:v>
                </c:pt>
                <c:pt idx="96">
                  <c:v>22.9</c:v>
                </c:pt>
                <c:pt idx="97">
                  <c:v>14.1</c:v>
                </c:pt>
                <c:pt idx="98">
                  <c:v>45.3</c:v>
                </c:pt>
                <c:pt idx="99">
                  <c:v>63.5</c:v>
                </c:pt>
                <c:pt idx="100">
                  <c:v>25.5</c:v>
                </c:pt>
                <c:pt idx="101">
                  <c:v>22.6</c:v>
                </c:pt>
                <c:pt idx="102">
                  <c:v>33.1</c:v>
                </c:pt>
                <c:pt idx="103">
                  <c:v>19.600000000000001</c:v>
                </c:pt>
                <c:pt idx="104">
                  <c:v>15</c:v>
                </c:pt>
                <c:pt idx="105">
                  <c:v>13.4</c:v>
                </c:pt>
                <c:pt idx="106">
                  <c:v>12</c:v>
                </c:pt>
                <c:pt idx="107">
                  <c:v>11.9</c:v>
                </c:pt>
                <c:pt idx="108">
                  <c:v>25.6</c:v>
                </c:pt>
                <c:pt idx="109">
                  <c:v>18.600000000000001</c:v>
                </c:pt>
                <c:pt idx="110">
                  <c:v>16.399999999999999</c:v>
                </c:pt>
                <c:pt idx="111">
                  <c:v>14.3</c:v>
                </c:pt>
                <c:pt idx="112">
                  <c:v>12.7</c:v>
                </c:pt>
                <c:pt idx="113">
                  <c:v>15.6</c:v>
                </c:pt>
                <c:pt idx="114">
                  <c:v>43</c:v>
                </c:pt>
                <c:pt idx="115">
                  <c:v>55.3</c:v>
                </c:pt>
                <c:pt idx="116">
                  <c:v>24.4</c:v>
                </c:pt>
                <c:pt idx="117">
                  <c:v>17.3</c:v>
                </c:pt>
                <c:pt idx="118">
                  <c:v>14.3</c:v>
                </c:pt>
                <c:pt idx="119">
                  <c:v>12.4</c:v>
                </c:pt>
                <c:pt idx="120">
                  <c:v>11.2</c:v>
                </c:pt>
                <c:pt idx="121">
                  <c:v>10.199999999999999</c:v>
                </c:pt>
                <c:pt idx="122">
                  <c:v>9.43</c:v>
                </c:pt>
                <c:pt idx="123">
                  <c:v>8.8000000000000007</c:v>
                </c:pt>
                <c:pt idx="124">
                  <c:v>8.32</c:v>
                </c:pt>
                <c:pt idx="125">
                  <c:v>8.0399999999999991</c:v>
                </c:pt>
                <c:pt idx="126">
                  <c:v>7.74</c:v>
                </c:pt>
                <c:pt idx="127">
                  <c:v>7.38</c:v>
                </c:pt>
                <c:pt idx="128">
                  <c:v>7.17</c:v>
                </c:pt>
                <c:pt idx="129">
                  <c:v>7.89</c:v>
                </c:pt>
                <c:pt idx="130">
                  <c:v>8.66</c:v>
                </c:pt>
                <c:pt idx="131">
                  <c:v>8.4</c:v>
                </c:pt>
                <c:pt idx="132">
                  <c:v>7.95</c:v>
                </c:pt>
                <c:pt idx="133">
                  <c:v>120</c:v>
                </c:pt>
                <c:pt idx="134">
                  <c:v>155</c:v>
                </c:pt>
                <c:pt idx="135">
                  <c:v>73</c:v>
                </c:pt>
                <c:pt idx="136">
                  <c:v>107</c:v>
                </c:pt>
                <c:pt idx="137">
                  <c:v>81.2</c:v>
                </c:pt>
                <c:pt idx="138">
                  <c:v>37.799999999999997</c:v>
                </c:pt>
                <c:pt idx="139">
                  <c:v>25.5</c:v>
                </c:pt>
                <c:pt idx="140">
                  <c:v>42.1</c:v>
                </c:pt>
                <c:pt idx="141">
                  <c:v>27.5</c:v>
                </c:pt>
                <c:pt idx="142">
                  <c:v>19.600000000000001</c:v>
                </c:pt>
                <c:pt idx="143">
                  <c:v>16.2</c:v>
                </c:pt>
                <c:pt idx="144">
                  <c:v>14.1</c:v>
                </c:pt>
                <c:pt idx="145">
                  <c:v>13</c:v>
                </c:pt>
                <c:pt idx="146">
                  <c:v>12.5</c:v>
                </c:pt>
                <c:pt idx="147">
                  <c:v>12.2</c:v>
                </c:pt>
                <c:pt idx="148">
                  <c:v>11.5</c:v>
                </c:pt>
                <c:pt idx="149">
                  <c:v>11.4</c:v>
                </c:pt>
                <c:pt idx="150">
                  <c:v>57.2</c:v>
                </c:pt>
                <c:pt idx="151">
                  <c:v>32.1</c:v>
                </c:pt>
                <c:pt idx="152">
                  <c:v>17.399999999999999</c:v>
                </c:pt>
                <c:pt idx="153">
                  <c:v>14.5</c:v>
                </c:pt>
                <c:pt idx="154">
                  <c:v>12.5</c:v>
                </c:pt>
                <c:pt idx="155">
                  <c:v>10.8</c:v>
                </c:pt>
                <c:pt idx="156">
                  <c:v>9.6199999999999992</c:v>
                </c:pt>
                <c:pt idx="157">
                  <c:v>8.7200000000000006</c:v>
                </c:pt>
                <c:pt idx="158">
                  <c:v>8.17</c:v>
                </c:pt>
                <c:pt idx="159">
                  <c:v>7.85</c:v>
                </c:pt>
                <c:pt idx="160">
                  <c:v>7.7</c:v>
                </c:pt>
                <c:pt idx="161">
                  <c:v>8.2799999999999994</c:v>
                </c:pt>
                <c:pt idx="162">
                  <c:v>8.4</c:v>
                </c:pt>
                <c:pt idx="163">
                  <c:v>8.02</c:v>
                </c:pt>
                <c:pt idx="164">
                  <c:v>8.85</c:v>
                </c:pt>
                <c:pt idx="165">
                  <c:v>9.11</c:v>
                </c:pt>
                <c:pt idx="166">
                  <c:v>8.26</c:v>
                </c:pt>
                <c:pt idx="167">
                  <c:v>7.55</c:v>
                </c:pt>
                <c:pt idx="168">
                  <c:v>7.54</c:v>
                </c:pt>
                <c:pt idx="169">
                  <c:v>10.9</c:v>
                </c:pt>
                <c:pt idx="170">
                  <c:v>8.6199999999999992</c:v>
                </c:pt>
                <c:pt idx="171">
                  <c:v>7.33</c:v>
                </c:pt>
                <c:pt idx="172">
                  <c:v>6.66</c:v>
                </c:pt>
                <c:pt idx="173">
                  <c:v>6.62</c:v>
                </c:pt>
                <c:pt idx="174">
                  <c:v>6.38</c:v>
                </c:pt>
                <c:pt idx="175">
                  <c:v>6.24</c:v>
                </c:pt>
                <c:pt idx="176">
                  <c:v>6.4</c:v>
                </c:pt>
                <c:pt idx="177">
                  <c:v>5.9</c:v>
                </c:pt>
                <c:pt idx="178">
                  <c:v>5.6</c:v>
                </c:pt>
                <c:pt idx="179">
                  <c:v>5.3</c:v>
                </c:pt>
                <c:pt idx="180">
                  <c:v>5.18</c:v>
                </c:pt>
                <c:pt idx="181">
                  <c:v>5.01</c:v>
                </c:pt>
                <c:pt idx="182">
                  <c:v>5.14</c:v>
                </c:pt>
                <c:pt idx="183">
                  <c:v>4.8899999999999997</c:v>
                </c:pt>
                <c:pt idx="184">
                  <c:v>4.79</c:v>
                </c:pt>
                <c:pt idx="185">
                  <c:v>4.6399999999999997</c:v>
                </c:pt>
                <c:pt idx="186">
                  <c:v>4.57</c:v>
                </c:pt>
                <c:pt idx="187">
                  <c:v>4.2300000000000004</c:v>
                </c:pt>
                <c:pt idx="188">
                  <c:v>4.0999999999999996</c:v>
                </c:pt>
                <c:pt idx="189">
                  <c:v>4.57</c:v>
                </c:pt>
                <c:pt idx="190">
                  <c:v>5.33</c:v>
                </c:pt>
                <c:pt idx="191">
                  <c:v>4.5</c:v>
                </c:pt>
                <c:pt idx="192">
                  <c:v>4.2699999999999996</c:v>
                </c:pt>
                <c:pt idx="193">
                  <c:v>4.1100000000000003</c:v>
                </c:pt>
                <c:pt idx="194">
                  <c:v>4.3899999999999997</c:v>
                </c:pt>
                <c:pt idx="195">
                  <c:v>5.07</c:v>
                </c:pt>
                <c:pt idx="196">
                  <c:v>6.81</c:v>
                </c:pt>
                <c:pt idx="197">
                  <c:v>9.18</c:v>
                </c:pt>
                <c:pt idx="198">
                  <c:v>6.39</c:v>
                </c:pt>
                <c:pt idx="199">
                  <c:v>7.54</c:v>
                </c:pt>
                <c:pt idx="200">
                  <c:v>12.2</c:v>
                </c:pt>
                <c:pt idx="201">
                  <c:v>9.01</c:v>
                </c:pt>
                <c:pt idx="202">
                  <c:v>6.88</c:v>
                </c:pt>
                <c:pt idx="203">
                  <c:v>5.57</c:v>
                </c:pt>
                <c:pt idx="204">
                  <c:v>13.3</c:v>
                </c:pt>
                <c:pt idx="205">
                  <c:v>7.93</c:v>
                </c:pt>
                <c:pt idx="206">
                  <c:v>6.6</c:v>
                </c:pt>
                <c:pt idx="207">
                  <c:v>6.69</c:v>
                </c:pt>
                <c:pt idx="208">
                  <c:v>6.53</c:v>
                </c:pt>
                <c:pt idx="209">
                  <c:v>5.96</c:v>
                </c:pt>
                <c:pt idx="210">
                  <c:v>5.12</c:v>
                </c:pt>
                <c:pt idx="211">
                  <c:v>4.8</c:v>
                </c:pt>
                <c:pt idx="212">
                  <c:v>4.4400000000000004</c:v>
                </c:pt>
                <c:pt idx="213">
                  <c:v>4.46</c:v>
                </c:pt>
                <c:pt idx="214">
                  <c:v>4.29</c:v>
                </c:pt>
                <c:pt idx="215">
                  <c:v>9.76</c:v>
                </c:pt>
                <c:pt idx="216">
                  <c:v>54.8</c:v>
                </c:pt>
                <c:pt idx="217">
                  <c:v>55.1</c:v>
                </c:pt>
                <c:pt idx="218">
                  <c:v>15.7</c:v>
                </c:pt>
                <c:pt idx="219">
                  <c:v>12.1</c:v>
                </c:pt>
                <c:pt idx="220">
                  <c:v>15.4</c:v>
                </c:pt>
                <c:pt idx="221">
                  <c:v>16.2</c:v>
                </c:pt>
                <c:pt idx="222">
                  <c:v>17.2</c:v>
                </c:pt>
                <c:pt idx="223">
                  <c:v>27.5</c:v>
                </c:pt>
                <c:pt idx="224">
                  <c:v>16</c:v>
                </c:pt>
                <c:pt idx="225">
                  <c:v>11.1</c:v>
                </c:pt>
                <c:pt idx="226">
                  <c:v>12.4</c:v>
                </c:pt>
                <c:pt idx="227">
                  <c:v>12.1</c:v>
                </c:pt>
                <c:pt idx="228">
                  <c:v>9.26</c:v>
                </c:pt>
                <c:pt idx="229">
                  <c:v>7.98</c:v>
                </c:pt>
                <c:pt idx="230">
                  <c:v>7.04</c:v>
                </c:pt>
                <c:pt idx="231">
                  <c:v>6.35</c:v>
                </c:pt>
                <c:pt idx="232">
                  <c:v>5.86</c:v>
                </c:pt>
                <c:pt idx="233">
                  <c:v>5.51</c:v>
                </c:pt>
                <c:pt idx="234">
                  <c:v>5.48</c:v>
                </c:pt>
                <c:pt idx="235">
                  <c:v>5.32</c:v>
                </c:pt>
                <c:pt idx="236">
                  <c:v>5.2</c:v>
                </c:pt>
                <c:pt idx="237">
                  <c:v>5</c:v>
                </c:pt>
                <c:pt idx="238">
                  <c:v>4.82</c:v>
                </c:pt>
                <c:pt idx="239">
                  <c:v>4.6500000000000004</c:v>
                </c:pt>
                <c:pt idx="240">
                  <c:v>4.53</c:v>
                </c:pt>
                <c:pt idx="241">
                  <c:v>4.38</c:v>
                </c:pt>
                <c:pt idx="242">
                  <c:v>4.28</c:v>
                </c:pt>
                <c:pt idx="243">
                  <c:v>4.26</c:v>
                </c:pt>
                <c:pt idx="244">
                  <c:v>4.12</c:v>
                </c:pt>
                <c:pt idx="245">
                  <c:v>4.12</c:v>
                </c:pt>
                <c:pt idx="246">
                  <c:v>4.04</c:v>
                </c:pt>
                <c:pt idx="247">
                  <c:v>3.98</c:v>
                </c:pt>
                <c:pt idx="248">
                  <c:v>3.96</c:v>
                </c:pt>
                <c:pt idx="249">
                  <c:v>3.94</c:v>
                </c:pt>
                <c:pt idx="250">
                  <c:v>4.84</c:v>
                </c:pt>
                <c:pt idx="251">
                  <c:v>33.799999999999997</c:v>
                </c:pt>
                <c:pt idx="252">
                  <c:v>20.8</c:v>
                </c:pt>
                <c:pt idx="253">
                  <c:v>19.7</c:v>
                </c:pt>
                <c:pt idx="254">
                  <c:v>12.2</c:v>
                </c:pt>
                <c:pt idx="255">
                  <c:v>75.599999999999994</c:v>
                </c:pt>
                <c:pt idx="256">
                  <c:v>180</c:v>
                </c:pt>
                <c:pt idx="257">
                  <c:v>167</c:v>
                </c:pt>
                <c:pt idx="258">
                  <c:v>105</c:v>
                </c:pt>
                <c:pt idx="259">
                  <c:v>50</c:v>
                </c:pt>
                <c:pt idx="260">
                  <c:v>28.1</c:v>
                </c:pt>
                <c:pt idx="261">
                  <c:v>19.3</c:v>
                </c:pt>
                <c:pt idx="262">
                  <c:v>16.899999999999999</c:v>
                </c:pt>
                <c:pt idx="263">
                  <c:v>16.5</c:v>
                </c:pt>
                <c:pt idx="264">
                  <c:v>13.8</c:v>
                </c:pt>
                <c:pt idx="265">
                  <c:v>12.2</c:v>
                </c:pt>
                <c:pt idx="266">
                  <c:v>11.1</c:v>
                </c:pt>
                <c:pt idx="267">
                  <c:v>9.94</c:v>
                </c:pt>
                <c:pt idx="268">
                  <c:v>9.19</c:v>
                </c:pt>
                <c:pt idx="269">
                  <c:v>8.61</c:v>
                </c:pt>
                <c:pt idx="270">
                  <c:v>8.23</c:v>
                </c:pt>
                <c:pt idx="271">
                  <c:v>8.02</c:v>
                </c:pt>
                <c:pt idx="272">
                  <c:v>8.0500000000000007</c:v>
                </c:pt>
                <c:pt idx="273">
                  <c:v>10.8</c:v>
                </c:pt>
                <c:pt idx="274">
                  <c:v>35.6</c:v>
                </c:pt>
                <c:pt idx="275">
                  <c:v>44.4</c:v>
                </c:pt>
                <c:pt idx="276">
                  <c:v>23</c:v>
                </c:pt>
                <c:pt idx="277">
                  <c:v>25.7</c:v>
                </c:pt>
                <c:pt idx="278">
                  <c:v>71.400000000000006</c:v>
                </c:pt>
                <c:pt idx="279">
                  <c:v>95.4</c:v>
                </c:pt>
                <c:pt idx="280">
                  <c:v>68.099999999999994</c:v>
                </c:pt>
                <c:pt idx="281">
                  <c:v>37.700000000000003</c:v>
                </c:pt>
                <c:pt idx="282">
                  <c:v>30.2</c:v>
                </c:pt>
                <c:pt idx="283">
                  <c:v>22.4</c:v>
                </c:pt>
                <c:pt idx="284">
                  <c:v>33.9</c:v>
                </c:pt>
                <c:pt idx="285">
                  <c:v>52</c:v>
                </c:pt>
                <c:pt idx="286">
                  <c:v>31.4</c:v>
                </c:pt>
                <c:pt idx="287">
                  <c:v>22.3</c:v>
                </c:pt>
                <c:pt idx="288">
                  <c:v>18.100000000000001</c:v>
                </c:pt>
                <c:pt idx="289">
                  <c:v>15.5</c:v>
                </c:pt>
                <c:pt idx="290">
                  <c:v>13.9</c:v>
                </c:pt>
                <c:pt idx="291">
                  <c:v>13</c:v>
                </c:pt>
                <c:pt idx="292">
                  <c:v>12.8</c:v>
                </c:pt>
                <c:pt idx="293">
                  <c:v>13.2</c:v>
                </c:pt>
                <c:pt idx="294">
                  <c:v>12.6</c:v>
                </c:pt>
                <c:pt idx="295">
                  <c:v>11.7</c:v>
                </c:pt>
                <c:pt idx="296">
                  <c:v>11</c:v>
                </c:pt>
                <c:pt idx="297">
                  <c:v>10.5</c:v>
                </c:pt>
                <c:pt idx="298">
                  <c:v>9.99</c:v>
                </c:pt>
                <c:pt idx="299">
                  <c:v>9.4600000000000009</c:v>
                </c:pt>
                <c:pt idx="300">
                  <c:v>9.09</c:v>
                </c:pt>
                <c:pt idx="301">
                  <c:v>8.76</c:v>
                </c:pt>
                <c:pt idx="302">
                  <c:v>8.5299999999999994</c:v>
                </c:pt>
                <c:pt idx="303">
                  <c:v>8.43</c:v>
                </c:pt>
                <c:pt idx="304">
                  <c:v>8.35</c:v>
                </c:pt>
                <c:pt idx="305">
                  <c:v>8.1199999999999992</c:v>
                </c:pt>
                <c:pt idx="306">
                  <c:v>8.15</c:v>
                </c:pt>
                <c:pt idx="307">
                  <c:v>8.02</c:v>
                </c:pt>
                <c:pt idx="308">
                  <c:v>8</c:v>
                </c:pt>
                <c:pt idx="309">
                  <c:v>7.68</c:v>
                </c:pt>
                <c:pt idx="310">
                  <c:v>7.58</c:v>
                </c:pt>
                <c:pt idx="311">
                  <c:v>7.48</c:v>
                </c:pt>
                <c:pt idx="312">
                  <c:v>7.91</c:v>
                </c:pt>
                <c:pt idx="313">
                  <c:v>10.4</c:v>
                </c:pt>
                <c:pt idx="314">
                  <c:v>10.1</c:v>
                </c:pt>
                <c:pt idx="315">
                  <c:v>8.5399999999999991</c:v>
                </c:pt>
                <c:pt idx="316">
                  <c:v>10.1</c:v>
                </c:pt>
                <c:pt idx="317">
                  <c:v>66.8</c:v>
                </c:pt>
                <c:pt idx="318">
                  <c:v>46.2</c:v>
                </c:pt>
                <c:pt idx="319">
                  <c:v>23.5</c:v>
                </c:pt>
                <c:pt idx="320">
                  <c:v>16.7</c:v>
                </c:pt>
                <c:pt idx="321">
                  <c:v>13.7</c:v>
                </c:pt>
                <c:pt idx="322">
                  <c:v>11.9</c:v>
                </c:pt>
                <c:pt idx="323">
                  <c:v>10.7</c:v>
                </c:pt>
                <c:pt idx="324">
                  <c:v>10.5</c:v>
                </c:pt>
                <c:pt idx="325">
                  <c:v>10.4</c:v>
                </c:pt>
                <c:pt idx="326">
                  <c:v>10.1</c:v>
                </c:pt>
                <c:pt idx="327">
                  <c:v>9.2200000000000006</c:v>
                </c:pt>
                <c:pt idx="328">
                  <c:v>10.1</c:v>
                </c:pt>
                <c:pt idx="329">
                  <c:v>14.3</c:v>
                </c:pt>
                <c:pt idx="330">
                  <c:v>13.7</c:v>
                </c:pt>
                <c:pt idx="331">
                  <c:v>14.9</c:v>
                </c:pt>
                <c:pt idx="332">
                  <c:v>14.2</c:v>
                </c:pt>
                <c:pt idx="333">
                  <c:v>23</c:v>
                </c:pt>
                <c:pt idx="334">
                  <c:v>28.2</c:v>
                </c:pt>
                <c:pt idx="335">
                  <c:v>46</c:v>
                </c:pt>
                <c:pt idx="336">
                  <c:v>34.700000000000003</c:v>
                </c:pt>
                <c:pt idx="337">
                  <c:v>58.3</c:v>
                </c:pt>
                <c:pt idx="338">
                  <c:v>29.9</c:v>
                </c:pt>
                <c:pt idx="339">
                  <c:v>18.600000000000001</c:v>
                </c:pt>
                <c:pt idx="340">
                  <c:v>39.5</c:v>
                </c:pt>
                <c:pt idx="341">
                  <c:v>38.4</c:v>
                </c:pt>
                <c:pt idx="342">
                  <c:v>107</c:v>
                </c:pt>
                <c:pt idx="343">
                  <c:v>53.8</c:v>
                </c:pt>
                <c:pt idx="344">
                  <c:v>40.799999999999997</c:v>
                </c:pt>
                <c:pt idx="345">
                  <c:v>33</c:v>
                </c:pt>
                <c:pt idx="346">
                  <c:v>64.8</c:v>
                </c:pt>
                <c:pt idx="347">
                  <c:v>68</c:v>
                </c:pt>
                <c:pt idx="348">
                  <c:v>64.7</c:v>
                </c:pt>
                <c:pt idx="349">
                  <c:v>83.3</c:v>
                </c:pt>
                <c:pt idx="350">
                  <c:v>48</c:v>
                </c:pt>
                <c:pt idx="351">
                  <c:v>90.1</c:v>
                </c:pt>
                <c:pt idx="352">
                  <c:v>162</c:v>
                </c:pt>
                <c:pt idx="353">
                  <c:v>81.5</c:v>
                </c:pt>
                <c:pt idx="354">
                  <c:v>30.1</c:v>
                </c:pt>
                <c:pt idx="355">
                  <c:v>27.7</c:v>
                </c:pt>
                <c:pt idx="356">
                  <c:v>34.799999999999997</c:v>
                </c:pt>
                <c:pt idx="357">
                  <c:v>36.299999999999997</c:v>
                </c:pt>
                <c:pt idx="358">
                  <c:v>30.2</c:v>
                </c:pt>
                <c:pt idx="359">
                  <c:v>22.2</c:v>
                </c:pt>
                <c:pt idx="360">
                  <c:v>19.5</c:v>
                </c:pt>
                <c:pt idx="361">
                  <c:v>20.2</c:v>
                </c:pt>
                <c:pt idx="362">
                  <c:v>68.099999999999994</c:v>
                </c:pt>
                <c:pt idx="363">
                  <c:v>83.7</c:v>
                </c:pt>
                <c:pt idx="364">
                  <c:v>50.6</c:v>
                </c:pt>
                <c:pt idx="365">
                  <c:v>29.4</c:v>
                </c:pt>
                <c:pt idx="366">
                  <c:v>50.3</c:v>
                </c:pt>
                <c:pt idx="367">
                  <c:v>97.5</c:v>
                </c:pt>
                <c:pt idx="368">
                  <c:v>110</c:v>
                </c:pt>
                <c:pt idx="369">
                  <c:v>74.7</c:v>
                </c:pt>
                <c:pt idx="370">
                  <c:v>70.900000000000006</c:v>
                </c:pt>
                <c:pt idx="371">
                  <c:v>55.1</c:v>
                </c:pt>
                <c:pt idx="372">
                  <c:v>40.6</c:v>
                </c:pt>
                <c:pt idx="373">
                  <c:v>37.4</c:v>
                </c:pt>
                <c:pt idx="374">
                  <c:v>79.400000000000006</c:v>
                </c:pt>
                <c:pt idx="375">
                  <c:v>47.6</c:v>
                </c:pt>
                <c:pt idx="376">
                  <c:v>57.4</c:v>
                </c:pt>
                <c:pt idx="377">
                  <c:v>101</c:v>
                </c:pt>
                <c:pt idx="378">
                  <c:v>82.5</c:v>
                </c:pt>
                <c:pt idx="379">
                  <c:v>57.5</c:v>
                </c:pt>
                <c:pt idx="380">
                  <c:v>35.799999999999997</c:v>
                </c:pt>
                <c:pt idx="381">
                  <c:v>26.1</c:v>
                </c:pt>
                <c:pt idx="382">
                  <c:v>30.9</c:v>
                </c:pt>
                <c:pt idx="383">
                  <c:v>52.2</c:v>
                </c:pt>
                <c:pt idx="384">
                  <c:v>27.8</c:v>
                </c:pt>
                <c:pt idx="385">
                  <c:v>24.8</c:v>
                </c:pt>
                <c:pt idx="386">
                  <c:v>23.4</c:v>
                </c:pt>
                <c:pt idx="387">
                  <c:v>42.2</c:v>
                </c:pt>
                <c:pt idx="388">
                  <c:v>29.6</c:v>
                </c:pt>
                <c:pt idx="389">
                  <c:v>42.8</c:v>
                </c:pt>
                <c:pt idx="390">
                  <c:v>56.7</c:v>
                </c:pt>
                <c:pt idx="391">
                  <c:v>123</c:v>
                </c:pt>
                <c:pt idx="392">
                  <c:v>104</c:v>
                </c:pt>
                <c:pt idx="393">
                  <c:v>50.2</c:v>
                </c:pt>
                <c:pt idx="394">
                  <c:v>64.099999999999994</c:v>
                </c:pt>
                <c:pt idx="395">
                  <c:v>33.6</c:v>
                </c:pt>
                <c:pt idx="396">
                  <c:v>42.5</c:v>
                </c:pt>
                <c:pt idx="397">
                  <c:v>52.4</c:v>
                </c:pt>
                <c:pt idx="398">
                  <c:v>39.799999999999997</c:v>
                </c:pt>
                <c:pt idx="399">
                  <c:v>62.8</c:v>
                </c:pt>
                <c:pt idx="400">
                  <c:v>56.3</c:v>
                </c:pt>
                <c:pt idx="401">
                  <c:v>39</c:v>
                </c:pt>
                <c:pt idx="402">
                  <c:v>33.799999999999997</c:v>
                </c:pt>
                <c:pt idx="403">
                  <c:v>26</c:v>
                </c:pt>
                <c:pt idx="404">
                  <c:v>33.799999999999997</c:v>
                </c:pt>
                <c:pt idx="405">
                  <c:v>23.3</c:v>
                </c:pt>
                <c:pt idx="406">
                  <c:v>20</c:v>
                </c:pt>
                <c:pt idx="407">
                  <c:v>17.899999999999999</c:v>
                </c:pt>
                <c:pt idx="408">
                  <c:v>16.3</c:v>
                </c:pt>
                <c:pt idx="409">
                  <c:v>15</c:v>
                </c:pt>
                <c:pt idx="410">
                  <c:v>14.2</c:v>
                </c:pt>
                <c:pt idx="411">
                  <c:v>13.6</c:v>
                </c:pt>
                <c:pt idx="412">
                  <c:v>13.3</c:v>
                </c:pt>
                <c:pt idx="413">
                  <c:v>13.2</c:v>
                </c:pt>
                <c:pt idx="414">
                  <c:v>12.9</c:v>
                </c:pt>
                <c:pt idx="415">
                  <c:v>12.3</c:v>
                </c:pt>
                <c:pt idx="416">
                  <c:v>11.9</c:v>
                </c:pt>
                <c:pt idx="417">
                  <c:v>11.5</c:v>
                </c:pt>
                <c:pt idx="418">
                  <c:v>11.2</c:v>
                </c:pt>
                <c:pt idx="419">
                  <c:v>11.2</c:v>
                </c:pt>
                <c:pt idx="420">
                  <c:v>12.3</c:v>
                </c:pt>
                <c:pt idx="421">
                  <c:v>42.6</c:v>
                </c:pt>
                <c:pt idx="422">
                  <c:v>98</c:v>
                </c:pt>
                <c:pt idx="423">
                  <c:v>154</c:v>
                </c:pt>
                <c:pt idx="424">
                  <c:v>96.7</c:v>
                </c:pt>
                <c:pt idx="425">
                  <c:v>52.2</c:v>
                </c:pt>
                <c:pt idx="426">
                  <c:v>73.400000000000006</c:v>
                </c:pt>
                <c:pt idx="427">
                  <c:v>56.8</c:v>
                </c:pt>
                <c:pt idx="428">
                  <c:v>51.1</c:v>
                </c:pt>
                <c:pt idx="429">
                  <c:v>38.1</c:v>
                </c:pt>
                <c:pt idx="430">
                  <c:v>41</c:v>
                </c:pt>
                <c:pt idx="431">
                  <c:v>39.299999999999997</c:v>
                </c:pt>
                <c:pt idx="432">
                  <c:v>49.8</c:v>
                </c:pt>
                <c:pt idx="433">
                  <c:v>23.6</c:v>
                </c:pt>
                <c:pt idx="434">
                  <c:v>24</c:v>
                </c:pt>
                <c:pt idx="435">
                  <c:v>28.1</c:v>
                </c:pt>
                <c:pt idx="436">
                  <c:v>53.5</c:v>
                </c:pt>
                <c:pt idx="437">
                  <c:v>35.700000000000003</c:v>
                </c:pt>
                <c:pt idx="438">
                  <c:v>36.6</c:v>
                </c:pt>
                <c:pt idx="439">
                  <c:v>20.2</c:v>
                </c:pt>
                <c:pt idx="440">
                  <c:v>18</c:v>
                </c:pt>
                <c:pt idx="441">
                  <c:v>17.5</c:v>
                </c:pt>
                <c:pt idx="442">
                  <c:v>19.5</c:v>
                </c:pt>
                <c:pt idx="443">
                  <c:v>16.3</c:v>
                </c:pt>
                <c:pt idx="444">
                  <c:v>14.6</c:v>
                </c:pt>
                <c:pt idx="445">
                  <c:v>19.399999999999999</c:v>
                </c:pt>
                <c:pt idx="446">
                  <c:v>64.900000000000006</c:v>
                </c:pt>
                <c:pt idx="447">
                  <c:v>104</c:v>
                </c:pt>
                <c:pt idx="448">
                  <c:v>31.6</c:v>
                </c:pt>
                <c:pt idx="449">
                  <c:v>25.3</c:v>
                </c:pt>
                <c:pt idx="450">
                  <c:v>17.399999999999999</c:v>
                </c:pt>
                <c:pt idx="451">
                  <c:v>18</c:v>
                </c:pt>
                <c:pt idx="452">
                  <c:v>18</c:v>
                </c:pt>
                <c:pt idx="453">
                  <c:v>15.8</c:v>
                </c:pt>
                <c:pt idx="454">
                  <c:v>20</c:v>
                </c:pt>
                <c:pt idx="455">
                  <c:v>62.4</c:v>
                </c:pt>
                <c:pt idx="456">
                  <c:v>30.1</c:v>
                </c:pt>
                <c:pt idx="457">
                  <c:v>19.7</c:v>
                </c:pt>
                <c:pt idx="458">
                  <c:v>28.1</c:v>
                </c:pt>
                <c:pt idx="459">
                  <c:v>22.3</c:v>
                </c:pt>
                <c:pt idx="460">
                  <c:v>28.5</c:v>
                </c:pt>
                <c:pt idx="461">
                  <c:v>27</c:v>
                </c:pt>
                <c:pt idx="462">
                  <c:v>30.4</c:v>
                </c:pt>
                <c:pt idx="463">
                  <c:v>37.700000000000003</c:v>
                </c:pt>
                <c:pt idx="464">
                  <c:v>21.2</c:v>
                </c:pt>
                <c:pt idx="465">
                  <c:v>20.2</c:v>
                </c:pt>
                <c:pt idx="466">
                  <c:v>19</c:v>
                </c:pt>
                <c:pt idx="467">
                  <c:v>22.8</c:v>
                </c:pt>
                <c:pt idx="468">
                  <c:v>16.100000000000001</c:v>
                </c:pt>
                <c:pt idx="469">
                  <c:v>13.6</c:v>
                </c:pt>
                <c:pt idx="470">
                  <c:v>12.2</c:v>
                </c:pt>
                <c:pt idx="471">
                  <c:v>11.4</c:v>
                </c:pt>
                <c:pt idx="472">
                  <c:v>10.9</c:v>
                </c:pt>
                <c:pt idx="473">
                  <c:v>10.6</c:v>
                </c:pt>
                <c:pt idx="474">
                  <c:v>10.5</c:v>
                </c:pt>
                <c:pt idx="475">
                  <c:v>13.2</c:v>
                </c:pt>
                <c:pt idx="476">
                  <c:v>18</c:v>
                </c:pt>
                <c:pt idx="477">
                  <c:v>33.299999999999997</c:v>
                </c:pt>
                <c:pt idx="478">
                  <c:v>34.200000000000003</c:v>
                </c:pt>
                <c:pt idx="479">
                  <c:v>17.7</c:v>
                </c:pt>
                <c:pt idx="480">
                  <c:v>17.5</c:v>
                </c:pt>
                <c:pt idx="481">
                  <c:v>14.2</c:v>
                </c:pt>
                <c:pt idx="482">
                  <c:v>17.5</c:v>
                </c:pt>
                <c:pt idx="483">
                  <c:v>22.1</c:v>
                </c:pt>
                <c:pt idx="484">
                  <c:v>13.5</c:v>
                </c:pt>
                <c:pt idx="485">
                  <c:v>11.1</c:v>
                </c:pt>
                <c:pt idx="486">
                  <c:v>10.1</c:v>
                </c:pt>
                <c:pt idx="487">
                  <c:v>9.74</c:v>
                </c:pt>
                <c:pt idx="488">
                  <c:v>9.32</c:v>
                </c:pt>
                <c:pt idx="489">
                  <c:v>11.5</c:v>
                </c:pt>
                <c:pt idx="490">
                  <c:v>17.3</c:v>
                </c:pt>
                <c:pt idx="491">
                  <c:v>12.1</c:v>
                </c:pt>
                <c:pt idx="492">
                  <c:v>9.83</c:v>
                </c:pt>
                <c:pt idx="493">
                  <c:v>8.82</c:v>
                </c:pt>
                <c:pt idx="494">
                  <c:v>8.2799999999999994</c:v>
                </c:pt>
                <c:pt idx="495">
                  <c:v>7.91</c:v>
                </c:pt>
                <c:pt idx="496">
                  <c:v>7.65</c:v>
                </c:pt>
                <c:pt idx="497">
                  <c:v>7.26</c:v>
                </c:pt>
                <c:pt idx="498">
                  <c:v>7.1</c:v>
                </c:pt>
                <c:pt idx="499">
                  <c:v>8.15</c:v>
                </c:pt>
                <c:pt idx="500">
                  <c:v>10.5</c:v>
                </c:pt>
                <c:pt idx="501">
                  <c:v>8.58</c:v>
                </c:pt>
                <c:pt idx="502">
                  <c:v>7.5</c:v>
                </c:pt>
                <c:pt idx="503">
                  <c:v>7.15</c:v>
                </c:pt>
                <c:pt idx="504">
                  <c:v>7.15</c:v>
                </c:pt>
                <c:pt idx="505">
                  <c:v>6.95</c:v>
                </c:pt>
                <c:pt idx="506">
                  <c:v>14.5</c:v>
                </c:pt>
                <c:pt idx="507">
                  <c:v>18.3</c:v>
                </c:pt>
                <c:pt idx="508">
                  <c:v>10.7</c:v>
                </c:pt>
                <c:pt idx="509">
                  <c:v>8.52</c:v>
                </c:pt>
                <c:pt idx="510">
                  <c:v>7.56</c:v>
                </c:pt>
                <c:pt idx="511">
                  <c:v>6.99</c:v>
                </c:pt>
                <c:pt idx="512">
                  <c:v>6.64</c:v>
                </c:pt>
                <c:pt idx="513">
                  <c:v>6.31</c:v>
                </c:pt>
                <c:pt idx="514">
                  <c:v>6.08</c:v>
                </c:pt>
                <c:pt idx="515">
                  <c:v>5.87</c:v>
                </c:pt>
                <c:pt idx="516">
                  <c:v>5.73</c:v>
                </c:pt>
                <c:pt idx="517">
                  <c:v>5.95</c:v>
                </c:pt>
                <c:pt idx="518">
                  <c:v>6.17</c:v>
                </c:pt>
                <c:pt idx="519">
                  <c:v>7.9</c:v>
                </c:pt>
                <c:pt idx="520">
                  <c:v>8.7799999999999994</c:v>
                </c:pt>
                <c:pt idx="521">
                  <c:v>6.76</c:v>
                </c:pt>
                <c:pt idx="522">
                  <c:v>6.24</c:v>
                </c:pt>
                <c:pt idx="523">
                  <c:v>6.26</c:v>
                </c:pt>
                <c:pt idx="524">
                  <c:v>5.58</c:v>
                </c:pt>
                <c:pt idx="525">
                  <c:v>5.33</c:v>
                </c:pt>
                <c:pt idx="526">
                  <c:v>5.17</c:v>
                </c:pt>
                <c:pt idx="527">
                  <c:v>4.97</c:v>
                </c:pt>
                <c:pt idx="528">
                  <c:v>4.8499999999999996</c:v>
                </c:pt>
                <c:pt idx="529">
                  <c:v>4.63</c:v>
                </c:pt>
                <c:pt idx="530">
                  <c:v>4.5</c:v>
                </c:pt>
                <c:pt idx="531">
                  <c:v>4.46</c:v>
                </c:pt>
                <c:pt idx="532">
                  <c:v>4.6100000000000003</c:v>
                </c:pt>
                <c:pt idx="533">
                  <c:v>4.58</c:v>
                </c:pt>
                <c:pt idx="534">
                  <c:v>4.47</c:v>
                </c:pt>
                <c:pt idx="535">
                  <c:v>5.51</c:v>
                </c:pt>
                <c:pt idx="536">
                  <c:v>5.22</c:v>
                </c:pt>
                <c:pt idx="537">
                  <c:v>9.4</c:v>
                </c:pt>
                <c:pt idx="538">
                  <c:v>6.46</c:v>
                </c:pt>
                <c:pt idx="539">
                  <c:v>5.18</c:v>
                </c:pt>
                <c:pt idx="540">
                  <c:v>4.99</c:v>
                </c:pt>
                <c:pt idx="541">
                  <c:v>5.5</c:v>
                </c:pt>
                <c:pt idx="542">
                  <c:v>4.83</c:v>
                </c:pt>
                <c:pt idx="543">
                  <c:v>5.82</c:v>
                </c:pt>
                <c:pt idx="544">
                  <c:v>4.6900000000000004</c:v>
                </c:pt>
                <c:pt idx="545">
                  <c:v>4.12</c:v>
                </c:pt>
                <c:pt idx="546">
                  <c:v>3.9</c:v>
                </c:pt>
                <c:pt idx="547">
                  <c:v>3.83</c:v>
                </c:pt>
                <c:pt idx="548">
                  <c:v>3.68</c:v>
                </c:pt>
                <c:pt idx="549">
                  <c:v>3.67</c:v>
                </c:pt>
                <c:pt idx="550">
                  <c:v>3.61</c:v>
                </c:pt>
                <c:pt idx="551">
                  <c:v>3.67</c:v>
                </c:pt>
                <c:pt idx="552">
                  <c:v>3.75</c:v>
                </c:pt>
                <c:pt idx="553">
                  <c:v>3.74</c:v>
                </c:pt>
                <c:pt idx="554">
                  <c:v>3.68</c:v>
                </c:pt>
                <c:pt idx="555">
                  <c:v>3.52</c:v>
                </c:pt>
                <c:pt idx="556">
                  <c:v>3.47</c:v>
                </c:pt>
                <c:pt idx="557">
                  <c:v>3.39</c:v>
                </c:pt>
                <c:pt idx="558">
                  <c:v>3.48</c:v>
                </c:pt>
                <c:pt idx="559">
                  <c:v>3.31</c:v>
                </c:pt>
                <c:pt idx="560">
                  <c:v>3.21</c:v>
                </c:pt>
                <c:pt idx="561">
                  <c:v>3.14</c:v>
                </c:pt>
                <c:pt idx="562">
                  <c:v>3.07</c:v>
                </c:pt>
                <c:pt idx="563">
                  <c:v>3.1</c:v>
                </c:pt>
                <c:pt idx="564">
                  <c:v>3.01</c:v>
                </c:pt>
                <c:pt idx="565">
                  <c:v>2.96</c:v>
                </c:pt>
                <c:pt idx="566">
                  <c:v>2.92</c:v>
                </c:pt>
                <c:pt idx="567">
                  <c:v>3</c:v>
                </c:pt>
                <c:pt idx="568">
                  <c:v>2.91</c:v>
                </c:pt>
                <c:pt idx="569">
                  <c:v>3.52</c:v>
                </c:pt>
                <c:pt idx="570">
                  <c:v>4.47</c:v>
                </c:pt>
                <c:pt idx="571">
                  <c:v>3.64</c:v>
                </c:pt>
                <c:pt idx="572">
                  <c:v>3.9</c:v>
                </c:pt>
                <c:pt idx="573">
                  <c:v>3.69</c:v>
                </c:pt>
                <c:pt idx="574">
                  <c:v>3.32</c:v>
                </c:pt>
                <c:pt idx="575">
                  <c:v>3.16</c:v>
                </c:pt>
                <c:pt idx="576">
                  <c:v>4.3</c:v>
                </c:pt>
                <c:pt idx="577">
                  <c:v>4.24</c:v>
                </c:pt>
                <c:pt idx="578">
                  <c:v>3.66</c:v>
                </c:pt>
                <c:pt idx="579">
                  <c:v>3.26</c:v>
                </c:pt>
                <c:pt idx="580">
                  <c:v>3.58</c:v>
                </c:pt>
                <c:pt idx="581">
                  <c:v>5.82</c:v>
                </c:pt>
                <c:pt idx="582">
                  <c:v>4.1900000000000004</c:v>
                </c:pt>
                <c:pt idx="583">
                  <c:v>3.69</c:v>
                </c:pt>
                <c:pt idx="584">
                  <c:v>3.4</c:v>
                </c:pt>
                <c:pt idx="585">
                  <c:v>3.21</c:v>
                </c:pt>
                <c:pt idx="586">
                  <c:v>3.18</c:v>
                </c:pt>
                <c:pt idx="587">
                  <c:v>3.26</c:v>
                </c:pt>
                <c:pt idx="588">
                  <c:v>3.25</c:v>
                </c:pt>
                <c:pt idx="589">
                  <c:v>3.1</c:v>
                </c:pt>
                <c:pt idx="590">
                  <c:v>2.97</c:v>
                </c:pt>
                <c:pt idx="591">
                  <c:v>2.89</c:v>
                </c:pt>
                <c:pt idx="592">
                  <c:v>2.85</c:v>
                </c:pt>
                <c:pt idx="593">
                  <c:v>3.29</c:v>
                </c:pt>
                <c:pt idx="594">
                  <c:v>5.5</c:v>
                </c:pt>
                <c:pt idx="595">
                  <c:v>5.51</c:v>
                </c:pt>
                <c:pt idx="596">
                  <c:v>4.0199999999999996</c:v>
                </c:pt>
                <c:pt idx="597">
                  <c:v>3.53</c:v>
                </c:pt>
                <c:pt idx="598">
                  <c:v>3.25</c:v>
                </c:pt>
                <c:pt idx="599">
                  <c:v>3.23</c:v>
                </c:pt>
                <c:pt idx="600">
                  <c:v>4.53</c:v>
                </c:pt>
                <c:pt idx="601">
                  <c:v>13.9</c:v>
                </c:pt>
                <c:pt idx="602">
                  <c:v>9.9700000000000006</c:v>
                </c:pt>
                <c:pt idx="603">
                  <c:v>5.84</c:v>
                </c:pt>
                <c:pt idx="604">
                  <c:v>5.66</c:v>
                </c:pt>
                <c:pt idx="605">
                  <c:v>4.5599999999999996</c:v>
                </c:pt>
                <c:pt idx="606">
                  <c:v>4.18</c:v>
                </c:pt>
                <c:pt idx="607">
                  <c:v>4.08</c:v>
                </c:pt>
                <c:pt idx="608">
                  <c:v>10.5</c:v>
                </c:pt>
                <c:pt idx="609">
                  <c:v>9.5500000000000007</c:v>
                </c:pt>
                <c:pt idx="610">
                  <c:v>5.59</c:v>
                </c:pt>
                <c:pt idx="611">
                  <c:v>4.58</c:v>
                </c:pt>
                <c:pt idx="612">
                  <c:v>4.67</c:v>
                </c:pt>
                <c:pt idx="613">
                  <c:v>5.28</c:v>
                </c:pt>
                <c:pt idx="614">
                  <c:v>5.19</c:v>
                </c:pt>
                <c:pt idx="615">
                  <c:v>6.24</c:v>
                </c:pt>
                <c:pt idx="616">
                  <c:v>6.25</c:v>
                </c:pt>
                <c:pt idx="617">
                  <c:v>12.5</c:v>
                </c:pt>
                <c:pt idx="618">
                  <c:v>17.7</c:v>
                </c:pt>
                <c:pt idx="619">
                  <c:v>20.2</c:v>
                </c:pt>
                <c:pt idx="620">
                  <c:v>34</c:v>
                </c:pt>
                <c:pt idx="621">
                  <c:v>18.399999999999999</c:v>
                </c:pt>
                <c:pt idx="622">
                  <c:v>33.6</c:v>
                </c:pt>
                <c:pt idx="623">
                  <c:v>28.6</c:v>
                </c:pt>
                <c:pt idx="624">
                  <c:v>12.5</c:v>
                </c:pt>
                <c:pt idx="625">
                  <c:v>8.8800000000000008</c:v>
                </c:pt>
                <c:pt idx="626">
                  <c:v>7.61</c:v>
                </c:pt>
                <c:pt idx="627">
                  <c:v>7.43</c:v>
                </c:pt>
                <c:pt idx="628">
                  <c:v>11</c:v>
                </c:pt>
                <c:pt idx="629">
                  <c:v>10.5</c:v>
                </c:pt>
                <c:pt idx="630">
                  <c:v>7.4</c:v>
                </c:pt>
                <c:pt idx="631">
                  <c:v>6.49</c:v>
                </c:pt>
                <c:pt idx="632">
                  <c:v>24.2</c:v>
                </c:pt>
                <c:pt idx="633">
                  <c:v>22.1</c:v>
                </c:pt>
                <c:pt idx="634">
                  <c:v>11.5</c:v>
                </c:pt>
                <c:pt idx="635">
                  <c:v>8.7100000000000009</c:v>
                </c:pt>
                <c:pt idx="636">
                  <c:v>7.3</c:v>
                </c:pt>
                <c:pt idx="637">
                  <c:v>6.44</c:v>
                </c:pt>
                <c:pt idx="638">
                  <c:v>6.08</c:v>
                </c:pt>
                <c:pt idx="639">
                  <c:v>8.4700000000000006</c:v>
                </c:pt>
                <c:pt idx="640">
                  <c:v>32.200000000000003</c:v>
                </c:pt>
                <c:pt idx="641">
                  <c:v>20.7</c:v>
                </c:pt>
                <c:pt idx="642">
                  <c:v>11.9</c:v>
                </c:pt>
                <c:pt idx="643">
                  <c:v>9.5</c:v>
                </c:pt>
                <c:pt idx="644">
                  <c:v>7.96</c:v>
                </c:pt>
                <c:pt idx="645">
                  <c:v>7.24</c:v>
                </c:pt>
                <c:pt idx="646">
                  <c:v>6.98</c:v>
                </c:pt>
                <c:pt idx="647">
                  <c:v>6.32</c:v>
                </c:pt>
                <c:pt idx="648">
                  <c:v>5.89</c:v>
                </c:pt>
                <c:pt idx="649">
                  <c:v>5.55</c:v>
                </c:pt>
                <c:pt idx="650">
                  <c:v>5.26</c:v>
                </c:pt>
                <c:pt idx="651">
                  <c:v>5.0999999999999996</c:v>
                </c:pt>
                <c:pt idx="652">
                  <c:v>4.97</c:v>
                </c:pt>
                <c:pt idx="653">
                  <c:v>4.91</c:v>
                </c:pt>
                <c:pt idx="654">
                  <c:v>5.09</c:v>
                </c:pt>
                <c:pt idx="655">
                  <c:v>4.9000000000000004</c:v>
                </c:pt>
                <c:pt idx="656">
                  <c:v>5.0599999999999996</c:v>
                </c:pt>
                <c:pt idx="657">
                  <c:v>9.9600000000000009</c:v>
                </c:pt>
                <c:pt idx="658">
                  <c:v>18.2</c:v>
                </c:pt>
                <c:pt idx="659">
                  <c:v>17.5</c:v>
                </c:pt>
                <c:pt idx="660">
                  <c:v>67.400000000000006</c:v>
                </c:pt>
                <c:pt idx="661">
                  <c:v>38.200000000000003</c:v>
                </c:pt>
                <c:pt idx="662">
                  <c:v>19.7</c:v>
                </c:pt>
                <c:pt idx="663">
                  <c:v>21</c:v>
                </c:pt>
                <c:pt idx="664">
                  <c:v>16</c:v>
                </c:pt>
                <c:pt idx="665">
                  <c:v>12.9</c:v>
                </c:pt>
                <c:pt idx="666">
                  <c:v>11.3</c:v>
                </c:pt>
                <c:pt idx="667">
                  <c:v>10.7</c:v>
                </c:pt>
                <c:pt idx="668">
                  <c:v>23.6</c:v>
                </c:pt>
                <c:pt idx="669">
                  <c:v>24.7</c:v>
                </c:pt>
                <c:pt idx="670">
                  <c:v>14.1</c:v>
                </c:pt>
                <c:pt idx="671">
                  <c:v>13.4</c:v>
                </c:pt>
                <c:pt idx="672">
                  <c:v>23.5</c:v>
                </c:pt>
                <c:pt idx="673">
                  <c:v>50.4</c:v>
                </c:pt>
                <c:pt idx="674">
                  <c:v>45</c:v>
                </c:pt>
                <c:pt idx="675">
                  <c:v>21.3</c:v>
                </c:pt>
                <c:pt idx="676">
                  <c:v>16.100000000000001</c:v>
                </c:pt>
                <c:pt idx="677">
                  <c:v>17.8</c:v>
                </c:pt>
                <c:pt idx="678">
                  <c:v>24.7</c:v>
                </c:pt>
                <c:pt idx="679">
                  <c:v>20.3</c:v>
                </c:pt>
                <c:pt idx="680">
                  <c:v>25.7</c:v>
                </c:pt>
                <c:pt idx="681">
                  <c:v>63.4</c:v>
                </c:pt>
                <c:pt idx="682">
                  <c:v>107</c:v>
                </c:pt>
                <c:pt idx="683">
                  <c:v>79.400000000000006</c:v>
                </c:pt>
                <c:pt idx="684">
                  <c:v>43.7</c:v>
                </c:pt>
                <c:pt idx="685">
                  <c:v>28.2</c:v>
                </c:pt>
                <c:pt idx="686">
                  <c:v>30.1</c:v>
                </c:pt>
                <c:pt idx="687">
                  <c:v>59.9</c:v>
                </c:pt>
                <c:pt idx="688">
                  <c:v>66.3</c:v>
                </c:pt>
                <c:pt idx="689">
                  <c:v>44.3</c:v>
                </c:pt>
                <c:pt idx="690">
                  <c:v>24.7</c:v>
                </c:pt>
                <c:pt idx="691">
                  <c:v>19.8</c:v>
                </c:pt>
                <c:pt idx="692">
                  <c:v>17.5</c:v>
                </c:pt>
                <c:pt idx="693">
                  <c:v>15.8</c:v>
                </c:pt>
                <c:pt idx="694">
                  <c:v>14.2</c:v>
                </c:pt>
                <c:pt idx="695">
                  <c:v>13.1</c:v>
                </c:pt>
                <c:pt idx="696">
                  <c:v>12</c:v>
                </c:pt>
                <c:pt idx="697">
                  <c:v>11.2</c:v>
                </c:pt>
                <c:pt idx="698">
                  <c:v>10.6</c:v>
                </c:pt>
                <c:pt idx="699">
                  <c:v>10.1</c:v>
                </c:pt>
                <c:pt idx="700">
                  <c:v>9.7100000000000009</c:v>
                </c:pt>
                <c:pt idx="701">
                  <c:v>10.6</c:v>
                </c:pt>
                <c:pt idx="702">
                  <c:v>49</c:v>
                </c:pt>
                <c:pt idx="703">
                  <c:v>70.400000000000006</c:v>
                </c:pt>
                <c:pt idx="704">
                  <c:v>60.2</c:v>
                </c:pt>
                <c:pt idx="705">
                  <c:v>63.3</c:v>
                </c:pt>
                <c:pt idx="706">
                  <c:v>86</c:v>
                </c:pt>
                <c:pt idx="707">
                  <c:v>62.9</c:v>
                </c:pt>
                <c:pt idx="708">
                  <c:v>45.5</c:v>
                </c:pt>
                <c:pt idx="709">
                  <c:v>72.599999999999994</c:v>
                </c:pt>
                <c:pt idx="710">
                  <c:v>94</c:v>
                </c:pt>
                <c:pt idx="711">
                  <c:v>59.9</c:v>
                </c:pt>
                <c:pt idx="712">
                  <c:v>66.3</c:v>
                </c:pt>
                <c:pt idx="713">
                  <c:v>35.700000000000003</c:v>
                </c:pt>
                <c:pt idx="714">
                  <c:v>30.9</c:v>
                </c:pt>
                <c:pt idx="715">
                  <c:v>24.5</c:v>
                </c:pt>
                <c:pt idx="716">
                  <c:v>57.6</c:v>
                </c:pt>
                <c:pt idx="717">
                  <c:v>46.7</c:v>
                </c:pt>
                <c:pt idx="718">
                  <c:v>30.3</c:v>
                </c:pt>
                <c:pt idx="719">
                  <c:v>21.6</c:v>
                </c:pt>
                <c:pt idx="720">
                  <c:v>17.899999999999999</c:v>
                </c:pt>
                <c:pt idx="721">
                  <c:v>15.8</c:v>
                </c:pt>
                <c:pt idx="722">
                  <c:v>15.4</c:v>
                </c:pt>
                <c:pt idx="723">
                  <c:v>19</c:v>
                </c:pt>
                <c:pt idx="724">
                  <c:v>27</c:v>
                </c:pt>
                <c:pt idx="725">
                  <c:v>66.7</c:v>
                </c:pt>
                <c:pt idx="726">
                  <c:v>103</c:v>
                </c:pt>
                <c:pt idx="727">
                  <c:v>185</c:v>
                </c:pt>
                <c:pt idx="728">
                  <c:v>142</c:v>
                </c:pt>
              </c:numCache>
            </c:numRef>
          </c:val>
          <c:smooth val="0"/>
          <c:extLst>
            <c:ext xmlns:c16="http://schemas.microsoft.com/office/drawing/2014/chart" uri="{C3380CC4-5D6E-409C-BE32-E72D297353CC}">
              <c16:uniqueId val="{00000000-5865-41EB-A935-DD32F2A5F596}"/>
            </c:ext>
          </c:extLst>
        </c:ser>
        <c:dLbls>
          <c:showLegendKey val="0"/>
          <c:showVal val="0"/>
          <c:showCatName val="0"/>
          <c:showSerName val="0"/>
          <c:showPercent val="0"/>
          <c:showBubbleSize val="0"/>
        </c:dLbls>
        <c:smooth val="0"/>
        <c:axId val="770057704"/>
        <c:axId val="770056392"/>
      </c:lineChart>
      <c:catAx>
        <c:axId val="770057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056392"/>
        <c:crosses val="autoZero"/>
        <c:auto val="1"/>
        <c:lblAlgn val="ctr"/>
        <c:lblOffset val="100"/>
        <c:noMultiLvlLbl val="0"/>
      </c:catAx>
      <c:valAx>
        <c:axId val="77005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057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Daily Mean Flow - Cumecs</a:t>
            </a:r>
          </a:p>
          <a:p>
            <a:pPr>
              <a:defRPr/>
            </a:pPr>
            <a:r>
              <a:rPr lang="en-GB"/>
              <a:t>Arkengarthdale (95`)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Validation!$G$1</c:f>
              <c:strCache>
                <c:ptCount val="1"/>
                <c:pt idx="0">
                  <c:v>Arkengarthdale</c:v>
                </c:pt>
              </c:strCache>
            </c:strRef>
          </c:tx>
          <c:spPr>
            <a:ln w="28575" cap="rnd">
              <a:solidFill>
                <a:schemeClr val="accent1"/>
              </a:solidFill>
              <a:round/>
            </a:ln>
            <a:effectLst/>
          </c:spPr>
          <c:marker>
            <c:symbol val="none"/>
          </c:marker>
          <c:val>
            <c:numRef>
              <c:f>Validation!$G$2:$G$365</c:f>
              <c:numCache>
                <c:formatCode>General</c:formatCode>
                <c:ptCount val="364"/>
                <c:pt idx="0">
                  <c:v>0.8</c:v>
                </c:pt>
                <c:pt idx="1">
                  <c:v>0</c:v>
                </c:pt>
                <c:pt idx="2">
                  <c:v>0</c:v>
                </c:pt>
                <c:pt idx="3">
                  <c:v>4</c:v>
                </c:pt>
                <c:pt idx="4">
                  <c:v>7.2</c:v>
                </c:pt>
                <c:pt idx="5">
                  <c:v>0</c:v>
                </c:pt>
                <c:pt idx="6">
                  <c:v>0</c:v>
                </c:pt>
                <c:pt idx="7">
                  <c:v>4.8</c:v>
                </c:pt>
                <c:pt idx="8">
                  <c:v>6.4</c:v>
                </c:pt>
                <c:pt idx="9">
                  <c:v>23.2</c:v>
                </c:pt>
                <c:pt idx="10">
                  <c:v>0</c:v>
                </c:pt>
                <c:pt idx="11">
                  <c:v>0</c:v>
                </c:pt>
                <c:pt idx="12">
                  <c:v>0</c:v>
                </c:pt>
                <c:pt idx="13">
                  <c:v>4</c:v>
                </c:pt>
                <c:pt idx="14">
                  <c:v>0</c:v>
                </c:pt>
                <c:pt idx="15">
                  <c:v>6.4</c:v>
                </c:pt>
                <c:pt idx="16">
                  <c:v>24.8</c:v>
                </c:pt>
                <c:pt idx="17">
                  <c:v>2.4</c:v>
                </c:pt>
                <c:pt idx="18">
                  <c:v>24</c:v>
                </c:pt>
                <c:pt idx="19">
                  <c:v>19.2</c:v>
                </c:pt>
                <c:pt idx="20">
                  <c:v>50.4</c:v>
                </c:pt>
                <c:pt idx="21">
                  <c:v>2.4</c:v>
                </c:pt>
                <c:pt idx="22">
                  <c:v>24.8</c:v>
                </c:pt>
                <c:pt idx="23">
                  <c:v>1.6</c:v>
                </c:pt>
                <c:pt idx="24">
                  <c:v>18.399999999999999</c:v>
                </c:pt>
                <c:pt idx="25">
                  <c:v>19.2</c:v>
                </c:pt>
                <c:pt idx="26">
                  <c:v>24.8</c:v>
                </c:pt>
                <c:pt idx="27">
                  <c:v>13.6</c:v>
                </c:pt>
                <c:pt idx="28">
                  <c:v>6.4</c:v>
                </c:pt>
                <c:pt idx="29">
                  <c:v>0</c:v>
                </c:pt>
                <c:pt idx="30">
                  <c:v>121.6</c:v>
                </c:pt>
                <c:pt idx="31">
                  <c:v>3.2</c:v>
                </c:pt>
                <c:pt idx="32">
                  <c:v>0</c:v>
                </c:pt>
                <c:pt idx="33">
                  <c:v>6.4</c:v>
                </c:pt>
                <c:pt idx="34">
                  <c:v>0</c:v>
                </c:pt>
                <c:pt idx="35">
                  <c:v>0</c:v>
                </c:pt>
                <c:pt idx="36">
                  <c:v>0</c:v>
                </c:pt>
                <c:pt idx="37">
                  <c:v>4</c:v>
                </c:pt>
                <c:pt idx="38">
                  <c:v>2.4</c:v>
                </c:pt>
                <c:pt idx="39">
                  <c:v>0</c:v>
                </c:pt>
                <c:pt idx="40">
                  <c:v>12.8</c:v>
                </c:pt>
                <c:pt idx="41">
                  <c:v>15.6</c:v>
                </c:pt>
                <c:pt idx="42">
                  <c:v>18.399999999999999</c:v>
                </c:pt>
                <c:pt idx="43">
                  <c:v>7.2</c:v>
                </c:pt>
                <c:pt idx="44">
                  <c:v>12.8</c:v>
                </c:pt>
                <c:pt idx="45">
                  <c:v>43.2</c:v>
                </c:pt>
                <c:pt idx="46">
                  <c:v>12.8</c:v>
                </c:pt>
                <c:pt idx="47">
                  <c:v>8.8000000000000007</c:v>
                </c:pt>
                <c:pt idx="48">
                  <c:v>24</c:v>
                </c:pt>
                <c:pt idx="49">
                  <c:v>8</c:v>
                </c:pt>
                <c:pt idx="50">
                  <c:v>24.8</c:v>
                </c:pt>
                <c:pt idx="51">
                  <c:v>5.6</c:v>
                </c:pt>
                <c:pt idx="52">
                  <c:v>87.2</c:v>
                </c:pt>
                <c:pt idx="53">
                  <c:v>13.6</c:v>
                </c:pt>
                <c:pt idx="54">
                  <c:v>0</c:v>
                </c:pt>
                <c:pt idx="55">
                  <c:v>0</c:v>
                </c:pt>
                <c:pt idx="56">
                  <c:v>0</c:v>
                </c:pt>
                <c:pt idx="57">
                  <c:v>2.4</c:v>
                </c:pt>
                <c:pt idx="58">
                  <c:v>19.2</c:v>
                </c:pt>
                <c:pt idx="59">
                  <c:v>17.600000000000001</c:v>
                </c:pt>
                <c:pt idx="60">
                  <c:v>2.4</c:v>
                </c:pt>
                <c:pt idx="61">
                  <c:v>0</c:v>
                </c:pt>
                <c:pt idx="62">
                  <c:v>14.4</c:v>
                </c:pt>
                <c:pt idx="63">
                  <c:v>16</c:v>
                </c:pt>
                <c:pt idx="64">
                  <c:v>0.8</c:v>
                </c:pt>
                <c:pt idx="65">
                  <c:v>6.4</c:v>
                </c:pt>
                <c:pt idx="66">
                  <c:v>4.8</c:v>
                </c:pt>
                <c:pt idx="67">
                  <c:v>1.6</c:v>
                </c:pt>
                <c:pt idx="68">
                  <c:v>0</c:v>
                </c:pt>
                <c:pt idx="69">
                  <c:v>7.2</c:v>
                </c:pt>
                <c:pt idx="70">
                  <c:v>0</c:v>
                </c:pt>
                <c:pt idx="71">
                  <c:v>0</c:v>
                </c:pt>
                <c:pt idx="72">
                  <c:v>4</c:v>
                </c:pt>
                <c:pt idx="73">
                  <c:v>0.8</c:v>
                </c:pt>
                <c:pt idx="74">
                  <c:v>11.2</c:v>
                </c:pt>
                <c:pt idx="75">
                  <c:v>31.2</c:v>
                </c:pt>
                <c:pt idx="76">
                  <c:v>15.2</c:v>
                </c:pt>
                <c:pt idx="77">
                  <c:v>0</c:v>
                </c:pt>
                <c:pt idx="78">
                  <c:v>0</c:v>
                </c:pt>
                <c:pt idx="79">
                  <c:v>0</c:v>
                </c:pt>
                <c:pt idx="80">
                  <c:v>0</c:v>
                </c:pt>
                <c:pt idx="81">
                  <c:v>0</c:v>
                </c:pt>
                <c:pt idx="82">
                  <c:v>13.6</c:v>
                </c:pt>
                <c:pt idx="83">
                  <c:v>18.399999999999999</c:v>
                </c:pt>
                <c:pt idx="84">
                  <c:v>26.4</c:v>
                </c:pt>
                <c:pt idx="85">
                  <c:v>1.6</c:v>
                </c:pt>
                <c:pt idx="86">
                  <c:v>16</c:v>
                </c:pt>
                <c:pt idx="87">
                  <c:v>0</c:v>
                </c:pt>
                <c:pt idx="88">
                  <c:v>11.2</c:v>
                </c:pt>
                <c:pt idx="89">
                  <c:v>3.2</c:v>
                </c:pt>
                <c:pt idx="90">
                  <c:v>0</c:v>
                </c:pt>
                <c:pt idx="91">
                  <c:v>0</c:v>
                </c:pt>
                <c:pt idx="92">
                  <c:v>0</c:v>
                </c:pt>
                <c:pt idx="93">
                  <c:v>2.4</c:v>
                </c:pt>
                <c:pt idx="94">
                  <c:v>0</c:v>
                </c:pt>
                <c:pt idx="95">
                  <c:v>0</c:v>
                </c:pt>
                <c:pt idx="96">
                  <c:v>0</c:v>
                </c:pt>
                <c:pt idx="97">
                  <c:v>0</c:v>
                </c:pt>
                <c:pt idx="98">
                  <c:v>0.8</c:v>
                </c:pt>
                <c:pt idx="99">
                  <c:v>0</c:v>
                </c:pt>
                <c:pt idx="100">
                  <c:v>0</c:v>
                </c:pt>
                <c:pt idx="101">
                  <c:v>0</c:v>
                </c:pt>
                <c:pt idx="102">
                  <c:v>0</c:v>
                </c:pt>
                <c:pt idx="103">
                  <c:v>0</c:v>
                </c:pt>
                <c:pt idx="104">
                  <c:v>0</c:v>
                </c:pt>
                <c:pt idx="105">
                  <c:v>0</c:v>
                </c:pt>
                <c:pt idx="106">
                  <c:v>9.6</c:v>
                </c:pt>
                <c:pt idx="107">
                  <c:v>11.2</c:v>
                </c:pt>
                <c:pt idx="108">
                  <c:v>0</c:v>
                </c:pt>
                <c:pt idx="109">
                  <c:v>0</c:v>
                </c:pt>
                <c:pt idx="110">
                  <c:v>0</c:v>
                </c:pt>
                <c:pt idx="111">
                  <c:v>49.6</c:v>
                </c:pt>
                <c:pt idx="112">
                  <c:v>0</c:v>
                </c:pt>
                <c:pt idx="113">
                  <c:v>8.8000000000000007</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11.2</c:v>
                </c:pt>
                <c:pt idx="128">
                  <c:v>0.8</c:v>
                </c:pt>
                <c:pt idx="129">
                  <c:v>4</c:v>
                </c:pt>
                <c:pt idx="130">
                  <c:v>0</c:v>
                </c:pt>
                <c:pt idx="131">
                  <c:v>0</c:v>
                </c:pt>
                <c:pt idx="132">
                  <c:v>0</c:v>
                </c:pt>
                <c:pt idx="133">
                  <c:v>8</c:v>
                </c:pt>
                <c:pt idx="134">
                  <c:v>0</c:v>
                </c:pt>
                <c:pt idx="135">
                  <c:v>15.2</c:v>
                </c:pt>
                <c:pt idx="136">
                  <c:v>13.6</c:v>
                </c:pt>
                <c:pt idx="137">
                  <c:v>2.4</c:v>
                </c:pt>
                <c:pt idx="138">
                  <c:v>1.6</c:v>
                </c:pt>
                <c:pt idx="139">
                  <c:v>0</c:v>
                </c:pt>
                <c:pt idx="140">
                  <c:v>0</c:v>
                </c:pt>
                <c:pt idx="141">
                  <c:v>0</c:v>
                </c:pt>
                <c:pt idx="142">
                  <c:v>0</c:v>
                </c:pt>
                <c:pt idx="143">
                  <c:v>17.600000000000001</c:v>
                </c:pt>
                <c:pt idx="144">
                  <c:v>0.8</c:v>
                </c:pt>
                <c:pt idx="145">
                  <c:v>0.8</c:v>
                </c:pt>
                <c:pt idx="146">
                  <c:v>16</c:v>
                </c:pt>
                <c:pt idx="147">
                  <c:v>3.2</c:v>
                </c:pt>
                <c:pt idx="148">
                  <c:v>14.4</c:v>
                </c:pt>
                <c:pt idx="149">
                  <c:v>0</c:v>
                </c:pt>
                <c:pt idx="150">
                  <c:v>0</c:v>
                </c:pt>
                <c:pt idx="151">
                  <c:v>0</c:v>
                </c:pt>
                <c:pt idx="152">
                  <c:v>1.6</c:v>
                </c:pt>
                <c:pt idx="153">
                  <c:v>4.8</c:v>
                </c:pt>
                <c:pt idx="154">
                  <c:v>9.6</c:v>
                </c:pt>
                <c:pt idx="155">
                  <c:v>0</c:v>
                </c:pt>
                <c:pt idx="156">
                  <c:v>1.6</c:v>
                </c:pt>
                <c:pt idx="157">
                  <c:v>6.4</c:v>
                </c:pt>
                <c:pt idx="158">
                  <c:v>0.8</c:v>
                </c:pt>
                <c:pt idx="159">
                  <c:v>0</c:v>
                </c:pt>
                <c:pt idx="160">
                  <c:v>1.6</c:v>
                </c:pt>
                <c:pt idx="161">
                  <c:v>1.6</c:v>
                </c:pt>
                <c:pt idx="162">
                  <c:v>4</c:v>
                </c:pt>
                <c:pt idx="163">
                  <c:v>0</c:v>
                </c:pt>
                <c:pt idx="164">
                  <c:v>0</c:v>
                </c:pt>
                <c:pt idx="165">
                  <c:v>0</c:v>
                </c:pt>
                <c:pt idx="166">
                  <c:v>3.2</c:v>
                </c:pt>
                <c:pt idx="167">
                  <c:v>1.6</c:v>
                </c:pt>
                <c:pt idx="168">
                  <c:v>0</c:v>
                </c:pt>
                <c:pt idx="169">
                  <c:v>2.4</c:v>
                </c:pt>
                <c:pt idx="170">
                  <c:v>0.8</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3.2</c:v>
                </c:pt>
                <c:pt idx="188">
                  <c:v>0</c:v>
                </c:pt>
                <c:pt idx="189">
                  <c:v>0</c:v>
                </c:pt>
                <c:pt idx="190">
                  <c:v>0</c:v>
                </c:pt>
                <c:pt idx="191">
                  <c:v>3.2</c:v>
                </c:pt>
                <c:pt idx="192">
                  <c:v>0</c:v>
                </c:pt>
                <c:pt idx="193">
                  <c:v>0</c:v>
                </c:pt>
                <c:pt idx="194">
                  <c:v>1.6</c:v>
                </c:pt>
                <c:pt idx="195">
                  <c:v>0.8</c:v>
                </c:pt>
                <c:pt idx="196">
                  <c:v>0</c:v>
                </c:pt>
                <c:pt idx="197">
                  <c:v>15.2</c:v>
                </c:pt>
                <c:pt idx="198">
                  <c:v>2.4</c:v>
                </c:pt>
                <c:pt idx="199">
                  <c:v>0</c:v>
                </c:pt>
                <c:pt idx="200">
                  <c:v>0.8</c:v>
                </c:pt>
                <c:pt idx="201">
                  <c:v>2.4</c:v>
                </c:pt>
                <c:pt idx="202">
                  <c:v>0</c:v>
                </c:pt>
                <c:pt idx="203">
                  <c:v>1.6</c:v>
                </c:pt>
                <c:pt idx="204">
                  <c:v>0</c:v>
                </c:pt>
                <c:pt idx="205">
                  <c:v>0</c:v>
                </c:pt>
                <c:pt idx="206">
                  <c:v>0.8</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3.2</c:v>
                </c:pt>
                <c:pt idx="224">
                  <c:v>0</c:v>
                </c:pt>
                <c:pt idx="225">
                  <c:v>0</c:v>
                </c:pt>
                <c:pt idx="226">
                  <c:v>0</c:v>
                </c:pt>
                <c:pt idx="227">
                  <c:v>0</c:v>
                </c:pt>
                <c:pt idx="228">
                  <c:v>0</c:v>
                </c:pt>
                <c:pt idx="229">
                  <c:v>0</c:v>
                </c:pt>
                <c:pt idx="230">
                  <c:v>0</c:v>
                </c:pt>
                <c:pt idx="231">
                  <c:v>0</c:v>
                </c:pt>
                <c:pt idx="232">
                  <c:v>0</c:v>
                </c:pt>
                <c:pt idx="233">
                  <c:v>0</c:v>
                </c:pt>
                <c:pt idx="234">
                  <c:v>2.4</c:v>
                </c:pt>
                <c:pt idx="235">
                  <c:v>0.8</c:v>
                </c:pt>
                <c:pt idx="236">
                  <c:v>0.8</c:v>
                </c:pt>
                <c:pt idx="237">
                  <c:v>1.6</c:v>
                </c:pt>
                <c:pt idx="238">
                  <c:v>0</c:v>
                </c:pt>
                <c:pt idx="239">
                  <c:v>0</c:v>
                </c:pt>
                <c:pt idx="240">
                  <c:v>0.8</c:v>
                </c:pt>
                <c:pt idx="241">
                  <c:v>0</c:v>
                </c:pt>
                <c:pt idx="242">
                  <c:v>0</c:v>
                </c:pt>
                <c:pt idx="243">
                  <c:v>0.8</c:v>
                </c:pt>
                <c:pt idx="244">
                  <c:v>0</c:v>
                </c:pt>
                <c:pt idx="245">
                  <c:v>17.600000000000001</c:v>
                </c:pt>
                <c:pt idx="246">
                  <c:v>0</c:v>
                </c:pt>
                <c:pt idx="247">
                  <c:v>0.8</c:v>
                </c:pt>
                <c:pt idx="248">
                  <c:v>4.8</c:v>
                </c:pt>
                <c:pt idx="249">
                  <c:v>35.200000000000003</c:v>
                </c:pt>
                <c:pt idx="250">
                  <c:v>4.8</c:v>
                </c:pt>
                <c:pt idx="251">
                  <c:v>0</c:v>
                </c:pt>
                <c:pt idx="252">
                  <c:v>28</c:v>
                </c:pt>
                <c:pt idx="253">
                  <c:v>5.6</c:v>
                </c:pt>
                <c:pt idx="254">
                  <c:v>5.6</c:v>
                </c:pt>
                <c:pt idx="255">
                  <c:v>0</c:v>
                </c:pt>
                <c:pt idx="256">
                  <c:v>0</c:v>
                </c:pt>
                <c:pt idx="257">
                  <c:v>0</c:v>
                </c:pt>
                <c:pt idx="258">
                  <c:v>0</c:v>
                </c:pt>
                <c:pt idx="259">
                  <c:v>2.4</c:v>
                </c:pt>
                <c:pt idx="260">
                  <c:v>0</c:v>
                </c:pt>
                <c:pt idx="261">
                  <c:v>0.8</c:v>
                </c:pt>
                <c:pt idx="262">
                  <c:v>0</c:v>
                </c:pt>
                <c:pt idx="263">
                  <c:v>0</c:v>
                </c:pt>
                <c:pt idx="264">
                  <c:v>1.6</c:v>
                </c:pt>
                <c:pt idx="265">
                  <c:v>1.6</c:v>
                </c:pt>
                <c:pt idx="266">
                  <c:v>16.8</c:v>
                </c:pt>
                <c:pt idx="267">
                  <c:v>2.4</c:v>
                </c:pt>
                <c:pt idx="268">
                  <c:v>0</c:v>
                </c:pt>
                <c:pt idx="269">
                  <c:v>11.2</c:v>
                </c:pt>
                <c:pt idx="270">
                  <c:v>0</c:v>
                </c:pt>
                <c:pt idx="271">
                  <c:v>0</c:v>
                </c:pt>
                <c:pt idx="272">
                  <c:v>1.6</c:v>
                </c:pt>
                <c:pt idx="273">
                  <c:v>4</c:v>
                </c:pt>
                <c:pt idx="274">
                  <c:v>5.6</c:v>
                </c:pt>
                <c:pt idx="275">
                  <c:v>6.4</c:v>
                </c:pt>
                <c:pt idx="276">
                  <c:v>6.4</c:v>
                </c:pt>
                <c:pt idx="277">
                  <c:v>0.8</c:v>
                </c:pt>
                <c:pt idx="278">
                  <c:v>26.4</c:v>
                </c:pt>
                <c:pt idx="279">
                  <c:v>4</c:v>
                </c:pt>
                <c:pt idx="280">
                  <c:v>0.8</c:v>
                </c:pt>
                <c:pt idx="281">
                  <c:v>4</c:v>
                </c:pt>
                <c:pt idx="282">
                  <c:v>1.6</c:v>
                </c:pt>
                <c:pt idx="283">
                  <c:v>0</c:v>
                </c:pt>
                <c:pt idx="284">
                  <c:v>0</c:v>
                </c:pt>
                <c:pt idx="285">
                  <c:v>0</c:v>
                </c:pt>
                <c:pt idx="286">
                  <c:v>0</c:v>
                </c:pt>
                <c:pt idx="287">
                  <c:v>0</c:v>
                </c:pt>
                <c:pt idx="288">
                  <c:v>0</c:v>
                </c:pt>
                <c:pt idx="289">
                  <c:v>13.6</c:v>
                </c:pt>
                <c:pt idx="290">
                  <c:v>0.8</c:v>
                </c:pt>
                <c:pt idx="291">
                  <c:v>1.6</c:v>
                </c:pt>
                <c:pt idx="292">
                  <c:v>0.8</c:v>
                </c:pt>
                <c:pt idx="293">
                  <c:v>0</c:v>
                </c:pt>
                <c:pt idx="294">
                  <c:v>0</c:v>
                </c:pt>
                <c:pt idx="295">
                  <c:v>0</c:v>
                </c:pt>
                <c:pt idx="296">
                  <c:v>12</c:v>
                </c:pt>
                <c:pt idx="297">
                  <c:v>1.6</c:v>
                </c:pt>
                <c:pt idx="298">
                  <c:v>1.6</c:v>
                </c:pt>
                <c:pt idx="299">
                  <c:v>0.8</c:v>
                </c:pt>
                <c:pt idx="300">
                  <c:v>0</c:v>
                </c:pt>
                <c:pt idx="301">
                  <c:v>0</c:v>
                </c:pt>
                <c:pt idx="302">
                  <c:v>0</c:v>
                </c:pt>
                <c:pt idx="303">
                  <c:v>1.6</c:v>
                </c:pt>
                <c:pt idx="304">
                  <c:v>0</c:v>
                </c:pt>
                <c:pt idx="305">
                  <c:v>0</c:v>
                </c:pt>
                <c:pt idx="306">
                  <c:v>0</c:v>
                </c:pt>
                <c:pt idx="307">
                  <c:v>0</c:v>
                </c:pt>
                <c:pt idx="308">
                  <c:v>0</c:v>
                </c:pt>
                <c:pt idx="309">
                  <c:v>0</c:v>
                </c:pt>
                <c:pt idx="310">
                  <c:v>0</c:v>
                </c:pt>
                <c:pt idx="311">
                  <c:v>1.6</c:v>
                </c:pt>
                <c:pt idx="312">
                  <c:v>1.6</c:v>
                </c:pt>
                <c:pt idx="313">
                  <c:v>12.8</c:v>
                </c:pt>
                <c:pt idx="314">
                  <c:v>44.8</c:v>
                </c:pt>
                <c:pt idx="315">
                  <c:v>0</c:v>
                </c:pt>
                <c:pt idx="316">
                  <c:v>0</c:v>
                </c:pt>
                <c:pt idx="317">
                  <c:v>0</c:v>
                </c:pt>
                <c:pt idx="318">
                  <c:v>36.799999999999997</c:v>
                </c:pt>
                <c:pt idx="319">
                  <c:v>45.6</c:v>
                </c:pt>
                <c:pt idx="320">
                  <c:v>0.8</c:v>
                </c:pt>
                <c:pt idx="321">
                  <c:v>0</c:v>
                </c:pt>
                <c:pt idx="322">
                  <c:v>0</c:v>
                </c:pt>
                <c:pt idx="323">
                  <c:v>0.8</c:v>
                </c:pt>
                <c:pt idx="324">
                  <c:v>15.2</c:v>
                </c:pt>
                <c:pt idx="325">
                  <c:v>3.2</c:v>
                </c:pt>
                <c:pt idx="326">
                  <c:v>8</c:v>
                </c:pt>
                <c:pt idx="327">
                  <c:v>23.2</c:v>
                </c:pt>
                <c:pt idx="328">
                  <c:v>2.4</c:v>
                </c:pt>
                <c:pt idx="329">
                  <c:v>6.4</c:v>
                </c:pt>
                <c:pt idx="330">
                  <c:v>6.4</c:v>
                </c:pt>
                <c:pt idx="331">
                  <c:v>4.8</c:v>
                </c:pt>
                <c:pt idx="332">
                  <c:v>0.8</c:v>
                </c:pt>
                <c:pt idx="333">
                  <c:v>0</c:v>
                </c:pt>
                <c:pt idx="334">
                  <c:v>0.8</c:v>
                </c:pt>
                <c:pt idx="335">
                  <c:v>2.4</c:v>
                </c:pt>
                <c:pt idx="336">
                  <c:v>11.2</c:v>
                </c:pt>
                <c:pt idx="337">
                  <c:v>8</c:v>
                </c:pt>
                <c:pt idx="338">
                  <c:v>1.6</c:v>
                </c:pt>
                <c:pt idx="339">
                  <c:v>12.8</c:v>
                </c:pt>
                <c:pt idx="340">
                  <c:v>2.4</c:v>
                </c:pt>
                <c:pt idx="341">
                  <c:v>0</c:v>
                </c:pt>
                <c:pt idx="342">
                  <c:v>12</c:v>
                </c:pt>
                <c:pt idx="343">
                  <c:v>0</c:v>
                </c:pt>
                <c:pt idx="344">
                  <c:v>0.8</c:v>
                </c:pt>
                <c:pt idx="345">
                  <c:v>1.6</c:v>
                </c:pt>
                <c:pt idx="346">
                  <c:v>7.2</c:v>
                </c:pt>
                <c:pt idx="347">
                  <c:v>9.6</c:v>
                </c:pt>
                <c:pt idx="348">
                  <c:v>1.6</c:v>
                </c:pt>
                <c:pt idx="349">
                  <c:v>1.6</c:v>
                </c:pt>
                <c:pt idx="350">
                  <c:v>0</c:v>
                </c:pt>
                <c:pt idx="351">
                  <c:v>0</c:v>
                </c:pt>
                <c:pt idx="352">
                  <c:v>0.8</c:v>
                </c:pt>
                <c:pt idx="353">
                  <c:v>0</c:v>
                </c:pt>
                <c:pt idx="354">
                  <c:v>0</c:v>
                </c:pt>
                <c:pt idx="355">
                  <c:v>39.200000000000003</c:v>
                </c:pt>
                <c:pt idx="356">
                  <c:v>8.8000000000000007</c:v>
                </c:pt>
                <c:pt idx="357">
                  <c:v>0</c:v>
                </c:pt>
                <c:pt idx="358">
                  <c:v>0</c:v>
                </c:pt>
                <c:pt idx="359">
                  <c:v>0</c:v>
                </c:pt>
                <c:pt idx="360">
                  <c:v>0</c:v>
                </c:pt>
                <c:pt idx="361">
                  <c:v>0</c:v>
                </c:pt>
                <c:pt idx="362">
                  <c:v>0</c:v>
                </c:pt>
                <c:pt idx="363">
                  <c:v>0</c:v>
                </c:pt>
              </c:numCache>
            </c:numRef>
          </c:val>
          <c:smooth val="0"/>
          <c:extLst>
            <c:ext xmlns:c16="http://schemas.microsoft.com/office/drawing/2014/chart" uri="{C3380CC4-5D6E-409C-BE32-E72D297353CC}">
              <c16:uniqueId val="{00000000-4088-4640-ACE0-8C6ADF6C87E9}"/>
            </c:ext>
          </c:extLst>
        </c:ser>
        <c:dLbls>
          <c:showLegendKey val="0"/>
          <c:showVal val="0"/>
          <c:showCatName val="0"/>
          <c:showSerName val="0"/>
          <c:showPercent val="0"/>
          <c:showBubbleSize val="0"/>
        </c:dLbls>
        <c:smooth val="0"/>
        <c:axId val="578932920"/>
        <c:axId val="578935544"/>
      </c:lineChart>
      <c:catAx>
        <c:axId val="578932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935544"/>
        <c:crosses val="autoZero"/>
        <c:auto val="1"/>
        <c:lblAlgn val="ctr"/>
        <c:lblOffset val="100"/>
        <c:noMultiLvlLbl val="0"/>
      </c:catAx>
      <c:valAx>
        <c:axId val="578935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932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a:t>
            </a:r>
            <a:r>
              <a:rPr lang="en-GB" baseline="0"/>
              <a:t> Model Training RMSE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Results!$KS$1:$KS$200</c:f>
              <c:numCache>
                <c:formatCode>General</c:formatCode>
                <c:ptCount val="200"/>
                <c:pt idx="0">
                  <c:v>6.3072328746543893E-2</c:v>
                </c:pt>
                <c:pt idx="1">
                  <c:v>5.5052357906339298E-2</c:v>
                </c:pt>
                <c:pt idx="2">
                  <c:v>5.1626340211805601E-2</c:v>
                </c:pt>
                <c:pt idx="3">
                  <c:v>4.9738638266432003E-2</c:v>
                </c:pt>
                <c:pt idx="4">
                  <c:v>4.8496155388421301E-2</c:v>
                </c:pt>
                <c:pt idx="5">
                  <c:v>4.75031090482941E-2</c:v>
                </c:pt>
                <c:pt idx="6">
                  <c:v>4.6745816024767697E-2</c:v>
                </c:pt>
                <c:pt idx="7">
                  <c:v>4.6342832673641199E-2</c:v>
                </c:pt>
                <c:pt idx="8">
                  <c:v>4.59366147664425E-2</c:v>
                </c:pt>
                <c:pt idx="9">
                  <c:v>4.55519973730956E-2</c:v>
                </c:pt>
                <c:pt idx="10">
                  <c:v>4.5201555971754903E-2</c:v>
                </c:pt>
                <c:pt idx="11">
                  <c:v>4.4853337078963398E-2</c:v>
                </c:pt>
                <c:pt idx="12">
                  <c:v>4.4598928802611897E-2</c:v>
                </c:pt>
                <c:pt idx="13">
                  <c:v>4.4287134360531701E-2</c:v>
                </c:pt>
                <c:pt idx="14">
                  <c:v>4.4100011305125898E-2</c:v>
                </c:pt>
                <c:pt idx="15">
                  <c:v>4.3896125308387803E-2</c:v>
                </c:pt>
                <c:pt idx="16">
                  <c:v>4.3735229672221397E-2</c:v>
                </c:pt>
                <c:pt idx="17">
                  <c:v>4.3603260284497999E-2</c:v>
                </c:pt>
                <c:pt idx="18">
                  <c:v>4.3447399298261198E-2</c:v>
                </c:pt>
                <c:pt idx="19">
                  <c:v>4.3313729977078802E-2</c:v>
                </c:pt>
                <c:pt idx="20">
                  <c:v>4.31902785079201E-2</c:v>
                </c:pt>
                <c:pt idx="21">
                  <c:v>4.3096893635622698E-2</c:v>
                </c:pt>
                <c:pt idx="22">
                  <c:v>4.2999588063243201E-2</c:v>
                </c:pt>
                <c:pt idx="23">
                  <c:v>4.2904605037398902E-2</c:v>
                </c:pt>
                <c:pt idx="24">
                  <c:v>4.2819448477485103E-2</c:v>
                </c:pt>
                <c:pt idx="25">
                  <c:v>4.2714311981064901E-2</c:v>
                </c:pt>
                <c:pt idx="26">
                  <c:v>4.2651781209673702E-2</c:v>
                </c:pt>
                <c:pt idx="27">
                  <c:v>4.2586205213078099E-2</c:v>
                </c:pt>
                <c:pt idx="28">
                  <c:v>4.2519365603807598E-2</c:v>
                </c:pt>
                <c:pt idx="29">
                  <c:v>4.2449196646572797E-2</c:v>
                </c:pt>
                <c:pt idx="30">
                  <c:v>4.2368299613392203E-2</c:v>
                </c:pt>
                <c:pt idx="31">
                  <c:v>4.2311646738910497E-2</c:v>
                </c:pt>
                <c:pt idx="32">
                  <c:v>4.2260600063777097E-2</c:v>
                </c:pt>
                <c:pt idx="33">
                  <c:v>4.2202248746281402E-2</c:v>
                </c:pt>
                <c:pt idx="34">
                  <c:v>4.2157833414909099E-2</c:v>
                </c:pt>
                <c:pt idx="35">
                  <c:v>4.2112155817468598E-2</c:v>
                </c:pt>
                <c:pt idx="36">
                  <c:v>4.2073481384711897E-2</c:v>
                </c:pt>
                <c:pt idx="37">
                  <c:v>4.2027756354424399E-2</c:v>
                </c:pt>
                <c:pt idx="38">
                  <c:v>4.1975610190259E-2</c:v>
                </c:pt>
                <c:pt idx="39">
                  <c:v>4.1941939911933401E-2</c:v>
                </c:pt>
                <c:pt idx="40">
                  <c:v>4.1883997471768103E-2</c:v>
                </c:pt>
                <c:pt idx="41">
                  <c:v>4.1832063426925699E-2</c:v>
                </c:pt>
                <c:pt idx="42">
                  <c:v>4.1792774641648801E-2</c:v>
                </c:pt>
                <c:pt idx="43">
                  <c:v>4.1752771654339903E-2</c:v>
                </c:pt>
                <c:pt idx="44">
                  <c:v>4.1712579089545301E-2</c:v>
                </c:pt>
                <c:pt idx="45">
                  <c:v>4.16875924728599E-2</c:v>
                </c:pt>
                <c:pt idx="46">
                  <c:v>4.1662524337525597E-2</c:v>
                </c:pt>
                <c:pt idx="47">
                  <c:v>4.1630069822736801E-2</c:v>
                </c:pt>
                <c:pt idx="48">
                  <c:v>4.1595238000207299E-2</c:v>
                </c:pt>
                <c:pt idx="49">
                  <c:v>4.1564046991261899E-2</c:v>
                </c:pt>
                <c:pt idx="50">
                  <c:v>4.1528248213832102E-2</c:v>
                </c:pt>
                <c:pt idx="51">
                  <c:v>4.14918212975144E-2</c:v>
                </c:pt>
                <c:pt idx="52">
                  <c:v>4.1471586247161699E-2</c:v>
                </c:pt>
                <c:pt idx="53">
                  <c:v>4.1424942599978497E-2</c:v>
                </c:pt>
                <c:pt idx="54">
                  <c:v>4.13981592426058E-2</c:v>
                </c:pt>
                <c:pt idx="55">
                  <c:v>4.1373031146787198E-2</c:v>
                </c:pt>
                <c:pt idx="56">
                  <c:v>4.1349278280443102E-2</c:v>
                </c:pt>
                <c:pt idx="57">
                  <c:v>4.1325973290165997E-2</c:v>
                </c:pt>
                <c:pt idx="58">
                  <c:v>4.1295981263693202E-2</c:v>
                </c:pt>
                <c:pt idx="59">
                  <c:v>4.1271581328269698E-2</c:v>
                </c:pt>
                <c:pt idx="60">
                  <c:v>4.1244254968686202E-2</c:v>
                </c:pt>
                <c:pt idx="61">
                  <c:v>4.1216548342329601E-2</c:v>
                </c:pt>
                <c:pt idx="62">
                  <c:v>4.1200437871564001E-2</c:v>
                </c:pt>
                <c:pt idx="63">
                  <c:v>4.1177849685315099E-2</c:v>
                </c:pt>
                <c:pt idx="64">
                  <c:v>4.1155199951940898E-2</c:v>
                </c:pt>
                <c:pt idx="65">
                  <c:v>4.1130129065966498E-2</c:v>
                </c:pt>
                <c:pt idx="66">
                  <c:v>4.1112624665404801E-2</c:v>
                </c:pt>
                <c:pt idx="67">
                  <c:v>4.1082857896518603E-2</c:v>
                </c:pt>
                <c:pt idx="68">
                  <c:v>4.1065818657726003E-2</c:v>
                </c:pt>
                <c:pt idx="69">
                  <c:v>4.1049121407051997E-2</c:v>
                </c:pt>
                <c:pt idx="70">
                  <c:v>4.1036627075664502E-2</c:v>
                </c:pt>
                <c:pt idx="71">
                  <c:v>4.1015965433228302E-2</c:v>
                </c:pt>
                <c:pt idx="72">
                  <c:v>4.1001619034674502E-2</c:v>
                </c:pt>
                <c:pt idx="73">
                  <c:v>4.0971674342116599E-2</c:v>
                </c:pt>
                <c:pt idx="74">
                  <c:v>4.0955616662991502E-2</c:v>
                </c:pt>
                <c:pt idx="75">
                  <c:v>4.0943071518852202E-2</c:v>
                </c:pt>
                <c:pt idx="76">
                  <c:v>4.09229243752973E-2</c:v>
                </c:pt>
                <c:pt idx="77">
                  <c:v>4.0908219585597497E-2</c:v>
                </c:pt>
                <c:pt idx="78">
                  <c:v>4.0891108949441403E-2</c:v>
                </c:pt>
                <c:pt idx="79">
                  <c:v>4.08668372001623E-2</c:v>
                </c:pt>
                <c:pt idx="80">
                  <c:v>4.0857067717941703E-2</c:v>
                </c:pt>
                <c:pt idx="81">
                  <c:v>4.0840539702902197E-2</c:v>
                </c:pt>
                <c:pt idx="82">
                  <c:v>4.0822250117612403E-2</c:v>
                </c:pt>
                <c:pt idx="83">
                  <c:v>4.0803634437003203E-2</c:v>
                </c:pt>
                <c:pt idx="84">
                  <c:v>4.079095151065E-2</c:v>
                </c:pt>
                <c:pt idx="85">
                  <c:v>4.0780874236611399E-2</c:v>
                </c:pt>
                <c:pt idx="86">
                  <c:v>4.0770363868416697E-2</c:v>
                </c:pt>
                <c:pt idx="87">
                  <c:v>4.0754624466443602E-2</c:v>
                </c:pt>
                <c:pt idx="88">
                  <c:v>4.0739704356346197E-2</c:v>
                </c:pt>
                <c:pt idx="89">
                  <c:v>4.0730314651298997E-2</c:v>
                </c:pt>
                <c:pt idx="90">
                  <c:v>4.0713194279882799E-2</c:v>
                </c:pt>
                <c:pt idx="91">
                  <c:v>4.0700640531435198E-2</c:v>
                </c:pt>
                <c:pt idx="92">
                  <c:v>4.0691319606029001E-2</c:v>
                </c:pt>
                <c:pt idx="93">
                  <c:v>4.0680837855261998E-2</c:v>
                </c:pt>
                <c:pt idx="94">
                  <c:v>4.0663980299970801E-2</c:v>
                </c:pt>
                <c:pt idx="95">
                  <c:v>4.06521849961924E-2</c:v>
                </c:pt>
                <c:pt idx="96">
                  <c:v>4.06429399519673E-2</c:v>
                </c:pt>
                <c:pt idx="97">
                  <c:v>4.0629504373768603E-2</c:v>
                </c:pt>
                <c:pt idx="98">
                  <c:v>4.0619496628485602E-2</c:v>
                </c:pt>
                <c:pt idx="99">
                  <c:v>4.0603325227998199E-2</c:v>
                </c:pt>
                <c:pt idx="100">
                  <c:v>4.05877299203945E-2</c:v>
                </c:pt>
                <c:pt idx="101">
                  <c:v>4.0576840206674999E-2</c:v>
                </c:pt>
                <c:pt idx="102">
                  <c:v>4.0559217349391101E-2</c:v>
                </c:pt>
                <c:pt idx="103">
                  <c:v>4.0546733992809503E-2</c:v>
                </c:pt>
                <c:pt idx="104">
                  <c:v>4.05353349708839E-2</c:v>
                </c:pt>
                <c:pt idx="105">
                  <c:v>4.0525157005131901E-2</c:v>
                </c:pt>
                <c:pt idx="106">
                  <c:v>4.0515617314304198E-2</c:v>
                </c:pt>
                <c:pt idx="107">
                  <c:v>4.0504055112617697E-2</c:v>
                </c:pt>
                <c:pt idx="108">
                  <c:v>4.0487182781472703E-2</c:v>
                </c:pt>
                <c:pt idx="109">
                  <c:v>4.0473534541046498E-2</c:v>
                </c:pt>
                <c:pt idx="110">
                  <c:v>4.0461479461047299E-2</c:v>
                </c:pt>
                <c:pt idx="111">
                  <c:v>4.0452842015315703E-2</c:v>
                </c:pt>
                <c:pt idx="112">
                  <c:v>4.0440446994375497E-2</c:v>
                </c:pt>
                <c:pt idx="113">
                  <c:v>4.0430676814174497E-2</c:v>
                </c:pt>
                <c:pt idx="114">
                  <c:v>4.0415558219016302E-2</c:v>
                </c:pt>
                <c:pt idx="115">
                  <c:v>4.04058022612485E-2</c:v>
                </c:pt>
                <c:pt idx="116">
                  <c:v>4.0394717003737701E-2</c:v>
                </c:pt>
                <c:pt idx="117">
                  <c:v>4.0387996367425703E-2</c:v>
                </c:pt>
                <c:pt idx="118">
                  <c:v>4.0371721547636498E-2</c:v>
                </c:pt>
                <c:pt idx="119">
                  <c:v>4.03641060351171E-2</c:v>
                </c:pt>
                <c:pt idx="120">
                  <c:v>4.0353603983135602E-2</c:v>
                </c:pt>
                <c:pt idx="121">
                  <c:v>4.0346827942970703E-2</c:v>
                </c:pt>
                <c:pt idx="122">
                  <c:v>4.0339408561094699E-2</c:v>
                </c:pt>
                <c:pt idx="123">
                  <c:v>4.0331914817670601E-2</c:v>
                </c:pt>
                <c:pt idx="124">
                  <c:v>4.0323457625241699E-2</c:v>
                </c:pt>
                <c:pt idx="125">
                  <c:v>4.0312550485755903E-2</c:v>
                </c:pt>
                <c:pt idx="126">
                  <c:v>4.0301641982143803E-2</c:v>
                </c:pt>
                <c:pt idx="127">
                  <c:v>4.02925193371797E-2</c:v>
                </c:pt>
                <c:pt idx="128">
                  <c:v>4.0280186532922702E-2</c:v>
                </c:pt>
                <c:pt idx="129">
                  <c:v>4.0270101706243497E-2</c:v>
                </c:pt>
                <c:pt idx="130">
                  <c:v>4.0259916972174598E-2</c:v>
                </c:pt>
                <c:pt idx="131">
                  <c:v>4.0250690191924302E-2</c:v>
                </c:pt>
                <c:pt idx="132">
                  <c:v>4.0242205079179798E-2</c:v>
                </c:pt>
                <c:pt idx="133">
                  <c:v>4.0233573729337703E-2</c:v>
                </c:pt>
                <c:pt idx="134">
                  <c:v>4.0224083556044697E-2</c:v>
                </c:pt>
                <c:pt idx="135">
                  <c:v>4.0216940829044402E-2</c:v>
                </c:pt>
                <c:pt idx="136">
                  <c:v>4.02030704447408E-2</c:v>
                </c:pt>
                <c:pt idx="137">
                  <c:v>4.01926269311857E-2</c:v>
                </c:pt>
                <c:pt idx="138">
                  <c:v>4.0185148420877698E-2</c:v>
                </c:pt>
                <c:pt idx="139">
                  <c:v>4.0177433135212798E-2</c:v>
                </c:pt>
                <c:pt idx="140">
                  <c:v>4.0170839625187103E-2</c:v>
                </c:pt>
                <c:pt idx="141">
                  <c:v>4.0165555271935702E-2</c:v>
                </c:pt>
                <c:pt idx="142">
                  <c:v>4.0158840339570803E-2</c:v>
                </c:pt>
                <c:pt idx="143">
                  <c:v>4.0151468404858601E-2</c:v>
                </c:pt>
                <c:pt idx="144">
                  <c:v>4.0142845820084698E-2</c:v>
                </c:pt>
                <c:pt idx="145">
                  <c:v>4.0136651744980101E-2</c:v>
                </c:pt>
                <c:pt idx="146">
                  <c:v>4.0130283390247198E-2</c:v>
                </c:pt>
                <c:pt idx="147">
                  <c:v>4.0123611982351398E-2</c:v>
                </c:pt>
                <c:pt idx="148">
                  <c:v>4.0115192086399597E-2</c:v>
                </c:pt>
                <c:pt idx="149">
                  <c:v>4.0108333618927801E-2</c:v>
                </c:pt>
                <c:pt idx="150">
                  <c:v>4.01035447706155E-2</c:v>
                </c:pt>
                <c:pt idx="151">
                  <c:v>4.0094698208252302E-2</c:v>
                </c:pt>
                <c:pt idx="152">
                  <c:v>4.0086805090576397E-2</c:v>
                </c:pt>
                <c:pt idx="153">
                  <c:v>4.0075341611790001E-2</c:v>
                </c:pt>
                <c:pt idx="154">
                  <c:v>4.0069107788774802E-2</c:v>
                </c:pt>
                <c:pt idx="155">
                  <c:v>4.00608008599476E-2</c:v>
                </c:pt>
                <c:pt idx="156">
                  <c:v>4.0054773244180802E-2</c:v>
                </c:pt>
                <c:pt idx="157">
                  <c:v>4.0047385440432397E-2</c:v>
                </c:pt>
                <c:pt idx="158">
                  <c:v>4.0044502851764398E-2</c:v>
                </c:pt>
                <c:pt idx="159">
                  <c:v>4.00369629667972E-2</c:v>
                </c:pt>
                <c:pt idx="160">
                  <c:v>4.00310042046952E-2</c:v>
                </c:pt>
                <c:pt idx="161">
                  <c:v>4.0022331518741697E-2</c:v>
                </c:pt>
                <c:pt idx="162">
                  <c:v>4.00145323169857E-2</c:v>
                </c:pt>
                <c:pt idx="163">
                  <c:v>4.0008237299786802E-2</c:v>
                </c:pt>
                <c:pt idx="164">
                  <c:v>4.0002418725631303E-2</c:v>
                </c:pt>
                <c:pt idx="165">
                  <c:v>3.9995070226502401E-2</c:v>
                </c:pt>
                <c:pt idx="166">
                  <c:v>3.9983675925305898E-2</c:v>
                </c:pt>
                <c:pt idx="167">
                  <c:v>3.9976539211765201E-2</c:v>
                </c:pt>
                <c:pt idx="168">
                  <c:v>3.9975140605297797E-2</c:v>
                </c:pt>
                <c:pt idx="169">
                  <c:v>3.99696179430689E-2</c:v>
                </c:pt>
                <c:pt idx="170">
                  <c:v>3.9962143010553501E-2</c:v>
                </c:pt>
                <c:pt idx="171">
                  <c:v>3.9952404549895501E-2</c:v>
                </c:pt>
                <c:pt idx="172">
                  <c:v>3.9941084026707201E-2</c:v>
                </c:pt>
                <c:pt idx="173">
                  <c:v>3.9934717409315902E-2</c:v>
                </c:pt>
                <c:pt idx="174">
                  <c:v>3.9931004340065898E-2</c:v>
                </c:pt>
                <c:pt idx="175">
                  <c:v>3.9925428986314203E-2</c:v>
                </c:pt>
                <c:pt idx="176">
                  <c:v>3.9921154657548003E-2</c:v>
                </c:pt>
                <c:pt idx="177">
                  <c:v>3.9912482247811902E-2</c:v>
                </c:pt>
                <c:pt idx="178">
                  <c:v>3.9905381860985099E-2</c:v>
                </c:pt>
                <c:pt idx="179">
                  <c:v>3.9897122122266399E-2</c:v>
                </c:pt>
                <c:pt idx="180">
                  <c:v>3.9889378967520199E-2</c:v>
                </c:pt>
                <c:pt idx="181">
                  <c:v>3.9884635174039798E-2</c:v>
                </c:pt>
                <c:pt idx="182">
                  <c:v>3.9879228600239403E-2</c:v>
                </c:pt>
                <c:pt idx="183">
                  <c:v>3.9867931614428101E-2</c:v>
                </c:pt>
                <c:pt idx="184">
                  <c:v>3.9859671954712302E-2</c:v>
                </c:pt>
                <c:pt idx="185">
                  <c:v>3.9852377529708001E-2</c:v>
                </c:pt>
                <c:pt idx="186">
                  <c:v>3.98481940247465E-2</c:v>
                </c:pt>
                <c:pt idx="187">
                  <c:v>3.9842130489487301E-2</c:v>
                </c:pt>
                <c:pt idx="188">
                  <c:v>3.9836319909788802E-2</c:v>
                </c:pt>
                <c:pt idx="189">
                  <c:v>3.9831523623803898E-2</c:v>
                </c:pt>
                <c:pt idx="190">
                  <c:v>3.9829132876994501E-2</c:v>
                </c:pt>
                <c:pt idx="191">
                  <c:v>3.98235473862271E-2</c:v>
                </c:pt>
                <c:pt idx="192">
                  <c:v>3.98177818670859E-2</c:v>
                </c:pt>
                <c:pt idx="193">
                  <c:v>3.9812080879907098E-2</c:v>
                </c:pt>
                <c:pt idx="194">
                  <c:v>3.9808426071499398E-2</c:v>
                </c:pt>
                <c:pt idx="195">
                  <c:v>3.9802280975203302E-2</c:v>
                </c:pt>
                <c:pt idx="196">
                  <c:v>3.9798371414716198E-2</c:v>
                </c:pt>
                <c:pt idx="197">
                  <c:v>3.97899822823648E-2</c:v>
                </c:pt>
                <c:pt idx="198">
                  <c:v>3.9788160938007799E-2</c:v>
                </c:pt>
                <c:pt idx="199">
                  <c:v>3.9782413094676797E-2</c:v>
                </c:pt>
              </c:numCache>
            </c:numRef>
          </c:val>
          <c:smooth val="0"/>
          <c:extLst>
            <c:ext xmlns:c16="http://schemas.microsoft.com/office/drawing/2014/chart" uri="{C3380CC4-5D6E-409C-BE32-E72D297353CC}">
              <c16:uniqueId val="{00000000-EFFE-4061-BC42-9DF6899F7331}"/>
            </c:ext>
          </c:extLst>
        </c:ser>
        <c:dLbls>
          <c:showLegendKey val="0"/>
          <c:showVal val="0"/>
          <c:showCatName val="0"/>
          <c:showSerName val="0"/>
          <c:showPercent val="0"/>
          <c:showBubbleSize val="0"/>
        </c:dLbls>
        <c:smooth val="0"/>
        <c:axId val="588137040"/>
        <c:axId val="588134088"/>
      </c:lineChart>
      <c:catAx>
        <c:axId val="588137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134088"/>
        <c:crosses val="autoZero"/>
        <c:auto val="1"/>
        <c:lblAlgn val="ctr"/>
        <c:lblOffset val="100"/>
        <c:noMultiLvlLbl val="0"/>
      </c:catAx>
      <c:valAx>
        <c:axId val="588134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13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a:t>
            </a:r>
            <a:r>
              <a:rPr lang="en-GB" baseline="0"/>
              <a:t> Model Training MSRE</a:t>
            </a:r>
            <a:endParaRPr lang="en-GB"/>
          </a:p>
        </c:rich>
      </c:tx>
      <c:layout>
        <c:manualLayout>
          <c:xMode val="edge"/>
          <c:yMode val="edge"/>
          <c:x val="0.3289374453193351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Results!$KZ$1:$KZ$200</c:f>
              <c:numCache>
                <c:formatCode>General</c:formatCode>
                <c:ptCount val="200"/>
                <c:pt idx="0">
                  <c:v>0.104960517273971</c:v>
                </c:pt>
                <c:pt idx="1">
                  <c:v>7.6395384677704903E-2</c:v>
                </c:pt>
                <c:pt idx="2">
                  <c:v>6.6353608847149498E-2</c:v>
                </c:pt>
                <c:pt idx="3">
                  <c:v>6.0966098668393698E-2</c:v>
                </c:pt>
                <c:pt idx="4">
                  <c:v>5.7631153840440097E-2</c:v>
                </c:pt>
                <c:pt idx="5">
                  <c:v>5.4543177607031097E-2</c:v>
                </c:pt>
                <c:pt idx="6">
                  <c:v>5.2239402058439202E-2</c:v>
                </c:pt>
                <c:pt idx="7">
                  <c:v>5.0388984001116903E-2</c:v>
                </c:pt>
                <c:pt idx="8">
                  <c:v>4.9025042691965302E-2</c:v>
                </c:pt>
                <c:pt idx="9">
                  <c:v>4.8006050446310899E-2</c:v>
                </c:pt>
                <c:pt idx="10">
                  <c:v>4.6923788369756601E-2</c:v>
                </c:pt>
                <c:pt idx="11">
                  <c:v>4.5830701972370297E-2</c:v>
                </c:pt>
                <c:pt idx="12">
                  <c:v>4.4933425240744201E-2</c:v>
                </c:pt>
                <c:pt idx="13">
                  <c:v>4.4227088542962999E-2</c:v>
                </c:pt>
                <c:pt idx="14">
                  <c:v>4.3722439917381999E-2</c:v>
                </c:pt>
                <c:pt idx="15">
                  <c:v>4.3064227191087698E-2</c:v>
                </c:pt>
                <c:pt idx="16">
                  <c:v>4.2509216185517999E-2</c:v>
                </c:pt>
                <c:pt idx="17">
                  <c:v>4.2105906782518E-2</c:v>
                </c:pt>
                <c:pt idx="18">
                  <c:v>4.16393877733875E-2</c:v>
                </c:pt>
                <c:pt idx="19">
                  <c:v>4.1130819099846901E-2</c:v>
                </c:pt>
                <c:pt idx="20">
                  <c:v>4.0768647680151697E-2</c:v>
                </c:pt>
                <c:pt idx="21">
                  <c:v>4.0435357270014002E-2</c:v>
                </c:pt>
                <c:pt idx="22">
                  <c:v>4.0116827097899502E-2</c:v>
                </c:pt>
                <c:pt idx="23">
                  <c:v>3.9900993571748797E-2</c:v>
                </c:pt>
                <c:pt idx="24">
                  <c:v>3.9611715962559399E-2</c:v>
                </c:pt>
                <c:pt idx="25">
                  <c:v>3.93593373572972E-2</c:v>
                </c:pt>
                <c:pt idx="26">
                  <c:v>3.91398189620056E-2</c:v>
                </c:pt>
                <c:pt idx="27">
                  <c:v>3.8853131363084402E-2</c:v>
                </c:pt>
                <c:pt idx="28">
                  <c:v>3.8642960977526099E-2</c:v>
                </c:pt>
                <c:pt idx="29">
                  <c:v>3.8440615001301498E-2</c:v>
                </c:pt>
                <c:pt idx="30">
                  <c:v>3.8245958233485602E-2</c:v>
                </c:pt>
                <c:pt idx="31">
                  <c:v>3.8071866137846001E-2</c:v>
                </c:pt>
                <c:pt idx="32">
                  <c:v>3.7898739051595902E-2</c:v>
                </c:pt>
                <c:pt idx="33">
                  <c:v>3.7722741061270298E-2</c:v>
                </c:pt>
                <c:pt idx="34">
                  <c:v>3.7542087047384397E-2</c:v>
                </c:pt>
                <c:pt idx="35">
                  <c:v>3.7346993987437502E-2</c:v>
                </c:pt>
                <c:pt idx="36">
                  <c:v>3.7213269347564602E-2</c:v>
                </c:pt>
                <c:pt idx="37">
                  <c:v>3.7118408912402999E-2</c:v>
                </c:pt>
                <c:pt idx="38">
                  <c:v>3.6985632878459497E-2</c:v>
                </c:pt>
                <c:pt idx="39">
                  <c:v>3.6881210377609802E-2</c:v>
                </c:pt>
                <c:pt idx="40">
                  <c:v>3.67285843583256E-2</c:v>
                </c:pt>
                <c:pt idx="41">
                  <c:v>3.6602261451550398E-2</c:v>
                </c:pt>
                <c:pt idx="42">
                  <c:v>3.6508444005992298E-2</c:v>
                </c:pt>
                <c:pt idx="43">
                  <c:v>3.6376617754964397E-2</c:v>
                </c:pt>
                <c:pt idx="44">
                  <c:v>3.6257554756344998E-2</c:v>
                </c:pt>
                <c:pt idx="45">
                  <c:v>3.61469422053999E-2</c:v>
                </c:pt>
                <c:pt idx="46">
                  <c:v>3.6064954137247397E-2</c:v>
                </c:pt>
                <c:pt idx="47">
                  <c:v>3.59357219504675E-2</c:v>
                </c:pt>
                <c:pt idx="48">
                  <c:v>3.5887571268801599E-2</c:v>
                </c:pt>
                <c:pt idx="49">
                  <c:v>3.5804390074485902E-2</c:v>
                </c:pt>
                <c:pt idx="50">
                  <c:v>3.5729595822999297E-2</c:v>
                </c:pt>
                <c:pt idx="51">
                  <c:v>3.56412779767371E-2</c:v>
                </c:pt>
                <c:pt idx="52">
                  <c:v>3.55618853888265E-2</c:v>
                </c:pt>
                <c:pt idx="53">
                  <c:v>3.5470434859777203E-2</c:v>
                </c:pt>
                <c:pt idx="54">
                  <c:v>3.5399093627688998E-2</c:v>
                </c:pt>
                <c:pt idx="55">
                  <c:v>3.5317076971644303E-2</c:v>
                </c:pt>
                <c:pt idx="56">
                  <c:v>3.5209790918796398E-2</c:v>
                </c:pt>
                <c:pt idx="57">
                  <c:v>3.5112864059011401E-2</c:v>
                </c:pt>
                <c:pt idx="58">
                  <c:v>3.5053007094896803E-2</c:v>
                </c:pt>
                <c:pt idx="59">
                  <c:v>3.5012631574002397E-2</c:v>
                </c:pt>
                <c:pt idx="60">
                  <c:v>3.4937666610491601E-2</c:v>
                </c:pt>
                <c:pt idx="61">
                  <c:v>3.4869402447769697E-2</c:v>
                </c:pt>
                <c:pt idx="62">
                  <c:v>3.4813766900951698E-2</c:v>
                </c:pt>
                <c:pt idx="63">
                  <c:v>3.4751844462722503E-2</c:v>
                </c:pt>
                <c:pt idx="64">
                  <c:v>3.4677883440991202E-2</c:v>
                </c:pt>
                <c:pt idx="65">
                  <c:v>3.4595153576464199E-2</c:v>
                </c:pt>
                <c:pt idx="66">
                  <c:v>3.4548882482113699E-2</c:v>
                </c:pt>
                <c:pt idx="67">
                  <c:v>3.44951711646935E-2</c:v>
                </c:pt>
                <c:pt idx="68">
                  <c:v>3.4438758394997299E-2</c:v>
                </c:pt>
                <c:pt idx="69">
                  <c:v>3.4392616980829502E-2</c:v>
                </c:pt>
                <c:pt idx="70">
                  <c:v>3.4356150316855898E-2</c:v>
                </c:pt>
                <c:pt idx="71">
                  <c:v>3.4296553779000601E-2</c:v>
                </c:pt>
                <c:pt idx="72">
                  <c:v>3.4225986458517099E-2</c:v>
                </c:pt>
                <c:pt idx="73">
                  <c:v>3.4181291327101099E-2</c:v>
                </c:pt>
                <c:pt idx="74">
                  <c:v>3.41431680907648E-2</c:v>
                </c:pt>
                <c:pt idx="75">
                  <c:v>3.4103061834175399E-2</c:v>
                </c:pt>
                <c:pt idx="76">
                  <c:v>3.4044602235163299E-2</c:v>
                </c:pt>
                <c:pt idx="77">
                  <c:v>3.3995531743062503E-2</c:v>
                </c:pt>
                <c:pt idx="78">
                  <c:v>3.3949360145104898E-2</c:v>
                </c:pt>
                <c:pt idx="79">
                  <c:v>3.39004109041414E-2</c:v>
                </c:pt>
                <c:pt idx="80">
                  <c:v>3.3862015234390398E-2</c:v>
                </c:pt>
                <c:pt idx="81">
                  <c:v>3.3817854206011397E-2</c:v>
                </c:pt>
                <c:pt idx="82">
                  <c:v>3.3764271474174302E-2</c:v>
                </c:pt>
                <c:pt idx="83">
                  <c:v>3.3738010834163799E-2</c:v>
                </c:pt>
                <c:pt idx="84">
                  <c:v>3.3700447434123003E-2</c:v>
                </c:pt>
                <c:pt idx="85">
                  <c:v>3.36664404408294E-2</c:v>
                </c:pt>
                <c:pt idx="86">
                  <c:v>3.3628841352514399E-2</c:v>
                </c:pt>
                <c:pt idx="87">
                  <c:v>3.3604423898693302E-2</c:v>
                </c:pt>
                <c:pt idx="88">
                  <c:v>3.3561203743792602E-2</c:v>
                </c:pt>
                <c:pt idx="89">
                  <c:v>3.35499355652654E-2</c:v>
                </c:pt>
                <c:pt idx="90">
                  <c:v>3.3511518076278397E-2</c:v>
                </c:pt>
                <c:pt idx="91">
                  <c:v>3.3474345916817298E-2</c:v>
                </c:pt>
                <c:pt idx="92">
                  <c:v>3.3432775517516999E-2</c:v>
                </c:pt>
                <c:pt idx="93">
                  <c:v>3.3406087515928197E-2</c:v>
                </c:pt>
                <c:pt idx="94">
                  <c:v>3.3350548249859002E-2</c:v>
                </c:pt>
                <c:pt idx="95">
                  <c:v>3.3309113980845399E-2</c:v>
                </c:pt>
                <c:pt idx="96">
                  <c:v>3.3270933224714902E-2</c:v>
                </c:pt>
                <c:pt idx="97">
                  <c:v>3.3247785708475003E-2</c:v>
                </c:pt>
                <c:pt idx="98">
                  <c:v>3.3221068757088801E-2</c:v>
                </c:pt>
                <c:pt idx="99">
                  <c:v>3.3188895685507397E-2</c:v>
                </c:pt>
                <c:pt idx="100">
                  <c:v>3.3163947497437701E-2</c:v>
                </c:pt>
                <c:pt idx="101">
                  <c:v>3.3138806027791498E-2</c:v>
                </c:pt>
                <c:pt idx="102">
                  <c:v>3.3091720013407003E-2</c:v>
                </c:pt>
                <c:pt idx="103">
                  <c:v>3.3062815457686197E-2</c:v>
                </c:pt>
                <c:pt idx="104">
                  <c:v>3.3023015374606203E-2</c:v>
                </c:pt>
                <c:pt idx="105">
                  <c:v>3.3011594662263603E-2</c:v>
                </c:pt>
                <c:pt idx="106">
                  <c:v>3.2988359973351901E-2</c:v>
                </c:pt>
                <c:pt idx="107">
                  <c:v>3.2957446393025003E-2</c:v>
                </c:pt>
                <c:pt idx="108">
                  <c:v>3.2916734301926598E-2</c:v>
                </c:pt>
                <c:pt idx="109">
                  <c:v>3.2905644631361197E-2</c:v>
                </c:pt>
                <c:pt idx="110">
                  <c:v>3.2876389398222197E-2</c:v>
                </c:pt>
                <c:pt idx="111">
                  <c:v>3.2849502665638797E-2</c:v>
                </c:pt>
                <c:pt idx="112">
                  <c:v>3.2820344473456699E-2</c:v>
                </c:pt>
                <c:pt idx="113">
                  <c:v>3.2803725013621901E-2</c:v>
                </c:pt>
                <c:pt idx="114">
                  <c:v>3.2792584677616803E-2</c:v>
                </c:pt>
                <c:pt idx="115">
                  <c:v>3.2763287666537598E-2</c:v>
                </c:pt>
                <c:pt idx="116">
                  <c:v>3.2732513602618203E-2</c:v>
                </c:pt>
                <c:pt idx="117">
                  <c:v>3.27036489418518E-2</c:v>
                </c:pt>
                <c:pt idx="118">
                  <c:v>3.2672223383115498E-2</c:v>
                </c:pt>
                <c:pt idx="119">
                  <c:v>3.2649563305614498E-2</c:v>
                </c:pt>
                <c:pt idx="120">
                  <c:v>3.2617807612494699E-2</c:v>
                </c:pt>
                <c:pt idx="121">
                  <c:v>3.2584908061927501E-2</c:v>
                </c:pt>
                <c:pt idx="122">
                  <c:v>3.2551394691649298E-2</c:v>
                </c:pt>
                <c:pt idx="123">
                  <c:v>3.2530738290111098E-2</c:v>
                </c:pt>
                <c:pt idx="124">
                  <c:v>3.2495541131185399E-2</c:v>
                </c:pt>
                <c:pt idx="125">
                  <c:v>3.2470401082777302E-2</c:v>
                </c:pt>
                <c:pt idx="126">
                  <c:v>3.2440898299719502E-2</c:v>
                </c:pt>
                <c:pt idx="127">
                  <c:v>3.2424936030424699E-2</c:v>
                </c:pt>
                <c:pt idx="128">
                  <c:v>3.2406185773374098E-2</c:v>
                </c:pt>
                <c:pt idx="129">
                  <c:v>3.23790561081259E-2</c:v>
                </c:pt>
                <c:pt idx="130">
                  <c:v>3.2358283448644103E-2</c:v>
                </c:pt>
                <c:pt idx="131">
                  <c:v>3.2341428621936397E-2</c:v>
                </c:pt>
                <c:pt idx="132">
                  <c:v>3.2311324794905803E-2</c:v>
                </c:pt>
                <c:pt idx="133">
                  <c:v>3.2284033915403597E-2</c:v>
                </c:pt>
                <c:pt idx="134">
                  <c:v>3.2265493917610098E-2</c:v>
                </c:pt>
                <c:pt idx="135">
                  <c:v>3.2242444955849998E-2</c:v>
                </c:pt>
                <c:pt idx="136">
                  <c:v>3.2213719702133901E-2</c:v>
                </c:pt>
                <c:pt idx="137">
                  <c:v>3.2202182504988602E-2</c:v>
                </c:pt>
                <c:pt idx="138">
                  <c:v>3.2173942388831603E-2</c:v>
                </c:pt>
                <c:pt idx="139">
                  <c:v>3.2153929836109998E-2</c:v>
                </c:pt>
                <c:pt idx="140">
                  <c:v>3.2130007845165898E-2</c:v>
                </c:pt>
                <c:pt idx="141">
                  <c:v>3.2115861579770998E-2</c:v>
                </c:pt>
                <c:pt idx="142">
                  <c:v>3.2092386518283798E-2</c:v>
                </c:pt>
                <c:pt idx="143">
                  <c:v>3.2072173550143301E-2</c:v>
                </c:pt>
                <c:pt idx="144">
                  <c:v>3.2052929098061102E-2</c:v>
                </c:pt>
                <c:pt idx="145">
                  <c:v>3.2034148116132803E-2</c:v>
                </c:pt>
                <c:pt idx="146">
                  <c:v>3.2015487120096303E-2</c:v>
                </c:pt>
                <c:pt idx="147">
                  <c:v>3.2001848653420498E-2</c:v>
                </c:pt>
                <c:pt idx="148">
                  <c:v>3.1980898643721598E-2</c:v>
                </c:pt>
                <c:pt idx="149">
                  <c:v>3.1962367705482699E-2</c:v>
                </c:pt>
                <c:pt idx="150">
                  <c:v>3.1949376271245902E-2</c:v>
                </c:pt>
                <c:pt idx="151">
                  <c:v>3.1927580477699301E-2</c:v>
                </c:pt>
                <c:pt idx="152">
                  <c:v>3.1904567327043498E-2</c:v>
                </c:pt>
                <c:pt idx="153">
                  <c:v>3.18834558717783E-2</c:v>
                </c:pt>
                <c:pt idx="154">
                  <c:v>3.1865011193862203E-2</c:v>
                </c:pt>
                <c:pt idx="155">
                  <c:v>3.1847503230121602E-2</c:v>
                </c:pt>
                <c:pt idx="156">
                  <c:v>3.18361165268621E-2</c:v>
                </c:pt>
                <c:pt idx="157">
                  <c:v>3.1819588169608302E-2</c:v>
                </c:pt>
                <c:pt idx="158">
                  <c:v>3.1806658802508103E-2</c:v>
                </c:pt>
                <c:pt idx="159">
                  <c:v>3.17891607695839E-2</c:v>
                </c:pt>
                <c:pt idx="160">
                  <c:v>3.1767676834289701E-2</c:v>
                </c:pt>
                <c:pt idx="161">
                  <c:v>3.1739196295462097E-2</c:v>
                </c:pt>
                <c:pt idx="162">
                  <c:v>3.1720493549865302E-2</c:v>
                </c:pt>
                <c:pt idx="163">
                  <c:v>3.1698053720376602E-2</c:v>
                </c:pt>
                <c:pt idx="164">
                  <c:v>3.1673893892987401E-2</c:v>
                </c:pt>
                <c:pt idx="165">
                  <c:v>3.1653596319599603E-2</c:v>
                </c:pt>
                <c:pt idx="166">
                  <c:v>3.1628522985281002E-2</c:v>
                </c:pt>
                <c:pt idx="167">
                  <c:v>3.1610310687123999E-2</c:v>
                </c:pt>
                <c:pt idx="168">
                  <c:v>3.1585060505170501E-2</c:v>
                </c:pt>
                <c:pt idx="169">
                  <c:v>3.15671509099784E-2</c:v>
                </c:pt>
                <c:pt idx="170">
                  <c:v>3.1551679051379802E-2</c:v>
                </c:pt>
                <c:pt idx="171">
                  <c:v>3.1525929367381703E-2</c:v>
                </c:pt>
                <c:pt idx="172">
                  <c:v>3.1505005929153299E-2</c:v>
                </c:pt>
                <c:pt idx="173">
                  <c:v>3.1489216102149199E-2</c:v>
                </c:pt>
                <c:pt idx="174">
                  <c:v>3.1479556251351501E-2</c:v>
                </c:pt>
                <c:pt idx="175">
                  <c:v>3.14629170164933E-2</c:v>
                </c:pt>
                <c:pt idx="176">
                  <c:v>3.1448496835737298E-2</c:v>
                </c:pt>
                <c:pt idx="177">
                  <c:v>3.1430103168083798E-2</c:v>
                </c:pt>
                <c:pt idx="178">
                  <c:v>3.1411462857271297E-2</c:v>
                </c:pt>
                <c:pt idx="179">
                  <c:v>3.1392063359040101E-2</c:v>
                </c:pt>
                <c:pt idx="180">
                  <c:v>3.1383027358983899E-2</c:v>
                </c:pt>
                <c:pt idx="181">
                  <c:v>3.1370234744813798E-2</c:v>
                </c:pt>
                <c:pt idx="182">
                  <c:v>3.1356684934070102E-2</c:v>
                </c:pt>
                <c:pt idx="183">
                  <c:v>3.1339343382071699E-2</c:v>
                </c:pt>
                <c:pt idx="184">
                  <c:v>3.1321671119383103E-2</c:v>
                </c:pt>
                <c:pt idx="185">
                  <c:v>3.1302030357721798E-2</c:v>
                </c:pt>
                <c:pt idx="186">
                  <c:v>3.1286674010955397E-2</c:v>
                </c:pt>
                <c:pt idx="187">
                  <c:v>3.1274814993845802E-2</c:v>
                </c:pt>
                <c:pt idx="188">
                  <c:v>3.1263101469811497E-2</c:v>
                </c:pt>
                <c:pt idx="189">
                  <c:v>3.1248891133834601E-2</c:v>
                </c:pt>
                <c:pt idx="190">
                  <c:v>3.12330534666941E-2</c:v>
                </c:pt>
                <c:pt idx="191">
                  <c:v>3.1215304925322901E-2</c:v>
                </c:pt>
                <c:pt idx="192">
                  <c:v>3.12021248383683E-2</c:v>
                </c:pt>
                <c:pt idx="193">
                  <c:v>3.1188647427163398E-2</c:v>
                </c:pt>
                <c:pt idx="194">
                  <c:v>3.11773708868157E-2</c:v>
                </c:pt>
                <c:pt idx="195">
                  <c:v>3.1170226223710601E-2</c:v>
                </c:pt>
                <c:pt idx="196">
                  <c:v>3.1163649091236201E-2</c:v>
                </c:pt>
                <c:pt idx="197">
                  <c:v>3.11545592584914E-2</c:v>
                </c:pt>
                <c:pt idx="198">
                  <c:v>3.1146958866951398E-2</c:v>
                </c:pt>
                <c:pt idx="199">
                  <c:v>3.1135954218970901E-2</c:v>
                </c:pt>
              </c:numCache>
            </c:numRef>
          </c:val>
          <c:smooth val="0"/>
          <c:extLst>
            <c:ext xmlns:c16="http://schemas.microsoft.com/office/drawing/2014/chart" uri="{C3380CC4-5D6E-409C-BE32-E72D297353CC}">
              <c16:uniqueId val="{00000000-A1C9-430F-BF86-7BE641B34E92}"/>
            </c:ext>
          </c:extLst>
        </c:ser>
        <c:dLbls>
          <c:showLegendKey val="0"/>
          <c:showVal val="0"/>
          <c:showCatName val="0"/>
          <c:showSerName val="0"/>
          <c:showPercent val="0"/>
          <c:showBubbleSize val="0"/>
        </c:dLbls>
        <c:smooth val="0"/>
        <c:axId val="853836552"/>
        <c:axId val="853839504"/>
      </c:lineChart>
      <c:catAx>
        <c:axId val="8538365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839504"/>
        <c:crosses val="autoZero"/>
        <c:auto val="1"/>
        <c:lblAlgn val="ctr"/>
        <c:lblOffset val="100"/>
        <c:noMultiLvlLbl val="0"/>
      </c:catAx>
      <c:valAx>
        <c:axId val="853839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836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Model Training Coefficient of Efficiency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Results!$LH$1:$LH$200</c:f>
              <c:numCache>
                <c:formatCode>General</c:formatCode>
                <c:ptCount val="200"/>
                <c:pt idx="0">
                  <c:v>0.64435598843453601</c:v>
                </c:pt>
                <c:pt idx="1">
                  <c:v>0.72904971189785694</c:v>
                </c:pt>
                <c:pt idx="2">
                  <c:v>0.76172392043464798</c:v>
                </c:pt>
                <c:pt idx="3">
                  <c:v>0.77883034015991204</c:v>
                </c:pt>
                <c:pt idx="4">
                  <c:v>0.78974206781037504</c:v>
                </c:pt>
                <c:pt idx="5">
                  <c:v>0.79826472830505102</c:v>
                </c:pt>
                <c:pt idx="6">
                  <c:v>0.804645572340983</c:v>
                </c:pt>
                <c:pt idx="7">
                  <c:v>0.80799925216315305</c:v>
                </c:pt>
                <c:pt idx="8">
                  <c:v>0.81135046350796103</c:v>
                </c:pt>
                <c:pt idx="9">
                  <c:v>0.81449628248197903</c:v>
                </c:pt>
                <c:pt idx="10">
                  <c:v>0.81733954404795395</c:v>
                </c:pt>
                <c:pt idx="11">
                  <c:v>0.82014302372987202</c:v>
                </c:pt>
                <c:pt idx="12">
                  <c:v>0.82217753616856104</c:v>
                </c:pt>
                <c:pt idx="13">
                  <c:v>0.82465518532360704</c:v>
                </c:pt>
                <c:pt idx="14">
                  <c:v>0.826133797155853</c:v>
                </c:pt>
                <c:pt idx="15">
                  <c:v>0.82773773956963803</c:v>
                </c:pt>
                <c:pt idx="16">
                  <c:v>0.82899823582559196</c:v>
                </c:pt>
                <c:pt idx="17">
                  <c:v>0.83002866144623999</c:v>
                </c:pt>
                <c:pt idx="18">
                  <c:v>0.83124162360977405</c:v>
                </c:pt>
                <c:pt idx="19">
                  <c:v>0.83227842293653898</c:v>
                </c:pt>
                <c:pt idx="20">
                  <c:v>0.83323313028004997</c:v>
                </c:pt>
                <c:pt idx="21">
                  <c:v>0.83395350843285199</c:v>
                </c:pt>
                <c:pt idx="22">
                  <c:v>0.83470247233072303</c:v>
                </c:pt>
                <c:pt idx="23">
                  <c:v>0.83543192670231403</c:v>
                </c:pt>
                <c:pt idx="24">
                  <c:v>0.83608454399218102</c:v>
                </c:pt>
                <c:pt idx="25">
                  <c:v>0.83688849361228301</c:v>
                </c:pt>
                <c:pt idx="26">
                  <c:v>0.83736571177055397</c:v>
                </c:pt>
                <c:pt idx="27">
                  <c:v>0.83786541924923597</c:v>
                </c:pt>
                <c:pt idx="28">
                  <c:v>0.83837396456601099</c:v>
                </c:pt>
                <c:pt idx="29">
                  <c:v>0.838906981565395</c:v>
                </c:pt>
                <c:pt idx="30">
                  <c:v>0.83952039856970095</c:v>
                </c:pt>
                <c:pt idx="31">
                  <c:v>0.83994928301168204</c:v>
                </c:pt>
                <c:pt idx="32">
                  <c:v>0.84033523483450301</c:v>
                </c:pt>
                <c:pt idx="33">
                  <c:v>0.84077584464173905</c:v>
                </c:pt>
                <c:pt idx="34">
                  <c:v>0.84111081599556403</c:v>
                </c:pt>
                <c:pt idx="35">
                  <c:v>0.84145493920051395</c:v>
                </c:pt>
                <c:pt idx="36">
                  <c:v>0.84174601072722199</c:v>
                </c:pt>
                <c:pt idx="37">
                  <c:v>0.84208980145323598</c:v>
                </c:pt>
                <c:pt idx="38">
                  <c:v>0.84248141420660405</c:v>
                </c:pt>
                <c:pt idx="39">
                  <c:v>0.84273401648924695</c:v>
                </c:pt>
                <c:pt idx="40">
                  <c:v>0.84316823963313603</c:v>
                </c:pt>
                <c:pt idx="41">
                  <c:v>0.84355692545729499</c:v>
                </c:pt>
                <c:pt idx="42">
                  <c:v>0.84385065096234801</c:v>
                </c:pt>
                <c:pt idx="43">
                  <c:v>0.84414943231936301</c:v>
                </c:pt>
                <c:pt idx="44">
                  <c:v>0.844449341466041</c:v>
                </c:pt>
                <c:pt idx="45">
                  <c:v>0.84463564117065204</c:v>
                </c:pt>
                <c:pt idx="46">
                  <c:v>0.84482243649931399</c:v>
                </c:pt>
                <c:pt idx="47">
                  <c:v>0.84506410457106695</c:v>
                </c:pt>
                <c:pt idx="48">
                  <c:v>0.84532326540987401</c:v>
                </c:pt>
                <c:pt idx="49">
                  <c:v>0.84555515322983299</c:v>
                </c:pt>
                <c:pt idx="50">
                  <c:v>0.84582108285317503</c:v>
                </c:pt>
                <c:pt idx="51">
                  <c:v>0.84609144337036701</c:v>
                </c:pt>
                <c:pt idx="52">
                  <c:v>0.84624152538081099</c:v>
                </c:pt>
                <c:pt idx="53">
                  <c:v>0.846587199301152</c:v>
                </c:pt>
                <c:pt idx="54">
                  <c:v>0.84678551371261501</c:v>
                </c:pt>
                <c:pt idx="55">
                  <c:v>0.84697145530608198</c:v>
                </c:pt>
                <c:pt idx="56">
                  <c:v>0.84714711674799204</c:v>
                </c:pt>
                <c:pt idx="57">
                  <c:v>0.84731936793326901</c:v>
                </c:pt>
                <c:pt idx="58">
                  <c:v>0.84754090124673598</c:v>
                </c:pt>
                <c:pt idx="59">
                  <c:v>0.84772101045167902</c:v>
                </c:pt>
                <c:pt idx="60">
                  <c:v>0.84792259482008703</c:v>
                </c:pt>
                <c:pt idx="61">
                  <c:v>0.84812684807078897</c:v>
                </c:pt>
                <c:pt idx="62">
                  <c:v>0.848245551353219</c:v>
                </c:pt>
                <c:pt idx="63">
                  <c:v>0.84841190483215001</c:v>
                </c:pt>
                <c:pt idx="64">
                  <c:v>0.848578619980773</c:v>
                </c:pt>
                <c:pt idx="65">
                  <c:v>0.84876304925597701</c:v>
                </c:pt>
                <c:pt idx="66">
                  <c:v>0.84889175047313203</c:v>
                </c:pt>
                <c:pt idx="67">
                  <c:v>0.84911048503616504</c:v>
                </c:pt>
                <c:pt idx="68">
                  <c:v>0.849235622839841</c:v>
                </c:pt>
                <c:pt idx="69">
                  <c:v>0.84935819869033902</c:v>
                </c:pt>
                <c:pt idx="70">
                  <c:v>0.84944988796792698</c:v>
                </c:pt>
                <c:pt idx="71">
                  <c:v>0.84960145156950795</c:v>
                </c:pt>
                <c:pt idx="72">
                  <c:v>0.84970664476162505</c:v>
                </c:pt>
                <c:pt idx="73">
                  <c:v>0.84992609194455504</c:v>
                </c:pt>
                <c:pt idx="74">
                  <c:v>0.85004370326825796</c:v>
                </c:pt>
                <c:pt idx="75">
                  <c:v>0.85013555563874699</c:v>
                </c:pt>
                <c:pt idx="76">
                  <c:v>0.85028300904115905</c:v>
                </c:pt>
                <c:pt idx="77">
                  <c:v>0.85039058499564502</c:v>
                </c:pt>
                <c:pt idx="78">
                  <c:v>0.85051571275362303</c:v>
                </c:pt>
                <c:pt idx="79">
                  <c:v>0.85069311896367905</c:v>
                </c:pt>
                <c:pt idx="80">
                  <c:v>0.85076449598571702</c:v>
                </c:pt>
                <c:pt idx="81">
                  <c:v>0.85088521281094298</c:v>
                </c:pt>
                <c:pt idx="82">
                  <c:v>0.85101873881072498</c:v>
                </c:pt>
                <c:pt idx="83">
                  <c:v>0.85115458410145395</c:v>
                </c:pt>
                <c:pt idx="84">
                  <c:v>0.85124710047082797</c:v>
                </c:pt>
                <c:pt idx="85">
                  <c:v>0.851320589247755</c:v>
                </c:pt>
                <c:pt idx="86">
                  <c:v>0.85139721703010196</c:v>
                </c:pt>
                <c:pt idx="87">
                  <c:v>0.85151193111374901</c:v>
                </c:pt>
                <c:pt idx="88">
                  <c:v>0.851620633025719</c:v>
                </c:pt>
                <c:pt idx="89">
                  <c:v>0.85168902222764697</c:v>
                </c:pt>
                <c:pt idx="90">
                  <c:v>0.85181367657426599</c:v>
                </c:pt>
                <c:pt idx="91">
                  <c:v>0.85190504778959497</c:v>
                </c:pt>
                <c:pt idx="92">
                  <c:v>0.85197287099447405</c:v>
                </c:pt>
                <c:pt idx="93">
                  <c:v>0.85204912232524499</c:v>
                </c:pt>
                <c:pt idx="94">
                  <c:v>0.85217171435995598</c:v>
                </c:pt>
                <c:pt idx="95">
                  <c:v>0.85225746231826205</c:v>
                </c:pt>
                <c:pt idx="96">
                  <c:v>0.852324653342866</c:v>
                </c:pt>
                <c:pt idx="97">
                  <c:v>0.85242227303877904</c:v>
                </c:pt>
                <c:pt idx="98">
                  <c:v>0.85249496594646801</c:v>
                </c:pt>
                <c:pt idx="99">
                  <c:v>0.85261239173202197</c:v>
                </c:pt>
                <c:pt idx="100">
                  <c:v>0.85272559003042003</c:v>
                </c:pt>
                <c:pt idx="101">
                  <c:v>0.85280460706432903</c:v>
                </c:pt>
                <c:pt idx="102">
                  <c:v>0.85293243565279298</c:v>
                </c:pt>
                <c:pt idx="103">
                  <c:v>0.85302295092602498</c:v>
                </c:pt>
                <c:pt idx="104">
                  <c:v>0.85310557948500898</c:v>
                </c:pt>
                <c:pt idx="105">
                  <c:v>0.85317933729076301</c:v>
                </c:pt>
                <c:pt idx="106">
                  <c:v>0.85324845282186801</c:v>
                </c:pt>
                <c:pt idx="107">
                  <c:v>0.85333219973180097</c:v>
                </c:pt>
                <c:pt idx="108">
                  <c:v>0.85345436588396795</c:v>
                </c:pt>
                <c:pt idx="109">
                  <c:v>0.85355315037797297</c:v>
                </c:pt>
                <c:pt idx="110">
                  <c:v>0.85364037604731902</c:v>
                </c:pt>
                <c:pt idx="111">
                  <c:v>0.85370285712277005</c:v>
                </c:pt>
                <c:pt idx="112">
                  <c:v>0.85379249623077402</c:v>
                </c:pt>
                <c:pt idx="113">
                  <c:v>0.85386313348674903</c:v>
                </c:pt>
                <c:pt idx="114">
                  <c:v>0.85397240551528997</c:v>
                </c:pt>
                <c:pt idx="115">
                  <c:v>0.85404289654200605</c:v>
                </c:pt>
                <c:pt idx="116">
                  <c:v>0.85412297168186202</c:v>
                </c:pt>
                <c:pt idx="117">
                  <c:v>0.85417150797426999</c:v>
                </c:pt>
                <c:pt idx="118">
                  <c:v>0.85428901091871601</c:v>
                </c:pt>
                <c:pt idx="119">
                  <c:v>0.85434397806692797</c:v>
                </c:pt>
                <c:pt idx="120">
                  <c:v>0.85441976263221397</c:v>
                </c:pt>
                <c:pt idx="121">
                  <c:v>0.85446864920575105</c:v>
                </c:pt>
                <c:pt idx="122">
                  <c:v>0.85452216783130996</c:v>
                </c:pt>
                <c:pt idx="123">
                  <c:v>0.85457621286209895</c:v>
                </c:pt>
                <c:pt idx="124">
                  <c:v>0.85463719424673101</c:v>
                </c:pt>
                <c:pt idx="125">
                  <c:v>0.85471582232383003</c:v>
                </c:pt>
                <c:pt idx="126">
                  <c:v>0.85479443895966301</c:v>
                </c:pt>
                <c:pt idx="127">
                  <c:v>0.85486016873099202</c:v>
                </c:pt>
                <c:pt idx="128">
                  <c:v>0.854949004436385</c:v>
                </c:pt>
                <c:pt idx="129">
                  <c:v>0.85502162728924003</c:v>
                </c:pt>
                <c:pt idx="130">
                  <c:v>0.85509495113942502</c:v>
                </c:pt>
                <c:pt idx="131">
                  <c:v>0.85516136229651196</c:v>
                </c:pt>
                <c:pt idx="132">
                  <c:v>0.85522242175298702</c:v>
                </c:pt>
                <c:pt idx="133">
                  <c:v>0.85528452033390001</c:v>
                </c:pt>
                <c:pt idx="134">
                  <c:v>0.85535278237871304</c:v>
                </c:pt>
                <c:pt idx="135">
                  <c:v>0.85540414881211602</c:v>
                </c:pt>
                <c:pt idx="136">
                  <c:v>0.85550387067700995</c:v>
                </c:pt>
                <c:pt idx="137">
                  <c:v>0.85557893217189895</c:v>
                </c:pt>
                <c:pt idx="138">
                  <c:v>0.85563267108103802</c:v>
                </c:pt>
                <c:pt idx="139">
                  <c:v>0.85568810092527203</c:v>
                </c:pt>
                <c:pt idx="140">
                  <c:v>0.855735463028925</c:v>
                </c:pt>
                <c:pt idx="141">
                  <c:v>0.85577341566521803</c:v>
                </c:pt>
                <c:pt idx="142">
                  <c:v>0.85582163562867997</c:v>
                </c:pt>
                <c:pt idx="143">
                  <c:v>0.85587456424537101</c:v>
                </c:pt>
                <c:pt idx="144">
                  <c:v>0.85593645988196199</c:v>
                </c:pt>
                <c:pt idx="145">
                  <c:v>0.85598091470446602</c:v>
                </c:pt>
                <c:pt idx="146">
                  <c:v>0.85602661317814699</c:v>
                </c:pt>
                <c:pt idx="147">
                  <c:v>0.85607447854412599</c:v>
                </c:pt>
                <c:pt idx="148">
                  <c:v>0.85613487743167205</c:v>
                </c:pt>
                <c:pt idx="149">
                  <c:v>0.85618406627335097</c:v>
                </c:pt>
                <c:pt idx="150">
                  <c:v>0.85621840684619399</c:v>
                </c:pt>
                <c:pt idx="151">
                  <c:v>0.856281834283524</c:v>
                </c:pt>
                <c:pt idx="152">
                  <c:v>0.85633841397043398</c:v>
                </c:pt>
                <c:pt idx="153">
                  <c:v>0.85642056699144098</c:v>
                </c:pt>
                <c:pt idx="154">
                  <c:v>0.85646523182145495</c:v>
                </c:pt>
                <c:pt idx="155">
                  <c:v>0.85652473948583796</c:v>
                </c:pt>
                <c:pt idx="156">
                  <c:v>0.85656791129784404</c:v>
                </c:pt>
                <c:pt idx="157">
                  <c:v>0.85662081637330101</c:v>
                </c:pt>
                <c:pt idx="158">
                  <c:v>0.85664145633921696</c:v>
                </c:pt>
                <c:pt idx="159">
                  <c:v>0.85669543654077096</c:v>
                </c:pt>
                <c:pt idx="160">
                  <c:v>0.85673808983880295</c:v>
                </c:pt>
                <c:pt idx="161">
                  <c:v>0.85680015827755496</c:v>
                </c:pt>
                <c:pt idx="162">
                  <c:v>0.85685596390377505</c:v>
                </c:pt>
                <c:pt idx="163">
                  <c:v>0.85690099870676695</c:v>
                </c:pt>
                <c:pt idx="164">
                  <c:v>0.85694261871605104</c:v>
                </c:pt>
                <c:pt idx="165">
                  <c:v>0.85699517356231103</c:v>
                </c:pt>
                <c:pt idx="166">
                  <c:v>0.85707664400094397</c:v>
                </c:pt>
                <c:pt idx="167">
                  <c:v>0.85712766042181598</c:v>
                </c:pt>
                <c:pt idx="168">
                  <c:v>0.85713765721927004</c:v>
                </c:pt>
                <c:pt idx="169">
                  <c:v>0.85717712804802404</c:v>
                </c:pt>
                <c:pt idx="170">
                  <c:v>0.85723054319465097</c:v>
                </c:pt>
                <c:pt idx="171">
                  <c:v>0.857300118308709</c:v>
                </c:pt>
                <c:pt idx="172">
                  <c:v>0.85738097494152499</c:v>
                </c:pt>
                <c:pt idx="173">
                  <c:v>0.85742643832438703</c:v>
                </c:pt>
                <c:pt idx="174">
                  <c:v>0.85745294963741603</c:v>
                </c:pt>
                <c:pt idx="175">
                  <c:v>0.85749275303138395</c:v>
                </c:pt>
                <c:pt idx="176">
                  <c:v>0.85752326442399296</c:v>
                </c:pt>
                <c:pt idx="177">
                  <c:v>0.85758516055037803</c:v>
                </c:pt>
                <c:pt idx="178">
                  <c:v>0.857635826930784</c:v>
                </c:pt>
                <c:pt idx="179">
                  <c:v>0.85769475478075696</c:v>
                </c:pt>
                <c:pt idx="180">
                  <c:v>0.85774998606310804</c:v>
                </c:pt>
                <c:pt idx="181">
                  <c:v>0.85778381785397695</c:v>
                </c:pt>
                <c:pt idx="182">
                  <c:v>0.85782237155600505</c:v>
                </c:pt>
                <c:pt idx="183">
                  <c:v>0.85790291228903703</c:v>
                </c:pt>
                <c:pt idx="184">
                  <c:v>0.85796178426786096</c:v>
                </c:pt>
                <c:pt idx="185">
                  <c:v>0.85801376624655101</c:v>
                </c:pt>
                <c:pt idx="186">
                  <c:v>0.85804357470329096</c:v>
                </c:pt>
                <c:pt idx="187">
                  <c:v>0.85808677326333305</c:v>
                </c:pt>
                <c:pt idx="188">
                  <c:v>0.85812816351904297</c:v>
                </c:pt>
                <c:pt idx="189">
                  <c:v>0.858162324151302</c:v>
                </c:pt>
                <c:pt idx="190">
                  <c:v>0.85817935025342196</c:v>
                </c:pt>
                <c:pt idx="191">
                  <c:v>0.85821912427456304</c:v>
                </c:pt>
                <c:pt idx="192">
                  <c:v>0.85826017441867997</c:v>
                </c:pt>
                <c:pt idx="193">
                  <c:v>0.858300759255051</c:v>
                </c:pt>
                <c:pt idx="194">
                  <c:v>0.85832677446419003</c:v>
                </c:pt>
                <c:pt idx="195">
                  <c:v>0.85837051035148504</c:v>
                </c:pt>
                <c:pt idx="196">
                  <c:v>0.85839833196617898</c:v>
                </c:pt>
                <c:pt idx="197">
                  <c:v>0.85845802234502</c:v>
                </c:pt>
                <c:pt idx="198">
                  <c:v>0.85847097991711896</c:v>
                </c:pt>
                <c:pt idx="199">
                  <c:v>0.85851186785244704</c:v>
                </c:pt>
              </c:numCache>
            </c:numRef>
          </c:val>
          <c:smooth val="0"/>
          <c:extLst>
            <c:ext xmlns:c16="http://schemas.microsoft.com/office/drawing/2014/chart" uri="{C3380CC4-5D6E-409C-BE32-E72D297353CC}">
              <c16:uniqueId val="{00000000-3E61-47AA-8C09-4B24EF083BBD}"/>
            </c:ext>
          </c:extLst>
        </c:ser>
        <c:dLbls>
          <c:showLegendKey val="0"/>
          <c:showVal val="0"/>
          <c:showCatName val="0"/>
          <c:showSerName val="0"/>
          <c:showPercent val="0"/>
          <c:showBubbleSize val="0"/>
        </c:dLbls>
        <c:smooth val="0"/>
        <c:axId val="1566520288"/>
        <c:axId val="1566516352"/>
      </c:lineChart>
      <c:catAx>
        <c:axId val="1566520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16352"/>
        <c:crosses val="autoZero"/>
        <c:auto val="1"/>
        <c:lblAlgn val="ctr"/>
        <c:lblOffset val="100"/>
        <c:noMultiLvlLbl val="0"/>
      </c:catAx>
      <c:valAx>
        <c:axId val="156651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20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Model Training R-Squared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Results!$LP$1:$LP$200</c:f>
              <c:numCache>
                <c:formatCode>General</c:formatCode>
                <c:ptCount val="200"/>
                <c:pt idx="0">
                  <c:v>0.64542127735255195</c:v>
                </c:pt>
                <c:pt idx="1">
                  <c:v>0.73037933050284198</c:v>
                </c:pt>
                <c:pt idx="2">
                  <c:v>0.76297646737325797</c:v>
                </c:pt>
                <c:pt idx="3">
                  <c:v>0.780023852797183</c:v>
                </c:pt>
                <c:pt idx="4">
                  <c:v>0.79081359719207001</c:v>
                </c:pt>
                <c:pt idx="5">
                  <c:v>0.79919011574342402</c:v>
                </c:pt>
                <c:pt idx="6">
                  <c:v>0.80565977056430804</c:v>
                </c:pt>
                <c:pt idx="7">
                  <c:v>0.80892197869464</c:v>
                </c:pt>
                <c:pt idx="8">
                  <c:v>0.81226197599883498</c:v>
                </c:pt>
                <c:pt idx="9">
                  <c:v>0.81538781530107196</c:v>
                </c:pt>
                <c:pt idx="10">
                  <c:v>0.81809576675415596</c:v>
                </c:pt>
                <c:pt idx="11">
                  <c:v>0.82092295759939204</c:v>
                </c:pt>
                <c:pt idx="12">
                  <c:v>0.82289563291344503</c:v>
                </c:pt>
                <c:pt idx="13">
                  <c:v>0.825367132569369</c:v>
                </c:pt>
                <c:pt idx="14">
                  <c:v>0.82679015186822702</c:v>
                </c:pt>
                <c:pt idx="15">
                  <c:v>0.82837922302961498</c:v>
                </c:pt>
                <c:pt idx="16">
                  <c:v>0.82963754479794904</c:v>
                </c:pt>
                <c:pt idx="17">
                  <c:v>0.83063457039668198</c:v>
                </c:pt>
                <c:pt idx="18">
                  <c:v>0.83182617184950902</c:v>
                </c:pt>
                <c:pt idx="19">
                  <c:v>0.83283605356296198</c:v>
                </c:pt>
                <c:pt idx="20">
                  <c:v>0.83378959559072696</c:v>
                </c:pt>
                <c:pt idx="21">
                  <c:v>0.83450364467192895</c:v>
                </c:pt>
                <c:pt idx="22">
                  <c:v>0.83524088894597104</c:v>
                </c:pt>
                <c:pt idx="23">
                  <c:v>0.83593940518985999</c:v>
                </c:pt>
                <c:pt idx="24">
                  <c:v>0.83658364620711101</c:v>
                </c:pt>
                <c:pt idx="25">
                  <c:v>0.83739527497375199</c:v>
                </c:pt>
                <c:pt idx="26">
                  <c:v>0.83784950212878995</c:v>
                </c:pt>
                <c:pt idx="27">
                  <c:v>0.83835069756053204</c:v>
                </c:pt>
                <c:pt idx="28">
                  <c:v>0.83883291192653597</c:v>
                </c:pt>
                <c:pt idx="29">
                  <c:v>0.83937535995325396</c:v>
                </c:pt>
                <c:pt idx="30">
                  <c:v>0.83998307825219898</c:v>
                </c:pt>
                <c:pt idx="31">
                  <c:v>0.84039521890543301</c:v>
                </c:pt>
                <c:pt idx="32">
                  <c:v>0.84077285601784801</c:v>
                </c:pt>
                <c:pt idx="33">
                  <c:v>0.84121750459836797</c:v>
                </c:pt>
                <c:pt idx="34">
                  <c:v>0.84154373772024105</c:v>
                </c:pt>
                <c:pt idx="35">
                  <c:v>0.84189039953878797</c:v>
                </c:pt>
                <c:pt idx="36">
                  <c:v>0.84216727216868903</c:v>
                </c:pt>
                <c:pt idx="37">
                  <c:v>0.84250834157071997</c:v>
                </c:pt>
                <c:pt idx="38">
                  <c:v>0.84289736073038202</c:v>
                </c:pt>
                <c:pt idx="39">
                  <c:v>0.84314752983871499</c:v>
                </c:pt>
                <c:pt idx="40">
                  <c:v>0.84357907458081505</c:v>
                </c:pt>
                <c:pt idx="41">
                  <c:v>0.843961079839882</c:v>
                </c:pt>
                <c:pt idx="42">
                  <c:v>0.84424905400100902</c:v>
                </c:pt>
                <c:pt idx="43">
                  <c:v>0.84455283335604603</c:v>
                </c:pt>
                <c:pt idx="44">
                  <c:v>0.84484690371369897</c:v>
                </c:pt>
                <c:pt idx="45">
                  <c:v>0.84503266378422404</c:v>
                </c:pt>
                <c:pt idx="46">
                  <c:v>0.84521954462691595</c:v>
                </c:pt>
                <c:pt idx="47">
                  <c:v>0.84545139594882601</c:v>
                </c:pt>
                <c:pt idx="48">
                  <c:v>0.84571186312135604</c:v>
                </c:pt>
                <c:pt idx="49">
                  <c:v>0.84594656486187403</c:v>
                </c:pt>
                <c:pt idx="50">
                  <c:v>0.84620744095398603</c:v>
                </c:pt>
                <c:pt idx="51">
                  <c:v>0.84647427798800301</c:v>
                </c:pt>
                <c:pt idx="52">
                  <c:v>0.84662167892467399</c:v>
                </c:pt>
                <c:pt idx="53">
                  <c:v>0.84696823417419598</c:v>
                </c:pt>
                <c:pt idx="54">
                  <c:v>0.84716182616308899</c:v>
                </c:pt>
                <c:pt idx="55">
                  <c:v>0.84734397741602596</c:v>
                </c:pt>
                <c:pt idx="56">
                  <c:v>0.84751897409293497</c:v>
                </c:pt>
                <c:pt idx="57">
                  <c:v>0.84768968487267005</c:v>
                </c:pt>
                <c:pt idx="58">
                  <c:v>0.84790762769567896</c:v>
                </c:pt>
                <c:pt idx="59">
                  <c:v>0.848089383021979</c:v>
                </c:pt>
                <c:pt idx="60">
                  <c:v>0.84828904366969404</c:v>
                </c:pt>
                <c:pt idx="61">
                  <c:v>0.84848920250753102</c:v>
                </c:pt>
                <c:pt idx="62">
                  <c:v>0.84860586384230197</c:v>
                </c:pt>
                <c:pt idx="63">
                  <c:v>0.84877518193923696</c:v>
                </c:pt>
                <c:pt idx="64">
                  <c:v>0.84893794226231201</c:v>
                </c:pt>
                <c:pt idx="65">
                  <c:v>0.84912111912794297</c:v>
                </c:pt>
                <c:pt idx="66">
                  <c:v>0.84924675906010205</c:v>
                </c:pt>
                <c:pt idx="67">
                  <c:v>0.84946530575015999</c:v>
                </c:pt>
                <c:pt idx="68">
                  <c:v>0.849588346625196</c:v>
                </c:pt>
                <c:pt idx="69">
                  <c:v>0.849713483692772</c:v>
                </c:pt>
                <c:pt idx="70">
                  <c:v>0.84980006578934497</c:v>
                </c:pt>
                <c:pt idx="71">
                  <c:v>0.84995211514496405</c:v>
                </c:pt>
                <c:pt idx="72">
                  <c:v>0.85005869291896197</c:v>
                </c:pt>
                <c:pt idx="73">
                  <c:v>0.85027444746490299</c:v>
                </c:pt>
                <c:pt idx="74">
                  <c:v>0.85039187706366504</c:v>
                </c:pt>
                <c:pt idx="75">
                  <c:v>0.85048412795267103</c:v>
                </c:pt>
                <c:pt idx="76">
                  <c:v>0.85062788389243504</c:v>
                </c:pt>
                <c:pt idx="77">
                  <c:v>0.85073815241627404</c:v>
                </c:pt>
                <c:pt idx="78">
                  <c:v>0.85086315889611597</c:v>
                </c:pt>
                <c:pt idx="79">
                  <c:v>0.85103609748125997</c:v>
                </c:pt>
                <c:pt idx="80">
                  <c:v>0.85110672834439305</c:v>
                </c:pt>
                <c:pt idx="81">
                  <c:v>0.85122961050866697</c:v>
                </c:pt>
                <c:pt idx="82">
                  <c:v>0.85135957236019999</c:v>
                </c:pt>
                <c:pt idx="83">
                  <c:v>0.85149484635333805</c:v>
                </c:pt>
                <c:pt idx="84">
                  <c:v>0.85158470642183004</c:v>
                </c:pt>
                <c:pt idx="85">
                  <c:v>0.85165999846065998</c:v>
                </c:pt>
                <c:pt idx="86">
                  <c:v>0.85173543141340402</c:v>
                </c:pt>
                <c:pt idx="87">
                  <c:v>0.85185110059895996</c:v>
                </c:pt>
                <c:pt idx="88">
                  <c:v>0.85195746280393503</c:v>
                </c:pt>
                <c:pt idx="89">
                  <c:v>0.85202607447407797</c:v>
                </c:pt>
                <c:pt idx="90">
                  <c:v>0.85214615982849395</c:v>
                </c:pt>
                <c:pt idx="91">
                  <c:v>0.85223939317516495</c:v>
                </c:pt>
                <c:pt idx="92">
                  <c:v>0.85230815902627999</c:v>
                </c:pt>
                <c:pt idx="93">
                  <c:v>0.85238440795715598</c:v>
                </c:pt>
                <c:pt idx="94">
                  <c:v>0.85250678564211801</c:v>
                </c:pt>
                <c:pt idx="95">
                  <c:v>0.85258955139001102</c:v>
                </c:pt>
                <c:pt idx="96">
                  <c:v>0.85265698827247205</c:v>
                </c:pt>
                <c:pt idx="97">
                  <c:v>0.85275686310478305</c:v>
                </c:pt>
                <c:pt idx="98">
                  <c:v>0.85282639238181301</c:v>
                </c:pt>
                <c:pt idx="99">
                  <c:v>0.852942882505202</c:v>
                </c:pt>
                <c:pt idx="100">
                  <c:v>0.85305693077974298</c:v>
                </c:pt>
                <c:pt idx="101">
                  <c:v>0.85313506607532996</c:v>
                </c:pt>
                <c:pt idx="102">
                  <c:v>0.85325957655701701</c:v>
                </c:pt>
                <c:pt idx="103">
                  <c:v>0.85335060271306995</c:v>
                </c:pt>
                <c:pt idx="104">
                  <c:v>0.85343320317801696</c:v>
                </c:pt>
                <c:pt idx="105">
                  <c:v>0.85350877166526795</c:v>
                </c:pt>
                <c:pt idx="106">
                  <c:v>0.85357902325635504</c:v>
                </c:pt>
                <c:pt idx="107">
                  <c:v>0.853660005286762</c:v>
                </c:pt>
                <c:pt idx="108">
                  <c:v>0.85377915834421203</c:v>
                </c:pt>
                <c:pt idx="109">
                  <c:v>0.853879704671059</c:v>
                </c:pt>
                <c:pt idx="110">
                  <c:v>0.85396769118870297</c:v>
                </c:pt>
                <c:pt idx="111">
                  <c:v>0.85403055990612298</c:v>
                </c:pt>
                <c:pt idx="112">
                  <c:v>0.85411824113233903</c:v>
                </c:pt>
                <c:pt idx="113">
                  <c:v>0.85418896715319004</c:v>
                </c:pt>
                <c:pt idx="114">
                  <c:v>0.85429758856339699</c:v>
                </c:pt>
                <c:pt idx="115">
                  <c:v>0.85436670403616699</c:v>
                </c:pt>
                <c:pt idx="116">
                  <c:v>0.85444498974863603</c:v>
                </c:pt>
                <c:pt idx="117">
                  <c:v>0.85449471938756505</c:v>
                </c:pt>
                <c:pt idx="118">
                  <c:v>0.85461011882430504</c:v>
                </c:pt>
                <c:pt idx="119">
                  <c:v>0.85466555119056198</c:v>
                </c:pt>
                <c:pt idx="120">
                  <c:v>0.85474247582410401</c:v>
                </c:pt>
                <c:pt idx="121">
                  <c:v>0.85479256681051996</c:v>
                </c:pt>
                <c:pt idx="122">
                  <c:v>0.85484458614023395</c:v>
                </c:pt>
                <c:pt idx="123">
                  <c:v>0.85489882084216295</c:v>
                </c:pt>
                <c:pt idx="124">
                  <c:v>0.85495915770776298</c:v>
                </c:pt>
                <c:pt idx="125">
                  <c:v>0.85503754618658401</c:v>
                </c:pt>
                <c:pt idx="126">
                  <c:v>0.85511424504456701</c:v>
                </c:pt>
                <c:pt idx="127">
                  <c:v>0.85518152309576101</c:v>
                </c:pt>
                <c:pt idx="128">
                  <c:v>0.85526672190155795</c:v>
                </c:pt>
                <c:pt idx="129">
                  <c:v>0.85534065136506898</c:v>
                </c:pt>
                <c:pt idx="130">
                  <c:v>0.85541448853963298</c:v>
                </c:pt>
                <c:pt idx="131">
                  <c:v>0.85548174464683402</c:v>
                </c:pt>
                <c:pt idx="132">
                  <c:v>0.85554251527841596</c:v>
                </c:pt>
                <c:pt idx="133">
                  <c:v>0.85560285216014997</c:v>
                </c:pt>
                <c:pt idx="134">
                  <c:v>0.85567198721421101</c:v>
                </c:pt>
                <c:pt idx="135">
                  <c:v>0.85572193446839595</c:v>
                </c:pt>
                <c:pt idx="136">
                  <c:v>0.85582447611868595</c:v>
                </c:pt>
                <c:pt idx="137">
                  <c:v>0.85589715367744501</c:v>
                </c:pt>
                <c:pt idx="138">
                  <c:v>0.85594944100663195</c:v>
                </c:pt>
                <c:pt idx="139">
                  <c:v>0.85600412937744796</c:v>
                </c:pt>
                <c:pt idx="140">
                  <c:v>0.85605249702267605</c:v>
                </c:pt>
                <c:pt idx="141">
                  <c:v>0.85608887629770503</c:v>
                </c:pt>
                <c:pt idx="142">
                  <c:v>0.85613705309341903</c:v>
                </c:pt>
                <c:pt idx="143">
                  <c:v>0.85619177944111202</c:v>
                </c:pt>
                <c:pt idx="144">
                  <c:v>0.85625311058874498</c:v>
                </c:pt>
                <c:pt idx="145">
                  <c:v>0.85629709827498501</c:v>
                </c:pt>
                <c:pt idx="146">
                  <c:v>0.85634327344015704</c:v>
                </c:pt>
                <c:pt idx="147">
                  <c:v>0.85639130151755904</c:v>
                </c:pt>
                <c:pt idx="148">
                  <c:v>0.85645071173243403</c:v>
                </c:pt>
                <c:pt idx="149">
                  <c:v>0.85649826412704899</c:v>
                </c:pt>
                <c:pt idx="150">
                  <c:v>0.856533378630989</c:v>
                </c:pt>
                <c:pt idx="151">
                  <c:v>0.85659816832155899</c:v>
                </c:pt>
                <c:pt idx="152">
                  <c:v>0.85665331793910804</c:v>
                </c:pt>
                <c:pt idx="153">
                  <c:v>0.85673530730011305</c:v>
                </c:pt>
                <c:pt idx="154">
                  <c:v>0.85678027088323105</c:v>
                </c:pt>
                <c:pt idx="155">
                  <c:v>0.85683760053730496</c:v>
                </c:pt>
                <c:pt idx="156">
                  <c:v>0.85688176277579398</c:v>
                </c:pt>
                <c:pt idx="157">
                  <c:v>0.85693377259694303</c:v>
                </c:pt>
                <c:pt idx="158">
                  <c:v>0.85695496537770299</c:v>
                </c:pt>
                <c:pt idx="159">
                  <c:v>0.85700801803959403</c:v>
                </c:pt>
                <c:pt idx="160">
                  <c:v>0.85705168824677902</c:v>
                </c:pt>
                <c:pt idx="161">
                  <c:v>0.85711394558293896</c:v>
                </c:pt>
                <c:pt idx="162">
                  <c:v>0.85716923153595803</c:v>
                </c:pt>
                <c:pt idx="163">
                  <c:v>0.85721479328635097</c:v>
                </c:pt>
                <c:pt idx="164">
                  <c:v>0.85725629073391396</c:v>
                </c:pt>
                <c:pt idx="165">
                  <c:v>0.85730986775187001</c:v>
                </c:pt>
                <c:pt idx="166">
                  <c:v>0.85738790580449797</c:v>
                </c:pt>
                <c:pt idx="167">
                  <c:v>0.85743920515066696</c:v>
                </c:pt>
                <c:pt idx="168">
                  <c:v>0.857450729491256</c:v>
                </c:pt>
                <c:pt idx="169">
                  <c:v>0.85749014751532804</c:v>
                </c:pt>
                <c:pt idx="170">
                  <c:v>0.85754279951704304</c:v>
                </c:pt>
                <c:pt idx="171">
                  <c:v>0.85761374642101096</c:v>
                </c:pt>
                <c:pt idx="172">
                  <c:v>0.85769374425035205</c:v>
                </c:pt>
                <c:pt idx="173">
                  <c:v>0.85773846156448397</c:v>
                </c:pt>
                <c:pt idx="174">
                  <c:v>0.857764311826826</c:v>
                </c:pt>
                <c:pt idx="175">
                  <c:v>0.85780383607397304</c:v>
                </c:pt>
                <c:pt idx="176">
                  <c:v>0.85783512280334895</c:v>
                </c:pt>
                <c:pt idx="177">
                  <c:v>0.85789604811620801</c:v>
                </c:pt>
                <c:pt idx="178">
                  <c:v>0.85794739722811897</c:v>
                </c:pt>
                <c:pt idx="179">
                  <c:v>0.85800576280778695</c:v>
                </c:pt>
                <c:pt idx="180">
                  <c:v>0.85806027345387204</c:v>
                </c:pt>
                <c:pt idx="181">
                  <c:v>0.85809308830721998</c:v>
                </c:pt>
                <c:pt idx="182">
                  <c:v>0.85813218339242103</c:v>
                </c:pt>
                <c:pt idx="183">
                  <c:v>0.85821347594793096</c:v>
                </c:pt>
                <c:pt idx="184">
                  <c:v>0.85827031800194198</c:v>
                </c:pt>
                <c:pt idx="185">
                  <c:v>0.85832219788868003</c:v>
                </c:pt>
                <c:pt idx="186">
                  <c:v>0.858353260143352</c:v>
                </c:pt>
                <c:pt idx="187">
                  <c:v>0.85839504372950304</c:v>
                </c:pt>
                <c:pt idx="188">
                  <c:v>0.85843655934566299</c:v>
                </c:pt>
                <c:pt idx="189">
                  <c:v>0.85847041936578505</c:v>
                </c:pt>
                <c:pt idx="190">
                  <c:v>0.85848753969270997</c:v>
                </c:pt>
                <c:pt idx="191">
                  <c:v>0.85852658159464401</c:v>
                </c:pt>
                <c:pt idx="192">
                  <c:v>0.858567499269692</c:v>
                </c:pt>
                <c:pt idx="193">
                  <c:v>0.85860796710855702</c:v>
                </c:pt>
                <c:pt idx="194">
                  <c:v>0.85863506258385602</c:v>
                </c:pt>
                <c:pt idx="195">
                  <c:v>0.85867889729392999</c:v>
                </c:pt>
                <c:pt idx="196">
                  <c:v>0.85870501588202497</c:v>
                </c:pt>
                <c:pt idx="197">
                  <c:v>0.85876549820130599</c:v>
                </c:pt>
                <c:pt idx="198">
                  <c:v>0.85877815412747704</c:v>
                </c:pt>
                <c:pt idx="199">
                  <c:v>0.85881865771792698</c:v>
                </c:pt>
              </c:numCache>
            </c:numRef>
          </c:val>
          <c:smooth val="0"/>
          <c:extLst>
            <c:ext xmlns:c16="http://schemas.microsoft.com/office/drawing/2014/chart" uri="{C3380CC4-5D6E-409C-BE32-E72D297353CC}">
              <c16:uniqueId val="{00000000-54A7-4CA2-BA2F-BFB92FBD7B2D}"/>
            </c:ext>
          </c:extLst>
        </c:ser>
        <c:dLbls>
          <c:showLegendKey val="0"/>
          <c:showVal val="0"/>
          <c:showCatName val="0"/>
          <c:showSerName val="0"/>
          <c:showPercent val="0"/>
          <c:showBubbleSize val="0"/>
        </c:dLbls>
        <c:smooth val="0"/>
        <c:axId val="853855248"/>
        <c:axId val="853855904"/>
      </c:lineChart>
      <c:catAx>
        <c:axId val="8538552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855904"/>
        <c:crosses val="autoZero"/>
        <c:auto val="1"/>
        <c:lblAlgn val="ctr"/>
        <c:lblOffset val="100"/>
        <c:noMultiLvlLbl val="0"/>
      </c:catAx>
      <c:valAx>
        <c:axId val="85385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855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 random year worth of training (blue) observed (orange) predicted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Results!$LZ$1:$LZ$365</c:f>
              <c:numCache>
                <c:formatCode>General</c:formatCode>
                <c:ptCount val="365"/>
                <c:pt idx="0">
                  <c:v>0.13255761623380399</c:v>
                </c:pt>
                <c:pt idx="1">
                  <c:v>0.17685944834228101</c:v>
                </c:pt>
                <c:pt idx="2">
                  <c:v>0.12847126276422899</c:v>
                </c:pt>
                <c:pt idx="3">
                  <c:v>0.12107262278187</c:v>
                </c:pt>
                <c:pt idx="4">
                  <c:v>0.23878480488562201</c:v>
                </c:pt>
                <c:pt idx="5">
                  <c:v>0.14643681678465101</c:v>
                </c:pt>
                <c:pt idx="6">
                  <c:v>0.135869902746587</c:v>
                </c:pt>
                <c:pt idx="7">
                  <c:v>0.17811955734171001</c:v>
                </c:pt>
                <c:pt idx="8">
                  <c:v>0.20787613128535601</c:v>
                </c:pt>
                <c:pt idx="9">
                  <c:v>0.130721457406065</c:v>
                </c:pt>
                <c:pt idx="10">
                  <c:v>0.22648974136262701</c:v>
                </c:pt>
                <c:pt idx="11">
                  <c:v>0.22549965572021899</c:v>
                </c:pt>
                <c:pt idx="12">
                  <c:v>0.112395872242949</c:v>
                </c:pt>
                <c:pt idx="13">
                  <c:v>0.11929046862553599</c:v>
                </c:pt>
                <c:pt idx="14">
                  <c:v>0.114268034184957</c:v>
                </c:pt>
                <c:pt idx="15">
                  <c:v>0.129947390449273</c:v>
                </c:pt>
                <c:pt idx="16">
                  <c:v>0.42907926535645302</c:v>
                </c:pt>
                <c:pt idx="17">
                  <c:v>0.127103144421992</c:v>
                </c:pt>
                <c:pt idx="18">
                  <c:v>0.111891828643177</c:v>
                </c:pt>
                <c:pt idx="19">
                  <c:v>0.11185582552890801</c:v>
                </c:pt>
                <c:pt idx="20">
                  <c:v>0.13646395413203199</c:v>
                </c:pt>
                <c:pt idx="21">
                  <c:v>0.15126123409674899</c:v>
                </c:pt>
                <c:pt idx="22">
                  <c:v>0.21626485691012201</c:v>
                </c:pt>
                <c:pt idx="23">
                  <c:v>0.28416673042218099</c:v>
                </c:pt>
                <c:pt idx="24">
                  <c:v>0.153331413167238</c:v>
                </c:pt>
                <c:pt idx="25">
                  <c:v>0.270395539214142</c:v>
                </c:pt>
                <c:pt idx="26">
                  <c:v>0.34051160425376797</c:v>
                </c:pt>
                <c:pt idx="27">
                  <c:v>0.25633632309194698</c:v>
                </c:pt>
                <c:pt idx="28">
                  <c:v>0.225949694648587</c:v>
                </c:pt>
                <c:pt idx="29">
                  <c:v>0.156967727708446</c:v>
                </c:pt>
                <c:pt idx="30">
                  <c:v>0.17869560717002</c:v>
                </c:pt>
                <c:pt idx="31">
                  <c:v>0.111139363554947</c:v>
                </c:pt>
                <c:pt idx="32">
                  <c:v>0.115618150970058</c:v>
                </c:pt>
                <c:pt idx="33">
                  <c:v>0.15000112509732</c:v>
                </c:pt>
                <c:pt idx="34">
                  <c:v>0.12922732816388599</c:v>
                </c:pt>
                <c:pt idx="35">
                  <c:v>0.30918889483940298</c:v>
                </c:pt>
                <c:pt idx="36">
                  <c:v>0.12137864925316</c:v>
                </c:pt>
                <c:pt idx="37">
                  <c:v>0.163268272705589</c:v>
                </c:pt>
                <c:pt idx="38">
                  <c:v>0.31098905055287202</c:v>
                </c:pt>
                <c:pt idx="39">
                  <c:v>0.136643969703379</c:v>
                </c:pt>
                <c:pt idx="40">
                  <c:v>0.45914186577138899</c:v>
                </c:pt>
                <c:pt idx="41">
                  <c:v>0.13075746052033499</c:v>
                </c:pt>
                <c:pt idx="42">
                  <c:v>0.13194556329122401</c:v>
                </c:pt>
                <c:pt idx="43">
                  <c:v>0.13203557107689801</c:v>
                </c:pt>
                <c:pt idx="44">
                  <c:v>0.12019054648227</c:v>
                </c:pt>
                <c:pt idx="45">
                  <c:v>0.17266508552989801</c:v>
                </c:pt>
                <c:pt idx="46">
                  <c:v>0.13142351813431799</c:v>
                </c:pt>
                <c:pt idx="47">
                  <c:v>0.129947390449273</c:v>
                </c:pt>
                <c:pt idx="48">
                  <c:v>0.247209533624658</c:v>
                </c:pt>
                <c:pt idx="49">
                  <c:v>0.59883394913660004</c:v>
                </c:pt>
                <c:pt idx="50">
                  <c:v>0.108073698374909</c:v>
                </c:pt>
                <c:pt idx="51">
                  <c:v>0.23626458688676499</c:v>
                </c:pt>
                <c:pt idx="52">
                  <c:v>0.20292570307331501</c:v>
                </c:pt>
                <c:pt idx="53">
                  <c:v>0.109047582615896</c:v>
                </c:pt>
                <c:pt idx="54">
                  <c:v>0.16231419017745</c:v>
                </c:pt>
                <c:pt idx="55">
                  <c:v>0.29388757127491499</c:v>
                </c:pt>
                <c:pt idx="56">
                  <c:v>0.15183728392505899</c:v>
                </c:pt>
                <c:pt idx="57">
                  <c:v>0.10658496959987</c:v>
                </c:pt>
                <c:pt idx="58">
                  <c:v>0.232898295702578</c:v>
                </c:pt>
                <c:pt idx="59">
                  <c:v>0.326110358546014</c:v>
                </c:pt>
                <c:pt idx="60">
                  <c:v>0.12712114597912699</c:v>
                </c:pt>
                <c:pt idx="61">
                  <c:v>0.17144097964473901</c:v>
                </c:pt>
                <c:pt idx="62">
                  <c:v>0.18245793261116999</c:v>
                </c:pt>
                <c:pt idx="63">
                  <c:v>0.11486208557040101</c:v>
                </c:pt>
                <c:pt idx="64">
                  <c:v>0.13018141069202399</c:v>
                </c:pt>
                <c:pt idx="65">
                  <c:v>0.150955207625459</c:v>
                </c:pt>
                <c:pt idx="66">
                  <c:v>0.25291602723635598</c:v>
                </c:pt>
                <c:pt idx="67">
                  <c:v>0.13190956017695499</c:v>
                </c:pt>
                <c:pt idx="68">
                  <c:v>0.294247602417609</c:v>
                </c:pt>
                <c:pt idx="69">
                  <c:v>0.13390773301890599</c:v>
                </c:pt>
                <c:pt idx="70">
                  <c:v>0.136355944789224</c:v>
                </c:pt>
                <c:pt idx="71">
                  <c:v>0.119560491982556</c:v>
                </c:pt>
                <c:pt idx="72">
                  <c:v>0.122368734895568</c:v>
                </c:pt>
                <c:pt idx="73">
                  <c:v>0.225553660391623</c:v>
                </c:pt>
                <c:pt idx="74">
                  <c:v>0.114412046642034</c:v>
                </c:pt>
                <c:pt idx="75">
                  <c:v>0.14076632628722299</c:v>
                </c:pt>
                <c:pt idx="76">
                  <c:v>0.31908975126348399</c:v>
                </c:pt>
                <c:pt idx="77">
                  <c:v>0.114736074670459</c:v>
                </c:pt>
                <c:pt idx="78">
                  <c:v>0.152755363338928</c:v>
                </c:pt>
                <c:pt idx="79">
                  <c:v>0.11596018055561801</c:v>
                </c:pt>
                <c:pt idx="80">
                  <c:v>0.15815583047933601</c:v>
                </c:pt>
                <c:pt idx="81">
                  <c:v>0.127373167779012</c:v>
                </c:pt>
                <c:pt idx="82">
                  <c:v>0.32395017168985102</c:v>
                </c:pt>
                <c:pt idx="83">
                  <c:v>0.274985936283488</c:v>
                </c:pt>
                <c:pt idx="84">
                  <c:v>0.112251859785871</c:v>
                </c:pt>
                <c:pt idx="85">
                  <c:v>0.18431209299604401</c:v>
                </c:pt>
                <c:pt idx="86">
                  <c:v>0.14785893979829201</c:v>
                </c:pt>
                <c:pt idx="87">
                  <c:v>0.13698599928893801</c:v>
                </c:pt>
                <c:pt idx="88">
                  <c:v>0.149911117311647</c:v>
                </c:pt>
                <c:pt idx="89">
                  <c:v>0.38407537251972301</c:v>
                </c:pt>
                <c:pt idx="90">
                  <c:v>0.12973137176365701</c:v>
                </c:pt>
                <c:pt idx="91">
                  <c:v>0.15135124188242199</c:v>
                </c:pt>
                <c:pt idx="92">
                  <c:v>0.116446222598254</c:v>
                </c:pt>
                <c:pt idx="93">
                  <c:v>0.12688712573637601</c:v>
                </c:pt>
                <c:pt idx="94">
                  <c:v>0.21885708113751801</c:v>
                </c:pt>
                <c:pt idx="95">
                  <c:v>0.107407640760925</c:v>
                </c:pt>
                <c:pt idx="96">
                  <c:v>0.15651768878007899</c:v>
                </c:pt>
                <c:pt idx="97">
                  <c:v>0.23716466474350001</c:v>
                </c:pt>
                <c:pt idx="98">
                  <c:v>0.30288834984226098</c:v>
                </c:pt>
                <c:pt idx="99">
                  <c:v>0.14404260968573701</c:v>
                </c:pt>
                <c:pt idx="100">
                  <c:v>0.172881104215514</c:v>
                </c:pt>
                <c:pt idx="101">
                  <c:v>0.2976678982732</c:v>
                </c:pt>
                <c:pt idx="102">
                  <c:v>0.13813809894555801</c:v>
                </c:pt>
                <c:pt idx="103">
                  <c:v>0.17637340629964399</c:v>
                </c:pt>
                <c:pt idx="104">
                  <c:v>0.23311431438819399</c:v>
                </c:pt>
                <c:pt idx="105">
                  <c:v>0.45446146091636902</c:v>
                </c:pt>
                <c:pt idx="106">
                  <c:v>0.30936891041074999</c:v>
                </c:pt>
                <c:pt idx="107">
                  <c:v>0.13619393077501199</c:v>
                </c:pt>
                <c:pt idx="108">
                  <c:v>0.16060404224965399</c:v>
                </c:pt>
                <c:pt idx="109">
                  <c:v>0.13819210361696199</c:v>
                </c:pt>
                <c:pt idx="110">
                  <c:v>0.10684959248975</c:v>
                </c:pt>
                <c:pt idx="111">
                  <c:v>0.13036142626337099</c:v>
                </c:pt>
                <c:pt idx="112">
                  <c:v>0.12992938889213901</c:v>
                </c:pt>
                <c:pt idx="113">
                  <c:v>0.128831293906922</c:v>
                </c:pt>
                <c:pt idx="114">
                  <c:v>0.108320319707654</c:v>
                </c:pt>
                <c:pt idx="115">
                  <c:v>0.25127788553709801</c:v>
                </c:pt>
                <c:pt idx="116">
                  <c:v>0.12560901517981299</c:v>
                </c:pt>
                <c:pt idx="117">
                  <c:v>0.21675089895275901</c:v>
                </c:pt>
                <c:pt idx="118">
                  <c:v>0.10996386187405199</c:v>
                </c:pt>
                <c:pt idx="119">
                  <c:v>0.159253925464552</c:v>
                </c:pt>
                <c:pt idx="120">
                  <c:v>0.108611944933236</c:v>
                </c:pt>
                <c:pt idx="121">
                  <c:v>0.31476937755115802</c:v>
                </c:pt>
                <c:pt idx="122">
                  <c:v>0.113061929856932</c:v>
                </c:pt>
                <c:pt idx="123">
                  <c:v>0.200567499088671</c:v>
                </c:pt>
                <c:pt idx="124">
                  <c:v>0.13723802108882399</c:v>
                </c:pt>
                <c:pt idx="125">
                  <c:v>0.157435768193948</c:v>
                </c:pt>
                <c:pt idx="126">
                  <c:v>0.146760844813076</c:v>
                </c:pt>
                <c:pt idx="127">
                  <c:v>0.119092451497054</c:v>
                </c:pt>
                <c:pt idx="128">
                  <c:v>0.36643384652772398</c:v>
                </c:pt>
                <c:pt idx="129">
                  <c:v>0.70036273137626404</c:v>
                </c:pt>
                <c:pt idx="130">
                  <c:v>0.12523098247998399</c:v>
                </c:pt>
                <c:pt idx="131">
                  <c:v>0.106577768977016</c:v>
                </c:pt>
                <c:pt idx="132">
                  <c:v>0.116464224155389</c:v>
                </c:pt>
                <c:pt idx="133">
                  <c:v>0.141324374558399</c:v>
                </c:pt>
                <c:pt idx="134">
                  <c:v>0.21253853458324101</c:v>
                </c:pt>
                <c:pt idx="135">
                  <c:v>0.23360035643083099</c:v>
                </c:pt>
                <c:pt idx="136">
                  <c:v>0.42871923421375902</c:v>
                </c:pt>
                <c:pt idx="137">
                  <c:v>0.24180906648424999</c:v>
                </c:pt>
                <c:pt idx="138">
                  <c:v>0.12839925653569001</c:v>
                </c:pt>
                <c:pt idx="139">
                  <c:v>0.12478094355161699</c:v>
                </c:pt>
                <c:pt idx="140">
                  <c:v>0.13974023753054601</c:v>
                </c:pt>
                <c:pt idx="141">
                  <c:v>0.27912629442446701</c:v>
                </c:pt>
                <c:pt idx="142">
                  <c:v>0.11252188314289099</c:v>
                </c:pt>
                <c:pt idx="143">
                  <c:v>0.117706331597683</c:v>
                </c:pt>
                <c:pt idx="144">
                  <c:v>0.17608538138548899</c:v>
                </c:pt>
                <c:pt idx="145">
                  <c:v>0.14060431227301101</c:v>
                </c:pt>
                <c:pt idx="146">
                  <c:v>0.27768616985369199</c:v>
                </c:pt>
                <c:pt idx="147">
                  <c:v>0.16960482081700001</c:v>
                </c:pt>
                <c:pt idx="148">
                  <c:v>0.124222895280441</c:v>
                </c:pt>
                <c:pt idx="149">
                  <c:v>0.376874749665846</c:v>
                </c:pt>
                <c:pt idx="150">
                  <c:v>0.11120596931634499</c:v>
                </c:pt>
                <c:pt idx="151">
                  <c:v>0.13543786537535399</c:v>
                </c:pt>
                <c:pt idx="152">
                  <c:v>0.165338451776078</c:v>
                </c:pt>
                <c:pt idx="153">
                  <c:v>0.21586882265315899</c:v>
                </c:pt>
                <c:pt idx="154">
                  <c:v>0.14515870622808799</c:v>
                </c:pt>
                <c:pt idx="155">
                  <c:v>0.17115295473058401</c:v>
                </c:pt>
                <c:pt idx="156">
                  <c:v>0.11171181307182999</c:v>
                </c:pt>
                <c:pt idx="157">
                  <c:v>0.119128454611323</c:v>
                </c:pt>
                <c:pt idx="158">
                  <c:v>0.35419278767613399</c:v>
                </c:pt>
                <c:pt idx="159">
                  <c:v>0.12715714909339601</c:v>
                </c:pt>
                <c:pt idx="160">
                  <c:v>0.12521298092284899</c:v>
                </c:pt>
                <c:pt idx="161">
                  <c:v>0.16119809363509899</c:v>
                </c:pt>
                <c:pt idx="162">
                  <c:v>0.16866873984599601</c:v>
                </c:pt>
                <c:pt idx="163">
                  <c:v>0.20881221225636001</c:v>
                </c:pt>
                <c:pt idx="164">
                  <c:v>0.112215856671602</c:v>
                </c:pt>
                <c:pt idx="165">
                  <c:v>0.268307358586517</c:v>
                </c:pt>
                <c:pt idx="166">
                  <c:v>0.104766812329266</c:v>
                </c:pt>
                <c:pt idx="167">
                  <c:v>0.117472311354932</c:v>
                </c:pt>
                <c:pt idx="168">
                  <c:v>0.139308200159313</c:v>
                </c:pt>
                <c:pt idx="169">
                  <c:v>0.165356453333213</c:v>
                </c:pt>
                <c:pt idx="170">
                  <c:v>0.11842639388307</c:v>
                </c:pt>
                <c:pt idx="171">
                  <c:v>0.21559879929613901</c:v>
                </c:pt>
                <c:pt idx="172">
                  <c:v>0.338891464111645</c:v>
                </c:pt>
                <c:pt idx="173">
                  <c:v>0.44888097820461398</c:v>
                </c:pt>
                <c:pt idx="174">
                  <c:v>0.181863881225726</c:v>
                </c:pt>
                <c:pt idx="175">
                  <c:v>0.41341791064927103</c:v>
                </c:pt>
                <c:pt idx="176">
                  <c:v>0.111963834871716</c:v>
                </c:pt>
                <c:pt idx="177">
                  <c:v>0.14377258632871701</c:v>
                </c:pt>
                <c:pt idx="178">
                  <c:v>0.121846689738662</c:v>
                </c:pt>
                <c:pt idx="179">
                  <c:v>0.13248561000526499</c:v>
                </c:pt>
                <c:pt idx="180">
                  <c:v>0.113547971899569</c:v>
                </c:pt>
                <c:pt idx="181">
                  <c:v>0.183880055624811</c:v>
                </c:pt>
                <c:pt idx="182">
                  <c:v>0.288127072991813</c:v>
                </c:pt>
                <c:pt idx="183">
                  <c:v>0.121792685067258</c:v>
                </c:pt>
                <c:pt idx="184">
                  <c:v>0.20000945081749499</c:v>
                </c:pt>
                <c:pt idx="185">
                  <c:v>0.13774206468859501</c:v>
                </c:pt>
                <c:pt idx="186">
                  <c:v>0.116356214812581</c:v>
                </c:pt>
                <c:pt idx="187">
                  <c:v>0.26089071704702399</c:v>
                </c:pt>
                <c:pt idx="188">
                  <c:v>0.14564474827072499</c:v>
                </c:pt>
                <c:pt idx="189">
                  <c:v>0.12982137954933101</c:v>
                </c:pt>
                <c:pt idx="190">
                  <c:v>0.15041516091141799</c:v>
                </c:pt>
                <c:pt idx="191">
                  <c:v>0.405677241081353</c:v>
                </c:pt>
                <c:pt idx="192">
                  <c:v>0.143034522486195</c:v>
                </c:pt>
                <c:pt idx="193">
                  <c:v>0.25885654109080403</c:v>
                </c:pt>
                <c:pt idx="194">
                  <c:v>0.183087987110885</c:v>
                </c:pt>
                <c:pt idx="195">
                  <c:v>0.12895730480686499</c:v>
                </c:pt>
                <c:pt idx="196">
                  <c:v>0.12998339356354299</c:v>
                </c:pt>
                <c:pt idx="197">
                  <c:v>0.18038775354068101</c:v>
                </c:pt>
                <c:pt idx="198">
                  <c:v>0.46058199034216402</c:v>
                </c:pt>
                <c:pt idx="199">
                  <c:v>0.37435453166698901</c:v>
                </c:pt>
                <c:pt idx="200">
                  <c:v>0.31098905055287202</c:v>
                </c:pt>
                <c:pt idx="201">
                  <c:v>0.25592228727784899</c:v>
                </c:pt>
                <c:pt idx="202">
                  <c:v>0.114232031070687</c:v>
                </c:pt>
                <c:pt idx="203">
                  <c:v>0.11032209286103201</c:v>
                </c:pt>
                <c:pt idx="204">
                  <c:v>0.42547895392951401</c:v>
                </c:pt>
                <c:pt idx="205">
                  <c:v>0.11078653303510699</c:v>
                </c:pt>
                <c:pt idx="206">
                  <c:v>0.26857738194353797</c:v>
                </c:pt>
                <c:pt idx="207">
                  <c:v>0.129389342178098</c:v>
                </c:pt>
                <c:pt idx="208">
                  <c:v>0.12177468351012299</c:v>
                </c:pt>
                <c:pt idx="209">
                  <c:v>0.12589704009396799</c:v>
                </c:pt>
                <c:pt idx="210">
                  <c:v>0.11127977570059799</c:v>
                </c:pt>
                <c:pt idx="211">
                  <c:v>0.19964941967480099</c:v>
                </c:pt>
                <c:pt idx="212">
                  <c:v>0.112935918956989</c:v>
                </c:pt>
                <c:pt idx="213">
                  <c:v>0.129569357749445</c:v>
                </c:pt>
                <c:pt idx="214">
                  <c:v>0.13776006624573001</c:v>
                </c:pt>
                <c:pt idx="215">
                  <c:v>0.119236463954132</c:v>
                </c:pt>
                <c:pt idx="216">
                  <c:v>0.108034094949213</c:v>
                </c:pt>
                <c:pt idx="217">
                  <c:v>0.316569533264627</c:v>
                </c:pt>
                <c:pt idx="218">
                  <c:v>0.105213250946206</c:v>
                </c:pt>
                <c:pt idx="219">
                  <c:v>0.13734603043163199</c:v>
                </c:pt>
                <c:pt idx="220">
                  <c:v>0.19280882796361801</c:v>
                </c:pt>
                <c:pt idx="221">
                  <c:v>0.116500227269658</c:v>
                </c:pt>
                <c:pt idx="222">
                  <c:v>0.31710957997866801</c:v>
                </c:pt>
                <c:pt idx="223">
                  <c:v>0.11669824439814</c:v>
                </c:pt>
                <c:pt idx="224">
                  <c:v>0.354912849961521</c:v>
                </c:pt>
                <c:pt idx="225">
                  <c:v>0.108505735746142</c:v>
                </c:pt>
                <c:pt idx="226">
                  <c:v>0.21376264046839999</c:v>
                </c:pt>
                <c:pt idx="227">
                  <c:v>0.241575046241499</c:v>
                </c:pt>
                <c:pt idx="228">
                  <c:v>0.15032515312574499</c:v>
                </c:pt>
                <c:pt idx="229">
                  <c:v>0.19847931846104599</c:v>
                </c:pt>
                <c:pt idx="230">
                  <c:v>0.17401520231500001</c:v>
                </c:pt>
                <c:pt idx="231">
                  <c:v>0.11435804197063</c:v>
                </c:pt>
                <c:pt idx="232">
                  <c:v>0.13298965360503601</c:v>
                </c:pt>
                <c:pt idx="233">
                  <c:v>0.16825470403189799</c:v>
                </c:pt>
                <c:pt idx="234">
                  <c:v>0.27966634113850802</c:v>
                </c:pt>
                <c:pt idx="235">
                  <c:v>0.20589596000054</c:v>
                </c:pt>
                <c:pt idx="236">
                  <c:v>0.120712591639176</c:v>
                </c:pt>
                <c:pt idx="237">
                  <c:v>0.181107815826068</c:v>
                </c:pt>
                <c:pt idx="238">
                  <c:v>0.25385210820735898</c:v>
                </c:pt>
                <c:pt idx="239">
                  <c:v>0.122314730224164</c:v>
                </c:pt>
                <c:pt idx="240">
                  <c:v>0.13984824687335401</c:v>
                </c:pt>
                <c:pt idx="241">
                  <c:v>0.240818980841842</c:v>
                </c:pt>
                <c:pt idx="242">
                  <c:v>0.10711421537963001</c:v>
                </c:pt>
                <c:pt idx="243">
                  <c:v>0.114610063770516</c:v>
                </c:pt>
                <c:pt idx="244">
                  <c:v>0.13046943560617899</c:v>
                </c:pt>
                <c:pt idx="245">
                  <c:v>0.11347596567102999</c:v>
                </c:pt>
                <c:pt idx="246">
                  <c:v>0.142926513143386</c:v>
                </c:pt>
                <c:pt idx="247">
                  <c:v>0.21052236018415499</c:v>
                </c:pt>
                <c:pt idx="248">
                  <c:v>0.14353856608596599</c:v>
                </c:pt>
                <c:pt idx="249">
                  <c:v>0.13554587471816301</c:v>
                </c:pt>
                <c:pt idx="250">
                  <c:v>0.143808589442986</c:v>
                </c:pt>
                <c:pt idx="251">
                  <c:v>0.115834169655675</c:v>
                </c:pt>
                <c:pt idx="252">
                  <c:v>0.164582386376421</c:v>
                </c:pt>
                <c:pt idx="253">
                  <c:v>0.16560847513309901</c:v>
                </c:pt>
                <c:pt idx="254">
                  <c:v>0.153241405381565</c:v>
                </c:pt>
                <c:pt idx="255">
                  <c:v>0.27014351741425602</c:v>
                </c:pt>
                <c:pt idx="256">
                  <c:v>0.34465196239474699</c:v>
                </c:pt>
                <c:pt idx="257">
                  <c:v>0.15613965608024999</c:v>
                </c:pt>
                <c:pt idx="258">
                  <c:v>0.15365544119566299</c:v>
                </c:pt>
                <c:pt idx="259">
                  <c:v>0.23635459467243899</c:v>
                </c:pt>
                <c:pt idx="260">
                  <c:v>0.16424035679086199</c:v>
                </c:pt>
                <c:pt idx="261">
                  <c:v>0.19439296499147099</c:v>
                </c:pt>
                <c:pt idx="262">
                  <c:v>0.149245059697663</c:v>
                </c:pt>
                <c:pt idx="263">
                  <c:v>0.190738648893129</c:v>
                </c:pt>
                <c:pt idx="264">
                  <c:v>0.55941053901162396</c:v>
                </c:pt>
                <c:pt idx="265">
                  <c:v>0.27226770115615001</c:v>
                </c:pt>
                <c:pt idx="266">
                  <c:v>0.18857846203696599</c:v>
                </c:pt>
                <c:pt idx="267">
                  <c:v>0.12501496379436799</c:v>
                </c:pt>
                <c:pt idx="268">
                  <c:v>0.110984550163589</c:v>
                </c:pt>
                <c:pt idx="269">
                  <c:v>0.121054621224735</c:v>
                </c:pt>
                <c:pt idx="270">
                  <c:v>0.133781722118963</c:v>
                </c:pt>
                <c:pt idx="271">
                  <c:v>0.127661192693167</c:v>
                </c:pt>
                <c:pt idx="272">
                  <c:v>0.129497351520906</c:v>
                </c:pt>
                <c:pt idx="273">
                  <c:v>0.11480808089899699</c:v>
                </c:pt>
                <c:pt idx="274">
                  <c:v>0.117688330040548</c:v>
                </c:pt>
                <c:pt idx="275">
                  <c:v>0.27876626328177301</c:v>
                </c:pt>
                <c:pt idx="276">
                  <c:v>0.14069432005868501</c:v>
                </c:pt>
                <c:pt idx="277">
                  <c:v>0.11853440322587901</c:v>
                </c:pt>
                <c:pt idx="278">
                  <c:v>0.11082793661651701</c:v>
                </c:pt>
                <c:pt idx="279">
                  <c:v>0.351312538534583</c:v>
                </c:pt>
                <c:pt idx="280">
                  <c:v>0.20261967660202601</c:v>
                </c:pt>
                <c:pt idx="281">
                  <c:v>0.12533899182279201</c:v>
                </c:pt>
                <c:pt idx="282">
                  <c:v>0.14717488062717399</c:v>
                </c:pt>
                <c:pt idx="283">
                  <c:v>0.16465439260496001</c:v>
                </c:pt>
                <c:pt idx="284">
                  <c:v>0.20917224339905399</c:v>
                </c:pt>
                <c:pt idx="285">
                  <c:v>0.20688604564294799</c:v>
                </c:pt>
                <c:pt idx="286">
                  <c:v>0.14791294446969599</c:v>
                </c:pt>
                <c:pt idx="287">
                  <c:v>0.29622777370242498</c:v>
                </c:pt>
                <c:pt idx="288">
                  <c:v>0.35239263196266402</c:v>
                </c:pt>
                <c:pt idx="289">
                  <c:v>0.13477180776137099</c:v>
                </c:pt>
                <c:pt idx="290">
                  <c:v>0.33817140182625799</c:v>
                </c:pt>
                <c:pt idx="291">
                  <c:v>0.12569902296548599</c:v>
                </c:pt>
                <c:pt idx="292">
                  <c:v>0.43465974806820701</c:v>
                </c:pt>
                <c:pt idx="293">
                  <c:v>0.176715435885204</c:v>
                </c:pt>
                <c:pt idx="294">
                  <c:v>0.13208957574830199</c:v>
                </c:pt>
                <c:pt idx="295">
                  <c:v>0.154573520609532</c:v>
                </c:pt>
                <c:pt idx="296">
                  <c:v>0.16080205937813599</c:v>
                </c:pt>
                <c:pt idx="297">
                  <c:v>0.25693037447739198</c:v>
                </c:pt>
                <c:pt idx="298">
                  <c:v>0.217056925424049</c:v>
                </c:pt>
                <c:pt idx="299">
                  <c:v>0.184726128810142</c:v>
                </c:pt>
                <c:pt idx="300">
                  <c:v>0.216390867810065</c:v>
                </c:pt>
                <c:pt idx="301">
                  <c:v>0.137796069359999</c:v>
                </c:pt>
                <c:pt idx="302">
                  <c:v>0.12553700895127401</c:v>
                </c:pt>
                <c:pt idx="303">
                  <c:v>0.16800268223201301</c:v>
                </c:pt>
                <c:pt idx="304">
                  <c:v>0.364093644100214</c:v>
                </c:pt>
                <c:pt idx="305">
                  <c:v>0.13810209583128899</c:v>
                </c:pt>
                <c:pt idx="306">
                  <c:v>0.16173814034914</c:v>
                </c:pt>
                <c:pt idx="307">
                  <c:v>0.207138067442833</c:v>
                </c:pt>
                <c:pt idx="308">
                  <c:v>0.11142378815767499</c:v>
                </c:pt>
                <c:pt idx="309">
                  <c:v>0.11140578660054</c:v>
                </c:pt>
                <c:pt idx="310">
                  <c:v>0.137292025760228</c:v>
                </c:pt>
                <c:pt idx="311">
                  <c:v>0.31296922183768799</c:v>
                </c:pt>
                <c:pt idx="312">
                  <c:v>0.19594109890505501</c:v>
                </c:pt>
                <c:pt idx="313">
                  <c:v>0.19252080304946301</c:v>
                </c:pt>
                <c:pt idx="314">
                  <c:v>0.138840159673811</c:v>
                </c:pt>
                <c:pt idx="315">
                  <c:v>0.110732528363703</c:v>
                </c:pt>
                <c:pt idx="316">
                  <c:v>0.12253074890978</c:v>
                </c:pt>
                <c:pt idx="317">
                  <c:v>0.159613956607246</c:v>
                </c:pt>
                <c:pt idx="318">
                  <c:v>0.146094787199092</c:v>
                </c:pt>
                <c:pt idx="319">
                  <c:v>0.11261189092856499</c:v>
                </c:pt>
                <c:pt idx="320">
                  <c:v>0.21054036174129001</c:v>
                </c:pt>
                <c:pt idx="321">
                  <c:v>0.162224182391776</c:v>
                </c:pt>
                <c:pt idx="322">
                  <c:v>0.32557031183197299</c:v>
                </c:pt>
                <c:pt idx="323">
                  <c:v>0.107692065363653</c:v>
                </c:pt>
                <c:pt idx="324">
                  <c:v>0.16425835834799701</c:v>
                </c:pt>
                <c:pt idx="325">
                  <c:v>0.14575275761353301</c:v>
                </c:pt>
                <c:pt idx="326">
                  <c:v>0.20621998802896399</c:v>
                </c:pt>
                <c:pt idx="327">
                  <c:v>0.28038640342389598</c:v>
                </c:pt>
                <c:pt idx="328">
                  <c:v>0.36877404895523402</c:v>
                </c:pt>
                <c:pt idx="329">
                  <c:v>0.117382303569258</c:v>
                </c:pt>
                <c:pt idx="330">
                  <c:v>0.13581589807518299</c:v>
                </c:pt>
                <c:pt idx="331">
                  <c:v>0.129479349963771</c:v>
                </c:pt>
                <c:pt idx="332">
                  <c:v>0.13658996503197501</c:v>
                </c:pt>
                <c:pt idx="333">
                  <c:v>0.11853440322587901</c:v>
                </c:pt>
                <c:pt idx="334">
                  <c:v>0.167822666660666</c:v>
                </c:pt>
                <c:pt idx="335">
                  <c:v>0.59217337299676398</c:v>
                </c:pt>
                <c:pt idx="336">
                  <c:v>0.14820096938385099</c:v>
                </c:pt>
                <c:pt idx="337">
                  <c:v>0.11543813539871101</c:v>
                </c:pt>
                <c:pt idx="338">
                  <c:v>0.275165951854835</c:v>
                </c:pt>
                <c:pt idx="339">
                  <c:v>0.258568516176649</c:v>
                </c:pt>
                <c:pt idx="340">
                  <c:v>0.146076785641958</c:v>
                </c:pt>
                <c:pt idx="341">
                  <c:v>0.11788634716903</c:v>
                </c:pt>
                <c:pt idx="342">
                  <c:v>0.57993231414517299</c:v>
                </c:pt>
                <c:pt idx="343">
                  <c:v>0.20459984788684199</c:v>
                </c:pt>
                <c:pt idx="344">
                  <c:v>0.42259870478796402</c:v>
                </c:pt>
                <c:pt idx="345">
                  <c:v>0.13532985603254599</c:v>
                </c:pt>
                <c:pt idx="346">
                  <c:v>0.34609208696552202</c:v>
                </c:pt>
                <c:pt idx="347">
                  <c:v>0.112395872242949</c:v>
                </c:pt>
                <c:pt idx="348">
                  <c:v>0.117094278655103</c:v>
                </c:pt>
                <c:pt idx="349">
                  <c:v>0.179091641426983</c:v>
                </c:pt>
                <c:pt idx="350">
                  <c:v>0.158857891207589</c:v>
                </c:pt>
                <c:pt idx="351">
                  <c:v>0.18182787811145601</c:v>
                </c:pt>
                <c:pt idx="352">
                  <c:v>0.11180182085750399</c:v>
                </c:pt>
                <c:pt idx="353">
                  <c:v>0.12683312106497199</c:v>
                </c:pt>
                <c:pt idx="354">
                  <c:v>0.13707600707461101</c:v>
                </c:pt>
                <c:pt idx="355">
                  <c:v>0.12506896846577201</c:v>
                </c:pt>
                <c:pt idx="356">
                  <c:v>0.37111425138274401</c:v>
                </c:pt>
                <c:pt idx="357">
                  <c:v>0.34015157311107402</c:v>
                </c:pt>
                <c:pt idx="358">
                  <c:v>0.12253074890978</c:v>
                </c:pt>
                <c:pt idx="359">
                  <c:v>0.27014351741425602</c:v>
                </c:pt>
                <c:pt idx="360">
                  <c:v>0.40999761479367902</c:v>
                </c:pt>
                <c:pt idx="361">
                  <c:v>0.11576216342713599</c:v>
                </c:pt>
                <c:pt idx="362">
                  <c:v>0.114304037299226</c:v>
                </c:pt>
                <c:pt idx="363">
                  <c:v>0.49388487104134499</c:v>
                </c:pt>
                <c:pt idx="364">
                  <c:v>0.14915505191198999</c:v>
                </c:pt>
              </c:numCache>
            </c:numRef>
          </c:val>
          <c:smooth val="0"/>
          <c:extLst>
            <c:ext xmlns:c16="http://schemas.microsoft.com/office/drawing/2014/chart" uri="{C3380CC4-5D6E-409C-BE32-E72D297353CC}">
              <c16:uniqueId val="{00000000-6437-45E1-8D03-EBB1C9B23D0D}"/>
            </c:ext>
          </c:extLst>
        </c:ser>
        <c:ser>
          <c:idx val="1"/>
          <c:order val="1"/>
          <c:spPr>
            <a:ln w="28575" cap="rnd">
              <a:solidFill>
                <a:schemeClr val="accent2"/>
              </a:solidFill>
              <a:round/>
            </a:ln>
            <a:effectLst/>
          </c:spPr>
          <c:marker>
            <c:symbol val="none"/>
          </c:marker>
          <c:val>
            <c:numRef>
              <c:f>Results!$MA$1:$MA$365</c:f>
              <c:numCache>
                <c:formatCode>General</c:formatCode>
                <c:ptCount val="365"/>
                <c:pt idx="0">
                  <c:v>6.7901429394846197E-2</c:v>
                </c:pt>
                <c:pt idx="1">
                  <c:v>7.2753952919134501E-2</c:v>
                </c:pt>
                <c:pt idx="2">
                  <c:v>0.138019319376852</c:v>
                </c:pt>
                <c:pt idx="3">
                  <c:v>0.152866302239692</c:v>
                </c:pt>
                <c:pt idx="4">
                  <c:v>0.11077267465434699</c:v>
                </c:pt>
                <c:pt idx="5">
                  <c:v>0.19923480562183599</c:v>
                </c:pt>
                <c:pt idx="6">
                  <c:v>0.13845790661124399</c:v>
                </c:pt>
                <c:pt idx="7">
                  <c:v>0.153124985463124</c:v>
                </c:pt>
                <c:pt idx="8">
                  <c:v>0.193148798166772</c:v>
                </c:pt>
                <c:pt idx="9">
                  <c:v>0.162200409525632</c:v>
                </c:pt>
                <c:pt idx="10">
                  <c:v>0.15386350872476501</c:v>
                </c:pt>
                <c:pt idx="11">
                  <c:v>0.19457674189296001</c:v>
                </c:pt>
                <c:pt idx="12">
                  <c:v>0.22109455309773801</c:v>
                </c:pt>
                <c:pt idx="13">
                  <c:v>0.17686613553859901</c:v>
                </c:pt>
                <c:pt idx="14">
                  <c:v>0.13867362634262601</c:v>
                </c:pt>
                <c:pt idx="15">
                  <c:v>0.106081257455081</c:v>
                </c:pt>
                <c:pt idx="16">
                  <c:v>0.11000867255805601</c:v>
                </c:pt>
                <c:pt idx="17">
                  <c:v>0.30833772505920198</c:v>
                </c:pt>
                <c:pt idx="18">
                  <c:v>0.19676311466144999</c:v>
                </c:pt>
                <c:pt idx="19">
                  <c:v>0.162100960805481</c:v>
                </c:pt>
                <c:pt idx="20">
                  <c:v>0.14852185778680799</c:v>
                </c:pt>
                <c:pt idx="21">
                  <c:v>0.111796985584903</c:v>
                </c:pt>
                <c:pt idx="22">
                  <c:v>0.13945404448469501</c:v>
                </c:pt>
                <c:pt idx="23">
                  <c:v>0.18159495154937599</c:v>
                </c:pt>
                <c:pt idx="24">
                  <c:v>0.25237669386211697</c:v>
                </c:pt>
                <c:pt idx="25">
                  <c:v>0.17836873060738501</c:v>
                </c:pt>
                <c:pt idx="26">
                  <c:v>0.27087963455130998</c:v>
                </c:pt>
                <c:pt idx="27">
                  <c:v>0.28721706036396</c:v>
                </c:pt>
                <c:pt idx="28">
                  <c:v>0.284146778955433</c:v>
                </c:pt>
                <c:pt idx="29">
                  <c:v>0.21305956836763801</c:v>
                </c:pt>
                <c:pt idx="30">
                  <c:v>0.206769366654529</c:v>
                </c:pt>
                <c:pt idx="31">
                  <c:v>0.17611910928475799</c:v>
                </c:pt>
                <c:pt idx="32">
                  <c:v>0.15044989683507501</c:v>
                </c:pt>
                <c:pt idx="33">
                  <c:v>0.129594674401348</c:v>
                </c:pt>
                <c:pt idx="34">
                  <c:v>0.13159482323993699</c:v>
                </c:pt>
                <c:pt idx="35">
                  <c:v>0.16412098797834601</c:v>
                </c:pt>
                <c:pt idx="36">
                  <c:v>0.21175269257073401</c:v>
                </c:pt>
                <c:pt idx="37">
                  <c:v>0.16916952437646701</c:v>
                </c:pt>
                <c:pt idx="38">
                  <c:v>0.18102752894009799</c:v>
                </c:pt>
                <c:pt idx="39">
                  <c:v>0.229842163741065</c:v>
                </c:pt>
                <c:pt idx="40">
                  <c:v>0.188377019367687</c:v>
                </c:pt>
                <c:pt idx="41">
                  <c:v>0.313375588552738</c:v>
                </c:pt>
                <c:pt idx="42">
                  <c:v>0.22363430762030001</c:v>
                </c:pt>
                <c:pt idx="43">
                  <c:v>0.19385797017040701</c:v>
                </c:pt>
                <c:pt idx="44">
                  <c:v>0.14996832577715999</c:v>
                </c:pt>
                <c:pt idx="45">
                  <c:v>0.14537389765807501</c:v>
                </c:pt>
                <c:pt idx="46">
                  <c:v>0.149203705123793</c:v>
                </c:pt>
                <c:pt idx="47">
                  <c:v>0.14424217330318301</c:v>
                </c:pt>
                <c:pt idx="48">
                  <c:v>0.15335319217183099</c:v>
                </c:pt>
                <c:pt idx="49">
                  <c:v>0.226948953620808</c:v>
                </c:pt>
                <c:pt idx="50">
                  <c:v>0.36963899628465102</c:v>
                </c:pt>
                <c:pt idx="51">
                  <c:v>0.28572207628804402</c:v>
                </c:pt>
                <c:pt idx="52">
                  <c:v>0.25104837947849201</c:v>
                </c:pt>
                <c:pt idx="53">
                  <c:v>0.187815278745492</c:v>
                </c:pt>
                <c:pt idx="54">
                  <c:v>0.15531242220581201</c:v>
                </c:pt>
                <c:pt idx="55">
                  <c:v>0.18309859483707799</c:v>
                </c:pt>
                <c:pt idx="56">
                  <c:v>0.227213674190263</c:v>
                </c:pt>
                <c:pt idx="57">
                  <c:v>0.17450669392023799</c:v>
                </c:pt>
                <c:pt idx="58">
                  <c:v>0.17850924661908399</c:v>
                </c:pt>
                <c:pt idx="59">
                  <c:v>0.19416452868070599</c:v>
                </c:pt>
                <c:pt idx="60">
                  <c:v>0.24670332565251099</c:v>
                </c:pt>
                <c:pt idx="61">
                  <c:v>0.18577026149763001</c:v>
                </c:pt>
                <c:pt idx="62">
                  <c:v>0.183038840454921</c:v>
                </c:pt>
                <c:pt idx="63">
                  <c:v>0.17497806878105401</c:v>
                </c:pt>
                <c:pt idx="64">
                  <c:v>0.14283042224728901</c:v>
                </c:pt>
                <c:pt idx="65">
                  <c:v>0.143603007545822</c:v>
                </c:pt>
                <c:pt idx="66">
                  <c:v>0.17240805960043601</c:v>
                </c:pt>
                <c:pt idx="67">
                  <c:v>0.18702605961845301</c:v>
                </c:pt>
                <c:pt idx="68">
                  <c:v>0.18128416234943801</c:v>
                </c:pt>
                <c:pt idx="69">
                  <c:v>0.20660441900322199</c:v>
                </c:pt>
                <c:pt idx="70">
                  <c:v>0.17592692376814101</c:v>
                </c:pt>
                <c:pt idx="71">
                  <c:v>0.150598251115558</c:v>
                </c:pt>
                <c:pt idx="72">
                  <c:v>0.13881066062848399</c:v>
                </c:pt>
                <c:pt idx="73">
                  <c:v>0.15553551988736999</c:v>
                </c:pt>
                <c:pt idx="74">
                  <c:v>0.161368469817186</c:v>
                </c:pt>
                <c:pt idx="75">
                  <c:v>0.14895200349093901</c:v>
                </c:pt>
                <c:pt idx="76">
                  <c:v>0.19988335632104801</c:v>
                </c:pt>
                <c:pt idx="77">
                  <c:v>0.19783979515194899</c:v>
                </c:pt>
                <c:pt idx="78">
                  <c:v>0.15822551642923599</c:v>
                </c:pt>
                <c:pt idx="79">
                  <c:v>0.148898978523964</c:v>
                </c:pt>
                <c:pt idx="80">
                  <c:v>0.140863531632822</c:v>
                </c:pt>
                <c:pt idx="81">
                  <c:v>0.143061815294491</c:v>
                </c:pt>
                <c:pt idx="82">
                  <c:v>0.200452421316899</c:v>
                </c:pt>
                <c:pt idx="83">
                  <c:v>0.20957728242533299</c:v>
                </c:pt>
                <c:pt idx="84">
                  <c:v>0.23400412319083599</c:v>
                </c:pt>
                <c:pt idx="85">
                  <c:v>0.18393634707617701</c:v>
                </c:pt>
                <c:pt idx="86">
                  <c:v>0.17561964662949101</c:v>
                </c:pt>
                <c:pt idx="87">
                  <c:v>0.15844085928946999</c:v>
                </c:pt>
                <c:pt idx="88">
                  <c:v>0.15304403955340801</c:v>
                </c:pt>
                <c:pt idx="89">
                  <c:v>0.18908578635998</c:v>
                </c:pt>
                <c:pt idx="90">
                  <c:v>0.237672631890264</c:v>
                </c:pt>
                <c:pt idx="91">
                  <c:v>0.190039714674092</c:v>
                </c:pt>
                <c:pt idx="92">
                  <c:v>0.160042185687954</c:v>
                </c:pt>
                <c:pt idx="93">
                  <c:v>0.13780346094163101</c:v>
                </c:pt>
                <c:pt idx="94">
                  <c:v>0.154665315948945</c:v>
                </c:pt>
                <c:pt idx="95">
                  <c:v>0.16395009475406599</c:v>
                </c:pt>
                <c:pt idx="96">
                  <c:v>0.15144991686612999</c:v>
                </c:pt>
                <c:pt idx="97">
                  <c:v>0.16447414443348601</c:v>
                </c:pt>
                <c:pt idx="98">
                  <c:v>0.26636447224541399</c:v>
                </c:pt>
                <c:pt idx="99">
                  <c:v>0.20821757021266299</c:v>
                </c:pt>
                <c:pt idx="100">
                  <c:v>0.18360437619734299</c:v>
                </c:pt>
                <c:pt idx="101">
                  <c:v>0.20474653853026301</c:v>
                </c:pt>
                <c:pt idx="102">
                  <c:v>0.23243879985772001</c:v>
                </c:pt>
                <c:pt idx="103">
                  <c:v>0.173379339069859</c:v>
                </c:pt>
                <c:pt idx="104">
                  <c:v>0.22455130213415</c:v>
                </c:pt>
                <c:pt idx="105">
                  <c:v>0.25427661115968497</c:v>
                </c:pt>
                <c:pt idx="106">
                  <c:v>0.267254837120456</c:v>
                </c:pt>
                <c:pt idx="107">
                  <c:v>0.28554368339915398</c:v>
                </c:pt>
                <c:pt idx="108">
                  <c:v>0.226090703480745</c:v>
                </c:pt>
                <c:pt idx="109">
                  <c:v>0.19847701839642701</c:v>
                </c:pt>
                <c:pt idx="110">
                  <c:v>0.142767677386681</c:v>
                </c:pt>
                <c:pt idx="111">
                  <c:v>0.14097813592265099</c:v>
                </c:pt>
                <c:pt idx="112">
                  <c:v>0.12198172720351901</c:v>
                </c:pt>
                <c:pt idx="113">
                  <c:v>0.12612645528295899</c:v>
                </c:pt>
                <c:pt idx="114">
                  <c:v>0.12676289653765599</c:v>
                </c:pt>
                <c:pt idx="115">
                  <c:v>0.159396455963075</c:v>
                </c:pt>
                <c:pt idx="116">
                  <c:v>0.17387476260538301</c:v>
                </c:pt>
                <c:pt idx="117">
                  <c:v>0.18342044282935799</c:v>
                </c:pt>
                <c:pt idx="118">
                  <c:v>0.16195941197935701</c:v>
                </c:pt>
                <c:pt idx="119">
                  <c:v>0.15319917005236999</c:v>
                </c:pt>
                <c:pt idx="120">
                  <c:v>0.13723802493982901</c:v>
                </c:pt>
                <c:pt idx="121">
                  <c:v>0.184309967293944</c:v>
                </c:pt>
                <c:pt idx="122">
                  <c:v>0.198829216818216</c:v>
                </c:pt>
                <c:pt idx="123">
                  <c:v>0.18002160119025501</c:v>
                </c:pt>
                <c:pt idx="124">
                  <c:v>0.15569347412572099</c:v>
                </c:pt>
                <c:pt idx="125">
                  <c:v>0.163979947233097</c:v>
                </c:pt>
                <c:pt idx="126">
                  <c:v>0.16237637535959701</c:v>
                </c:pt>
                <c:pt idx="127">
                  <c:v>0.12929352116911599</c:v>
                </c:pt>
                <c:pt idx="128">
                  <c:v>0.17660333930137601</c:v>
                </c:pt>
                <c:pt idx="129">
                  <c:v>0.409256135715168</c:v>
                </c:pt>
                <c:pt idx="130">
                  <c:v>0.39981390657975702</c:v>
                </c:pt>
                <c:pt idx="131">
                  <c:v>0.23771983384161799</c:v>
                </c:pt>
                <c:pt idx="132">
                  <c:v>0.17019538059441799</c:v>
                </c:pt>
                <c:pt idx="133">
                  <c:v>0.143669348315004</c:v>
                </c:pt>
                <c:pt idx="134">
                  <c:v>0.17675403991455799</c:v>
                </c:pt>
                <c:pt idx="135">
                  <c:v>0.245395387052983</c:v>
                </c:pt>
                <c:pt idx="136">
                  <c:v>0.25610178004442402</c:v>
                </c:pt>
                <c:pt idx="137">
                  <c:v>0.33495895573861101</c:v>
                </c:pt>
                <c:pt idx="138">
                  <c:v>0.20092786741363999</c:v>
                </c:pt>
                <c:pt idx="139">
                  <c:v>0.16489637112018801</c:v>
                </c:pt>
                <c:pt idx="140">
                  <c:v>0.14705822325776399</c:v>
                </c:pt>
                <c:pt idx="141">
                  <c:v>0.20139296221843001</c:v>
                </c:pt>
                <c:pt idx="142">
                  <c:v>0.171764189665187</c:v>
                </c:pt>
                <c:pt idx="143">
                  <c:v>0.145880701605515</c:v>
                </c:pt>
                <c:pt idx="144">
                  <c:v>0.15088961793755201</c:v>
                </c:pt>
                <c:pt idx="145">
                  <c:v>0.141076568883864</c:v>
                </c:pt>
                <c:pt idx="146">
                  <c:v>0.24661613628860601</c:v>
                </c:pt>
                <c:pt idx="147">
                  <c:v>0.15741629010623601</c:v>
                </c:pt>
                <c:pt idx="148">
                  <c:v>0.15882664672236901</c:v>
                </c:pt>
                <c:pt idx="149">
                  <c:v>0.26096987463267302</c:v>
                </c:pt>
                <c:pt idx="150">
                  <c:v>0.20793400684618299</c:v>
                </c:pt>
                <c:pt idx="151">
                  <c:v>0.151269612272457</c:v>
                </c:pt>
                <c:pt idx="152">
                  <c:v>0.170775133981731</c:v>
                </c:pt>
                <c:pt idx="153">
                  <c:v>0.20045778739539699</c:v>
                </c:pt>
                <c:pt idx="154">
                  <c:v>0.16793582863025799</c:v>
                </c:pt>
                <c:pt idx="155">
                  <c:v>0.14015546877860099</c:v>
                </c:pt>
                <c:pt idx="156">
                  <c:v>0.14671316005917201</c:v>
                </c:pt>
                <c:pt idx="157">
                  <c:v>0.13993288659685299</c:v>
                </c:pt>
                <c:pt idx="158">
                  <c:v>0.20301438557218099</c:v>
                </c:pt>
                <c:pt idx="159">
                  <c:v>0.208096248739564</c:v>
                </c:pt>
                <c:pt idx="160">
                  <c:v>0.14797339714902699</c:v>
                </c:pt>
                <c:pt idx="161">
                  <c:v>0.159712114359576</c:v>
                </c:pt>
                <c:pt idx="162">
                  <c:v>0.159774889890928</c:v>
                </c:pt>
                <c:pt idx="163">
                  <c:v>0.21568100603162299</c:v>
                </c:pt>
                <c:pt idx="164">
                  <c:v>0.133226349621894</c:v>
                </c:pt>
                <c:pt idx="165">
                  <c:v>0.21902820541785101</c:v>
                </c:pt>
                <c:pt idx="166">
                  <c:v>0.15215129552704901</c:v>
                </c:pt>
                <c:pt idx="167">
                  <c:v>0.137204673833591</c:v>
                </c:pt>
                <c:pt idx="168">
                  <c:v>0.136296133916018</c:v>
                </c:pt>
                <c:pt idx="169">
                  <c:v>0.20219004971593099</c:v>
                </c:pt>
                <c:pt idx="170">
                  <c:v>0.116973889384673</c:v>
                </c:pt>
                <c:pt idx="171">
                  <c:v>0.148745344941805</c:v>
                </c:pt>
                <c:pt idx="172">
                  <c:v>0.26782410667655998</c:v>
                </c:pt>
                <c:pt idx="173">
                  <c:v>0.31399174977278899</c:v>
                </c:pt>
                <c:pt idx="174">
                  <c:v>0.27322299141005302</c:v>
                </c:pt>
                <c:pt idx="175">
                  <c:v>0.30446952855467402</c:v>
                </c:pt>
                <c:pt idx="176">
                  <c:v>0.26046150421624698</c:v>
                </c:pt>
                <c:pt idx="177">
                  <c:v>0.20875274569632901</c:v>
                </c:pt>
                <c:pt idx="178">
                  <c:v>0.14843546877396699</c:v>
                </c:pt>
                <c:pt idx="179">
                  <c:v>0.15320734961653801</c:v>
                </c:pt>
                <c:pt idx="180">
                  <c:v>0.11988548769412</c:v>
                </c:pt>
                <c:pt idx="181">
                  <c:v>0.17370086114389699</c:v>
                </c:pt>
                <c:pt idx="182">
                  <c:v>0.151100935034995</c:v>
                </c:pt>
                <c:pt idx="183">
                  <c:v>0.207637685685926</c:v>
                </c:pt>
                <c:pt idx="184">
                  <c:v>0.211148051735847</c:v>
                </c:pt>
                <c:pt idx="185">
                  <c:v>0.171695139748056</c:v>
                </c:pt>
                <c:pt idx="186">
                  <c:v>0.12090833690389501</c:v>
                </c:pt>
                <c:pt idx="187">
                  <c:v>0.240886230444461</c:v>
                </c:pt>
                <c:pt idx="188">
                  <c:v>0.18053101536478899</c:v>
                </c:pt>
                <c:pt idx="189">
                  <c:v>0.14285167857386</c:v>
                </c:pt>
                <c:pt idx="190">
                  <c:v>0.14534220627741401</c:v>
                </c:pt>
                <c:pt idx="191">
                  <c:v>0.241811669552667</c:v>
                </c:pt>
                <c:pt idx="192">
                  <c:v>0.24688043208273699</c:v>
                </c:pt>
                <c:pt idx="193">
                  <c:v>0.28789187490524198</c:v>
                </c:pt>
                <c:pt idx="194">
                  <c:v>0.182358735348738</c:v>
                </c:pt>
                <c:pt idx="195">
                  <c:v>0.15210771959720501</c:v>
                </c:pt>
                <c:pt idx="196">
                  <c:v>0.15047567886233501</c:v>
                </c:pt>
                <c:pt idx="197">
                  <c:v>0.18233354513427599</c:v>
                </c:pt>
                <c:pt idx="198">
                  <c:v>0.33787987923681001</c:v>
                </c:pt>
                <c:pt idx="199">
                  <c:v>0.36670431466440601</c:v>
                </c:pt>
                <c:pt idx="200">
                  <c:v>0.31318875503941601</c:v>
                </c:pt>
                <c:pt idx="201">
                  <c:v>0.31676740495026801</c:v>
                </c:pt>
                <c:pt idx="202">
                  <c:v>0.15580491950772801</c:v>
                </c:pt>
                <c:pt idx="203">
                  <c:v>0.13009915629857999</c:v>
                </c:pt>
                <c:pt idx="204">
                  <c:v>0.29236560541231599</c:v>
                </c:pt>
                <c:pt idx="205">
                  <c:v>0.202794705617621</c:v>
                </c:pt>
                <c:pt idx="206">
                  <c:v>0.21223907007384099</c:v>
                </c:pt>
                <c:pt idx="207">
                  <c:v>0.19810211692180199</c:v>
                </c:pt>
                <c:pt idx="208">
                  <c:v>0.15256633131959499</c:v>
                </c:pt>
                <c:pt idx="209">
                  <c:v>0.143238487250306</c:v>
                </c:pt>
                <c:pt idx="210">
                  <c:v>0.11281903959059</c:v>
                </c:pt>
                <c:pt idx="211">
                  <c:v>0.174444734157293</c:v>
                </c:pt>
                <c:pt idx="212">
                  <c:v>0.13501125633272801</c:v>
                </c:pt>
                <c:pt idx="213">
                  <c:v>0.136795200814393</c:v>
                </c:pt>
                <c:pt idx="214">
                  <c:v>0.124605869371506</c:v>
                </c:pt>
                <c:pt idx="215">
                  <c:v>0.12852557146232799</c:v>
                </c:pt>
                <c:pt idx="216">
                  <c:v>0.112525682242895</c:v>
                </c:pt>
                <c:pt idx="217">
                  <c:v>0.35769381345627899</c:v>
                </c:pt>
                <c:pt idx="218">
                  <c:v>8.5186784245458405E-2</c:v>
                </c:pt>
                <c:pt idx="219">
                  <c:v>0.120445375667758</c:v>
                </c:pt>
                <c:pt idx="220">
                  <c:v>0.13701089652712001</c:v>
                </c:pt>
                <c:pt idx="221">
                  <c:v>0.15299791832895299</c:v>
                </c:pt>
                <c:pt idx="222">
                  <c:v>0.26279424830229903</c:v>
                </c:pt>
                <c:pt idx="223">
                  <c:v>0.15506984214431799</c:v>
                </c:pt>
                <c:pt idx="224">
                  <c:v>0.22595423312041901</c:v>
                </c:pt>
                <c:pt idx="225">
                  <c:v>0.202748535477832</c:v>
                </c:pt>
                <c:pt idx="226">
                  <c:v>0.19494169225800401</c:v>
                </c:pt>
                <c:pt idx="227">
                  <c:v>0.229735834777308</c:v>
                </c:pt>
                <c:pt idx="228">
                  <c:v>0.208060020201327</c:v>
                </c:pt>
                <c:pt idx="229">
                  <c:v>0.19901112670352</c:v>
                </c:pt>
                <c:pt idx="230">
                  <c:v>0.16482029519591901</c:v>
                </c:pt>
                <c:pt idx="231">
                  <c:v>0.134294661510198</c:v>
                </c:pt>
                <c:pt idx="232">
                  <c:v>0.147309662160761</c:v>
                </c:pt>
                <c:pt idx="233">
                  <c:v>0.13849987832208999</c:v>
                </c:pt>
                <c:pt idx="234">
                  <c:v>0.261383334872684</c:v>
                </c:pt>
                <c:pt idx="235">
                  <c:v>0.23987633222285601</c:v>
                </c:pt>
                <c:pt idx="236">
                  <c:v>0.12716010484344001</c:v>
                </c:pt>
                <c:pt idx="237">
                  <c:v>0.22826583997098501</c:v>
                </c:pt>
                <c:pt idx="238">
                  <c:v>0.19981969033654201</c:v>
                </c:pt>
                <c:pt idx="239">
                  <c:v>0.13523498918224999</c:v>
                </c:pt>
                <c:pt idx="240">
                  <c:v>0.14228211721988401</c:v>
                </c:pt>
                <c:pt idx="241">
                  <c:v>0.23226487178274</c:v>
                </c:pt>
                <c:pt idx="242">
                  <c:v>0.11283256829694401</c:v>
                </c:pt>
                <c:pt idx="243">
                  <c:v>0.10979456223084599</c:v>
                </c:pt>
                <c:pt idx="244">
                  <c:v>0.14292632615075901</c:v>
                </c:pt>
                <c:pt idx="245">
                  <c:v>0.11569453067369601</c:v>
                </c:pt>
                <c:pt idx="246">
                  <c:v>0.118609470214211</c:v>
                </c:pt>
                <c:pt idx="247">
                  <c:v>0.20026945898696599</c:v>
                </c:pt>
                <c:pt idx="248">
                  <c:v>0.16338882976088001</c:v>
                </c:pt>
                <c:pt idx="249">
                  <c:v>0.13067954422474801</c:v>
                </c:pt>
                <c:pt idx="250">
                  <c:v>0.155520559371219</c:v>
                </c:pt>
                <c:pt idx="251">
                  <c:v>0.120796324461687</c:v>
                </c:pt>
                <c:pt idx="252">
                  <c:v>0.15751775561208001</c:v>
                </c:pt>
                <c:pt idx="253">
                  <c:v>0.14309632674818301</c:v>
                </c:pt>
                <c:pt idx="254">
                  <c:v>0.16904237183566201</c:v>
                </c:pt>
                <c:pt idx="255">
                  <c:v>0.25672123829844501</c:v>
                </c:pt>
                <c:pt idx="256">
                  <c:v>0.27344533882975203</c:v>
                </c:pt>
                <c:pt idx="257">
                  <c:v>0.21892784555022099</c:v>
                </c:pt>
                <c:pt idx="258">
                  <c:v>0.14093754724801899</c:v>
                </c:pt>
                <c:pt idx="259">
                  <c:v>0.232911750771918</c:v>
                </c:pt>
                <c:pt idx="260">
                  <c:v>0.17458447871838201</c:v>
                </c:pt>
                <c:pt idx="261">
                  <c:v>0.208804533211568</c:v>
                </c:pt>
                <c:pt idx="262">
                  <c:v>0.14071806979382501</c:v>
                </c:pt>
                <c:pt idx="263">
                  <c:v>0.20234031091530999</c:v>
                </c:pt>
                <c:pt idx="264">
                  <c:v>0.482484651573933</c:v>
                </c:pt>
                <c:pt idx="265">
                  <c:v>0.31514640031859598</c:v>
                </c:pt>
                <c:pt idx="266">
                  <c:v>0.22424040152488101</c:v>
                </c:pt>
                <c:pt idx="267">
                  <c:v>0.13069099065628201</c:v>
                </c:pt>
                <c:pt idx="268">
                  <c:v>0.11711651862469399</c:v>
                </c:pt>
                <c:pt idx="269">
                  <c:v>0.12760005523859599</c:v>
                </c:pt>
                <c:pt idx="270">
                  <c:v>0.13082268196242</c:v>
                </c:pt>
                <c:pt idx="271">
                  <c:v>0.12947861319825801</c:v>
                </c:pt>
                <c:pt idx="272">
                  <c:v>0.138174342517313</c:v>
                </c:pt>
                <c:pt idx="273">
                  <c:v>0.10517410342552699</c:v>
                </c:pt>
                <c:pt idx="274">
                  <c:v>0.119879011396825</c:v>
                </c:pt>
                <c:pt idx="275">
                  <c:v>0.29493516414828103</c:v>
                </c:pt>
                <c:pt idx="276">
                  <c:v>0.117140536704064</c:v>
                </c:pt>
                <c:pt idx="277">
                  <c:v>0.122494523992503</c:v>
                </c:pt>
                <c:pt idx="278">
                  <c:v>0.12646870691555501</c:v>
                </c:pt>
                <c:pt idx="279">
                  <c:v>0.31856270856200503</c:v>
                </c:pt>
                <c:pt idx="280">
                  <c:v>0.190192744429308</c:v>
                </c:pt>
                <c:pt idx="281">
                  <c:v>0.14016796959929601</c:v>
                </c:pt>
                <c:pt idx="282">
                  <c:v>0.135687947414492</c:v>
                </c:pt>
                <c:pt idx="283">
                  <c:v>0.14222651980127499</c:v>
                </c:pt>
                <c:pt idx="284">
                  <c:v>0.230323007614404</c:v>
                </c:pt>
                <c:pt idx="285">
                  <c:v>0.193477598848662</c:v>
                </c:pt>
                <c:pt idx="286">
                  <c:v>0.17546255070005501</c:v>
                </c:pt>
                <c:pt idx="287">
                  <c:v>0.210424721803949</c:v>
                </c:pt>
                <c:pt idx="288">
                  <c:v>0.39640421233649498</c:v>
                </c:pt>
                <c:pt idx="289">
                  <c:v>0.16470278754504999</c:v>
                </c:pt>
                <c:pt idx="290">
                  <c:v>0.222863302129127</c:v>
                </c:pt>
                <c:pt idx="291">
                  <c:v>0.22792615087941101</c:v>
                </c:pt>
                <c:pt idx="292">
                  <c:v>0.24145589990813199</c:v>
                </c:pt>
                <c:pt idx="293">
                  <c:v>0.27022320602500799</c:v>
                </c:pt>
                <c:pt idx="294">
                  <c:v>0.226342615865705</c:v>
                </c:pt>
                <c:pt idx="295">
                  <c:v>0.20426440227511899</c:v>
                </c:pt>
                <c:pt idx="296">
                  <c:v>0.17465093315394201</c:v>
                </c:pt>
                <c:pt idx="297">
                  <c:v>0.151269969052408</c:v>
                </c:pt>
                <c:pt idx="298">
                  <c:v>0.227826694064302</c:v>
                </c:pt>
                <c:pt idx="299">
                  <c:v>0.23147121961200301</c:v>
                </c:pt>
                <c:pt idx="300">
                  <c:v>0.22403789380470501</c:v>
                </c:pt>
                <c:pt idx="301">
                  <c:v>0.150017433972647</c:v>
                </c:pt>
                <c:pt idx="302">
                  <c:v>0.15583604138309301</c:v>
                </c:pt>
                <c:pt idx="303">
                  <c:v>0.13928648480846501</c:v>
                </c:pt>
                <c:pt idx="304">
                  <c:v>0.35292121531460802</c:v>
                </c:pt>
                <c:pt idx="305">
                  <c:v>0.165320802920082</c:v>
                </c:pt>
                <c:pt idx="306">
                  <c:v>0.16471028936271301</c:v>
                </c:pt>
                <c:pt idx="307">
                  <c:v>0.19193231515700701</c:v>
                </c:pt>
                <c:pt idx="308">
                  <c:v>0.129855357995936</c:v>
                </c:pt>
                <c:pt idx="309">
                  <c:v>0.120298860825461</c:v>
                </c:pt>
                <c:pt idx="310">
                  <c:v>0.124186410447456</c:v>
                </c:pt>
                <c:pt idx="311">
                  <c:v>0.26148038716918298</c:v>
                </c:pt>
                <c:pt idx="312">
                  <c:v>0.242050531672234</c:v>
                </c:pt>
                <c:pt idx="313">
                  <c:v>0.18524977846068</c:v>
                </c:pt>
                <c:pt idx="314">
                  <c:v>0.154095825758851</c:v>
                </c:pt>
                <c:pt idx="315">
                  <c:v>0.12488989159387601</c:v>
                </c:pt>
                <c:pt idx="316">
                  <c:v>0.126289188955683</c:v>
                </c:pt>
                <c:pt idx="317">
                  <c:v>0.14933044905753001</c:v>
                </c:pt>
                <c:pt idx="318">
                  <c:v>0.14081424602897399</c:v>
                </c:pt>
                <c:pt idx="319">
                  <c:v>0.14243323208897599</c:v>
                </c:pt>
                <c:pt idx="320">
                  <c:v>0.20102922973635201</c:v>
                </c:pt>
                <c:pt idx="321">
                  <c:v>0.166373984899467</c:v>
                </c:pt>
                <c:pt idx="322">
                  <c:v>0.13571311049086501</c:v>
                </c:pt>
                <c:pt idx="323">
                  <c:v>0.224918786362478</c:v>
                </c:pt>
                <c:pt idx="324">
                  <c:v>0.20150467023226701</c:v>
                </c:pt>
                <c:pt idx="325">
                  <c:v>0.15422876540215599</c:v>
                </c:pt>
                <c:pt idx="326">
                  <c:v>0.193166551657007</c:v>
                </c:pt>
                <c:pt idx="327">
                  <c:v>0.27074443174195501</c:v>
                </c:pt>
                <c:pt idx="328">
                  <c:v>0.39875615028094302</c:v>
                </c:pt>
                <c:pt idx="329">
                  <c:v>0.12964413198909</c:v>
                </c:pt>
                <c:pt idx="330">
                  <c:v>0.15709906219184799</c:v>
                </c:pt>
                <c:pt idx="331">
                  <c:v>0.13289802706439499</c:v>
                </c:pt>
                <c:pt idx="332">
                  <c:v>0.116664598629625</c:v>
                </c:pt>
                <c:pt idx="333">
                  <c:v>0.13460750164231899</c:v>
                </c:pt>
                <c:pt idx="334">
                  <c:v>0.143689155856425</c:v>
                </c:pt>
                <c:pt idx="335">
                  <c:v>0.47345807717334598</c:v>
                </c:pt>
                <c:pt idx="336">
                  <c:v>0.21537221575218399</c:v>
                </c:pt>
                <c:pt idx="337">
                  <c:v>0.16543020992789401</c:v>
                </c:pt>
                <c:pt idx="338">
                  <c:v>0.27375860136748698</c:v>
                </c:pt>
                <c:pt idx="339">
                  <c:v>0.22218387323667799</c:v>
                </c:pt>
                <c:pt idx="340">
                  <c:v>0.18272047198718999</c:v>
                </c:pt>
                <c:pt idx="341">
                  <c:v>0.148124296477565</c:v>
                </c:pt>
                <c:pt idx="342">
                  <c:v>0.32438503527016399</c:v>
                </c:pt>
                <c:pt idx="343">
                  <c:v>0.39382448533910303</c:v>
                </c:pt>
                <c:pt idx="344">
                  <c:v>0.42357414673482202</c:v>
                </c:pt>
                <c:pt idx="345">
                  <c:v>0.143957064908836</c:v>
                </c:pt>
                <c:pt idx="346">
                  <c:v>0.266547716198483</c:v>
                </c:pt>
                <c:pt idx="347">
                  <c:v>0.18207369731495801</c:v>
                </c:pt>
                <c:pt idx="348">
                  <c:v>0.144897893606109</c:v>
                </c:pt>
                <c:pt idx="349">
                  <c:v>0.19340817354982801</c:v>
                </c:pt>
                <c:pt idx="350">
                  <c:v>0.14328147411507799</c:v>
                </c:pt>
                <c:pt idx="351">
                  <c:v>0.18713081843517401</c:v>
                </c:pt>
                <c:pt idx="352">
                  <c:v>0.122576926078275</c:v>
                </c:pt>
                <c:pt idx="353">
                  <c:v>0.13840382076132299</c:v>
                </c:pt>
                <c:pt idx="354">
                  <c:v>0.132944219379002</c:v>
                </c:pt>
                <c:pt idx="355">
                  <c:v>0.115369168449293</c:v>
                </c:pt>
                <c:pt idx="356">
                  <c:v>0.220030514040602</c:v>
                </c:pt>
                <c:pt idx="357">
                  <c:v>0.42306996124338703</c:v>
                </c:pt>
                <c:pt idx="358">
                  <c:v>0.18351496774940301</c:v>
                </c:pt>
                <c:pt idx="359">
                  <c:v>0.23746366823064399</c:v>
                </c:pt>
                <c:pt idx="360">
                  <c:v>0.34392739949006301</c:v>
                </c:pt>
                <c:pt idx="361">
                  <c:v>0.190615064510504</c:v>
                </c:pt>
                <c:pt idx="362">
                  <c:v>0.14475358118314099</c:v>
                </c:pt>
                <c:pt idx="363">
                  <c:v>0.47473971922022901</c:v>
                </c:pt>
                <c:pt idx="364">
                  <c:v>0.156088914627004</c:v>
                </c:pt>
              </c:numCache>
            </c:numRef>
          </c:val>
          <c:smooth val="0"/>
          <c:extLst>
            <c:ext xmlns:c16="http://schemas.microsoft.com/office/drawing/2014/chart" uri="{C3380CC4-5D6E-409C-BE32-E72D297353CC}">
              <c16:uniqueId val="{00000001-6437-45E1-8D03-EBB1C9B23D0D}"/>
            </c:ext>
          </c:extLst>
        </c:ser>
        <c:dLbls>
          <c:showLegendKey val="0"/>
          <c:showVal val="0"/>
          <c:showCatName val="0"/>
          <c:showSerName val="0"/>
          <c:showPercent val="0"/>
          <c:showBubbleSize val="0"/>
        </c:dLbls>
        <c:smooth val="0"/>
        <c:axId val="296016552"/>
        <c:axId val="296015896"/>
      </c:lineChart>
      <c:catAx>
        <c:axId val="2960165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15896"/>
        <c:crosses val="autoZero"/>
        <c:auto val="1"/>
        <c:lblAlgn val="ctr"/>
        <c:lblOffset val="100"/>
        <c:noMultiLvlLbl val="0"/>
      </c:catAx>
      <c:valAx>
        <c:axId val="296015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1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3131</TotalTime>
  <Pages>30</Pages>
  <Words>5701</Words>
  <Characters>32497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Russell De-Roeper</dc:creator>
  <cp:keywords/>
  <dc:description/>
  <cp:lastModifiedBy>(s) Russell De-Roeper</cp:lastModifiedBy>
  <cp:revision>171</cp:revision>
  <dcterms:created xsi:type="dcterms:W3CDTF">2022-03-05T22:46:00Z</dcterms:created>
  <dcterms:modified xsi:type="dcterms:W3CDTF">2022-03-29T22:28:00Z</dcterms:modified>
</cp:coreProperties>
</file>