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EE5" w:rsidRDefault="00445D40" w:rsidP="00445D40">
      <w:pPr>
        <w:pStyle w:val="Title"/>
        <w:jc w:val="center"/>
        <w:rPr>
          <w:lang w:val="pt-BR"/>
        </w:rPr>
      </w:pPr>
      <w:r>
        <w:rPr>
          <w:lang w:val="pt-BR"/>
        </w:rPr>
        <w:t>Especificaçao de Testes</w:t>
      </w:r>
    </w:p>
    <w:p w:rsidR="00445D40" w:rsidRDefault="00445D40" w:rsidP="00445D40">
      <w:pPr>
        <w:rPr>
          <w:lang w:val="pt-BR"/>
        </w:rPr>
      </w:pPr>
    </w:p>
    <w:p w:rsidR="00325E59" w:rsidRDefault="00325E59" w:rsidP="00445D40">
      <w:pPr>
        <w:pStyle w:val="Heading1"/>
      </w:pPr>
      <w:r>
        <w:t>Introducao</w:t>
      </w:r>
    </w:p>
    <w:p w:rsidR="00325E59" w:rsidRDefault="00325E59" w:rsidP="00325E59">
      <w:pPr>
        <w:pStyle w:val="Heading1"/>
        <w:numPr>
          <w:ilvl w:val="1"/>
          <w:numId w:val="1"/>
        </w:numPr>
      </w:pPr>
      <w:r>
        <w:t>Finalidade</w:t>
      </w:r>
    </w:p>
    <w:p w:rsidR="00325E59" w:rsidRPr="002265E8" w:rsidRDefault="00325E59" w:rsidP="00C065E2">
      <w:pPr>
        <w:pStyle w:val="Senac"/>
        <w:jc w:val="both"/>
      </w:pPr>
      <w:r w:rsidRPr="002265E8">
        <w:t xml:space="preserve">Este Plano de Teste referente ao Sistema </w:t>
      </w:r>
      <w:r>
        <w:t>‘Prediction Stocks’</w:t>
      </w:r>
      <w:r w:rsidRPr="002265E8">
        <w:t xml:space="preserve"> atende aos seguintes objetivos:</w:t>
      </w:r>
    </w:p>
    <w:p w:rsidR="00325E59" w:rsidRPr="002265E8" w:rsidRDefault="00325E59" w:rsidP="00C065E2">
      <w:pPr>
        <w:pStyle w:val="Senac"/>
        <w:numPr>
          <w:ilvl w:val="0"/>
          <w:numId w:val="2"/>
        </w:numPr>
        <w:jc w:val="both"/>
      </w:pPr>
      <w:r w:rsidRPr="002265E8">
        <w:t>Identifica os itens que devem ser inspecionados pelos testes.</w:t>
      </w:r>
    </w:p>
    <w:p w:rsidR="00325E59" w:rsidRPr="002265E8" w:rsidRDefault="00325E59" w:rsidP="00C065E2">
      <w:pPr>
        <w:pStyle w:val="Senac"/>
        <w:numPr>
          <w:ilvl w:val="0"/>
          <w:numId w:val="2"/>
        </w:numPr>
        <w:jc w:val="both"/>
      </w:pPr>
      <w:r w:rsidRPr="002265E8">
        <w:t>Identifica a motivação e as idéias subjacentes às áreas de teste a serem abrangidas.</w:t>
      </w:r>
    </w:p>
    <w:p w:rsidR="00325E59" w:rsidRPr="002265E8" w:rsidRDefault="00325E59" w:rsidP="00C065E2">
      <w:pPr>
        <w:pStyle w:val="Senac"/>
        <w:numPr>
          <w:ilvl w:val="0"/>
          <w:numId w:val="2"/>
        </w:numPr>
        <w:jc w:val="both"/>
      </w:pPr>
      <w:r w:rsidRPr="002265E8">
        <w:t>Descreve a abordagem de teste que será usada.</w:t>
      </w:r>
    </w:p>
    <w:p w:rsidR="00325E59" w:rsidRPr="002265E8" w:rsidRDefault="00325E59" w:rsidP="00C065E2">
      <w:pPr>
        <w:pStyle w:val="Senac"/>
        <w:numPr>
          <w:ilvl w:val="0"/>
          <w:numId w:val="2"/>
        </w:numPr>
        <w:jc w:val="both"/>
      </w:pPr>
      <w:r w:rsidRPr="002265E8">
        <w:t>Identifica os recursos necessários e fornece uma estimativa dos esforços de teste.</w:t>
      </w:r>
    </w:p>
    <w:p w:rsidR="00325E59" w:rsidRPr="002265E8" w:rsidRDefault="00325E59" w:rsidP="00C065E2">
      <w:pPr>
        <w:pStyle w:val="Senac"/>
        <w:numPr>
          <w:ilvl w:val="0"/>
          <w:numId w:val="2"/>
        </w:numPr>
        <w:jc w:val="both"/>
      </w:pPr>
      <w:r w:rsidRPr="002265E8">
        <w:t>Lista os elementos liberados do projeto de teste.</w:t>
      </w:r>
    </w:p>
    <w:p w:rsidR="00325E59" w:rsidRDefault="00325E59" w:rsidP="00325E59">
      <w:pPr>
        <w:rPr>
          <w:lang w:val="pt-BR"/>
        </w:rPr>
      </w:pPr>
    </w:p>
    <w:p w:rsidR="00325E59" w:rsidRPr="00325E59" w:rsidRDefault="00325E59" w:rsidP="00325E59">
      <w:pPr>
        <w:rPr>
          <w:lang w:val="pt-BR"/>
        </w:rPr>
      </w:pPr>
    </w:p>
    <w:p w:rsidR="00445D40" w:rsidRDefault="00445D40" w:rsidP="00325E59">
      <w:pPr>
        <w:pStyle w:val="Heading1"/>
        <w:numPr>
          <w:ilvl w:val="1"/>
          <w:numId w:val="1"/>
        </w:numPr>
      </w:pPr>
      <w:r>
        <w:t>Escopo</w:t>
      </w:r>
    </w:p>
    <w:p w:rsidR="00445D40" w:rsidRDefault="00445D40" w:rsidP="00C065E2">
      <w:pPr>
        <w:jc w:val="both"/>
        <w:rPr>
          <w:lang w:val="pt-BR"/>
        </w:rPr>
      </w:pPr>
    </w:p>
    <w:p w:rsidR="00325E59" w:rsidRDefault="00445D40" w:rsidP="00C065E2">
      <w:pPr>
        <w:ind w:left="720"/>
        <w:jc w:val="both"/>
        <w:rPr>
          <w:rFonts w:ascii="Arial" w:eastAsia="Times New Roman" w:hAnsi="Arial" w:cs="Times New Roman"/>
          <w:sz w:val="24"/>
          <w:szCs w:val="24"/>
          <w:lang w:val="pt-BR"/>
        </w:rPr>
      </w:pPr>
      <w:r w:rsidRPr="00325E59">
        <w:rPr>
          <w:rFonts w:ascii="Arial" w:eastAsia="Times New Roman" w:hAnsi="Arial" w:cs="Times New Roman"/>
          <w:sz w:val="24"/>
          <w:szCs w:val="24"/>
          <w:lang w:val="pt-BR"/>
        </w:rPr>
        <w:t>O</w:t>
      </w:r>
      <w:r w:rsidR="00325E59">
        <w:rPr>
          <w:rFonts w:ascii="Arial" w:eastAsia="Times New Roman" w:hAnsi="Arial" w:cs="Times New Roman"/>
          <w:sz w:val="24"/>
          <w:szCs w:val="24"/>
          <w:lang w:val="pt-BR"/>
        </w:rPr>
        <w:t>s</w:t>
      </w:r>
      <w:r w:rsidRPr="00325E59">
        <w:rPr>
          <w:rFonts w:ascii="Arial" w:eastAsia="Times New Roman" w:hAnsi="Arial" w:cs="Times New Roman"/>
          <w:sz w:val="24"/>
          <w:szCs w:val="24"/>
          <w:lang w:val="pt-BR"/>
        </w:rPr>
        <w:t xml:space="preserve"> teste</w:t>
      </w:r>
      <w:r w:rsidR="00325E59">
        <w:rPr>
          <w:rFonts w:ascii="Arial" w:eastAsia="Times New Roman" w:hAnsi="Arial" w:cs="Times New Roman"/>
          <w:sz w:val="24"/>
          <w:szCs w:val="24"/>
          <w:lang w:val="pt-BR"/>
        </w:rPr>
        <w:t>s</w:t>
      </w:r>
      <w:r w:rsidRPr="00325E59">
        <w:rPr>
          <w:rFonts w:ascii="Arial" w:eastAsia="Times New Roman" w:hAnsi="Arial" w:cs="Times New Roman"/>
          <w:sz w:val="24"/>
          <w:szCs w:val="24"/>
          <w:lang w:val="pt-BR"/>
        </w:rPr>
        <w:t xml:space="preserve"> realizado</w:t>
      </w:r>
      <w:r w:rsidR="00325E59">
        <w:rPr>
          <w:rFonts w:ascii="Arial" w:eastAsia="Times New Roman" w:hAnsi="Arial" w:cs="Times New Roman"/>
          <w:sz w:val="24"/>
          <w:szCs w:val="24"/>
          <w:lang w:val="pt-BR"/>
        </w:rPr>
        <w:t>s</w:t>
      </w:r>
      <w:r w:rsidRPr="00325E59">
        <w:rPr>
          <w:rFonts w:ascii="Arial" w:eastAsia="Times New Roman" w:hAnsi="Arial" w:cs="Times New Roman"/>
          <w:sz w:val="24"/>
          <w:szCs w:val="24"/>
          <w:lang w:val="pt-BR"/>
        </w:rPr>
        <w:t xml:space="preserve"> se resume</w:t>
      </w:r>
      <w:r w:rsidR="00325E59">
        <w:rPr>
          <w:rFonts w:ascii="Arial" w:eastAsia="Times New Roman" w:hAnsi="Arial" w:cs="Times New Roman"/>
          <w:sz w:val="24"/>
          <w:szCs w:val="24"/>
          <w:lang w:val="pt-BR"/>
        </w:rPr>
        <w:t>m</w:t>
      </w:r>
      <w:r w:rsidRPr="00325E59">
        <w:rPr>
          <w:rFonts w:ascii="Arial" w:eastAsia="Times New Roman" w:hAnsi="Arial" w:cs="Times New Roman"/>
          <w:sz w:val="24"/>
          <w:szCs w:val="24"/>
          <w:lang w:val="pt-BR"/>
        </w:rPr>
        <w:t xml:space="preserve"> em identificar qual algoritmo de trai</w:t>
      </w:r>
      <w:r w:rsidR="00325E59" w:rsidRPr="00325E59">
        <w:rPr>
          <w:rFonts w:ascii="Arial" w:eastAsia="Times New Roman" w:hAnsi="Arial" w:cs="Times New Roman"/>
          <w:sz w:val="24"/>
          <w:szCs w:val="24"/>
          <w:lang w:val="pt-BR"/>
        </w:rPr>
        <w:t xml:space="preserve">namento eh mais </w:t>
      </w:r>
      <w:r w:rsidR="00325E59">
        <w:rPr>
          <w:rFonts w:ascii="Arial" w:eastAsia="Times New Roman" w:hAnsi="Arial" w:cs="Times New Roman"/>
          <w:sz w:val="24"/>
          <w:szCs w:val="24"/>
          <w:lang w:val="pt-BR"/>
        </w:rPr>
        <w:t>eficaz em uma rede pre definida e visam comprovar a qualidade de todos os algoritmos de treinamento disponiveis.</w:t>
      </w:r>
    </w:p>
    <w:p w:rsidR="00A45BC0" w:rsidRDefault="00A45BC0" w:rsidP="00325E59">
      <w:pPr>
        <w:ind w:left="720"/>
        <w:rPr>
          <w:rFonts w:ascii="Arial" w:eastAsia="Times New Roman" w:hAnsi="Arial" w:cs="Times New Roman"/>
          <w:sz w:val="24"/>
          <w:szCs w:val="24"/>
          <w:lang w:val="pt-BR"/>
        </w:rPr>
      </w:pPr>
    </w:p>
    <w:p w:rsidR="00A45BC0" w:rsidRDefault="00A45BC0" w:rsidP="00A45BC0">
      <w:pPr>
        <w:pStyle w:val="Heading1"/>
        <w:rPr>
          <w:rFonts w:eastAsia="Times New Roman"/>
        </w:rPr>
      </w:pPr>
      <w:r>
        <w:rPr>
          <w:rFonts w:eastAsia="Times New Roman"/>
        </w:rPr>
        <w:t>Definiçao da rede neural</w:t>
      </w:r>
    </w:p>
    <w:p w:rsidR="00A45BC0" w:rsidRPr="00A45BC0" w:rsidRDefault="00A45BC0" w:rsidP="00A45BC0">
      <w:pPr>
        <w:ind w:left="360"/>
        <w:rPr>
          <w:rFonts w:ascii="Arial" w:eastAsia="Times New Roman" w:hAnsi="Arial" w:cs="Times New Roman"/>
          <w:sz w:val="24"/>
          <w:szCs w:val="24"/>
          <w:lang w:val="pt-BR"/>
        </w:rPr>
      </w:pPr>
    </w:p>
    <w:p w:rsidR="00A45BC0" w:rsidRDefault="00A45BC0" w:rsidP="00C065E2">
      <w:pPr>
        <w:ind w:left="720"/>
        <w:jc w:val="both"/>
        <w:rPr>
          <w:rFonts w:ascii="Arial" w:eastAsia="Times New Roman" w:hAnsi="Arial" w:cs="Times New Roman"/>
          <w:sz w:val="24"/>
          <w:szCs w:val="24"/>
          <w:lang w:val="pt-BR"/>
        </w:rPr>
      </w:pPr>
      <w:r>
        <w:rPr>
          <w:rFonts w:ascii="Arial" w:eastAsia="Times New Roman" w:hAnsi="Arial" w:cs="Times New Roman"/>
          <w:sz w:val="24"/>
          <w:szCs w:val="24"/>
          <w:lang w:val="pt-BR"/>
        </w:rPr>
        <w:t>Neste item sera identificado alguns aspectos importantes do teste e da rede utilizada.</w:t>
      </w:r>
    </w:p>
    <w:p w:rsidR="00A45BC0" w:rsidRDefault="00A45BC0" w:rsidP="00A45BC0">
      <w:pPr>
        <w:pStyle w:val="Heading1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Topologia</w:t>
      </w:r>
    </w:p>
    <w:p w:rsidR="00A45BC0" w:rsidRPr="00A45BC0" w:rsidRDefault="00A45BC0" w:rsidP="00A45BC0">
      <w:pPr>
        <w:pStyle w:val="Heading1"/>
        <w:numPr>
          <w:ilvl w:val="2"/>
          <w:numId w:val="1"/>
        </w:numPr>
      </w:pPr>
      <w:r>
        <w:t xml:space="preserve"> Quantidade de neuronios</w:t>
      </w:r>
    </w:p>
    <w:p w:rsidR="00A45BC0" w:rsidRDefault="00A45BC0" w:rsidP="00A45BC0">
      <w:pPr>
        <w:rPr>
          <w:lang w:val="pt-BR"/>
        </w:rPr>
      </w:pPr>
    </w:p>
    <w:p w:rsidR="00A45BC0" w:rsidRDefault="00A45BC0" w:rsidP="00C065E2">
      <w:pPr>
        <w:ind w:left="720"/>
        <w:jc w:val="both"/>
        <w:rPr>
          <w:rFonts w:ascii="Arial" w:eastAsia="Times New Roman" w:hAnsi="Arial" w:cs="Times New Roman"/>
          <w:sz w:val="24"/>
          <w:szCs w:val="24"/>
          <w:lang w:val="pt-BR"/>
        </w:rPr>
      </w:pPr>
      <w:r w:rsidRPr="00A45BC0">
        <w:rPr>
          <w:rFonts w:ascii="Arial" w:eastAsia="Times New Roman" w:hAnsi="Arial" w:cs="Times New Roman"/>
          <w:sz w:val="24"/>
          <w:szCs w:val="24"/>
          <w:lang w:val="pt-BR"/>
        </w:rPr>
        <w:t>A tolopologia utilizada sera uma rede com  5 camadas, sendo uma de entrada, uma de saida e 3 ocultas. A camada de entrada devera conter um neuronio, a de saida contera 5 neuronios e nas camadas ocultas terao 5 neuronios cada.</w:t>
      </w:r>
    </w:p>
    <w:p w:rsidR="00A45BC0" w:rsidRDefault="00A45BC0" w:rsidP="00A45BC0">
      <w:pPr>
        <w:pStyle w:val="Heading1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 Funcao de ativacao por camada</w:t>
      </w:r>
    </w:p>
    <w:p w:rsidR="00A45BC0" w:rsidRDefault="00A45BC0" w:rsidP="00A45BC0">
      <w:pPr>
        <w:rPr>
          <w:lang w:val="pt-BR"/>
        </w:rPr>
      </w:pPr>
    </w:p>
    <w:p w:rsidR="00A45BC0" w:rsidRDefault="00A45BC0" w:rsidP="00C065E2">
      <w:pPr>
        <w:ind w:left="720"/>
        <w:jc w:val="both"/>
        <w:rPr>
          <w:rFonts w:ascii="Arial" w:eastAsia="Times New Roman" w:hAnsi="Arial" w:cs="Times New Roman"/>
          <w:sz w:val="24"/>
          <w:szCs w:val="24"/>
          <w:lang w:val="pt-BR"/>
        </w:rPr>
      </w:pPr>
      <w:r w:rsidRPr="00A45BC0">
        <w:rPr>
          <w:rFonts w:ascii="Arial" w:eastAsia="Times New Roman" w:hAnsi="Arial" w:cs="Times New Roman"/>
          <w:sz w:val="24"/>
          <w:szCs w:val="24"/>
          <w:lang w:val="pt-BR"/>
        </w:rPr>
        <w:t>A primeira e a ultima camada</w:t>
      </w:r>
      <w:r>
        <w:rPr>
          <w:rFonts w:ascii="Arial" w:eastAsia="Times New Roman" w:hAnsi="Arial" w:cs="Times New Roman"/>
          <w:sz w:val="24"/>
          <w:szCs w:val="24"/>
          <w:lang w:val="pt-BR"/>
        </w:rPr>
        <w:t xml:space="preserve"> da rede deverao ter a funcao de ativacao </w:t>
      </w:r>
      <w:r w:rsidR="00B359BE">
        <w:rPr>
          <w:rFonts w:ascii="Arial" w:eastAsia="Times New Roman" w:hAnsi="Arial" w:cs="Times New Roman"/>
          <w:sz w:val="24"/>
          <w:szCs w:val="24"/>
          <w:lang w:val="pt-BR"/>
        </w:rPr>
        <w:t>linear. Na primeira e ultima camada oculta terao a funcao Symmetric Elliott e a segunda camada oculta tera a funcao Elliot.</w:t>
      </w:r>
    </w:p>
    <w:p w:rsidR="00B359BE" w:rsidRDefault="00B359BE" w:rsidP="00A45BC0">
      <w:pPr>
        <w:ind w:left="720"/>
        <w:rPr>
          <w:rFonts w:ascii="Arial" w:eastAsia="Times New Roman" w:hAnsi="Arial" w:cs="Times New Roman"/>
          <w:sz w:val="24"/>
          <w:szCs w:val="24"/>
          <w:lang w:val="pt-BR"/>
        </w:rPr>
      </w:pPr>
    </w:p>
    <w:p w:rsidR="00B359BE" w:rsidRPr="00B359BE" w:rsidRDefault="00B359BE" w:rsidP="00B359BE">
      <w:pPr>
        <w:pStyle w:val="Heading1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Configuracoes</w:t>
      </w:r>
    </w:p>
    <w:p w:rsidR="00B359BE" w:rsidRDefault="00B359BE" w:rsidP="00B359BE">
      <w:pPr>
        <w:pStyle w:val="Heading1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 Treinamento</w:t>
      </w:r>
    </w:p>
    <w:p w:rsidR="00B359BE" w:rsidRPr="00B359BE" w:rsidRDefault="00B359BE" w:rsidP="00B359BE">
      <w:pPr>
        <w:rPr>
          <w:lang w:val="pt-BR"/>
        </w:rPr>
      </w:pPr>
    </w:p>
    <w:p w:rsidR="00B359BE" w:rsidRDefault="00B359BE" w:rsidP="00C065E2">
      <w:pPr>
        <w:ind w:left="720"/>
        <w:jc w:val="both"/>
        <w:rPr>
          <w:rFonts w:ascii="Arial" w:eastAsia="Times New Roman" w:hAnsi="Arial" w:cs="Times New Roman"/>
          <w:sz w:val="24"/>
          <w:szCs w:val="24"/>
          <w:lang w:val="pt-BR"/>
        </w:rPr>
      </w:pPr>
      <w:r w:rsidRPr="00B359BE">
        <w:rPr>
          <w:rFonts w:ascii="Arial" w:eastAsia="Times New Roman" w:hAnsi="Arial" w:cs="Times New Roman"/>
          <w:sz w:val="24"/>
          <w:szCs w:val="24"/>
          <w:lang w:val="pt-BR"/>
        </w:rPr>
        <w:t>Para a normalizacao os limites maximos e minimos serao  1 e -1, respectivamente e a margem sera de 10%.</w:t>
      </w:r>
      <w:r>
        <w:rPr>
          <w:rFonts w:ascii="Arial" w:eastAsia="Times New Roman" w:hAnsi="Arial" w:cs="Times New Roman"/>
          <w:sz w:val="24"/>
          <w:szCs w:val="24"/>
          <w:lang w:val="pt-BR"/>
        </w:rPr>
        <w:t xml:space="preserve"> A iteracao maxima sera de 500, e o erro quadratico maximo sera de 0,1%.</w:t>
      </w:r>
    </w:p>
    <w:p w:rsidR="00B359BE" w:rsidRDefault="00B359BE" w:rsidP="00B359BE">
      <w:pPr>
        <w:ind w:left="720"/>
        <w:rPr>
          <w:rFonts w:ascii="Arial" w:eastAsia="Times New Roman" w:hAnsi="Arial" w:cs="Times New Roman"/>
          <w:sz w:val="24"/>
          <w:szCs w:val="24"/>
          <w:lang w:val="pt-BR"/>
        </w:rPr>
      </w:pPr>
    </w:p>
    <w:p w:rsidR="00B359BE" w:rsidRDefault="00B359BE" w:rsidP="00B359BE">
      <w:pPr>
        <w:pStyle w:val="Heading1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 Negocio</w:t>
      </w:r>
    </w:p>
    <w:p w:rsidR="00B359BE" w:rsidRDefault="00B359BE" w:rsidP="00B359BE">
      <w:pPr>
        <w:rPr>
          <w:lang w:val="pt-BR"/>
        </w:rPr>
      </w:pPr>
    </w:p>
    <w:p w:rsidR="00B359BE" w:rsidRDefault="00B359BE" w:rsidP="00C065E2">
      <w:pPr>
        <w:ind w:left="720"/>
        <w:jc w:val="both"/>
        <w:rPr>
          <w:rFonts w:ascii="Arial" w:eastAsia="Times New Roman" w:hAnsi="Arial" w:cs="Times New Roman"/>
          <w:sz w:val="24"/>
          <w:szCs w:val="24"/>
          <w:lang w:val="pt-BR"/>
        </w:rPr>
      </w:pPr>
      <w:r w:rsidRPr="00B359BE">
        <w:rPr>
          <w:rFonts w:ascii="Arial" w:eastAsia="Times New Roman" w:hAnsi="Arial" w:cs="Times New Roman"/>
          <w:sz w:val="24"/>
          <w:szCs w:val="24"/>
          <w:lang w:val="pt-BR"/>
        </w:rPr>
        <w:t>A rede</w:t>
      </w:r>
      <w:r>
        <w:rPr>
          <w:rFonts w:ascii="Arial" w:eastAsia="Times New Roman" w:hAnsi="Arial" w:cs="Times New Roman"/>
          <w:sz w:val="24"/>
          <w:szCs w:val="24"/>
          <w:lang w:val="pt-BR"/>
        </w:rPr>
        <w:t xml:space="preserve"> sera</w:t>
      </w:r>
      <w:r w:rsidRPr="00B359BE">
        <w:rPr>
          <w:rFonts w:ascii="Arial" w:eastAsia="Times New Roman" w:hAnsi="Arial" w:cs="Times New Roman"/>
          <w:sz w:val="24"/>
          <w:szCs w:val="24"/>
          <w:lang w:val="pt-BR"/>
        </w:rPr>
        <w:t xml:space="preserve"> </w:t>
      </w:r>
      <w:r>
        <w:rPr>
          <w:rFonts w:ascii="Arial" w:eastAsia="Times New Roman" w:hAnsi="Arial" w:cs="Times New Roman"/>
          <w:sz w:val="24"/>
          <w:szCs w:val="24"/>
          <w:lang w:val="pt-BR"/>
        </w:rPr>
        <w:t>treinara com o papel DTEX3 (Duratex), no periodo de 01/01/2017 a 01/05/2017. Ela sera validada prevendo os precos de 01/05/2017 a 15/05/2017.</w:t>
      </w:r>
    </w:p>
    <w:p w:rsidR="00C065E2" w:rsidRDefault="00C065E2" w:rsidP="00B359BE">
      <w:pPr>
        <w:ind w:left="720"/>
        <w:rPr>
          <w:rFonts w:ascii="Arial" w:eastAsia="Times New Roman" w:hAnsi="Arial" w:cs="Times New Roman"/>
          <w:sz w:val="24"/>
          <w:szCs w:val="24"/>
          <w:lang w:val="pt-BR"/>
        </w:rPr>
      </w:pPr>
    </w:p>
    <w:p w:rsidR="00C065E2" w:rsidRDefault="00C065E2" w:rsidP="00C065E2">
      <w:pPr>
        <w:pStyle w:val="Heading1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 Estatistica</w:t>
      </w:r>
    </w:p>
    <w:p w:rsidR="00C065E2" w:rsidRDefault="00C065E2" w:rsidP="00C065E2">
      <w:pPr>
        <w:rPr>
          <w:lang w:val="pt-BR"/>
        </w:rPr>
      </w:pPr>
    </w:p>
    <w:p w:rsidR="00C065E2" w:rsidRDefault="00C065E2" w:rsidP="00C065E2">
      <w:pPr>
        <w:ind w:left="720"/>
        <w:jc w:val="both"/>
        <w:rPr>
          <w:rFonts w:ascii="Arial" w:eastAsia="Times New Roman" w:hAnsi="Arial" w:cs="Times New Roman"/>
          <w:sz w:val="24"/>
          <w:szCs w:val="24"/>
          <w:lang w:val="pt-BR"/>
        </w:rPr>
      </w:pPr>
      <w:r w:rsidRPr="00C065E2">
        <w:rPr>
          <w:rFonts w:ascii="Arial" w:eastAsia="Times New Roman" w:hAnsi="Arial" w:cs="Times New Roman"/>
          <w:sz w:val="24"/>
          <w:szCs w:val="24"/>
          <w:lang w:val="pt-BR"/>
        </w:rPr>
        <w:t>A mesma rede sera treinada com mesmo algoritmo de treinamento 1000 vezes nas condicoes apresentadas anteriormente.</w:t>
      </w:r>
      <w:r>
        <w:rPr>
          <w:rFonts w:ascii="Arial" w:eastAsia="Times New Roman" w:hAnsi="Arial" w:cs="Times New Roman"/>
          <w:sz w:val="24"/>
          <w:szCs w:val="24"/>
          <w:lang w:val="pt-BR"/>
        </w:rPr>
        <w:t>Isso e necessario pois quando uma rede e criada os pesos dos neuronios recebem valores aleatorios.Para a composicao da ‘nota’ final da rede sera considerado a mediana dos erros quadraticos encontrados.</w:t>
      </w:r>
    </w:p>
    <w:p w:rsidR="00C065E2" w:rsidRDefault="00C065E2" w:rsidP="00C065E2">
      <w:pPr>
        <w:ind w:left="720"/>
        <w:jc w:val="both"/>
        <w:rPr>
          <w:rFonts w:ascii="Arial" w:eastAsia="Times New Roman" w:hAnsi="Arial" w:cs="Times New Roman"/>
          <w:sz w:val="24"/>
          <w:szCs w:val="24"/>
          <w:lang w:val="pt-BR"/>
        </w:rPr>
      </w:pPr>
    </w:p>
    <w:p w:rsidR="00C065E2" w:rsidRDefault="00C065E2" w:rsidP="00C065E2">
      <w:pPr>
        <w:pStyle w:val="Heading1"/>
        <w:rPr>
          <w:rFonts w:eastAsia="Times New Roman"/>
        </w:rPr>
      </w:pPr>
      <w:r>
        <w:rPr>
          <w:rFonts w:eastAsia="Times New Roman"/>
        </w:rPr>
        <w:t>Necessidades ambientais</w:t>
      </w:r>
    </w:p>
    <w:p w:rsidR="00C065E2" w:rsidRDefault="00C065E2" w:rsidP="00C065E2">
      <w:pPr>
        <w:rPr>
          <w:lang w:val="pt-BR"/>
        </w:rPr>
      </w:pPr>
    </w:p>
    <w:p w:rsidR="00C065E2" w:rsidRDefault="00C065E2" w:rsidP="00C065E2">
      <w:pPr>
        <w:pStyle w:val="Heading1"/>
        <w:numPr>
          <w:ilvl w:val="1"/>
          <w:numId w:val="1"/>
        </w:numPr>
      </w:pPr>
      <w:r>
        <w:t>Hardware basico do sistema</w:t>
      </w:r>
    </w:p>
    <w:p w:rsidR="00C065E2" w:rsidRPr="00C065E2" w:rsidRDefault="00C065E2" w:rsidP="00C065E2">
      <w:pPr>
        <w:rPr>
          <w:lang w:val="pt-BR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510"/>
        <w:gridCol w:w="1800"/>
        <w:gridCol w:w="3247"/>
      </w:tblGrid>
      <w:tr w:rsidR="0009519B" w:rsidTr="00765B7B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5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09519B" w:rsidRPr="003E3D2F" w:rsidRDefault="0009519B" w:rsidP="00765B7B">
            <w:pPr>
              <w:jc w:val="center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Recursos</w:t>
            </w:r>
            <w:proofErr w:type="spellEnd"/>
            <w:r w:rsidRPr="003E3D2F">
              <w:rPr>
                <w:rFonts w:ascii="Arial" w:hAnsi="Arial" w:cs="Arial"/>
              </w:rPr>
              <w:t xml:space="preserve"> do </w:t>
            </w:r>
            <w:proofErr w:type="spellStart"/>
            <w:r w:rsidRPr="003E3D2F">
              <w:rPr>
                <w:rFonts w:ascii="Arial" w:hAnsi="Arial" w:cs="Arial"/>
              </w:rPr>
              <w:t>Sistema</w:t>
            </w:r>
            <w:proofErr w:type="spellEnd"/>
          </w:p>
        </w:tc>
      </w:tr>
      <w:tr w:rsidR="0009519B" w:rsidTr="00765B7B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09519B" w:rsidRPr="003E3D2F" w:rsidRDefault="0009519B" w:rsidP="00765B7B">
            <w:pPr>
              <w:jc w:val="center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Recurso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09519B" w:rsidRPr="003E3D2F" w:rsidRDefault="0009519B" w:rsidP="00765B7B">
            <w:pPr>
              <w:jc w:val="center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Quantidade</w:t>
            </w:r>
            <w:proofErr w:type="spellEnd"/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09519B" w:rsidRPr="003E3D2F" w:rsidRDefault="0009519B" w:rsidP="00765B7B">
            <w:pPr>
              <w:jc w:val="center"/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 xml:space="preserve">Nome e </w:t>
            </w:r>
            <w:proofErr w:type="spellStart"/>
            <w:r w:rsidRPr="003E3D2F">
              <w:rPr>
                <w:rFonts w:ascii="Arial" w:hAnsi="Arial" w:cs="Arial"/>
              </w:rPr>
              <w:t>Tipo</w:t>
            </w:r>
            <w:proofErr w:type="spellEnd"/>
          </w:p>
        </w:tc>
      </w:tr>
      <w:tr w:rsidR="0009519B" w:rsidTr="00765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Rede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ou</w:t>
            </w:r>
            <w:proofErr w:type="spellEnd"/>
            <w:r w:rsidRPr="003E3D2F">
              <w:rPr>
                <w:rFonts w:ascii="Arial" w:hAnsi="Arial" w:cs="Arial"/>
              </w:rPr>
              <w:t xml:space="preserve"> Sub-</w:t>
            </w:r>
            <w:proofErr w:type="spellStart"/>
            <w:r w:rsidRPr="003E3D2F">
              <w:rPr>
                <w:rFonts w:ascii="Arial" w:hAnsi="Arial" w:cs="Arial"/>
              </w:rPr>
              <w:t>rede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>1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19B" w:rsidRPr="003E3D2F" w:rsidRDefault="0009519B" w:rsidP="0009519B">
            <w:pPr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 xml:space="preserve">Intranet </w:t>
            </w:r>
          </w:p>
        </w:tc>
      </w:tr>
      <w:tr w:rsidR="0009519B" w:rsidRPr="0009519B" w:rsidTr="00765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 xml:space="preserve">PCs de </w:t>
            </w:r>
            <w:proofErr w:type="spellStart"/>
            <w:r w:rsidRPr="003E3D2F"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>1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19B" w:rsidRPr="0009519B" w:rsidRDefault="0009519B" w:rsidP="0009519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Estação de trabalho com</w:t>
            </w:r>
            <w:r w:rsidRPr="0009519B">
              <w:rPr>
                <w:rFonts w:ascii="Arial" w:hAnsi="Arial" w:cs="Arial"/>
                <w:lang w:val="pt-BR"/>
              </w:rPr>
              <w:t xml:space="preserve"> acesso à Intranet</w:t>
            </w:r>
          </w:p>
        </w:tc>
      </w:tr>
    </w:tbl>
    <w:p w:rsidR="00B359BE" w:rsidRPr="00B359BE" w:rsidRDefault="00B359BE" w:rsidP="00B359BE">
      <w:pPr>
        <w:ind w:left="720"/>
        <w:rPr>
          <w:rFonts w:ascii="Arial" w:eastAsia="Times New Roman" w:hAnsi="Arial" w:cs="Times New Roman"/>
          <w:sz w:val="24"/>
          <w:szCs w:val="24"/>
          <w:lang w:val="pt-BR"/>
        </w:rPr>
      </w:pPr>
    </w:p>
    <w:p w:rsidR="00325E59" w:rsidRDefault="0009519B" w:rsidP="0009519B">
      <w:pPr>
        <w:pStyle w:val="Heading1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Elementos de software basicos do ambiente de teste</w:t>
      </w:r>
    </w:p>
    <w:p w:rsidR="0009519B" w:rsidRDefault="0009519B" w:rsidP="0009519B">
      <w:pPr>
        <w:rPr>
          <w:lang w:val="pt-BR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2160"/>
        <w:gridCol w:w="2887"/>
      </w:tblGrid>
      <w:tr w:rsidR="0009519B" w:rsidTr="00765B7B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70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25" w:color="auto" w:fill="FFFFFF"/>
          </w:tcPr>
          <w:p w:rsidR="0009519B" w:rsidRPr="0009519B" w:rsidRDefault="0009519B" w:rsidP="00765B7B">
            <w:pPr>
              <w:rPr>
                <w:rFonts w:ascii="Arial" w:hAnsi="Arial" w:cs="Arial"/>
                <w:lang w:val="pt-BR"/>
              </w:rPr>
            </w:pPr>
            <w:r w:rsidRPr="0009519B">
              <w:rPr>
                <w:rFonts w:ascii="Arial" w:hAnsi="Arial" w:cs="Arial"/>
                <w:lang w:val="pt-BR"/>
              </w:rPr>
              <w:t>Nome do Elemento de Software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5" w:color="auto" w:fill="FFFFFF"/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Versão</w:t>
            </w:r>
            <w:proofErr w:type="spellEnd"/>
          </w:p>
        </w:tc>
        <w:tc>
          <w:tcPr>
            <w:tcW w:w="28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25" w:color="auto" w:fill="FFFFFF"/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Tipo</w:t>
            </w:r>
            <w:proofErr w:type="spellEnd"/>
            <w:r w:rsidRPr="003E3D2F">
              <w:rPr>
                <w:rFonts w:ascii="Arial" w:hAnsi="Arial" w:cs="Arial"/>
              </w:rPr>
              <w:t xml:space="preserve"> e </w:t>
            </w:r>
            <w:proofErr w:type="spellStart"/>
            <w:r w:rsidRPr="003E3D2F">
              <w:rPr>
                <w:rFonts w:ascii="Arial" w:hAnsi="Arial" w:cs="Arial"/>
              </w:rPr>
              <w:t>Outras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Observações</w:t>
            </w:r>
            <w:proofErr w:type="spellEnd"/>
          </w:p>
        </w:tc>
      </w:tr>
      <w:tr w:rsidR="0009519B" w:rsidTr="00765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>Service Pack 1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Sistema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Operacional</w:t>
            </w:r>
            <w:proofErr w:type="spellEnd"/>
          </w:p>
        </w:tc>
      </w:tr>
      <w:tr w:rsidR="0009519B" w:rsidRPr="0009519B" w:rsidTr="00765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Java8</w:t>
            </w:r>
            <w:r w:rsidRPr="003E3D2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519B" w:rsidRPr="0009519B" w:rsidRDefault="0009519B" w:rsidP="00765B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JVM, JRE</w:t>
            </w:r>
          </w:p>
        </w:tc>
      </w:tr>
      <w:tr w:rsidR="0009519B" w:rsidRPr="0009519B" w:rsidTr="00765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>MS Excel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2010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519B" w:rsidRPr="0009519B" w:rsidRDefault="0009519B" w:rsidP="00765B7B">
            <w:pPr>
              <w:rPr>
                <w:rFonts w:ascii="Arial" w:hAnsi="Arial" w:cs="Arial"/>
                <w:lang w:val="pt-BR"/>
              </w:rPr>
            </w:pPr>
            <w:r w:rsidRPr="0009519B">
              <w:rPr>
                <w:rFonts w:ascii="Arial" w:hAnsi="Arial" w:cs="Arial"/>
                <w:lang w:val="pt-BR"/>
              </w:rPr>
              <w:t>Planilha eletrônica para os formulários dos testes e o Log de Testes deste Plano de Testes</w:t>
            </w:r>
          </w:p>
        </w:tc>
      </w:tr>
    </w:tbl>
    <w:p w:rsidR="0009519B" w:rsidRPr="0009519B" w:rsidRDefault="0009519B" w:rsidP="0009519B">
      <w:pPr>
        <w:rPr>
          <w:lang w:val="pt-BR"/>
        </w:rPr>
      </w:pPr>
    </w:p>
    <w:p w:rsidR="002E3B80" w:rsidRDefault="002E3B80" w:rsidP="0009519B">
      <w:pPr>
        <w:pStyle w:val="Heading1"/>
        <w:rPr>
          <w:rFonts w:eastAsia="Times New Roman"/>
        </w:rPr>
      </w:pPr>
      <w:r>
        <w:rPr>
          <w:rFonts w:eastAsia="Times New Roman"/>
        </w:rPr>
        <w:t>Pessoas e papeis</w:t>
      </w:r>
    </w:p>
    <w:p w:rsidR="002E3B80" w:rsidRDefault="002E3B80" w:rsidP="002E3B80">
      <w:pPr>
        <w:rPr>
          <w:lang w:val="pt-B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3607"/>
      </w:tblGrid>
      <w:tr w:rsidR="002E3B80" w:rsidTr="005E70B4">
        <w:tblPrEx>
          <w:tblCellMar>
            <w:top w:w="0" w:type="dxa"/>
            <w:bottom w:w="0" w:type="dxa"/>
          </w:tblCellMar>
        </w:tblPrEx>
        <w:trPr>
          <w:cantSplit/>
          <w:trHeight w:val="467"/>
          <w:tblHeader/>
        </w:trPr>
        <w:tc>
          <w:tcPr>
            <w:tcW w:w="8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E3B80" w:rsidRPr="003E3D2F" w:rsidRDefault="002E3B80" w:rsidP="00765B7B">
            <w:pPr>
              <w:jc w:val="center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Recursos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H</w:t>
            </w:r>
            <w:bookmarkStart w:id="0" w:name="_GoBack"/>
            <w:r w:rsidRPr="003E3D2F">
              <w:rPr>
                <w:rFonts w:ascii="Arial" w:hAnsi="Arial" w:cs="Arial"/>
              </w:rPr>
              <w:t>u</w:t>
            </w:r>
            <w:bookmarkEnd w:id="0"/>
            <w:r w:rsidRPr="003E3D2F">
              <w:rPr>
                <w:rFonts w:ascii="Arial" w:hAnsi="Arial" w:cs="Arial"/>
              </w:rPr>
              <w:t>manos</w:t>
            </w:r>
            <w:proofErr w:type="spellEnd"/>
          </w:p>
        </w:tc>
      </w:tr>
      <w:tr w:rsidR="002E3B80" w:rsidTr="005E70B4">
        <w:tblPrEx>
          <w:tblCellMar>
            <w:top w:w="0" w:type="dxa"/>
            <w:bottom w:w="0" w:type="dxa"/>
          </w:tblCellMar>
        </w:tblPrEx>
        <w:trPr>
          <w:cantSplit/>
          <w:trHeight w:val="1043"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E3B80" w:rsidRPr="003E3D2F" w:rsidRDefault="002E3B80" w:rsidP="00765B7B">
            <w:pPr>
              <w:jc w:val="center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Papel</w:t>
            </w:r>
            <w:proofErr w:type="spellEnd"/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E3B80" w:rsidRPr="002E3B80" w:rsidRDefault="002E3B80" w:rsidP="00765B7B">
            <w:pPr>
              <w:jc w:val="center"/>
              <w:rPr>
                <w:rFonts w:ascii="Arial" w:hAnsi="Arial" w:cs="Arial"/>
                <w:lang w:val="pt-BR"/>
              </w:rPr>
            </w:pPr>
            <w:r w:rsidRPr="002E3B80">
              <w:rPr>
                <w:rFonts w:ascii="Arial" w:hAnsi="Arial" w:cs="Arial"/>
                <w:lang w:val="pt-BR"/>
              </w:rPr>
              <w:t>Recursos Mínimos Recomendáveis</w:t>
            </w:r>
          </w:p>
          <w:p w:rsidR="002E3B80" w:rsidRPr="002E3B80" w:rsidRDefault="002E3B80" w:rsidP="00765B7B">
            <w:pPr>
              <w:jc w:val="center"/>
              <w:rPr>
                <w:rFonts w:ascii="Arial" w:hAnsi="Arial" w:cs="Arial"/>
                <w:lang w:val="pt-BR"/>
              </w:rPr>
            </w:pPr>
            <w:r w:rsidRPr="002E3B80">
              <w:rPr>
                <w:rFonts w:ascii="Arial" w:hAnsi="Arial" w:cs="Arial"/>
                <w:lang w:val="pt-BR"/>
              </w:rPr>
              <w:t>(número de papéis alocados em tempo integral)</w:t>
            </w:r>
          </w:p>
        </w:tc>
        <w:tc>
          <w:tcPr>
            <w:tcW w:w="3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E3B80" w:rsidRPr="003E3D2F" w:rsidRDefault="002E3B80" w:rsidP="00765B7B">
            <w:pPr>
              <w:jc w:val="center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Responsabilidades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ou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Comentários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Específicos</w:t>
            </w:r>
            <w:proofErr w:type="spellEnd"/>
          </w:p>
        </w:tc>
      </w:tr>
      <w:tr w:rsidR="002E3B80" w:rsidRPr="002E3B80" w:rsidTr="00765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B80" w:rsidRPr="002E3B80" w:rsidRDefault="002E3B80" w:rsidP="00765B7B">
            <w:pPr>
              <w:rPr>
                <w:rFonts w:ascii="Arial" w:hAnsi="Arial" w:cs="Arial"/>
                <w:lang w:val="pt-BR"/>
              </w:rPr>
            </w:pPr>
            <w:r w:rsidRPr="002E3B80">
              <w:rPr>
                <w:rFonts w:ascii="Arial" w:hAnsi="Arial" w:cs="Arial"/>
                <w:lang w:val="pt-BR"/>
              </w:rPr>
              <w:lastRenderedPageBreak/>
              <w:t>Implementador supra-supremo master plus testador e de negocios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B80" w:rsidRPr="003E3D2F" w:rsidRDefault="002E3B80" w:rsidP="00765B7B">
            <w:pPr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>1</w:t>
            </w:r>
          </w:p>
        </w:tc>
        <w:tc>
          <w:tcPr>
            <w:tcW w:w="3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B80" w:rsidRPr="002E3B80" w:rsidRDefault="002E3B80" w:rsidP="00765B7B">
            <w:pPr>
              <w:rPr>
                <w:rFonts w:ascii="Arial" w:hAnsi="Arial" w:cs="Arial"/>
                <w:lang w:val="pt-BR"/>
              </w:rPr>
            </w:pPr>
            <w:r w:rsidRPr="002E3B80">
              <w:rPr>
                <w:rFonts w:ascii="Arial" w:hAnsi="Arial" w:cs="Arial"/>
                <w:lang w:val="pt-BR"/>
              </w:rPr>
              <w:t xml:space="preserve">Supervisiona o gerenciamento. </w:t>
            </w:r>
          </w:p>
          <w:p w:rsidR="002E3B80" w:rsidRPr="002E3B80" w:rsidRDefault="002E3B80" w:rsidP="00765B7B">
            <w:pPr>
              <w:rPr>
                <w:rFonts w:ascii="Arial" w:hAnsi="Arial" w:cs="Arial"/>
                <w:lang w:val="pt-BR"/>
              </w:rPr>
            </w:pPr>
            <w:r w:rsidRPr="002E3B80">
              <w:rPr>
                <w:rFonts w:ascii="Arial" w:hAnsi="Arial" w:cs="Arial"/>
                <w:lang w:val="pt-BR"/>
              </w:rPr>
              <w:t>Estas são as responsabilidades:</w:t>
            </w:r>
          </w:p>
          <w:p w:rsidR="002E3B80" w:rsidRPr="003E3D2F" w:rsidRDefault="002E3B80" w:rsidP="002E3B8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planejamento</w:t>
            </w:r>
            <w:proofErr w:type="spellEnd"/>
            <w:r w:rsidRPr="003E3D2F">
              <w:rPr>
                <w:rFonts w:ascii="Arial" w:hAnsi="Arial" w:cs="Arial"/>
              </w:rPr>
              <w:t xml:space="preserve"> e </w:t>
            </w:r>
            <w:proofErr w:type="spellStart"/>
            <w:r w:rsidRPr="003E3D2F">
              <w:rPr>
                <w:rFonts w:ascii="Arial" w:hAnsi="Arial" w:cs="Arial"/>
              </w:rPr>
              <w:t>logística</w:t>
            </w:r>
            <w:proofErr w:type="spellEnd"/>
          </w:p>
          <w:p w:rsidR="002E3B80" w:rsidRPr="003E3D2F" w:rsidRDefault="002E3B80" w:rsidP="002E3B8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combinar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missão</w:t>
            </w:r>
            <w:proofErr w:type="spellEnd"/>
          </w:p>
          <w:p w:rsidR="002E3B80" w:rsidRPr="003E3D2F" w:rsidRDefault="002E3B80" w:rsidP="002E3B8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identificar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motivadores</w:t>
            </w:r>
            <w:proofErr w:type="spellEnd"/>
          </w:p>
          <w:p w:rsidR="002E3B80" w:rsidRPr="003E3D2F" w:rsidRDefault="002E3B80" w:rsidP="002E3B8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adquirir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recursos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apropriados</w:t>
            </w:r>
            <w:proofErr w:type="spellEnd"/>
          </w:p>
          <w:p w:rsidR="002E3B80" w:rsidRPr="003E3D2F" w:rsidRDefault="002E3B80" w:rsidP="002E3B8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apresentar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relatórios</w:t>
            </w:r>
            <w:proofErr w:type="spellEnd"/>
            <w:r w:rsidRPr="003E3D2F">
              <w:rPr>
                <w:rFonts w:ascii="Arial" w:hAnsi="Arial" w:cs="Arial"/>
              </w:rPr>
              <w:t xml:space="preserve"> de </w:t>
            </w:r>
            <w:proofErr w:type="spellStart"/>
            <w:r w:rsidRPr="003E3D2F">
              <w:rPr>
                <w:rFonts w:ascii="Arial" w:hAnsi="Arial" w:cs="Arial"/>
              </w:rPr>
              <w:t>gerenciamento</w:t>
            </w:r>
            <w:proofErr w:type="spellEnd"/>
          </w:p>
          <w:p w:rsidR="002E3B80" w:rsidRPr="003E3D2F" w:rsidRDefault="002E3B80" w:rsidP="002E3B8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 xml:space="preserve">defender </w:t>
            </w:r>
            <w:proofErr w:type="spellStart"/>
            <w:r w:rsidRPr="003E3D2F">
              <w:rPr>
                <w:rFonts w:ascii="Arial" w:hAnsi="Arial" w:cs="Arial"/>
              </w:rPr>
              <w:t>os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interesses</w:t>
            </w:r>
            <w:proofErr w:type="spellEnd"/>
            <w:r w:rsidRPr="003E3D2F">
              <w:rPr>
                <w:rFonts w:ascii="Arial" w:hAnsi="Arial" w:cs="Arial"/>
              </w:rPr>
              <w:t xml:space="preserve"> do </w:t>
            </w:r>
            <w:proofErr w:type="spellStart"/>
            <w:r w:rsidRPr="003E3D2F">
              <w:rPr>
                <w:rFonts w:ascii="Arial" w:hAnsi="Arial" w:cs="Arial"/>
              </w:rPr>
              <w:t>teste</w:t>
            </w:r>
            <w:proofErr w:type="spellEnd"/>
          </w:p>
          <w:p w:rsidR="002E3B80" w:rsidRDefault="002E3B80" w:rsidP="002E3B8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2E3B80">
              <w:rPr>
                <w:rFonts w:ascii="Arial" w:hAnsi="Arial" w:cs="Arial"/>
                <w:lang w:val="pt-BR"/>
              </w:rPr>
              <w:t>avaliar a eficiência do esforço de teste</w:t>
            </w:r>
          </w:p>
          <w:p w:rsidR="002E3B80" w:rsidRDefault="002E3B80" w:rsidP="002E3B80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  <w:p w:rsidR="002E3B80" w:rsidRPr="002E3B80" w:rsidRDefault="002E3B80" w:rsidP="002E3B80">
            <w:pPr>
              <w:rPr>
                <w:rFonts w:ascii="Arial" w:hAnsi="Arial" w:cs="Arial"/>
                <w:lang w:val="pt-BR"/>
              </w:rPr>
            </w:pPr>
            <w:r w:rsidRPr="002E3B80">
              <w:rPr>
                <w:rFonts w:ascii="Arial" w:hAnsi="Arial" w:cs="Arial"/>
                <w:lang w:val="pt-BR"/>
              </w:rPr>
              <w:t>Identifica e define os testes específicos a serem conduzidos.</w:t>
            </w:r>
          </w:p>
          <w:p w:rsidR="002E3B80" w:rsidRPr="003E3D2F" w:rsidRDefault="002E3B80" w:rsidP="002E3B80">
            <w:pPr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Estas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são</w:t>
            </w:r>
            <w:proofErr w:type="spellEnd"/>
            <w:r w:rsidRPr="003E3D2F">
              <w:rPr>
                <w:rFonts w:ascii="Arial" w:hAnsi="Arial" w:cs="Arial"/>
              </w:rPr>
              <w:t xml:space="preserve"> as </w:t>
            </w:r>
            <w:proofErr w:type="spellStart"/>
            <w:r w:rsidRPr="003E3D2F">
              <w:rPr>
                <w:rFonts w:ascii="Arial" w:hAnsi="Arial" w:cs="Arial"/>
              </w:rPr>
              <w:t>responsabilidades</w:t>
            </w:r>
            <w:proofErr w:type="spellEnd"/>
            <w:r w:rsidRPr="003E3D2F">
              <w:rPr>
                <w:rFonts w:ascii="Arial" w:hAnsi="Arial" w:cs="Arial"/>
              </w:rPr>
              <w:t>:</w:t>
            </w:r>
          </w:p>
          <w:p w:rsidR="002E3B80" w:rsidRPr="003E3D2F" w:rsidRDefault="002E3B80" w:rsidP="002E3B80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identificar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idéias</w:t>
            </w:r>
            <w:proofErr w:type="spellEnd"/>
            <w:r w:rsidRPr="003E3D2F">
              <w:rPr>
                <w:rFonts w:ascii="Arial" w:hAnsi="Arial" w:cs="Arial"/>
              </w:rPr>
              <w:t xml:space="preserve"> de </w:t>
            </w:r>
            <w:proofErr w:type="spellStart"/>
            <w:r w:rsidRPr="003E3D2F">
              <w:rPr>
                <w:rFonts w:ascii="Arial" w:hAnsi="Arial" w:cs="Arial"/>
              </w:rPr>
              <w:t>teste</w:t>
            </w:r>
            <w:proofErr w:type="spellEnd"/>
          </w:p>
          <w:p w:rsidR="002E3B80" w:rsidRPr="003E3D2F" w:rsidRDefault="002E3B80" w:rsidP="002E3B80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definir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detalhes</w:t>
            </w:r>
            <w:proofErr w:type="spellEnd"/>
            <w:r w:rsidRPr="003E3D2F">
              <w:rPr>
                <w:rFonts w:ascii="Arial" w:hAnsi="Arial" w:cs="Arial"/>
              </w:rPr>
              <w:t xml:space="preserve"> dos testes</w:t>
            </w:r>
          </w:p>
          <w:p w:rsidR="002E3B80" w:rsidRPr="003E3D2F" w:rsidRDefault="002E3B80" w:rsidP="002E3B80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determinar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os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resultados</w:t>
            </w:r>
            <w:proofErr w:type="spellEnd"/>
            <w:r w:rsidRPr="003E3D2F">
              <w:rPr>
                <w:rFonts w:ascii="Arial" w:hAnsi="Arial" w:cs="Arial"/>
              </w:rPr>
              <w:t xml:space="preserve"> dos testes</w:t>
            </w:r>
          </w:p>
          <w:p w:rsidR="002E3B80" w:rsidRPr="003E3D2F" w:rsidRDefault="002E3B80" w:rsidP="002E3B80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documentar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solicitações</w:t>
            </w:r>
            <w:proofErr w:type="spellEnd"/>
            <w:r w:rsidRPr="003E3D2F">
              <w:rPr>
                <w:rFonts w:ascii="Arial" w:hAnsi="Arial" w:cs="Arial"/>
              </w:rPr>
              <w:t xml:space="preserve"> de </w:t>
            </w:r>
            <w:proofErr w:type="spellStart"/>
            <w:r w:rsidRPr="003E3D2F">
              <w:rPr>
                <w:rFonts w:ascii="Arial" w:hAnsi="Arial" w:cs="Arial"/>
              </w:rPr>
              <w:t>mudança</w:t>
            </w:r>
            <w:proofErr w:type="spellEnd"/>
          </w:p>
          <w:p w:rsidR="002E3B80" w:rsidRDefault="002E3B80" w:rsidP="002E3B80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2E3B80">
              <w:rPr>
                <w:rFonts w:ascii="Arial" w:hAnsi="Arial" w:cs="Arial"/>
                <w:lang w:val="pt-BR"/>
              </w:rPr>
              <w:t>avaliar a qualidade do E</w:t>
            </w:r>
            <w:r w:rsidRPr="002E3B80">
              <w:rPr>
                <w:rFonts w:ascii="Arial" w:hAnsi="Arial" w:cs="Arial"/>
                <w:lang w:val="pt-BR"/>
              </w:rPr>
              <w:t>r</w:t>
            </w:r>
            <w:r w:rsidRPr="002E3B80">
              <w:rPr>
                <w:rFonts w:ascii="Arial" w:hAnsi="Arial" w:cs="Arial"/>
                <w:lang w:val="pt-BR"/>
              </w:rPr>
              <w:t>produto</w:t>
            </w:r>
          </w:p>
          <w:p w:rsidR="002E3B80" w:rsidRDefault="002E3B80" w:rsidP="002E3B80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  <w:p w:rsidR="002E3B80" w:rsidRPr="002E3B80" w:rsidRDefault="002E3B80" w:rsidP="002E3B80">
            <w:pPr>
              <w:rPr>
                <w:rFonts w:ascii="Arial" w:hAnsi="Arial" w:cs="Arial"/>
                <w:lang w:val="pt-BR"/>
              </w:rPr>
            </w:pPr>
            <w:r w:rsidRPr="002E3B80">
              <w:rPr>
                <w:rFonts w:ascii="Arial" w:hAnsi="Arial" w:cs="Arial"/>
                <w:lang w:val="pt-BR"/>
              </w:rPr>
              <w:t>Implementa e executa os testes.</w:t>
            </w:r>
          </w:p>
          <w:p w:rsidR="002E3B80" w:rsidRPr="003E3D2F" w:rsidRDefault="002E3B80" w:rsidP="002E3B80">
            <w:pPr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Estas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são</w:t>
            </w:r>
            <w:proofErr w:type="spellEnd"/>
            <w:r w:rsidRPr="003E3D2F">
              <w:rPr>
                <w:rFonts w:ascii="Arial" w:hAnsi="Arial" w:cs="Arial"/>
              </w:rPr>
              <w:t xml:space="preserve"> as </w:t>
            </w:r>
            <w:proofErr w:type="spellStart"/>
            <w:r w:rsidRPr="003E3D2F">
              <w:rPr>
                <w:rFonts w:ascii="Arial" w:hAnsi="Arial" w:cs="Arial"/>
              </w:rPr>
              <w:t>responsabilidades</w:t>
            </w:r>
            <w:proofErr w:type="spellEnd"/>
            <w:r w:rsidRPr="003E3D2F">
              <w:rPr>
                <w:rFonts w:ascii="Arial" w:hAnsi="Arial" w:cs="Arial"/>
              </w:rPr>
              <w:t>:</w:t>
            </w:r>
          </w:p>
          <w:p w:rsidR="002E3B80" w:rsidRPr="002E3B80" w:rsidRDefault="002E3B80" w:rsidP="002E3B8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2E3B80">
              <w:rPr>
                <w:rFonts w:ascii="Arial" w:hAnsi="Arial" w:cs="Arial"/>
                <w:lang w:val="pt-BR"/>
              </w:rPr>
              <w:t>implementar os testes e os conjuntos de testes</w:t>
            </w:r>
          </w:p>
          <w:p w:rsidR="002E3B80" w:rsidRPr="003E3D2F" w:rsidRDefault="002E3B80" w:rsidP="002E3B8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executar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os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conjuntos</w:t>
            </w:r>
            <w:proofErr w:type="spellEnd"/>
            <w:r w:rsidRPr="003E3D2F">
              <w:rPr>
                <w:rFonts w:ascii="Arial" w:hAnsi="Arial" w:cs="Arial"/>
              </w:rPr>
              <w:t xml:space="preserve"> de testes</w:t>
            </w:r>
          </w:p>
          <w:p w:rsidR="002E3B80" w:rsidRPr="003E3D2F" w:rsidRDefault="002E3B80" w:rsidP="002E3B8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 xml:space="preserve">registrar </w:t>
            </w:r>
            <w:proofErr w:type="spellStart"/>
            <w:r w:rsidRPr="003E3D2F">
              <w:rPr>
                <w:rFonts w:ascii="Arial" w:hAnsi="Arial" w:cs="Arial"/>
              </w:rPr>
              <w:t>os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resultados</w:t>
            </w:r>
            <w:proofErr w:type="spellEnd"/>
          </w:p>
          <w:p w:rsidR="002E3B80" w:rsidRPr="002E3B80" w:rsidRDefault="002E3B80" w:rsidP="002E3B8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2E3B80">
              <w:rPr>
                <w:rFonts w:ascii="Arial" w:hAnsi="Arial" w:cs="Arial"/>
                <w:lang w:val="pt-BR"/>
              </w:rPr>
              <w:t>analisar as falhas dos testes e possibilitar a recuperação posterior</w:t>
            </w:r>
          </w:p>
          <w:p w:rsidR="002E3B80" w:rsidRDefault="002E3B80" w:rsidP="002E3B80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  <w:proofErr w:type="spellStart"/>
            <w:r w:rsidRPr="003E3D2F">
              <w:rPr>
                <w:rFonts w:ascii="Arial" w:hAnsi="Arial" w:cs="Arial"/>
              </w:rPr>
              <w:t>documentar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incidentes</w:t>
            </w:r>
            <w:proofErr w:type="spellEnd"/>
          </w:p>
          <w:p w:rsidR="002E3B80" w:rsidRPr="002E3B80" w:rsidRDefault="002E3B80" w:rsidP="002E3B80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</w:tc>
      </w:tr>
    </w:tbl>
    <w:p w:rsidR="002E3B80" w:rsidRPr="002E3B80" w:rsidRDefault="002E3B80" w:rsidP="002E3B80"/>
    <w:p w:rsidR="002E3B80" w:rsidRPr="002E3B80" w:rsidRDefault="002E3B80" w:rsidP="002E3B80">
      <w:pPr>
        <w:rPr>
          <w:lang w:val="pt-BR"/>
        </w:rPr>
      </w:pPr>
    </w:p>
    <w:p w:rsidR="00325E59" w:rsidRPr="002E3B80" w:rsidRDefault="0009519B" w:rsidP="002E3B80">
      <w:pPr>
        <w:pStyle w:val="Heading1"/>
        <w:rPr>
          <w:rFonts w:eastAsia="Times New Roman"/>
        </w:rPr>
      </w:pPr>
      <w:r w:rsidRPr="002E3B80">
        <w:rPr>
          <w:rFonts w:eastAsia="Times New Roman"/>
        </w:rPr>
        <w:t>Riscos, dependencias, suposicoes e restricoes</w:t>
      </w:r>
    </w:p>
    <w:p w:rsidR="0009519B" w:rsidRDefault="0009519B" w:rsidP="0009519B">
      <w:pPr>
        <w:rPr>
          <w:lang w:val="pt-BR"/>
        </w:rPr>
      </w:pPr>
    </w:p>
    <w:p w:rsidR="0009519B" w:rsidRPr="0009519B" w:rsidRDefault="0009519B" w:rsidP="0009519B">
      <w:pPr>
        <w:ind w:left="360"/>
        <w:jc w:val="both"/>
        <w:rPr>
          <w:rFonts w:ascii="Arial" w:hAnsi="Arial" w:cs="Arial"/>
          <w:sz w:val="24"/>
          <w:lang w:val="pt-BR"/>
        </w:rPr>
      </w:pPr>
      <w:r w:rsidRPr="0009519B">
        <w:rPr>
          <w:rFonts w:ascii="Arial" w:hAnsi="Arial" w:cs="Arial"/>
          <w:sz w:val="24"/>
          <w:lang w:val="pt-BR"/>
        </w:rPr>
        <w:t>O risco mais evidente na execucao deste plano de testes e implementar o teste para treinar as redes, ja que serao necessarios varias execucoes do programa, e tera que criar um novo programa so para os testes.</w:t>
      </w:r>
    </w:p>
    <w:p w:rsidR="00325E59" w:rsidRPr="00A45BC0" w:rsidRDefault="00325E59" w:rsidP="00445D40">
      <w:pPr>
        <w:rPr>
          <w:rFonts w:ascii="Arial" w:eastAsia="Times New Roman" w:hAnsi="Arial" w:cs="Times New Roman"/>
          <w:sz w:val="24"/>
          <w:szCs w:val="24"/>
          <w:lang w:val="pt-BR"/>
        </w:rPr>
      </w:pPr>
    </w:p>
    <w:sectPr w:rsidR="00325E59" w:rsidRPr="00A45BC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544E3"/>
    <w:multiLevelType w:val="hybridMultilevel"/>
    <w:tmpl w:val="0CAA3E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F909BB"/>
    <w:multiLevelType w:val="hybridMultilevel"/>
    <w:tmpl w:val="F3F0B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610644"/>
    <w:multiLevelType w:val="hybridMultilevel"/>
    <w:tmpl w:val="242E71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6A6310"/>
    <w:multiLevelType w:val="hybridMultilevel"/>
    <w:tmpl w:val="402AEA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F4238FB"/>
    <w:multiLevelType w:val="multilevel"/>
    <w:tmpl w:val="4AB0D1E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D760BCC"/>
    <w:multiLevelType w:val="hybridMultilevel"/>
    <w:tmpl w:val="6204AB12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68D"/>
    <w:rsid w:val="0009519B"/>
    <w:rsid w:val="0010068D"/>
    <w:rsid w:val="002E3B80"/>
    <w:rsid w:val="00325E59"/>
    <w:rsid w:val="00445D40"/>
    <w:rsid w:val="005E70B4"/>
    <w:rsid w:val="00673EE5"/>
    <w:rsid w:val="00910B7A"/>
    <w:rsid w:val="00A45BC0"/>
    <w:rsid w:val="00B359BE"/>
    <w:rsid w:val="00C065E2"/>
    <w:rsid w:val="00E0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D4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5D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5D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5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customStyle="1" w:styleId="Senac">
    <w:name w:val="Senac"/>
    <w:basedOn w:val="Normal"/>
    <w:rsid w:val="00325E59"/>
    <w:pPr>
      <w:spacing w:before="100" w:beforeAutospacing="1" w:after="0" w:line="360" w:lineRule="auto"/>
      <w:ind w:left="567"/>
    </w:pPr>
    <w:rPr>
      <w:rFonts w:ascii="Arial" w:eastAsia="Times New Roman" w:hAnsi="Arial" w:cs="Times New Roman"/>
      <w:sz w:val="24"/>
      <w:szCs w:val="24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A45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D4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5D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5D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5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customStyle="1" w:styleId="Senac">
    <w:name w:val="Senac"/>
    <w:basedOn w:val="Normal"/>
    <w:rsid w:val="00325E59"/>
    <w:pPr>
      <w:spacing w:before="100" w:beforeAutospacing="1" w:after="0" w:line="360" w:lineRule="auto"/>
      <w:ind w:left="567"/>
    </w:pPr>
    <w:rPr>
      <w:rFonts w:ascii="Arial" w:eastAsia="Times New Roman" w:hAnsi="Arial" w:cs="Times New Roman"/>
      <w:sz w:val="24"/>
      <w:szCs w:val="24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A45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C9D086F-90C9-474C-8BB0-F454CFE8F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7</cp:revision>
  <dcterms:created xsi:type="dcterms:W3CDTF">2017-05-06T22:07:00Z</dcterms:created>
  <dcterms:modified xsi:type="dcterms:W3CDTF">2017-05-13T12:38:00Z</dcterms:modified>
</cp:coreProperties>
</file>