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79487A">
        <w:rPr>
          <w:rFonts w:ascii="宋体" w:hAnsi="宋体" w:hint="eastAsia"/>
          <w:b/>
          <w:sz w:val="32"/>
          <w:szCs w:val="32"/>
        </w:rPr>
        <w:t>2</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577911" w:rsidRDefault="00577911" w:rsidP="00577911">
      <w:pPr>
        <w:pStyle w:val="31"/>
        <w:spacing w:before="156" w:after="156"/>
        <w:rPr>
          <w:kern w:val="44"/>
        </w:rPr>
      </w:pPr>
      <w:r w:rsidRPr="008D1762">
        <w:rPr>
          <w:rFonts w:hint="eastAsia"/>
          <w:kern w:val="44"/>
        </w:rPr>
        <w:t>1</w:t>
      </w:r>
      <w:r>
        <w:rPr>
          <w:rFonts w:hint="eastAsia"/>
          <w:kern w:val="44"/>
        </w:rPr>
        <w:t>．</w:t>
      </w:r>
      <w:r w:rsidRPr="008D1762">
        <w:rPr>
          <w:rFonts w:hint="eastAsia"/>
          <w:kern w:val="44"/>
        </w:rPr>
        <w:t>选择题部分</w:t>
      </w:r>
    </w:p>
    <w:p w:rsidR="00577911" w:rsidRPr="008D1762" w:rsidRDefault="00577911" w:rsidP="00577911">
      <w:pPr>
        <w:pStyle w:val="91"/>
        <w:rPr>
          <w:kern w:val="44"/>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
        <w:gridCol w:w="1512"/>
        <w:gridCol w:w="1512"/>
        <w:gridCol w:w="1512"/>
        <w:gridCol w:w="1512"/>
        <w:gridCol w:w="1512"/>
      </w:tblGrid>
      <w:tr w:rsidR="00577911" w:rsidRPr="006A38DE" w:rsidTr="00E25216">
        <w:trPr>
          <w:trHeight w:val="20"/>
          <w:jc w:val="center"/>
        </w:trPr>
        <w:tc>
          <w:tcPr>
            <w:tcW w:w="1398" w:type="dxa"/>
            <w:vAlign w:val="center"/>
          </w:tcPr>
          <w:p w:rsidR="00577911" w:rsidRPr="006A38DE" w:rsidRDefault="00577911" w:rsidP="00E25216">
            <w:pPr>
              <w:pStyle w:val="81"/>
              <w:jc w:val="center"/>
            </w:pPr>
            <w:r w:rsidRPr="006A38DE">
              <w:rPr>
                <w:rFonts w:hint="eastAsia"/>
              </w:rPr>
              <w:t>题号</w:t>
            </w:r>
          </w:p>
        </w:tc>
        <w:tc>
          <w:tcPr>
            <w:tcW w:w="1398" w:type="dxa"/>
            <w:vAlign w:val="center"/>
          </w:tcPr>
          <w:p w:rsidR="00577911" w:rsidRPr="006A38DE" w:rsidRDefault="00577911" w:rsidP="00E25216">
            <w:pPr>
              <w:pStyle w:val="81"/>
              <w:jc w:val="center"/>
            </w:pPr>
            <w:r w:rsidRPr="006A38DE">
              <w:rPr>
                <w:rFonts w:hint="eastAsia"/>
              </w:rPr>
              <w:t>1</w:t>
            </w:r>
          </w:p>
        </w:tc>
        <w:tc>
          <w:tcPr>
            <w:tcW w:w="1399" w:type="dxa"/>
            <w:vAlign w:val="center"/>
          </w:tcPr>
          <w:p w:rsidR="00577911" w:rsidRPr="006A38DE" w:rsidRDefault="00577911" w:rsidP="00E25216">
            <w:pPr>
              <w:pStyle w:val="81"/>
              <w:jc w:val="center"/>
            </w:pPr>
            <w:r w:rsidRPr="006A38DE">
              <w:rPr>
                <w:rFonts w:hint="eastAsia"/>
              </w:rPr>
              <w:t>2</w:t>
            </w:r>
          </w:p>
        </w:tc>
        <w:tc>
          <w:tcPr>
            <w:tcW w:w="1399" w:type="dxa"/>
            <w:vAlign w:val="center"/>
          </w:tcPr>
          <w:p w:rsidR="00577911" w:rsidRPr="006A38DE" w:rsidRDefault="00577911" w:rsidP="00E25216">
            <w:pPr>
              <w:pStyle w:val="81"/>
              <w:jc w:val="center"/>
            </w:pPr>
            <w:r w:rsidRPr="006A38DE">
              <w:rPr>
                <w:rFonts w:hint="eastAsia"/>
              </w:rPr>
              <w:t>3</w:t>
            </w:r>
          </w:p>
        </w:tc>
        <w:tc>
          <w:tcPr>
            <w:tcW w:w="1399" w:type="dxa"/>
            <w:vAlign w:val="center"/>
          </w:tcPr>
          <w:p w:rsidR="00577911" w:rsidRPr="006A38DE" w:rsidRDefault="00577911" w:rsidP="00E25216">
            <w:pPr>
              <w:pStyle w:val="81"/>
              <w:jc w:val="center"/>
            </w:pPr>
            <w:r w:rsidRPr="006A38DE">
              <w:rPr>
                <w:rFonts w:hint="eastAsia"/>
              </w:rPr>
              <w:t>4</w:t>
            </w:r>
          </w:p>
        </w:tc>
        <w:tc>
          <w:tcPr>
            <w:tcW w:w="1399" w:type="dxa"/>
            <w:vAlign w:val="center"/>
          </w:tcPr>
          <w:p w:rsidR="00577911" w:rsidRPr="006A38DE" w:rsidRDefault="00577911" w:rsidP="00E25216">
            <w:pPr>
              <w:pStyle w:val="81"/>
              <w:jc w:val="center"/>
            </w:pPr>
            <w:r w:rsidRPr="006A38DE">
              <w:rPr>
                <w:rFonts w:hint="eastAsia"/>
              </w:rPr>
              <w:t>5</w:t>
            </w:r>
          </w:p>
        </w:tc>
      </w:tr>
      <w:tr w:rsidR="00577911" w:rsidRPr="006A38DE" w:rsidTr="00E25216">
        <w:trPr>
          <w:trHeight w:val="20"/>
          <w:jc w:val="center"/>
        </w:trPr>
        <w:tc>
          <w:tcPr>
            <w:tcW w:w="1398" w:type="dxa"/>
            <w:vAlign w:val="center"/>
          </w:tcPr>
          <w:p w:rsidR="00577911" w:rsidRPr="006A38DE" w:rsidRDefault="00577911" w:rsidP="00E25216">
            <w:pPr>
              <w:pStyle w:val="81"/>
              <w:jc w:val="center"/>
            </w:pPr>
            <w:r w:rsidRPr="006A38DE">
              <w:rPr>
                <w:rFonts w:hint="eastAsia"/>
              </w:rPr>
              <w:t>答案</w:t>
            </w:r>
          </w:p>
        </w:tc>
        <w:tc>
          <w:tcPr>
            <w:tcW w:w="1398" w:type="dxa"/>
            <w:vAlign w:val="center"/>
          </w:tcPr>
          <w:p w:rsidR="00577911" w:rsidRPr="006A38DE" w:rsidRDefault="00866DDA" w:rsidP="00E25216">
            <w:pPr>
              <w:pStyle w:val="81"/>
              <w:jc w:val="center"/>
            </w:pPr>
            <w:r>
              <w:rPr>
                <w:rFonts w:hint="eastAsia"/>
              </w:rPr>
              <w:t>C</w:t>
            </w:r>
          </w:p>
        </w:tc>
        <w:tc>
          <w:tcPr>
            <w:tcW w:w="1399" w:type="dxa"/>
            <w:vAlign w:val="center"/>
          </w:tcPr>
          <w:p w:rsidR="00577911" w:rsidRPr="006A38DE" w:rsidRDefault="006358F2" w:rsidP="00E25216">
            <w:pPr>
              <w:pStyle w:val="81"/>
              <w:jc w:val="center"/>
            </w:pPr>
            <w:r>
              <w:rPr>
                <w:rFonts w:hint="eastAsia"/>
              </w:rPr>
              <w:t>AD</w:t>
            </w:r>
          </w:p>
        </w:tc>
        <w:tc>
          <w:tcPr>
            <w:tcW w:w="1399" w:type="dxa"/>
            <w:vAlign w:val="center"/>
          </w:tcPr>
          <w:p w:rsidR="00577911" w:rsidRPr="006A38DE" w:rsidRDefault="006358F2" w:rsidP="00E25216">
            <w:pPr>
              <w:pStyle w:val="81"/>
              <w:jc w:val="center"/>
            </w:pPr>
            <w:r>
              <w:rPr>
                <w:rFonts w:hint="eastAsia"/>
              </w:rPr>
              <w:t>A</w:t>
            </w:r>
          </w:p>
        </w:tc>
        <w:tc>
          <w:tcPr>
            <w:tcW w:w="1399" w:type="dxa"/>
            <w:vAlign w:val="center"/>
          </w:tcPr>
          <w:p w:rsidR="00577911" w:rsidRPr="006A38DE" w:rsidRDefault="00BB35E3" w:rsidP="00E25216">
            <w:pPr>
              <w:pStyle w:val="81"/>
              <w:jc w:val="center"/>
            </w:pPr>
            <w:r>
              <w:rPr>
                <w:rFonts w:hint="eastAsia"/>
              </w:rPr>
              <w:t>D</w:t>
            </w:r>
          </w:p>
        </w:tc>
        <w:tc>
          <w:tcPr>
            <w:tcW w:w="1399" w:type="dxa"/>
            <w:vAlign w:val="center"/>
          </w:tcPr>
          <w:p w:rsidR="00577911" w:rsidRDefault="006358F2" w:rsidP="00E25216">
            <w:pPr>
              <w:pStyle w:val="81"/>
              <w:jc w:val="center"/>
            </w:pPr>
            <w:r>
              <w:rPr>
                <w:rFonts w:hint="eastAsia"/>
              </w:rPr>
              <w:t>B</w:t>
            </w:r>
          </w:p>
        </w:tc>
      </w:tr>
    </w:tbl>
    <w:p w:rsidR="00577911" w:rsidRDefault="00577911" w:rsidP="00577911">
      <w:pPr>
        <w:pStyle w:val="91"/>
        <w:jc w:val="center"/>
        <w:rPr>
          <w:kern w:val="44"/>
        </w:rPr>
      </w:pPr>
    </w:p>
    <w:p w:rsidR="00577911" w:rsidRPr="008D1762" w:rsidRDefault="00577911" w:rsidP="00577911">
      <w:pPr>
        <w:pStyle w:val="91"/>
        <w:jc w:val="center"/>
        <w:rPr>
          <w:kern w:val="44"/>
        </w:rPr>
      </w:pPr>
    </w:p>
    <w:p w:rsidR="00577911" w:rsidRDefault="00577911" w:rsidP="00577911">
      <w:pPr>
        <w:pStyle w:val="91"/>
        <w:rPr>
          <w:kern w:val="44"/>
        </w:rPr>
      </w:pPr>
    </w:p>
    <w:p w:rsidR="00577911" w:rsidRPr="008D1762" w:rsidRDefault="00577911" w:rsidP="00577911">
      <w:pPr>
        <w:pStyle w:val="31"/>
        <w:spacing w:before="156" w:after="156"/>
        <w:rPr>
          <w:kern w:val="44"/>
        </w:rPr>
      </w:pPr>
      <w:r w:rsidRPr="008D1762">
        <w:rPr>
          <w:rFonts w:hint="eastAsia"/>
          <w:kern w:val="44"/>
        </w:rPr>
        <w:t>2</w:t>
      </w:r>
      <w:r>
        <w:rPr>
          <w:rFonts w:hint="eastAsia"/>
          <w:kern w:val="44"/>
        </w:rPr>
        <w:t>．</w:t>
      </w:r>
      <w:r w:rsidRPr="008D1762">
        <w:rPr>
          <w:rFonts w:hint="eastAsia"/>
          <w:kern w:val="44"/>
        </w:rPr>
        <w:t>简答题部分</w:t>
      </w:r>
    </w:p>
    <w:p w:rsidR="00CF2F39" w:rsidRPr="00CF2F39" w:rsidRDefault="00577911" w:rsidP="001C17F4">
      <w:pPr>
        <w:pStyle w:val="41"/>
        <w:spacing w:before="93" w:after="93"/>
      </w:pPr>
      <w:r w:rsidRPr="008D1762">
        <w:rPr>
          <w:rFonts w:hint="eastAsia"/>
        </w:rPr>
        <w:t>第</w:t>
      </w:r>
      <w:r w:rsidRPr="008D1762">
        <w:rPr>
          <w:rFonts w:hint="eastAsia"/>
        </w:rPr>
        <w:t>1</w:t>
      </w:r>
      <w:r w:rsidRPr="008D1762">
        <w:rPr>
          <w:rFonts w:hint="eastAsia"/>
        </w:rPr>
        <w:t>题</w:t>
      </w:r>
    </w:p>
    <w:p w:rsidR="00577911" w:rsidRDefault="00577911" w:rsidP="00577911">
      <w:pPr>
        <w:pStyle w:val="41"/>
        <w:spacing w:before="93" w:after="93"/>
      </w:pPr>
      <w:r w:rsidRPr="00CD492B">
        <w:rPr>
          <w:rFonts w:hint="eastAsia"/>
        </w:rPr>
        <w:t>回答要点：</w:t>
      </w:r>
    </w:p>
    <w:p w:rsidR="00B72047" w:rsidRDefault="00B72047" w:rsidP="00B72047">
      <w:pPr>
        <w:ind w:firstLineChars="200" w:firstLine="420"/>
      </w:pPr>
      <w:r>
        <w:rPr>
          <w:rFonts w:hint="eastAsia"/>
        </w:rPr>
        <w:t>栅格系统的主要工作原理如下：</w:t>
      </w:r>
    </w:p>
    <w:p w:rsidR="00B72047" w:rsidRDefault="00591D5F" w:rsidP="00591D5F">
      <w:pPr>
        <w:pStyle w:val="ae"/>
        <w:widowControl w:val="0"/>
        <w:spacing w:after="0" w:line="240" w:lineRule="auto"/>
        <w:ind w:left="840"/>
        <w:contextualSpacing w:val="0"/>
        <w:jc w:val="both"/>
      </w:pPr>
      <w:r w:rsidRPr="00591D5F">
        <w:rPr>
          <w:rFonts w:hint="eastAsia"/>
        </w:rPr>
        <w:t>（</w:t>
      </w:r>
      <w:r w:rsidRPr="00591D5F">
        <w:rPr>
          <w:rFonts w:hint="eastAsia"/>
        </w:rPr>
        <w:t>1</w:t>
      </w:r>
      <w:r w:rsidRPr="00591D5F">
        <w:rPr>
          <w:rFonts w:hint="eastAsia"/>
        </w:rPr>
        <w:t>）</w:t>
      </w:r>
      <w:r w:rsidR="00B72047">
        <w:rPr>
          <w:rFonts w:hint="eastAsia"/>
        </w:rPr>
        <w:t>一行数据（</w:t>
      </w:r>
      <w:r w:rsidR="00B72047">
        <w:rPr>
          <w:rFonts w:hint="eastAsia"/>
        </w:rPr>
        <w:t>row</w:t>
      </w:r>
      <w:r w:rsidR="00B72047">
        <w:rPr>
          <w:rFonts w:hint="eastAsia"/>
        </w:rPr>
        <w:t>）必须包含在</w:t>
      </w:r>
      <w:r w:rsidR="00B72047">
        <w:rPr>
          <w:rFonts w:hint="eastAsia"/>
        </w:rPr>
        <w:t>.container</w:t>
      </w:r>
      <w:r w:rsidR="00B72047">
        <w:rPr>
          <w:rFonts w:hint="eastAsia"/>
        </w:rPr>
        <w:t>（固定宽度）或</w:t>
      </w:r>
      <w:r w:rsidR="00B72047">
        <w:rPr>
          <w:rFonts w:hint="eastAsia"/>
        </w:rPr>
        <w:t>.container-fluid</w:t>
      </w:r>
      <w:r w:rsidR="00B72047">
        <w:rPr>
          <w:rFonts w:hint="eastAsia"/>
        </w:rPr>
        <w:t>（</w:t>
      </w:r>
      <w:r w:rsidR="00B72047">
        <w:rPr>
          <w:rFonts w:hint="eastAsia"/>
        </w:rPr>
        <w:t>100%</w:t>
      </w:r>
      <w:r w:rsidR="00B72047">
        <w:rPr>
          <w:rFonts w:hint="eastAsia"/>
        </w:rPr>
        <w:t>宽度）中，以便为其赋予合适的对齐方式和内边距（</w:t>
      </w:r>
      <w:r w:rsidR="00B72047">
        <w:rPr>
          <w:rFonts w:hint="eastAsia"/>
        </w:rPr>
        <w:t>padding</w:t>
      </w:r>
      <w:r w:rsidR="00B72047">
        <w:rPr>
          <w:rFonts w:hint="eastAsia"/>
        </w:rPr>
        <w:t>）。</w:t>
      </w:r>
    </w:p>
    <w:p w:rsidR="00B72047" w:rsidRDefault="00591D5F" w:rsidP="00591D5F">
      <w:pPr>
        <w:pStyle w:val="ae"/>
        <w:widowControl w:val="0"/>
        <w:spacing w:after="0" w:line="240" w:lineRule="auto"/>
        <w:ind w:left="840"/>
        <w:contextualSpacing w:val="0"/>
        <w:jc w:val="both"/>
      </w:pPr>
      <w:r w:rsidRPr="00591D5F">
        <w:rPr>
          <w:rFonts w:hint="eastAsia"/>
        </w:rPr>
        <w:t>（</w:t>
      </w:r>
      <w:r w:rsidRPr="00591D5F">
        <w:rPr>
          <w:rFonts w:hint="eastAsia"/>
          <w:lang w:eastAsia="zh-CN"/>
        </w:rPr>
        <w:t>2</w:t>
      </w:r>
      <w:r w:rsidRPr="00591D5F">
        <w:rPr>
          <w:rFonts w:hint="eastAsia"/>
        </w:rPr>
        <w:t>）</w:t>
      </w:r>
      <w:r w:rsidR="00B72047">
        <w:rPr>
          <w:rFonts w:hint="eastAsia"/>
        </w:rPr>
        <w:t>使用（</w:t>
      </w:r>
      <w:r w:rsidR="00B72047">
        <w:rPr>
          <w:rFonts w:hint="eastAsia"/>
        </w:rPr>
        <w:t>row</w:t>
      </w:r>
      <w:r w:rsidR="00B72047">
        <w:rPr>
          <w:rFonts w:hint="eastAsia"/>
        </w:rPr>
        <w:t>）在水平方向创建一组列（</w:t>
      </w:r>
      <w:r w:rsidR="00B72047">
        <w:rPr>
          <w:rFonts w:hint="eastAsia"/>
        </w:rPr>
        <w:t>column</w:t>
      </w:r>
      <w:r w:rsidR="00B72047">
        <w:rPr>
          <w:rFonts w:hint="eastAsia"/>
        </w:rPr>
        <w:t>）。</w:t>
      </w:r>
    </w:p>
    <w:p w:rsidR="00B72047" w:rsidRDefault="00591D5F" w:rsidP="00591D5F">
      <w:pPr>
        <w:pStyle w:val="ae"/>
        <w:widowControl w:val="0"/>
        <w:spacing w:after="0" w:line="240" w:lineRule="auto"/>
        <w:ind w:left="840"/>
        <w:contextualSpacing w:val="0"/>
        <w:jc w:val="both"/>
      </w:pPr>
      <w:r w:rsidRPr="00591D5F">
        <w:rPr>
          <w:rFonts w:hint="eastAsia"/>
        </w:rPr>
        <w:t>（</w:t>
      </w:r>
      <w:r w:rsidRPr="00591D5F">
        <w:rPr>
          <w:rFonts w:hint="eastAsia"/>
          <w:lang w:eastAsia="zh-CN"/>
        </w:rPr>
        <w:t>3</w:t>
      </w:r>
      <w:r w:rsidRPr="00591D5F">
        <w:rPr>
          <w:rFonts w:hint="eastAsia"/>
        </w:rPr>
        <w:t>）</w:t>
      </w:r>
      <w:r w:rsidR="00B72047">
        <w:rPr>
          <w:rFonts w:hint="eastAsia"/>
        </w:rPr>
        <w:t>具体内容应当放置于列（</w:t>
      </w:r>
      <w:r w:rsidR="00B72047">
        <w:rPr>
          <w:rFonts w:hint="eastAsia"/>
        </w:rPr>
        <w:t>column</w:t>
      </w:r>
      <w:r w:rsidR="00B72047">
        <w:rPr>
          <w:rFonts w:hint="eastAsia"/>
        </w:rPr>
        <w:t>）内，而且只有列（</w:t>
      </w:r>
      <w:r w:rsidR="00B72047">
        <w:rPr>
          <w:rFonts w:hint="eastAsia"/>
        </w:rPr>
        <w:t>column</w:t>
      </w:r>
      <w:r w:rsidR="00B72047">
        <w:rPr>
          <w:rFonts w:hint="eastAsia"/>
        </w:rPr>
        <w:t>）可以作为行（</w:t>
      </w:r>
      <w:r w:rsidR="00B72047">
        <w:rPr>
          <w:rFonts w:hint="eastAsia"/>
        </w:rPr>
        <w:t>row</w:t>
      </w:r>
      <w:r w:rsidR="00B72047">
        <w:rPr>
          <w:rFonts w:hint="eastAsia"/>
        </w:rPr>
        <w:t>）的直接子元素。</w:t>
      </w:r>
    </w:p>
    <w:p w:rsidR="00B72047" w:rsidRDefault="00591D5F" w:rsidP="00591D5F">
      <w:pPr>
        <w:pStyle w:val="ae"/>
        <w:widowControl w:val="0"/>
        <w:spacing w:after="0" w:line="240" w:lineRule="auto"/>
        <w:ind w:left="840"/>
        <w:contextualSpacing w:val="0"/>
        <w:jc w:val="both"/>
        <w:rPr>
          <w:lang w:eastAsia="zh-CN"/>
        </w:rPr>
      </w:pPr>
      <w:r>
        <w:rPr>
          <w:rFonts w:hint="eastAsia"/>
          <w:lang w:val="zh-CN" w:eastAsia="zh-CN"/>
        </w:rPr>
        <w:t>（</w:t>
      </w:r>
      <w:r>
        <w:rPr>
          <w:rFonts w:hint="eastAsia"/>
          <w:lang w:val="zh-CN" w:eastAsia="zh-CN"/>
        </w:rPr>
        <w:t>4</w:t>
      </w:r>
      <w:r>
        <w:rPr>
          <w:rFonts w:hint="eastAsia"/>
          <w:lang w:val="zh-CN" w:eastAsia="zh-CN"/>
        </w:rPr>
        <w:t>）</w:t>
      </w:r>
      <w:r w:rsidR="00B72047">
        <w:rPr>
          <w:rFonts w:hint="eastAsia"/>
          <w:lang w:eastAsia="zh-CN"/>
        </w:rPr>
        <w:t>内置一大堆样式，可以使用像</w:t>
      </w:r>
      <w:r w:rsidR="00B72047">
        <w:rPr>
          <w:rFonts w:hint="eastAsia"/>
          <w:lang w:eastAsia="zh-CN"/>
        </w:rPr>
        <w:t>.row</w:t>
      </w:r>
      <w:r w:rsidR="00B72047">
        <w:rPr>
          <w:rFonts w:hint="eastAsia"/>
          <w:lang w:eastAsia="zh-CN"/>
        </w:rPr>
        <w:t>和</w:t>
      </w:r>
      <w:r w:rsidR="00B72047">
        <w:rPr>
          <w:rFonts w:hint="eastAsia"/>
          <w:lang w:eastAsia="zh-CN"/>
        </w:rPr>
        <w:t>.col-xs-4</w:t>
      </w:r>
      <w:r w:rsidR="00B72047">
        <w:rPr>
          <w:rFonts w:hint="eastAsia"/>
          <w:lang w:eastAsia="zh-CN"/>
        </w:rPr>
        <w:t>（占</w:t>
      </w:r>
      <w:r w:rsidR="00B72047">
        <w:rPr>
          <w:rFonts w:hint="eastAsia"/>
          <w:lang w:eastAsia="zh-CN"/>
        </w:rPr>
        <w:t>4</w:t>
      </w:r>
      <w:r w:rsidR="00B72047">
        <w:rPr>
          <w:rFonts w:hint="eastAsia"/>
          <w:lang w:eastAsia="zh-CN"/>
        </w:rPr>
        <w:t>列宽度）这样的样式来快速创建栅格布局。</w:t>
      </w:r>
    </w:p>
    <w:p w:rsidR="00B72047" w:rsidRDefault="00591D5F" w:rsidP="00591D5F">
      <w:pPr>
        <w:pStyle w:val="ae"/>
        <w:widowControl w:val="0"/>
        <w:spacing w:after="0" w:line="240" w:lineRule="auto"/>
        <w:ind w:left="840"/>
        <w:contextualSpacing w:val="0"/>
        <w:jc w:val="both"/>
        <w:rPr>
          <w:lang w:eastAsia="zh-CN"/>
        </w:rPr>
      </w:pPr>
      <w:r>
        <w:rPr>
          <w:rFonts w:hint="eastAsia"/>
          <w:lang w:val="zh-CN" w:eastAsia="zh-CN"/>
        </w:rPr>
        <w:t>（</w:t>
      </w:r>
      <w:r>
        <w:rPr>
          <w:rFonts w:hint="eastAsia"/>
          <w:lang w:val="zh-CN" w:eastAsia="zh-CN"/>
        </w:rPr>
        <w:t>5</w:t>
      </w:r>
      <w:r>
        <w:rPr>
          <w:rFonts w:hint="eastAsia"/>
          <w:lang w:val="zh-CN" w:eastAsia="zh-CN"/>
        </w:rPr>
        <w:t>）</w:t>
      </w:r>
      <w:r w:rsidR="00B72047">
        <w:rPr>
          <w:rFonts w:hint="eastAsia"/>
          <w:lang w:eastAsia="zh-CN"/>
        </w:rPr>
        <w:t>通过设置</w:t>
      </w:r>
      <w:r w:rsidR="00B72047">
        <w:rPr>
          <w:rFonts w:hint="eastAsia"/>
          <w:lang w:eastAsia="zh-CN"/>
        </w:rPr>
        <w:t>padding</w:t>
      </w:r>
      <w:r w:rsidR="00B72047">
        <w:rPr>
          <w:rFonts w:hint="eastAsia"/>
          <w:lang w:eastAsia="zh-CN"/>
        </w:rPr>
        <w:t>从而创建列（</w:t>
      </w:r>
      <w:r w:rsidR="00B72047">
        <w:rPr>
          <w:rFonts w:hint="eastAsia"/>
          <w:lang w:eastAsia="zh-CN"/>
        </w:rPr>
        <w:t>column</w:t>
      </w:r>
      <w:r w:rsidR="00B72047">
        <w:rPr>
          <w:rFonts w:hint="eastAsia"/>
          <w:lang w:eastAsia="zh-CN"/>
        </w:rPr>
        <w:t>）之间的间隙。然后通过为第一列和最后一列设置负值的</w:t>
      </w:r>
      <w:r w:rsidR="00B72047">
        <w:rPr>
          <w:rFonts w:hint="eastAsia"/>
          <w:lang w:eastAsia="zh-CN"/>
        </w:rPr>
        <w:t>margin</w:t>
      </w:r>
      <w:r w:rsidR="00B72047">
        <w:rPr>
          <w:rFonts w:hint="eastAsia"/>
          <w:lang w:eastAsia="zh-CN"/>
        </w:rPr>
        <w:t>从而抵消掉</w:t>
      </w:r>
      <w:r w:rsidR="00B72047">
        <w:rPr>
          <w:rFonts w:hint="eastAsia"/>
          <w:lang w:eastAsia="zh-CN"/>
        </w:rPr>
        <w:t>padding</w:t>
      </w:r>
      <w:r w:rsidR="00B72047">
        <w:rPr>
          <w:rFonts w:hint="eastAsia"/>
          <w:lang w:eastAsia="zh-CN"/>
        </w:rPr>
        <w:t>的影响。</w:t>
      </w:r>
    </w:p>
    <w:p w:rsidR="00CD747F" w:rsidRDefault="00CD747F" w:rsidP="00D97D57">
      <w:pPr>
        <w:pStyle w:val="41"/>
        <w:spacing w:before="93" w:after="93"/>
        <w:ind w:left="840" w:firstLine="0"/>
      </w:pPr>
      <w:r>
        <w:rPr>
          <w:rFonts w:hint="eastAsia"/>
        </w:rPr>
        <w:t>栅格系统的使用方式</w:t>
      </w:r>
      <w:r w:rsidR="00591D5F">
        <w:rPr>
          <w:rFonts w:hint="eastAsia"/>
        </w:rPr>
        <w:t>:</w:t>
      </w:r>
    </w:p>
    <w:p w:rsidR="00211BCA" w:rsidRDefault="006C596F" w:rsidP="00424F07">
      <w:pPr>
        <w:pStyle w:val="41"/>
        <w:spacing w:before="93" w:after="93"/>
        <w:ind w:firstLineChars="400" w:firstLine="840"/>
        <w:rPr>
          <w:lang w:val="zh-CN"/>
        </w:rPr>
      </w:pPr>
      <w:r>
        <w:rPr>
          <w:rFonts w:hint="eastAsia"/>
          <w:lang w:val="zh-CN"/>
        </w:rPr>
        <w:t>（</w:t>
      </w:r>
      <w:r>
        <w:rPr>
          <w:rFonts w:hint="eastAsia"/>
          <w:lang w:val="zh-CN"/>
        </w:rPr>
        <w:t>1</w:t>
      </w:r>
      <w:r>
        <w:rPr>
          <w:rFonts w:hint="eastAsia"/>
          <w:lang w:val="zh-CN"/>
        </w:rPr>
        <w:t>）</w:t>
      </w:r>
      <w:r w:rsidR="00424F07" w:rsidRPr="00424F07">
        <w:rPr>
          <w:rFonts w:hint="eastAsia"/>
          <w:lang w:val="zh-CN"/>
        </w:rPr>
        <w:t>列组合</w:t>
      </w:r>
    </w:p>
    <w:p w:rsidR="00211BCA" w:rsidRDefault="006C596F" w:rsidP="00CF2F39">
      <w:pPr>
        <w:pStyle w:val="41"/>
        <w:spacing w:before="93" w:after="93"/>
        <w:rPr>
          <w:lang w:val="zh-CN"/>
        </w:rPr>
      </w:pPr>
      <w:r>
        <w:rPr>
          <w:rFonts w:hint="eastAsia"/>
          <w:lang w:val="zh-CN"/>
        </w:rPr>
        <w:t xml:space="preserve">   </w:t>
      </w:r>
      <w:r>
        <w:rPr>
          <w:rFonts w:hint="eastAsia"/>
          <w:lang w:val="zh-CN"/>
        </w:rPr>
        <w:t>（</w:t>
      </w:r>
      <w:r>
        <w:rPr>
          <w:rFonts w:hint="eastAsia"/>
          <w:lang w:val="zh-CN"/>
        </w:rPr>
        <w:t>2</w:t>
      </w:r>
      <w:r>
        <w:rPr>
          <w:rFonts w:hint="eastAsia"/>
          <w:lang w:val="zh-CN"/>
        </w:rPr>
        <w:t>）</w:t>
      </w:r>
      <w:r w:rsidR="00A33EAC">
        <w:rPr>
          <w:rFonts w:hint="eastAsia"/>
          <w:lang w:val="zh-CN"/>
        </w:rPr>
        <w:t>列偏移</w:t>
      </w:r>
    </w:p>
    <w:p w:rsidR="00211BCA" w:rsidRDefault="006C596F" w:rsidP="006C596F">
      <w:pPr>
        <w:pStyle w:val="41"/>
        <w:spacing w:before="93" w:after="93"/>
        <w:ind w:firstLineChars="400" w:firstLine="840"/>
        <w:rPr>
          <w:lang w:val="zh-CN"/>
        </w:rPr>
      </w:pPr>
      <w:r>
        <w:rPr>
          <w:rFonts w:hint="eastAsia"/>
          <w:lang w:val="zh-CN"/>
        </w:rPr>
        <w:t>（</w:t>
      </w:r>
      <w:r>
        <w:rPr>
          <w:rFonts w:hint="eastAsia"/>
          <w:lang w:val="zh-CN"/>
        </w:rPr>
        <w:t>3</w:t>
      </w:r>
      <w:r>
        <w:rPr>
          <w:rFonts w:hint="eastAsia"/>
          <w:lang w:val="zh-CN"/>
        </w:rPr>
        <w:t>）</w:t>
      </w:r>
      <w:r w:rsidR="00A33EAC">
        <w:rPr>
          <w:rFonts w:hint="eastAsia"/>
          <w:lang w:val="zh-CN"/>
        </w:rPr>
        <w:t>列嵌套</w:t>
      </w:r>
    </w:p>
    <w:p w:rsidR="00211BCA" w:rsidRPr="00A45B80" w:rsidRDefault="006C596F" w:rsidP="003B2F0B">
      <w:pPr>
        <w:pStyle w:val="41"/>
        <w:spacing w:before="93" w:after="93"/>
        <w:ind w:firstLineChars="400" w:firstLine="840"/>
        <w:rPr>
          <w:lang w:val="zh-CN"/>
        </w:rPr>
      </w:pPr>
      <w:r>
        <w:rPr>
          <w:rFonts w:hint="eastAsia"/>
          <w:lang w:val="zh-CN"/>
        </w:rPr>
        <w:t>（</w:t>
      </w:r>
      <w:r>
        <w:rPr>
          <w:rFonts w:hint="eastAsia"/>
          <w:lang w:val="zh-CN"/>
        </w:rPr>
        <w:t>4</w:t>
      </w:r>
      <w:r>
        <w:rPr>
          <w:rFonts w:hint="eastAsia"/>
          <w:lang w:val="zh-CN"/>
        </w:rPr>
        <w:t>）</w:t>
      </w:r>
      <w:r w:rsidR="003B2F0B">
        <w:rPr>
          <w:rFonts w:hint="eastAsia"/>
          <w:lang w:val="zh-CN"/>
        </w:rPr>
        <w:t>列排序</w:t>
      </w:r>
    </w:p>
    <w:p w:rsidR="00CC48E2" w:rsidRDefault="00CC48E2" w:rsidP="001C17F4">
      <w:pPr>
        <w:pStyle w:val="zw"/>
        <w:spacing w:line="350" w:lineRule="atLeast"/>
        <w:ind w:firstLine="420"/>
      </w:pPr>
    </w:p>
    <w:p w:rsidR="00CC48E2" w:rsidRDefault="00CC48E2" w:rsidP="001C17F4">
      <w:pPr>
        <w:pStyle w:val="zw"/>
        <w:spacing w:line="350" w:lineRule="atLeast"/>
        <w:ind w:firstLine="420"/>
      </w:pPr>
    </w:p>
    <w:p w:rsidR="00577911" w:rsidRPr="001C17F4" w:rsidRDefault="00577911" w:rsidP="001C17F4">
      <w:pPr>
        <w:pStyle w:val="zw"/>
        <w:spacing w:line="350" w:lineRule="atLeast"/>
        <w:ind w:firstLine="420"/>
      </w:pPr>
      <w:r w:rsidRPr="00CD492B">
        <w:rPr>
          <w:rFonts w:hint="eastAsia"/>
        </w:rPr>
        <w:t>第</w:t>
      </w:r>
      <w:r w:rsidRPr="00CD492B">
        <w:rPr>
          <w:rFonts w:hint="eastAsia"/>
        </w:rPr>
        <w:t>2</w:t>
      </w:r>
      <w:r w:rsidRPr="00CD492B">
        <w:rPr>
          <w:rFonts w:hint="eastAsia"/>
        </w:rPr>
        <w:t>题</w:t>
      </w:r>
    </w:p>
    <w:p w:rsidR="00577911" w:rsidRDefault="00577911" w:rsidP="00577911">
      <w:pPr>
        <w:pStyle w:val="41"/>
        <w:spacing w:before="93" w:after="93"/>
      </w:pPr>
      <w:r w:rsidRPr="00C86FA4">
        <w:rPr>
          <w:rFonts w:hint="eastAsia"/>
        </w:rPr>
        <w:t>回答</w:t>
      </w:r>
      <w:r>
        <w:rPr>
          <w:rFonts w:hint="eastAsia"/>
        </w:rPr>
        <w:t>要点：</w:t>
      </w:r>
    </w:p>
    <w:p w:rsidR="009A418E" w:rsidRDefault="009A418E" w:rsidP="0001064A">
      <w:pPr>
        <w:pStyle w:val="41"/>
        <w:spacing w:before="93" w:after="93"/>
      </w:pPr>
    </w:p>
    <w:tbl>
      <w:tblPr>
        <w:tblW w:w="5000" w:type="pct"/>
        <w:tblBorders>
          <w:top w:val="single" w:sz="8" w:space="0" w:color="auto"/>
          <w:bottom w:val="single" w:sz="8" w:space="0" w:color="auto"/>
          <w:insideH w:val="single" w:sz="4" w:space="0" w:color="auto"/>
          <w:insideV w:val="single" w:sz="4" w:space="0" w:color="auto"/>
        </w:tblBorders>
        <w:tblLook w:val="04A0" w:firstRow="1" w:lastRow="0" w:firstColumn="1" w:lastColumn="0" w:noHBand="0" w:noVBand="1"/>
      </w:tblPr>
      <w:tblGrid>
        <w:gridCol w:w="1809"/>
        <w:gridCol w:w="1561"/>
        <w:gridCol w:w="1416"/>
        <w:gridCol w:w="1933"/>
        <w:gridCol w:w="1803"/>
      </w:tblGrid>
      <w:tr w:rsidR="009A418E" w:rsidRPr="009B21BA" w:rsidTr="00AD1FAB">
        <w:trPr>
          <w:trHeight w:val="372"/>
        </w:trPr>
        <w:tc>
          <w:tcPr>
            <w:tcW w:w="1061" w:type="pct"/>
            <w:vAlign w:val="center"/>
          </w:tcPr>
          <w:p w:rsidR="009A418E" w:rsidRPr="009B21BA" w:rsidRDefault="009A418E" w:rsidP="00AD1FAB">
            <w:pPr>
              <w:pStyle w:val="afa"/>
              <w:rPr>
                <w:shd w:val="pct15" w:color="auto" w:fill="FFFFFF"/>
              </w:rPr>
            </w:pPr>
          </w:p>
        </w:tc>
        <w:tc>
          <w:tcPr>
            <w:tcW w:w="916" w:type="pct"/>
            <w:vAlign w:val="center"/>
          </w:tcPr>
          <w:p w:rsidR="009A418E" w:rsidRPr="009B21BA" w:rsidRDefault="009A418E" w:rsidP="00AD1FAB">
            <w:pPr>
              <w:pStyle w:val="afa"/>
              <w:rPr>
                <w:shd w:val="pct15" w:color="auto" w:fill="FFFFFF"/>
              </w:rPr>
            </w:pPr>
            <w:r>
              <w:rPr>
                <w:rFonts w:hint="eastAsia"/>
              </w:rPr>
              <w:t>超小屏幕</w:t>
            </w:r>
            <w:r>
              <w:rPr>
                <w:rFonts w:hint="eastAsia"/>
              </w:rPr>
              <w:t xml:space="preserve"> </w:t>
            </w:r>
            <w:r>
              <w:rPr>
                <w:rFonts w:hint="eastAsia"/>
              </w:rPr>
              <w:t>手机</w:t>
            </w:r>
            <w:r>
              <w:rPr>
                <w:rFonts w:hint="eastAsia"/>
              </w:rPr>
              <w:t xml:space="preserve"> (&lt;768px)</w:t>
            </w:r>
          </w:p>
        </w:tc>
        <w:tc>
          <w:tcPr>
            <w:tcW w:w="831" w:type="pct"/>
          </w:tcPr>
          <w:p w:rsidR="009A418E" w:rsidRPr="009B21BA" w:rsidRDefault="009A418E" w:rsidP="00AD1FAB">
            <w:pPr>
              <w:pStyle w:val="afa"/>
              <w:rPr>
                <w:shd w:val="pct15" w:color="auto" w:fill="FFFFFF"/>
              </w:rPr>
            </w:pPr>
            <w:r>
              <w:rPr>
                <w:rFonts w:hint="eastAsia"/>
              </w:rPr>
              <w:t>小屏幕</w:t>
            </w:r>
            <w:r>
              <w:rPr>
                <w:rFonts w:hint="eastAsia"/>
              </w:rPr>
              <w:t xml:space="preserve"> </w:t>
            </w:r>
            <w:r>
              <w:rPr>
                <w:rFonts w:hint="eastAsia"/>
              </w:rPr>
              <w:t>平板</w:t>
            </w:r>
            <w:r>
              <w:rPr>
                <w:rFonts w:hint="eastAsia"/>
              </w:rPr>
              <w:t xml:space="preserve"> (</w:t>
            </w:r>
            <w:r>
              <w:rPr>
                <w:rFonts w:hint="eastAsia"/>
              </w:rPr>
              <w:t>≥</w:t>
            </w:r>
            <w:r>
              <w:rPr>
                <w:rFonts w:hint="eastAsia"/>
              </w:rPr>
              <w:t>768px)</w:t>
            </w:r>
          </w:p>
        </w:tc>
        <w:tc>
          <w:tcPr>
            <w:tcW w:w="1134" w:type="pct"/>
          </w:tcPr>
          <w:p w:rsidR="009A418E" w:rsidRPr="009B21BA" w:rsidRDefault="009A418E" w:rsidP="00AD1FAB">
            <w:pPr>
              <w:pStyle w:val="afa"/>
              <w:rPr>
                <w:shd w:val="pct15" w:color="auto" w:fill="FFFFFF"/>
              </w:rPr>
            </w:pPr>
            <w:r>
              <w:rPr>
                <w:rFonts w:hint="eastAsia"/>
              </w:rPr>
              <w:t>中等屏幕</w:t>
            </w:r>
            <w:r>
              <w:rPr>
                <w:rFonts w:hint="eastAsia"/>
              </w:rPr>
              <w:t xml:space="preserve"> </w:t>
            </w:r>
            <w:r>
              <w:rPr>
                <w:rFonts w:hint="eastAsia"/>
              </w:rPr>
              <w:t>桌面显示器</w:t>
            </w:r>
            <w:r>
              <w:rPr>
                <w:rFonts w:hint="eastAsia"/>
              </w:rPr>
              <w:t xml:space="preserve"> (</w:t>
            </w:r>
            <w:r>
              <w:rPr>
                <w:rFonts w:hint="eastAsia"/>
              </w:rPr>
              <w:t>≥</w:t>
            </w:r>
            <w:r>
              <w:rPr>
                <w:rFonts w:hint="eastAsia"/>
              </w:rPr>
              <w:t>992px)</w:t>
            </w:r>
          </w:p>
        </w:tc>
        <w:tc>
          <w:tcPr>
            <w:tcW w:w="1058" w:type="pct"/>
          </w:tcPr>
          <w:p w:rsidR="009A418E" w:rsidRPr="009B21BA" w:rsidRDefault="009A418E" w:rsidP="00AD1FAB">
            <w:pPr>
              <w:pStyle w:val="afa"/>
              <w:rPr>
                <w:shd w:val="pct15" w:color="auto" w:fill="FFFFFF"/>
              </w:rPr>
            </w:pPr>
            <w:r>
              <w:rPr>
                <w:rFonts w:hint="eastAsia"/>
              </w:rPr>
              <w:t>大屏幕</w:t>
            </w:r>
            <w:r>
              <w:rPr>
                <w:rFonts w:hint="eastAsia"/>
              </w:rPr>
              <w:t xml:space="preserve"> </w:t>
            </w:r>
            <w:r>
              <w:rPr>
                <w:rFonts w:hint="eastAsia"/>
              </w:rPr>
              <w:t>大桌面显示器</w:t>
            </w:r>
            <w:r>
              <w:rPr>
                <w:rFonts w:hint="eastAsia"/>
              </w:rPr>
              <w:t xml:space="preserve"> (</w:t>
            </w:r>
            <w:r>
              <w:rPr>
                <w:rFonts w:hint="eastAsia"/>
              </w:rPr>
              <w:t>≥</w:t>
            </w:r>
            <w:r>
              <w:rPr>
                <w:rFonts w:hint="eastAsia"/>
              </w:rPr>
              <w:t>1200px)</w:t>
            </w:r>
          </w:p>
        </w:tc>
      </w:tr>
      <w:tr w:rsidR="009A418E" w:rsidTr="00AD1FAB">
        <w:trPr>
          <w:trHeight w:val="372"/>
        </w:trPr>
        <w:tc>
          <w:tcPr>
            <w:tcW w:w="1061" w:type="pct"/>
            <w:vAlign w:val="center"/>
          </w:tcPr>
          <w:p w:rsidR="009A418E" w:rsidRDefault="009A418E" w:rsidP="00AD1FAB">
            <w:pPr>
              <w:pStyle w:val="afb"/>
            </w:pPr>
            <w:r>
              <w:rPr>
                <w:rFonts w:hint="eastAsia"/>
              </w:rPr>
              <w:t>类前缀</w:t>
            </w:r>
          </w:p>
        </w:tc>
        <w:tc>
          <w:tcPr>
            <w:tcW w:w="916" w:type="pct"/>
            <w:vAlign w:val="center"/>
          </w:tcPr>
          <w:p w:rsidR="009A418E" w:rsidRDefault="009A418E" w:rsidP="00AD1FAB">
            <w:pPr>
              <w:pStyle w:val="afb"/>
              <w:jc w:val="center"/>
            </w:pPr>
            <w:r>
              <w:rPr>
                <w:rFonts w:hint="eastAsia"/>
              </w:rPr>
              <w:t>.col-</w:t>
            </w:r>
            <w:proofErr w:type="spellStart"/>
            <w:r>
              <w:rPr>
                <w:rFonts w:hint="eastAsia"/>
              </w:rPr>
              <w:t>xs</w:t>
            </w:r>
            <w:proofErr w:type="spellEnd"/>
          </w:p>
        </w:tc>
        <w:tc>
          <w:tcPr>
            <w:tcW w:w="831" w:type="pct"/>
          </w:tcPr>
          <w:p w:rsidR="009A418E" w:rsidRDefault="009A418E" w:rsidP="00AD1FAB">
            <w:pPr>
              <w:pStyle w:val="afb"/>
              <w:jc w:val="center"/>
            </w:pPr>
            <w:r>
              <w:rPr>
                <w:rFonts w:hint="eastAsia"/>
              </w:rPr>
              <w:t>.col-</w:t>
            </w:r>
            <w:proofErr w:type="spellStart"/>
            <w:r>
              <w:rPr>
                <w:rFonts w:hint="eastAsia"/>
              </w:rPr>
              <w:t>sm</w:t>
            </w:r>
            <w:proofErr w:type="spellEnd"/>
            <w:r>
              <w:rPr>
                <w:rFonts w:hint="eastAsia"/>
              </w:rPr>
              <w:t>-</w:t>
            </w:r>
          </w:p>
        </w:tc>
        <w:tc>
          <w:tcPr>
            <w:tcW w:w="1134" w:type="pct"/>
          </w:tcPr>
          <w:p w:rsidR="009A418E" w:rsidRDefault="009A418E" w:rsidP="00AD1FAB">
            <w:pPr>
              <w:pStyle w:val="afb"/>
              <w:jc w:val="center"/>
            </w:pPr>
            <w:r>
              <w:rPr>
                <w:rFonts w:hint="eastAsia"/>
              </w:rPr>
              <w:t>.col-md-</w:t>
            </w:r>
          </w:p>
        </w:tc>
        <w:tc>
          <w:tcPr>
            <w:tcW w:w="1058" w:type="pct"/>
          </w:tcPr>
          <w:p w:rsidR="009A418E" w:rsidRDefault="009A418E" w:rsidP="00AD1FAB">
            <w:pPr>
              <w:pStyle w:val="afb"/>
              <w:jc w:val="center"/>
            </w:pPr>
            <w:r>
              <w:rPr>
                <w:rFonts w:hint="eastAsia"/>
              </w:rPr>
              <w:t>.col-</w:t>
            </w:r>
            <w:proofErr w:type="spellStart"/>
            <w:r>
              <w:rPr>
                <w:rFonts w:hint="eastAsia"/>
              </w:rPr>
              <w:t>lg</w:t>
            </w:r>
            <w:proofErr w:type="spellEnd"/>
            <w:r>
              <w:rPr>
                <w:rFonts w:hint="eastAsia"/>
              </w:rPr>
              <w:t>-</w:t>
            </w:r>
          </w:p>
        </w:tc>
      </w:tr>
    </w:tbl>
    <w:p w:rsidR="0001064A" w:rsidRDefault="0001064A" w:rsidP="0001064A">
      <w:pPr>
        <w:pStyle w:val="41"/>
        <w:spacing w:before="93" w:after="93"/>
      </w:pPr>
    </w:p>
    <w:p w:rsidR="00ED4EE5" w:rsidRDefault="00ED4EE5" w:rsidP="0001064A">
      <w:pPr>
        <w:pStyle w:val="41"/>
        <w:spacing w:before="93" w:after="93"/>
      </w:pPr>
    </w:p>
    <w:p w:rsidR="00CC48E2" w:rsidRDefault="00CC48E2" w:rsidP="0001064A">
      <w:pPr>
        <w:pStyle w:val="41"/>
        <w:spacing w:before="93" w:after="93"/>
      </w:pPr>
    </w:p>
    <w:p w:rsidR="00577911" w:rsidRPr="00CD492B" w:rsidRDefault="00577911" w:rsidP="00577911">
      <w:pPr>
        <w:pStyle w:val="41"/>
        <w:spacing w:before="93" w:after="93"/>
      </w:pPr>
      <w:r w:rsidRPr="00CD492B">
        <w:rPr>
          <w:rFonts w:hint="eastAsia"/>
        </w:rPr>
        <w:lastRenderedPageBreak/>
        <w:t>第</w:t>
      </w:r>
      <w:r w:rsidRPr="00CD492B">
        <w:rPr>
          <w:rFonts w:hint="eastAsia"/>
        </w:rPr>
        <w:t>3</w:t>
      </w:r>
      <w:r w:rsidRPr="00CD492B">
        <w:rPr>
          <w:rFonts w:hint="eastAsia"/>
        </w:rPr>
        <w:t>题</w:t>
      </w:r>
    </w:p>
    <w:p w:rsidR="00577911" w:rsidRPr="00CD492B" w:rsidRDefault="00577911" w:rsidP="00577911">
      <w:pPr>
        <w:pStyle w:val="41"/>
        <w:spacing w:before="93" w:after="93"/>
      </w:pPr>
      <w:r w:rsidRPr="00CD492B">
        <w:rPr>
          <w:rFonts w:hint="eastAsia"/>
        </w:rPr>
        <w:t>源代码：参考本章资料文件夹下“作业</w:t>
      </w:r>
      <w:r w:rsidRPr="00CD492B">
        <w:rPr>
          <w:rFonts w:hint="eastAsia"/>
        </w:rPr>
        <w:t>3</w:t>
      </w:r>
      <w:r w:rsidRPr="00CD492B">
        <w:rPr>
          <w:rFonts w:hint="eastAsia"/>
        </w:rPr>
        <w:t>”。</w:t>
      </w:r>
      <w:r w:rsidR="006A1D6F">
        <w:rPr>
          <w:rFonts w:hint="eastAsia"/>
        </w:rPr>
        <w:t xml:space="preserve"> </w:t>
      </w:r>
    </w:p>
    <w:p w:rsidR="00577911" w:rsidRPr="00CD492B" w:rsidRDefault="00577911" w:rsidP="00577911">
      <w:pPr>
        <w:pStyle w:val="41"/>
        <w:spacing w:before="93" w:after="93"/>
      </w:pPr>
      <w:r w:rsidRPr="00CD492B">
        <w:rPr>
          <w:rFonts w:hint="eastAsia"/>
        </w:rPr>
        <w:t>第</w:t>
      </w:r>
      <w:r w:rsidRPr="00CD492B">
        <w:rPr>
          <w:rFonts w:hint="eastAsia"/>
        </w:rPr>
        <w:t>4</w:t>
      </w:r>
      <w:r w:rsidRPr="00CD492B">
        <w:rPr>
          <w:rFonts w:hint="eastAsia"/>
        </w:rPr>
        <w:t>题</w:t>
      </w:r>
    </w:p>
    <w:p w:rsidR="00577911" w:rsidRPr="00CD492B" w:rsidRDefault="00577911" w:rsidP="00577911">
      <w:pPr>
        <w:pStyle w:val="41"/>
        <w:spacing w:before="93" w:after="93"/>
      </w:pPr>
      <w:bookmarkStart w:id="0" w:name="_GoBack"/>
      <w:bookmarkEnd w:id="0"/>
      <w:r w:rsidRPr="00CD492B">
        <w:rPr>
          <w:rFonts w:hint="eastAsia"/>
        </w:rPr>
        <w:t>源代码：参考本章资料文件夹下“作业</w:t>
      </w:r>
      <w:r>
        <w:rPr>
          <w:rFonts w:hint="eastAsia"/>
        </w:rPr>
        <w:t>4</w:t>
      </w:r>
      <w:r w:rsidRPr="00CD492B">
        <w:rPr>
          <w:rFonts w:hint="eastAsia"/>
        </w:rPr>
        <w:t>”。</w:t>
      </w:r>
    </w:p>
    <w:p w:rsidR="00577911" w:rsidRPr="00CD492B" w:rsidRDefault="00577911" w:rsidP="00577911">
      <w:pPr>
        <w:pStyle w:val="41"/>
        <w:spacing w:before="93" w:after="93"/>
      </w:pPr>
      <w:r w:rsidRPr="00CD492B">
        <w:rPr>
          <w:rFonts w:hint="eastAsia"/>
        </w:rPr>
        <w:t>第</w:t>
      </w:r>
      <w:r w:rsidRPr="00CD492B">
        <w:rPr>
          <w:rFonts w:hint="eastAsia"/>
        </w:rPr>
        <w:t>5</w:t>
      </w:r>
      <w:r w:rsidRPr="00CD492B">
        <w:rPr>
          <w:rFonts w:hint="eastAsia"/>
        </w:rPr>
        <w:t>题</w:t>
      </w:r>
    </w:p>
    <w:p w:rsidR="00577911" w:rsidRDefault="00577911" w:rsidP="00577911">
      <w:pPr>
        <w:pStyle w:val="41"/>
        <w:spacing w:before="93" w:after="93"/>
      </w:pPr>
      <w:r w:rsidRPr="00CD492B">
        <w:rPr>
          <w:rFonts w:hint="eastAsia"/>
        </w:rPr>
        <w:t>源代码：参考本章资料文件夹下“作业</w:t>
      </w:r>
      <w:r w:rsidRPr="00CD492B">
        <w:rPr>
          <w:rFonts w:hint="eastAsia"/>
        </w:rPr>
        <w:t>5</w:t>
      </w:r>
      <w:r w:rsidRPr="00CD492B">
        <w:rPr>
          <w:rFonts w:hint="eastAsia"/>
        </w:rPr>
        <w:t>”。</w:t>
      </w:r>
    </w:p>
    <w:p w:rsidR="00543364" w:rsidRPr="00577911" w:rsidRDefault="00543364" w:rsidP="003A47ED">
      <w:pPr>
        <w:pStyle w:val="300"/>
        <w:rPr>
          <w:rFonts w:ascii="宋体" w:hAnsi="宋体"/>
          <w:lang w:val="en-US"/>
        </w:rPr>
      </w:pPr>
    </w:p>
    <w:sectPr w:rsidR="00543364" w:rsidRPr="00577911"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388" w:rsidRDefault="002F0388" w:rsidP="0075251C">
      <w:r>
        <w:separator/>
      </w:r>
    </w:p>
  </w:endnote>
  <w:endnote w:type="continuationSeparator" w:id="0">
    <w:p w:rsidR="002F0388" w:rsidRDefault="002F0388"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Arial Unicode MS"/>
    <w:charset w:val="86"/>
    <w:family w:val="auto"/>
    <w:pitch w:val="variable"/>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Arial Unicode MS"/>
    <w:charset w:val="86"/>
    <w:family w:val="modern"/>
    <w:pitch w:val="fixed"/>
    <w:sig w:usb0="00000000" w:usb1="080E0800" w:usb2="00000012" w:usb3="00000000" w:csb0="00040000" w:csb1="00000000"/>
  </w:font>
  <w:font w:name="汉仪书宋二简">
    <w:altName w:val="Arial Unicode MS"/>
    <w:charset w:val="86"/>
    <w:family w:val="modern"/>
    <w:pitch w:val="fixed"/>
    <w:sig w:usb0="00000000"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0A0FAE" w:rsidRPr="000A0FAE">
          <w:rPr>
            <w:noProof/>
            <w:lang w:val="zh-CN"/>
          </w:rPr>
          <w:t>2</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388" w:rsidRDefault="002F0388" w:rsidP="0075251C">
      <w:r>
        <w:separator/>
      </w:r>
    </w:p>
  </w:footnote>
  <w:footnote w:type="continuationSeparator" w:id="0">
    <w:p w:rsidR="002F0388" w:rsidRDefault="002F0388"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2F038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2F0388"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2F038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68149B8"/>
    <w:multiLevelType w:val="hybridMultilevel"/>
    <w:tmpl w:val="DB4EDB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60">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4">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9">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5"/>
  </w:num>
  <w:num w:numId="14">
    <w:abstractNumId w:val="20"/>
  </w:num>
  <w:num w:numId="15">
    <w:abstractNumId w:val="49"/>
  </w:num>
  <w:num w:numId="16">
    <w:abstractNumId w:val="67"/>
  </w:num>
  <w:num w:numId="17">
    <w:abstractNumId w:val="46"/>
  </w:num>
  <w:num w:numId="18">
    <w:abstractNumId w:val="8"/>
  </w:num>
  <w:num w:numId="19">
    <w:abstractNumId w:val="69"/>
  </w:num>
  <w:num w:numId="20">
    <w:abstractNumId w:val="36"/>
  </w:num>
  <w:num w:numId="21">
    <w:abstractNumId w:val="66"/>
  </w:num>
  <w:num w:numId="22">
    <w:abstractNumId w:val="5"/>
  </w:num>
  <w:num w:numId="23">
    <w:abstractNumId w:val="61"/>
  </w:num>
  <w:num w:numId="24">
    <w:abstractNumId w:val="0"/>
  </w:num>
  <w:num w:numId="25">
    <w:abstractNumId w:val="54"/>
  </w:num>
  <w:num w:numId="26">
    <w:abstractNumId w:val="50"/>
  </w:num>
  <w:num w:numId="27">
    <w:abstractNumId w:val="26"/>
  </w:num>
  <w:num w:numId="28">
    <w:abstractNumId w:val="45"/>
  </w:num>
  <w:num w:numId="29">
    <w:abstractNumId w:val="21"/>
  </w:num>
  <w:num w:numId="30">
    <w:abstractNumId w:val="62"/>
  </w:num>
  <w:num w:numId="31">
    <w:abstractNumId w:val="14"/>
  </w:num>
  <w:num w:numId="32">
    <w:abstractNumId w:val="71"/>
  </w:num>
  <w:num w:numId="33">
    <w:abstractNumId w:val="53"/>
  </w:num>
  <w:num w:numId="34">
    <w:abstractNumId w:val="43"/>
  </w:num>
  <w:num w:numId="35">
    <w:abstractNumId w:val="6"/>
  </w:num>
  <w:num w:numId="36">
    <w:abstractNumId w:val="70"/>
  </w:num>
  <w:num w:numId="37">
    <w:abstractNumId w:val="2"/>
  </w:num>
  <w:num w:numId="38">
    <w:abstractNumId w:val="60"/>
  </w:num>
  <w:num w:numId="39">
    <w:abstractNumId w:val="32"/>
  </w:num>
  <w:num w:numId="40">
    <w:abstractNumId w:val="57"/>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6"/>
  </w:num>
  <w:num w:numId="48">
    <w:abstractNumId w:val="19"/>
  </w:num>
  <w:num w:numId="49">
    <w:abstractNumId w:val="15"/>
  </w:num>
  <w:num w:numId="50">
    <w:abstractNumId w:val="16"/>
  </w:num>
  <w:num w:numId="51">
    <w:abstractNumId w:val="12"/>
  </w:num>
  <w:num w:numId="52">
    <w:abstractNumId w:val="58"/>
  </w:num>
  <w:num w:numId="53">
    <w:abstractNumId w:val="47"/>
  </w:num>
  <w:num w:numId="54">
    <w:abstractNumId w:val="51"/>
  </w:num>
  <w:num w:numId="55">
    <w:abstractNumId w:val="11"/>
  </w:num>
  <w:num w:numId="56">
    <w:abstractNumId w:val="18"/>
  </w:num>
  <w:num w:numId="57">
    <w:abstractNumId w:val="41"/>
  </w:num>
  <w:num w:numId="58">
    <w:abstractNumId w:val="55"/>
  </w:num>
  <w:num w:numId="59">
    <w:abstractNumId w:val="34"/>
  </w:num>
  <w:num w:numId="60">
    <w:abstractNumId w:val="63"/>
  </w:num>
  <w:num w:numId="61">
    <w:abstractNumId w:val="68"/>
  </w:num>
  <w:num w:numId="62">
    <w:abstractNumId w:val="64"/>
  </w:num>
  <w:num w:numId="63">
    <w:abstractNumId w:val="27"/>
  </w:num>
  <w:num w:numId="64">
    <w:abstractNumId w:val="24"/>
  </w:num>
  <w:num w:numId="65">
    <w:abstractNumId w:val="59"/>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 w:numId="73">
    <w:abstractNumId w:val="5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1064A"/>
    <w:rsid w:val="00041195"/>
    <w:rsid w:val="000417CE"/>
    <w:rsid w:val="000436FA"/>
    <w:rsid w:val="00051E72"/>
    <w:rsid w:val="00090615"/>
    <w:rsid w:val="00095F8F"/>
    <w:rsid w:val="000A0FAE"/>
    <w:rsid w:val="000A28FD"/>
    <w:rsid w:val="000A3785"/>
    <w:rsid w:val="000A697E"/>
    <w:rsid w:val="000A6C62"/>
    <w:rsid w:val="000B7A31"/>
    <w:rsid w:val="000C39FE"/>
    <w:rsid w:val="000C3D7A"/>
    <w:rsid w:val="000C40D7"/>
    <w:rsid w:val="000D22C2"/>
    <w:rsid w:val="000E1A81"/>
    <w:rsid w:val="000E68D6"/>
    <w:rsid w:val="000F65C4"/>
    <w:rsid w:val="0011393E"/>
    <w:rsid w:val="00121852"/>
    <w:rsid w:val="00121F10"/>
    <w:rsid w:val="0012352B"/>
    <w:rsid w:val="00130BD2"/>
    <w:rsid w:val="00135913"/>
    <w:rsid w:val="00135DC1"/>
    <w:rsid w:val="001649DD"/>
    <w:rsid w:val="00171D04"/>
    <w:rsid w:val="00181244"/>
    <w:rsid w:val="001C17F4"/>
    <w:rsid w:val="001C3BC5"/>
    <w:rsid w:val="001C6AFB"/>
    <w:rsid w:val="001E46DB"/>
    <w:rsid w:val="001E799E"/>
    <w:rsid w:val="001F59FA"/>
    <w:rsid w:val="002045D9"/>
    <w:rsid w:val="00211BCA"/>
    <w:rsid w:val="002143E5"/>
    <w:rsid w:val="00242F3B"/>
    <w:rsid w:val="00263A36"/>
    <w:rsid w:val="002712C8"/>
    <w:rsid w:val="00272E47"/>
    <w:rsid w:val="002762B3"/>
    <w:rsid w:val="00285235"/>
    <w:rsid w:val="00292F2C"/>
    <w:rsid w:val="002B18F8"/>
    <w:rsid w:val="002B3E4A"/>
    <w:rsid w:val="002B57E5"/>
    <w:rsid w:val="002C2D52"/>
    <w:rsid w:val="002D357B"/>
    <w:rsid w:val="002E3D72"/>
    <w:rsid w:val="002F0388"/>
    <w:rsid w:val="003043F2"/>
    <w:rsid w:val="0031154A"/>
    <w:rsid w:val="003174C0"/>
    <w:rsid w:val="00321614"/>
    <w:rsid w:val="003275A3"/>
    <w:rsid w:val="00360C47"/>
    <w:rsid w:val="00363BFB"/>
    <w:rsid w:val="003679BE"/>
    <w:rsid w:val="00371705"/>
    <w:rsid w:val="003A1909"/>
    <w:rsid w:val="003A3077"/>
    <w:rsid w:val="003A47ED"/>
    <w:rsid w:val="003B2F0B"/>
    <w:rsid w:val="003B6E0F"/>
    <w:rsid w:val="003C7BA0"/>
    <w:rsid w:val="003D012D"/>
    <w:rsid w:val="003D3B48"/>
    <w:rsid w:val="00401566"/>
    <w:rsid w:val="00402FD0"/>
    <w:rsid w:val="00424F07"/>
    <w:rsid w:val="00445D16"/>
    <w:rsid w:val="00473685"/>
    <w:rsid w:val="004A531C"/>
    <w:rsid w:val="004C172D"/>
    <w:rsid w:val="004F1C71"/>
    <w:rsid w:val="00512DA4"/>
    <w:rsid w:val="005336AF"/>
    <w:rsid w:val="00543364"/>
    <w:rsid w:val="00560618"/>
    <w:rsid w:val="0057548E"/>
    <w:rsid w:val="00577911"/>
    <w:rsid w:val="005860AE"/>
    <w:rsid w:val="00587AEC"/>
    <w:rsid w:val="00591D5F"/>
    <w:rsid w:val="005A5F06"/>
    <w:rsid w:val="005C5D81"/>
    <w:rsid w:val="00631E2F"/>
    <w:rsid w:val="00632901"/>
    <w:rsid w:val="006358F2"/>
    <w:rsid w:val="00651DAE"/>
    <w:rsid w:val="00655AF3"/>
    <w:rsid w:val="00657C45"/>
    <w:rsid w:val="006751DB"/>
    <w:rsid w:val="00681D58"/>
    <w:rsid w:val="00690678"/>
    <w:rsid w:val="006A0963"/>
    <w:rsid w:val="006A1481"/>
    <w:rsid w:val="006A1D6F"/>
    <w:rsid w:val="006C596F"/>
    <w:rsid w:val="006D3626"/>
    <w:rsid w:val="006D4313"/>
    <w:rsid w:val="006E21E5"/>
    <w:rsid w:val="006E39ED"/>
    <w:rsid w:val="006E4565"/>
    <w:rsid w:val="006E522E"/>
    <w:rsid w:val="006F1D3B"/>
    <w:rsid w:val="00724812"/>
    <w:rsid w:val="0075251C"/>
    <w:rsid w:val="00755C02"/>
    <w:rsid w:val="007627A3"/>
    <w:rsid w:val="00764A8B"/>
    <w:rsid w:val="00770873"/>
    <w:rsid w:val="00774DC8"/>
    <w:rsid w:val="00776FAE"/>
    <w:rsid w:val="00782C2C"/>
    <w:rsid w:val="00786120"/>
    <w:rsid w:val="0079487A"/>
    <w:rsid w:val="0079799D"/>
    <w:rsid w:val="007A3413"/>
    <w:rsid w:val="007A4276"/>
    <w:rsid w:val="007C3B1A"/>
    <w:rsid w:val="007C4CE5"/>
    <w:rsid w:val="007D017E"/>
    <w:rsid w:val="007D6574"/>
    <w:rsid w:val="007D74FC"/>
    <w:rsid w:val="00802CD9"/>
    <w:rsid w:val="00850D72"/>
    <w:rsid w:val="00860BF5"/>
    <w:rsid w:val="00861BEB"/>
    <w:rsid w:val="00861FA8"/>
    <w:rsid w:val="00865E9A"/>
    <w:rsid w:val="00866DDA"/>
    <w:rsid w:val="008723E5"/>
    <w:rsid w:val="008979FA"/>
    <w:rsid w:val="008A356B"/>
    <w:rsid w:val="008A3A14"/>
    <w:rsid w:val="008A5358"/>
    <w:rsid w:val="008A57CD"/>
    <w:rsid w:val="008C627D"/>
    <w:rsid w:val="008E4637"/>
    <w:rsid w:val="008E7CE6"/>
    <w:rsid w:val="0090208F"/>
    <w:rsid w:val="00903174"/>
    <w:rsid w:val="00903BE9"/>
    <w:rsid w:val="009103C8"/>
    <w:rsid w:val="009111FB"/>
    <w:rsid w:val="0091745D"/>
    <w:rsid w:val="00933B03"/>
    <w:rsid w:val="009361D1"/>
    <w:rsid w:val="00945B23"/>
    <w:rsid w:val="00953203"/>
    <w:rsid w:val="00984CFD"/>
    <w:rsid w:val="00987747"/>
    <w:rsid w:val="0099298F"/>
    <w:rsid w:val="0099597F"/>
    <w:rsid w:val="009A418E"/>
    <w:rsid w:val="009A422E"/>
    <w:rsid w:val="009B45D6"/>
    <w:rsid w:val="009B5A34"/>
    <w:rsid w:val="009D423A"/>
    <w:rsid w:val="009E55C0"/>
    <w:rsid w:val="009E7782"/>
    <w:rsid w:val="009F1DEA"/>
    <w:rsid w:val="009F448F"/>
    <w:rsid w:val="009F6AF9"/>
    <w:rsid w:val="00A04BF2"/>
    <w:rsid w:val="00A05912"/>
    <w:rsid w:val="00A059B2"/>
    <w:rsid w:val="00A215BC"/>
    <w:rsid w:val="00A33EAC"/>
    <w:rsid w:val="00A350FF"/>
    <w:rsid w:val="00A37DFF"/>
    <w:rsid w:val="00A413F5"/>
    <w:rsid w:val="00A442C5"/>
    <w:rsid w:val="00A57F1B"/>
    <w:rsid w:val="00A73194"/>
    <w:rsid w:val="00A74730"/>
    <w:rsid w:val="00A84605"/>
    <w:rsid w:val="00A9104E"/>
    <w:rsid w:val="00A96E64"/>
    <w:rsid w:val="00AB2B76"/>
    <w:rsid w:val="00AE1A5B"/>
    <w:rsid w:val="00AE70E4"/>
    <w:rsid w:val="00B02317"/>
    <w:rsid w:val="00B102C5"/>
    <w:rsid w:val="00B1262E"/>
    <w:rsid w:val="00B2741B"/>
    <w:rsid w:val="00B30454"/>
    <w:rsid w:val="00B44DF8"/>
    <w:rsid w:val="00B517EB"/>
    <w:rsid w:val="00B72047"/>
    <w:rsid w:val="00B90E30"/>
    <w:rsid w:val="00BA015D"/>
    <w:rsid w:val="00BA0B71"/>
    <w:rsid w:val="00BB35E3"/>
    <w:rsid w:val="00BB4D58"/>
    <w:rsid w:val="00BC0146"/>
    <w:rsid w:val="00BC7E89"/>
    <w:rsid w:val="00BE2255"/>
    <w:rsid w:val="00C0771E"/>
    <w:rsid w:val="00C26045"/>
    <w:rsid w:val="00C353D0"/>
    <w:rsid w:val="00C66D35"/>
    <w:rsid w:val="00C73FDC"/>
    <w:rsid w:val="00C74B4B"/>
    <w:rsid w:val="00C76C96"/>
    <w:rsid w:val="00C776C9"/>
    <w:rsid w:val="00C818E5"/>
    <w:rsid w:val="00C85950"/>
    <w:rsid w:val="00C977D6"/>
    <w:rsid w:val="00CC48E2"/>
    <w:rsid w:val="00CD043D"/>
    <w:rsid w:val="00CD3599"/>
    <w:rsid w:val="00CD4399"/>
    <w:rsid w:val="00CD5E2D"/>
    <w:rsid w:val="00CD747F"/>
    <w:rsid w:val="00CE5999"/>
    <w:rsid w:val="00CF2F39"/>
    <w:rsid w:val="00D100DB"/>
    <w:rsid w:val="00D33010"/>
    <w:rsid w:val="00D443AF"/>
    <w:rsid w:val="00D541C0"/>
    <w:rsid w:val="00D55722"/>
    <w:rsid w:val="00D71170"/>
    <w:rsid w:val="00D83F5E"/>
    <w:rsid w:val="00D86068"/>
    <w:rsid w:val="00D87ABA"/>
    <w:rsid w:val="00D97D57"/>
    <w:rsid w:val="00DB1FC7"/>
    <w:rsid w:val="00DB5735"/>
    <w:rsid w:val="00DB66F0"/>
    <w:rsid w:val="00DC29EE"/>
    <w:rsid w:val="00DD2E87"/>
    <w:rsid w:val="00E10B42"/>
    <w:rsid w:val="00E17F35"/>
    <w:rsid w:val="00E23FB0"/>
    <w:rsid w:val="00E30C0E"/>
    <w:rsid w:val="00E37045"/>
    <w:rsid w:val="00E837DD"/>
    <w:rsid w:val="00E91782"/>
    <w:rsid w:val="00EA3B71"/>
    <w:rsid w:val="00EA5232"/>
    <w:rsid w:val="00EB2DF7"/>
    <w:rsid w:val="00EC09F8"/>
    <w:rsid w:val="00EC38FB"/>
    <w:rsid w:val="00EC48A5"/>
    <w:rsid w:val="00ED4EE5"/>
    <w:rsid w:val="00EE7264"/>
    <w:rsid w:val="00EE7FA8"/>
    <w:rsid w:val="00EF1C95"/>
    <w:rsid w:val="00EF27D2"/>
    <w:rsid w:val="00F00E78"/>
    <w:rsid w:val="00F02B5D"/>
    <w:rsid w:val="00F15D9F"/>
    <w:rsid w:val="00F2003B"/>
    <w:rsid w:val="00F30E1A"/>
    <w:rsid w:val="00F431AA"/>
    <w:rsid w:val="00F47C90"/>
    <w:rsid w:val="00F77E5D"/>
    <w:rsid w:val="00F77F97"/>
    <w:rsid w:val="00F907D7"/>
    <w:rsid w:val="00F91A6B"/>
    <w:rsid w:val="00FC07AB"/>
    <w:rsid w:val="00FC0898"/>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577911"/>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577911"/>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rsid w:val="00577911"/>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81">
    <w:name w:val="样式8"/>
    <w:rsid w:val="00577911"/>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577911"/>
    <w:pPr>
      <w:widowControl w:val="0"/>
      <w:topLinePunct/>
      <w:adjustRightInd w:val="0"/>
      <w:snapToGrid w:val="0"/>
      <w:spacing w:line="120" w:lineRule="exact"/>
      <w:jc w:val="both"/>
    </w:pPr>
    <w:rPr>
      <w:rFonts w:ascii="Times New Roman" w:eastAsia="宋体" w:hAnsi="Times New Roman" w:cs="Arial"/>
      <w:kern w:val="21"/>
      <w:szCs w:val="21"/>
    </w:rPr>
  </w:style>
  <w:style w:type="paragraph" w:customStyle="1" w:styleId="zw">
    <w:name w:val="zw"/>
    <w:link w:val="zwChar"/>
    <w:rsid w:val="00CF2F39"/>
    <w:pPr>
      <w:widowControl w:val="0"/>
      <w:topLinePunct/>
      <w:adjustRightInd w:val="0"/>
      <w:snapToGrid w:val="0"/>
      <w:spacing w:line="340" w:lineRule="atLeast"/>
      <w:ind w:firstLineChars="200" w:firstLine="200"/>
      <w:jc w:val="both"/>
    </w:pPr>
    <w:rPr>
      <w:rFonts w:ascii="Times New Roman" w:eastAsia="汉仪书宋二简" w:hAnsi="Times New Roman" w:cs="Times New Roman"/>
      <w:kern w:val="21"/>
      <w:szCs w:val="24"/>
    </w:rPr>
  </w:style>
  <w:style w:type="character" w:customStyle="1" w:styleId="zwChar">
    <w:name w:val="zw Char"/>
    <w:link w:val="zw"/>
    <w:rsid w:val="00CF2F39"/>
    <w:rPr>
      <w:rFonts w:ascii="Times New Roman" w:eastAsia="汉仪书宋二简" w:hAnsi="Times New Roman" w:cs="Times New Roman"/>
      <w:kern w:val="21"/>
      <w:szCs w:val="24"/>
    </w:rPr>
  </w:style>
  <w:style w:type="paragraph" w:customStyle="1" w:styleId="afa">
    <w:name w:val="表头"/>
    <w:rsid w:val="0001064A"/>
    <w:pPr>
      <w:widowControl w:val="0"/>
      <w:topLinePunct/>
      <w:spacing w:line="290" w:lineRule="atLeast"/>
      <w:jc w:val="center"/>
    </w:pPr>
    <w:rPr>
      <w:rFonts w:ascii="Arial" w:eastAsia="黑体" w:hAnsi="Arial" w:cs="Times New Roman"/>
      <w:kern w:val="18"/>
      <w:sz w:val="18"/>
      <w:szCs w:val="18"/>
      <w:lang w:val="en-GB"/>
    </w:rPr>
  </w:style>
  <w:style w:type="paragraph" w:customStyle="1" w:styleId="afb">
    <w:name w:val="表文"/>
    <w:link w:val="Charb"/>
    <w:rsid w:val="0001064A"/>
    <w:pPr>
      <w:widowControl w:val="0"/>
      <w:topLinePunct/>
      <w:spacing w:line="290" w:lineRule="atLeast"/>
    </w:pPr>
    <w:rPr>
      <w:rFonts w:ascii="Times New Roman" w:eastAsia="宋体" w:hAnsi="Times New Roman" w:cs="Times New Roman"/>
      <w:kern w:val="18"/>
      <w:sz w:val="18"/>
      <w:szCs w:val="18"/>
    </w:rPr>
  </w:style>
  <w:style w:type="character" w:customStyle="1" w:styleId="Charb">
    <w:name w:val="表文 Char"/>
    <w:basedOn w:val="a0"/>
    <w:link w:val="afb"/>
    <w:rsid w:val="0001064A"/>
    <w:rPr>
      <w:rFonts w:ascii="Times New Roman" w:eastAsia="宋体" w:hAnsi="Times New Roman" w:cs="Times New Roman"/>
      <w:kern w:val="18"/>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577911"/>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577911"/>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rsid w:val="00577911"/>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81">
    <w:name w:val="样式8"/>
    <w:rsid w:val="00577911"/>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577911"/>
    <w:pPr>
      <w:widowControl w:val="0"/>
      <w:topLinePunct/>
      <w:adjustRightInd w:val="0"/>
      <w:snapToGrid w:val="0"/>
      <w:spacing w:line="120" w:lineRule="exact"/>
      <w:jc w:val="both"/>
    </w:pPr>
    <w:rPr>
      <w:rFonts w:ascii="Times New Roman" w:eastAsia="宋体" w:hAnsi="Times New Roman" w:cs="Arial"/>
      <w:kern w:val="21"/>
      <w:szCs w:val="21"/>
    </w:rPr>
  </w:style>
  <w:style w:type="paragraph" w:customStyle="1" w:styleId="zw">
    <w:name w:val="zw"/>
    <w:link w:val="zwChar"/>
    <w:rsid w:val="00CF2F39"/>
    <w:pPr>
      <w:widowControl w:val="0"/>
      <w:topLinePunct/>
      <w:adjustRightInd w:val="0"/>
      <w:snapToGrid w:val="0"/>
      <w:spacing w:line="340" w:lineRule="atLeast"/>
      <w:ind w:firstLineChars="200" w:firstLine="200"/>
      <w:jc w:val="both"/>
    </w:pPr>
    <w:rPr>
      <w:rFonts w:ascii="Times New Roman" w:eastAsia="汉仪书宋二简" w:hAnsi="Times New Roman" w:cs="Times New Roman"/>
      <w:kern w:val="21"/>
      <w:szCs w:val="24"/>
    </w:rPr>
  </w:style>
  <w:style w:type="character" w:customStyle="1" w:styleId="zwChar">
    <w:name w:val="zw Char"/>
    <w:link w:val="zw"/>
    <w:rsid w:val="00CF2F39"/>
    <w:rPr>
      <w:rFonts w:ascii="Times New Roman" w:eastAsia="汉仪书宋二简" w:hAnsi="Times New Roman" w:cs="Times New Roman"/>
      <w:kern w:val="21"/>
      <w:szCs w:val="24"/>
    </w:rPr>
  </w:style>
  <w:style w:type="paragraph" w:customStyle="1" w:styleId="afa">
    <w:name w:val="表头"/>
    <w:rsid w:val="0001064A"/>
    <w:pPr>
      <w:widowControl w:val="0"/>
      <w:topLinePunct/>
      <w:spacing w:line="290" w:lineRule="atLeast"/>
      <w:jc w:val="center"/>
    </w:pPr>
    <w:rPr>
      <w:rFonts w:ascii="Arial" w:eastAsia="黑体" w:hAnsi="Arial" w:cs="Times New Roman"/>
      <w:kern w:val="18"/>
      <w:sz w:val="18"/>
      <w:szCs w:val="18"/>
      <w:lang w:val="en-GB"/>
    </w:rPr>
  </w:style>
  <w:style w:type="paragraph" w:customStyle="1" w:styleId="afb">
    <w:name w:val="表文"/>
    <w:link w:val="Charb"/>
    <w:rsid w:val="0001064A"/>
    <w:pPr>
      <w:widowControl w:val="0"/>
      <w:topLinePunct/>
      <w:spacing w:line="290" w:lineRule="atLeast"/>
    </w:pPr>
    <w:rPr>
      <w:rFonts w:ascii="Times New Roman" w:eastAsia="宋体" w:hAnsi="Times New Roman" w:cs="Times New Roman"/>
      <w:kern w:val="18"/>
      <w:sz w:val="18"/>
      <w:szCs w:val="18"/>
    </w:rPr>
  </w:style>
  <w:style w:type="character" w:customStyle="1" w:styleId="Charb">
    <w:name w:val="表文 Char"/>
    <w:basedOn w:val="a0"/>
    <w:link w:val="afb"/>
    <w:rsid w:val="0001064A"/>
    <w:rPr>
      <w:rFonts w:ascii="Times New Roman" w:eastAsia="宋体" w:hAnsi="Times New Roman" w:cs="Times New Roman"/>
      <w:kern w:val="1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5AE56-230F-429A-8FD3-036FA9A8A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94</Words>
  <Characters>540</Characters>
  <Application>Microsoft Office Word</Application>
  <DocSecurity>0</DocSecurity>
  <Lines>4</Lines>
  <Paragraphs>1</Paragraphs>
  <ScaleCrop>false</ScaleCrop>
  <Company>Sky123.Org</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yaling.he(何娅玲)</cp:lastModifiedBy>
  <cp:revision>30</cp:revision>
  <dcterms:created xsi:type="dcterms:W3CDTF">2016-10-28T01:58:00Z</dcterms:created>
  <dcterms:modified xsi:type="dcterms:W3CDTF">2016-11-21T03:29:00Z</dcterms:modified>
</cp:coreProperties>
</file>