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0E2C289"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360" w:after="0"/>
        <w:jc w:val="center"/>
        <w:rPr>
          <w:rFonts w:ascii="Times New Roman" w:hAnsi="Times New Roman"/>
          <w:b w:val="1"/>
          <w:sz w:val="28"/>
        </w:rPr>
      </w:pPr>
      <w:r>
        <w:rPr>
          <w:rFonts w:ascii="Times New Roman" w:hAnsi="Times New Roman"/>
          <w:b w:val="1"/>
          <w:sz w:val="28"/>
        </w:rPr>
        <w:t>Міністерство освіти і науки України</w:t>
      </w:r>
    </w:p>
    <w:p>
      <w:pPr>
        <w:spacing w:lineRule="auto" w:line="360" w:after="0"/>
        <w:jc w:val="center"/>
        <w:rPr>
          <w:rFonts w:ascii="Times New Roman" w:hAnsi="Times New Roman"/>
          <w:b w:val="1"/>
          <w:sz w:val="28"/>
        </w:rPr>
      </w:pPr>
      <w:r>
        <w:rPr>
          <w:rFonts w:ascii="Times New Roman" w:hAnsi="Times New Roman"/>
          <w:b w:val="1"/>
          <w:sz w:val="28"/>
        </w:rPr>
        <w:t>Західноукраїнський національний університет</w:t>
      </w:r>
    </w:p>
    <w:p>
      <w:pPr>
        <w:spacing w:lineRule="auto" w:line="360" w:after="0"/>
        <w:jc w:val="center"/>
        <w:rPr>
          <w:rFonts w:ascii="Times New Roman" w:hAnsi="Times New Roman"/>
          <w:b w:val="1"/>
          <w:sz w:val="28"/>
        </w:rPr>
      </w:pPr>
      <w:r>
        <w:rPr>
          <w:rFonts w:ascii="Times New Roman" w:hAnsi="Times New Roman"/>
          <w:b w:val="1"/>
          <w:sz w:val="28"/>
        </w:rPr>
        <w:t>Факультет комп’ютерних інформаційних технологій</w:t>
      </w:r>
    </w:p>
    <w:p>
      <w:pPr>
        <w:spacing w:lineRule="auto" w:line="360" w:after="0"/>
        <w:jc w:val="center"/>
        <w:rPr>
          <w:rFonts w:ascii="Times New Roman" w:hAnsi="Times New Roman"/>
          <w:b w:val="1"/>
          <w:sz w:val="28"/>
        </w:rPr>
      </w:pPr>
      <w:r>
        <w:rPr>
          <w:rFonts w:ascii="Times New Roman" w:hAnsi="Times New Roman"/>
          <w:b w:val="1"/>
          <w:sz w:val="28"/>
        </w:rPr>
        <w:t>Кафедра інформаційно-обчислювальних систем і управління</w:t>
      </w:r>
    </w:p>
    <w:p>
      <w:pPr>
        <w:spacing w:lineRule="auto" w:line="360" w:after="0"/>
        <w:rPr>
          <w:rFonts w:ascii="Times New Roman" w:hAnsi="Times New Roman"/>
          <w:b w:val="1"/>
          <w:sz w:val="28"/>
        </w:rPr>
      </w:pPr>
    </w:p>
    <w:p>
      <w:pPr>
        <w:spacing w:lineRule="auto" w:line="360" w:after="0"/>
        <w:rPr>
          <w:rFonts w:ascii="Times New Roman" w:hAnsi="Times New Roman"/>
          <w:sz w:val="28"/>
        </w:rPr>
      </w:pPr>
    </w:p>
    <w:p>
      <w:pPr>
        <w:spacing w:lineRule="auto" w:line="360" w:after="0"/>
        <w:rPr>
          <w:rFonts w:ascii="Times New Roman" w:hAnsi="Times New Roman"/>
          <w:sz w:val="28"/>
        </w:rPr>
      </w:pPr>
    </w:p>
    <w:p>
      <w:pPr>
        <w:spacing w:lineRule="auto" w:line="360" w:after="0"/>
        <w:rPr>
          <w:rFonts w:ascii="Times New Roman" w:hAnsi="Times New Roman"/>
          <w:sz w:val="28"/>
        </w:rPr>
      </w:pPr>
    </w:p>
    <w:p>
      <w:pPr>
        <w:spacing w:lineRule="auto" w:line="360" w:after="0"/>
        <w:rPr>
          <w:rFonts w:ascii="Times New Roman" w:hAnsi="Times New Roman"/>
          <w:sz w:val="28"/>
        </w:rPr>
      </w:pPr>
    </w:p>
    <w:p>
      <w:pPr>
        <w:spacing w:lineRule="auto" w:line="360" w:after="0"/>
        <w:rPr>
          <w:rFonts w:ascii="Times New Roman" w:hAnsi="Times New Roman"/>
          <w:b w:val="1"/>
          <w:sz w:val="32"/>
        </w:rPr>
      </w:pPr>
    </w:p>
    <w:p>
      <w:pPr>
        <w:spacing w:lineRule="auto" w:line="360" w:after="0"/>
        <w:jc w:val="center"/>
        <w:rPr>
          <w:rFonts w:ascii="Times New Roman" w:hAnsi="Times New Roman"/>
          <w:b w:val="1"/>
          <w:sz w:val="32"/>
        </w:rPr>
      </w:pPr>
      <w:r>
        <w:rPr>
          <w:rFonts w:ascii="Times New Roman" w:hAnsi="Times New Roman"/>
          <w:b w:val="1"/>
          <w:sz w:val="32"/>
        </w:rPr>
        <w:t>Лабораторна робота №6</w:t>
      </w:r>
    </w:p>
    <w:p>
      <w:pPr>
        <w:spacing w:lineRule="auto" w:line="360" w:after="0"/>
        <w:jc w:val="center"/>
        <w:rPr>
          <w:rFonts w:ascii="Times New Roman" w:hAnsi="Times New Roman"/>
          <w:b w:val="1"/>
          <w:color w:val="212529"/>
          <w:sz w:val="28"/>
        </w:rPr>
      </w:pPr>
      <w:r>
        <w:rPr>
          <w:rFonts w:ascii="Times New Roman" w:hAnsi="Times New Roman"/>
          <w:b w:val="1"/>
          <w:sz w:val="28"/>
        </w:rPr>
        <w:t>з дисципліни «Основи комп’ютерних наук »</w:t>
      </w:r>
    </w:p>
    <w:p>
      <w:pPr>
        <w:spacing w:lineRule="auto" w:line="360" w:after="0"/>
        <w:rPr>
          <w:rFonts w:ascii="Times New Roman" w:hAnsi="Times New Roman"/>
          <w:b w:val="1"/>
          <w:sz w:val="28"/>
        </w:rPr>
      </w:pPr>
    </w:p>
    <w:p>
      <w:pPr>
        <w:spacing w:lineRule="auto" w:line="360" w:after="0"/>
        <w:rPr>
          <w:rFonts w:ascii="Times New Roman" w:hAnsi="Times New Roman"/>
          <w:sz w:val="28"/>
        </w:rPr>
      </w:pPr>
    </w:p>
    <w:p>
      <w:pPr>
        <w:spacing w:lineRule="auto" w:line="360" w:after="0"/>
        <w:rPr>
          <w:rFonts w:ascii="Times New Roman" w:hAnsi="Times New Roman"/>
          <w:sz w:val="28"/>
        </w:rPr>
      </w:pPr>
    </w:p>
    <w:p>
      <w:pPr>
        <w:spacing w:lineRule="auto" w:line="360" w:after="0"/>
        <w:rPr>
          <w:rFonts w:ascii="Times New Roman" w:hAnsi="Times New Roman"/>
          <w:sz w:val="28"/>
        </w:rPr>
      </w:pPr>
    </w:p>
    <w:p>
      <w:pPr>
        <w:tabs>
          <w:tab w:val="left" w:pos="5235" w:leader="none"/>
          <w:tab w:val="left" w:pos="6225" w:leader="none"/>
        </w:tabs>
        <w:spacing w:lineRule="auto" w:line="360" w:after="0"/>
        <w:jc w:val="left"/>
        <w:rPr>
          <w:rFonts w:ascii="Times New Roman" w:hAnsi="Times New Roman"/>
          <w:b w:val="1"/>
          <w:sz w:val="28"/>
        </w:rPr>
      </w:pPr>
    </w:p>
    <w:p>
      <w:pPr>
        <w:tabs>
          <w:tab w:val="left" w:pos="5235" w:leader="none"/>
          <w:tab w:val="left" w:pos="6225" w:leader="none"/>
        </w:tabs>
        <w:spacing w:lineRule="auto" w:line="360" w:after="0"/>
        <w:ind w:left="6237"/>
        <w:jc w:val="left"/>
        <w:rPr>
          <w:rFonts w:ascii="Times New Roman" w:hAnsi="Times New Roman"/>
          <w:b w:val="1"/>
          <w:sz w:val="28"/>
        </w:rPr>
      </w:pPr>
      <w:r>
        <w:rPr>
          <w:rFonts w:ascii="Times New Roman" w:hAnsi="Times New Roman"/>
          <w:b w:val="1"/>
          <w:sz w:val="28"/>
        </w:rPr>
        <w:t>Виконав:</w:t>
      </w:r>
    </w:p>
    <w:p>
      <w:pPr>
        <w:spacing w:lineRule="auto" w:line="360" w:after="0"/>
        <w:ind w:left="6237"/>
        <w:rPr>
          <w:rFonts w:ascii="Times New Roman" w:hAnsi="Times New Roman"/>
          <w:sz w:val="28"/>
        </w:rPr>
      </w:pPr>
      <w:r>
        <w:rPr>
          <w:rFonts w:ascii="Times New Roman" w:hAnsi="Times New Roman"/>
          <w:sz w:val="28"/>
        </w:rPr>
        <w:t>Студент групи К</w:t>
      </w:r>
      <w:r>
        <w:rPr>
          <w:rFonts w:ascii="Times New Roman" w:hAnsi="Times New Roman"/>
          <w:sz w:val="28"/>
        </w:rPr>
        <w:t>Н</w:t>
      </w:r>
      <w:r>
        <w:rPr>
          <w:rFonts w:ascii="Times New Roman" w:hAnsi="Times New Roman"/>
          <w:sz w:val="28"/>
        </w:rPr>
        <w:t>-1</w:t>
      </w:r>
      <w:r>
        <w:rPr>
          <w:rFonts w:ascii="Times New Roman" w:hAnsi="Times New Roman"/>
          <w:sz w:val="28"/>
        </w:rPr>
        <w:t>2</w:t>
      </w:r>
    </w:p>
    <w:p>
      <w:pPr>
        <w:spacing w:lineRule="auto" w:line="360" w:after="0"/>
        <w:ind w:left="6237"/>
        <w:rPr>
          <w:rFonts w:ascii="Times New Roman" w:hAnsi="Times New Roman"/>
          <w:sz w:val="28"/>
        </w:rPr>
      </w:pPr>
      <w:r>
        <w:rPr>
          <w:rFonts w:ascii="Times New Roman" w:hAnsi="Times New Roman"/>
          <w:sz w:val="28"/>
        </w:rPr>
        <w:t xml:space="preserve">Дударчук Олександр </w:t>
      </w:r>
    </w:p>
    <w:p>
      <w:pPr>
        <w:spacing w:lineRule="auto" w:line="360" w:after="0"/>
        <w:ind w:left="6237"/>
        <w:rPr>
          <w:rFonts w:ascii="Times New Roman" w:hAnsi="Times New Roman"/>
          <w:sz w:val="28"/>
        </w:rPr>
      </w:pPr>
    </w:p>
    <w:p>
      <w:pPr>
        <w:spacing w:lineRule="auto" w:line="360" w:after="0"/>
        <w:ind w:left="6237"/>
        <w:rPr>
          <w:rFonts w:ascii="Times New Roman" w:hAnsi="Times New Roman"/>
          <w:sz w:val="28"/>
        </w:rPr>
      </w:pPr>
    </w:p>
    <w:p>
      <w:pPr>
        <w:spacing w:lineRule="auto" w:line="360" w:after="0"/>
        <w:ind w:left="6237"/>
        <w:rPr>
          <w:rFonts w:ascii="Times New Roman" w:hAnsi="Times New Roman"/>
          <w:sz w:val="28"/>
        </w:rPr>
      </w:pPr>
    </w:p>
    <w:p>
      <w:pPr>
        <w:spacing w:lineRule="auto" w:line="360" w:after="0"/>
        <w:ind w:left="6237"/>
        <w:rPr>
          <w:rFonts w:ascii="Times New Roman" w:hAnsi="Times New Roman"/>
          <w:sz w:val="28"/>
        </w:rPr>
      </w:pPr>
    </w:p>
    <w:p>
      <w:pPr>
        <w:spacing w:lineRule="auto" w:line="360" w:after="0"/>
        <w:ind w:left="6237"/>
        <w:rPr>
          <w:rFonts w:ascii="Times New Roman" w:hAnsi="Times New Roman"/>
          <w:b w:val="1"/>
          <w:sz w:val="28"/>
        </w:rPr>
      </w:pPr>
      <w:r>
        <w:rPr>
          <w:rFonts w:ascii="Times New Roman" w:hAnsi="Times New Roman"/>
          <w:b w:val="1"/>
          <w:sz w:val="28"/>
        </w:rPr>
        <w:t>Перевірив</w:t>
      </w:r>
      <w:r>
        <w:rPr>
          <w:rFonts w:ascii="Times New Roman" w:hAnsi="Times New Roman"/>
          <w:b w:val="1"/>
          <w:sz w:val="28"/>
        </w:rPr>
        <w:t>:</w:t>
      </w:r>
    </w:p>
    <w:p>
      <w:pPr>
        <w:spacing w:lineRule="auto" w:line="360" w:after="0"/>
        <w:ind w:left="5760"/>
        <w:rPr>
          <w:rFonts w:ascii="Times New Roman" w:hAnsi="Times New Roman"/>
          <w:sz w:val="28"/>
        </w:rPr>
      </w:pPr>
      <w:r>
        <w:rPr>
          <w:rFonts w:ascii="Times New Roman" w:hAnsi="Times New Roman"/>
          <w:sz w:val="28"/>
        </w:rPr>
        <w:t xml:space="preserve">      </w:t>
      </w:r>
      <w:r>
        <w:rPr>
          <w:rFonts w:ascii="Times New Roman" w:hAnsi="Times New Roman"/>
          <w:sz w:val="28"/>
        </w:rPr>
        <w:t xml:space="preserve"> </w:t>
      </w:r>
      <w:r>
        <w:rPr>
          <w:rFonts w:ascii="Times New Roman" w:hAnsi="Times New Roman"/>
          <w:sz w:val="28"/>
        </w:rPr>
        <w:t>К</w:t>
      </w:r>
      <w:r>
        <w:rPr>
          <w:rFonts w:ascii="Times New Roman" w:hAnsi="Times New Roman"/>
          <w:sz w:val="28"/>
        </w:rPr>
        <w:t>іт</w:t>
      </w:r>
      <w:r>
        <w:rPr>
          <w:rFonts w:ascii="Times New Roman" w:hAnsi="Times New Roman"/>
          <w:sz w:val="28"/>
        </w:rPr>
        <w:t xml:space="preserve">  </w:t>
      </w:r>
      <w:r>
        <w:rPr>
          <w:rFonts w:ascii="Times New Roman" w:hAnsi="Times New Roman"/>
          <w:sz w:val="28"/>
        </w:rPr>
        <w:t>І.</w:t>
      </w:r>
      <w:r>
        <w:rPr>
          <w:rFonts w:ascii="Times New Roman" w:hAnsi="Times New Roman"/>
          <w:sz w:val="28"/>
        </w:rPr>
        <w:t>Р</w:t>
      </w:r>
      <w:r>
        <w:rPr>
          <w:rFonts w:ascii="Times New Roman" w:hAnsi="Times New Roman"/>
          <w:sz w:val="28"/>
        </w:rPr>
        <w:t>.</w:t>
      </w:r>
    </w:p>
    <w:p>
      <w:pPr>
        <w:spacing w:lineRule="auto" w:line="360" w:after="0"/>
        <w:rPr>
          <w:rFonts w:ascii="Times New Roman" w:hAnsi="Times New Roman"/>
          <w:sz w:val="28"/>
        </w:rPr>
      </w:pPr>
    </w:p>
    <w:p>
      <w:pPr>
        <w:spacing w:lineRule="auto" w:line="360" w:after="0"/>
        <w:jc w:val="center"/>
        <w:rPr>
          <w:rFonts w:ascii="Times New Roman" w:hAnsi="Times New Roman"/>
          <w:sz w:val="28"/>
        </w:rPr>
      </w:pPr>
    </w:p>
    <w:p>
      <w:pPr>
        <w:spacing w:lineRule="auto" w:line="360" w:after="0"/>
        <w:jc w:val="center"/>
        <w:rPr>
          <w:rFonts w:ascii="Times New Roman" w:hAnsi="Times New Roman"/>
          <w:sz w:val="28"/>
        </w:rPr>
      </w:pPr>
    </w:p>
    <w:p>
      <w:pPr>
        <w:spacing w:lineRule="auto" w:line="360" w:after="0"/>
        <w:jc w:val="center"/>
        <w:rPr>
          <w:rFonts w:ascii="Times New Roman" w:hAnsi="Times New Roman"/>
          <w:sz w:val="28"/>
        </w:rPr>
      </w:pPr>
    </w:p>
    <w:p>
      <w:pPr>
        <w:spacing w:lineRule="auto" w:line="360" w:after="0"/>
        <w:jc w:val="center"/>
        <w:rPr>
          <w:rFonts w:ascii="Times New Roman" w:hAnsi="Times New Roman"/>
          <w:sz w:val="28"/>
        </w:rPr>
      </w:pPr>
    </w:p>
    <w:p>
      <w:pPr>
        <w:spacing w:lineRule="auto" w:line="360" w:after="0"/>
        <w:jc w:val="center"/>
        <w:rPr>
          <w:rFonts w:ascii="Times New Roman" w:hAnsi="Times New Roman"/>
          <w:sz w:val="28"/>
        </w:rPr>
      </w:pPr>
    </w:p>
    <w:p>
      <w:pPr>
        <w:spacing w:lineRule="auto" w:line="360" w:after="0"/>
        <w:jc w:val="center"/>
        <w:rPr>
          <w:rFonts w:ascii="Times New Roman" w:hAnsi="Times New Roman"/>
          <w:sz w:val="28"/>
        </w:rPr>
      </w:pPr>
    </w:p>
    <w:p>
      <w:pPr>
        <w:spacing w:lineRule="auto" w:line="360" w:after="0"/>
        <w:jc w:val="center"/>
        <w:rPr>
          <w:rFonts w:ascii="Times New Roman" w:hAnsi="Times New Roman"/>
          <w:sz w:val="28"/>
        </w:rPr>
      </w:pPr>
    </w:p>
    <w:p>
      <w:pPr>
        <w:spacing w:lineRule="auto" w:line="360" w:after="0"/>
        <w:jc w:val="center"/>
        <w:rPr>
          <w:rFonts w:ascii="Times New Roman" w:hAnsi="Times New Roman"/>
          <w:sz w:val="28"/>
        </w:rPr>
      </w:pPr>
      <w:r>
        <w:rPr>
          <w:rFonts w:ascii="Times New Roman" w:hAnsi="Times New Roman"/>
          <w:b w:val="1"/>
          <w:sz w:val="28"/>
        </w:rPr>
        <w:t>Тернопіль 2023</w:t>
      </w:r>
      <w:r>
        <w:rPr>
          <w:rFonts w:ascii="Times New Roman" w:hAnsi="Times New Roman"/>
          <w:sz w:val="28"/>
        </w:rPr>
        <w:br w:type="page"/>
      </w:r>
    </w:p>
    <w:p>
      <w:pPr>
        <w:spacing w:lineRule="auto" w:line="360" w:after="0"/>
        <w:jc w:val="center"/>
        <w:rPr>
          <w:rFonts w:ascii="Times New Roman" w:hAnsi="Times New Roman"/>
          <w:b w:val="1"/>
          <w:sz w:val="28"/>
        </w:rPr>
      </w:pPr>
      <w:bookmarkStart w:id="0" w:name="__RefHeading__4328_1383177931"/>
      <w:r>
        <w:rPr>
          <w:rFonts w:ascii="Times New Roman" w:hAnsi="Times New Roman"/>
          <w:b w:val="1"/>
          <w:sz w:val="28"/>
        </w:rPr>
        <w:t>Лабораторна робота №</w:t>
      </w:r>
      <w:bookmarkEnd w:id="0"/>
      <w:r>
        <w:rPr>
          <w:rFonts w:ascii="Times New Roman" w:hAnsi="Times New Roman"/>
          <w:b w:val="1"/>
          <w:sz w:val="28"/>
        </w:rPr>
        <w:t>6</w:t>
      </w:r>
    </w:p>
    <w:p>
      <w:pPr>
        <w:spacing w:lineRule="auto" w:line="360" w:after="0"/>
        <w:jc w:val="center"/>
      </w:pPr>
      <w:r>
        <w:rPr>
          <w:rFonts w:ascii="Times New Roman" w:hAnsi="Times New Roman"/>
          <w:b w:val="1"/>
          <w:sz w:val="28"/>
        </w:rPr>
        <w:t>Методи розробки програмного забезпечення</w:t>
      </w:r>
      <w:r>
        <w:t xml:space="preserve"> </w:t>
      </w:r>
    </w:p>
    <w:p>
      <w:pPr>
        <w:spacing w:lineRule="auto" w:line="360" w:after="0"/>
        <w:rPr>
          <w:rFonts w:ascii="Times New Roman" w:hAnsi="Times New Roman"/>
          <w:sz w:val="28"/>
        </w:rPr>
      </w:pPr>
      <w:r>
        <w:rPr>
          <w:rFonts w:ascii="Times New Roman" w:hAnsi="Times New Roman"/>
          <w:b w:val="1"/>
          <w:i w:val="1"/>
          <w:sz w:val="28"/>
        </w:rPr>
        <w:t>Мета:</w:t>
      </w:r>
      <w:r>
        <w:rPr>
          <w:rFonts w:ascii="Times New Roman" w:hAnsi="Times New Roman"/>
          <w:sz w:val="28"/>
        </w:rPr>
        <w:t xml:space="preserve"> Ознайомитися з основними методами розробки програмного забезпечення.</w:t>
      </w:r>
    </w:p>
    <w:p>
      <w:pPr>
        <w:spacing w:lineRule="auto" w:line="360" w:after="0"/>
        <w:rPr>
          <w:rFonts w:ascii="Times New Roman" w:hAnsi="Times New Roman"/>
          <w:sz w:val="28"/>
        </w:rPr>
      </w:pPr>
    </w:p>
    <w:p>
      <w:pPr>
        <w:spacing w:lineRule="auto" w:line="360" w:after="0"/>
        <w:rPr>
          <w:rFonts w:ascii="Times New Roman" w:hAnsi="Times New Roman"/>
          <w:sz w:val="28"/>
        </w:rPr>
      </w:pPr>
    </w:p>
    <w:p>
      <w:pPr>
        <w:spacing w:lineRule="auto" w:line="360" w:after="0"/>
        <w:rPr>
          <w:rFonts w:ascii="Times New Roman" w:hAnsi="Times New Roman"/>
          <w:b w:val="1"/>
          <w:sz w:val="28"/>
        </w:rPr>
      </w:pPr>
      <w:r>
        <w:rPr>
          <w:rFonts w:ascii="Times New Roman" w:hAnsi="Times New Roman"/>
          <w:sz w:val="28"/>
        </w:rPr>
        <w:t xml:space="preserve">                                               </w:t>
      </w:r>
      <w:r>
        <w:rPr>
          <w:rFonts w:ascii="Times New Roman" w:hAnsi="Times New Roman"/>
          <w:b w:val="1"/>
          <w:sz w:val="28"/>
        </w:rPr>
        <w:t xml:space="preserve">      </w:t>
      </w:r>
      <w:r>
        <w:rPr>
          <w:rFonts w:ascii="Times New Roman" w:hAnsi="Times New Roman"/>
          <w:b w:val="1"/>
          <w:sz w:val="28"/>
        </w:rPr>
        <w:t>Ва</w:t>
      </w:r>
      <w:r>
        <w:rPr>
          <w:rFonts w:ascii="Times New Roman" w:hAnsi="Times New Roman"/>
          <w:b w:val="1"/>
          <w:sz w:val="28"/>
        </w:rPr>
        <w:t xml:space="preserve">ріант </w:t>
      </w:r>
      <w:r>
        <w:rPr>
          <w:rFonts w:ascii="Times New Roman" w:hAnsi="Times New Roman"/>
          <w:b w:val="1"/>
          <w:sz w:val="28"/>
        </w:rPr>
        <w:t>7</w:t>
      </w:r>
    </w:p>
    <w:p>
      <w:pPr>
        <w:rPr>
          <w:rFonts w:ascii="Times New Roman" w:hAnsi="Times New Roman"/>
          <w:sz w:val="28"/>
        </w:rPr>
      </w:pPr>
    </w:p>
    <w:p>
      <w:pPr>
        <w:rPr>
          <w:rFonts w:ascii="Times New Roman" w:hAnsi="Times New Roman"/>
          <w:sz w:val="28"/>
        </w:rPr>
      </w:pPr>
    </w:p>
    <w:p>
      <w:pPr>
        <w:rPr>
          <w:rFonts w:ascii="Times New Roman" w:hAnsi="Times New Roman"/>
          <w:sz w:val="28"/>
        </w:rPr>
      </w:pPr>
      <w:r>
        <w:rPr>
          <w:rFonts w:ascii="Times New Roman" w:hAnsi="Times New Roman"/>
          <w:sz w:val="28"/>
        </w:rPr>
        <w:t>MPlayer OS X — це проект на основі порту MPlayer (The Movie Player для Linux) на платформу Mac OS X. Він складається зі скомпільованих двійкових файлів mplayer і mencoder, окремого графічного інтерфейсу для mencoder і автономної програми програвача Cocoa на основі двійкових файлів mplayer.</w:t>
      </w:r>
    </w:p>
    <w:p>
      <w:pPr>
        <w:rPr>
          <w:rFonts w:ascii="Times New Roman" w:hAnsi="Times New Roman"/>
          <w:sz w:val="28"/>
        </w:rPr>
      </w:pPr>
      <w:r>
        <w:rPr>
          <w:rFonts w:ascii="Times New Roman" w:hAnsi="Times New Roman"/>
          <w:sz w:val="28"/>
        </w:rPr>
        <w:t xml:space="preserve"> </w:t>
      </w:r>
      <w:r>
        <w:rPr>
          <w:rFonts w:ascii="Times New Roman" w:hAnsi="Times New Roman"/>
          <w:sz w:val="28"/>
        </w:rPr>
        <w:t>М</w:t>
      </w:r>
      <w:r>
        <w:rPr>
          <w:rFonts w:ascii="Times New Roman" w:hAnsi="Times New Roman"/>
          <w:sz w:val="28"/>
        </w:rPr>
        <w:t>ожна виділити такі основні характеристики MPlayer OS X, які сприяють його популярності:</w:t>
      </w:r>
    </w:p>
    <w:p>
      <w:pPr>
        <w:rPr>
          <w:rFonts w:ascii="Times New Roman" w:hAnsi="Times New Roman"/>
          <w:sz w:val="28"/>
        </w:rPr>
      </w:pPr>
    </w:p>
    <w:p>
      <w:pPr>
        <w:rPr>
          <w:rFonts w:ascii="Times New Roman" w:hAnsi="Times New Roman"/>
          <w:sz w:val="28"/>
        </w:rPr>
      </w:pPr>
      <w:r>
        <w:rPr>
          <w:rFonts w:ascii="Times New Roman" w:hAnsi="Times New Roman"/>
          <w:sz w:val="28"/>
        </w:rPr>
        <w:t>Безкоштовність: MPlayer OS X є безкоштовним програмним забезпеченням з відкритим кодом, що робить його доступним для широкого кола користувачів.</w:t>
      </w:r>
    </w:p>
    <w:p>
      <w:pPr>
        <w:rPr>
          <w:rFonts w:ascii="Times New Roman" w:hAnsi="Times New Roman"/>
          <w:sz w:val="28"/>
        </w:rPr>
      </w:pPr>
      <w:r>
        <w:rPr>
          <w:rFonts w:ascii="Times New Roman" w:hAnsi="Times New Roman"/>
          <w:sz w:val="28"/>
        </w:rPr>
        <w:t>Підтримка широкого спектру форматів: MPlayer OS X підтримує широкий спектр відео- і звукових форматів, включаючи MP4, AVI, MKV, MP3 та AAC. Це дозволяє користувачам відтворювати більшість відеофайлів, які вони можуть знайти.</w:t>
      </w:r>
    </w:p>
    <w:p>
      <w:pPr>
        <w:rPr>
          <w:rFonts w:ascii="Times New Roman" w:hAnsi="Times New Roman"/>
          <w:sz w:val="28"/>
        </w:rPr>
      </w:pPr>
      <w:r>
        <w:rPr>
          <w:rFonts w:ascii="Times New Roman" w:hAnsi="Times New Roman"/>
          <w:sz w:val="28"/>
        </w:rPr>
        <w:t>Простий інтерфейс: MPlayer OS X має простий і інтуїтивно зрозумілий інтерфейс, який легко освоїти. Це робить його хорошим вибором для користувачів, які не хочуть витрачати багато часу на вивчення складного інтерфейсу.</w:t>
      </w:r>
    </w:p>
    <w:p>
      <w:pPr>
        <w:rPr>
          <w:rFonts w:ascii="Times New Roman" w:hAnsi="Times New Roman"/>
          <w:sz w:val="28"/>
        </w:rPr>
      </w:pPr>
      <w:r>
        <w:rPr>
          <w:rFonts w:ascii="Times New Roman" w:hAnsi="Times New Roman"/>
          <w:sz w:val="28"/>
        </w:rPr>
        <w:t>Основні задачі, через які MPlayer OS X має популярність в користуванні:</w:t>
      </w:r>
    </w:p>
    <w:p>
      <w:pPr>
        <w:rPr>
          <w:rFonts w:ascii="Times New Roman" w:hAnsi="Times New Roman"/>
          <w:sz w:val="28"/>
        </w:rPr>
      </w:pPr>
    </w:p>
    <w:p>
      <w:pPr>
        <w:rPr>
          <w:rFonts w:ascii="Times New Roman" w:hAnsi="Times New Roman"/>
          <w:sz w:val="28"/>
        </w:rPr>
      </w:pPr>
      <w:r>
        <w:rPr>
          <w:rFonts w:ascii="Times New Roman" w:hAnsi="Times New Roman"/>
          <w:sz w:val="28"/>
        </w:rPr>
        <w:t>Відтворення відео: MPlayer OS X є перш за все відеоплеєром, і він добре справляється з відтворенням відеофайлів. Він підтримує широкий спектр форматів і може відтворювати відео високої якості.</w:t>
      </w:r>
    </w:p>
    <w:p>
      <w:pPr>
        <w:rPr>
          <w:rFonts w:ascii="Times New Roman" w:hAnsi="Times New Roman"/>
          <w:sz w:val="28"/>
        </w:rPr>
      </w:pPr>
      <w:r>
        <w:rPr>
          <w:rFonts w:ascii="Times New Roman" w:hAnsi="Times New Roman"/>
          <w:sz w:val="28"/>
        </w:rPr>
        <w:t>Відтворення потокового відео: MPlayer OS X також може відтворювати потокове відео з Інтернету. Це дозволяє користувачам дивитися відео онлайн без необхідності завантажувати його на свій комп'ютер.</w:t>
      </w:r>
    </w:p>
    <w:p>
      <w:pPr>
        <w:rPr>
          <w:rFonts w:ascii="Times New Roman" w:hAnsi="Times New Roman"/>
          <w:sz w:val="28"/>
        </w:rPr>
      </w:pPr>
      <w:r>
        <w:rPr>
          <w:rFonts w:ascii="Times New Roman" w:hAnsi="Times New Roman"/>
          <w:sz w:val="28"/>
        </w:rPr>
        <w:t>Налаштування відтворення: MPlayer OS X дозволяє налаштувати відтворення відео за допомогою різних параметрів, таких як яскравість, контрастність, насиченість та субтитри. Це дозволяє користувачам налаштувати відтворення відео відповідно до своїх індивідуальних потреб.</w:t>
      </w:r>
    </w:p>
    <w:p>
      <w:pPr>
        <w:rPr>
          <w:rFonts w:ascii="Times New Roman" w:hAnsi="Times New Roman"/>
          <w:sz w:val="28"/>
        </w:rPr>
      </w:pPr>
      <w:r>
        <w:rPr>
          <w:rFonts w:ascii="Times New Roman" w:hAnsi="Times New Roman"/>
          <w:sz w:val="28"/>
        </w:rPr>
        <w:t>Завдяки цим характеристикам та можливостям MPlayer OS X є популярним вибором для користувачів, які шукають безкоштовний і потужний відеоплеєр для Mac.</w:t>
      </w:r>
    </w:p>
    <w:p>
      <w:pPr>
        <w:spacing w:lineRule="auto" w:line="360" w:after="0"/>
        <w:jc w:val="center"/>
        <w:rPr>
          <w:rFonts w:ascii="Times New Roman" w:hAnsi="Times New Roman"/>
          <w:b w:val="1"/>
          <w:sz w:val="28"/>
        </w:rPr>
      </w:pPr>
      <w:r>
        <w:rPr>
          <w:rFonts w:ascii="Times New Roman" w:hAnsi="Times New Roman"/>
          <w:b w:val="1"/>
          <w:sz w:val="28"/>
        </w:rPr>
        <w:t xml:space="preserve">Розробка </w:t>
      </w:r>
      <w:r>
        <w:rPr>
          <w:rFonts w:ascii="Times New Roman" w:hAnsi="Times New Roman"/>
          <w:b w:val="1"/>
          <w:sz w:val="28"/>
        </w:rPr>
        <w:t>M</w:t>
      </w:r>
      <w:r>
        <w:rPr>
          <w:rFonts w:ascii="Times New Roman" w:hAnsi="Times New Roman"/>
          <w:b w:val="1"/>
          <w:sz w:val="28"/>
        </w:rPr>
        <w:t>payer OS X</w:t>
      </w:r>
      <w:r>
        <w:rPr>
          <w:rFonts w:ascii="Times New Roman" w:hAnsi="Times New Roman"/>
          <w:b w:val="1"/>
          <w:sz w:val="28"/>
        </w:rPr>
        <w:t xml:space="preserve"> за допомогою інкрементної моделі розробки програмного забезпечення</w:t>
      </w:r>
    </w:p>
    <w:p>
      <w:pPr>
        <w:spacing w:lineRule="auto" w:line="360" w:after="0"/>
        <w:jc w:val="center"/>
        <w:rPr>
          <w:rFonts w:ascii="Times New Roman" w:hAnsi="Times New Roman"/>
          <w:b w:val="1"/>
          <w:sz w:val="28"/>
        </w:rPr>
      </w:pPr>
    </w:p>
    <w:p>
      <w:pPr>
        <w:rPr>
          <w:rFonts w:ascii="Times New Roman" w:hAnsi="Times New Roman"/>
          <w:sz w:val="28"/>
        </w:rPr>
      </w:pPr>
      <w:r>
        <w:rPr>
          <w:rFonts w:ascii="Times New Roman" w:hAnsi="Times New Roman"/>
          <w:sz w:val="28"/>
        </w:rPr>
        <w:t>Інкрементна модель розробки програмного забезпечення (ISDM) - це метод розробки програмного забезпечення, який фокусується на невеликих, ітеративних циклах розробки. Кожний цикл розробки, також відомий як спринт, починається з планування, за яким слідує реалізація, тестування та випуск.</w:t>
      </w:r>
    </w:p>
    <w:p>
      <w:pPr>
        <w:rPr>
          <w:rFonts w:ascii="Times New Roman" w:hAnsi="Times New Roman"/>
          <w:sz w:val="28"/>
        </w:rPr>
      </w:pPr>
    </w:p>
    <w:p>
      <w:pPr>
        <w:rPr>
          <w:rFonts w:ascii="Times New Roman" w:hAnsi="Times New Roman"/>
          <w:sz w:val="28"/>
        </w:rPr>
      </w:pPr>
      <w:r>
        <w:rPr>
          <w:rFonts w:ascii="Times New Roman" w:hAnsi="Times New Roman"/>
          <w:sz w:val="28"/>
        </w:rPr>
        <w:t>Розробка Mplayer OS X за допомогою ISDM включатиме такі кроки:</w:t>
      </w:r>
    </w:p>
    <w:p>
      <w:pPr>
        <w:rPr>
          <w:rFonts w:ascii="Times New Roman" w:hAnsi="Times New Roman"/>
          <w:sz w:val="28"/>
        </w:rPr>
      </w:pPr>
    </w:p>
    <w:p>
      <w:pPr>
        <w:rPr>
          <w:rFonts w:ascii="Times New Roman" w:hAnsi="Times New Roman"/>
          <w:sz w:val="28"/>
        </w:rPr>
      </w:pPr>
      <w:r>
        <w:rPr>
          <w:rFonts w:ascii="Times New Roman" w:hAnsi="Times New Roman"/>
          <w:sz w:val="28"/>
        </w:rPr>
        <w:t>Планування</w:t>
      </w:r>
    </w:p>
    <w:p>
      <w:pPr>
        <w:rPr>
          <w:rFonts w:ascii="Times New Roman" w:hAnsi="Times New Roman"/>
          <w:sz w:val="28"/>
        </w:rPr>
      </w:pPr>
      <w:r>
        <w:rPr>
          <w:rFonts w:ascii="Times New Roman" w:hAnsi="Times New Roman"/>
          <w:sz w:val="28"/>
        </w:rPr>
        <w:t>На етапі планування команда розробників визначає цілі та завдання для кожного спринту. Ці цілі та завдання повинні бути конкретними, вимірюваними, досяжними, актуальними та обмеженими за часом.</w:t>
      </w:r>
    </w:p>
    <w:p>
      <w:pPr>
        <w:rPr>
          <w:rFonts w:ascii="Times New Roman" w:hAnsi="Times New Roman"/>
          <w:sz w:val="28"/>
        </w:rPr>
      </w:pPr>
    </w:p>
    <w:p>
      <w:pPr>
        <w:rPr>
          <w:rFonts w:ascii="Times New Roman" w:hAnsi="Times New Roman"/>
          <w:sz w:val="28"/>
        </w:rPr>
      </w:pPr>
      <w:r>
        <w:rPr>
          <w:rFonts w:ascii="Times New Roman" w:hAnsi="Times New Roman"/>
          <w:sz w:val="28"/>
        </w:rPr>
        <w:t>Для розробки Mplayer OS X команда розробників повинна визначити, які функції та поліпшення потрібно додати до програми. Вони також повинні визначити, які тестові випадки потрібно створити для забезпечення якості програми.</w:t>
      </w:r>
    </w:p>
    <w:p>
      <w:pPr>
        <w:rPr>
          <w:rFonts w:ascii="Times New Roman" w:hAnsi="Times New Roman"/>
          <w:sz w:val="28"/>
        </w:rPr>
      </w:pPr>
    </w:p>
    <w:p>
      <w:pPr>
        <w:rPr>
          <w:rFonts w:ascii="Times New Roman" w:hAnsi="Times New Roman"/>
          <w:sz w:val="28"/>
        </w:rPr>
      </w:pPr>
      <w:r>
        <w:rPr>
          <w:rFonts w:ascii="Times New Roman" w:hAnsi="Times New Roman"/>
          <w:sz w:val="28"/>
        </w:rPr>
        <w:t>Реалізація</w:t>
      </w:r>
    </w:p>
    <w:p>
      <w:pPr>
        <w:rPr>
          <w:rFonts w:ascii="Times New Roman" w:hAnsi="Times New Roman"/>
          <w:sz w:val="28"/>
        </w:rPr>
      </w:pPr>
      <w:r>
        <w:rPr>
          <w:rFonts w:ascii="Times New Roman" w:hAnsi="Times New Roman"/>
          <w:sz w:val="28"/>
        </w:rPr>
        <w:t>На етапі реалізації команда розробників реалізує функції та поліпшення, визначені на етапі планування. Вони повинні використовувати відповідні методи розробки програмного забезпечення, такі як тестування одиниць та інтеграції.</w:t>
      </w:r>
    </w:p>
    <w:p>
      <w:pPr>
        <w:rPr>
          <w:rFonts w:ascii="Times New Roman" w:hAnsi="Times New Roman"/>
          <w:sz w:val="28"/>
        </w:rPr>
      </w:pPr>
    </w:p>
    <w:p>
      <w:pPr>
        <w:rPr>
          <w:rFonts w:ascii="Times New Roman" w:hAnsi="Times New Roman"/>
          <w:sz w:val="28"/>
        </w:rPr>
      </w:pPr>
      <w:r>
        <w:rPr>
          <w:rFonts w:ascii="Times New Roman" w:hAnsi="Times New Roman"/>
          <w:sz w:val="28"/>
        </w:rPr>
        <w:t>Для розробки Mplayer OS X команда розробників повинна створити новий код, а також внести зміни до існуючого коду. Вони повинні використовувати тестування одиниць, щоб переконатися, що новий код працює належним чином. Вони також повинні використовувати тестування інтеграції, щоб переконатися, що новий код працює належним чином з існуючим кодом.</w:t>
      </w:r>
    </w:p>
    <w:p>
      <w:pPr>
        <w:rPr>
          <w:rFonts w:ascii="Times New Roman" w:hAnsi="Times New Roman"/>
          <w:sz w:val="28"/>
        </w:rPr>
      </w:pPr>
    </w:p>
    <w:p>
      <w:pPr>
        <w:rPr>
          <w:rFonts w:ascii="Times New Roman" w:hAnsi="Times New Roman"/>
          <w:sz w:val="28"/>
        </w:rPr>
      </w:pPr>
      <w:r>
        <w:rPr>
          <w:rFonts w:ascii="Times New Roman" w:hAnsi="Times New Roman"/>
          <w:sz w:val="28"/>
        </w:rPr>
        <w:t>Тестування</w:t>
      </w:r>
    </w:p>
    <w:p>
      <w:pPr>
        <w:rPr>
          <w:rFonts w:ascii="Times New Roman" w:hAnsi="Times New Roman"/>
          <w:sz w:val="28"/>
        </w:rPr>
      </w:pPr>
      <w:r>
        <w:rPr>
          <w:rFonts w:ascii="Times New Roman" w:hAnsi="Times New Roman"/>
          <w:sz w:val="28"/>
        </w:rPr>
        <w:t>На етапі тестування команда розробників тестує програму, щоб переконатися, що вона працює належним чином. Вони повинні використовувати різні типи тестування, такі як тестування одиниць, тестування інтеграції, тестування системи та тестування приймання.</w:t>
      </w:r>
    </w:p>
    <w:p>
      <w:pPr>
        <w:rPr>
          <w:rFonts w:ascii="Times New Roman" w:hAnsi="Times New Roman"/>
          <w:sz w:val="28"/>
        </w:rPr>
      </w:pPr>
    </w:p>
    <w:p>
      <w:pPr>
        <w:rPr>
          <w:rFonts w:ascii="Times New Roman" w:hAnsi="Times New Roman"/>
          <w:sz w:val="28"/>
        </w:rPr>
      </w:pPr>
      <w:r>
        <w:rPr>
          <w:rFonts w:ascii="Times New Roman" w:hAnsi="Times New Roman"/>
          <w:sz w:val="28"/>
        </w:rPr>
        <w:t>Для розробки Mplayer OS X команда розробників повинна створити тестові випадки для всіх функцій та поліпшень, які вони додали до програми. Вони повинні використовувати різні типи тестування, щоб переконатися, що програма працює належним чином.</w:t>
      </w:r>
    </w:p>
    <w:p>
      <w:pPr>
        <w:rPr>
          <w:rFonts w:ascii="Times New Roman" w:hAnsi="Times New Roman"/>
          <w:sz w:val="28"/>
        </w:rPr>
      </w:pPr>
    </w:p>
    <w:p>
      <w:pPr>
        <w:rPr>
          <w:rFonts w:ascii="Times New Roman" w:hAnsi="Times New Roman"/>
          <w:sz w:val="28"/>
        </w:rPr>
      </w:pPr>
      <w:r>
        <w:rPr>
          <w:rFonts w:ascii="Times New Roman" w:hAnsi="Times New Roman"/>
          <w:sz w:val="28"/>
        </w:rPr>
        <w:t>Реліз</w:t>
      </w:r>
    </w:p>
    <w:p>
      <w:pPr>
        <w:rPr>
          <w:rFonts w:ascii="Times New Roman" w:hAnsi="Times New Roman"/>
          <w:sz w:val="28"/>
        </w:rPr>
      </w:pPr>
      <w:r>
        <w:rPr>
          <w:rFonts w:ascii="Times New Roman" w:hAnsi="Times New Roman"/>
          <w:sz w:val="28"/>
        </w:rPr>
        <w:t>На етапі випуску команда розробників випускає програму до користувачів. Вони повинні створити документацію та навчальні матеріали, щоб допомогти користувачам використовувати програму.</w:t>
      </w:r>
    </w:p>
    <w:p>
      <w:pPr>
        <w:rPr>
          <w:rFonts w:ascii="Times New Roman" w:hAnsi="Times New Roman"/>
          <w:sz w:val="28"/>
        </w:rPr>
      </w:pPr>
    </w:p>
    <w:p>
      <w:pPr>
        <w:rPr>
          <w:rFonts w:ascii="Times New Roman" w:hAnsi="Times New Roman"/>
          <w:sz w:val="28"/>
        </w:rPr>
      </w:pPr>
      <w:r>
        <w:rPr>
          <w:rFonts w:ascii="Times New Roman" w:hAnsi="Times New Roman"/>
          <w:sz w:val="28"/>
        </w:rPr>
        <w:t>Для розробки Mplayer OS X команда розробників повинна створити інсталяційний пакет для програми. Вони також повинні створити документацію та навчальні матеріали, щоб допомогти користувачам використовувати програму.</w:t>
      </w:r>
    </w:p>
    <w:p>
      <w:pPr>
        <w:rPr>
          <w:rFonts w:ascii="Times New Roman" w:hAnsi="Times New Roman"/>
          <w:sz w:val="28"/>
        </w:rPr>
      </w:pPr>
    </w:p>
    <w:p>
      <w:pPr>
        <w:rPr>
          <w:rFonts w:ascii="Times New Roman" w:hAnsi="Times New Roman"/>
          <w:sz w:val="28"/>
        </w:rPr>
      </w:pPr>
      <w:r>
        <w:rPr>
          <w:rFonts w:ascii="Times New Roman" w:hAnsi="Times New Roman"/>
          <w:sz w:val="28"/>
        </w:rPr>
        <w:t>Ось приклад того, як ISDM можна використовувати для розробки Mplayer OS X:</w:t>
      </w:r>
    </w:p>
    <w:p>
      <w:pPr>
        <w:rPr>
          <w:rFonts w:ascii="Times New Roman" w:hAnsi="Times New Roman"/>
          <w:sz w:val="28"/>
        </w:rPr>
      </w:pPr>
    </w:p>
    <w:p>
      <w:pPr>
        <w:rPr>
          <w:rFonts w:ascii="Times New Roman" w:hAnsi="Times New Roman"/>
          <w:sz w:val="28"/>
        </w:rPr>
      </w:pPr>
      <w:r>
        <w:rPr>
          <w:rFonts w:ascii="Times New Roman" w:hAnsi="Times New Roman"/>
          <w:sz w:val="28"/>
        </w:rPr>
        <w:t>Спринт 1</w:t>
      </w:r>
    </w:p>
    <w:p>
      <w:pPr>
        <w:rPr>
          <w:rFonts w:ascii="Times New Roman" w:hAnsi="Times New Roman"/>
          <w:sz w:val="28"/>
        </w:rPr>
      </w:pPr>
    </w:p>
    <w:p>
      <w:pPr>
        <w:rPr>
          <w:rFonts w:ascii="Times New Roman" w:hAnsi="Times New Roman"/>
          <w:sz w:val="28"/>
        </w:rPr>
      </w:pPr>
      <w:r>
        <w:rPr>
          <w:rFonts w:ascii="Times New Roman" w:hAnsi="Times New Roman"/>
          <w:sz w:val="28"/>
        </w:rPr>
        <w:t>Ціль: Додати підтримку відтворення відео H.264</w:t>
      </w:r>
    </w:p>
    <w:p>
      <w:pPr>
        <w:rPr>
          <w:rFonts w:ascii="Times New Roman" w:hAnsi="Times New Roman"/>
          <w:sz w:val="28"/>
        </w:rPr>
      </w:pPr>
      <w:r>
        <w:rPr>
          <w:rFonts w:ascii="Times New Roman" w:hAnsi="Times New Roman"/>
          <w:sz w:val="28"/>
        </w:rPr>
        <w:t>Завдання:</w:t>
      </w:r>
    </w:p>
    <w:p>
      <w:pPr>
        <w:rPr>
          <w:rFonts w:ascii="Times New Roman" w:hAnsi="Times New Roman"/>
          <w:sz w:val="28"/>
        </w:rPr>
      </w:pPr>
      <w:r>
        <w:rPr>
          <w:rFonts w:ascii="Times New Roman" w:hAnsi="Times New Roman"/>
          <w:sz w:val="28"/>
        </w:rPr>
        <w:t>Створити новий код для декодування відео H.264</w:t>
      </w:r>
    </w:p>
    <w:p>
      <w:pPr>
        <w:rPr>
          <w:rFonts w:ascii="Times New Roman" w:hAnsi="Times New Roman"/>
          <w:sz w:val="28"/>
        </w:rPr>
      </w:pPr>
      <w:r>
        <w:rPr>
          <w:rFonts w:ascii="Times New Roman" w:hAnsi="Times New Roman"/>
          <w:sz w:val="28"/>
        </w:rPr>
        <w:t>Оновити існуючий код для підтримки відео H.264</w:t>
      </w:r>
    </w:p>
    <w:p>
      <w:pPr>
        <w:rPr>
          <w:rFonts w:ascii="Times New Roman" w:hAnsi="Times New Roman"/>
          <w:sz w:val="28"/>
        </w:rPr>
      </w:pPr>
      <w:r>
        <w:rPr>
          <w:rFonts w:ascii="Times New Roman" w:hAnsi="Times New Roman"/>
          <w:sz w:val="28"/>
        </w:rPr>
        <w:t>Створити тестові випадки для відтворення відео H.264</w:t>
      </w:r>
    </w:p>
    <w:p>
      <w:pPr>
        <w:rPr>
          <w:rFonts w:ascii="Times New Roman" w:hAnsi="Times New Roman"/>
          <w:sz w:val="28"/>
        </w:rPr>
      </w:pPr>
      <w:r>
        <w:rPr>
          <w:rFonts w:ascii="Times New Roman" w:hAnsi="Times New Roman"/>
          <w:sz w:val="28"/>
        </w:rPr>
        <w:t>Спринт 2</w:t>
      </w:r>
    </w:p>
    <w:p>
      <w:pPr>
        <w:rPr>
          <w:rFonts w:ascii="Times New Roman" w:hAnsi="Times New Roman"/>
          <w:sz w:val="28"/>
        </w:rPr>
      </w:pPr>
    </w:p>
    <w:p>
      <w:pPr>
        <w:rPr>
          <w:rFonts w:ascii="Times New Roman" w:hAnsi="Times New Roman"/>
          <w:sz w:val="28"/>
        </w:rPr>
      </w:pPr>
      <w:r>
        <w:rPr>
          <w:rFonts w:ascii="Times New Roman" w:hAnsi="Times New Roman"/>
          <w:sz w:val="28"/>
        </w:rPr>
        <w:t>Ціль: Додати підтримку відтворення звуку AAC</w:t>
      </w:r>
    </w:p>
    <w:p>
      <w:pPr>
        <w:rPr>
          <w:rFonts w:ascii="Times New Roman" w:hAnsi="Times New Roman"/>
          <w:sz w:val="28"/>
        </w:rPr>
      </w:pPr>
      <w:r>
        <w:rPr>
          <w:rFonts w:ascii="Times New Roman" w:hAnsi="Times New Roman"/>
          <w:sz w:val="28"/>
        </w:rPr>
        <w:t>Завдання:</w:t>
      </w:r>
    </w:p>
    <w:p>
      <w:pPr>
        <w:rPr>
          <w:rFonts w:ascii="Times New Roman" w:hAnsi="Times New Roman"/>
          <w:sz w:val="28"/>
        </w:rPr>
      </w:pPr>
      <w:r>
        <w:rPr>
          <w:rFonts w:ascii="Times New Roman" w:hAnsi="Times New Roman"/>
          <w:sz w:val="28"/>
        </w:rPr>
        <w:t>Створити новий код для декодування звуку AAC</w:t>
      </w:r>
    </w:p>
    <w:p>
      <w:pPr>
        <w:rPr>
          <w:rFonts w:ascii="Times New Roman" w:hAnsi="Times New Roman"/>
          <w:sz w:val="28"/>
        </w:rPr>
      </w:pPr>
      <w:r>
        <w:rPr>
          <w:rFonts w:ascii="Times New Roman" w:hAnsi="Times New Roman"/>
          <w:sz w:val="28"/>
        </w:rPr>
        <w:t>Оновити існуючий код для підтримки звуку AAC</w:t>
      </w:r>
    </w:p>
    <w:p>
      <w:pPr>
        <w:rPr>
          <w:rFonts w:ascii="Times New Roman" w:hAnsi="Times New Roman"/>
          <w:sz w:val="28"/>
        </w:rPr>
      </w:pPr>
      <w:r>
        <w:rPr>
          <w:rFonts w:ascii="Times New Roman" w:hAnsi="Times New Roman"/>
          <w:sz w:val="28"/>
        </w:rPr>
        <w:t>Створити тестові випадки для відтворення звуку AAC</w:t>
      </w:r>
    </w:p>
    <w:p>
      <w:pPr>
        <w:rPr>
          <w:rFonts w:ascii="Times New Roman" w:hAnsi="Times New Roman"/>
          <w:sz w:val="28"/>
        </w:rPr>
      </w:pPr>
      <w:r>
        <w:rPr>
          <w:rFonts w:ascii="Times New Roman" w:hAnsi="Times New Roman"/>
          <w:sz w:val="28"/>
        </w:rPr>
        <w:t>Спринт 3</w:t>
      </w:r>
    </w:p>
    <w:p>
      <w:pPr>
        <w:rPr>
          <w:rFonts w:ascii="Times New Roman" w:hAnsi="Times New Roman"/>
          <w:sz w:val="28"/>
        </w:rPr>
      </w:pPr>
    </w:p>
    <w:p>
      <w:pPr>
        <w:rPr>
          <w:rFonts w:ascii="Times New Roman" w:hAnsi="Times New Roman"/>
          <w:sz w:val="28"/>
        </w:rPr>
      </w:pPr>
      <w:r>
        <w:rPr>
          <w:rFonts w:ascii="Times New Roman" w:hAnsi="Times New Roman"/>
          <w:sz w:val="28"/>
        </w:rPr>
        <w:t>Ціль: Додати підтримку субтитрів</w:t>
      </w:r>
    </w:p>
    <w:p>
      <w:pPr>
        <w:rPr>
          <w:rFonts w:ascii="Times New Roman" w:hAnsi="Times New Roman"/>
          <w:sz w:val="28"/>
        </w:rPr>
      </w:pPr>
      <w:r>
        <w:rPr>
          <w:rFonts w:ascii="Times New Roman" w:hAnsi="Times New Roman"/>
          <w:sz w:val="28"/>
        </w:rPr>
        <w:t>Завдання:</w:t>
      </w:r>
    </w:p>
    <w:p>
      <w:pPr>
        <w:rPr>
          <w:rFonts w:ascii="Times New Roman" w:hAnsi="Times New Roman"/>
          <w:sz w:val="28"/>
        </w:rPr>
      </w:pPr>
      <w:r>
        <w:rPr>
          <w:rFonts w:ascii="Times New Roman" w:hAnsi="Times New Roman"/>
          <w:sz w:val="28"/>
        </w:rPr>
        <w:t>Створити новий код для відображення субтитрів</w:t>
      </w:r>
    </w:p>
    <w:p>
      <w:pPr>
        <w:rPr>
          <w:rFonts w:ascii="Times New Roman" w:hAnsi="Times New Roman"/>
          <w:sz w:val="28"/>
        </w:rPr>
      </w:pPr>
      <w:r>
        <w:rPr>
          <w:rFonts w:ascii="Times New Roman" w:hAnsi="Times New Roman"/>
          <w:sz w:val="28"/>
        </w:rPr>
        <w:t>Оновити існуючий код для підтримки субтитрів</w:t>
      </w:r>
    </w:p>
    <w:p>
      <w:pPr>
        <w:rPr>
          <w:rFonts w:ascii="Times New Roman" w:hAnsi="Times New Roman"/>
          <w:sz w:val="28"/>
        </w:rPr>
      </w:pPr>
      <w:r>
        <w:rPr>
          <w:rFonts w:ascii="Times New Roman" w:hAnsi="Times New Roman"/>
          <w:sz w:val="28"/>
        </w:rPr>
        <w:t>Створити тестові випадки для відображення субтитрів</w:t>
      </w:r>
    </w:p>
    <w:p>
      <w:pPr>
        <w:rPr>
          <w:rFonts w:ascii="Times New Roman" w:hAnsi="Times New Roman"/>
          <w:sz w:val="28"/>
        </w:rPr>
      </w:pPr>
      <w:r>
        <w:rPr>
          <w:rFonts w:ascii="Times New Roman" w:hAnsi="Times New Roman"/>
          <w:sz w:val="28"/>
        </w:rPr>
        <w:t>Цей процес можна повторювати доти, доки програма не буде повністю розроблена.</w:t>
      </w:r>
    </w:p>
    <w:p>
      <w:pPr>
        <w:rPr>
          <w:rFonts w:ascii="Times New Roman" w:hAnsi="Times New Roman"/>
          <w:sz w:val="28"/>
        </w:rPr>
      </w:pPr>
    </w:p>
    <w:p>
      <w:pPr>
        <w:rPr>
          <w:rFonts w:ascii="Times New Roman" w:hAnsi="Times New Roman"/>
          <w:sz w:val="28"/>
        </w:rPr>
      </w:pPr>
      <w:r>
        <w:rPr>
          <w:rFonts w:ascii="Times New Roman" w:hAnsi="Times New Roman"/>
          <w:sz w:val="28"/>
        </w:rPr>
        <w:t>ISDM має ряд переваг, включаючи:</w:t>
      </w:r>
    </w:p>
    <w:p>
      <w:pPr>
        <w:rPr>
          <w:rFonts w:ascii="Times New Roman" w:hAnsi="Times New Roman"/>
          <w:sz w:val="28"/>
        </w:rPr>
      </w:pPr>
    </w:p>
    <w:p>
      <w:pPr>
        <w:rPr>
          <w:rFonts w:ascii="Times New Roman" w:hAnsi="Times New Roman"/>
          <w:sz w:val="28"/>
        </w:rPr>
      </w:pPr>
      <w:r>
        <w:rPr>
          <w:rFonts w:ascii="Times New Roman" w:hAnsi="Times New Roman"/>
          <w:sz w:val="28"/>
        </w:rPr>
        <w:t>Зменшення ризику: ISDM дозволяє командам розробників вносити невеликі зміни до програми за один раз. Це зменшує ризик того, що зміни можуть зламати програму.</w:t>
      </w:r>
    </w:p>
    <w:p>
      <w:pPr>
        <w:rPr>
          <w:rFonts w:ascii="Times New Roman" w:hAnsi="Times New Roman"/>
          <w:sz w:val="28"/>
        </w:rPr>
      </w:pPr>
      <w:r>
        <w:rPr>
          <w:rFonts w:ascii="Times New Roman" w:hAnsi="Times New Roman"/>
          <w:sz w:val="28"/>
        </w:rPr>
        <w:t>Більш швидкий цикл розробки: ISDM дозволяє командам розробників випускати нові версії програми частіше. Це дозволяє командам розробників отримувати відгуки користувачів швидше і вносити необхідні зміни.</w:t>
      </w:r>
    </w:p>
    <w:p>
      <w:pPr>
        <w:rPr>
          <w:rFonts w:ascii="Times New Roman" w:hAnsi="Times New Roman"/>
          <w:sz w:val="28"/>
        </w:rPr>
      </w:pPr>
      <w:r>
        <w:rPr>
          <w:rFonts w:ascii="Times New Roman" w:hAnsi="Times New Roman"/>
          <w:sz w:val="28"/>
        </w:rPr>
        <w:t>Більш гнучкий процес: ISDM дозволяє командам розробників адаптуватися до змінних вимог.</w:t>
      </w:r>
    </w:p>
    <w:p>
      <w:pPr>
        <w:rPr>
          <w:rFonts w:ascii="Times New Roman" w:hAnsi="Times New Roman"/>
          <w:sz w:val="28"/>
        </w:rPr>
      </w:pPr>
      <w:r>
        <w:rPr>
          <w:rFonts w:ascii="Times New Roman" w:hAnsi="Times New Roman"/>
          <w:sz w:val="28"/>
        </w:rPr>
        <w:t>ISDM - це ефективний метод розробки програмного забезпечення, який можна використовувати для розробки Mplayer OS X.</w:t>
      </w:r>
    </w:p>
    <w:p>
      <w:pPr>
        <w:rPr>
          <w:rFonts w:ascii="Times New Roman" w:hAnsi="Times New Roman"/>
          <w:sz w:val="28"/>
        </w:rPr>
      </w:pPr>
    </w:p>
    <w:p>
      <w:pPr>
        <w:rPr>
          <w:rFonts w:ascii="Times New Roman" w:hAnsi="Times New Roman"/>
          <w:sz w:val="28"/>
        </w:rPr>
      </w:pPr>
      <w:r>
        <w:rPr>
          <w:rFonts w:ascii="Times New Roman" w:hAnsi="Times New Roman"/>
          <w:sz w:val="28"/>
        </w:rPr>
        <w:t xml:space="preserve">                                                                                                                              </w:t>
      </w:r>
      <w:r>
        <w:rPr>
          <w:rFonts w:ascii="Times New Roman" w:hAnsi="Times New Roman"/>
          <w:b w:val="1"/>
          <w:sz w:val="28"/>
        </w:rPr>
        <w:t>Висновок:</w:t>
      </w:r>
    </w:p>
    <w:p>
      <w:pPr>
        <w:rPr>
          <w:rFonts w:ascii="Times New Roman" w:hAnsi="Times New Roman"/>
          <w:sz w:val="28"/>
        </w:rPr>
      </w:pPr>
      <w:r>
        <w:rPr>
          <w:rFonts w:ascii="Times New Roman" w:hAnsi="Times New Roman"/>
          <w:sz w:val="28"/>
        </w:rPr>
        <w:t>MPlayer OS X, як відкритий відтворювач медіафайлів для macOS, пропонує широкі можливості відтворення різноманітних форматів медіа зручним інтерфейсом користувача. Однак рекомендується перевіряти актуальність та підтримку, оскільки ці аспекти можуть змінюватися з часом.</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