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 Weekly Individual Report (Team 20: Happening Place) === 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Seerat Dheer: Week 2 (Created Event-Dashboard) </w:t>
        <w:tab/>
        <w:t xml:space="preserve">SCRUM MASTER: Viswajeeet Balaji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September</w:t>
        <w:tab/>
        <w:t xml:space="preserve">4hr</w:t>
        <w:tab/>
        <w:t xml:space="preserve">&lt; --- &gt; </w:t>
        <w:tab/>
        <w:t xml:space="preserve">        Setting up React, and Nodejs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September</w:t>
        <w:tab/>
        <w:t xml:space="preserve">3hr </w:t>
        <w:tab/>
        <w:t xml:space="preserve">43d0ee06   Created the UI for event display panel using React JS.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September</w:t>
        <w:tab/>
        <w:t xml:space="preserve">2hr</w:t>
        <w:tab/>
        <w:t xml:space="preserve">d07cbc17   Created the skeleton for event dashboard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Week 3 (Finish and Test Event Dashboard) 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October</w:t>
        <w:tab/>
        <w:tab/>
        <w:t xml:space="preserve">6hr </w:t>
        <w:tab/>
        <w:t xml:space="preserve">&lt; --- &gt;   link frontend to the backend.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October</w:t>
        <w:tab/>
        <w:tab/>
        <w:t xml:space="preserve">3hr</w:t>
        <w:tab/>
        <w:t xml:space="preserve">&lt; --- &gt;   link the panel to the dashboard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