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86"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222"/>
        <w:gridCol w:w="222"/>
      </w:tblGrid>
      <w:tr w:rsidR="00DD44B0" w:rsidRPr="00BB0D7E" w:rsidTr="00802CF3">
        <w:trPr>
          <w:trHeight w:val="539"/>
        </w:trPr>
        <w:tc>
          <w:tcPr>
            <w:tcW w:w="10014" w:type="dxa"/>
            <w:vMerge w:val="restart"/>
            <w:vAlign w:val="center"/>
          </w:tcPr>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2755"/>
              <w:gridCol w:w="5490"/>
            </w:tblGrid>
            <w:tr w:rsidR="00E23483" w:rsidRPr="00BB0D7E" w:rsidTr="009A6175">
              <w:trPr>
                <w:trHeight w:val="539"/>
              </w:trPr>
              <w:tc>
                <w:tcPr>
                  <w:tcW w:w="1907" w:type="dxa"/>
                  <w:vMerge w:val="restart"/>
                  <w:vAlign w:val="center"/>
                </w:tcPr>
                <w:p w:rsidR="00E23483" w:rsidRPr="00BB0D7E" w:rsidRDefault="0086144A" w:rsidP="00405D01">
                  <w:pPr>
                    <w:jc w:val="center"/>
                  </w:pPr>
                  <w:r>
                    <w:rPr>
                      <w:noProof/>
                    </w:rPr>
                    <w:drawing>
                      <wp:inline distT="0" distB="0" distL="0" distR="0" wp14:anchorId="65CBA857" wp14:editId="51060FEF">
                        <wp:extent cx="1073888" cy="1073888"/>
                        <wp:effectExtent l="0" t="0" r="0" b="0"/>
                        <wp:docPr id="1" name="Picture 1" descr="C:\Users\306245\Downloads\durgapra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245\Downloads\durgaprasa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880" cy="1073880"/>
                                </a:xfrm>
                                <a:prstGeom prst="rect">
                                  <a:avLst/>
                                </a:prstGeom>
                                <a:noFill/>
                                <a:ln>
                                  <a:noFill/>
                                </a:ln>
                              </pic:spPr>
                            </pic:pic>
                          </a:graphicData>
                        </a:graphic>
                      </wp:inline>
                    </w:drawing>
                  </w:r>
                </w:p>
              </w:tc>
              <w:tc>
                <w:tcPr>
                  <w:tcW w:w="2755" w:type="dxa"/>
                  <w:vAlign w:val="center"/>
                </w:tcPr>
                <w:p w:rsidR="00E23483" w:rsidRPr="007B007F" w:rsidRDefault="00E23483" w:rsidP="006D6B57">
                  <w:pPr>
                    <w:pStyle w:val="Heading1"/>
                    <w:spacing w:before="100" w:beforeAutospacing="1"/>
                    <w:rPr>
                      <w:color w:val="auto"/>
                    </w:rPr>
                  </w:pPr>
                  <w:r>
                    <w:rPr>
                      <w:color w:val="auto"/>
                    </w:rPr>
                    <w:t>Durga</w:t>
                  </w:r>
                  <w:r w:rsidR="00C21F0F">
                    <w:rPr>
                      <w:color w:val="auto"/>
                    </w:rPr>
                    <w:t xml:space="preserve"> </w:t>
                  </w:r>
                  <w:r w:rsidR="006D6B57">
                    <w:rPr>
                      <w:color w:val="auto"/>
                    </w:rPr>
                    <w:t>P</w:t>
                  </w:r>
                  <w:r>
                    <w:rPr>
                      <w:color w:val="auto"/>
                    </w:rPr>
                    <w:t>rasad</w:t>
                  </w:r>
                  <w:r w:rsidR="005E1B1D">
                    <w:rPr>
                      <w:color w:val="auto"/>
                    </w:rPr>
                    <w:t xml:space="preserve"> </w:t>
                  </w:r>
                  <w:r>
                    <w:rPr>
                      <w:color w:val="auto"/>
                    </w:rPr>
                    <w:t>/306245</w:t>
                  </w:r>
                </w:p>
              </w:tc>
              <w:tc>
                <w:tcPr>
                  <w:tcW w:w="5490" w:type="dxa"/>
                  <w:vAlign w:val="center"/>
                </w:tcPr>
                <w:p w:rsidR="00E23483" w:rsidRPr="007B007F" w:rsidRDefault="00E23483" w:rsidP="00405D01">
                  <w:pPr>
                    <w:rPr>
                      <w:sz w:val="28"/>
                    </w:rPr>
                  </w:pPr>
                </w:p>
              </w:tc>
            </w:tr>
            <w:tr w:rsidR="00E23483" w:rsidRPr="00BB0D7E" w:rsidTr="009A6175">
              <w:trPr>
                <w:trHeight w:val="432"/>
              </w:trPr>
              <w:tc>
                <w:tcPr>
                  <w:tcW w:w="1907" w:type="dxa"/>
                  <w:vMerge/>
                  <w:vAlign w:val="center"/>
                </w:tcPr>
                <w:p w:rsidR="00E23483" w:rsidRPr="00BB0D7E" w:rsidRDefault="00E23483" w:rsidP="00405D01"/>
              </w:tc>
              <w:tc>
                <w:tcPr>
                  <w:tcW w:w="2755" w:type="dxa"/>
                  <w:vAlign w:val="center"/>
                </w:tcPr>
                <w:p w:rsidR="00E23483" w:rsidRPr="007B007F" w:rsidRDefault="00E23483" w:rsidP="00405D01">
                  <w:pPr>
                    <w:pStyle w:val="Heading1"/>
                    <w:spacing w:before="100" w:beforeAutospacing="1"/>
                    <w:rPr>
                      <w:b w:val="0"/>
                      <w:color w:val="auto"/>
                    </w:rPr>
                  </w:pPr>
                  <w:r>
                    <w:rPr>
                      <w:b w:val="0"/>
                      <w:color w:val="auto"/>
                    </w:rPr>
                    <w:t>Sr. Associate - Projects</w:t>
                  </w:r>
                </w:p>
              </w:tc>
              <w:tc>
                <w:tcPr>
                  <w:tcW w:w="5490" w:type="dxa"/>
                  <w:vAlign w:val="center"/>
                </w:tcPr>
                <w:p w:rsidR="00E23483" w:rsidRPr="007B007F" w:rsidRDefault="00A23B2C" w:rsidP="00802CF3">
                  <w:pPr>
                    <w:pStyle w:val="Heading1"/>
                    <w:spacing w:before="100" w:beforeAutospacing="1"/>
                    <w:rPr>
                      <w:b w:val="0"/>
                      <w:color w:val="auto"/>
                    </w:rPr>
                  </w:pPr>
                  <w:r>
                    <w:rPr>
                      <w:b w:val="0"/>
                      <w:color w:val="auto"/>
                    </w:rPr>
                    <w:t>9</w:t>
                  </w:r>
                  <w:r w:rsidR="006037F8">
                    <w:rPr>
                      <w:b w:val="0"/>
                      <w:color w:val="auto"/>
                    </w:rPr>
                    <w:t>.4</w:t>
                  </w:r>
                  <w:r w:rsidR="00E23483">
                    <w:rPr>
                      <w:b w:val="0"/>
                      <w:color w:val="auto"/>
                    </w:rPr>
                    <w:t xml:space="preserve"> years </w:t>
                  </w:r>
                </w:p>
              </w:tc>
            </w:tr>
            <w:tr w:rsidR="00E23483" w:rsidRPr="00BB0D7E" w:rsidTr="009A6175">
              <w:trPr>
                <w:trHeight w:val="224"/>
              </w:trPr>
              <w:tc>
                <w:tcPr>
                  <w:tcW w:w="1907" w:type="dxa"/>
                  <w:vMerge/>
                  <w:vAlign w:val="center"/>
                </w:tcPr>
                <w:p w:rsidR="00E23483" w:rsidRPr="00BB0D7E" w:rsidRDefault="00E23483" w:rsidP="00405D01"/>
              </w:tc>
              <w:tc>
                <w:tcPr>
                  <w:tcW w:w="2755" w:type="dxa"/>
                  <w:vAlign w:val="center"/>
                </w:tcPr>
                <w:p w:rsidR="00E23483" w:rsidRPr="007B007F" w:rsidRDefault="00E23483" w:rsidP="00405D01">
                  <w:pPr>
                    <w:pStyle w:val="Heading1"/>
                    <w:spacing w:before="100" w:beforeAutospacing="1"/>
                    <w:rPr>
                      <w:b w:val="0"/>
                      <w:color w:val="auto"/>
                    </w:rPr>
                  </w:pPr>
                  <w:r>
                    <w:rPr>
                      <w:b w:val="0"/>
                      <w:color w:val="auto"/>
                    </w:rPr>
                    <w:t>Hyderabad</w:t>
                  </w:r>
                </w:p>
              </w:tc>
              <w:tc>
                <w:tcPr>
                  <w:tcW w:w="5490" w:type="dxa"/>
                  <w:vAlign w:val="center"/>
                </w:tcPr>
                <w:p w:rsidR="00E23483" w:rsidRPr="007B007F" w:rsidRDefault="00E23483" w:rsidP="002C3F8A">
                  <w:pPr>
                    <w:rPr>
                      <w:sz w:val="28"/>
                    </w:rPr>
                  </w:pPr>
                  <w:r>
                    <w:rPr>
                      <w:sz w:val="28"/>
                    </w:rPr>
                    <w:t>Durgaprasad.</w:t>
                  </w:r>
                  <w:r w:rsidR="002C3F8A">
                    <w:rPr>
                      <w:sz w:val="28"/>
                    </w:rPr>
                    <w:t>M</w:t>
                  </w:r>
                  <w:r>
                    <w:rPr>
                      <w:sz w:val="28"/>
                    </w:rPr>
                    <w:t>ogulothu</w:t>
                  </w:r>
                  <w:r w:rsidR="00DB3E89">
                    <w:rPr>
                      <w:sz w:val="28"/>
                    </w:rPr>
                    <w:t>@ c</w:t>
                  </w:r>
                  <w:bookmarkStart w:id="0" w:name="_GoBack"/>
                  <w:bookmarkEnd w:id="0"/>
                  <w:r w:rsidRPr="00FE068F">
                    <w:rPr>
                      <w:sz w:val="28"/>
                    </w:rPr>
                    <w:t>ognizant.com</w:t>
                  </w:r>
                </w:p>
              </w:tc>
            </w:tr>
          </w:tbl>
          <w:p w:rsidR="00DD44B0" w:rsidRPr="00BB0D7E" w:rsidRDefault="00DD44B0" w:rsidP="00C7220C">
            <w:pPr>
              <w:jc w:val="center"/>
            </w:pPr>
          </w:p>
        </w:tc>
        <w:tc>
          <w:tcPr>
            <w:tcW w:w="236" w:type="dxa"/>
            <w:vAlign w:val="center"/>
          </w:tcPr>
          <w:p w:rsidR="00DD44B0" w:rsidRPr="007B007F" w:rsidRDefault="00DD44B0" w:rsidP="00A67264">
            <w:pPr>
              <w:pStyle w:val="Heading1"/>
              <w:spacing w:before="100" w:beforeAutospacing="1"/>
              <w:rPr>
                <w:color w:val="auto"/>
              </w:rPr>
            </w:pPr>
          </w:p>
        </w:tc>
        <w:tc>
          <w:tcPr>
            <w:tcW w:w="236" w:type="dxa"/>
            <w:vAlign w:val="center"/>
          </w:tcPr>
          <w:p w:rsidR="00DD44B0" w:rsidRPr="007B007F" w:rsidRDefault="00DD44B0" w:rsidP="0047018A">
            <w:pPr>
              <w:rPr>
                <w:sz w:val="28"/>
              </w:rPr>
            </w:pPr>
          </w:p>
        </w:tc>
      </w:tr>
      <w:tr w:rsidR="00DD44B0" w:rsidRPr="00BB0D7E" w:rsidTr="00802CF3">
        <w:trPr>
          <w:trHeight w:val="432"/>
        </w:trPr>
        <w:tc>
          <w:tcPr>
            <w:tcW w:w="10014" w:type="dxa"/>
            <w:vMerge/>
            <w:vAlign w:val="center"/>
          </w:tcPr>
          <w:p w:rsidR="00DD44B0" w:rsidRPr="00BB0D7E" w:rsidRDefault="00DD44B0" w:rsidP="007C3FAD"/>
        </w:tc>
        <w:tc>
          <w:tcPr>
            <w:tcW w:w="236" w:type="dxa"/>
            <w:vAlign w:val="center"/>
          </w:tcPr>
          <w:p w:rsidR="00DD44B0" w:rsidRPr="007B007F" w:rsidRDefault="00DD44B0" w:rsidP="0047018A">
            <w:pPr>
              <w:pStyle w:val="Heading1"/>
              <w:spacing w:before="100" w:beforeAutospacing="1"/>
              <w:rPr>
                <w:b w:val="0"/>
                <w:color w:val="auto"/>
              </w:rPr>
            </w:pPr>
          </w:p>
        </w:tc>
        <w:tc>
          <w:tcPr>
            <w:tcW w:w="236" w:type="dxa"/>
            <w:vAlign w:val="center"/>
          </w:tcPr>
          <w:p w:rsidR="00DD44B0" w:rsidRPr="007B007F" w:rsidRDefault="00DD44B0" w:rsidP="000F6A47">
            <w:pPr>
              <w:pStyle w:val="Heading1"/>
              <w:spacing w:before="100" w:beforeAutospacing="1"/>
              <w:rPr>
                <w:b w:val="0"/>
                <w:color w:val="auto"/>
              </w:rPr>
            </w:pPr>
          </w:p>
        </w:tc>
      </w:tr>
      <w:tr w:rsidR="00DD44B0" w:rsidRPr="00BB0D7E" w:rsidTr="00802CF3">
        <w:trPr>
          <w:trHeight w:val="224"/>
        </w:trPr>
        <w:tc>
          <w:tcPr>
            <w:tcW w:w="10014" w:type="dxa"/>
            <w:vMerge/>
            <w:vAlign w:val="center"/>
          </w:tcPr>
          <w:p w:rsidR="00DD44B0" w:rsidRPr="00BB0D7E" w:rsidRDefault="00DD44B0" w:rsidP="007C3FAD"/>
        </w:tc>
        <w:tc>
          <w:tcPr>
            <w:tcW w:w="236" w:type="dxa"/>
            <w:vAlign w:val="center"/>
          </w:tcPr>
          <w:p w:rsidR="00DD44B0" w:rsidRPr="007B007F" w:rsidRDefault="00DD44B0" w:rsidP="004927DD">
            <w:pPr>
              <w:pStyle w:val="Heading1"/>
              <w:spacing w:before="100" w:beforeAutospacing="1"/>
              <w:rPr>
                <w:b w:val="0"/>
                <w:color w:val="auto"/>
              </w:rPr>
            </w:pPr>
          </w:p>
        </w:tc>
        <w:tc>
          <w:tcPr>
            <w:tcW w:w="236" w:type="dxa"/>
            <w:vAlign w:val="center"/>
          </w:tcPr>
          <w:p w:rsidR="00DD44B0" w:rsidRPr="007B007F" w:rsidRDefault="00DD44B0" w:rsidP="0047018A">
            <w:pPr>
              <w:rPr>
                <w:sz w:val="28"/>
              </w:rPr>
            </w:pPr>
          </w:p>
        </w:tc>
      </w:tr>
    </w:tbl>
    <w:p w:rsidR="00C115EB" w:rsidRDefault="00C115EB" w:rsidP="00C115EB"/>
    <w:p w:rsidR="004B66DD" w:rsidRDefault="00DB3E89" w:rsidP="00C115EB">
      <w:r>
        <w:rPr>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7828"/>
      </w:tblGrid>
      <w:tr w:rsidR="00C7220C" w:rsidTr="000E5622">
        <w:trPr>
          <w:trHeight w:val="1088"/>
        </w:trPr>
        <w:tc>
          <w:tcPr>
            <w:tcW w:w="235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164" w:type="dxa"/>
            <w:tcBorders>
              <w:bottom w:val="dotted" w:sz="6" w:space="0" w:color="A6A6A6" w:themeColor="background1" w:themeShade="A6"/>
            </w:tcBorders>
            <w:tcMar>
              <w:top w:w="108" w:type="dxa"/>
              <w:bottom w:w="0" w:type="dxa"/>
            </w:tcMar>
          </w:tcPr>
          <w:p w:rsidR="00C7220C" w:rsidRDefault="00C7220C" w:rsidP="00C115EB"/>
        </w:tc>
        <w:tc>
          <w:tcPr>
            <w:tcW w:w="7828" w:type="dxa"/>
            <w:tcBorders>
              <w:bottom w:val="dotted" w:sz="6" w:space="0" w:color="A6A6A6" w:themeColor="background1" w:themeShade="A6"/>
            </w:tcBorders>
            <w:tcMar>
              <w:top w:w="108" w:type="dxa"/>
              <w:bottom w:w="0" w:type="dxa"/>
            </w:tcMar>
          </w:tcPr>
          <w:p w:rsidR="00FC2DCD" w:rsidRPr="00FC2DCD" w:rsidRDefault="00FC2DCD" w:rsidP="00FC2DCD">
            <w:pPr>
              <w:pStyle w:val="ResumeText"/>
              <w:tabs>
                <w:tab w:val="left" w:pos="7380"/>
              </w:tabs>
              <w:ind w:right="198"/>
              <w:rPr>
                <w:rFonts w:asciiTheme="majorHAnsi" w:hAnsiTheme="majorHAnsi"/>
                <w:color w:val="auto"/>
                <w:sz w:val="24"/>
                <w:szCs w:val="24"/>
              </w:rPr>
            </w:pPr>
            <w:r w:rsidRPr="00FC2DCD">
              <w:rPr>
                <w:rFonts w:asciiTheme="majorHAnsi" w:hAnsiTheme="majorHAnsi"/>
                <w:color w:val="auto"/>
                <w:sz w:val="24"/>
                <w:szCs w:val="24"/>
              </w:rPr>
              <w:t xml:space="preserve">• </w:t>
            </w:r>
            <w:r w:rsidR="00605E5A" w:rsidRPr="0093533B">
              <w:rPr>
                <w:rFonts w:asciiTheme="majorHAnsi" w:hAnsiTheme="majorHAnsi"/>
                <w:color w:val="auto"/>
                <w:sz w:val="24"/>
                <w:szCs w:val="24"/>
              </w:rPr>
              <w:t>An erudite professional possess</w:t>
            </w:r>
            <w:r w:rsidRPr="00FC2DCD">
              <w:rPr>
                <w:rFonts w:asciiTheme="majorHAnsi" w:hAnsiTheme="majorHAnsi"/>
                <w:color w:val="auto"/>
                <w:sz w:val="24"/>
                <w:szCs w:val="24"/>
              </w:rPr>
              <w:t xml:space="preserve"> of  </w:t>
            </w:r>
            <w:r w:rsidR="0089233A">
              <w:rPr>
                <w:rFonts w:asciiTheme="majorHAnsi" w:hAnsiTheme="majorHAnsi"/>
                <w:color w:val="auto"/>
                <w:sz w:val="24"/>
                <w:szCs w:val="24"/>
              </w:rPr>
              <w:t>9</w:t>
            </w:r>
            <w:r w:rsidR="006037F8">
              <w:rPr>
                <w:rFonts w:asciiTheme="majorHAnsi" w:hAnsiTheme="majorHAnsi"/>
                <w:color w:val="auto"/>
                <w:sz w:val="24"/>
                <w:szCs w:val="24"/>
              </w:rPr>
              <w:t xml:space="preserve">.4 </w:t>
            </w:r>
            <w:r w:rsidR="00BA3ADA" w:rsidRPr="00FC2DCD">
              <w:rPr>
                <w:rFonts w:asciiTheme="majorHAnsi" w:hAnsiTheme="majorHAnsi"/>
                <w:color w:val="auto"/>
                <w:sz w:val="24"/>
                <w:szCs w:val="24"/>
              </w:rPr>
              <w:t>years’</w:t>
            </w:r>
            <w:r w:rsidR="00ED2CA8">
              <w:rPr>
                <w:rFonts w:asciiTheme="majorHAnsi" w:hAnsiTheme="majorHAnsi"/>
                <w:color w:val="auto"/>
                <w:sz w:val="24"/>
                <w:szCs w:val="24"/>
              </w:rPr>
              <w:t xml:space="preserve"> </w:t>
            </w:r>
            <w:r w:rsidR="00BA3ADA" w:rsidRPr="00FC2DCD">
              <w:rPr>
                <w:rFonts w:asciiTheme="majorHAnsi" w:hAnsiTheme="majorHAnsi"/>
                <w:color w:val="auto"/>
                <w:sz w:val="24"/>
                <w:szCs w:val="24"/>
              </w:rPr>
              <w:t>experience</w:t>
            </w:r>
            <w:r w:rsidRPr="00FC2DCD">
              <w:rPr>
                <w:rFonts w:asciiTheme="majorHAnsi" w:hAnsiTheme="majorHAnsi"/>
                <w:color w:val="auto"/>
                <w:sz w:val="24"/>
                <w:szCs w:val="24"/>
              </w:rPr>
              <w:t xml:space="preserve"> in </w:t>
            </w:r>
            <w:r w:rsidR="00B264A3">
              <w:rPr>
                <w:rFonts w:asciiTheme="majorHAnsi" w:hAnsiTheme="majorHAnsi"/>
                <w:color w:val="auto"/>
                <w:sz w:val="24"/>
                <w:szCs w:val="24"/>
              </w:rPr>
              <w:br/>
            </w:r>
            <w:r w:rsidRPr="00FC2DCD">
              <w:rPr>
                <w:rFonts w:asciiTheme="majorHAnsi" w:hAnsiTheme="majorHAnsi"/>
                <w:color w:val="auto"/>
                <w:sz w:val="24"/>
                <w:szCs w:val="24"/>
              </w:rPr>
              <w:t xml:space="preserve">Web Development </w:t>
            </w:r>
          </w:p>
          <w:p w:rsidR="0081317B" w:rsidRPr="00FC2DCD" w:rsidRDefault="0081317B" w:rsidP="00FC2DCD">
            <w:pPr>
              <w:pStyle w:val="ResumeText"/>
              <w:tabs>
                <w:tab w:val="left" w:pos="7380"/>
              </w:tabs>
              <w:ind w:right="198"/>
              <w:rPr>
                <w:rFonts w:asciiTheme="majorHAnsi" w:hAnsiTheme="majorHAnsi"/>
                <w:color w:val="auto"/>
                <w:sz w:val="24"/>
                <w:szCs w:val="24"/>
              </w:rPr>
            </w:pPr>
            <w:r w:rsidRPr="00FC2DCD">
              <w:rPr>
                <w:rFonts w:asciiTheme="majorHAnsi" w:hAnsiTheme="majorHAnsi"/>
                <w:color w:val="auto"/>
                <w:sz w:val="24"/>
                <w:szCs w:val="24"/>
              </w:rPr>
              <w:t xml:space="preserve">• </w:t>
            </w:r>
            <w:r w:rsidR="00103F31">
              <w:rPr>
                <w:rFonts w:asciiTheme="majorHAnsi" w:hAnsiTheme="majorHAnsi"/>
                <w:color w:val="auto"/>
                <w:sz w:val="24"/>
                <w:szCs w:val="24"/>
              </w:rPr>
              <w:t>Have</w:t>
            </w:r>
            <w:r w:rsidR="00AC228B">
              <w:rPr>
                <w:rFonts w:asciiTheme="majorHAnsi" w:hAnsiTheme="majorHAnsi"/>
                <w:color w:val="auto"/>
                <w:sz w:val="24"/>
                <w:szCs w:val="24"/>
              </w:rPr>
              <w:t xml:space="preserve"> good technical and management skills.</w:t>
            </w:r>
          </w:p>
          <w:p w:rsidR="00FC2DCD" w:rsidRPr="00FC2DCD" w:rsidRDefault="00FC2DCD" w:rsidP="00FC2DCD">
            <w:pPr>
              <w:pStyle w:val="ResumeText"/>
              <w:tabs>
                <w:tab w:val="left" w:pos="7380"/>
              </w:tabs>
              <w:ind w:right="198"/>
              <w:rPr>
                <w:rFonts w:asciiTheme="majorHAnsi" w:hAnsiTheme="majorHAnsi"/>
                <w:color w:val="auto"/>
                <w:sz w:val="24"/>
                <w:szCs w:val="24"/>
              </w:rPr>
            </w:pPr>
            <w:r w:rsidRPr="00FC2DCD">
              <w:rPr>
                <w:rFonts w:asciiTheme="majorHAnsi" w:hAnsiTheme="majorHAnsi"/>
                <w:color w:val="auto"/>
                <w:sz w:val="24"/>
                <w:szCs w:val="24"/>
              </w:rPr>
              <w:t xml:space="preserve">• Dedicated to work towards the development of an </w:t>
            </w:r>
            <w:r w:rsidR="00B264A3">
              <w:rPr>
                <w:rFonts w:asciiTheme="majorHAnsi" w:hAnsiTheme="majorHAnsi"/>
                <w:color w:val="auto"/>
                <w:sz w:val="24"/>
                <w:szCs w:val="24"/>
              </w:rPr>
              <w:br/>
            </w:r>
            <w:r w:rsidRPr="00FC2DCD">
              <w:rPr>
                <w:rFonts w:asciiTheme="majorHAnsi" w:hAnsiTheme="majorHAnsi"/>
                <w:color w:val="auto"/>
                <w:sz w:val="24"/>
                <w:szCs w:val="24"/>
              </w:rPr>
              <w:t>organization and commitment to deliver quality products.</w:t>
            </w:r>
          </w:p>
          <w:p w:rsidR="00FC2DCD" w:rsidRPr="00FC2DCD" w:rsidRDefault="00FC2DCD" w:rsidP="00FC2DCD">
            <w:pPr>
              <w:pStyle w:val="ResumeText"/>
              <w:tabs>
                <w:tab w:val="left" w:pos="7380"/>
              </w:tabs>
              <w:ind w:right="198"/>
              <w:rPr>
                <w:rFonts w:asciiTheme="majorHAnsi" w:hAnsiTheme="majorHAnsi"/>
                <w:color w:val="auto"/>
                <w:sz w:val="24"/>
                <w:szCs w:val="24"/>
              </w:rPr>
            </w:pPr>
            <w:r w:rsidRPr="00FC2DCD">
              <w:rPr>
                <w:rFonts w:asciiTheme="majorHAnsi" w:hAnsiTheme="majorHAnsi"/>
                <w:color w:val="auto"/>
                <w:sz w:val="24"/>
                <w:szCs w:val="24"/>
              </w:rPr>
              <w:t>• Strong troubleshooting and problem-solving skills.</w:t>
            </w:r>
          </w:p>
          <w:p w:rsidR="00C7220C" w:rsidRPr="007B007F" w:rsidRDefault="00FC2DCD" w:rsidP="00FC2DCD">
            <w:pPr>
              <w:pStyle w:val="ResumeText"/>
              <w:tabs>
                <w:tab w:val="left" w:pos="7380"/>
              </w:tabs>
              <w:ind w:right="198"/>
              <w:rPr>
                <w:rFonts w:asciiTheme="majorHAnsi" w:hAnsiTheme="majorHAnsi"/>
                <w:color w:val="auto"/>
                <w:sz w:val="24"/>
                <w:szCs w:val="24"/>
              </w:rPr>
            </w:pPr>
            <w:r w:rsidRPr="00FC2DCD">
              <w:rPr>
                <w:rFonts w:asciiTheme="majorHAnsi" w:hAnsiTheme="majorHAnsi"/>
                <w:color w:val="auto"/>
                <w:sz w:val="24"/>
                <w:szCs w:val="24"/>
              </w:rPr>
              <w:t xml:space="preserve">• Demonstrated competence of a good Team Player and ability </w:t>
            </w:r>
            <w:r w:rsidR="00B264A3">
              <w:rPr>
                <w:rFonts w:asciiTheme="majorHAnsi" w:hAnsiTheme="majorHAnsi"/>
                <w:color w:val="auto"/>
                <w:sz w:val="24"/>
                <w:szCs w:val="24"/>
              </w:rPr>
              <w:br/>
            </w:r>
            <w:r w:rsidRPr="00FC2DCD">
              <w:rPr>
                <w:rFonts w:asciiTheme="majorHAnsi" w:hAnsiTheme="majorHAnsi"/>
                <w:color w:val="auto"/>
                <w:sz w:val="24"/>
                <w:szCs w:val="24"/>
              </w:rPr>
              <w:t>to work on multiple projects.</w:t>
            </w:r>
          </w:p>
        </w:tc>
      </w:tr>
      <w:tr w:rsidR="00904BE7" w:rsidTr="000E5622">
        <w:trPr>
          <w:trHeight w:val="288"/>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164" w:type="dxa"/>
            <w:vMerge w:val="restart"/>
            <w:tcBorders>
              <w:top w:val="dotted" w:sz="6" w:space="0" w:color="A6A6A6" w:themeColor="background1" w:themeShade="A6"/>
            </w:tcBorders>
            <w:tcMar>
              <w:top w:w="108" w:type="dxa"/>
              <w:bottom w:w="0" w:type="dxa"/>
            </w:tcMar>
          </w:tcPr>
          <w:p w:rsidR="00904BE7" w:rsidRDefault="00904BE7" w:rsidP="00C115EB"/>
        </w:tc>
        <w:tc>
          <w:tcPr>
            <w:tcW w:w="7828" w:type="dxa"/>
            <w:tcBorders>
              <w:top w:val="dotted" w:sz="6" w:space="0" w:color="A6A6A6" w:themeColor="background1" w:themeShade="A6"/>
            </w:tcBorders>
            <w:tcMar>
              <w:top w:w="108" w:type="dxa"/>
              <w:bottom w:w="0" w:type="dxa"/>
            </w:tcMar>
          </w:tcPr>
          <w:p w:rsidR="00904BE7" w:rsidRPr="007B007F" w:rsidRDefault="00EE70FC" w:rsidP="00C16EB2">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052BC1">
              <w:rPr>
                <w:rFonts w:asciiTheme="majorHAnsi" w:hAnsiTheme="majorHAnsi"/>
                <w:b/>
                <w:color w:val="auto"/>
                <w:sz w:val="24"/>
                <w:szCs w:val="24"/>
              </w:rPr>
              <w:t xml:space="preserve">: </w:t>
            </w:r>
            <w:r w:rsidR="006967F6" w:rsidRPr="00940B8C">
              <w:rPr>
                <w:rFonts w:asciiTheme="majorHAnsi" w:hAnsiTheme="majorHAnsi"/>
                <w:color w:val="auto"/>
                <w:sz w:val="24"/>
                <w:szCs w:val="24"/>
              </w:rPr>
              <w:t>Experience</w:t>
            </w:r>
            <w:r w:rsidR="006967F6">
              <w:rPr>
                <w:rFonts w:asciiTheme="majorHAnsi" w:hAnsiTheme="majorHAnsi"/>
                <w:color w:val="auto"/>
                <w:sz w:val="24"/>
                <w:szCs w:val="24"/>
              </w:rPr>
              <w:t>d</w:t>
            </w:r>
            <w:r w:rsidR="006967F6" w:rsidRPr="00940B8C">
              <w:rPr>
                <w:rFonts w:asciiTheme="majorHAnsi" w:hAnsiTheme="majorHAnsi"/>
                <w:color w:val="auto"/>
                <w:sz w:val="24"/>
                <w:szCs w:val="24"/>
              </w:rPr>
              <w:t xml:space="preserve"> in development of web applications using HTML5, CSS2.1, CSS3, Java Script, Ajax, </w:t>
            </w:r>
            <w:r w:rsidR="00AF0526" w:rsidRPr="00C16EB2">
              <w:rPr>
                <w:rFonts w:asciiTheme="majorHAnsi" w:hAnsiTheme="majorHAnsi"/>
                <w:b/>
                <w:color w:val="auto"/>
                <w:sz w:val="24"/>
                <w:szCs w:val="24"/>
              </w:rPr>
              <w:t>JQuery</w:t>
            </w:r>
            <w:r w:rsidR="00C16EB2">
              <w:rPr>
                <w:rFonts w:asciiTheme="majorHAnsi" w:hAnsiTheme="majorHAnsi"/>
                <w:color w:val="auto"/>
                <w:sz w:val="24"/>
                <w:szCs w:val="24"/>
              </w:rPr>
              <w:t>,</w:t>
            </w:r>
            <w:r w:rsidR="006967F6" w:rsidRPr="00940B8C">
              <w:rPr>
                <w:rFonts w:asciiTheme="majorHAnsi" w:hAnsiTheme="majorHAnsi"/>
                <w:color w:val="auto"/>
                <w:sz w:val="24"/>
                <w:szCs w:val="24"/>
              </w:rPr>
              <w:t xml:space="preserve"> </w:t>
            </w:r>
            <w:r w:rsidR="006967F6" w:rsidRPr="00C16EB2">
              <w:rPr>
                <w:rFonts w:asciiTheme="majorHAnsi" w:hAnsiTheme="majorHAnsi"/>
                <w:b/>
                <w:color w:val="auto"/>
                <w:sz w:val="24"/>
                <w:szCs w:val="24"/>
              </w:rPr>
              <w:t>Dojo</w:t>
            </w:r>
            <w:r w:rsidR="006967F6" w:rsidRPr="00940B8C">
              <w:rPr>
                <w:rFonts w:asciiTheme="majorHAnsi" w:hAnsiTheme="majorHAnsi"/>
                <w:color w:val="auto"/>
                <w:sz w:val="24"/>
                <w:szCs w:val="24"/>
              </w:rPr>
              <w:t xml:space="preserve">, </w:t>
            </w:r>
            <w:r w:rsidR="006967F6" w:rsidRPr="00C16EB2">
              <w:rPr>
                <w:rFonts w:asciiTheme="majorHAnsi" w:hAnsiTheme="majorHAnsi"/>
                <w:b/>
                <w:color w:val="auto"/>
                <w:sz w:val="24"/>
                <w:szCs w:val="24"/>
              </w:rPr>
              <w:t>PHP</w:t>
            </w:r>
            <w:r w:rsidR="006967F6" w:rsidRPr="00940B8C">
              <w:rPr>
                <w:rFonts w:asciiTheme="majorHAnsi" w:hAnsiTheme="majorHAnsi"/>
                <w:color w:val="auto"/>
                <w:sz w:val="24"/>
                <w:szCs w:val="24"/>
              </w:rPr>
              <w:t xml:space="preserve">, </w:t>
            </w:r>
            <w:r w:rsidR="00EE4D77" w:rsidRPr="00E957B5">
              <w:rPr>
                <w:rFonts w:asciiTheme="majorHAnsi" w:hAnsiTheme="majorHAnsi"/>
                <w:b/>
                <w:color w:val="auto"/>
                <w:sz w:val="24"/>
                <w:szCs w:val="24"/>
              </w:rPr>
              <w:t>WordPress</w:t>
            </w:r>
            <w:r w:rsidR="00EE4D77" w:rsidRPr="00940B8C">
              <w:rPr>
                <w:rFonts w:asciiTheme="majorHAnsi" w:hAnsiTheme="majorHAnsi"/>
                <w:color w:val="auto"/>
                <w:sz w:val="24"/>
                <w:szCs w:val="24"/>
              </w:rPr>
              <w:t>,</w:t>
            </w:r>
            <w:r w:rsidR="00C16EB2">
              <w:rPr>
                <w:rFonts w:asciiTheme="majorHAnsi" w:hAnsiTheme="majorHAnsi"/>
                <w:color w:val="auto"/>
                <w:sz w:val="24"/>
                <w:szCs w:val="24"/>
              </w:rPr>
              <w:t xml:space="preserve"> </w:t>
            </w:r>
            <w:r w:rsidR="00F475CE" w:rsidRPr="00E957B5">
              <w:rPr>
                <w:rFonts w:asciiTheme="majorHAnsi" w:hAnsiTheme="majorHAnsi"/>
                <w:b/>
                <w:color w:val="auto"/>
                <w:sz w:val="24"/>
                <w:szCs w:val="24"/>
              </w:rPr>
              <w:t>Magento</w:t>
            </w:r>
            <w:r w:rsidR="00F475CE">
              <w:rPr>
                <w:rFonts w:asciiTheme="majorHAnsi" w:hAnsiTheme="majorHAnsi"/>
                <w:color w:val="auto"/>
                <w:sz w:val="24"/>
                <w:szCs w:val="24"/>
              </w:rPr>
              <w:t xml:space="preserve">, </w:t>
            </w:r>
            <w:r w:rsidR="00E957B5" w:rsidRPr="00E957B5">
              <w:rPr>
                <w:rFonts w:asciiTheme="majorHAnsi" w:hAnsiTheme="majorHAnsi"/>
                <w:b/>
                <w:color w:val="auto"/>
                <w:sz w:val="24"/>
                <w:szCs w:val="24"/>
              </w:rPr>
              <w:t>Drupal</w:t>
            </w:r>
            <w:r w:rsidR="00E957B5">
              <w:rPr>
                <w:rFonts w:asciiTheme="majorHAnsi" w:hAnsiTheme="majorHAnsi"/>
                <w:color w:val="auto"/>
                <w:sz w:val="24"/>
                <w:szCs w:val="24"/>
              </w:rPr>
              <w:t xml:space="preserve">, </w:t>
            </w:r>
            <w:r w:rsidR="00DB3F53" w:rsidRPr="007A75C7">
              <w:rPr>
                <w:rFonts w:asciiTheme="majorHAnsi" w:hAnsiTheme="majorHAnsi"/>
                <w:b/>
                <w:color w:val="auto"/>
                <w:sz w:val="24"/>
                <w:szCs w:val="24"/>
              </w:rPr>
              <w:t>Zend,</w:t>
            </w:r>
            <w:r w:rsidR="00C16EB2">
              <w:rPr>
                <w:rFonts w:asciiTheme="majorHAnsi" w:hAnsiTheme="majorHAnsi"/>
                <w:b/>
                <w:color w:val="auto"/>
                <w:sz w:val="24"/>
                <w:szCs w:val="24"/>
              </w:rPr>
              <w:t xml:space="preserve"> </w:t>
            </w:r>
            <w:r w:rsidR="006967F6" w:rsidRPr="00940B8C">
              <w:rPr>
                <w:rFonts w:asciiTheme="majorHAnsi" w:hAnsiTheme="majorHAnsi"/>
                <w:color w:val="auto"/>
                <w:sz w:val="24"/>
                <w:szCs w:val="24"/>
              </w:rPr>
              <w:t xml:space="preserve">Joomla, OS-Commerce, CodeIgniter, </w:t>
            </w:r>
            <w:r w:rsidR="00217E2F">
              <w:rPr>
                <w:rFonts w:asciiTheme="majorHAnsi" w:hAnsiTheme="majorHAnsi"/>
                <w:color w:val="auto"/>
                <w:sz w:val="24"/>
                <w:szCs w:val="24"/>
              </w:rPr>
              <w:t>SugarCRM,</w:t>
            </w:r>
            <w:r w:rsidR="00E45778">
              <w:rPr>
                <w:rFonts w:asciiTheme="majorHAnsi" w:hAnsiTheme="majorHAnsi"/>
                <w:color w:val="auto"/>
                <w:sz w:val="24"/>
                <w:szCs w:val="24"/>
              </w:rPr>
              <w:t xml:space="preserve"> </w:t>
            </w:r>
            <w:r w:rsidR="006967F6" w:rsidRPr="00940B8C">
              <w:rPr>
                <w:rFonts w:asciiTheme="majorHAnsi" w:hAnsiTheme="majorHAnsi"/>
                <w:color w:val="auto"/>
                <w:sz w:val="24"/>
                <w:szCs w:val="24"/>
              </w:rPr>
              <w:t>XML, X</w:t>
            </w:r>
            <w:r w:rsidR="006967F6">
              <w:rPr>
                <w:rFonts w:asciiTheme="majorHAnsi" w:hAnsiTheme="majorHAnsi"/>
                <w:color w:val="auto"/>
                <w:sz w:val="24"/>
                <w:szCs w:val="24"/>
              </w:rPr>
              <w:t>SLT</w:t>
            </w:r>
            <w:r w:rsidR="006967F6" w:rsidRPr="00940B8C">
              <w:rPr>
                <w:rFonts w:asciiTheme="majorHAnsi" w:hAnsiTheme="majorHAnsi"/>
                <w:color w:val="auto"/>
                <w:sz w:val="24"/>
                <w:szCs w:val="24"/>
              </w:rPr>
              <w:t xml:space="preserve"> and MySQL</w:t>
            </w:r>
            <w:r w:rsidR="00E06DA5">
              <w:rPr>
                <w:rFonts w:asciiTheme="majorHAnsi" w:hAnsiTheme="majorHAnsi"/>
                <w:color w:val="auto"/>
                <w:sz w:val="24"/>
                <w:szCs w:val="24"/>
              </w:rPr>
              <w:t>.</w:t>
            </w:r>
          </w:p>
        </w:tc>
      </w:tr>
      <w:tr w:rsidR="00EE70FC" w:rsidTr="000E5622">
        <w:trPr>
          <w:trHeight w:val="288"/>
        </w:trPr>
        <w:tc>
          <w:tcPr>
            <w:tcW w:w="2358" w:type="dxa"/>
            <w:vMerge/>
            <w:tcMar>
              <w:top w:w="108" w:type="dxa"/>
              <w:bottom w:w="0" w:type="dxa"/>
            </w:tcMar>
          </w:tcPr>
          <w:p w:rsidR="00EE70FC" w:rsidRPr="007B6F0F" w:rsidRDefault="00EE70FC" w:rsidP="00C7220C">
            <w:pPr>
              <w:jc w:val="right"/>
              <w:rPr>
                <w:b/>
              </w:rPr>
            </w:pPr>
          </w:p>
        </w:tc>
        <w:tc>
          <w:tcPr>
            <w:tcW w:w="164" w:type="dxa"/>
            <w:vMerge/>
            <w:tcMar>
              <w:top w:w="108" w:type="dxa"/>
              <w:bottom w:w="0" w:type="dxa"/>
            </w:tcMar>
          </w:tcPr>
          <w:p w:rsidR="00EE70FC" w:rsidRDefault="00EE70FC" w:rsidP="00C115EB"/>
        </w:tc>
        <w:tc>
          <w:tcPr>
            <w:tcW w:w="7828" w:type="dxa"/>
            <w:tcMar>
              <w:top w:w="108" w:type="dxa"/>
              <w:bottom w:w="0" w:type="dxa"/>
            </w:tcMar>
          </w:tcPr>
          <w:p w:rsidR="00EE70FC" w:rsidRPr="007B007F" w:rsidRDefault="00264942" w:rsidP="00264942">
            <w:pPr>
              <w:pStyle w:val="ResumeText"/>
              <w:ind w:right="18"/>
              <w:rPr>
                <w:rFonts w:asciiTheme="majorHAnsi" w:hAnsiTheme="majorHAnsi"/>
                <w:color w:val="auto"/>
                <w:sz w:val="24"/>
                <w:szCs w:val="24"/>
              </w:rPr>
            </w:pPr>
            <w:r>
              <w:rPr>
                <w:rFonts w:asciiTheme="majorHAnsi" w:hAnsiTheme="majorHAnsi"/>
                <w:b/>
                <w:color w:val="auto"/>
                <w:sz w:val="24"/>
                <w:szCs w:val="24"/>
              </w:rPr>
              <w:t>Tools</w:t>
            </w:r>
            <w:r>
              <w:rPr>
                <w:rFonts w:asciiTheme="majorHAnsi" w:hAnsiTheme="majorHAnsi"/>
                <w:color w:val="auto"/>
                <w:sz w:val="24"/>
                <w:szCs w:val="24"/>
              </w:rPr>
              <w:t>: VIM, Ec</w:t>
            </w:r>
            <w:r w:rsidR="002D7C98">
              <w:rPr>
                <w:rFonts w:asciiTheme="majorHAnsi" w:hAnsiTheme="majorHAnsi"/>
                <w:color w:val="auto"/>
                <w:sz w:val="24"/>
                <w:szCs w:val="24"/>
              </w:rPr>
              <w:t>lipse Ide, Netbeans Ide</w:t>
            </w:r>
            <w:r w:rsidR="00757447">
              <w:rPr>
                <w:rFonts w:asciiTheme="majorHAnsi" w:hAnsiTheme="majorHAnsi"/>
                <w:color w:val="auto"/>
                <w:sz w:val="24"/>
                <w:szCs w:val="24"/>
              </w:rPr>
              <w:t>,</w:t>
            </w:r>
            <w:r w:rsidR="002D7C98">
              <w:rPr>
                <w:rFonts w:asciiTheme="majorHAnsi" w:hAnsiTheme="majorHAnsi"/>
                <w:color w:val="auto"/>
                <w:sz w:val="24"/>
                <w:szCs w:val="24"/>
              </w:rPr>
              <w:t xml:space="preserve"> SVN,</w:t>
            </w:r>
            <w:r w:rsidR="00D77BA8">
              <w:rPr>
                <w:rFonts w:asciiTheme="majorHAnsi" w:hAnsiTheme="majorHAnsi"/>
                <w:color w:val="auto"/>
                <w:sz w:val="24"/>
                <w:szCs w:val="24"/>
              </w:rPr>
              <w:t>s</w:t>
            </w:r>
            <w:r w:rsidR="002D7C98">
              <w:rPr>
                <w:rFonts w:asciiTheme="majorHAnsi" w:hAnsiTheme="majorHAnsi"/>
                <w:color w:val="auto"/>
                <w:sz w:val="24"/>
                <w:szCs w:val="24"/>
              </w:rPr>
              <w:t>GIT</w:t>
            </w:r>
            <w:r w:rsidR="007569FD">
              <w:rPr>
                <w:rFonts w:asciiTheme="majorHAnsi" w:hAnsiTheme="majorHAnsi"/>
                <w:color w:val="auto"/>
                <w:sz w:val="24"/>
                <w:szCs w:val="24"/>
              </w:rPr>
              <w:t>, Hudson</w:t>
            </w:r>
          </w:p>
        </w:tc>
      </w:tr>
      <w:tr w:rsidR="00EE70FC" w:rsidTr="000E5622">
        <w:trPr>
          <w:trHeight w:val="288"/>
        </w:trPr>
        <w:tc>
          <w:tcPr>
            <w:tcW w:w="2358" w:type="dxa"/>
            <w:vMerge/>
            <w:tcMar>
              <w:top w:w="108" w:type="dxa"/>
              <w:bottom w:w="0" w:type="dxa"/>
            </w:tcMar>
          </w:tcPr>
          <w:p w:rsidR="00EE70FC" w:rsidRPr="007B6F0F" w:rsidRDefault="00EE70FC" w:rsidP="00C7220C">
            <w:pPr>
              <w:jc w:val="right"/>
              <w:rPr>
                <w:b/>
              </w:rPr>
            </w:pPr>
          </w:p>
        </w:tc>
        <w:tc>
          <w:tcPr>
            <w:tcW w:w="164" w:type="dxa"/>
            <w:vMerge/>
            <w:tcMar>
              <w:top w:w="108" w:type="dxa"/>
              <w:bottom w:w="0" w:type="dxa"/>
            </w:tcMar>
          </w:tcPr>
          <w:p w:rsidR="00EE70FC" w:rsidRDefault="00EE70FC" w:rsidP="00C115EB"/>
        </w:tc>
        <w:tc>
          <w:tcPr>
            <w:tcW w:w="7828" w:type="dxa"/>
            <w:tcMar>
              <w:top w:w="108" w:type="dxa"/>
              <w:bottom w:w="0" w:type="dxa"/>
            </w:tcMar>
          </w:tcPr>
          <w:p w:rsidR="00EE70FC" w:rsidRPr="00552585" w:rsidRDefault="00763A57" w:rsidP="004642C7">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Programming Languages : </w:t>
            </w:r>
            <w:r w:rsidR="0006138D">
              <w:rPr>
                <w:rFonts w:asciiTheme="majorHAnsi" w:hAnsiTheme="majorHAnsi"/>
                <w:color w:val="auto"/>
                <w:sz w:val="24"/>
                <w:szCs w:val="24"/>
              </w:rPr>
              <w:t>P</w:t>
            </w:r>
            <w:r w:rsidR="004642C7">
              <w:rPr>
                <w:rFonts w:asciiTheme="majorHAnsi" w:hAnsiTheme="majorHAnsi"/>
                <w:color w:val="auto"/>
                <w:sz w:val="24"/>
                <w:szCs w:val="24"/>
              </w:rPr>
              <w:t>HP</w:t>
            </w:r>
            <w:r w:rsidR="005241DC">
              <w:rPr>
                <w:rFonts w:asciiTheme="majorHAnsi" w:hAnsiTheme="majorHAnsi"/>
                <w:color w:val="auto"/>
                <w:sz w:val="24"/>
                <w:szCs w:val="24"/>
              </w:rPr>
              <w:t>,HTML,</w:t>
            </w:r>
            <w:r w:rsidR="00E45778">
              <w:rPr>
                <w:rFonts w:asciiTheme="majorHAnsi" w:hAnsiTheme="majorHAnsi"/>
                <w:color w:val="auto"/>
                <w:sz w:val="24"/>
                <w:szCs w:val="24"/>
              </w:rPr>
              <w:t xml:space="preserve"> </w:t>
            </w:r>
            <w:r w:rsidR="005241DC">
              <w:rPr>
                <w:rFonts w:asciiTheme="majorHAnsi" w:hAnsiTheme="majorHAnsi"/>
                <w:color w:val="auto"/>
                <w:sz w:val="24"/>
                <w:szCs w:val="24"/>
              </w:rPr>
              <w:t>JQuery</w:t>
            </w:r>
          </w:p>
        </w:tc>
      </w:tr>
      <w:tr w:rsidR="00EE70FC" w:rsidTr="000E5622">
        <w:trPr>
          <w:trHeight w:val="288"/>
        </w:trPr>
        <w:tc>
          <w:tcPr>
            <w:tcW w:w="2358" w:type="dxa"/>
            <w:vMerge/>
            <w:tcMar>
              <w:top w:w="108" w:type="dxa"/>
              <w:bottom w:w="0" w:type="dxa"/>
            </w:tcMar>
          </w:tcPr>
          <w:p w:rsidR="00EE70FC" w:rsidRPr="007B6F0F" w:rsidRDefault="00EE70FC" w:rsidP="00C7220C">
            <w:pPr>
              <w:jc w:val="right"/>
              <w:rPr>
                <w:b/>
              </w:rPr>
            </w:pPr>
          </w:p>
        </w:tc>
        <w:tc>
          <w:tcPr>
            <w:tcW w:w="164" w:type="dxa"/>
            <w:vMerge/>
            <w:tcMar>
              <w:top w:w="108" w:type="dxa"/>
              <w:bottom w:w="0" w:type="dxa"/>
            </w:tcMar>
          </w:tcPr>
          <w:p w:rsidR="00EE70FC" w:rsidRDefault="00EE70FC" w:rsidP="00C115EB"/>
        </w:tc>
        <w:tc>
          <w:tcPr>
            <w:tcW w:w="7828" w:type="dxa"/>
            <w:tcMar>
              <w:top w:w="108" w:type="dxa"/>
              <w:bottom w:w="0" w:type="dxa"/>
            </w:tcMar>
          </w:tcPr>
          <w:p w:rsidR="00EE70FC" w:rsidRPr="00552585" w:rsidRDefault="00052BC1" w:rsidP="000D276F">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Frameworks: </w:t>
            </w:r>
            <w:r w:rsidRPr="00264942">
              <w:rPr>
                <w:rFonts w:asciiTheme="majorHAnsi" w:hAnsiTheme="majorHAnsi"/>
                <w:color w:val="auto"/>
                <w:sz w:val="24"/>
                <w:szCs w:val="24"/>
              </w:rPr>
              <w:t>Zend,</w:t>
            </w:r>
            <w:r w:rsidR="00E45778">
              <w:rPr>
                <w:rFonts w:asciiTheme="majorHAnsi" w:hAnsiTheme="majorHAnsi"/>
                <w:color w:val="auto"/>
                <w:sz w:val="24"/>
                <w:szCs w:val="24"/>
              </w:rPr>
              <w:t xml:space="preserve"> </w:t>
            </w:r>
            <w:r w:rsidRPr="00264942">
              <w:rPr>
                <w:rFonts w:asciiTheme="majorHAnsi" w:hAnsiTheme="majorHAnsi"/>
                <w:color w:val="auto"/>
                <w:sz w:val="24"/>
                <w:szCs w:val="24"/>
              </w:rPr>
              <w:t>CodeIgniter</w:t>
            </w:r>
          </w:p>
        </w:tc>
      </w:tr>
      <w:tr w:rsidR="00EE70FC" w:rsidTr="000E5622">
        <w:trPr>
          <w:trHeight w:val="288"/>
        </w:trPr>
        <w:tc>
          <w:tcPr>
            <w:tcW w:w="2358" w:type="dxa"/>
            <w:vMerge/>
            <w:tcMar>
              <w:top w:w="108" w:type="dxa"/>
              <w:bottom w:w="0" w:type="dxa"/>
            </w:tcMar>
          </w:tcPr>
          <w:p w:rsidR="00EE70FC" w:rsidRPr="007B6F0F" w:rsidRDefault="00EE70FC" w:rsidP="00C7220C">
            <w:pPr>
              <w:jc w:val="right"/>
              <w:rPr>
                <w:b/>
              </w:rPr>
            </w:pPr>
          </w:p>
        </w:tc>
        <w:tc>
          <w:tcPr>
            <w:tcW w:w="164" w:type="dxa"/>
            <w:vMerge/>
            <w:tcMar>
              <w:top w:w="108" w:type="dxa"/>
              <w:bottom w:w="0" w:type="dxa"/>
            </w:tcMar>
          </w:tcPr>
          <w:p w:rsidR="00EE70FC" w:rsidRDefault="00EE70FC" w:rsidP="00C115EB"/>
        </w:tc>
        <w:tc>
          <w:tcPr>
            <w:tcW w:w="7828" w:type="dxa"/>
            <w:tcMar>
              <w:top w:w="108" w:type="dxa"/>
              <w:bottom w:w="0" w:type="dxa"/>
            </w:tcMar>
          </w:tcPr>
          <w:p w:rsidR="00EE70FC" w:rsidRPr="007B007F" w:rsidRDefault="00052BC1" w:rsidP="00052BC1">
            <w:pPr>
              <w:pStyle w:val="ResumeText"/>
              <w:ind w:right="18"/>
              <w:rPr>
                <w:rFonts w:asciiTheme="majorHAnsi" w:hAnsiTheme="majorHAnsi"/>
                <w:color w:val="auto"/>
                <w:sz w:val="24"/>
                <w:szCs w:val="24"/>
              </w:rPr>
            </w:pPr>
            <w:r>
              <w:rPr>
                <w:rFonts w:asciiTheme="majorHAnsi" w:hAnsiTheme="majorHAnsi"/>
                <w:b/>
                <w:color w:val="auto"/>
                <w:sz w:val="24"/>
                <w:szCs w:val="24"/>
              </w:rPr>
              <w:t>Industry Domain</w:t>
            </w:r>
            <w:r w:rsidR="00264942">
              <w:rPr>
                <w:rFonts w:asciiTheme="majorHAnsi" w:hAnsiTheme="majorHAnsi"/>
                <w:color w:val="auto"/>
                <w:sz w:val="24"/>
                <w:szCs w:val="24"/>
              </w:rPr>
              <w:t>: Media,</w:t>
            </w:r>
            <w:r w:rsidR="00E45778">
              <w:rPr>
                <w:rFonts w:asciiTheme="majorHAnsi" w:hAnsiTheme="majorHAnsi"/>
                <w:color w:val="auto"/>
                <w:sz w:val="24"/>
                <w:szCs w:val="24"/>
              </w:rPr>
              <w:t xml:space="preserve"> </w:t>
            </w:r>
            <w:r w:rsidR="00264942">
              <w:rPr>
                <w:rFonts w:asciiTheme="majorHAnsi" w:hAnsiTheme="majorHAnsi"/>
                <w:color w:val="auto"/>
                <w:sz w:val="24"/>
                <w:szCs w:val="24"/>
              </w:rPr>
              <w:t>E-commerce,</w:t>
            </w:r>
            <w:r w:rsidR="00E45778">
              <w:rPr>
                <w:rFonts w:asciiTheme="majorHAnsi" w:hAnsiTheme="majorHAnsi"/>
                <w:color w:val="auto"/>
                <w:sz w:val="24"/>
                <w:szCs w:val="24"/>
              </w:rPr>
              <w:t xml:space="preserve"> </w:t>
            </w:r>
            <w:r w:rsidR="00264942">
              <w:rPr>
                <w:rFonts w:asciiTheme="majorHAnsi" w:hAnsiTheme="majorHAnsi"/>
                <w:color w:val="auto"/>
                <w:sz w:val="24"/>
                <w:szCs w:val="24"/>
              </w:rPr>
              <w:t>CMS</w:t>
            </w:r>
          </w:p>
        </w:tc>
      </w:tr>
      <w:tr w:rsidR="00C7220C" w:rsidTr="000E5622">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7B6F0F" w:rsidRDefault="007B6F0F" w:rsidP="00C7220C">
            <w:pPr>
              <w:jc w:val="right"/>
              <w:rPr>
                <w:b/>
              </w:rPr>
            </w:pPr>
            <w:r>
              <w:rPr>
                <w:b/>
              </w:rPr>
              <w:t>Awards and Honors</w:t>
            </w:r>
          </w:p>
        </w:tc>
        <w:tc>
          <w:tcPr>
            <w:tcW w:w="164"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82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7B007F" w:rsidRDefault="00842623" w:rsidP="00552585">
            <w:pPr>
              <w:pStyle w:val="ResumeText"/>
              <w:ind w:right="18"/>
              <w:rPr>
                <w:rFonts w:asciiTheme="majorHAnsi" w:hAnsiTheme="majorHAnsi"/>
                <w:color w:val="auto"/>
                <w:sz w:val="24"/>
                <w:szCs w:val="24"/>
              </w:rPr>
            </w:pPr>
            <w:r>
              <w:rPr>
                <w:rFonts w:asciiTheme="majorHAnsi" w:hAnsiTheme="majorHAnsi"/>
                <w:color w:val="auto"/>
                <w:sz w:val="24"/>
                <w:szCs w:val="24"/>
              </w:rPr>
              <w:t>Associate of Quarter (2</w:t>
            </w:r>
            <w:r w:rsidRPr="00842623">
              <w:rPr>
                <w:rFonts w:asciiTheme="majorHAnsi" w:hAnsiTheme="majorHAnsi"/>
                <w:color w:val="auto"/>
                <w:sz w:val="24"/>
                <w:szCs w:val="24"/>
                <w:vertAlign w:val="superscript"/>
              </w:rPr>
              <w:t>nd</w:t>
            </w:r>
            <w:r>
              <w:rPr>
                <w:rFonts w:asciiTheme="majorHAnsi" w:hAnsiTheme="majorHAnsi"/>
                <w:color w:val="auto"/>
                <w:sz w:val="24"/>
                <w:szCs w:val="24"/>
              </w:rPr>
              <w:t xml:space="preserve"> quarter in 2013)</w:t>
            </w:r>
          </w:p>
        </w:tc>
      </w:tr>
      <w:tr w:rsidR="00C16EB2" w:rsidTr="000E5622">
        <w:trPr>
          <w:trHeight w:val="634"/>
        </w:trPr>
        <w:tc>
          <w:tcPr>
            <w:tcW w:w="2358" w:type="dxa"/>
            <w:tcMar>
              <w:top w:w="108" w:type="dxa"/>
              <w:bottom w:w="0" w:type="dxa"/>
            </w:tcMar>
          </w:tcPr>
          <w:p w:rsidR="00C16EB2" w:rsidRPr="00561166" w:rsidRDefault="00C16EB2" w:rsidP="007B59C0">
            <w:pPr>
              <w:jc w:val="right"/>
              <w:rPr>
                <w:b/>
              </w:rPr>
            </w:pPr>
            <w:r w:rsidRPr="00561166">
              <w:rPr>
                <w:b/>
              </w:rPr>
              <w:t xml:space="preserve">CTS </w:t>
            </w:r>
            <w:r>
              <w:rPr>
                <w:b/>
              </w:rPr>
              <w:br/>
            </w:r>
            <w:r w:rsidRPr="00561166">
              <w:rPr>
                <w:b/>
              </w:rPr>
              <w:t>Experience</w:t>
            </w:r>
          </w:p>
        </w:tc>
        <w:tc>
          <w:tcPr>
            <w:tcW w:w="164" w:type="dxa"/>
            <w:tcMar>
              <w:top w:w="108" w:type="dxa"/>
              <w:bottom w:w="0" w:type="dxa"/>
            </w:tcMar>
          </w:tcPr>
          <w:p w:rsidR="00C16EB2" w:rsidRPr="00561166" w:rsidRDefault="00C16EB2" w:rsidP="007B59C0"/>
        </w:tc>
        <w:tc>
          <w:tcPr>
            <w:tcW w:w="7828" w:type="dxa"/>
            <w:tcMar>
              <w:top w:w="108" w:type="dxa"/>
              <w:bottom w:w="0" w:type="dxa"/>
            </w:tcMar>
          </w:tcPr>
          <w:p w:rsidR="00C16EB2" w:rsidRPr="00561166" w:rsidRDefault="00C16EB2" w:rsidP="007B59C0">
            <w:pPr>
              <w:pStyle w:val="ResumeText"/>
              <w:ind w:right="0"/>
              <w:rPr>
                <w:rFonts w:asciiTheme="majorHAnsi" w:hAnsiTheme="majorHAnsi"/>
                <w:b/>
                <w:color w:val="auto"/>
                <w:sz w:val="24"/>
                <w:szCs w:val="24"/>
              </w:rPr>
            </w:pPr>
            <w:r>
              <w:rPr>
                <w:rFonts w:asciiTheme="majorHAnsi" w:hAnsiTheme="majorHAnsi"/>
                <w:b/>
                <w:color w:val="auto"/>
                <w:sz w:val="24"/>
                <w:szCs w:val="24"/>
              </w:rPr>
              <w:t>Horizon BCBS Sales Portal</w:t>
            </w:r>
          </w:p>
        </w:tc>
      </w:tr>
      <w:tr w:rsidR="00C16EB2" w:rsidTr="000E5622">
        <w:trPr>
          <w:trHeight w:val="634"/>
        </w:trPr>
        <w:tc>
          <w:tcPr>
            <w:tcW w:w="2358" w:type="dxa"/>
            <w:tcMar>
              <w:top w:w="108" w:type="dxa"/>
              <w:bottom w:w="0" w:type="dxa"/>
            </w:tcMar>
          </w:tcPr>
          <w:p w:rsidR="00C16EB2" w:rsidRPr="00561166" w:rsidRDefault="00C16EB2" w:rsidP="007B59C0">
            <w:pPr>
              <w:jc w:val="right"/>
              <w:rPr>
                <w:b/>
              </w:rPr>
            </w:pPr>
          </w:p>
        </w:tc>
        <w:tc>
          <w:tcPr>
            <w:tcW w:w="164" w:type="dxa"/>
            <w:tcMar>
              <w:top w:w="108" w:type="dxa"/>
              <w:bottom w:w="0" w:type="dxa"/>
            </w:tcMar>
          </w:tcPr>
          <w:p w:rsidR="00C16EB2" w:rsidRPr="00561166" w:rsidRDefault="00C16EB2" w:rsidP="007B59C0"/>
        </w:tc>
        <w:tc>
          <w:tcPr>
            <w:tcW w:w="7828" w:type="dxa"/>
            <w:tcMar>
              <w:top w:w="108" w:type="dxa"/>
              <w:bottom w:w="0" w:type="dxa"/>
            </w:tcMar>
          </w:tcPr>
          <w:p w:rsidR="00C16EB2" w:rsidRPr="00561166" w:rsidRDefault="00C16EB2" w:rsidP="007B59C0">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Pr>
                <w:rFonts w:asciiTheme="majorHAnsi" w:hAnsiTheme="majorHAnsi"/>
                <w:color w:val="auto"/>
                <w:sz w:val="24"/>
                <w:szCs w:val="24"/>
              </w:rPr>
              <w:t>Team Lead</w:t>
            </w:r>
          </w:p>
        </w:tc>
      </w:tr>
      <w:tr w:rsidR="00C16EB2" w:rsidTr="000E5622">
        <w:trPr>
          <w:trHeight w:val="634"/>
        </w:trPr>
        <w:tc>
          <w:tcPr>
            <w:tcW w:w="2358" w:type="dxa"/>
            <w:tcMar>
              <w:top w:w="108" w:type="dxa"/>
              <w:bottom w:w="0" w:type="dxa"/>
            </w:tcMar>
          </w:tcPr>
          <w:p w:rsidR="00C16EB2" w:rsidRPr="00561166" w:rsidRDefault="00C16EB2" w:rsidP="007B59C0">
            <w:pPr>
              <w:jc w:val="right"/>
              <w:rPr>
                <w:b/>
              </w:rPr>
            </w:pPr>
          </w:p>
        </w:tc>
        <w:tc>
          <w:tcPr>
            <w:tcW w:w="164" w:type="dxa"/>
            <w:tcMar>
              <w:top w:w="108" w:type="dxa"/>
              <w:bottom w:w="0" w:type="dxa"/>
            </w:tcMar>
          </w:tcPr>
          <w:p w:rsidR="00C16EB2" w:rsidRPr="00561166" w:rsidRDefault="00C16EB2" w:rsidP="007B59C0"/>
        </w:tc>
        <w:tc>
          <w:tcPr>
            <w:tcW w:w="7828" w:type="dxa"/>
            <w:tcMar>
              <w:top w:w="108" w:type="dxa"/>
              <w:bottom w:w="0" w:type="dxa"/>
            </w:tcMar>
          </w:tcPr>
          <w:p w:rsidR="00C16EB2" w:rsidRPr="00561166" w:rsidRDefault="00C16EB2" w:rsidP="007B59C0">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C16EB2" w:rsidRPr="007C5772" w:rsidRDefault="00C16EB2" w:rsidP="007B59C0">
            <w:pPr>
              <w:autoSpaceDE w:val="0"/>
              <w:autoSpaceDN w:val="0"/>
              <w:adjustRightInd w:val="0"/>
              <w:rPr>
                <w:rFonts w:eastAsia="Times New Roman" w:cstheme="minorHAnsi"/>
                <w:color w:val="000000" w:themeColor="text1"/>
              </w:rPr>
            </w:pPr>
            <w:r w:rsidRPr="007C5772">
              <w:rPr>
                <w:rFonts w:eastAsia="Times New Roman" w:cstheme="minorHAnsi"/>
                <w:color w:val="000000" w:themeColor="text1"/>
              </w:rPr>
              <w:t>Horizon Blue Cross Blue Shield of New Jersey (Horizon BCBSNJ) is the state's largest health insurance company, serving over 3.6 million members. Horizon BCBSNJ is a not-for-profit, tax paying health insurer, headquartered in Newark, New Jersey.</w:t>
            </w:r>
          </w:p>
          <w:p w:rsidR="00C16EB2" w:rsidRPr="00E54FF3" w:rsidRDefault="00C16EB2" w:rsidP="007B59C0">
            <w:pPr>
              <w:autoSpaceDE w:val="0"/>
              <w:autoSpaceDN w:val="0"/>
              <w:adjustRightInd w:val="0"/>
              <w:rPr>
                <w:rFonts w:eastAsiaTheme="minorEastAsia"/>
                <w:kern w:val="20"/>
                <w:lang w:eastAsia="ja-JP"/>
              </w:rPr>
            </w:pPr>
            <w:r w:rsidRPr="007C5772">
              <w:rPr>
                <w:rFonts w:eastAsia="Times New Roman" w:cstheme="minorHAnsi"/>
                <w:color w:val="000000" w:themeColor="text1"/>
              </w:rPr>
              <w:t>This web application is to design and develop an end-to-end solution for brokers, starting from group Enrollment, account management and renewals.</w:t>
            </w:r>
          </w:p>
          <w:p w:rsidR="00C16EB2" w:rsidRDefault="00C16EB2" w:rsidP="007B59C0">
            <w:pPr>
              <w:autoSpaceDE w:val="0"/>
              <w:autoSpaceDN w:val="0"/>
              <w:adjustRightInd w:val="0"/>
              <w:rPr>
                <w:rFonts w:eastAsia="Times New Roman" w:cstheme="minorHAnsi"/>
                <w:color w:val="000000" w:themeColor="text1"/>
              </w:rPr>
            </w:pPr>
          </w:p>
          <w:p w:rsidR="00C16EB2" w:rsidRPr="00561166" w:rsidRDefault="00C16EB2" w:rsidP="007B59C0">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C16EB2" w:rsidRDefault="00C16EB2" w:rsidP="007B59C0">
            <w:pPr>
              <w:pStyle w:val="ListParagraph"/>
              <w:numPr>
                <w:ilvl w:val="0"/>
                <w:numId w:val="2"/>
              </w:numPr>
              <w:autoSpaceDE w:val="0"/>
              <w:autoSpaceDN w:val="0"/>
              <w:adjustRightInd w:val="0"/>
            </w:pPr>
            <w:r>
              <w:t>Managing and leading the team. Communicate with the onsite coordinator and get the requirements and deliver it back.</w:t>
            </w:r>
          </w:p>
          <w:p w:rsidR="00C16EB2" w:rsidRPr="00855607" w:rsidRDefault="00C16EB2" w:rsidP="007B59C0">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Developed html pages and components using Dojo</w:t>
            </w:r>
          </w:p>
          <w:p w:rsidR="00C16EB2" w:rsidRPr="00855607" w:rsidRDefault="00C16EB2" w:rsidP="007B59C0">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 xml:space="preserve">Responsible for the all modules  </w:t>
            </w:r>
          </w:p>
          <w:p w:rsidR="00C16EB2" w:rsidRPr="00855607" w:rsidRDefault="00C16EB2" w:rsidP="007B59C0">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Taking care of code reviews</w:t>
            </w:r>
          </w:p>
          <w:p w:rsidR="00C16EB2" w:rsidRPr="00E33BB1" w:rsidRDefault="00C16EB2" w:rsidP="007B59C0">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Making sure of deliverables as per the time lines given</w:t>
            </w:r>
            <w:r>
              <w:rPr>
                <w:rFonts w:asciiTheme="majorHAnsi" w:eastAsiaTheme="minorHAnsi" w:hAnsiTheme="majorHAnsi" w:cstheme="minorBidi"/>
                <w:sz w:val="24"/>
                <w:szCs w:val="24"/>
              </w:rPr>
              <w:br/>
            </w:r>
          </w:p>
        </w:tc>
      </w:tr>
      <w:tr w:rsidR="003D5D12" w:rsidTr="006E2ABE">
        <w:trPr>
          <w:trHeight w:val="510"/>
        </w:trPr>
        <w:tc>
          <w:tcPr>
            <w:tcW w:w="2358" w:type="dxa"/>
            <w:tcMar>
              <w:top w:w="108" w:type="dxa"/>
              <w:bottom w:w="0" w:type="dxa"/>
            </w:tcMar>
          </w:tcPr>
          <w:p w:rsidR="003D5D12" w:rsidRPr="00561166" w:rsidRDefault="003D5D12" w:rsidP="007B59C0">
            <w:pPr>
              <w:jc w:val="right"/>
              <w:rPr>
                <w:b/>
              </w:rPr>
            </w:pPr>
          </w:p>
        </w:tc>
        <w:tc>
          <w:tcPr>
            <w:tcW w:w="164" w:type="dxa"/>
            <w:tcMar>
              <w:top w:w="108" w:type="dxa"/>
              <w:bottom w:w="0" w:type="dxa"/>
            </w:tcMar>
          </w:tcPr>
          <w:p w:rsidR="003D5D12" w:rsidRPr="00561166" w:rsidRDefault="003D5D12" w:rsidP="007B59C0"/>
        </w:tc>
        <w:tc>
          <w:tcPr>
            <w:tcW w:w="7828" w:type="dxa"/>
            <w:tcMar>
              <w:top w:w="108" w:type="dxa"/>
              <w:bottom w:w="0" w:type="dxa"/>
            </w:tcMar>
          </w:tcPr>
          <w:p w:rsidR="003D5D12" w:rsidRPr="002F73C0" w:rsidRDefault="003D5D12" w:rsidP="007B59C0">
            <w:pPr>
              <w:pStyle w:val="ResumeText"/>
              <w:ind w:right="432"/>
              <w:rPr>
                <w:rFonts w:ascii="Arial" w:hAnsi="Arial" w:cs="Arial"/>
                <w:b/>
                <w:color w:val="auto"/>
                <w:sz w:val="24"/>
                <w:szCs w:val="24"/>
              </w:rPr>
            </w:pPr>
            <w:r>
              <w:rPr>
                <w:rFonts w:ascii="Arial" w:hAnsi="Arial" w:cs="Arial"/>
                <w:b/>
                <w:color w:val="auto"/>
                <w:sz w:val="24"/>
                <w:szCs w:val="24"/>
              </w:rPr>
              <w:t>TD Mobile App</w:t>
            </w:r>
          </w:p>
        </w:tc>
      </w:tr>
      <w:tr w:rsidR="006E2ABE" w:rsidTr="000E5622">
        <w:trPr>
          <w:trHeight w:val="634"/>
        </w:trPr>
        <w:tc>
          <w:tcPr>
            <w:tcW w:w="2358" w:type="dxa"/>
            <w:tcMar>
              <w:top w:w="108" w:type="dxa"/>
              <w:bottom w:w="0" w:type="dxa"/>
            </w:tcMar>
          </w:tcPr>
          <w:p w:rsidR="006E2ABE" w:rsidRPr="00561166" w:rsidRDefault="006E2ABE" w:rsidP="007B59C0">
            <w:pPr>
              <w:jc w:val="right"/>
              <w:rPr>
                <w:b/>
              </w:rPr>
            </w:pPr>
          </w:p>
        </w:tc>
        <w:tc>
          <w:tcPr>
            <w:tcW w:w="164" w:type="dxa"/>
            <w:tcMar>
              <w:top w:w="108" w:type="dxa"/>
              <w:bottom w:w="0" w:type="dxa"/>
            </w:tcMar>
          </w:tcPr>
          <w:p w:rsidR="006E2ABE" w:rsidRPr="00561166" w:rsidRDefault="006E2ABE" w:rsidP="007B59C0"/>
        </w:tc>
        <w:tc>
          <w:tcPr>
            <w:tcW w:w="7828" w:type="dxa"/>
            <w:tcMar>
              <w:top w:w="108" w:type="dxa"/>
              <w:bottom w:w="0" w:type="dxa"/>
            </w:tcMar>
          </w:tcPr>
          <w:p w:rsidR="006E2ABE" w:rsidRPr="002F73C0" w:rsidRDefault="006E2ABE" w:rsidP="007B59C0">
            <w:pPr>
              <w:pStyle w:val="Heading7"/>
              <w:rPr>
                <w:rFonts w:ascii="Arial" w:hAnsi="Arial" w:cs="Arial"/>
                <w:b/>
                <w:sz w:val="22"/>
                <w:szCs w:val="22"/>
              </w:rPr>
            </w:pPr>
            <w:r w:rsidRPr="00561166">
              <w:rPr>
                <w:rFonts w:asciiTheme="majorHAnsi" w:hAnsiTheme="majorHAnsi"/>
                <w:b/>
              </w:rPr>
              <w:t xml:space="preserve">[Role] </w:t>
            </w:r>
            <w:r>
              <w:rPr>
                <w:rFonts w:asciiTheme="majorHAnsi" w:hAnsiTheme="majorHAnsi"/>
              </w:rPr>
              <w:t>Lead Developer</w:t>
            </w:r>
          </w:p>
        </w:tc>
      </w:tr>
      <w:tr w:rsidR="003D5D12" w:rsidTr="000E5622">
        <w:trPr>
          <w:trHeight w:val="634"/>
        </w:trPr>
        <w:tc>
          <w:tcPr>
            <w:tcW w:w="2358" w:type="dxa"/>
            <w:tcMar>
              <w:top w:w="108" w:type="dxa"/>
              <w:bottom w:w="0" w:type="dxa"/>
            </w:tcMar>
          </w:tcPr>
          <w:p w:rsidR="003D5D12" w:rsidRPr="00561166" w:rsidRDefault="003D5D12" w:rsidP="007B59C0">
            <w:pPr>
              <w:jc w:val="right"/>
              <w:rPr>
                <w:b/>
              </w:rPr>
            </w:pPr>
          </w:p>
        </w:tc>
        <w:tc>
          <w:tcPr>
            <w:tcW w:w="164" w:type="dxa"/>
            <w:tcMar>
              <w:top w:w="108" w:type="dxa"/>
              <w:bottom w:w="0" w:type="dxa"/>
            </w:tcMar>
          </w:tcPr>
          <w:p w:rsidR="003D5D12" w:rsidRPr="00561166" w:rsidRDefault="003D5D12" w:rsidP="007B59C0"/>
        </w:tc>
        <w:tc>
          <w:tcPr>
            <w:tcW w:w="7828" w:type="dxa"/>
            <w:tcMar>
              <w:top w:w="108" w:type="dxa"/>
              <w:bottom w:w="0" w:type="dxa"/>
            </w:tcMar>
          </w:tcPr>
          <w:p w:rsidR="003D5D12" w:rsidRDefault="006E2ABE" w:rsidP="007B59C0">
            <w:pPr>
              <w:pStyle w:val="Heading7"/>
            </w:pPr>
            <w:r w:rsidRPr="00561166">
              <w:rPr>
                <w:rFonts w:asciiTheme="majorHAnsi" w:hAnsiTheme="majorHAnsi"/>
              </w:rPr>
              <w:t>[Project description]</w:t>
            </w:r>
            <w:r w:rsidR="003D5D12">
              <w:tab/>
            </w:r>
          </w:p>
          <w:p w:rsidR="003D5D12" w:rsidRPr="00DA4BA5" w:rsidRDefault="003D5D12" w:rsidP="007B59C0">
            <w:pPr>
              <w:pStyle w:val="body"/>
              <w:spacing w:before="120" w:after="120"/>
              <w:rPr>
                <w:rFonts w:asciiTheme="majorHAnsi" w:eastAsia="Times New Roman" w:hAnsiTheme="majorHAnsi"/>
                <w:snapToGrid w:val="0"/>
                <w:kern w:val="28"/>
              </w:rPr>
            </w:pPr>
            <w:r w:rsidRPr="00DA4BA5">
              <w:rPr>
                <w:rFonts w:asciiTheme="majorHAnsi" w:eastAsia="Times New Roman" w:hAnsiTheme="majorHAnsi"/>
                <w:snapToGrid w:val="0"/>
                <w:kern w:val="28"/>
              </w:rPr>
              <w:t>TD Mobile is a hybrid app of Toronto Dominion Bank which provides many services like online banking, transfers, trading, investments etc. Worked on mostly providing the accessibility features for all the screens present in the app through the ARIA attributes for both the Android and IOS devices.</w:t>
            </w:r>
          </w:p>
          <w:p w:rsidR="003D5D12" w:rsidRDefault="006E2ABE" w:rsidP="007B59C0">
            <w:pPr>
              <w:pStyle w:val="Heading7"/>
              <w:rPr>
                <w:rFonts w:ascii="Arial" w:hAnsi="Arial" w:cs="Arial"/>
                <w:b/>
                <w:sz w:val="22"/>
                <w:szCs w:val="22"/>
              </w:rPr>
            </w:pPr>
            <w:r w:rsidRPr="00561166">
              <w:rPr>
                <w:rFonts w:asciiTheme="majorHAnsi" w:hAnsiTheme="majorHAnsi"/>
              </w:rPr>
              <w:t>[</w:t>
            </w:r>
            <w:r>
              <w:rPr>
                <w:rFonts w:asciiTheme="majorHAnsi" w:hAnsiTheme="majorHAnsi"/>
              </w:rPr>
              <w:t>Roles &amp; Responsibilities</w:t>
            </w:r>
            <w:r w:rsidRPr="00561166">
              <w:rPr>
                <w:rFonts w:asciiTheme="majorHAnsi" w:hAnsiTheme="majorHAnsi"/>
              </w:rPr>
              <w:t>]</w:t>
            </w:r>
          </w:p>
          <w:p w:rsidR="003D5D12" w:rsidRPr="004638CB" w:rsidRDefault="003D5D12" w:rsidP="007B59C0"/>
          <w:p w:rsidR="00DB6982" w:rsidRPr="001820C1" w:rsidRDefault="00DB698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Managing and leading the team. Communicate with the onsite coordinator and get the requirements and deliver it back.</w:t>
            </w:r>
          </w:p>
          <w:p w:rsidR="003D5D12" w:rsidRPr="001820C1" w:rsidRDefault="003D5D1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Developed UI using HTML, CSS, Dojo and JavaScript.</w:t>
            </w:r>
          </w:p>
          <w:p w:rsidR="003D5D12" w:rsidRPr="001820C1" w:rsidRDefault="003D5D1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Making app compatible for all the tablet devices.</w:t>
            </w:r>
          </w:p>
          <w:p w:rsidR="003D5D12" w:rsidRPr="001820C1" w:rsidRDefault="003D5D1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Taking care of daily status calls with client, issue tracker.</w:t>
            </w:r>
          </w:p>
          <w:p w:rsidR="003D5D12" w:rsidRPr="001820C1" w:rsidRDefault="003D5D1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Have followed extensive coding standards.</w:t>
            </w:r>
          </w:p>
          <w:p w:rsidR="003D5D12" w:rsidRPr="001820C1" w:rsidRDefault="00AC47CC"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855607">
              <w:rPr>
                <w:rFonts w:asciiTheme="majorHAnsi" w:eastAsiaTheme="minorHAnsi" w:hAnsiTheme="majorHAnsi" w:cstheme="minorBidi"/>
                <w:szCs w:val="24"/>
              </w:rPr>
              <w:t>Taking care of code reviews</w:t>
            </w:r>
            <w:r w:rsidR="003D5D12" w:rsidRPr="001820C1">
              <w:rPr>
                <w:rFonts w:asciiTheme="majorHAnsi" w:eastAsiaTheme="minorHAnsi" w:hAnsiTheme="majorHAnsi" w:cstheme="minorBidi"/>
                <w:szCs w:val="24"/>
              </w:rPr>
              <w:t>.</w:t>
            </w:r>
          </w:p>
          <w:p w:rsidR="003D5D12" w:rsidRPr="001820C1" w:rsidRDefault="003D5D12" w:rsidP="003D5D12">
            <w:pPr>
              <w:pStyle w:val="BodyText"/>
              <w:keepNext w:val="0"/>
              <w:numPr>
                <w:ilvl w:val="0"/>
                <w:numId w:val="5"/>
              </w:numPr>
              <w:tabs>
                <w:tab w:val="clear" w:pos="540"/>
                <w:tab w:val="clear" w:pos="3420"/>
              </w:tabs>
              <w:autoSpaceDE w:val="0"/>
              <w:autoSpaceDN w:val="0"/>
              <w:jc w:val="left"/>
              <w:rPr>
                <w:rFonts w:asciiTheme="majorHAnsi" w:eastAsiaTheme="minorHAnsi" w:hAnsiTheme="majorHAnsi" w:cstheme="minorBidi"/>
                <w:szCs w:val="24"/>
              </w:rPr>
            </w:pPr>
            <w:r w:rsidRPr="001820C1">
              <w:rPr>
                <w:rFonts w:asciiTheme="majorHAnsi" w:eastAsiaTheme="minorHAnsi" w:hAnsiTheme="majorHAnsi" w:cstheme="minorBidi"/>
                <w:szCs w:val="24"/>
              </w:rPr>
              <w:t>Implemented Rich look and feel UI screens, accessibility through</w:t>
            </w:r>
          </w:p>
          <w:p w:rsidR="003D5D12" w:rsidRPr="001820C1" w:rsidRDefault="003D5D12" w:rsidP="007B59C0">
            <w:pPr>
              <w:pStyle w:val="BodyText"/>
              <w:keepNext w:val="0"/>
              <w:tabs>
                <w:tab w:val="clear" w:pos="540"/>
                <w:tab w:val="clear" w:pos="3420"/>
              </w:tabs>
              <w:autoSpaceDE w:val="0"/>
              <w:autoSpaceDN w:val="0"/>
              <w:ind w:left="1080"/>
              <w:jc w:val="left"/>
              <w:rPr>
                <w:rFonts w:asciiTheme="majorHAnsi" w:eastAsiaTheme="minorHAnsi" w:hAnsiTheme="majorHAnsi" w:cstheme="minorBidi"/>
                <w:szCs w:val="24"/>
              </w:rPr>
            </w:pPr>
            <w:r w:rsidRPr="001820C1">
              <w:rPr>
                <w:rFonts w:asciiTheme="majorHAnsi" w:eastAsiaTheme="minorHAnsi" w:hAnsiTheme="majorHAnsi" w:cstheme="minorBidi"/>
                <w:szCs w:val="24"/>
              </w:rPr>
              <w:t>ARIA attributes.</w:t>
            </w:r>
          </w:p>
          <w:p w:rsidR="003D5D12" w:rsidRDefault="003D5D12" w:rsidP="00715091">
            <w:pPr>
              <w:pStyle w:val="BodyText"/>
              <w:keepNext w:val="0"/>
              <w:tabs>
                <w:tab w:val="clear" w:pos="540"/>
                <w:tab w:val="clear" w:pos="3420"/>
              </w:tabs>
              <w:autoSpaceDE w:val="0"/>
              <w:autoSpaceDN w:val="0"/>
              <w:ind w:left="1080"/>
              <w:jc w:val="left"/>
              <w:rPr>
                <w:rFonts w:ascii="Arial" w:hAnsi="Arial" w:cs="Arial"/>
                <w:b/>
                <w:szCs w:val="24"/>
              </w:rPr>
            </w:pPr>
          </w:p>
        </w:tc>
      </w:tr>
      <w:tr w:rsidR="00876F65" w:rsidTr="000E5622">
        <w:trPr>
          <w:trHeight w:val="634"/>
        </w:trPr>
        <w:tc>
          <w:tcPr>
            <w:tcW w:w="2358" w:type="dxa"/>
            <w:tcMar>
              <w:top w:w="108" w:type="dxa"/>
              <w:bottom w:w="0" w:type="dxa"/>
            </w:tcMar>
          </w:tcPr>
          <w:p w:rsidR="00876F65" w:rsidRPr="00561166" w:rsidRDefault="00876F65" w:rsidP="007B59C0">
            <w:pPr>
              <w:jc w:val="right"/>
              <w:rPr>
                <w:b/>
              </w:rPr>
            </w:pPr>
          </w:p>
        </w:tc>
        <w:tc>
          <w:tcPr>
            <w:tcW w:w="164" w:type="dxa"/>
            <w:tcMar>
              <w:top w:w="108" w:type="dxa"/>
              <w:bottom w:w="0" w:type="dxa"/>
            </w:tcMar>
          </w:tcPr>
          <w:p w:rsidR="00876F65" w:rsidRPr="00561166" w:rsidRDefault="00876F65" w:rsidP="007B59C0"/>
        </w:tc>
        <w:tc>
          <w:tcPr>
            <w:tcW w:w="7828" w:type="dxa"/>
            <w:tcMar>
              <w:top w:w="108" w:type="dxa"/>
              <w:bottom w:w="0" w:type="dxa"/>
            </w:tcMar>
          </w:tcPr>
          <w:p w:rsidR="00876F65" w:rsidRPr="00561166" w:rsidRDefault="003D5D12" w:rsidP="007B59C0">
            <w:pPr>
              <w:pStyle w:val="ResumeText"/>
              <w:ind w:right="432"/>
              <w:rPr>
                <w:rFonts w:asciiTheme="majorHAnsi" w:hAnsiTheme="majorHAnsi"/>
                <w:color w:val="auto"/>
                <w:sz w:val="24"/>
                <w:szCs w:val="24"/>
              </w:rPr>
            </w:pPr>
            <w:r>
              <w:rPr>
                <w:rFonts w:ascii="Arial" w:hAnsi="Arial" w:cs="Arial"/>
                <w:b/>
                <w:color w:val="auto"/>
                <w:sz w:val="24"/>
                <w:szCs w:val="24"/>
              </w:rPr>
              <w:t>USBP</w:t>
            </w:r>
          </w:p>
        </w:tc>
      </w:tr>
      <w:tr w:rsidR="004E3CBB" w:rsidTr="000E5622">
        <w:trPr>
          <w:trHeight w:val="634"/>
        </w:trPr>
        <w:tc>
          <w:tcPr>
            <w:tcW w:w="2358" w:type="dxa"/>
            <w:tcMar>
              <w:top w:w="108" w:type="dxa"/>
              <w:bottom w:w="0" w:type="dxa"/>
            </w:tcMar>
          </w:tcPr>
          <w:p w:rsidR="004E3CBB" w:rsidRPr="00561166" w:rsidRDefault="004E3CBB" w:rsidP="007B59C0">
            <w:pPr>
              <w:jc w:val="right"/>
              <w:rPr>
                <w:b/>
              </w:rPr>
            </w:pPr>
          </w:p>
        </w:tc>
        <w:tc>
          <w:tcPr>
            <w:tcW w:w="164" w:type="dxa"/>
            <w:tcMar>
              <w:top w:w="108" w:type="dxa"/>
              <w:bottom w:w="0" w:type="dxa"/>
            </w:tcMar>
          </w:tcPr>
          <w:p w:rsidR="004E3CBB" w:rsidRPr="00561166" w:rsidRDefault="004E3CBB" w:rsidP="007B59C0"/>
        </w:tc>
        <w:tc>
          <w:tcPr>
            <w:tcW w:w="7828" w:type="dxa"/>
            <w:tcMar>
              <w:top w:w="108" w:type="dxa"/>
              <w:bottom w:w="0" w:type="dxa"/>
            </w:tcMar>
          </w:tcPr>
          <w:p w:rsidR="004E3CBB" w:rsidRPr="002F73C0" w:rsidRDefault="004E3CBB" w:rsidP="003D5D12">
            <w:pPr>
              <w:rPr>
                <w:rFonts w:ascii="Arial" w:hAnsi="Arial" w:cs="Arial"/>
                <w:b/>
                <w:sz w:val="22"/>
                <w:szCs w:val="22"/>
              </w:rPr>
            </w:pPr>
            <w:r w:rsidRPr="00561166">
              <w:rPr>
                <w:b/>
              </w:rPr>
              <w:t xml:space="preserve">[Role] </w:t>
            </w:r>
            <w:r>
              <w:t>Lead Developer</w:t>
            </w:r>
          </w:p>
        </w:tc>
      </w:tr>
      <w:tr w:rsidR="00876F65" w:rsidTr="000E5622">
        <w:trPr>
          <w:trHeight w:val="634"/>
        </w:trPr>
        <w:tc>
          <w:tcPr>
            <w:tcW w:w="2358" w:type="dxa"/>
            <w:tcMar>
              <w:top w:w="108" w:type="dxa"/>
              <w:bottom w:w="0" w:type="dxa"/>
            </w:tcMar>
          </w:tcPr>
          <w:p w:rsidR="00876F65" w:rsidRPr="00561166" w:rsidRDefault="00876F65" w:rsidP="007B59C0">
            <w:pPr>
              <w:jc w:val="right"/>
              <w:rPr>
                <w:b/>
              </w:rPr>
            </w:pPr>
          </w:p>
        </w:tc>
        <w:tc>
          <w:tcPr>
            <w:tcW w:w="164" w:type="dxa"/>
            <w:tcMar>
              <w:top w:w="108" w:type="dxa"/>
              <w:bottom w:w="0" w:type="dxa"/>
            </w:tcMar>
          </w:tcPr>
          <w:p w:rsidR="00876F65" w:rsidRPr="00561166" w:rsidRDefault="00876F65" w:rsidP="007B59C0"/>
        </w:tc>
        <w:tc>
          <w:tcPr>
            <w:tcW w:w="7828" w:type="dxa"/>
            <w:tcMar>
              <w:top w:w="108" w:type="dxa"/>
              <w:bottom w:w="0" w:type="dxa"/>
            </w:tcMar>
          </w:tcPr>
          <w:p w:rsidR="0097408E" w:rsidRPr="00561166" w:rsidRDefault="0097408E" w:rsidP="0097408E">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3D5D12" w:rsidRPr="0097408E" w:rsidRDefault="003D5D12" w:rsidP="003D5D12">
            <w:pPr>
              <w:pStyle w:val="ResumeText"/>
              <w:ind w:right="432"/>
              <w:rPr>
                <w:rFonts w:asciiTheme="majorHAnsi" w:hAnsiTheme="majorHAnsi"/>
                <w:color w:val="auto"/>
                <w:sz w:val="24"/>
                <w:szCs w:val="24"/>
              </w:rPr>
            </w:pPr>
            <w:r w:rsidRPr="0097408E">
              <w:rPr>
                <w:rFonts w:asciiTheme="majorHAnsi" w:hAnsiTheme="majorHAnsi"/>
                <w:color w:val="auto"/>
                <w:sz w:val="24"/>
                <w:szCs w:val="24"/>
              </w:rPr>
              <w:t>US Bill Pay is also the part of TD Mobile app. This module mainly helps the US citizens to pay their bills which are in Canada.</w:t>
            </w:r>
          </w:p>
          <w:p w:rsidR="003D5D12" w:rsidRPr="0097408E" w:rsidRDefault="003D5D12" w:rsidP="003D5D12">
            <w:pPr>
              <w:pStyle w:val="ResumeText"/>
              <w:ind w:right="432"/>
              <w:rPr>
                <w:rFonts w:asciiTheme="majorHAnsi" w:hAnsiTheme="majorHAnsi"/>
                <w:color w:val="auto"/>
                <w:sz w:val="24"/>
                <w:szCs w:val="24"/>
              </w:rPr>
            </w:pPr>
            <w:r w:rsidRPr="0097408E">
              <w:rPr>
                <w:rFonts w:asciiTheme="majorHAnsi" w:hAnsiTheme="majorHAnsi"/>
                <w:color w:val="auto"/>
                <w:sz w:val="24"/>
                <w:szCs w:val="24"/>
              </w:rPr>
              <w:t xml:space="preserve">Here we also updated the look &amp; feel, performance of the app. Also </w:t>
            </w:r>
            <w:r w:rsidRPr="0097408E">
              <w:rPr>
                <w:rFonts w:asciiTheme="majorHAnsi" w:hAnsiTheme="majorHAnsi"/>
                <w:color w:val="auto"/>
                <w:sz w:val="24"/>
                <w:szCs w:val="24"/>
              </w:rPr>
              <w:lastRenderedPageBreak/>
              <w:t>implemented the accessibility for this module which supports both Android and IOS devices.</w:t>
            </w:r>
          </w:p>
          <w:p w:rsidR="003D5D12" w:rsidRDefault="00955B0C" w:rsidP="003D5D12">
            <w:pPr>
              <w:pStyle w:val="Heading7"/>
              <w:rPr>
                <w:rFonts w:ascii="Arial" w:hAnsi="Arial" w:cs="Arial"/>
                <w:b/>
                <w:sz w:val="22"/>
                <w:szCs w:val="22"/>
              </w:rPr>
            </w:pPr>
            <w:r w:rsidRPr="00561166">
              <w:rPr>
                <w:rFonts w:asciiTheme="majorHAnsi" w:hAnsiTheme="majorHAnsi"/>
              </w:rPr>
              <w:t>[</w:t>
            </w:r>
            <w:r>
              <w:rPr>
                <w:rFonts w:asciiTheme="majorHAnsi" w:hAnsiTheme="majorHAnsi"/>
              </w:rPr>
              <w:t>Roles &amp; Responsibilities</w:t>
            </w:r>
            <w:r w:rsidRPr="00561166">
              <w:rPr>
                <w:rFonts w:asciiTheme="majorHAnsi" w:hAnsiTheme="majorHAnsi"/>
              </w:rPr>
              <w:t>]</w:t>
            </w:r>
          </w:p>
          <w:p w:rsidR="003D5D12" w:rsidRPr="004D3553" w:rsidRDefault="003D5D12" w:rsidP="003D5D12">
            <w:pPr>
              <w:rPr>
                <w:lang w:eastAsia="ja-JP"/>
              </w:rPr>
            </w:pPr>
          </w:p>
          <w:p w:rsidR="009B785F" w:rsidRDefault="009B785F" w:rsidP="003D5D12">
            <w:pPr>
              <w:pStyle w:val="Heading7"/>
              <w:numPr>
                <w:ilvl w:val="0"/>
                <w:numId w:val="6"/>
              </w:numPr>
              <w:spacing w:before="0"/>
              <w:rPr>
                <w:rFonts w:asciiTheme="majorHAnsi" w:eastAsiaTheme="minorHAnsi" w:hAnsiTheme="majorHAnsi" w:cstheme="minorBidi"/>
                <w:snapToGrid/>
                <w:kern w:val="0"/>
              </w:rPr>
            </w:pPr>
            <w:r w:rsidRPr="009B785F">
              <w:rPr>
                <w:rFonts w:asciiTheme="majorHAnsi" w:eastAsiaTheme="minorHAnsi" w:hAnsiTheme="majorHAnsi" w:cstheme="minorBidi"/>
                <w:snapToGrid/>
                <w:kern w:val="0"/>
              </w:rPr>
              <w:t>Managing and leading the team. Communicate with the onsite coordinator and get the requirements and deliver it back.</w:t>
            </w:r>
          </w:p>
          <w:p w:rsidR="003D5D12" w:rsidRPr="008400CE" w:rsidRDefault="003D5D12" w:rsidP="003D5D12">
            <w:pPr>
              <w:pStyle w:val="Heading7"/>
              <w:numPr>
                <w:ilvl w:val="0"/>
                <w:numId w:val="6"/>
              </w:numPr>
              <w:spacing w:before="0"/>
              <w:rPr>
                <w:rFonts w:asciiTheme="majorHAnsi" w:eastAsiaTheme="minorHAnsi" w:hAnsiTheme="majorHAnsi" w:cstheme="minorBidi"/>
                <w:snapToGrid/>
                <w:kern w:val="0"/>
              </w:rPr>
            </w:pPr>
            <w:r w:rsidRPr="008400CE">
              <w:rPr>
                <w:rFonts w:asciiTheme="majorHAnsi" w:eastAsiaTheme="minorHAnsi" w:hAnsiTheme="majorHAnsi" w:cstheme="minorBidi"/>
                <w:snapToGrid/>
                <w:kern w:val="0"/>
              </w:rPr>
              <w:t>Developed UI using HTML, CSS, Dojo and JavaScript.</w:t>
            </w:r>
          </w:p>
          <w:p w:rsidR="003D5D12" w:rsidRPr="008400CE" w:rsidRDefault="003D5D12" w:rsidP="003D5D12">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Making app compatible for all the tablet devices.</w:t>
            </w:r>
          </w:p>
          <w:p w:rsidR="003D5D12" w:rsidRPr="008400CE" w:rsidRDefault="003D5D12" w:rsidP="003D5D12">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Implemented performance tuning.</w:t>
            </w:r>
          </w:p>
          <w:p w:rsidR="003D5D12" w:rsidRPr="008400CE" w:rsidRDefault="003D5D12" w:rsidP="003D5D12">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Have followed extensive coding standards.</w:t>
            </w:r>
          </w:p>
          <w:p w:rsidR="003D5D12" w:rsidRPr="008400CE" w:rsidRDefault="003D5D12" w:rsidP="003D5D12">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Extensively worked on JSON objects.</w:t>
            </w:r>
          </w:p>
          <w:p w:rsidR="003D5D12" w:rsidRPr="008400CE" w:rsidRDefault="003D5D12" w:rsidP="003D5D12">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Implemented accessibility as per android and IOS standards.</w:t>
            </w:r>
          </w:p>
          <w:p w:rsidR="00F27FD7" w:rsidRDefault="003D5D12" w:rsidP="00F27FD7">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8400CE">
              <w:rPr>
                <w:rFonts w:asciiTheme="majorHAnsi" w:eastAsiaTheme="minorHAnsi" w:hAnsiTheme="majorHAnsi" w:cstheme="minorBidi"/>
                <w:snapToGrid/>
                <w:kern w:val="0"/>
                <w:szCs w:val="24"/>
              </w:rPr>
              <w:t>Taken care of SIT, BAT and UAT.</w:t>
            </w:r>
          </w:p>
          <w:p w:rsidR="00F27FD7" w:rsidRPr="00F27FD7" w:rsidRDefault="00F27FD7" w:rsidP="00F27FD7">
            <w:pPr>
              <w:pStyle w:val="BodyText"/>
              <w:keepNext w:val="0"/>
              <w:numPr>
                <w:ilvl w:val="0"/>
                <w:numId w:val="6"/>
              </w:numPr>
              <w:tabs>
                <w:tab w:val="clear" w:pos="540"/>
                <w:tab w:val="clear" w:pos="3420"/>
              </w:tabs>
              <w:autoSpaceDE w:val="0"/>
              <w:autoSpaceDN w:val="0"/>
              <w:jc w:val="left"/>
              <w:rPr>
                <w:rFonts w:asciiTheme="majorHAnsi" w:eastAsiaTheme="minorHAnsi" w:hAnsiTheme="majorHAnsi" w:cstheme="minorBidi"/>
                <w:snapToGrid/>
                <w:kern w:val="0"/>
                <w:szCs w:val="24"/>
              </w:rPr>
            </w:pPr>
            <w:r w:rsidRPr="00F27FD7">
              <w:rPr>
                <w:rFonts w:asciiTheme="majorHAnsi" w:eastAsiaTheme="minorHAnsi" w:hAnsiTheme="majorHAnsi" w:cstheme="minorBidi"/>
                <w:szCs w:val="24"/>
              </w:rPr>
              <w:t>Taking care of code reviews.</w:t>
            </w:r>
          </w:p>
          <w:p w:rsidR="00876F65" w:rsidRPr="003D5D12" w:rsidRDefault="00876F65" w:rsidP="00F27FD7">
            <w:pPr>
              <w:pStyle w:val="BodyText"/>
              <w:keepNext w:val="0"/>
              <w:tabs>
                <w:tab w:val="clear" w:pos="540"/>
                <w:tab w:val="clear" w:pos="3420"/>
              </w:tabs>
              <w:autoSpaceDE w:val="0"/>
              <w:autoSpaceDN w:val="0"/>
              <w:ind w:left="720"/>
              <w:jc w:val="left"/>
              <w:rPr>
                <w:rFonts w:asciiTheme="minorHAnsi" w:eastAsiaTheme="minorEastAsia" w:hAnsiTheme="minorHAnsi" w:cstheme="minorBidi"/>
                <w:snapToGrid/>
                <w:color w:val="595959" w:themeColor="text1" w:themeTint="A6"/>
                <w:kern w:val="20"/>
                <w:szCs w:val="24"/>
                <w:lang w:eastAsia="ja-JP"/>
              </w:rPr>
            </w:pPr>
          </w:p>
        </w:tc>
      </w:tr>
      <w:tr w:rsidR="005E73C0" w:rsidTr="000E5622">
        <w:trPr>
          <w:trHeight w:val="634"/>
        </w:trPr>
        <w:tc>
          <w:tcPr>
            <w:tcW w:w="2358" w:type="dxa"/>
            <w:tcMar>
              <w:top w:w="108" w:type="dxa"/>
              <w:bottom w:w="0" w:type="dxa"/>
            </w:tcMar>
          </w:tcPr>
          <w:p w:rsidR="005E73C0" w:rsidRPr="00561166" w:rsidRDefault="005E73C0" w:rsidP="001E179A">
            <w:pPr>
              <w:rPr>
                <w:b/>
              </w:rPr>
            </w:pPr>
          </w:p>
        </w:tc>
        <w:tc>
          <w:tcPr>
            <w:tcW w:w="164" w:type="dxa"/>
            <w:tcMar>
              <w:top w:w="108" w:type="dxa"/>
              <w:bottom w:w="0" w:type="dxa"/>
            </w:tcMar>
          </w:tcPr>
          <w:p w:rsidR="005E73C0" w:rsidRPr="00561166" w:rsidRDefault="005E73C0" w:rsidP="001D7AD3"/>
        </w:tc>
        <w:tc>
          <w:tcPr>
            <w:tcW w:w="7828" w:type="dxa"/>
            <w:tcMar>
              <w:top w:w="108" w:type="dxa"/>
              <w:bottom w:w="0" w:type="dxa"/>
            </w:tcMar>
          </w:tcPr>
          <w:p w:rsidR="005E73C0" w:rsidRPr="00561166" w:rsidRDefault="00777683" w:rsidP="00777683">
            <w:pPr>
              <w:pStyle w:val="ResumeText"/>
              <w:ind w:right="0"/>
              <w:rPr>
                <w:rFonts w:asciiTheme="majorHAnsi" w:hAnsiTheme="majorHAnsi"/>
                <w:b/>
                <w:color w:val="auto"/>
                <w:sz w:val="24"/>
                <w:szCs w:val="24"/>
              </w:rPr>
            </w:pPr>
            <w:r>
              <w:rPr>
                <w:rFonts w:asciiTheme="majorHAnsi" w:hAnsiTheme="majorHAnsi"/>
                <w:b/>
                <w:color w:val="auto"/>
                <w:sz w:val="24"/>
                <w:szCs w:val="24"/>
              </w:rPr>
              <w:t>NYTimes</w:t>
            </w:r>
            <w:r w:rsidR="00266CF2">
              <w:rPr>
                <w:rFonts w:asciiTheme="majorHAnsi" w:hAnsiTheme="majorHAnsi"/>
                <w:b/>
                <w:color w:val="auto"/>
                <w:sz w:val="24"/>
                <w:szCs w:val="24"/>
              </w:rPr>
              <w:t xml:space="preserve"> / </w:t>
            </w:r>
            <w:r>
              <w:rPr>
                <w:rFonts w:asciiTheme="majorHAnsi" w:hAnsiTheme="majorHAnsi"/>
                <w:b/>
                <w:color w:val="auto"/>
                <w:sz w:val="24"/>
                <w:szCs w:val="24"/>
              </w:rPr>
              <w:t>NYT Store</w:t>
            </w:r>
          </w:p>
        </w:tc>
      </w:tr>
      <w:tr w:rsidR="00266CF2" w:rsidTr="000E5622">
        <w:trPr>
          <w:trHeight w:val="678"/>
        </w:trPr>
        <w:tc>
          <w:tcPr>
            <w:tcW w:w="2358" w:type="dxa"/>
            <w:tcMar>
              <w:top w:w="108" w:type="dxa"/>
              <w:bottom w:w="0" w:type="dxa"/>
            </w:tcMar>
          </w:tcPr>
          <w:p w:rsidR="00266CF2" w:rsidRPr="00561166" w:rsidRDefault="00266CF2" w:rsidP="001D7AD3">
            <w:pPr>
              <w:jc w:val="right"/>
              <w:rPr>
                <w:b/>
              </w:rPr>
            </w:pPr>
          </w:p>
        </w:tc>
        <w:tc>
          <w:tcPr>
            <w:tcW w:w="164" w:type="dxa"/>
            <w:tcMar>
              <w:top w:w="108" w:type="dxa"/>
              <w:bottom w:w="0" w:type="dxa"/>
            </w:tcMar>
          </w:tcPr>
          <w:p w:rsidR="00266CF2" w:rsidRPr="00561166" w:rsidRDefault="00266CF2" w:rsidP="001D7AD3"/>
        </w:tc>
        <w:tc>
          <w:tcPr>
            <w:tcW w:w="7828" w:type="dxa"/>
            <w:tcMar>
              <w:top w:w="108" w:type="dxa"/>
              <w:bottom w:w="0" w:type="dxa"/>
            </w:tcMar>
          </w:tcPr>
          <w:p w:rsidR="00266CF2" w:rsidRPr="00561166" w:rsidRDefault="00266CF2" w:rsidP="0070568D">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Pr>
                <w:rFonts w:asciiTheme="majorHAnsi" w:hAnsiTheme="majorHAnsi"/>
                <w:color w:val="auto"/>
                <w:sz w:val="24"/>
                <w:szCs w:val="24"/>
              </w:rPr>
              <w:t>Lead Developer</w:t>
            </w:r>
          </w:p>
        </w:tc>
      </w:tr>
      <w:tr w:rsidR="00266CF2" w:rsidTr="000E5622">
        <w:trPr>
          <w:trHeight w:val="678"/>
        </w:trPr>
        <w:tc>
          <w:tcPr>
            <w:tcW w:w="2358" w:type="dxa"/>
            <w:tcMar>
              <w:top w:w="108" w:type="dxa"/>
              <w:bottom w:w="0" w:type="dxa"/>
            </w:tcMar>
          </w:tcPr>
          <w:p w:rsidR="00266CF2" w:rsidRPr="00561166" w:rsidRDefault="00266CF2" w:rsidP="001D7AD3">
            <w:pPr>
              <w:jc w:val="right"/>
              <w:rPr>
                <w:b/>
              </w:rPr>
            </w:pPr>
          </w:p>
        </w:tc>
        <w:tc>
          <w:tcPr>
            <w:tcW w:w="164" w:type="dxa"/>
            <w:tcMar>
              <w:top w:w="108" w:type="dxa"/>
              <w:bottom w:w="0" w:type="dxa"/>
            </w:tcMar>
          </w:tcPr>
          <w:p w:rsidR="00266CF2" w:rsidRPr="00561166" w:rsidRDefault="00266CF2" w:rsidP="001D7AD3"/>
        </w:tc>
        <w:tc>
          <w:tcPr>
            <w:tcW w:w="7828" w:type="dxa"/>
            <w:tcMar>
              <w:top w:w="108" w:type="dxa"/>
              <w:bottom w:w="0" w:type="dxa"/>
            </w:tcMar>
          </w:tcPr>
          <w:p w:rsidR="00266CF2" w:rsidRPr="00561166" w:rsidRDefault="00266CF2" w:rsidP="0070568D">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266CF2" w:rsidRPr="00E54FF3" w:rsidRDefault="001627BA" w:rsidP="001627BA">
            <w:pPr>
              <w:autoSpaceDE w:val="0"/>
              <w:autoSpaceDN w:val="0"/>
              <w:adjustRightInd w:val="0"/>
              <w:rPr>
                <w:rFonts w:eastAsiaTheme="minorEastAsia"/>
                <w:kern w:val="20"/>
                <w:lang w:eastAsia="ja-JP"/>
              </w:rPr>
            </w:pPr>
            <w:r w:rsidRPr="001627BA">
              <w:rPr>
                <w:rFonts w:eastAsiaTheme="minorEastAsia"/>
                <w:kern w:val="20"/>
                <w:lang w:eastAsia="ja-JP"/>
              </w:rPr>
              <w:t>The New York Times Store is started in 1998.The New York Times Store is the place to find everything from classic photography, newspaper reprints, sports memorabilia and books as well as a wide selection of personalized, autographed and historical items.It also feature a wide array of New York Times-branded gifts, perfect for special occasions, including commemorative newspapers, accessories, crossword puzzles and apparel.</w:t>
            </w:r>
            <w:r w:rsidR="00B953B6">
              <w:rPr>
                <w:rFonts w:eastAsiaTheme="minorEastAsia"/>
                <w:kern w:val="20"/>
                <w:lang w:eastAsia="ja-JP"/>
              </w:rPr>
              <w:t xml:space="preserve"> NYT Store is developed based on magento ecommerce framework.</w:t>
            </w:r>
          </w:p>
          <w:p w:rsidR="00266CF2" w:rsidRDefault="00266CF2" w:rsidP="0070568D">
            <w:pPr>
              <w:autoSpaceDE w:val="0"/>
              <w:autoSpaceDN w:val="0"/>
              <w:adjustRightInd w:val="0"/>
              <w:rPr>
                <w:rFonts w:eastAsia="Times New Roman" w:cstheme="minorHAnsi"/>
                <w:color w:val="000000" w:themeColor="text1"/>
              </w:rPr>
            </w:pPr>
          </w:p>
          <w:p w:rsidR="00266CF2" w:rsidRPr="00561166" w:rsidRDefault="00266CF2" w:rsidP="0070568D">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E4367F" w:rsidRPr="00C07653" w:rsidRDefault="00E4367F" w:rsidP="00E4367F">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 xml:space="preserve">Developed </w:t>
            </w:r>
            <w:r>
              <w:rPr>
                <w:rFonts w:asciiTheme="majorHAnsi" w:eastAsiaTheme="minorHAnsi" w:hAnsiTheme="majorHAnsi" w:cstheme="minorBidi"/>
                <w:sz w:val="24"/>
                <w:szCs w:val="24"/>
              </w:rPr>
              <w:t xml:space="preserve">modules </w:t>
            </w:r>
            <w:r w:rsidRPr="00C07653">
              <w:rPr>
                <w:rFonts w:asciiTheme="majorHAnsi" w:eastAsiaTheme="minorHAnsi" w:hAnsiTheme="majorHAnsi" w:cstheme="minorBidi"/>
                <w:sz w:val="24"/>
                <w:szCs w:val="24"/>
              </w:rPr>
              <w:t xml:space="preserve">using </w:t>
            </w:r>
            <w:r>
              <w:rPr>
                <w:rFonts w:asciiTheme="majorHAnsi" w:eastAsiaTheme="minorHAnsi" w:hAnsiTheme="majorHAnsi" w:cstheme="minorBidi"/>
                <w:sz w:val="24"/>
                <w:szCs w:val="24"/>
              </w:rPr>
              <w:t>Magento Enterprise Edition</w:t>
            </w:r>
          </w:p>
          <w:p w:rsidR="00E4367F" w:rsidRPr="00C07653" w:rsidRDefault="00E4367F" w:rsidP="00E4367F">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 xml:space="preserve">Responsible for the all modules  </w:t>
            </w:r>
          </w:p>
          <w:p w:rsidR="00266CF2" w:rsidRPr="00102EFD" w:rsidRDefault="00266CF2" w:rsidP="0070568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Make sure to follow coding standards</w:t>
            </w:r>
          </w:p>
          <w:p w:rsidR="00266CF2" w:rsidRPr="00102EFD" w:rsidRDefault="00266CF2" w:rsidP="0070568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Taking care of code reviews</w:t>
            </w:r>
          </w:p>
          <w:p w:rsidR="00266CF2" w:rsidRPr="000A70B5" w:rsidRDefault="00266CF2" w:rsidP="0070568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Making sure of deliverables as per the time lines given</w:t>
            </w:r>
          </w:p>
          <w:p w:rsidR="00266CF2" w:rsidRPr="00D25D4E" w:rsidRDefault="00266CF2" w:rsidP="0070568D">
            <w:pPr>
              <w:autoSpaceDE w:val="0"/>
              <w:autoSpaceDN w:val="0"/>
              <w:adjustRightInd w:val="0"/>
              <w:rPr>
                <w:rFonts w:eastAsia="Times New Roman" w:cstheme="minorHAnsi"/>
                <w:color w:val="000000" w:themeColor="text1"/>
              </w:rPr>
            </w:pPr>
          </w:p>
        </w:tc>
      </w:tr>
      <w:tr w:rsidR="000D665F" w:rsidTr="000E5622">
        <w:trPr>
          <w:trHeight w:val="678"/>
        </w:trPr>
        <w:tc>
          <w:tcPr>
            <w:tcW w:w="2358" w:type="dxa"/>
            <w:tcMar>
              <w:top w:w="108" w:type="dxa"/>
              <w:bottom w:w="0" w:type="dxa"/>
            </w:tcMar>
          </w:tcPr>
          <w:p w:rsidR="000D665F" w:rsidRPr="00561166" w:rsidRDefault="000D665F" w:rsidP="005612CD">
            <w:pPr>
              <w:rPr>
                <w:b/>
              </w:rPr>
            </w:pPr>
          </w:p>
        </w:tc>
        <w:tc>
          <w:tcPr>
            <w:tcW w:w="164" w:type="dxa"/>
            <w:tcMar>
              <w:top w:w="108" w:type="dxa"/>
              <w:bottom w:w="0" w:type="dxa"/>
            </w:tcMar>
          </w:tcPr>
          <w:p w:rsidR="000D665F" w:rsidRPr="00561166" w:rsidRDefault="000D665F" w:rsidP="005612CD"/>
        </w:tc>
        <w:tc>
          <w:tcPr>
            <w:tcW w:w="7828" w:type="dxa"/>
            <w:tcMar>
              <w:top w:w="108" w:type="dxa"/>
              <w:bottom w:w="0" w:type="dxa"/>
            </w:tcMar>
          </w:tcPr>
          <w:p w:rsidR="000D665F" w:rsidRPr="00561166" w:rsidRDefault="000D665F" w:rsidP="00B9536A">
            <w:pPr>
              <w:pStyle w:val="ResumeText"/>
              <w:ind w:right="0"/>
              <w:rPr>
                <w:rFonts w:asciiTheme="majorHAnsi" w:hAnsiTheme="majorHAnsi"/>
                <w:b/>
                <w:color w:val="auto"/>
                <w:sz w:val="24"/>
                <w:szCs w:val="24"/>
              </w:rPr>
            </w:pPr>
            <w:r>
              <w:rPr>
                <w:rFonts w:asciiTheme="majorHAnsi" w:hAnsiTheme="majorHAnsi"/>
                <w:b/>
                <w:color w:val="auto"/>
                <w:sz w:val="24"/>
                <w:szCs w:val="24"/>
              </w:rPr>
              <w:t>Citrix / CitrixOnline</w:t>
            </w:r>
          </w:p>
        </w:tc>
      </w:tr>
      <w:tr w:rsidR="000D665F" w:rsidTr="000E5622">
        <w:trPr>
          <w:trHeight w:val="678"/>
        </w:trPr>
        <w:tc>
          <w:tcPr>
            <w:tcW w:w="2358" w:type="dxa"/>
            <w:tcMar>
              <w:top w:w="108" w:type="dxa"/>
              <w:bottom w:w="0" w:type="dxa"/>
            </w:tcMar>
          </w:tcPr>
          <w:p w:rsidR="000D665F" w:rsidRPr="00561166" w:rsidRDefault="000D665F" w:rsidP="005612CD">
            <w:pPr>
              <w:rPr>
                <w:b/>
              </w:rPr>
            </w:pPr>
          </w:p>
        </w:tc>
        <w:tc>
          <w:tcPr>
            <w:tcW w:w="164" w:type="dxa"/>
            <w:tcMar>
              <w:top w:w="108" w:type="dxa"/>
              <w:bottom w:w="0" w:type="dxa"/>
            </w:tcMar>
          </w:tcPr>
          <w:p w:rsidR="000D665F" w:rsidRPr="00561166" w:rsidRDefault="000D665F" w:rsidP="005612CD"/>
        </w:tc>
        <w:tc>
          <w:tcPr>
            <w:tcW w:w="7828" w:type="dxa"/>
            <w:tcMar>
              <w:top w:w="108" w:type="dxa"/>
              <w:bottom w:w="0" w:type="dxa"/>
            </w:tcMar>
          </w:tcPr>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Pr>
                <w:rFonts w:asciiTheme="majorHAnsi" w:hAnsiTheme="majorHAnsi"/>
                <w:color w:val="auto"/>
                <w:sz w:val="24"/>
                <w:szCs w:val="24"/>
              </w:rPr>
              <w:t>Team Lead</w:t>
            </w:r>
          </w:p>
        </w:tc>
      </w:tr>
      <w:tr w:rsidR="000D665F" w:rsidTr="000E5622">
        <w:trPr>
          <w:trHeight w:val="678"/>
        </w:trPr>
        <w:tc>
          <w:tcPr>
            <w:tcW w:w="2358" w:type="dxa"/>
            <w:tcMar>
              <w:top w:w="108" w:type="dxa"/>
              <w:bottom w:w="0" w:type="dxa"/>
            </w:tcMar>
          </w:tcPr>
          <w:p w:rsidR="000D665F" w:rsidRPr="00561166" w:rsidRDefault="000D665F" w:rsidP="005612CD">
            <w:pPr>
              <w:rPr>
                <w:b/>
              </w:rPr>
            </w:pPr>
          </w:p>
        </w:tc>
        <w:tc>
          <w:tcPr>
            <w:tcW w:w="164" w:type="dxa"/>
            <w:tcMar>
              <w:top w:w="108" w:type="dxa"/>
              <w:bottom w:w="0" w:type="dxa"/>
            </w:tcMar>
          </w:tcPr>
          <w:p w:rsidR="000D665F" w:rsidRPr="00561166" w:rsidRDefault="000D665F" w:rsidP="005612CD"/>
        </w:tc>
        <w:tc>
          <w:tcPr>
            <w:tcW w:w="7828" w:type="dxa"/>
            <w:tcMar>
              <w:top w:w="108" w:type="dxa"/>
              <w:bottom w:w="0" w:type="dxa"/>
            </w:tcMar>
          </w:tcPr>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0D665F" w:rsidRPr="00DB1053" w:rsidRDefault="000D665F" w:rsidP="00B9536A">
            <w:pPr>
              <w:autoSpaceDE w:val="0"/>
              <w:autoSpaceDN w:val="0"/>
              <w:adjustRightInd w:val="0"/>
              <w:rPr>
                <w:rFonts w:eastAsiaTheme="minorEastAsia"/>
                <w:kern w:val="20"/>
                <w:lang w:eastAsia="ja-JP"/>
              </w:rPr>
            </w:pPr>
            <w:r w:rsidRPr="00DB1053">
              <w:rPr>
                <w:rFonts w:eastAsiaTheme="minorEastAsia"/>
                <w:kern w:val="20"/>
                <w:lang w:eastAsia="ja-JP"/>
              </w:rPr>
              <w:t xml:space="preserve">Citrix Systems, Inc. (NASDAQ: CTXS) is a multinational corporation founded in 1989, that provides server and desktop virtualization, networking, software-as-a-service (SaaS), and cloud computing technologies, including Xen open source products. </w:t>
            </w:r>
          </w:p>
          <w:p w:rsidR="000D665F" w:rsidRPr="00E54FF3" w:rsidRDefault="000D665F" w:rsidP="00B9536A">
            <w:pPr>
              <w:autoSpaceDE w:val="0"/>
              <w:autoSpaceDN w:val="0"/>
              <w:adjustRightInd w:val="0"/>
              <w:rPr>
                <w:rFonts w:eastAsiaTheme="minorEastAsia"/>
                <w:kern w:val="20"/>
                <w:lang w:eastAsia="ja-JP"/>
              </w:rPr>
            </w:pPr>
            <w:r w:rsidRPr="00DB1053">
              <w:rPr>
                <w:rFonts w:eastAsiaTheme="minorEastAsia"/>
                <w:kern w:val="20"/>
                <w:lang w:eastAsia="ja-JP"/>
              </w:rPr>
              <w:t>Citrix's key product families are Citrix Delivery Center, Citrix Cloud Center (C3) and Citrix Online Services product families.</w:t>
            </w:r>
          </w:p>
          <w:p w:rsidR="000D665F" w:rsidRDefault="000D665F" w:rsidP="00B9536A">
            <w:pPr>
              <w:autoSpaceDE w:val="0"/>
              <w:autoSpaceDN w:val="0"/>
              <w:adjustRightInd w:val="0"/>
              <w:rPr>
                <w:rFonts w:eastAsia="Times New Roman" w:cstheme="minorHAnsi"/>
                <w:color w:val="000000" w:themeColor="text1"/>
              </w:rPr>
            </w:pPr>
          </w:p>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0D665F" w:rsidRPr="00C07653"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 xml:space="preserve">Developed html pages and components using </w:t>
            </w:r>
            <w:r>
              <w:rPr>
                <w:rFonts w:asciiTheme="majorHAnsi" w:eastAsiaTheme="minorHAnsi" w:hAnsiTheme="majorHAnsi" w:cstheme="minorBidi"/>
                <w:sz w:val="24"/>
                <w:szCs w:val="24"/>
              </w:rPr>
              <w:t>JQuery</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 xml:space="preserve">Developed blog and resources modules using </w:t>
            </w:r>
            <w:r>
              <w:rPr>
                <w:rFonts w:asciiTheme="majorHAnsi" w:eastAsiaTheme="minorHAnsi" w:hAnsiTheme="majorHAnsi" w:cstheme="minorBidi"/>
                <w:sz w:val="24"/>
                <w:szCs w:val="24"/>
              </w:rPr>
              <w:t>W</w:t>
            </w:r>
            <w:r w:rsidRPr="00102EFD">
              <w:rPr>
                <w:rFonts w:asciiTheme="majorHAnsi" w:eastAsiaTheme="minorHAnsi" w:hAnsiTheme="majorHAnsi" w:cstheme="minorBidi"/>
                <w:sz w:val="24"/>
                <w:szCs w:val="24"/>
              </w:rPr>
              <w:t>ordPress plugin API in PHP</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Make sure to follow coding standards</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Taking care of code reviews</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Making sure of deliverables as per the time lines given</w:t>
            </w:r>
          </w:p>
          <w:p w:rsidR="000D665F" w:rsidRDefault="000D665F" w:rsidP="00B9536A">
            <w:pPr>
              <w:pStyle w:val="BodyTextIndent3"/>
              <w:widowControl w:val="0"/>
              <w:tabs>
                <w:tab w:val="clear" w:pos="2268"/>
                <w:tab w:val="clear" w:pos="2410"/>
              </w:tabs>
              <w:ind w:left="0"/>
              <w:rPr>
                <w:rFonts w:asciiTheme="majorHAnsi" w:eastAsiaTheme="minorHAnsi" w:hAnsiTheme="majorHAnsi" w:cstheme="minorBidi"/>
                <w:sz w:val="24"/>
                <w:szCs w:val="24"/>
              </w:rPr>
            </w:pPr>
          </w:p>
          <w:p w:rsidR="000D665F" w:rsidRPr="00F31FD9" w:rsidRDefault="000D665F" w:rsidP="00B9536A">
            <w:pPr>
              <w:pStyle w:val="BodyTextIndent3"/>
              <w:widowControl w:val="0"/>
              <w:tabs>
                <w:tab w:val="clear" w:pos="2268"/>
                <w:tab w:val="clear" w:pos="2410"/>
              </w:tabs>
              <w:ind w:left="0"/>
              <w:rPr>
                <w:rFonts w:asciiTheme="majorHAnsi" w:eastAsiaTheme="minorHAnsi" w:hAnsiTheme="majorHAnsi" w:cstheme="minorBidi"/>
                <w:sz w:val="24"/>
                <w:szCs w:val="24"/>
              </w:rPr>
            </w:pPr>
          </w:p>
        </w:tc>
      </w:tr>
      <w:tr w:rsidR="000D665F" w:rsidTr="000E5622">
        <w:trPr>
          <w:trHeight w:val="678"/>
        </w:trPr>
        <w:tc>
          <w:tcPr>
            <w:tcW w:w="2358" w:type="dxa"/>
            <w:tcMar>
              <w:top w:w="108" w:type="dxa"/>
              <w:bottom w:w="0" w:type="dxa"/>
            </w:tcMar>
          </w:tcPr>
          <w:p w:rsidR="000D665F" w:rsidRPr="00561166" w:rsidRDefault="000D665F" w:rsidP="001D7AD3">
            <w:pPr>
              <w:jc w:val="right"/>
              <w:rPr>
                <w:b/>
              </w:rPr>
            </w:pPr>
          </w:p>
        </w:tc>
        <w:tc>
          <w:tcPr>
            <w:tcW w:w="164" w:type="dxa"/>
            <w:tcMar>
              <w:top w:w="108" w:type="dxa"/>
              <w:bottom w:w="0" w:type="dxa"/>
            </w:tcMar>
          </w:tcPr>
          <w:p w:rsidR="000D665F" w:rsidRPr="00561166" w:rsidRDefault="000D665F" w:rsidP="001D7AD3"/>
        </w:tc>
        <w:tc>
          <w:tcPr>
            <w:tcW w:w="7828" w:type="dxa"/>
            <w:tcMar>
              <w:top w:w="108" w:type="dxa"/>
              <w:bottom w:w="0" w:type="dxa"/>
            </w:tcMar>
          </w:tcPr>
          <w:p w:rsidR="000D665F" w:rsidRPr="00561166" w:rsidRDefault="000D665F" w:rsidP="00B9536A">
            <w:pPr>
              <w:pStyle w:val="ResumeText"/>
              <w:ind w:right="0"/>
              <w:rPr>
                <w:rFonts w:asciiTheme="majorHAnsi" w:hAnsiTheme="majorHAnsi"/>
                <w:b/>
                <w:color w:val="auto"/>
                <w:sz w:val="24"/>
                <w:szCs w:val="24"/>
              </w:rPr>
            </w:pPr>
            <w:r>
              <w:rPr>
                <w:rFonts w:asciiTheme="majorHAnsi" w:hAnsiTheme="majorHAnsi"/>
                <w:b/>
                <w:color w:val="auto"/>
                <w:sz w:val="24"/>
                <w:szCs w:val="24"/>
              </w:rPr>
              <w:t>Cognizant/ RMS(Request Management System)</w:t>
            </w:r>
          </w:p>
        </w:tc>
      </w:tr>
      <w:tr w:rsidR="000D665F" w:rsidTr="000E5622">
        <w:trPr>
          <w:trHeight w:val="678"/>
        </w:trPr>
        <w:tc>
          <w:tcPr>
            <w:tcW w:w="2358" w:type="dxa"/>
            <w:tcMar>
              <w:top w:w="108" w:type="dxa"/>
              <w:bottom w:w="0" w:type="dxa"/>
            </w:tcMar>
          </w:tcPr>
          <w:p w:rsidR="000D665F" w:rsidRPr="00561166" w:rsidRDefault="000D665F" w:rsidP="001D7AD3">
            <w:pPr>
              <w:jc w:val="right"/>
              <w:rPr>
                <w:b/>
              </w:rPr>
            </w:pPr>
          </w:p>
        </w:tc>
        <w:tc>
          <w:tcPr>
            <w:tcW w:w="164" w:type="dxa"/>
            <w:tcMar>
              <w:top w:w="108" w:type="dxa"/>
              <w:bottom w:w="0" w:type="dxa"/>
            </w:tcMar>
          </w:tcPr>
          <w:p w:rsidR="000D665F" w:rsidRPr="00561166" w:rsidRDefault="000D665F" w:rsidP="001D7AD3"/>
        </w:tc>
        <w:tc>
          <w:tcPr>
            <w:tcW w:w="7828" w:type="dxa"/>
            <w:tcMar>
              <w:top w:w="108" w:type="dxa"/>
              <w:bottom w:w="0" w:type="dxa"/>
            </w:tcMar>
          </w:tcPr>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Pr>
                <w:rFonts w:asciiTheme="majorHAnsi" w:hAnsiTheme="majorHAnsi"/>
                <w:color w:val="auto"/>
                <w:sz w:val="24"/>
                <w:szCs w:val="24"/>
              </w:rPr>
              <w:t>Lead Developer</w:t>
            </w:r>
          </w:p>
        </w:tc>
      </w:tr>
      <w:tr w:rsidR="000D665F" w:rsidTr="000E5622">
        <w:trPr>
          <w:trHeight w:val="678"/>
        </w:trPr>
        <w:tc>
          <w:tcPr>
            <w:tcW w:w="2358" w:type="dxa"/>
            <w:tcMar>
              <w:top w:w="108" w:type="dxa"/>
              <w:bottom w:w="0" w:type="dxa"/>
            </w:tcMar>
          </w:tcPr>
          <w:p w:rsidR="000D665F" w:rsidRPr="00561166" w:rsidRDefault="000D665F" w:rsidP="001D7AD3">
            <w:pPr>
              <w:jc w:val="right"/>
              <w:rPr>
                <w:b/>
              </w:rPr>
            </w:pPr>
          </w:p>
        </w:tc>
        <w:tc>
          <w:tcPr>
            <w:tcW w:w="164" w:type="dxa"/>
            <w:tcMar>
              <w:top w:w="108" w:type="dxa"/>
              <w:bottom w:w="0" w:type="dxa"/>
            </w:tcMar>
          </w:tcPr>
          <w:p w:rsidR="000D665F" w:rsidRPr="00561166" w:rsidRDefault="000D665F" w:rsidP="001D7AD3"/>
        </w:tc>
        <w:tc>
          <w:tcPr>
            <w:tcW w:w="7828" w:type="dxa"/>
            <w:tcMar>
              <w:top w:w="108" w:type="dxa"/>
              <w:bottom w:w="0" w:type="dxa"/>
            </w:tcMar>
          </w:tcPr>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0D665F" w:rsidRPr="00E54FF3" w:rsidRDefault="000D665F" w:rsidP="00B9536A">
            <w:pPr>
              <w:autoSpaceDE w:val="0"/>
              <w:autoSpaceDN w:val="0"/>
              <w:adjustRightInd w:val="0"/>
              <w:rPr>
                <w:rFonts w:eastAsiaTheme="minorEastAsia"/>
                <w:kern w:val="20"/>
                <w:lang w:eastAsia="ja-JP"/>
              </w:rPr>
            </w:pPr>
            <w:r w:rsidRPr="00B2479A">
              <w:rPr>
                <w:rFonts w:eastAsiaTheme="minorEastAsia"/>
                <w:kern w:val="20"/>
                <w:lang w:eastAsia="ja-JP"/>
              </w:rPr>
              <w:t xml:space="preserve">RMS (Request Management System) </w:t>
            </w:r>
            <w:r>
              <w:rPr>
                <w:rFonts w:eastAsiaTheme="minorEastAsia"/>
                <w:kern w:val="20"/>
                <w:lang w:eastAsia="ja-JP"/>
              </w:rPr>
              <w:t>used define a</w:t>
            </w:r>
            <w:r w:rsidRPr="00B2479A">
              <w:rPr>
                <w:rFonts w:eastAsiaTheme="minorEastAsia"/>
                <w:kern w:val="20"/>
                <w:lang w:eastAsia="ja-JP"/>
              </w:rPr>
              <w:t xml:space="preserve"> workflow for managing all requests getting from vertical department</w:t>
            </w:r>
            <w:r>
              <w:rPr>
                <w:rFonts w:eastAsiaTheme="minorEastAsia"/>
                <w:kern w:val="20"/>
                <w:lang w:eastAsia="ja-JP"/>
              </w:rPr>
              <w:t>s</w:t>
            </w:r>
            <w:r w:rsidRPr="00B2479A">
              <w:rPr>
                <w:rFonts w:eastAsiaTheme="minorEastAsia"/>
                <w:kern w:val="20"/>
                <w:lang w:eastAsia="ja-JP"/>
              </w:rPr>
              <w:t xml:space="preserve"> and assigning th</w:t>
            </w:r>
            <w:r>
              <w:rPr>
                <w:rFonts w:eastAsiaTheme="minorEastAsia"/>
                <w:kern w:val="20"/>
                <w:lang w:eastAsia="ja-JP"/>
              </w:rPr>
              <w:t>ose request</w:t>
            </w:r>
            <w:r w:rsidRPr="00B2479A">
              <w:rPr>
                <w:rFonts w:eastAsiaTheme="minorEastAsia"/>
                <w:kern w:val="20"/>
                <w:lang w:eastAsia="ja-JP"/>
              </w:rPr>
              <w:t xml:space="preserve"> to </w:t>
            </w:r>
            <w:r>
              <w:rPr>
                <w:rFonts w:eastAsiaTheme="minorEastAsia"/>
                <w:kern w:val="20"/>
                <w:lang w:eastAsia="ja-JP"/>
              </w:rPr>
              <w:t xml:space="preserve">a </w:t>
            </w:r>
            <w:r w:rsidRPr="00B2479A">
              <w:rPr>
                <w:rFonts w:eastAsiaTheme="minorEastAsia"/>
                <w:kern w:val="20"/>
                <w:lang w:eastAsia="ja-JP"/>
              </w:rPr>
              <w:t>POC to provide complete information. In this System Cognizant users who have admin role create requests and assign them to other Cognizant users who have POC role. The Po</w:t>
            </w:r>
            <w:r>
              <w:rPr>
                <w:rFonts w:eastAsiaTheme="minorEastAsia"/>
                <w:kern w:val="20"/>
                <w:lang w:eastAsia="ja-JP"/>
              </w:rPr>
              <w:t>C</w:t>
            </w:r>
            <w:r w:rsidRPr="00B2479A">
              <w:rPr>
                <w:rFonts w:eastAsiaTheme="minorEastAsia"/>
                <w:kern w:val="20"/>
                <w:lang w:eastAsia="ja-JP"/>
              </w:rPr>
              <w:t xml:space="preserve"> users will give the complete information relating to assigned request</w:t>
            </w:r>
          </w:p>
          <w:p w:rsidR="000D665F" w:rsidRPr="00E54FF3" w:rsidRDefault="000D665F" w:rsidP="00B9536A">
            <w:pPr>
              <w:autoSpaceDE w:val="0"/>
              <w:autoSpaceDN w:val="0"/>
              <w:adjustRightInd w:val="0"/>
              <w:rPr>
                <w:rFonts w:eastAsiaTheme="minorEastAsia"/>
                <w:kern w:val="20"/>
                <w:lang w:eastAsia="ja-JP"/>
              </w:rPr>
            </w:pPr>
          </w:p>
          <w:p w:rsidR="000D665F" w:rsidRDefault="000D665F" w:rsidP="00B9536A">
            <w:pPr>
              <w:autoSpaceDE w:val="0"/>
              <w:autoSpaceDN w:val="0"/>
              <w:adjustRightInd w:val="0"/>
              <w:rPr>
                <w:rFonts w:eastAsia="Times New Roman" w:cstheme="minorHAnsi"/>
                <w:color w:val="000000" w:themeColor="text1"/>
              </w:rPr>
            </w:pPr>
          </w:p>
          <w:p w:rsidR="000D665F" w:rsidRPr="00561166" w:rsidRDefault="000D665F" w:rsidP="00B9536A">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0D665F"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Pr>
                <w:rFonts w:asciiTheme="majorHAnsi" w:eastAsiaTheme="minorHAnsi" w:hAnsiTheme="majorHAnsi" w:cstheme="minorBidi"/>
                <w:sz w:val="24"/>
                <w:szCs w:val="24"/>
              </w:rPr>
              <w:t>Gathering the requirements</w:t>
            </w:r>
          </w:p>
          <w:p w:rsidR="000D665F" w:rsidRPr="00C07653"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Pr>
                <w:rFonts w:asciiTheme="majorHAnsi" w:eastAsiaTheme="minorHAnsi" w:hAnsiTheme="majorHAnsi" w:cstheme="minorBidi"/>
                <w:sz w:val="24"/>
                <w:szCs w:val="24"/>
              </w:rPr>
              <w:t>Analysis andDevelopment</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 xml:space="preserve">Developed modules using </w:t>
            </w:r>
            <w:r>
              <w:rPr>
                <w:rFonts w:asciiTheme="majorHAnsi" w:eastAsiaTheme="minorHAnsi" w:hAnsiTheme="majorHAnsi" w:cstheme="minorBidi"/>
                <w:sz w:val="24"/>
                <w:szCs w:val="24"/>
              </w:rPr>
              <w:t xml:space="preserve">SugarCRM, </w:t>
            </w:r>
            <w:r w:rsidRPr="00102EFD">
              <w:rPr>
                <w:rFonts w:asciiTheme="majorHAnsi" w:eastAsiaTheme="minorHAnsi" w:hAnsiTheme="majorHAnsi" w:cstheme="minorBidi"/>
                <w:sz w:val="24"/>
                <w:szCs w:val="24"/>
              </w:rPr>
              <w:t>PHP</w:t>
            </w:r>
            <w:r>
              <w:rPr>
                <w:rFonts w:asciiTheme="majorHAnsi" w:eastAsiaTheme="minorHAnsi" w:hAnsiTheme="majorHAnsi" w:cstheme="minorBidi"/>
                <w:sz w:val="24"/>
                <w:szCs w:val="24"/>
              </w:rPr>
              <w:t xml:space="preserve"> with MySQL, JQuery</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Pr>
                <w:rFonts w:asciiTheme="majorHAnsi" w:eastAsiaTheme="minorHAnsi" w:hAnsiTheme="majorHAnsi" w:cstheme="minorBidi"/>
                <w:sz w:val="24"/>
                <w:szCs w:val="24"/>
              </w:rPr>
              <w:t>LDAP integration</w:t>
            </w:r>
          </w:p>
          <w:p w:rsidR="000D665F" w:rsidRPr="00102EFD"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Taking care of code reviews</w:t>
            </w:r>
          </w:p>
          <w:p w:rsidR="000D665F" w:rsidRPr="000A70B5" w:rsidRDefault="000D665F" w:rsidP="00B9536A">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102EFD">
              <w:rPr>
                <w:rFonts w:asciiTheme="majorHAnsi" w:eastAsiaTheme="minorHAnsi" w:hAnsiTheme="majorHAnsi" w:cstheme="minorBidi"/>
                <w:sz w:val="24"/>
                <w:szCs w:val="24"/>
              </w:rPr>
              <w:t>Making sure of deliverables as per the time lines given</w:t>
            </w:r>
          </w:p>
          <w:p w:rsidR="000D665F" w:rsidRDefault="000D665F" w:rsidP="00B9536A">
            <w:pPr>
              <w:autoSpaceDE w:val="0"/>
              <w:autoSpaceDN w:val="0"/>
              <w:adjustRightInd w:val="0"/>
              <w:rPr>
                <w:rFonts w:eastAsia="Times New Roman" w:cstheme="minorHAnsi"/>
                <w:color w:val="000000" w:themeColor="text1"/>
              </w:rPr>
            </w:pPr>
          </w:p>
          <w:p w:rsidR="000D665F" w:rsidRPr="00D25D4E" w:rsidRDefault="000D665F" w:rsidP="00B9536A">
            <w:pPr>
              <w:autoSpaceDE w:val="0"/>
              <w:autoSpaceDN w:val="0"/>
              <w:adjustRightInd w:val="0"/>
              <w:rPr>
                <w:rFonts w:eastAsia="Times New Roman" w:cstheme="minorHAnsi"/>
                <w:color w:val="000000" w:themeColor="text1"/>
              </w:rPr>
            </w:pPr>
          </w:p>
        </w:tc>
      </w:tr>
      <w:tr w:rsidR="00266CF2" w:rsidTr="000E5622">
        <w:trPr>
          <w:trHeight w:val="391"/>
        </w:trPr>
        <w:tc>
          <w:tcPr>
            <w:tcW w:w="2358" w:type="dxa"/>
            <w:tcMar>
              <w:top w:w="108" w:type="dxa"/>
              <w:bottom w:w="0" w:type="dxa"/>
            </w:tcMar>
          </w:tcPr>
          <w:p w:rsidR="00266CF2" w:rsidRPr="00561166" w:rsidRDefault="00266CF2" w:rsidP="001D7AD3">
            <w:pPr>
              <w:jc w:val="right"/>
              <w:rPr>
                <w:b/>
              </w:rPr>
            </w:pPr>
          </w:p>
        </w:tc>
        <w:tc>
          <w:tcPr>
            <w:tcW w:w="164" w:type="dxa"/>
            <w:tcMar>
              <w:top w:w="108" w:type="dxa"/>
              <w:bottom w:w="0" w:type="dxa"/>
            </w:tcMar>
          </w:tcPr>
          <w:p w:rsidR="00266CF2" w:rsidRPr="00561166" w:rsidRDefault="00266CF2" w:rsidP="001D7AD3"/>
        </w:tc>
        <w:tc>
          <w:tcPr>
            <w:tcW w:w="7828" w:type="dxa"/>
            <w:tcMar>
              <w:top w:w="108" w:type="dxa"/>
              <w:bottom w:w="0" w:type="dxa"/>
            </w:tcMar>
          </w:tcPr>
          <w:p w:rsidR="00266CF2" w:rsidRPr="00561166" w:rsidRDefault="00266CF2" w:rsidP="00AE4CCA">
            <w:pPr>
              <w:pStyle w:val="ResumeText"/>
              <w:ind w:right="432"/>
              <w:rPr>
                <w:rFonts w:asciiTheme="majorHAnsi" w:hAnsiTheme="majorHAnsi"/>
                <w:b/>
                <w:color w:val="auto"/>
                <w:sz w:val="24"/>
                <w:szCs w:val="24"/>
              </w:rPr>
            </w:pPr>
            <w:r w:rsidRPr="00D44407">
              <w:rPr>
                <w:rFonts w:asciiTheme="majorHAnsi" w:hAnsiTheme="majorHAnsi"/>
                <w:b/>
                <w:color w:val="auto"/>
                <w:sz w:val="24"/>
                <w:szCs w:val="24"/>
              </w:rPr>
              <w:t>Arise Network solutions</w:t>
            </w:r>
          </w:p>
        </w:tc>
      </w:tr>
      <w:tr w:rsidR="005E73C0" w:rsidTr="000E5622">
        <w:trPr>
          <w:trHeight w:val="517"/>
        </w:trPr>
        <w:tc>
          <w:tcPr>
            <w:tcW w:w="2358" w:type="dxa"/>
            <w:tcMar>
              <w:top w:w="108" w:type="dxa"/>
              <w:bottom w:w="0" w:type="dxa"/>
            </w:tcMar>
          </w:tcPr>
          <w:p w:rsidR="005E73C0" w:rsidRPr="00561166" w:rsidRDefault="005E73C0" w:rsidP="001D7AD3">
            <w:pPr>
              <w:jc w:val="right"/>
              <w:rPr>
                <w:b/>
              </w:rPr>
            </w:pPr>
          </w:p>
        </w:tc>
        <w:tc>
          <w:tcPr>
            <w:tcW w:w="164" w:type="dxa"/>
            <w:tcMar>
              <w:top w:w="108" w:type="dxa"/>
              <w:bottom w:w="0" w:type="dxa"/>
            </w:tcMar>
          </w:tcPr>
          <w:p w:rsidR="005E73C0" w:rsidRPr="00561166" w:rsidRDefault="005E73C0" w:rsidP="001D7AD3"/>
        </w:tc>
        <w:tc>
          <w:tcPr>
            <w:tcW w:w="7828" w:type="dxa"/>
            <w:tcMar>
              <w:top w:w="108" w:type="dxa"/>
              <w:bottom w:w="0" w:type="dxa"/>
            </w:tcMar>
          </w:tcPr>
          <w:p w:rsidR="005E73C0" w:rsidRPr="00561166" w:rsidRDefault="005E73C0" w:rsidP="00AE4CCA">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sidR="00AE4CCA">
              <w:rPr>
                <w:rFonts w:asciiTheme="majorHAnsi" w:hAnsiTheme="majorHAnsi"/>
                <w:color w:val="auto"/>
                <w:sz w:val="24"/>
                <w:szCs w:val="24"/>
              </w:rPr>
              <w:t>Lead D</w:t>
            </w:r>
            <w:r w:rsidR="00840BF0">
              <w:rPr>
                <w:rFonts w:asciiTheme="majorHAnsi" w:hAnsiTheme="majorHAnsi"/>
                <w:color w:val="auto"/>
                <w:sz w:val="24"/>
                <w:szCs w:val="24"/>
              </w:rPr>
              <w:t>eveloper</w:t>
            </w:r>
          </w:p>
        </w:tc>
      </w:tr>
      <w:tr w:rsidR="005E73C0" w:rsidTr="000E5622">
        <w:trPr>
          <w:trHeight w:val="678"/>
        </w:trPr>
        <w:tc>
          <w:tcPr>
            <w:tcW w:w="2358" w:type="dxa"/>
            <w:tcMar>
              <w:top w:w="108" w:type="dxa"/>
              <w:bottom w:w="0" w:type="dxa"/>
            </w:tcMar>
          </w:tcPr>
          <w:p w:rsidR="005E73C0" w:rsidRPr="00561166" w:rsidRDefault="005E73C0" w:rsidP="001D7AD3">
            <w:pPr>
              <w:jc w:val="right"/>
              <w:rPr>
                <w:b/>
              </w:rPr>
            </w:pPr>
          </w:p>
        </w:tc>
        <w:tc>
          <w:tcPr>
            <w:tcW w:w="164" w:type="dxa"/>
            <w:tcMar>
              <w:top w:w="108" w:type="dxa"/>
              <w:bottom w:w="0" w:type="dxa"/>
            </w:tcMar>
          </w:tcPr>
          <w:p w:rsidR="005E73C0" w:rsidRPr="00561166" w:rsidRDefault="005E73C0" w:rsidP="001D7AD3"/>
        </w:tc>
        <w:tc>
          <w:tcPr>
            <w:tcW w:w="7828" w:type="dxa"/>
            <w:tcMar>
              <w:top w:w="108" w:type="dxa"/>
              <w:bottom w:w="0" w:type="dxa"/>
            </w:tcMar>
          </w:tcPr>
          <w:p w:rsidR="005E73C0" w:rsidRPr="00561166" w:rsidRDefault="005E73C0" w:rsidP="0090077E">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465E25" w:rsidRPr="00D44407" w:rsidRDefault="00465E25" w:rsidP="00465E25">
            <w:pPr>
              <w:pStyle w:val="ResumeText"/>
              <w:ind w:right="0"/>
              <w:rPr>
                <w:rFonts w:asciiTheme="majorHAnsi" w:hAnsiTheme="majorHAnsi"/>
                <w:color w:val="auto"/>
                <w:sz w:val="24"/>
                <w:szCs w:val="24"/>
              </w:rPr>
            </w:pPr>
            <w:r w:rsidRPr="00D44407">
              <w:rPr>
                <w:rFonts w:asciiTheme="majorHAnsi" w:hAnsiTheme="majorHAnsi"/>
                <w:color w:val="auto"/>
                <w:sz w:val="24"/>
                <w:szCs w:val="24"/>
              </w:rPr>
              <w:t xml:space="preserve">The re-design of the Arise.com website is to provide a clear value proposition of Arise to the three main constituents of their business – Current and Prospective Clients, Independent Business Owners (IBO’s) and Employees. The new website will be client centric in design, messaging, and content. </w:t>
            </w:r>
          </w:p>
          <w:p w:rsidR="00465E25" w:rsidRPr="00D44407" w:rsidRDefault="00465E25" w:rsidP="00465E25">
            <w:pPr>
              <w:pStyle w:val="ResumeText"/>
              <w:ind w:right="0"/>
              <w:rPr>
                <w:rFonts w:asciiTheme="majorHAnsi" w:hAnsiTheme="majorHAnsi"/>
                <w:color w:val="auto"/>
                <w:sz w:val="24"/>
                <w:szCs w:val="24"/>
              </w:rPr>
            </w:pPr>
          </w:p>
          <w:p w:rsidR="00465E25" w:rsidRPr="00E54FF3" w:rsidRDefault="00465E25" w:rsidP="00465E25">
            <w:pPr>
              <w:autoSpaceDE w:val="0"/>
              <w:autoSpaceDN w:val="0"/>
              <w:adjustRightInd w:val="0"/>
              <w:rPr>
                <w:rFonts w:eastAsiaTheme="minorEastAsia"/>
                <w:kern w:val="20"/>
                <w:lang w:eastAsia="ja-JP"/>
              </w:rPr>
            </w:pPr>
            <w:r w:rsidRPr="00D44407">
              <w:t>The new site will be designed with as per the branding guidelines provided by the Arise team to achieve consistency and a seamless user experience across all web pages. The website will be optimized for both an online and mobile experience.  Another key focus for the new site is localization of the content in order to accommodate for current subsidiaries and future scalability. Finally, the site will employ performance metrics such as traffic, user behavior analytics and tracking.</w:t>
            </w:r>
          </w:p>
          <w:p w:rsidR="005E73C0" w:rsidRPr="00E54FF3" w:rsidRDefault="005E73C0" w:rsidP="00AD303F">
            <w:pPr>
              <w:autoSpaceDE w:val="0"/>
              <w:autoSpaceDN w:val="0"/>
              <w:adjustRightInd w:val="0"/>
              <w:rPr>
                <w:rFonts w:eastAsiaTheme="minorEastAsia"/>
                <w:kern w:val="20"/>
                <w:lang w:eastAsia="ja-JP"/>
              </w:rPr>
            </w:pPr>
          </w:p>
          <w:p w:rsidR="005E73C0" w:rsidRPr="00561166" w:rsidRDefault="005E73C0" w:rsidP="001D7AD3">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C07653" w:rsidRPr="00C07653" w:rsidRDefault="00C07653" w:rsidP="00C07653">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 xml:space="preserve">Developed </w:t>
            </w:r>
            <w:r w:rsidR="00B037A7">
              <w:rPr>
                <w:rFonts w:asciiTheme="majorHAnsi" w:eastAsiaTheme="minorHAnsi" w:hAnsiTheme="majorHAnsi" w:cstheme="minorBidi"/>
                <w:sz w:val="24"/>
                <w:szCs w:val="24"/>
              </w:rPr>
              <w:t xml:space="preserve">modules, theme </w:t>
            </w:r>
            <w:r w:rsidRPr="00C07653">
              <w:rPr>
                <w:rFonts w:asciiTheme="majorHAnsi" w:eastAsiaTheme="minorHAnsi" w:hAnsiTheme="majorHAnsi" w:cstheme="minorBidi"/>
                <w:sz w:val="24"/>
                <w:szCs w:val="24"/>
              </w:rPr>
              <w:t>using D</w:t>
            </w:r>
            <w:r w:rsidR="00B037A7">
              <w:rPr>
                <w:rFonts w:asciiTheme="majorHAnsi" w:eastAsiaTheme="minorHAnsi" w:hAnsiTheme="majorHAnsi" w:cstheme="minorBidi"/>
                <w:sz w:val="24"/>
                <w:szCs w:val="24"/>
              </w:rPr>
              <w:t>rupal 7</w:t>
            </w:r>
          </w:p>
          <w:p w:rsidR="00C07653" w:rsidRPr="00C07653" w:rsidRDefault="00C07653" w:rsidP="00C07653">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 xml:space="preserve">Responsible for the all modules  </w:t>
            </w:r>
          </w:p>
          <w:p w:rsidR="00C07653" w:rsidRPr="00C07653" w:rsidRDefault="00C07653" w:rsidP="00C07653">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Taking care of code reviews</w:t>
            </w:r>
          </w:p>
          <w:p w:rsidR="005E73C0" w:rsidRPr="00F31FD9" w:rsidRDefault="00C07653" w:rsidP="00F31FD9">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C07653">
              <w:rPr>
                <w:rFonts w:asciiTheme="majorHAnsi" w:eastAsiaTheme="minorHAnsi" w:hAnsiTheme="majorHAnsi" w:cstheme="minorBidi"/>
                <w:sz w:val="24"/>
                <w:szCs w:val="24"/>
              </w:rPr>
              <w:t>Making sure of deliverables as per the time lines given</w:t>
            </w:r>
          </w:p>
        </w:tc>
      </w:tr>
      <w:tr w:rsidR="00F31FD9" w:rsidTr="000E5622">
        <w:trPr>
          <w:trHeight w:val="437"/>
        </w:trPr>
        <w:tc>
          <w:tcPr>
            <w:tcW w:w="2358" w:type="dxa"/>
            <w:tcMar>
              <w:top w:w="108" w:type="dxa"/>
              <w:bottom w:w="0" w:type="dxa"/>
            </w:tcMar>
          </w:tcPr>
          <w:p w:rsidR="00F31FD9" w:rsidRPr="00561166" w:rsidRDefault="00F31FD9" w:rsidP="001D7AD3">
            <w:pPr>
              <w:jc w:val="right"/>
              <w:rPr>
                <w:b/>
              </w:rPr>
            </w:pPr>
          </w:p>
        </w:tc>
        <w:tc>
          <w:tcPr>
            <w:tcW w:w="164" w:type="dxa"/>
            <w:tcMar>
              <w:top w:w="108" w:type="dxa"/>
              <w:bottom w:w="0" w:type="dxa"/>
            </w:tcMar>
          </w:tcPr>
          <w:p w:rsidR="00F31FD9" w:rsidRPr="00561166" w:rsidRDefault="00F31FD9" w:rsidP="001D7AD3"/>
        </w:tc>
        <w:tc>
          <w:tcPr>
            <w:tcW w:w="7828" w:type="dxa"/>
            <w:tcMar>
              <w:top w:w="108" w:type="dxa"/>
              <w:bottom w:w="0" w:type="dxa"/>
            </w:tcMar>
          </w:tcPr>
          <w:p w:rsidR="00F31FD9" w:rsidRPr="00561166" w:rsidRDefault="00F31FD9" w:rsidP="006B7067">
            <w:pPr>
              <w:pStyle w:val="ResumeText"/>
              <w:ind w:right="0"/>
              <w:rPr>
                <w:rFonts w:asciiTheme="majorHAnsi" w:hAnsiTheme="majorHAnsi"/>
                <w:b/>
                <w:color w:val="auto"/>
                <w:sz w:val="24"/>
                <w:szCs w:val="24"/>
              </w:rPr>
            </w:pPr>
          </w:p>
        </w:tc>
      </w:tr>
      <w:tr w:rsidR="00F82215" w:rsidTr="000E5622">
        <w:trPr>
          <w:trHeight w:val="482"/>
        </w:trPr>
        <w:tc>
          <w:tcPr>
            <w:tcW w:w="2358" w:type="dxa"/>
            <w:tcMar>
              <w:top w:w="108" w:type="dxa"/>
              <w:bottom w:w="0" w:type="dxa"/>
            </w:tcMar>
          </w:tcPr>
          <w:p w:rsidR="00F82215" w:rsidRPr="00561166" w:rsidRDefault="00F82215" w:rsidP="001D7AD3">
            <w:pPr>
              <w:jc w:val="right"/>
              <w:rPr>
                <w:b/>
              </w:rPr>
            </w:pPr>
          </w:p>
        </w:tc>
        <w:tc>
          <w:tcPr>
            <w:tcW w:w="164" w:type="dxa"/>
            <w:tcMar>
              <w:top w:w="108" w:type="dxa"/>
              <w:bottom w:w="0" w:type="dxa"/>
            </w:tcMar>
          </w:tcPr>
          <w:p w:rsidR="00F82215" w:rsidRPr="00561166" w:rsidRDefault="00F82215" w:rsidP="001D7AD3"/>
        </w:tc>
        <w:tc>
          <w:tcPr>
            <w:tcW w:w="7828" w:type="dxa"/>
            <w:tcMar>
              <w:top w:w="108" w:type="dxa"/>
              <w:bottom w:w="0" w:type="dxa"/>
            </w:tcMar>
          </w:tcPr>
          <w:p w:rsidR="00F82215" w:rsidRPr="00561166" w:rsidRDefault="00405ACE" w:rsidP="001808A0">
            <w:pPr>
              <w:pStyle w:val="ResumeText"/>
              <w:ind w:right="0"/>
              <w:rPr>
                <w:rFonts w:asciiTheme="majorHAnsi" w:hAnsiTheme="majorHAnsi"/>
                <w:b/>
                <w:color w:val="auto"/>
                <w:sz w:val="24"/>
                <w:szCs w:val="24"/>
              </w:rPr>
            </w:pPr>
            <w:r>
              <w:rPr>
                <w:rFonts w:asciiTheme="majorHAnsi" w:hAnsiTheme="majorHAnsi"/>
                <w:b/>
                <w:color w:val="auto"/>
                <w:sz w:val="24"/>
                <w:szCs w:val="24"/>
              </w:rPr>
              <w:t>Baxter Website MP Project</w:t>
            </w:r>
          </w:p>
        </w:tc>
      </w:tr>
      <w:tr w:rsidR="00F82215" w:rsidTr="00A73951">
        <w:trPr>
          <w:trHeight w:val="373"/>
        </w:trPr>
        <w:tc>
          <w:tcPr>
            <w:tcW w:w="2358" w:type="dxa"/>
            <w:tcMar>
              <w:top w:w="108" w:type="dxa"/>
              <w:bottom w:w="0" w:type="dxa"/>
            </w:tcMar>
          </w:tcPr>
          <w:p w:rsidR="00F82215" w:rsidRPr="00561166" w:rsidRDefault="00F82215" w:rsidP="001D7AD3">
            <w:pPr>
              <w:jc w:val="right"/>
              <w:rPr>
                <w:b/>
              </w:rPr>
            </w:pPr>
          </w:p>
        </w:tc>
        <w:tc>
          <w:tcPr>
            <w:tcW w:w="164" w:type="dxa"/>
            <w:tcMar>
              <w:top w:w="108" w:type="dxa"/>
              <w:bottom w:w="0" w:type="dxa"/>
            </w:tcMar>
          </w:tcPr>
          <w:p w:rsidR="00F82215" w:rsidRPr="00561166" w:rsidRDefault="00F82215" w:rsidP="001D7AD3"/>
        </w:tc>
        <w:tc>
          <w:tcPr>
            <w:tcW w:w="7828" w:type="dxa"/>
            <w:tcMar>
              <w:top w:w="108" w:type="dxa"/>
              <w:bottom w:w="0" w:type="dxa"/>
            </w:tcMar>
          </w:tcPr>
          <w:p w:rsidR="00F82215" w:rsidRPr="00A73951" w:rsidRDefault="00F82215" w:rsidP="00A73951">
            <w:pPr>
              <w:pStyle w:val="ResumeText"/>
              <w:ind w:right="432"/>
              <w:rPr>
                <w:rFonts w:asciiTheme="majorHAnsi" w:hAnsiTheme="majorHAnsi"/>
                <w:color w:val="auto"/>
                <w:sz w:val="24"/>
                <w:szCs w:val="24"/>
              </w:rPr>
            </w:pPr>
            <w:r w:rsidRPr="00561166">
              <w:rPr>
                <w:rFonts w:asciiTheme="majorHAnsi" w:hAnsiTheme="majorHAnsi"/>
                <w:b/>
                <w:color w:val="auto"/>
                <w:sz w:val="24"/>
                <w:szCs w:val="24"/>
              </w:rPr>
              <w:t xml:space="preserve">[Role] </w:t>
            </w:r>
            <w:r w:rsidR="000658AA">
              <w:rPr>
                <w:rFonts w:asciiTheme="majorHAnsi" w:hAnsiTheme="majorHAnsi"/>
                <w:color w:val="auto"/>
                <w:sz w:val="24"/>
                <w:szCs w:val="24"/>
              </w:rPr>
              <w:t>Team L</w:t>
            </w:r>
            <w:r>
              <w:rPr>
                <w:rFonts w:asciiTheme="majorHAnsi" w:hAnsiTheme="majorHAnsi"/>
                <w:color w:val="auto"/>
                <w:sz w:val="24"/>
                <w:szCs w:val="24"/>
              </w:rPr>
              <w:t>ead</w:t>
            </w:r>
          </w:p>
        </w:tc>
      </w:tr>
      <w:tr w:rsidR="00A73951" w:rsidTr="00A73951">
        <w:trPr>
          <w:trHeight w:val="373"/>
        </w:trPr>
        <w:tc>
          <w:tcPr>
            <w:tcW w:w="2358" w:type="dxa"/>
            <w:tcMar>
              <w:top w:w="108" w:type="dxa"/>
              <w:bottom w:w="0" w:type="dxa"/>
            </w:tcMar>
          </w:tcPr>
          <w:p w:rsidR="00A73951" w:rsidRPr="00561166" w:rsidRDefault="00A73951" w:rsidP="005612CD">
            <w:pPr>
              <w:jc w:val="right"/>
              <w:rPr>
                <w:b/>
              </w:rPr>
            </w:pPr>
          </w:p>
        </w:tc>
        <w:tc>
          <w:tcPr>
            <w:tcW w:w="164" w:type="dxa"/>
            <w:tcMar>
              <w:top w:w="108" w:type="dxa"/>
              <w:bottom w:w="0" w:type="dxa"/>
            </w:tcMar>
          </w:tcPr>
          <w:p w:rsidR="00A73951" w:rsidRPr="00561166" w:rsidRDefault="00A73951" w:rsidP="005612CD"/>
        </w:tc>
        <w:tc>
          <w:tcPr>
            <w:tcW w:w="7828" w:type="dxa"/>
            <w:tcMar>
              <w:top w:w="108" w:type="dxa"/>
              <w:bottom w:w="0" w:type="dxa"/>
            </w:tcMar>
          </w:tcPr>
          <w:p w:rsidR="00A73951" w:rsidRPr="00561166" w:rsidRDefault="00A73951" w:rsidP="005612CD">
            <w:pPr>
              <w:pStyle w:val="ResumeText"/>
              <w:ind w:right="432"/>
              <w:rPr>
                <w:rFonts w:asciiTheme="majorHAnsi" w:hAnsiTheme="majorHAnsi"/>
                <w:color w:val="auto"/>
                <w:sz w:val="24"/>
                <w:szCs w:val="24"/>
              </w:rPr>
            </w:pPr>
            <w:r w:rsidRPr="00561166">
              <w:rPr>
                <w:rFonts w:asciiTheme="majorHAnsi" w:hAnsiTheme="majorHAnsi"/>
                <w:color w:val="auto"/>
                <w:sz w:val="24"/>
                <w:szCs w:val="24"/>
              </w:rPr>
              <w:t>[Project description]</w:t>
            </w:r>
          </w:p>
          <w:p w:rsidR="00A73951" w:rsidRPr="00E54FF3" w:rsidRDefault="00A73951" w:rsidP="005612CD">
            <w:pPr>
              <w:autoSpaceDE w:val="0"/>
              <w:autoSpaceDN w:val="0"/>
              <w:adjustRightInd w:val="0"/>
              <w:rPr>
                <w:rFonts w:eastAsiaTheme="minorEastAsia"/>
                <w:kern w:val="20"/>
                <w:lang w:eastAsia="ja-JP"/>
              </w:rPr>
            </w:pPr>
            <w:r w:rsidRPr="005D5F12">
              <w:rPr>
                <w:rFonts w:eastAsia="Times New Roman" w:cstheme="minorHAnsi"/>
                <w:color w:val="000000" w:themeColor="text1"/>
              </w:rPr>
              <w:t>Baxter, A leader in healthcare for more than 80 years. Baxter assists healthcare professionals and their patients with treatment of complex medical conditions. As a global, diversified healthcare company, Baxter applies a unique combination of expertise in medical devices, pharmaceuticals and biotechnology to create products that advance patient care worldwide.</w:t>
            </w:r>
            <w:r>
              <w:rPr>
                <w:rFonts w:eastAsia="Times New Roman" w:cstheme="minorHAnsi"/>
                <w:color w:val="000000" w:themeColor="text1"/>
              </w:rPr>
              <w:t xml:space="preserve"> Project requirement is to re-create the following websites with fully functional. </w:t>
            </w:r>
            <w:r w:rsidRPr="005D5F12">
              <w:rPr>
                <w:rFonts w:eastAsia="Times New Roman" w:cstheme="minorHAnsi"/>
                <w:b/>
                <w:color w:val="000000" w:themeColor="text1"/>
              </w:rPr>
              <w:t>Sta</w:t>
            </w:r>
            <w:r>
              <w:rPr>
                <w:rFonts w:eastAsia="Times New Roman" w:cstheme="minorHAnsi"/>
                <w:b/>
                <w:color w:val="000000" w:themeColor="text1"/>
              </w:rPr>
              <w:t>n</w:t>
            </w:r>
            <w:r w:rsidRPr="005D5F12">
              <w:rPr>
                <w:rFonts w:eastAsia="Times New Roman" w:cstheme="minorHAnsi"/>
                <w:b/>
                <w:color w:val="000000" w:themeColor="text1"/>
              </w:rPr>
              <w:t>dard Set Technology, Target BSI, Pharmacy Advisor, Home by Baxter and Live Now</w:t>
            </w:r>
            <w:r>
              <w:rPr>
                <w:rFonts w:eastAsia="Times New Roman" w:cstheme="minorHAnsi"/>
                <w:color w:val="000000" w:themeColor="text1"/>
              </w:rPr>
              <w:t>.</w:t>
            </w:r>
            <w:r>
              <w:rPr>
                <w:rFonts w:eastAsia="Times New Roman" w:cstheme="minorHAnsi"/>
                <w:color w:val="000000" w:themeColor="text1"/>
              </w:rPr>
              <w:br/>
            </w:r>
            <w:r>
              <w:rPr>
                <w:rFonts w:eastAsia="Times New Roman" w:cstheme="minorHAnsi"/>
                <w:color w:val="000000" w:themeColor="text1"/>
              </w:rPr>
              <w:br/>
              <w:t>Websites developed by using Static HTML, JavaScript, JQuery, Java and JSP</w:t>
            </w:r>
            <w:r w:rsidRPr="001808A0">
              <w:rPr>
                <w:rFonts w:eastAsiaTheme="minorEastAsia"/>
                <w:kern w:val="20"/>
                <w:lang w:eastAsia="ja-JP"/>
              </w:rPr>
              <w:t>.</w:t>
            </w:r>
          </w:p>
          <w:p w:rsidR="00A73951" w:rsidRPr="00561166" w:rsidRDefault="00A73951" w:rsidP="005612CD">
            <w:pPr>
              <w:pStyle w:val="ResumeText"/>
              <w:ind w:right="432"/>
              <w:rPr>
                <w:rFonts w:asciiTheme="majorHAnsi" w:hAnsiTheme="majorHAnsi"/>
                <w:color w:val="auto"/>
                <w:sz w:val="24"/>
                <w:szCs w:val="24"/>
              </w:rPr>
            </w:pPr>
            <w:r w:rsidRPr="00561166">
              <w:rPr>
                <w:rFonts w:asciiTheme="majorHAnsi" w:hAnsiTheme="majorHAnsi"/>
                <w:color w:val="auto"/>
                <w:sz w:val="24"/>
                <w:szCs w:val="24"/>
              </w:rPr>
              <w:t>[</w:t>
            </w:r>
            <w:r>
              <w:rPr>
                <w:rFonts w:asciiTheme="majorHAnsi" w:hAnsiTheme="majorHAnsi"/>
                <w:color w:val="auto"/>
                <w:sz w:val="24"/>
                <w:szCs w:val="24"/>
              </w:rPr>
              <w:t>Roles &amp; Responsibilities</w:t>
            </w:r>
            <w:r w:rsidRPr="00561166">
              <w:rPr>
                <w:rFonts w:asciiTheme="majorHAnsi" w:hAnsiTheme="majorHAnsi"/>
                <w:color w:val="auto"/>
                <w:sz w:val="24"/>
                <w:szCs w:val="24"/>
              </w:rPr>
              <w:t>]</w:t>
            </w:r>
          </w:p>
          <w:p w:rsidR="00A73951" w:rsidRDefault="00A73951" w:rsidP="005612CD">
            <w:pPr>
              <w:pStyle w:val="ListParagraph"/>
              <w:numPr>
                <w:ilvl w:val="0"/>
                <w:numId w:val="2"/>
              </w:numPr>
              <w:autoSpaceDE w:val="0"/>
              <w:autoSpaceDN w:val="0"/>
              <w:adjustRightInd w:val="0"/>
            </w:pPr>
            <w:r>
              <w:t>Managing the UI team. Communicate with the onsite team and get the requirements and deliver it back.</w:t>
            </w:r>
          </w:p>
          <w:p w:rsidR="00A73951" w:rsidRPr="00855607" w:rsidRDefault="00A73951" w:rsidP="005612C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 xml:space="preserve">Developed html pages and components using </w:t>
            </w:r>
            <w:r>
              <w:rPr>
                <w:rFonts w:asciiTheme="majorHAnsi" w:eastAsiaTheme="minorHAnsi" w:hAnsiTheme="majorHAnsi" w:cstheme="minorBidi"/>
                <w:sz w:val="24"/>
                <w:szCs w:val="24"/>
              </w:rPr>
              <w:t>JavaScript</w:t>
            </w:r>
          </w:p>
          <w:p w:rsidR="00A73951" w:rsidRPr="00855607" w:rsidRDefault="00A73951" w:rsidP="005612C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 xml:space="preserve">Responsible for the all </w:t>
            </w:r>
            <w:r>
              <w:rPr>
                <w:rFonts w:asciiTheme="majorHAnsi" w:eastAsiaTheme="minorHAnsi" w:hAnsiTheme="majorHAnsi" w:cstheme="minorBidi"/>
                <w:sz w:val="24"/>
                <w:szCs w:val="24"/>
              </w:rPr>
              <w:t>5 websites</w:t>
            </w:r>
          </w:p>
          <w:p w:rsidR="00A73951" w:rsidRPr="00855607" w:rsidRDefault="00A73951" w:rsidP="005612C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lastRenderedPageBreak/>
              <w:t>Taking care of code reviews</w:t>
            </w:r>
          </w:p>
          <w:p w:rsidR="00A73951" w:rsidRPr="00E21220" w:rsidRDefault="00A73951" w:rsidP="005612CD">
            <w:pPr>
              <w:pStyle w:val="BodyTextIndent3"/>
              <w:widowControl w:val="0"/>
              <w:numPr>
                <w:ilvl w:val="0"/>
                <w:numId w:val="2"/>
              </w:numPr>
              <w:tabs>
                <w:tab w:val="clear" w:pos="2268"/>
                <w:tab w:val="clear" w:pos="2410"/>
              </w:tabs>
              <w:rPr>
                <w:rFonts w:asciiTheme="majorHAnsi" w:eastAsiaTheme="minorHAnsi" w:hAnsiTheme="majorHAnsi" w:cstheme="minorBidi"/>
                <w:sz w:val="24"/>
                <w:szCs w:val="24"/>
              </w:rPr>
            </w:pPr>
            <w:r w:rsidRPr="00855607">
              <w:rPr>
                <w:rFonts w:asciiTheme="majorHAnsi" w:eastAsiaTheme="minorHAnsi" w:hAnsiTheme="majorHAnsi" w:cstheme="minorBidi"/>
                <w:sz w:val="24"/>
                <w:szCs w:val="24"/>
              </w:rPr>
              <w:t>Making sure of deliverables as per the time lines given</w:t>
            </w:r>
          </w:p>
          <w:p w:rsidR="00A73951" w:rsidRDefault="00A73951" w:rsidP="005612CD">
            <w:pPr>
              <w:autoSpaceDE w:val="0"/>
              <w:autoSpaceDN w:val="0"/>
              <w:adjustRightInd w:val="0"/>
              <w:rPr>
                <w:rFonts w:eastAsia="Times New Roman" w:cstheme="minorHAnsi"/>
                <w:color w:val="000000" w:themeColor="text1"/>
              </w:rPr>
            </w:pPr>
          </w:p>
          <w:p w:rsidR="00BE4765" w:rsidRPr="00D25D4E" w:rsidRDefault="00BE4765" w:rsidP="005612CD">
            <w:pPr>
              <w:autoSpaceDE w:val="0"/>
              <w:autoSpaceDN w:val="0"/>
              <w:adjustRightInd w:val="0"/>
              <w:rPr>
                <w:rFonts w:eastAsia="Times New Roman" w:cstheme="minorHAnsi"/>
                <w:color w:val="000000" w:themeColor="text1"/>
              </w:rPr>
            </w:pPr>
          </w:p>
        </w:tc>
      </w:tr>
    </w:tbl>
    <w:tbl>
      <w:tblPr>
        <w:tblStyle w:val="TableGrid"/>
        <w:tblpPr w:leftFromText="180" w:rightFromText="180" w:vertAnchor="text" w:horzAnchor="margin" w:tblpXSpec="center" w:tblpY="420"/>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2732B2" w:rsidTr="002732B2">
        <w:trPr>
          <w:trHeight w:val="152"/>
        </w:trPr>
        <w:tc>
          <w:tcPr>
            <w:tcW w:w="2358" w:type="dxa"/>
            <w:vMerge w:val="restart"/>
            <w:tcMar>
              <w:top w:w="108" w:type="dxa"/>
              <w:bottom w:w="0" w:type="dxa"/>
            </w:tcMar>
          </w:tcPr>
          <w:p w:rsidR="002732B2" w:rsidRDefault="002732B2" w:rsidP="002732B2">
            <w:pPr>
              <w:jc w:val="right"/>
              <w:rPr>
                <w:b/>
              </w:rPr>
            </w:pPr>
          </w:p>
        </w:tc>
        <w:tc>
          <w:tcPr>
            <w:tcW w:w="450" w:type="dxa"/>
            <w:vMerge w:val="restart"/>
            <w:tcMar>
              <w:top w:w="108" w:type="dxa"/>
              <w:bottom w:w="0" w:type="dxa"/>
            </w:tcMar>
          </w:tcPr>
          <w:p w:rsidR="002732B2" w:rsidRDefault="002732B2" w:rsidP="002732B2"/>
        </w:tc>
        <w:tc>
          <w:tcPr>
            <w:tcW w:w="7542" w:type="dxa"/>
            <w:gridSpan w:val="3"/>
            <w:tcMar>
              <w:top w:w="108" w:type="dxa"/>
              <w:bottom w:w="0" w:type="dxa"/>
            </w:tcMar>
          </w:tcPr>
          <w:p w:rsidR="002732B2" w:rsidRPr="001E42A3" w:rsidRDefault="002732B2" w:rsidP="002732B2"/>
        </w:tc>
      </w:tr>
      <w:tr w:rsidR="002732B2" w:rsidTr="002732B2">
        <w:trPr>
          <w:trHeight w:val="360"/>
        </w:trPr>
        <w:tc>
          <w:tcPr>
            <w:tcW w:w="2358" w:type="dxa"/>
            <w:vMerge/>
            <w:tcBorders>
              <w:bottom w:val="dotted" w:sz="4" w:space="0" w:color="auto"/>
            </w:tcBorders>
            <w:tcMar>
              <w:top w:w="108" w:type="dxa"/>
              <w:bottom w:w="0" w:type="dxa"/>
            </w:tcMar>
          </w:tcPr>
          <w:p w:rsidR="002732B2" w:rsidRDefault="002732B2" w:rsidP="002732B2">
            <w:pPr>
              <w:jc w:val="right"/>
              <w:rPr>
                <w:b/>
              </w:rPr>
            </w:pPr>
          </w:p>
        </w:tc>
        <w:tc>
          <w:tcPr>
            <w:tcW w:w="450" w:type="dxa"/>
            <w:vMerge/>
            <w:tcBorders>
              <w:bottom w:val="dotted" w:sz="4" w:space="0" w:color="auto"/>
            </w:tcBorders>
            <w:tcMar>
              <w:top w:w="108" w:type="dxa"/>
              <w:bottom w:w="0" w:type="dxa"/>
            </w:tcMar>
          </w:tcPr>
          <w:p w:rsidR="002732B2" w:rsidRDefault="002732B2" w:rsidP="002732B2"/>
        </w:tc>
        <w:tc>
          <w:tcPr>
            <w:tcW w:w="7542" w:type="dxa"/>
            <w:gridSpan w:val="3"/>
            <w:tcBorders>
              <w:bottom w:val="dotted" w:sz="4" w:space="0" w:color="auto"/>
            </w:tcBorders>
            <w:tcMar>
              <w:top w:w="108" w:type="dxa"/>
              <w:bottom w:w="0" w:type="dxa"/>
            </w:tcMar>
          </w:tcPr>
          <w:p w:rsidR="002732B2" w:rsidRPr="001E42A3" w:rsidRDefault="002732B2" w:rsidP="002732B2">
            <w:pPr>
              <w:rPr>
                <w:highlight w:val="yellow"/>
              </w:rPr>
            </w:pPr>
          </w:p>
        </w:tc>
      </w:tr>
      <w:tr w:rsidR="002732B2" w:rsidTr="002732B2">
        <w:trPr>
          <w:trHeight w:val="360"/>
        </w:trPr>
        <w:tc>
          <w:tcPr>
            <w:tcW w:w="2358" w:type="dxa"/>
            <w:vMerge w:val="restart"/>
            <w:tcBorders>
              <w:top w:val="dotted" w:sz="4" w:space="0" w:color="auto"/>
            </w:tcBorders>
            <w:tcMar>
              <w:top w:w="108" w:type="dxa"/>
              <w:bottom w:w="0" w:type="dxa"/>
            </w:tcMar>
          </w:tcPr>
          <w:p w:rsidR="002732B2" w:rsidRDefault="002732B2" w:rsidP="002732B2">
            <w:pPr>
              <w:jc w:val="right"/>
              <w:rPr>
                <w:b/>
              </w:rPr>
            </w:pPr>
            <w:r>
              <w:rPr>
                <w:b/>
              </w:rPr>
              <w:t>Personal Info</w:t>
            </w:r>
          </w:p>
        </w:tc>
        <w:tc>
          <w:tcPr>
            <w:tcW w:w="450" w:type="dxa"/>
            <w:tcBorders>
              <w:top w:val="dotted" w:sz="4" w:space="0" w:color="auto"/>
            </w:tcBorders>
            <w:tcMar>
              <w:top w:w="108" w:type="dxa"/>
              <w:bottom w:w="0" w:type="dxa"/>
            </w:tcMar>
          </w:tcPr>
          <w:p w:rsidR="002732B2" w:rsidRDefault="002732B2" w:rsidP="002732B2"/>
        </w:tc>
        <w:tc>
          <w:tcPr>
            <w:tcW w:w="1782" w:type="dxa"/>
            <w:tcBorders>
              <w:top w:val="dotted" w:sz="4" w:space="0" w:color="auto"/>
            </w:tcBorders>
            <w:tcMar>
              <w:top w:w="108" w:type="dxa"/>
              <w:bottom w:w="0" w:type="dxa"/>
            </w:tcMar>
          </w:tcPr>
          <w:p w:rsidR="002732B2" w:rsidRPr="007B007F" w:rsidRDefault="002732B2" w:rsidP="002732B2">
            <w:pPr>
              <w:rPr>
                <w:b/>
              </w:rPr>
            </w:pPr>
            <w:r w:rsidRPr="007B007F">
              <w:rPr>
                <w:b/>
              </w:rPr>
              <w:t xml:space="preserve">Name </w:t>
            </w:r>
          </w:p>
        </w:tc>
        <w:tc>
          <w:tcPr>
            <w:tcW w:w="180" w:type="dxa"/>
            <w:tcBorders>
              <w:top w:val="dotted" w:sz="4" w:space="0" w:color="auto"/>
            </w:tcBorders>
          </w:tcPr>
          <w:p w:rsidR="002732B2" w:rsidRPr="007B007F" w:rsidRDefault="002732B2" w:rsidP="002732B2">
            <w:pPr>
              <w:rPr>
                <w:b/>
              </w:rPr>
            </w:pPr>
            <w:r w:rsidRPr="007B007F">
              <w:rPr>
                <w:b/>
              </w:rPr>
              <w:t>:</w:t>
            </w:r>
          </w:p>
        </w:tc>
        <w:tc>
          <w:tcPr>
            <w:tcW w:w="5580" w:type="dxa"/>
            <w:tcBorders>
              <w:top w:val="dotted" w:sz="4" w:space="0" w:color="auto"/>
            </w:tcBorders>
          </w:tcPr>
          <w:p w:rsidR="002732B2" w:rsidRPr="007B007F" w:rsidRDefault="002732B2" w:rsidP="002732B2">
            <w:r>
              <w:t>Durga Prasad Mogulothu</w:t>
            </w:r>
          </w:p>
        </w:tc>
      </w:tr>
      <w:tr w:rsidR="002732B2" w:rsidTr="002732B2">
        <w:trPr>
          <w:trHeight w:val="360"/>
        </w:trPr>
        <w:tc>
          <w:tcPr>
            <w:tcW w:w="2358" w:type="dxa"/>
            <w:vMerge/>
            <w:tcMar>
              <w:top w:w="108" w:type="dxa"/>
              <w:bottom w:w="0" w:type="dxa"/>
            </w:tcMar>
          </w:tcPr>
          <w:p w:rsidR="002732B2" w:rsidRDefault="002732B2" w:rsidP="002732B2">
            <w:pPr>
              <w:jc w:val="right"/>
              <w:rPr>
                <w:b/>
              </w:rPr>
            </w:pPr>
          </w:p>
        </w:tc>
        <w:tc>
          <w:tcPr>
            <w:tcW w:w="450" w:type="dxa"/>
            <w:tcMar>
              <w:top w:w="108" w:type="dxa"/>
              <w:bottom w:w="0" w:type="dxa"/>
            </w:tcMar>
          </w:tcPr>
          <w:p w:rsidR="002732B2" w:rsidRDefault="002732B2" w:rsidP="002732B2"/>
        </w:tc>
        <w:tc>
          <w:tcPr>
            <w:tcW w:w="1782" w:type="dxa"/>
            <w:tcMar>
              <w:top w:w="108" w:type="dxa"/>
              <w:bottom w:w="0" w:type="dxa"/>
            </w:tcMar>
          </w:tcPr>
          <w:p w:rsidR="002732B2" w:rsidRPr="007B007F" w:rsidRDefault="002732B2" w:rsidP="002732B2">
            <w:pPr>
              <w:rPr>
                <w:b/>
              </w:rPr>
            </w:pPr>
            <w:r w:rsidRPr="007B007F">
              <w:rPr>
                <w:b/>
              </w:rPr>
              <w:t>Address</w:t>
            </w:r>
          </w:p>
        </w:tc>
        <w:tc>
          <w:tcPr>
            <w:tcW w:w="180" w:type="dxa"/>
          </w:tcPr>
          <w:p w:rsidR="002732B2" w:rsidRPr="007B007F" w:rsidRDefault="002732B2" w:rsidP="002732B2">
            <w:pPr>
              <w:rPr>
                <w:b/>
              </w:rPr>
            </w:pPr>
            <w:r w:rsidRPr="007B007F">
              <w:rPr>
                <w:b/>
              </w:rPr>
              <w:t>:</w:t>
            </w:r>
          </w:p>
        </w:tc>
        <w:tc>
          <w:tcPr>
            <w:tcW w:w="5580" w:type="dxa"/>
          </w:tcPr>
          <w:p w:rsidR="002732B2" w:rsidRPr="007B007F" w:rsidRDefault="002732B2" w:rsidP="002732B2">
            <w:r>
              <w:t>12-2-709/7/9/A, Opp. V.B.G. Gardens Apts., Gudimalkapur, Mehdipatnam, Hyderabad 500028</w:t>
            </w:r>
          </w:p>
        </w:tc>
      </w:tr>
      <w:tr w:rsidR="002732B2" w:rsidTr="002732B2">
        <w:trPr>
          <w:trHeight w:val="360"/>
        </w:trPr>
        <w:tc>
          <w:tcPr>
            <w:tcW w:w="2358" w:type="dxa"/>
            <w:vMerge/>
            <w:tcMar>
              <w:top w:w="108" w:type="dxa"/>
              <w:bottom w:w="0" w:type="dxa"/>
            </w:tcMar>
          </w:tcPr>
          <w:p w:rsidR="002732B2" w:rsidRDefault="002732B2" w:rsidP="002732B2">
            <w:pPr>
              <w:jc w:val="right"/>
              <w:rPr>
                <w:b/>
              </w:rPr>
            </w:pPr>
          </w:p>
        </w:tc>
        <w:tc>
          <w:tcPr>
            <w:tcW w:w="450" w:type="dxa"/>
            <w:tcMar>
              <w:top w:w="108" w:type="dxa"/>
              <w:bottom w:w="0" w:type="dxa"/>
            </w:tcMar>
          </w:tcPr>
          <w:p w:rsidR="002732B2" w:rsidRDefault="002732B2" w:rsidP="002732B2"/>
        </w:tc>
        <w:tc>
          <w:tcPr>
            <w:tcW w:w="1782" w:type="dxa"/>
            <w:tcMar>
              <w:top w:w="108" w:type="dxa"/>
              <w:bottom w:w="0" w:type="dxa"/>
            </w:tcMar>
          </w:tcPr>
          <w:p w:rsidR="002732B2" w:rsidRPr="007B007F" w:rsidRDefault="002732B2" w:rsidP="002732B2">
            <w:pPr>
              <w:rPr>
                <w:b/>
              </w:rPr>
            </w:pPr>
            <w:r w:rsidRPr="007B007F">
              <w:rPr>
                <w:b/>
              </w:rPr>
              <w:t>Passport Number</w:t>
            </w:r>
          </w:p>
        </w:tc>
        <w:tc>
          <w:tcPr>
            <w:tcW w:w="180" w:type="dxa"/>
          </w:tcPr>
          <w:p w:rsidR="002732B2" w:rsidRPr="007B007F" w:rsidRDefault="002732B2" w:rsidP="002732B2">
            <w:pPr>
              <w:rPr>
                <w:b/>
              </w:rPr>
            </w:pPr>
            <w:r w:rsidRPr="007B007F">
              <w:rPr>
                <w:b/>
              </w:rPr>
              <w:t>:</w:t>
            </w:r>
          </w:p>
        </w:tc>
        <w:tc>
          <w:tcPr>
            <w:tcW w:w="5580" w:type="dxa"/>
          </w:tcPr>
          <w:p w:rsidR="002732B2" w:rsidRPr="007B007F" w:rsidRDefault="002732B2" w:rsidP="002732B2">
            <w:r>
              <w:t>K1419425</w:t>
            </w:r>
          </w:p>
        </w:tc>
      </w:tr>
      <w:tr w:rsidR="002732B2" w:rsidTr="002732B2">
        <w:trPr>
          <w:trHeight w:val="360"/>
        </w:trPr>
        <w:tc>
          <w:tcPr>
            <w:tcW w:w="2358" w:type="dxa"/>
            <w:vMerge/>
            <w:tcMar>
              <w:top w:w="108" w:type="dxa"/>
              <w:bottom w:w="0" w:type="dxa"/>
            </w:tcMar>
          </w:tcPr>
          <w:p w:rsidR="002732B2" w:rsidRDefault="002732B2" w:rsidP="002732B2">
            <w:pPr>
              <w:jc w:val="right"/>
              <w:rPr>
                <w:b/>
              </w:rPr>
            </w:pPr>
          </w:p>
        </w:tc>
        <w:tc>
          <w:tcPr>
            <w:tcW w:w="450" w:type="dxa"/>
            <w:tcMar>
              <w:top w:w="108" w:type="dxa"/>
              <w:bottom w:w="0" w:type="dxa"/>
            </w:tcMar>
          </w:tcPr>
          <w:p w:rsidR="002732B2" w:rsidRDefault="002732B2" w:rsidP="002732B2"/>
        </w:tc>
        <w:tc>
          <w:tcPr>
            <w:tcW w:w="1782" w:type="dxa"/>
            <w:tcMar>
              <w:top w:w="108" w:type="dxa"/>
              <w:bottom w:w="0" w:type="dxa"/>
            </w:tcMar>
          </w:tcPr>
          <w:p w:rsidR="002732B2" w:rsidRPr="007B007F" w:rsidRDefault="002732B2" w:rsidP="002732B2">
            <w:pPr>
              <w:rPr>
                <w:b/>
              </w:rPr>
            </w:pPr>
            <w:r w:rsidRPr="007B007F">
              <w:rPr>
                <w:b/>
              </w:rPr>
              <w:t>Email</w:t>
            </w:r>
          </w:p>
        </w:tc>
        <w:tc>
          <w:tcPr>
            <w:tcW w:w="180" w:type="dxa"/>
          </w:tcPr>
          <w:p w:rsidR="002732B2" w:rsidRPr="007B007F" w:rsidRDefault="002732B2" w:rsidP="002732B2">
            <w:pPr>
              <w:rPr>
                <w:b/>
              </w:rPr>
            </w:pPr>
            <w:r w:rsidRPr="007B007F">
              <w:rPr>
                <w:b/>
              </w:rPr>
              <w:t>:</w:t>
            </w:r>
          </w:p>
        </w:tc>
        <w:tc>
          <w:tcPr>
            <w:tcW w:w="5580" w:type="dxa"/>
          </w:tcPr>
          <w:p w:rsidR="002732B2" w:rsidRPr="007B007F" w:rsidRDefault="00DB3E89" w:rsidP="002732B2">
            <w:hyperlink r:id="rId9" w:history="1">
              <w:r w:rsidR="00776748" w:rsidRPr="00D004A2">
                <w:rPr>
                  <w:rStyle w:val="Hyperlink"/>
                </w:rPr>
                <w:t>DurgaPrasad.Mogulothu@cognizant.com</w:t>
              </w:r>
            </w:hyperlink>
            <w:r w:rsidR="00776748">
              <w:t xml:space="preserve"> </w:t>
            </w:r>
          </w:p>
        </w:tc>
      </w:tr>
      <w:tr w:rsidR="002732B2" w:rsidTr="002732B2">
        <w:trPr>
          <w:trHeight w:val="360"/>
        </w:trPr>
        <w:tc>
          <w:tcPr>
            <w:tcW w:w="2358" w:type="dxa"/>
            <w:vMerge/>
            <w:tcMar>
              <w:top w:w="108" w:type="dxa"/>
              <w:bottom w:w="0" w:type="dxa"/>
            </w:tcMar>
          </w:tcPr>
          <w:p w:rsidR="002732B2" w:rsidRDefault="002732B2" w:rsidP="002732B2">
            <w:pPr>
              <w:jc w:val="right"/>
              <w:rPr>
                <w:b/>
              </w:rPr>
            </w:pPr>
          </w:p>
        </w:tc>
        <w:tc>
          <w:tcPr>
            <w:tcW w:w="450" w:type="dxa"/>
            <w:tcMar>
              <w:top w:w="108" w:type="dxa"/>
              <w:bottom w:w="0" w:type="dxa"/>
            </w:tcMar>
          </w:tcPr>
          <w:p w:rsidR="002732B2" w:rsidRDefault="002732B2" w:rsidP="002732B2"/>
        </w:tc>
        <w:tc>
          <w:tcPr>
            <w:tcW w:w="1782" w:type="dxa"/>
            <w:tcMar>
              <w:top w:w="108" w:type="dxa"/>
              <w:bottom w:w="0" w:type="dxa"/>
            </w:tcMar>
          </w:tcPr>
          <w:p w:rsidR="002732B2" w:rsidRPr="007B007F" w:rsidRDefault="002732B2" w:rsidP="002732B2">
            <w:pPr>
              <w:rPr>
                <w:b/>
              </w:rPr>
            </w:pPr>
            <w:r w:rsidRPr="007B007F">
              <w:rPr>
                <w:b/>
              </w:rPr>
              <w:t>Contact Number</w:t>
            </w:r>
          </w:p>
        </w:tc>
        <w:tc>
          <w:tcPr>
            <w:tcW w:w="180" w:type="dxa"/>
          </w:tcPr>
          <w:p w:rsidR="002732B2" w:rsidRPr="007B007F" w:rsidRDefault="002732B2" w:rsidP="002732B2">
            <w:pPr>
              <w:rPr>
                <w:b/>
              </w:rPr>
            </w:pPr>
            <w:r w:rsidRPr="007B007F">
              <w:rPr>
                <w:b/>
              </w:rPr>
              <w:t>:</w:t>
            </w:r>
          </w:p>
        </w:tc>
        <w:tc>
          <w:tcPr>
            <w:tcW w:w="5580" w:type="dxa"/>
          </w:tcPr>
          <w:p w:rsidR="002732B2" w:rsidRPr="007B007F" w:rsidRDefault="002732B2" w:rsidP="002732B2">
            <w:r>
              <w:t>+91 9948205437</w:t>
            </w:r>
          </w:p>
        </w:tc>
      </w:tr>
    </w:tbl>
    <w:p w:rsidR="00C7220C" w:rsidRDefault="00C7220C" w:rsidP="00332B27"/>
    <w:sectPr w:rsidR="00C7220C"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EE8" w:rsidRDefault="00EF7EE8" w:rsidP="00FC0881">
      <w:r>
        <w:separator/>
      </w:r>
    </w:p>
  </w:endnote>
  <w:endnote w:type="continuationSeparator" w:id="0">
    <w:p w:rsidR="00EF7EE8" w:rsidRDefault="00EF7EE8"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4444989"/>
      <w:docPartObj>
        <w:docPartGallery w:val="Page Numbers (Bottom of Page)"/>
        <w:docPartUnique/>
      </w:docPartObj>
    </w:sdtPr>
    <w:sdtEndPr/>
    <w:sdtContent>
      <w:sdt>
        <w:sdtPr>
          <w:id w:val="1150250572"/>
          <w:docPartObj>
            <w:docPartGallery w:val="Page Numbers (Top of Page)"/>
            <w:docPartUnique/>
          </w:docPartObj>
        </w:sdtPr>
        <w:sdtEndPr/>
        <w:sdtContent>
          <w:p w:rsidR="00D20900" w:rsidRDefault="00D20900">
            <w:pPr>
              <w:pStyle w:val="Footer"/>
              <w:jc w:val="right"/>
            </w:pPr>
            <w:r w:rsidRPr="00D20900">
              <w:t xml:space="preserve">Page </w:t>
            </w:r>
            <w:r w:rsidR="00EC3310" w:rsidRPr="00D20900">
              <w:rPr>
                <w:bCs/>
              </w:rPr>
              <w:fldChar w:fldCharType="begin"/>
            </w:r>
            <w:r w:rsidRPr="00D20900">
              <w:rPr>
                <w:bCs/>
              </w:rPr>
              <w:instrText xml:space="preserve"> PAGE </w:instrText>
            </w:r>
            <w:r w:rsidR="00EC3310" w:rsidRPr="00D20900">
              <w:rPr>
                <w:bCs/>
              </w:rPr>
              <w:fldChar w:fldCharType="separate"/>
            </w:r>
            <w:r w:rsidR="00DB3E89">
              <w:rPr>
                <w:bCs/>
                <w:noProof/>
              </w:rPr>
              <w:t>1</w:t>
            </w:r>
            <w:r w:rsidR="00EC3310" w:rsidRPr="00D20900">
              <w:rPr>
                <w:bCs/>
              </w:rPr>
              <w:fldChar w:fldCharType="end"/>
            </w:r>
            <w:r w:rsidRPr="00D20900">
              <w:t xml:space="preserve"> of </w:t>
            </w:r>
            <w:r w:rsidR="00EC3310" w:rsidRPr="00D20900">
              <w:rPr>
                <w:bCs/>
              </w:rPr>
              <w:fldChar w:fldCharType="begin"/>
            </w:r>
            <w:r w:rsidRPr="00D20900">
              <w:rPr>
                <w:bCs/>
              </w:rPr>
              <w:instrText xml:space="preserve"> NUMPAGES  </w:instrText>
            </w:r>
            <w:r w:rsidR="00EC3310" w:rsidRPr="00D20900">
              <w:rPr>
                <w:bCs/>
              </w:rPr>
              <w:fldChar w:fldCharType="separate"/>
            </w:r>
            <w:r w:rsidR="00DB3E89">
              <w:rPr>
                <w:bCs/>
                <w:noProof/>
              </w:rPr>
              <w:t>6</w:t>
            </w:r>
            <w:r w:rsidR="00EC3310"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EE8" w:rsidRDefault="00EF7EE8" w:rsidP="00FC0881">
      <w:r>
        <w:separator/>
      </w:r>
    </w:p>
  </w:footnote>
  <w:footnote w:type="continuationSeparator" w:id="0">
    <w:p w:rsidR="00EF7EE8" w:rsidRDefault="00EF7EE8"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simplePos x="0" y="0"/>
          <wp:positionH relativeFrom="margin">
            <wp:posOffset>4013200</wp:posOffset>
          </wp:positionH>
          <wp:positionV relativeFrom="margin">
            <wp:posOffset>-751840</wp:posOffset>
          </wp:positionV>
          <wp:extent cx="2247265" cy="435610"/>
          <wp:effectExtent l="0" t="0" r="635" b="2540"/>
          <wp:wrapSquare wrapText="bothSides"/>
          <wp:docPr id="2" name="Picture 2"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E4B7B"/>
    <w:multiLevelType w:val="hybridMultilevel"/>
    <w:tmpl w:val="698E0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791FB4"/>
    <w:multiLevelType w:val="hybridMultilevel"/>
    <w:tmpl w:val="FB2E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B446F2F"/>
    <w:multiLevelType w:val="hybridMultilevel"/>
    <w:tmpl w:val="252EA50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7B024E90"/>
    <w:multiLevelType w:val="multilevel"/>
    <w:tmpl w:val="4426B93A"/>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2"/>
  </w:num>
  <w:num w:numId="3">
    <w:abstractNumId w:val="6"/>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FC0881"/>
    <w:rsid w:val="00011C33"/>
    <w:rsid w:val="00017562"/>
    <w:rsid w:val="000233F0"/>
    <w:rsid w:val="00032310"/>
    <w:rsid w:val="00034C27"/>
    <w:rsid w:val="000371F4"/>
    <w:rsid w:val="00040D2A"/>
    <w:rsid w:val="00045EB1"/>
    <w:rsid w:val="00052BC1"/>
    <w:rsid w:val="0006138D"/>
    <w:rsid w:val="0006345D"/>
    <w:rsid w:val="000658AA"/>
    <w:rsid w:val="00071179"/>
    <w:rsid w:val="000769CF"/>
    <w:rsid w:val="00093DDE"/>
    <w:rsid w:val="00096237"/>
    <w:rsid w:val="000975FD"/>
    <w:rsid w:val="000A70B5"/>
    <w:rsid w:val="000B21FA"/>
    <w:rsid w:val="000D00F5"/>
    <w:rsid w:val="000D1A81"/>
    <w:rsid w:val="000D240D"/>
    <w:rsid w:val="000D276F"/>
    <w:rsid w:val="000D5D58"/>
    <w:rsid w:val="000D665F"/>
    <w:rsid w:val="000E5622"/>
    <w:rsid w:val="000F6A47"/>
    <w:rsid w:val="00102EFD"/>
    <w:rsid w:val="00103F31"/>
    <w:rsid w:val="00110BDB"/>
    <w:rsid w:val="00123AE9"/>
    <w:rsid w:val="00123EF0"/>
    <w:rsid w:val="00126044"/>
    <w:rsid w:val="001332DB"/>
    <w:rsid w:val="00136F7F"/>
    <w:rsid w:val="00140FB2"/>
    <w:rsid w:val="00155614"/>
    <w:rsid w:val="001627BA"/>
    <w:rsid w:val="0016386C"/>
    <w:rsid w:val="00177843"/>
    <w:rsid w:val="001808A0"/>
    <w:rsid w:val="001820C1"/>
    <w:rsid w:val="001A2B33"/>
    <w:rsid w:val="001A6A05"/>
    <w:rsid w:val="001B0279"/>
    <w:rsid w:val="001B4ABF"/>
    <w:rsid w:val="001B5E6A"/>
    <w:rsid w:val="001C1F0E"/>
    <w:rsid w:val="001D2FCF"/>
    <w:rsid w:val="001D4CCC"/>
    <w:rsid w:val="001E179A"/>
    <w:rsid w:val="001E3C84"/>
    <w:rsid w:val="001E42A3"/>
    <w:rsid w:val="001F21C4"/>
    <w:rsid w:val="00202F81"/>
    <w:rsid w:val="00207C99"/>
    <w:rsid w:val="00210992"/>
    <w:rsid w:val="00217E2F"/>
    <w:rsid w:val="002225D9"/>
    <w:rsid w:val="00227526"/>
    <w:rsid w:val="00233389"/>
    <w:rsid w:val="00237C2F"/>
    <w:rsid w:val="002428BF"/>
    <w:rsid w:val="00246B31"/>
    <w:rsid w:val="002501C5"/>
    <w:rsid w:val="0025264E"/>
    <w:rsid w:val="0025301F"/>
    <w:rsid w:val="00257ADC"/>
    <w:rsid w:val="002627BE"/>
    <w:rsid w:val="00264942"/>
    <w:rsid w:val="00266CF2"/>
    <w:rsid w:val="002732B2"/>
    <w:rsid w:val="002755D1"/>
    <w:rsid w:val="0028072A"/>
    <w:rsid w:val="00285AF3"/>
    <w:rsid w:val="00290481"/>
    <w:rsid w:val="00292D96"/>
    <w:rsid w:val="002967FC"/>
    <w:rsid w:val="002A2E40"/>
    <w:rsid w:val="002A40B2"/>
    <w:rsid w:val="002B09FD"/>
    <w:rsid w:val="002B4702"/>
    <w:rsid w:val="002C3F8A"/>
    <w:rsid w:val="002C658F"/>
    <w:rsid w:val="002C6E14"/>
    <w:rsid w:val="002D1640"/>
    <w:rsid w:val="002D7C98"/>
    <w:rsid w:val="002E5199"/>
    <w:rsid w:val="002E5426"/>
    <w:rsid w:val="002F5B5C"/>
    <w:rsid w:val="002F7F08"/>
    <w:rsid w:val="003103D8"/>
    <w:rsid w:val="0031122F"/>
    <w:rsid w:val="003306D7"/>
    <w:rsid w:val="00332B27"/>
    <w:rsid w:val="00344FA8"/>
    <w:rsid w:val="00357178"/>
    <w:rsid w:val="00360D99"/>
    <w:rsid w:val="0036402E"/>
    <w:rsid w:val="003827AA"/>
    <w:rsid w:val="00382E6A"/>
    <w:rsid w:val="0039137C"/>
    <w:rsid w:val="0039368C"/>
    <w:rsid w:val="003952D8"/>
    <w:rsid w:val="003A5EAC"/>
    <w:rsid w:val="003C41BB"/>
    <w:rsid w:val="003D5D12"/>
    <w:rsid w:val="00405ACE"/>
    <w:rsid w:val="00420AF9"/>
    <w:rsid w:val="00422FA7"/>
    <w:rsid w:val="004272D8"/>
    <w:rsid w:val="00433E2E"/>
    <w:rsid w:val="004350D8"/>
    <w:rsid w:val="0044029E"/>
    <w:rsid w:val="00445CED"/>
    <w:rsid w:val="004479F2"/>
    <w:rsid w:val="004642C7"/>
    <w:rsid w:val="00465E25"/>
    <w:rsid w:val="0047018A"/>
    <w:rsid w:val="00477203"/>
    <w:rsid w:val="00490B03"/>
    <w:rsid w:val="004917B2"/>
    <w:rsid w:val="004927DD"/>
    <w:rsid w:val="00497C86"/>
    <w:rsid w:val="00497ECC"/>
    <w:rsid w:val="004A23DA"/>
    <w:rsid w:val="004B11D8"/>
    <w:rsid w:val="004B574C"/>
    <w:rsid w:val="004B66DD"/>
    <w:rsid w:val="004B67BA"/>
    <w:rsid w:val="004C5C66"/>
    <w:rsid w:val="004D67EB"/>
    <w:rsid w:val="004E1949"/>
    <w:rsid w:val="004E1EA0"/>
    <w:rsid w:val="004E3CBB"/>
    <w:rsid w:val="004F24E6"/>
    <w:rsid w:val="004F3966"/>
    <w:rsid w:val="004F3A4B"/>
    <w:rsid w:val="005024F4"/>
    <w:rsid w:val="0050334D"/>
    <w:rsid w:val="0051553F"/>
    <w:rsid w:val="00516B25"/>
    <w:rsid w:val="005241DC"/>
    <w:rsid w:val="00526B59"/>
    <w:rsid w:val="00534846"/>
    <w:rsid w:val="00541473"/>
    <w:rsid w:val="00545153"/>
    <w:rsid w:val="00552585"/>
    <w:rsid w:val="00563880"/>
    <w:rsid w:val="00564B59"/>
    <w:rsid w:val="00566115"/>
    <w:rsid w:val="00566B4A"/>
    <w:rsid w:val="00567784"/>
    <w:rsid w:val="00573847"/>
    <w:rsid w:val="00585470"/>
    <w:rsid w:val="00586C84"/>
    <w:rsid w:val="00593409"/>
    <w:rsid w:val="00593622"/>
    <w:rsid w:val="005B42B0"/>
    <w:rsid w:val="005D5F12"/>
    <w:rsid w:val="005E0542"/>
    <w:rsid w:val="005E1B1D"/>
    <w:rsid w:val="005E2C23"/>
    <w:rsid w:val="005E73C0"/>
    <w:rsid w:val="006037F8"/>
    <w:rsid w:val="00605E5A"/>
    <w:rsid w:val="00615E5C"/>
    <w:rsid w:val="00617A1F"/>
    <w:rsid w:val="00621050"/>
    <w:rsid w:val="0062372F"/>
    <w:rsid w:val="00631D88"/>
    <w:rsid w:val="00634CC4"/>
    <w:rsid w:val="00640C2E"/>
    <w:rsid w:val="00641870"/>
    <w:rsid w:val="0066711E"/>
    <w:rsid w:val="006710E5"/>
    <w:rsid w:val="00675404"/>
    <w:rsid w:val="00680738"/>
    <w:rsid w:val="00683012"/>
    <w:rsid w:val="006859F5"/>
    <w:rsid w:val="006967F6"/>
    <w:rsid w:val="00697701"/>
    <w:rsid w:val="006A125E"/>
    <w:rsid w:val="006A2844"/>
    <w:rsid w:val="006A7AC2"/>
    <w:rsid w:val="006B079D"/>
    <w:rsid w:val="006B23DB"/>
    <w:rsid w:val="006B2815"/>
    <w:rsid w:val="006B629A"/>
    <w:rsid w:val="006B6363"/>
    <w:rsid w:val="006B7067"/>
    <w:rsid w:val="006B76B7"/>
    <w:rsid w:val="006D6B57"/>
    <w:rsid w:val="006E2ABE"/>
    <w:rsid w:val="006F023D"/>
    <w:rsid w:val="00715091"/>
    <w:rsid w:val="0074049D"/>
    <w:rsid w:val="00746D34"/>
    <w:rsid w:val="007569FD"/>
    <w:rsid w:val="00757447"/>
    <w:rsid w:val="00763A57"/>
    <w:rsid w:val="00770438"/>
    <w:rsid w:val="00774546"/>
    <w:rsid w:val="00776748"/>
    <w:rsid w:val="00777683"/>
    <w:rsid w:val="00781616"/>
    <w:rsid w:val="00783222"/>
    <w:rsid w:val="00791EE1"/>
    <w:rsid w:val="00796604"/>
    <w:rsid w:val="007A0531"/>
    <w:rsid w:val="007A649C"/>
    <w:rsid w:val="007A75C7"/>
    <w:rsid w:val="007B007F"/>
    <w:rsid w:val="007B10EE"/>
    <w:rsid w:val="007B6F0F"/>
    <w:rsid w:val="007C5772"/>
    <w:rsid w:val="007D64EC"/>
    <w:rsid w:val="007E1830"/>
    <w:rsid w:val="007E6811"/>
    <w:rsid w:val="007F1634"/>
    <w:rsid w:val="00802CF3"/>
    <w:rsid w:val="008072D3"/>
    <w:rsid w:val="0081317B"/>
    <w:rsid w:val="00827807"/>
    <w:rsid w:val="008400CE"/>
    <w:rsid w:val="00840BF0"/>
    <w:rsid w:val="00841038"/>
    <w:rsid w:val="00841729"/>
    <w:rsid w:val="008422DA"/>
    <w:rsid w:val="00842623"/>
    <w:rsid w:val="00842B31"/>
    <w:rsid w:val="00844D13"/>
    <w:rsid w:val="00846596"/>
    <w:rsid w:val="008502B5"/>
    <w:rsid w:val="00855607"/>
    <w:rsid w:val="0086144A"/>
    <w:rsid w:val="00867308"/>
    <w:rsid w:val="00872420"/>
    <w:rsid w:val="0087271A"/>
    <w:rsid w:val="008768D6"/>
    <w:rsid w:val="00876F65"/>
    <w:rsid w:val="00882A38"/>
    <w:rsid w:val="008832A4"/>
    <w:rsid w:val="0089093E"/>
    <w:rsid w:val="0089233A"/>
    <w:rsid w:val="008971B0"/>
    <w:rsid w:val="008A2C5C"/>
    <w:rsid w:val="008A37A8"/>
    <w:rsid w:val="008A6D49"/>
    <w:rsid w:val="008B3D7A"/>
    <w:rsid w:val="008B4616"/>
    <w:rsid w:val="008B5870"/>
    <w:rsid w:val="008C318E"/>
    <w:rsid w:val="008E4CB6"/>
    <w:rsid w:val="008F7BF7"/>
    <w:rsid w:val="0090077E"/>
    <w:rsid w:val="00904969"/>
    <w:rsid w:val="00904BE7"/>
    <w:rsid w:val="0091186C"/>
    <w:rsid w:val="00912667"/>
    <w:rsid w:val="00913631"/>
    <w:rsid w:val="009151EC"/>
    <w:rsid w:val="009237E9"/>
    <w:rsid w:val="009344E6"/>
    <w:rsid w:val="00940B8C"/>
    <w:rsid w:val="0095324B"/>
    <w:rsid w:val="00955B0C"/>
    <w:rsid w:val="00956D36"/>
    <w:rsid w:val="0097408E"/>
    <w:rsid w:val="009778AD"/>
    <w:rsid w:val="00980CB9"/>
    <w:rsid w:val="0098221E"/>
    <w:rsid w:val="00984BB6"/>
    <w:rsid w:val="00990D6E"/>
    <w:rsid w:val="009A5986"/>
    <w:rsid w:val="009A6175"/>
    <w:rsid w:val="009B06F1"/>
    <w:rsid w:val="009B785F"/>
    <w:rsid w:val="009C48D9"/>
    <w:rsid w:val="009D52B3"/>
    <w:rsid w:val="009D572D"/>
    <w:rsid w:val="009F014F"/>
    <w:rsid w:val="009F50F2"/>
    <w:rsid w:val="00A020AF"/>
    <w:rsid w:val="00A10EA7"/>
    <w:rsid w:val="00A1548E"/>
    <w:rsid w:val="00A22C1F"/>
    <w:rsid w:val="00A23B2C"/>
    <w:rsid w:val="00A246BC"/>
    <w:rsid w:val="00A27E67"/>
    <w:rsid w:val="00A63544"/>
    <w:rsid w:val="00A6399F"/>
    <w:rsid w:val="00A63A98"/>
    <w:rsid w:val="00A65D49"/>
    <w:rsid w:val="00A65D93"/>
    <w:rsid w:val="00A67264"/>
    <w:rsid w:val="00A72CE7"/>
    <w:rsid w:val="00A73951"/>
    <w:rsid w:val="00A830EF"/>
    <w:rsid w:val="00A9275D"/>
    <w:rsid w:val="00A96674"/>
    <w:rsid w:val="00AA5B00"/>
    <w:rsid w:val="00AA75B1"/>
    <w:rsid w:val="00AC1ECF"/>
    <w:rsid w:val="00AC228B"/>
    <w:rsid w:val="00AC44B7"/>
    <w:rsid w:val="00AC47CC"/>
    <w:rsid w:val="00AC5D6E"/>
    <w:rsid w:val="00AD303F"/>
    <w:rsid w:val="00AD673B"/>
    <w:rsid w:val="00AE3521"/>
    <w:rsid w:val="00AE383C"/>
    <w:rsid w:val="00AE4CCA"/>
    <w:rsid w:val="00AE67EE"/>
    <w:rsid w:val="00AE765A"/>
    <w:rsid w:val="00AF0526"/>
    <w:rsid w:val="00AF0571"/>
    <w:rsid w:val="00AF3C00"/>
    <w:rsid w:val="00AF4E4D"/>
    <w:rsid w:val="00B0378B"/>
    <w:rsid w:val="00B037A7"/>
    <w:rsid w:val="00B177CB"/>
    <w:rsid w:val="00B2479A"/>
    <w:rsid w:val="00B24882"/>
    <w:rsid w:val="00B264A3"/>
    <w:rsid w:val="00B2660B"/>
    <w:rsid w:val="00B356C2"/>
    <w:rsid w:val="00B36EB0"/>
    <w:rsid w:val="00B4562D"/>
    <w:rsid w:val="00B75CFF"/>
    <w:rsid w:val="00B76C6A"/>
    <w:rsid w:val="00B808A5"/>
    <w:rsid w:val="00B953B6"/>
    <w:rsid w:val="00B97E33"/>
    <w:rsid w:val="00BA02C0"/>
    <w:rsid w:val="00BA168F"/>
    <w:rsid w:val="00BA3ADA"/>
    <w:rsid w:val="00BA5B01"/>
    <w:rsid w:val="00BB0D7E"/>
    <w:rsid w:val="00BB2F21"/>
    <w:rsid w:val="00BB53DC"/>
    <w:rsid w:val="00BB7D07"/>
    <w:rsid w:val="00BD0983"/>
    <w:rsid w:val="00BD7C75"/>
    <w:rsid w:val="00BE4765"/>
    <w:rsid w:val="00C000BD"/>
    <w:rsid w:val="00C0117D"/>
    <w:rsid w:val="00C053F1"/>
    <w:rsid w:val="00C07653"/>
    <w:rsid w:val="00C115EB"/>
    <w:rsid w:val="00C11DFA"/>
    <w:rsid w:val="00C146CA"/>
    <w:rsid w:val="00C16936"/>
    <w:rsid w:val="00C16EB2"/>
    <w:rsid w:val="00C2070F"/>
    <w:rsid w:val="00C21216"/>
    <w:rsid w:val="00C21D4A"/>
    <w:rsid w:val="00C21F0F"/>
    <w:rsid w:val="00C22716"/>
    <w:rsid w:val="00C247DF"/>
    <w:rsid w:val="00C37BB0"/>
    <w:rsid w:val="00C423AB"/>
    <w:rsid w:val="00C43E73"/>
    <w:rsid w:val="00C55319"/>
    <w:rsid w:val="00C63E3B"/>
    <w:rsid w:val="00C70C74"/>
    <w:rsid w:val="00C70D65"/>
    <w:rsid w:val="00C7220C"/>
    <w:rsid w:val="00C74995"/>
    <w:rsid w:val="00C77DFD"/>
    <w:rsid w:val="00CA1DEA"/>
    <w:rsid w:val="00CA299B"/>
    <w:rsid w:val="00CA6946"/>
    <w:rsid w:val="00CB01EE"/>
    <w:rsid w:val="00CB2BE3"/>
    <w:rsid w:val="00CB55ED"/>
    <w:rsid w:val="00CB661C"/>
    <w:rsid w:val="00CD2BA8"/>
    <w:rsid w:val="00CD2CD8"/>
    <w:rsid w:val="00CD37AC"/>
    <w:rsid w:val="00CE013E"/>
    <w:rsid w:val="00CE11A9"/>
    <w:rsid w:val="00CE5D36"/>
    <w:rsid w:val="00CF1D61"/>
    <w:rsid w:val="00CF25DA"/>
    <w:rsid w:val="00CF2DA2"/>
    <w:rsid w:val="00CF3190"/>
    <w:rsid w:val="00CF568F"/>
    <w:rsid w:val="00D06E72"/>
    <w:rsid w:val="00D078F2"/>
    <w:rsid w:val="00D1060F"/>
    <w:rsid w:val="00D16CFB"/>
    <w:rsid w:val="00D20900"/>
    <w:rsid w:val="00D272EC"/>
    <w:rsid w:val="00D40881"/>
    <w:rsid w:val="00D4729B"/>
    <w:rsid w:val="00D61714"/>
    <w:rsid w:val="00D63C9F"/>
    <w:rsid w:val="00D70AD8"/>
    <w:rsid w:val="00D71145"/>
    <w:rsid w:val="00D7207C"/>
    <w:rsid w:val="00D7599F"/>
    <w:rsid w:val="00D77BA8"/>
    <w:rsid w:val="00D804B1"/>
    <w:rsid w:val="00D952EF"/>
    <w:rsid w:val="00DA1F3F"/>
    <w:rsid w:val="00DA4BA5"/>
    <w:rsid w:val="00DA5547"/>
    <w:rsid w:val="00DA61D1"/>
    <w:rsid w:val="00DA6F7A"/>
    <w:rsid w:val="00DB0375"/>
    <w:rsid w:val="00DB1053"/>
    <w:rsid w:val="00DB19E0"/>
    <w:rsid w:val="00DB31A7"/>
    <w:rsid w:val="00DB3E89"/>
    <w:rsid w:val="00DB3F53"/>
    <w:rsid w:val="00DB6982"/>
    <w:rsid w:val="00DC0820"/>
    <w:rsid w:val="00DC3D34"/>
    <w:rsid w:val="00DD00A9"/>
    <w:rsid w:val="00DD44B0"/>
    <w:rsid w:val="00DE348E"/>
    <w:rsid w:val="00DE5CEC"/>
    <w:rsid w:val="00DE7D5F"/>
    <w:rsid w:val="00DF22D8"/>
    <w:rsid w:val="00DF30CF"/>
    <w:rsid w:val="00E06DA5"/>
    <w:rsid w:val="00E13D9A"/>
    <w:rsid w:val="00E21220"/>
    <w:rsid w:val="00E23483"/>
    <w:rsid w:val="00E27D04"/>
    <w:rsid w:val="00E322DE"/>
    <w:rsid w:val="00E33BB1"/>
    <w:rsid w:val="00E40F33"/>
    <w:rsid w:val="00E4367F"/>
    <w:rsid w:val="00E45778"/>
    <w:rsid w:val="00E45D63"/>
    <w:rsid w:val="00E509A4"/>
    <w:rsid w:val="00E53A22"/>
    <w:rsid w:val="00E578EC"/>
    <w:rsid w:val="00E62929"/>
    <w:rsid w:val="00E82537"/>
    <w:rsid w:val="00E92C46"/>
    <w:rsid w:val="00E957B5"/>
    <w:rsid w:val="00E96844"/>
    <w:rsid w:val="00EA42EE"/>
    <w:rsid w:val="00EA714C"/>
    <w:rsid w:val="00EB6EC5"/>
    <w:rsid w:val="00EC3310"/>
    <w:rsid w:val="00EC64C6"/>
    <w:rsid w:val="00ED1D45"/>
    <w:rsid w:val="00ED2CA8"/>
    <w:rsid w:val="00ED5F7A"/>
    <w:rsid w:val="00EE2F77"/>
    <w:rsid w:val="00EE4D77"/>
    <w:rsid w:val="00EE6111"/>
    <w:rsid w:val="00EE70FC"/>
    <w:rsid w:val="00EF7EE8"/>
    <w:rsid w:val="00EF7F38"/>
    <w:rsid w:val="00F01984"/>
    <w:rsid w:val="00F12F47"/>
    <w:rsid w:val="00F2039B"/>
    <w:rsid w:val="00F26690"/>
    <w:rsid w:val="00F26F35"/>
    <w:rsid w:val="00F27FD7"/>
    <w:rsid w:val="00F31FD9"/>
    <w:rsid w:val="00F32E4A"/>
    <w:rsid w:val="00F46811"/>
    <w:rsid w:val="00F475CE"/>
    <w:rsid w:val="00F50FF2"/>
    <w:rsid w:val="00F5749A"/>
    <w:rsid w:val="00F6264A"/>
    <w:rsid w:val="00F8038B"/>
    <w:rsid w:val="00F8067B"/>
    <w:rsid w:val="00F82215"/>
    <w:rsid w:val="00F86591"/>
    <w:rsid w:val="00F87A1F"/>
    <w:rsid w:val="00F909CE"/>
    <w:rsid w:val="00F940C0"/>
    <w:rsid w:val="00FC0881"/>
    <w:rsid w:val="00FC2DCD"/>
    <w:rsid w:val="00FD0A1F"/>
    <w:rsid w:val="00FE068F"/>
    <w:rsid w:val="00FE2260"/>
    <w:rsid w:val="00FE6D9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0B8C"/>
    <w:pPr>
      <w:keepNext/>
      <w:keepLines/>
      <w:spacing w:before="200"/>
      <w:outlineLvl w:val="1"/>
    </w:pPr>
    <w:rPr>
      <w:rFonts w:eastAsiaTheme="majorEastAsia" w:cstheme="majorBidi"/>
      <w:b/>
      <w:bCs/>
      <w:color w:val="4F81BD" w:themeColor="accent1"/>
      <w:sz w:val="26"/>
      <w:szCs w:val="26"/>
    </w:rPr>
  </w:style>
  <w:style w:type="paragraph" w:styleId="Heading7">
    <w:name w:val="heading 7"/>
    <w:basedOn w:val="Normal"/>
    <w:next w:val="Normal"/>
    <w:link w:val="Heading7Char"/>
    <w:qFormat/>
    <w:rsid w:val="00876F65"/>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C70C74"/>
    <w:pPr>
      <w:ind w:left="720"/>
      <w:contextualSpacing/>
    </w:pPr>
  </w:style>
  <w:style w:type="paragraph" w:styleId="BodyTextIndent3">
    <w:name w:val="Body Text Indent 3"/>
    <w:basedOn w:val="Normal"/>
    <w:link w:val="BodyTextIndent3Char"/>
    <w:semiHidden/>
    <w:rsid w:val="00842623"/>
    <w:pPr>
      <w:tabs>
        <w:tab w:val="left" w:pos="2268"/>
        <w:tab w:val="left" w:pos="2410"/>
      </w:tabs>
      <w:ind w:left="-1800"/>
      <w:jc w:val="both"/>
    </w:pPr>
    <w:rPr>
      <w:rFonts w:ascii="Arial" w:eastAsia="Times New Roman" w:hAnsi="Arial" w:cs="Arial"/>
      <w:sz w:val="20"/>
      <w:szCs w:val="20"/>
    </w:rPr>
  </w:style>
  <w:style w:type="character" w:customStyle="1" w:styleId="BodyTextIndent3Char">
    <w:name w:val="Body Text Indent 3 Char"/>
    <w:basedOn w:val="DefaultParagraphFont"/>
    <w:link w:val="BodyTextIndent3"/>
    <w:semiHidden/>
    <w:rsid w:val="00842623"/>
    <w:rPr>
      <w:rFonts w:ascii="Arial" w:eastAsia="Times New Roman" w:hAnsi="Arial" w:cs="Arial"/>
      <w:sz w:val="20"/>
      <w:szCs w:val="20"/>
    </w:rPr>
  </w:style>
  <w:style w:type="character" w:customStyle="1" w:styleId="Heading2Char">
    <w:name w:val="Heading 2 Char"/>
    <w:basedOn w:val="DefaultParagraphFont"/>
    <w:link w:val="Heading2"/>
    <w:uiPriority w:val="9"/>
    <w:semiHidden/>
    <w:rsid w:val="00940B8C"/>
    <w:rPr>
      <w:rFonts w:eastAsiaTheme="majorEastAsia" w:cstheme="majorBidi"/>
      <w:b/>
      <w:bCs/>
      <w:color w:val="4F81BD" w:themeColor="accent1"/>
      <w:sz w:val="26"/>
      <w:szCs w:val="26"/>
    </w:rPr>
  </w:style>
  <w:style w:type="character" w:customStyle="1" w:styleId="apple-style-span">
    <w:name w:val="apple-style-span"/>
    <w:basedOn w:val="DefaultParagraphFont"/>
    <w:rsid w:val="00E322DE"/>
  </w:style>
  <w:style w:type="character" w:styleId="Hyperlink">
    <w:name w:val="Hyperlink"/>
    <w:basedOn w:val="DefaultParagraphFont"/>
    <w:uiPriority w:val="99"/>
    <w:unhideWhenUsed/>
    <w:rsid w:val="00EA42EE"/>
    <w:rPr>
      <w:color w:val="0000FF" w:themeColor="hyperlink"/>
      <w:u w:val="single"/>
    </w:rPr>
  </w:style>
  <w:style w:type="character" w:customStyle="1" w:styleId="Heading7Char">
    <w:name w:val="Heading 7 Char"/>
    <w:basedOn w:val="DefaultParagraphFont"/>
    <w:link w:val="Heading7"/>
    <w:rsid w:val="00876F65"/>
    <w:rPr>
      <w:rFonts w:ascii="Times New Roman" w:eastAsia="Times New Roman" w:hAnsi="Times New Roman" w:cs="Times New Roman"/>
      <w:snapToGrid w:val="0"/>
      <w:kern w:val="28"/>
    </w:rPr>
  </w:style>
  <w:style w:type="paragraph" w:styleId="BodyText">
    <w:name w:val="Body Text"/>
    <w:basedOn w:val="Normal"/>
    <w:link w:val="BodyTextChar"/>
    <w:rsid w:val="00876F65"/>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876F65"/>
    <w:rPr>
      <w:rFonts w:ascii="Times New Roman" w:eastAsia="Times New Roman" w:hAnsi="Times New Roman" w:cs="Times New Roman"/>
      <w:snapToGrid w:val="0"/>
      <w:kern w:val="28"/>
      <w:szCs w:val="20"/>
    </w:rPr>
  </w:style>
  <w:style w:type="paragraph" w:customStyle="1" w:styleId="body">
    <w:name w:val="body"/>
    <w:basedOn w:val="Normal"/>
    <w:rsid w:val="00876F65"/>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40B8C"/>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C70C74"/>
    <w:pPr>
      <w:ind w:left="720"/>
      <w:contextualSpacing/>
    </w:pPr>
  </w:style>
  <w:style w:type="paragraph" w:styleId="BodyTextIndent3">
    <w:name w:val="Body Text Indent 3"/>
    <w:basedOn w:val="Normal"/>
    <w:link w:val="BodyTextIndent3Char"/>
    <w:semiHidden/>
    <w:rsid w:val="00842623"/>
    <w:pPr>
      <w:tabs>
        <w:tab w:val="left" w:pos="2268"/>
        <w:tab w:val="left" w:pos="2410"/>
      </w:tabs>
      <w:ind w:left="-1800"/>
      <w:jc w:val="both"/>
    </w:pPr>
    <w:rPr>
      <w:rFonts w:ascii="Arial" w:eastAsia="Times New Roman" w:hAnsi="Arial" w:cs="Arial"/>
      <w:sz w:val="20"/>
      <w:szCs w:val="20"/>
    </w:rPr>
  </w:style>
  <w:style w:type="character" w:customStyle="1" w:styleId="BodyTextIndent3Char">
    <w:name w:val="Body Text Indent 3 Char"/>
    <w:basedOn w:val="DefaultParagraphFont"/>
    <w:link w:val="BodyTextIndent3"/>
    <w:semiHidden/>
    <w:rsid w:val="00842623"/>
    <w:rPr>
      <w:rFonts w:ascii="Arial" w:eastAsia="Times New Roman" w:hAnsi="Arial" w:cs="Arial"/>
      <w:sz w:val="20"/>
      <w:szCs w:val="20"/>
    </w:rPr>
  </w:style>
  <w:style w:type="character" w:customStyle="1" w:styleId="Heading2Char">
    <w:name w:val="Heading 2 Char"/>
    <w:basedOn w:val="DefaultParagraphFont"/>
    <w:link w:val="Heading2"/>
    <w:uiPriority w:val="9"/>
    <w:semiHidden/>
    <w:rsid w:val="00940B8C"/>
    <w:rPr>
      <w:rFonts w:eastAsiaTheme="majorEastAsia" w:cstheme="majorBidi"/>
      <w:b/>
      <w:bCs/>
      <w:color w:val="4F81BD" w:themeColor="accent1"/>
      <w:sz w:val="26"/>
      <w:szCs w:val="26"/>
    </w:rPr>
  </w:style>
  <w:style w:type="character" w:customStyle="1" w:styleId="apple-style-span">
    <w:name w:val="apple-style-span"/>
    <w:basedOn w:val="DefaultParagraphFont"/>
    <w:rsid w:val="00E322DE"/>
  </w:style>
  <w:style w:type="character" w:styleId="Hyperlink">
    <w:name w:val="Hyperlink"/>
    <w:basedOn w:val="DefaultParagraphFont"/>
    <w:uiPriority w:val="99"/>
    <w:unhideWhenUsed/>
    <w:rsid w:val="00EA42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urgaPrasad.Mogulothu@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979</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Mogulothu, Durga Prasad (Cognizant)</dc:creator>
  <cp:lastModifiedBy>143374</cp:lastModifiedBy>
  <cp:revision>436</cp:revision>
  <dcterms:created xsi:type="dcterms:W3CDTF">2013-08-05T18:53:00Z</dcterms:created>
  <dcterms:modified xsi:type="dcterms:W3CDTF">2015-06-01T11:23:00Z</dcterms:modified>
</cp:coreProperties>
</file>