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9BC56" w14:textId="77777777" w:rsidR="00D66E50" w:rsidRPr="00D66E50" w:rsidRDefault="00D66E50" w:rsidP="00D66E50">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D66E50">
        <w:rPr>
          <w:rFonts w:ascii="Apple Color Emoji" w:eastAsia="Times New Roman" w:hAnsi="Apple Color Emoji" w:cs="Apple Color Emoji"/>
          <w:b/>
          <w:bCs/>
          <w:color w:val="202124"/>
          <w:kern w:val="0"/>
          <w:sz w:val="35"/>
          <w:szCs w:val="35"/>
          <w:lang w:eastAsia="en-GB"/>
          <w14:ligatures w14:val="none"/>
        </w:rPr>
        <w:t>🚀</w:t>
      </w:r>
      <w:r w:rsidRPr="00D66E50">
        <w:rPr>
          <w:rFonts w:ascii="Roboto" w:eastAsia="Times New Roman" w:hAnsi="Roboto" w:cs="Times New Roman"/>
          <w:b/>
          <w:bCs/>
          <w:color w:val="202124"/>
          <w:kern w:val="0"/>
          <w:sz w:val="35"/>
          <w:szCs w:val="35"/>
          <w:lang w:eastAsia="en-GB"/>
          <w14:ligatures w14:val="none"/>
        </w:rPr>
        <w:t xml:space="preserve"> Local Multi-LLM Testing &amp; Performance Tracker</w:t>
      </w:r>
    </w:p>
    <w:p w14:paraId="11FAE113" w14:textId="77777777" w:rsidR="00D66E50" w:rsidRPr="00D66E50" w:rsidRDefault="00D66E50" w:rsidP="00D66E50">
      <w:pPr>
        <w:shd w:val="clear" w:color="auto" w:fill="FFFFFF"/>
        <w:spacing w:after="100" w:afterAutospacing="1" w:line="240" w:lineRule="auto"/>
        <w:outlineLvl w:val="2"/>
        <w:rPr>
          <w:rFonts w:ascii="Roboto" w:eastAsia="Times New Roman" w:hAnsi="Roboto" w:cs="Times New Roman"/>
          <w:color w:val="202124"/>
          <w:kern w:val="0"/>
          <w:sz w:val="30"/>
          <w:szCs w:val="30"/>
          <w:lang w:eastAsia="en-GB"/>
          <w14:ligatures w14:val="none"/>
        </w:rPr>
      </w:pPr>
      <w:r w:rsidRPr="00D66E50">
        <w:rPr>
          <w:rFonts w:ascii="Roboto" w:eastAsia="Times New Roman" w:hAnsi="Roboto" w:cs="Times New Roman"/>
          <w:color w:val="202124"/>
          <w:kern w:val="0"/>
          <w:sz w:val="30"/>
          <w:szCs w:val="30"/>
          <w:lang w:eastAsia="en-GB"/>
          <w14:ligatures w14:val="none"/>
        </w:rPr>
        <w:t>What does this do?</w:t>
      </w:r>
    </w:p>
    <w:p w14:paraId="6099415C" w14:textId="77777777" w:rsidR="00D66E50" w:rsidRPr="00D66E50" w:rsidRDefault="00D66E50" w:rsidP="00D66E50">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66E50">
        <w:rPr>
          <w:rFonts w:ascii="Roboto" w:eastAsia="Times New Roman" w:hAnsi="Roboto" w:cs="Times New Roman"/>
          <w:b/>
          <w:bCs/>
          <w:color w:val="202124"/>
          <w:kern w:val="0"/>
          <w:lang w:eastAsia="en-GB"/>
          <w14:ligatures w14:val="none"/>
        </w:rPr>
        <w:t>Trigger &amp; Model Setup:</w:t>
      </w:r>
      <w:r w:rsidRPr="00D66E50">
        <w:rPr>
          <w:rFonts w:ascii="Roboto" w:eastAsia="Times New Roman" w:hAnsi="Roboto" w:cs="Times New Roman"/>
          <w:color w:val="202124"/>
          <w:kern w:val="0"/>
          <w:lang w:eastAsia="en-GB"/>
          <w14:ligatures w14:val="none"/>
        </w:rPr>
        <w:br/>
        <w:t>The workflow kicks off when a chat message is received. It then reaches out to your local LM Studio server to fetch a list of available language models (make sure to update the base URL to match your LM Studio server’s IP as noted in the sticky notes).</w:t>
      </w:r>
    </w:p>
    <w:p w14:paraId="726D4DBF" w14:textId="77777777" w:rsidR="00D66E50" w:rsidRPr="00D66E50" w:rsidRDefault="00D66E50" w:rsidP="00D66E50">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66E50">
        <w:rPr>
          <w:rFonts w:ascii="Roboto" w:eastAsia="Times New Roman" w:hAnsi="Roboto" w:cs="Times New Roman"/>
          <w:b/>
          <w:bCs/>
          <w:color w:val="202124"/>
          <w:kern w:val="0"/>
          <w:lang w:eastAsia="en-GB"/>
          <w14:ligatures w14:val="none"/>
        </w:rPr>
        <w:t>Processing Chat Messages:</w:t>
      </w:r>
      <w:r w:rsidRPr="00D66E50">
        <w:rPr>
          <w:rFonts w:ascii="Roboto" w:eastAsia="Times New Roman" w:hAnsi="Roboto" w:cs="Times New Roman"/>
          <w:color w:val="202124"/>
          <w:kern w:val="0"/>
          <w:lang w:eastAsia="en-GB"/>
          <w14:ligatures w14:val="none"/>
        </w:rPr>
        <w:br/>
        <w:t>When you send a chat message, the workflow automatically adds a system prompt that instructs the models to keep their responses concise and easy enough for a 5th grader to understand. It then dynamically sends your prompt to one or more of the local models for testing.</w:t>
      </w:r>
    </w:p>
    <w:p w14:paraId="664C84BB" w14:textId="77777777" w:rsidR="00D66E50" w:rsidRPr="00D66E50" w:rsidRDefault="00D66E50" w:rsidP="00D66E50">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66E50">
        <w:rPr>
          <w:rFonts w:ascii="Roboto" w:eastAsia="Times New Roman" w:hAnsi="Roboto" w:cs="Times New Roman"/>
          <w:b/>
          <w:bCs/>
          <w:color w:val="202124"/>
          <w:kern w:val="0"/>
          <w:lang w:eastAsia="en-GB"/>
          <w14:ligatures w14:val="none"/>
        </w:rPr>
        <w:t>Timing &amp; Analysis:</w:t>
      </w:r>
      <w:r w:rsidRPr="00D66E50">
        <w:rPr>
          <w:rFonts w:ascii="Roboto" w:eastAsia="Times New Roman" w:hAnsi="Roboto" w:cs="Times New Roman"/>
          <w:color w:val="202124"/>
          <w:kern w:val="0"/>
          <w:lang w:eastAsia="en-GB"/>
          <w14:ligatures w14:val="none"/>
        </w:rPr>
        <w:br/>
        <w:t xml:space="preserve">It captures the start and end times of the response to calculate how long each model takes to reply. After receiving a response, a code node </w:t>
      </w:r>
      <w:proofErr w:type="spellStart"/>
      <w:r w:rsidRPr="00D66E50">
        <w:rPr>
          <w:rFonts w:ascii="Roboto" w:eastAsia="Times New Roman" w:hAnsi="Roboto" w:cs="Times New Roman"/>
          <w:color w:val="202124"/>
          <w:kern w:val="0"/>
          <w:lang w:eastAsia="en-GB"/>
          <w14:ligatures w14:val="none"/>
        </w:rPr>
        <w:t>analyzes</w:t>
      </w:r>
      <w:proofErr w:type="spellEnd"/>
      <w:r w:rsidRPr="00D66E50">
        <w:rPr>
          <w:rFonts w:ascii="Roboto" w:eastAsia="Times New Roman" w:hAnsi="Roboto" w:cs="Times New Roman"/>
          <w:color w:val="202124"/>
          <w:kern w:val="0"/>
          <w:lang w:eastAsia="en-GB"/>
          <w14:ligatures w14:val="none"/>
        </w:rPr>
        <w:t xml:space="preserve"> the text by calculating:</w:t>
      </w:r>
    </w:p>
    <w:p w14:paraId="208CECCD" w14:textId="77777777" w:rsidR="00D66E50" w:rsidRPr="00D66E50" w:rsidRDefault="00D66E50" w:rsidP="00D66E50">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66E50">
        <w:rPr>
          <w:rFonts w:ascii="Roboto" w:eastAsia="Times New Roman" w:hAnsi="Roboto" w:cs="Times New Roman"/>
          <w:b/>
          <w:bCs/>
          <w:color w:val="202124"/>
          <w:kern w:val="0"/>
          <w:lang w:eastAsia="en-GB"/>
          <w14:ligatures w14:val="none"/>
        </w:rPr>
        <w:t>Word and sentence counts</w:t>
      </w:r>
    </w:p>
    <w:p w14:paraId="59653968" w14:textId="77777777" w:rsidR="00D66E50" w:rsidRPr="00D66E50" w:rsidRDefault="00D66E50" w:rsidP="00D66E50">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66E50">
        <w:rPr>
          <w:rFonts w:ascii="Roboto" w:eastAsia="Times New Roman" w:hAnsi="Roboto" w:cs="Times New Roman"/>
          <w:b/>
          <w:bCs/>
          <w:color w:val="202124"/>
          <w:kern w:val="0"/>
          <w:lang w:eastAsia="en-GB"/>
          <w14:ligatures w14:val="none"/>
        </w:rPr>
        <w:t>Average word and sentence lengths</w:t>
      </w:r>
    </w:p>
    <w:p w14:paraId="1B5828D2" w14:textId="77777777" w:rsidR="00D66E50" w:rsidRPr="00D66E50" w:rsidRDefault="00D66E50" w:rsidP="00D66E50">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66E50">
        <w:rPr>
          <w:rFonts w:ascii="Roboto" w:eastAsia="Times New Roman" w:hAnsi="Roboto" w:cs="Times New Roman"/>
          <w:b/>
          <w:bCs/>
          <w:color w:val="202124"/>
          <w:kern w:val="0"/>
          <w:lang w:eastAsia="en-GB"/>
          <w14:ligatures w14:val="none"/>
        </w:rPr>
        <w:t>A readability score</w:t>
      </w:r>
      <w:r w:rsidRPr="00D66E50">
        <w:rPr>
          <w:rFonts w:ascii="Roboto" w:eastAsia="Times New Roman" w:hAnsi="Roboto" w:cs="Times New Roman"/>
          <w:color w:val="202124"/>
          <w:kern w:val="0"/>
          <w:lang w:eastAsia="en-GB"/>
          <w14:ligatures w14:val="none"/>
        </w:rPr>
        <w:t xml:space="preserve"> (using the Flesch-Kincaid formula) to see how easy the response is to read</w:t>
      </w:r>
    </w:p>
    <w:p w14:paraId="2022B232" w14:textId="77777777" w:rsidR="00D66E50" w:rsidRPr="00D66E50" w:rsidRDefault="00D66E50" w:rsidP="00D66E50">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66E50">
        <w:rPr>
          <w:rFonts w:ascii="Roboto" w:eastAsia="Times New Roman" w:hAnsi="Roboto" w:cs="Times New Roman"/>
          <w:b/>
          <w:bCs/>
          <w:color w:val="202124"/>
          <w:kern w:val="0"/>
          <w:lang w:eastAsia="en-GB"/>
          <w14:ligatures w14:val="none"/>
        </w:rPr>
        <w:t>Logging Results:</w:t>
      </w:r>
      <w:r w:rsidRPr="00D66E50">
        <w:rPr>
          <w:rFonts w:ascii="Roboto" w:eastAsia="Times New Roman" w:hAnsi="Roboto" w:cs="Times New Roman"/>
          <w:color w:val="202124"/>
          <w:kern w:val="0"/>
          <w:lang w:eastAsia="en-GB"/>
          <w14:ligatures w14:val="none"/>
        </w:rPr>
        <w:br/>
        <w:t>All of the data—including the original prompt, the model used, the response details, the timing information, and the analysis metrics—is automatically logged into a Google Sheet. This lets you review and compare the performance of different models over time.</w:t>
      </w:r>
    </w:p>
    <w:p w14:paraId="2B1229DA" w14:textId="78342BA7" w:rsidR="006B3097" w:rsidRPr="00D66E50" w:rsidRDefault="00D66E50" w:rsidP="00D66E50">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D66E50">
        <w:rPr>
          <w:rFonts w:ascii="Roboto" w:eastAsia="Times New Roman" w:hAnsi="Roboto" w:cs="Times New Roman"/>
          <w:b/>
          <w:bCs/>
          <w:color w:val="202124"/>
          <w:kern w:val="0"/>
          <w:lang w:eastAsia="en-GB"/>
          <w14:ligatures w14:val="none"/>
        </w:rPr>
        <w:t>Built-In Guidance &amp; Tips:</w:t>
      </w:r>
      <w:r w:rsidRPr="00D66E50">
        <w:rPr>
          <w:rFonts w:ascii="Roboto" w:eastAsia="Times New Roman" w:hAnsi="Roboto" w:cs="Times New Roman"/>
          <w:color w:val="202124"/>
          <w:kern w:val="0"/>
          <w:lang w:eastAsia="en-GB"/>
          <w14:ligatures w14:val="none"/>
        </w:rPr>
        <w:br/>
        <w:t>Throughout the workflow, there are several sticky notes offering helpful setup instructions (like installing LM Studio, configuring model parameters, and even best practices such as deleting previous chats to avoid overlapping responses).</w:t>
      </w:r>
    </w:p>
    <w:sectPr w:rsidR="006B3097" w:rsidRPr="00D66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D33F0"/>
    <w:multiLevelType w:val="multilevel"/>
    <w:tmpl w:val="8A266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00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50"/>
    <w:rsid w:val="006B3097"/>
    <w:rsid w:val="007914FA"/>
    <w:rsid w:val="00A8110B"/>
    <w:rsid w:val="00D66E50"/>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F90DF6"/>
  <w15:chartTrackingRefBased/>
  <w15:docId w15:val="{F65C29C7-0785-7749-8209-3D8B8505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6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6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E50"/>
    <w:rPr>
      <w:rFonts w:eastAsiaTheme="majorEastAsia" w:cstheme="majorBidi"/>
      <w:color w:val="272727" w:themeColor="text1" w:themeTint="D8"/>
    </w:rPr>
  </w:style>
  <w:style w:type="paragraph" w:styleId="Title">
    <w:name w:val="Title"/>
    <w:basedOn w:val="Normal"/>
    <w:next w:val="Normal"/>
    <w:link w:val="TitleChar"/>
    <w:uiPriority w:val="10"/>
    <w:qFormat/>
    <w:rsid w:val="00D66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E50"/>
    <w:pPr>
      <w:spacing w:before="160"/>
      <w:jc w:val="center"/>
    </w:pPr>
    <w:rPr>
      <w:i/>
      <w:iCs/>
      <w:color w:val="404040" w:themeColor="text1" w:themeTint="BF"/>
    </w:rPr>
  </w:style>
  <w:style w:type="character" w:customStyle="1" w:styleId="QuoteChar">
    <w:name w:val="Quote Char"/>
    <w:basedOn w:val="DefaultParagraphFont"/>
    <w:link w:val="Quote"/>
    <w:uiPriority w:val="29"/>
    <w:rsid w:val="00D66E50"/>
    <w:rPr>
      <w:i/>
      <w:iCs/>
      <w:color w:val="404040" w:themeColor="text1" w:themeTint="BF"/>
    </w:rPr>
  </w:style>
  <w:style w:type="paragraph" w:styleId="ListParagraph">
    <w:name w:val="List Paragraph"/>
    <w:basedOn w:val="Normal"/>
    <w:uiPriority w:val="34"/>
    <w:qFormat/>
    <w:rsid w:val="00D66E50"/>
    <w:pPr>
      <w:ind w:left="720"/>
      <w:contextualSpacing/>
    </w:pPr>
  </w:style>
  <w:style w:type="character" w:styleId="IntenseEmphasis">
    <w:name w:val="Intense Emphasis"/>
    <w:basedOn w:val="DefaultParagraphFont"/>
    <w:uiPriority w:val="21"/>
    <w:qFormat/>
    <w:rsid w:val="00D66E50"/>
    <w:rPr>
      <w:i/>
      <w:iCs/>
      <w:color w:val="0F4761" w:themeColor="accent1" w:themeShade="BF"/>
    </w:rPr>
  </w:style>
  <w:style w:type="paragraph" w:styleId="IntenseQuote">
    <w:name w:val="Intense Quote"/>
    <w:basedOn w:val="Normal"/>
    <w:next w:val="Normal"/>
    <w:link w:val="IntenseQuoteChar"/>
    <w:uiPriority w:val="30"/>
    <w:qFormat/>
    <w:rsid w:val="00D6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E50"/>
    <w:rPr>
      <w:i/>
      <w:iCs/>
      <w:color w:val="0F4761" w:themeColor="accent1" w:themeShade="BF"/>
    </w:rPr>
  </w:style>
  <w:style w:type="character" w:styleId="IntenseReference">
    <w:name w:val="Intense Reference"/>
    <w:basedOn w:val="DefaultParagraphFont"/>
    <w:uiPriority w:val="32"/>
    <w:qFormat/>
    <w:rsid w:val="00D66E50"/>
    <w:rPr>
      <w:b/>
      <w:bCs/>
      <w:smallCaps/>
      <w:color w:val="0F4761" w:themeColor="accent1" w:themeShade="BF"/>
      <w:spacing w:val="5"/>
    </w:rPr>
  </w:style>
  <w:style w:type="paragraph" w:styleId="NormalWeb">
    <w:name w:val="Normal (Web)"/>
    <w:basedOn w:val="Normal"/>
    <w:uiPriority w:val="99"/>
    <w:semiHidden/>
    <w:unhideWhenUsed/>
    <w:rsid w:val="00D66E5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66E50"/>
    <w:rPr>
      <w:b/>
      <w:bCs/>
    </w:rPr>
  </w:style>
  <w:style w:type="character" w:customStyle="1" w:styleId="styledresourcelabel-sc-1wq200d-3">
    <w:name w:val="styled__resourcelabel-sc-1wq200d-3"/>
    <w:basedOn w:val="DefaultParagraphFont"/>
    <w:rsid w:val="00D66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00038">
      <w:bodyDiv w:val="1"/>
      <w:marLeft w:val="0"/>
      <w:marRight w:val="0"/>
      <w:marTop w:val="0"/>
      <w:marBottom w:val="0"/>
      <w:divBdr>
        <w:top w:val="none" w:sz="0" w:space="0" w:color="auto"/>
        <w:left w:val="none" w:sz="0" w:space="0" w:color="auto"/>
        <w:bottom w:val="none" w:sz="0" w:space="0" w:color="auto"/>
        <w:right w:val="none" w:sz="0" w:space="0" w:color="auto"/>
      </w:divBdr>
      <w:divsChild>
        <w:div w:id="1973289519">
          <w:marLeft w:val="0"/>
          <w:marRight w:val="0"/>
          <w:marTop w:val="0"/>
          <w:marBottom w:val="0"/>
          <w:divBdr>
            <w:top w:val="none" w:sz="0" w:space="0" w:color="auto"/>
            <w:left w:val="none" w:sz="0" w:space="0" w:color="auto"/>
            <w:bottom w:val="none" w:sz="0" w:space="0" w:color="auto"/>
            <w:right w:val="none" w:sz="0" w:space="0" w:color="auto"/>
          </w:divBdr>
          <w:divsChild>
            <w:div w:id="2050376218">
              <w:marLeft w:val="0"/>
              <w:marRight w:val="0"/>
              <w:marTop w:val="0"/>
              <w:marBottom w:val="0"/>
              <w:divBdr>
                <w:top w:val="none" w:sz="0" w:space="0" w:color="auto"/>
                <w:left w:val="none" w:sz="0" w:space="0" w:color="auto"/>
                <w:bottom w:val="none" w:sz="0" w:space="0" w:color="auto"/>
                <w:right w:val="none" w:sz="0" w:space="0" w:color="auto"/>
              </w:divBdr>
            </w:div>
          </w:divsChild>
        </w:div>
        <w:div w:id="1469855446">
          <w:marLeft w:val="0"/>
          <w:marRight w:val="0"/>
          <w:marTop w:val="0"/>
          <w:marBottom w:val="0"/>
          <w:divBdr>
            <w:top w:val="none" w:sz="0" w:space="0" w:color="auto"/>
            <w:left w:val="none" w:sz="0" w:space="0" w:color="auto"/>
            <w:bottom w:val="none" w:sz="0" w:space="0" w:color="auto"/>
            <w:right w:val="none" w:sz="0" w:space="0" w:color="auto"/>
          </w:divBdr>
          <w:divsChild>
            <w:div w:id="127286283">
              <w:marLeft w:val="0"/>
              <w:marRight w:val="0"/>
              <w:marTop w:val="0"/>
              <w:marBottom w:val="0"/>
              <w:divBdr>
                <w:top w:val="none" w:sz="0" w:space="0" w:color="auto"/>
                <w:left w:val="none" w:sz="0" w:space="0" w:color="auto"/>
                <w:bottom w:val="none" w:sz="0" w:space="0" w:color="auto"/>
                <w:right w:val="none" w:sz="0" w:space="0" w:color="auto"/>
              </w:divBdr>
              <w:divsChild>
                <w:div w:id="686951445">
                  <w:marLeft w:val="0"/>
                  <w:marRight w:val="0"/>
                  <w:marTop w:val="0"/>
                  <w:marBottom w:val="0"/>
                  <w:divBdr>
                    <w:top w:val="none" w:sz="0" w:space="0" w:color="auto"/>
                    <w:left w:val="none" w:sz="0" w:space="0" w:color="auto"/>
                    <w:bottom w:val="none" w:sz="0" w:space="0" w:color="auto"/>
                    <w:right w:val="none" w:sz="0" w:space="0" w:color="auto"/>
                  </w:divBdr>
                  <w:divsChild>
                    <w:div w:id="890312677">
                      <w:marLeft w:val="0"/>
                      <w:marRight w:val="0"/>
                      <w:marTop w:val="0"/>
                      <w:marBottom w:val="0"/>
                      <w:divBdr>
                        <w:top w:val="none" w:sz="0" w:space="0" w:color="auto"/>
                        <w:left w:val="none" w:sz="0" w:space="0" w:color="auto"/>
                        <w:bottom w:val="none" w:sz="0" w:space="0" w:color="auto"/>
                        <w:right w:val="none" w:sz="0" w:space="0" w:color="auto"/>
                      </w:divBdr>
                      <w:divsChild>
                        <w:div w:id="219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76549">
              <w:marLeft w:val="0"/>
              <w:marRight w:val="0"/>
              <w:marTop w:val="480"/>
              <w:marBottom w:val="0"/>
              <w:divBdr>
                <w:top w:val="none" w:sz="0" w:space="0" w:color="auto"/>
                <w:left w:val="none" w:sz="0" w:space="0" w:color="auto"/>
                <w:bottom w:val="none" w:sz="0" w:space="0" w:color="auto"/>
                <w:right w:val="none" w:sz="0" w:space="0" w:color="auto"/>
              </w:divBdr>
              <w:divsChild>
                <w:div w:id="17977166">
                  <w:marLeft w:val="0"/>
                  <w:marRight w:val="0"/>
                  <w:marTop w:val="0"/>
                  <w:marBottom w:val="240"/>
                  <w:divBdr>
                    <w:top w:val="none" w:sz="0" w:space="0" w:color="auto"/>
                    <w:left w:val="none" w:sz="0" w:space="0" w:color="auto"/>
                    <w:bottom w:val="none" w:sz="0" w:space="0" w:color="auto"/>
                    <w:right w:val="none" w:sz="0" w:space="0" w:color="auto"/>
                  </w:divBdr>
                </w:div>
                <w:div w:id="1169708056">
                  <w:marLeft w:val="0"/>
                  <w:marRight w:val="0"/>
                  <w:marTop w:val="0"/>
                  <w:marBottom w:val="0"/>
                  <w:divBdr>
                    <w:top w:val="none" w:sz="0" w:space="0" w:color="auto"/>
                    <w:left w:val="none" w:sz="0" w:space="0" w:color="auto"/>
                    <w:bottom w:val="none" w:sz="0" w:space="0" w:color="auto"/>
                    <w:right w:val="none" w:sz="0" w:space="0" w:color="auto"/>
                  </w:divBdr>
                  <w:divsChild>
                    <w:div w:id="53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2025-04-22T23:23:00Z</dcterms:created>
  <dcterms:modified xsi:type="dcterms:W3CDTF">2025-04-22T23:24:00Z</dcterms:modified>
</cp:coreProperties>
</file>