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93" w:rsidRPr="00F30F93" w:rsidRDefault="00F30F93" w:rsidP="00F30F9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30F9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IfNull() function</w:t>
      </w:r>
    </w:p>
    <w:p w:rsidR="00F30F93" w:rsidRPr="00F30F93" w:rsidRDefault="00F30F93" w:rsidP="00F30F9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30F93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F30F93" w:rsidRDefault="00F30F93" w:rsidP="00F30F9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30F93">
        <w:rPr>
          <w:rFonts w:ascii="Segoe UI" w:eastAsia="Times New Roman" w:hAnsi="Segoe UI" w:cs="Segoe UI"/>
          <w:color w:val="333333"/>
          <w:sz w:val="21"/>
          <w:szCs w:val="21"/>
        </w:rPr>
        <w:t>IfNull() function is used to provide an alternate value when the column value is null</w:t>
      </w:r>
    </w:p>
    <w:p w:rsidR="00F30F93" w:rsidRPr="00F30F93" w:rsidRDefault="00F30F93" w:rsidP="00F30F9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F30F93" w:rsidRPr="00F30F93" w:rsidRDefault="00F30F93" w:rsidP="00F30F9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30F93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F30F93"/>
    <w:p w:rsidR="00F30F93" w:rsidRDefault="00F30F93" w:rsidP="00F30F93">
      <w:r>
        <w:t>create table worker(id int, salary int)</w:t>
      </w:r>
    </w:p>
    <w:p w:rsidR="00F30F93" w:rsidRDefault="00F30F93" w:rsidP="00F30F93"/>
    <w:p w:rsidR="00F30F93" w:rsidRDefault="00F30F93" w:rsidP="00F30F93">
      <w:r>
        <w:t>select * from worker</w:t>
      </w:r>
    </w:p>
    <w:p w:rsidR="00F30F93" w:rsidRDefault="00F30F93" w:rsidP="00F30F93"/>
    <w:p w:rsidR="00F30F93" w:rsidRDefault="00F30F93" w:rsidP="00F30F93">
      <w:r>
        <w:t>insert into worker values(1,200000)</w:t>
      </w:r>
    </w:p>
    <w:p w:rsidR="00F30F93" w:rsidRDefault="00F30F93" w:rsidP="00F30F93">
      <w:r>
        <w:t>insert into worker values(2,400000)</w:t>
      </w:r>
    </w:p>
    <w:p w:rsidR="00F30F93" w:rsidRDefault="00F30F93" w:rsidP="00F30F93">
      <w:r>
        <w:t>insert into worker(id) values(3)</w:t>
      </w:r>
    </w:p>
    <w:p w:rsidR="00F30F93" w:rsidRDefault="00F30F93" w:rsidP="00F30F93"/>
    <w:p w:rsidR="00F30F93" w:rsidRDefault="00F30F93" w:rsidP="00F30F93">
      <w:r>
        <w:t>select (salary+100000) from worker</w:t>
      </w:r>
    </w:p>
    <w:p w:rsidR="00F30F93" w:rsidRDefault="00F30F93" w:rsidP="00F30F93"/>
    <w:p w:rsidR="00F30F93" w:rsidRDefault="00F30F93" w:rsidP="00F30F93">
      <w:r>
        <w:t>## we will use ifnull() to add the 100000 to the salary</w:t>
      </w:r>
    </w:p>
    <w:p w:rsidR="00F30F93" w:rsidRDefault="00F30F93" w:rsidP="00F30F93"/>
    <w:p w:rsidR="00F30F93" w:rsidRDefault="00F30F93" w:rsidP="00F30F93">
      <w:r>
        <w:t>select (ifnull(salary,0)+100000) from worker  ## for salary we have taken 0 as base value.</w:t>
      </w:r>
    </w:p>
    <w:p w:rsidR="00F30F93" w:rsidRDefault="00F30F93" w:rsidP="00F30F93"/>
    <w:p w:rsidR="00F30F93" w:rsidRDefault="00F30F93" w:rsidP="00F30F93"/>
    <w:p w:rsidR="00F30F93" w:rsidRDefault="00F30F93" w:rsidP="00F30F93"/>
    <w:p w:rsidR="00F30F93" w:rsidRDefault="00F30F93" w:rsidP="00F30F93"/>
    <w:p w:rsidR="00F30F93" w:rsidRDefault="00F30F93" w:rsidP="00F30F93"/>
    <w:p w:rsidR="00F30F93" w:rsidRDefault="00F30F93" w:rsidP="00F30F93"/>
    <w:p w:rsidR="00F30F93" w:rsidRDefault="00F30F93" w:rsidP="00F30F93"/>
    <w:p w:rsidR="00F30F93" w:rsidRDefault="00F30F93" w:rsidP="00F30F93"/>
    <w:p w:rsidR="00F30F93" w:rsidRDefault="00F30F93">
      <w:bookmarkStart w:id="0" w:name="_GoBack"/>
      <w:bookmarkEnd w:id="0"/>
    </w:p>
    <w:sectPr w:rsidR="00F3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50C49"/>
    <w:multiLevelType w:val="multilevel"/>
    <w:tmpl w:val="0942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D3"/>
    <w:rsid w:val="00480B11"/>
    <w:rsid w:val="00D31D55"/>
    <w:rsid w:val="00E04BD3"/>
    <w:rsid w:val="00F3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2022-10-09T12:01:00Z</dcterms:created>
  <dcterms:modified xsi:type="dcterms:W3CDTF">2022-10-09T12:01:00Z</dcterms:modified>
</cp:coreProperties>
</file>