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7A254" w14:textId="77777777" w:rsidR="008C2189" w:rsidRDefault="008C2189" w:rsidP="00144E5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8C2189">
        <w:rPr>
          <w:rFonts w:ascii="Calibri" w:eastAsia="Times New Roman" w:hAnsi="Calibri" w:cs="Calibri"/>
          <w:b/>
          <w:bCs/>
          <w:sz w:val="28"/>
          <w:szCs w:val="28"/>
        </w:rPr>
        <w:t>Arup Mohapatra</w:t>
      </w:r>
    </w:p>
    <w:p w14:paraId="613EF787" w14:textId="43F41CF8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Email:</w:t>
      </w:r>
      <w:r w:rsidR="00827560">
        <w:rPr>
          <w:rFonts w:ascii="Calibri" w:eastAsia="Times New Roman" w:hAnsi="Calibri" w:cs="Calibri"/>
        </w:rPr>
        <w:t> </w:t>
      </w:r>
      <w:r w:rsidR="008C2189">
        <w:rPr>
          <w:rFonts w:ascii="Calibri" w:eastAsia="Times New Roman" w:hAnsi="Calibri" w:cs="Calibri"/>
        </w:rPr>
        <w:t>arup32rko</w:t>
      </w:r>
      <w:r w:rsidRPr="00144E52">
        <w:rPr>
          <w:rFonts w:ascii="Calibri" w:eastAsia="Times New Roman" w:hAnsi="Calibri" w:cs="Calibri"/>
        </w:rPr>
        <w:t>@gmail.com </w:t>
      </w:r>
    </w:p>
    <w:p w14:paraId="47AADBA5" w14:textId="0BA303E9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Mob: </w:t>
      </w:r>
      <w:r w:rsidR="008C2189">
        <w:rPr>
          <w:rFonts w:ascii="Calibri" w:eastAsia="Times New Roman" w:hAnsi="Calibri" w:cs="Calibri"/>
        </w:rPr>
        <w:t>7978349844</w:t>
      </w:r>
      <w:r w:rsidRPr="00144E52">
        <w:rPr>
          <w:rFonts w:ascii="Calibri" w:eastAsia="Times New Roman" w:hAnsi="Calibri" w:cs="Calibri"/>
        </w:rPr>
        <w:t> </w:t>
      </w:r>
    </w:p>
    <w:p w14:paraId="00B92E79" w14:textId="77777777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Location: </w:t>
      </w:r>
      <w:r w:rsidRPr="00144E52">
        <w:rPr>
          <w:rFonts w:ascii="Calibri" w:eastAsia="Times New Roman" w:hAnsi="Calibri" w:cs="Calibri"/>
        </w:rPr>
        <w:t>Bangalore</w:t>
      </w:r>
      <w:r w:rsidRPr="00144E52">
        <w:rPr>
          <w:rFonts w:ascii="Calibri" w:eastAsia="Times New Roman" w:hAnsi="Calibri" w:cs="Calibri"/>
          <w:b/>
          <w:bCs/>
        </w:rPr>
        <w:t> </w:t>
      </w:r>
      <w:r w:rsidRPr="00144E52">
        <w:rPr>
          <w:rFonts w:ascii="Calibri" w:eastAsia="Times New Roman" w:hAnsi="Calibri" w:cs="Calibri"/>
        </w:rPr>
        <w:t> </w:t>
      </w:r>
    </w:p>
    <w:p w14:paraId="5B389027" w14:textId="3ACC479C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noProof/>
          <w:lang w:val="en-IN" w:eastAsia="en-IN"/>
        </w:rPr>
        <w:drawing>
          <wp:inline distT="0" distB="0" distL="0" distR="0" wp14:anchorId="118D9D14" wp14:editId="00CFBBE5">
            <wp:extent cx="5943600" cy="4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0ADA" w14:textId="77777777" w:rsidR="00144E52" w:rsidRPr="00144E52" w:rsidRDefault="00144E52" w:rsidP="00144E52">
      <w:pPr>
        <w:shd w:val="clear" w:color="auto" w:fill="C0C0C0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  <w:r w:rsidRPr="00144E52">
        <w:rPr>
          <w:rFonts w:ascii="Calibri" w:eastAsia="Times New Roman" w:hAnsi="Calibri" w:cs="Calibri"/>
          <w:b/>
          <w:bCs/>
          <w:shd w:val="clear" w:color="auto" w:fill="C0C0C0"/>
        </w:rPr>
        <w:t>PROFESSIONAL OVERVIEW</w:t>
      </w:r>
      <w:r w:rsidRPr="00144E52">
        <w:rPr>
          <w:rFonts w:ascii="Calibri" w:eastAsia="Times New Roman" w:hAnsi="Calibri" w:cs="Calibri"/>
          <w:b/>
          <w:bCs/>
        </w:rPr>
        <w:t> </w:t>
      </w:r>
    </w:p>
    <w:p w14:paraId="0A50149B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  <w:bookmarkStart w:id="0" w:name="_GoBack"/>
      <w:bookmarkEnd w:id="0"/>
    </w:p>
    <w:p w14:paraId="3D3335C2" w14:textId="2081973D" w:rsidR="00144E52" w:rsidRDefault="0009373C" w:rsidP="00144E52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have a t</w:t>
      </w:r>
      <w:r w:rsidR="008C2189">
        <w:rPr>
          <w:rFonts w:ascii="Calibri" w:eastAsia="Times New Roman" w:hAnsi="Calibri" w:cs="Calibri"/>
          <w:color w:val="000000"/>
        </w:rPr>
        <w:t>otal</w:t>
      </w:r>
      <w:r w:rsidR="00B7358C">
        <w:rPr>
          <w:rFonts w:ascii="Calibri" w:eastAsia="Times New Roman" w:hAnsi="Calibri" w:cs="Calibri"/>
          <w:color w:val="000000"/>
        </w:rPr>
        <w:t xml:space="preserve"> </w:t>
      </w:r>
      <w:r w:rsidR="00AB1113">
        <w:rPr>
          <w:rFonts w:ascii="Calibri" w:eastAsia="Times New Roman" w:hAnsi="Calibri" w:cs="Calibri"/>
          <w:color w:val="000000"/>
        </w:rPr>
        <w:t>2</w:t>
      </w:r>
      <w:r w:rsidR="00144E52" w:rsidRPr="00144E52">
        <w:rPr>
          <w:rFonts w:ascii="Calibri" w:eastAsia="Times New Roman" w:hAnsi="Calibri" w:cs="Calibri"/>
          <w:color w:val="000000"/>
        </w:rPr>
        <w:t>.</w:t>
      </w:r>
      <w:r w:rsidR="00E66294">
        <w:rPr>
          <w:rFonts w:ascii="Calibri" w:eastAsia="Times New Roman" w:hAnsi="Calibri" w:cs="Calibri"/>
          <w:color w:val="000000"/>
        </w:rPr>
        <w:t>5</w:t>
      </w:r>
      <w:r w:rsidR="00144E52" w:rsidRPr="00144E52">
        <w:rPr>
          <w:rFonts w:ascii="Calibri" w:eastAsia="Times New Roman" w:hAnsi="Calibri" w:cs="Calibri"/>
          <w:color w:val="000000"/>
        </w:rPr>
        <w:t> Years of experience </w:t>
      </w:r>
      <w:r w:rsidR="008C2189">
        <w:rPr>
          <w:rFonts w:ascii="Calibri" w:eastAsia="Times New Roman" w:hAnsi="Calibri" w:cs="Calibri"/>
          <w:color w:val="000000"/>
        </w:rPr>
        <w:t xml:space="preserve">in DWH/BI using </w:t>
      </w:r>
      <w:r w:rsidR="000E6EDA">
        <w:rPr>
          <w:rFonts w:ascii="Calibri" w:eastAsia="Times New Roman" w:hAnsi="Calibri" w:cs="Calibri"/>
          <w:color w:val="000000"/>
        </w:rPr>
        <w:t xml:space="preserve">Bigdata </w:t>
      </w:r>
      <w:r w:rsidR="008C2189">
        <w:rPr>
          <w:rFonts w:ascii="Calibri" w:eastAsia="Times New Roman" w:hAnsi="Calibri" w:cs="Calibri"/>
          <w:color w:val="000000"/>
        </w:rPr>
        <w:t>technologies.</w:t>
      </w:r>
    </w:p>
    <w:p w14:paraId="6BFEFB89" w14:textId="77777777" w:rsidR="008C2189" w:rsidRPr="00144E52" w:rsidRDefault="008C2189" w:rsidP="008C218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color w:val="000000"/>
        </w:rPr>
        <w:t>Good understanding of Hadoop Architecture and underlying Hadoop Framework including</w:t>
      </w:r>
      <w:r w:rsidRPr="00144E52">
        <w:rPr>
          <w:rFonts w:ascii="Calibri" w:eastAsia="Times New Roman" w:hAnsi="Calibri" w:cs="Calibri"/>
        </w:rPr>
        <w:t> </w:t>
      </w:r>
    </w:p>
    <w:p w14:paraId="53407CC2" w14:textId="2B352D77" w:rsidR="008C2189" w:rsidRPr="008C2189" w:rsidRDefault="008C2189" w:rsidP="008C21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color w:val="000000"/>
        </w:rPr>
        <w:t>Storage management.</w:t>
      </w:r>
      <w:r w:rsidRPr="00144E52">
        <w:rPr>
          <w:rFonts w:ascii="Calibri" w:eastAsia="Times New Roman" w:hAnsi="Calibri" w:cs="Calibri"/>
        </w:rPr>
        <w:t> </w:t>
      </w:r>
    </w:p>
    <w:p w14:paraId="70A216D6" w14:textId="77777777" w:rsidR="00AB1113" w:rsidRPr="008C2189" w:rsidRDefault="00144E52" w:rsidP="00144E52">
      <w:pPr>
        <w:numPr>
          <w:ilvl w:val="0"/>
          <w:numId w:val="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  <w:r w:rsidRPr="00144E52">
        <w:rPr>
          <w:rFonts w:ascii="Calibri" w:eastAsia="Times New Roman" w:hAnsi="Calibri" w:cs="Calibri"/>
          <w:color w:val="000000"/>
        </w:rPr>
        <w:t>Hands on experience using on </w:t>
      </w:r>
      <w:r w:rsidRPr="008C2189">
        <w:rPr>
          <w:rFonts w:ascii="Calibri" w:eastAsia="Times New Roman" w:hAnsi="Calibri" w:cs="Calibri"/>
          <w:color w:val="000000"/>
        </w:rPr>
        <w:t>Hadoop Ecosystems and Map-reduce program, </w:t>
      </w:r>
      <w:r w:rsidR="00AB1113" w:rsidRPr="008C2189">
        <w:rPr>
          <w:rFonts w:ascii="Calibri" w:eastAsia="Times New Roman" w:hAnsi="Calibri" w:cs="Calibri"/>
          <w:color w:val="000000"/>
        </w:rPr>
        <w:t>Hive,</w:t>
      </w:r>
    </w:p>
    <w:p w14:paraId="1552F4E6" w14:textId="4B84631B" w:rsidR="00144E52" w:rsidRDefault="00AB1113" w:rsidP="00AB1113">
      <w:p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8C2189">
        <w:rPr>
          <w:rFonts w:ascii="Calibri" w:eastAsia="Times New Roman" w:hAnsi="Calibri" w:cs="Calibri"/>
          <w:color w:val="000000"/>
        </w:rPr>
        <w:t>Spark,</w:t>
      </w:r>
      <w:r w:rsidR="000E6EDA" w:rsidRPr="008C2189">
        <w:rPr>
          <w:rFonts w:ascii="Calibri" w:eastAsia="Times New Roman" w:hAnsi="Calibri" w:cs="Calibri"/>
          <w:color w:val="000000"/>
        </w:rPr>
        <w:t xml:space="preserve"> </w:t>
      </w:r>
      <w:r w:rsidR="00144E52" w:rsidRPr="008C2189">
        <w:rPr>
          <w:rFonts w:ascii="Calibri" w:eastAsia="Times New Roman" w:hAnsi="Calibri" w:cs="Calibri"/>
          <w:color w:val="000000"/>
        </w:rPr>
        <w:t>HBase</w:t>
      </w:r>
      <w:r w:rsidRPr="008C2189">
        <w:rPr>
          <w:rFonts w:ascii="Calibri" w:eastAsia="Times New Roman" w:hAnsi="Calibri" w:cs="Calibri"/>
          <w:color w:val="000000"/>
        </w:rPr>
        <w:t>.</w:t>
      </w:r>
    </w:p>
    <w:p w14:paraId="30DAE5F1" w14:textId="2F2924FB" w:rsidR="008C2189" w:rsidRPr="008C2189" w:rsidRDefault="008C2189" w:rsidP="00710260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  <w:r w:rsidRPr="008C2189">
        <w:rPr>
          <w:rFonts w:ascii="Calibri" w:eastAsia="Times New Roman" w:hAnsi="Calibri" w:cs="Calibri"/>
          <w:color w:val="000000"/>
        </w:rPr>
        <w:t>Experienced in UNIX Shell Scripting </w:t>
      </w:r>
    </w:p>
    <w:p w14:paraId="07F52E05" w14:textId="04A33B7B" w:rsidR="008C2189" w:rsidRPr="008C2189" w:rsidRDefault="008C2189" w:rsidP="00A6225D">
      <w:pPr>
        <w:numPr>
          <w:ilvl w:val="0"/>
          <w:numId w:val="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Proficient</w:t>
      </w:r>
      <w:r w:rsidR="00144E52" w:rsidRPr="00AB1113">
        <w:rPr>
          <w:rFonts w:ascii="Calibri" w:eastAsia="Times New Roman" w:hAnsi="Calibri" w:cs="Calibri"/>
          <w:color w:val="000000"/>
        </w:rPr>
        <w:t xml:space="preserve"> in analyzing </w:t>
      </w:r>
      <w:r>
        <w:rPr>
          <w:rFonts w:ascii="Calibri" w:eastAsia="Times New Roman" w:hAnsi="Calibri" w:cs="Calibri"/>
          <w:color w:val="000000"/>
        </w:rPr>
        <w:t>data and searching for patterns and converting unstructured data into a structured schema. Experienced in handling large scale files, input tables in DWH environment.</w:t>
      </w:r>
    </w:p>
    <w:p w14:paraId="051A2919" w14:textId="589B4FCB" w:rsidR="00144E52" w:rsidRDefault="008C2189" w:rsidP="00144E52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Proficient ETL developer </w:t>
      </w:r>
      <w:r w:rsidR="00144E52" w:rsidRPr="00144E52">
        <w:rPr>
          <w:rFonts w:ascii="Calibri" w:eastAsia="Times New Roman" w:hAnsi="Calibri" w:cs="Calibri"/>
          <w:color w:val="000000"/>
        </w:rPr>
        <w:t>in </w:t>
      </w:r>
      <w:r>
        <w:rPr>
          <w:rFonts w:ascii="Calibri" w:eastAsia="Times New Roman" w:hAnsi="Calibri" w:cs="Calibri"/>
          <w:color w:val="000000"/>
        </w:rPr>
        <w:t xml:space="preserve">designing and loading </w:t>
      </w:r>
      <w:r w:rsidR="00AB1113" w:rsidRPr="008C2189">
        <w:rPr>
          <w:rFonts w:ascii="Calibri" w:eastAsia="Times New Roman" w:hAnsi="Calibri" w:cs="Calibri"/>
          <w:color w:val="000000"/>
        </w:rPr>
        <w:t xml:space="preserve">Stage, DIM, Fact &amp; Aggregate Fact </w:t>
      </w:r>
      <w:r w:rsidR="000E6EDA" w:rsidRPr="008C2189">
        <w:rPr>
          <w:rFonts w:ascii="Calibri" w:eastAsia="Times New Roman" w:hAnsi="Calibri" w:cs="Calibri"/>
          <w:color w:val="000000"/>
        </w:rPr>
        <w:t>Tables.</w:t>
      </w:r>
      <w:r w:rsidR="00144E52" w:rsidRPr="00144E52">
        <w:rPr>
          <w:rFonts w:ascii="Calibri" w:eastAsia="Times New Roman" w:hAnsi="Calibri" w:cs="Calibri"/>
        </w:rPr>
        <w:t> </w:t>
      </w:r>
    </w:p>
    <w:p w14:paraId="57A755E9" w14:textId="5A4FA9D1" w:rsidR="00AB1113" w:rsidRPr="008C2189" w:rsidRDefault="008C2189" w:rsidP="00AB111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Hands-on Experience in d</w:t>
      </w:r>
      <w:r w:rsidR="00AB1113" w:rsidRPr="00144E52">
        <w:rPr>
          <w:rFonts w:ascii="Calibri" w:eastAsia="Times New Roman" w:hAnsi="Calibri" w:cs="Calibri"/>
          <w:color w:val="000000"/>
        </w:rPr>
        <w:t xml:space="preserve">eveloping and designing </w:t>
      </w:r>
      <w:r w:rsidR="00AB1113">
        <w:rPr>
          <w:rFonts w:ascii="Calibri" w:eastAsia="Times New Roman" w:hAnsi="Calibri" w:cs="Calibri"/>
          <w:color w:val="000000"/>
        </w:rPr>
        <w:t>ETL Pipelines</w:t>
      </w:r>
      <w:r w:rsidR="00AB1113" w:rsidRPr="00144E52">
        <w:rPr>
          <w:rFonts w:ascii="Calibri" w:eastAsia="Times New Roman" w:hAnsi="Calibri" w:cs="Calibri"/>
          <w:color w:val="000000"/>
        </w:rPr>
        <w:t xml:space="preserve"> with </w:t>
      </w:r>
      <w:r w:rsidR="00AB1113" w:rsidRPr="008C2189">
        <w:rPr>
          <w:rFonts w:ascii="Calibri" w:eastAsia="Times New Roman" w:hAnsi="Calibri" w:cs="Calibri"/>
          <w:color w:val="000000"/>
        </w:rPr>
        <w:t>HIVE and SQL</w:t>
      </w:r>
      <w:r w:rsidR="00AB1113" w:rsidRPr="00144E52">
        <w:rPr>
          <w:rFonts w:ascii="Calibri" w:eastAsia="Times New Roman" w:hAnsi="Calibri" w:cs="Calibri"/>
          <w:color w:val="000000"/>
        </w:rPr>
        <w:t>.</w:t>
      </w:r>
      <w:r w:rsidR="00AB1113" w:rsidRPr="008C2189">
        <w:rPr>
          <w:rFonts w:ascii="Calibri" w:eastAsia="Times New Roman" w:hAnsi="Calibri" w:cs="Calibri"/>
          <w:color w:val="000000"/>
        </w:rPr>
        <w:t> </w:t>
      </w:r>
    </w:p>
    <w:p w14:paraId="13BAD154" w14:textId="77777777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</w:p>
    <w:p w14:paraId="00FD4874" w14:textId="77777777" w:rsidR="00144E52" w:rsidRPr="00144E52" w:rsidRDefault="00144E52" w:rsidP="00144E52">
      <w:pPr>
        <w:shd w:val="clear" w:color="auto" w:fill="C0C0C0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TECHNICAL SKILLS</w:t>
      </w:r>
      <w:r w:rsidRPr="00144E52">
        <w:rPr>
          <w:rFonts w:ascii="Calibri" w:eastAsia="Times New Roman" w:hAnsi="Calibri" w:cs="Calibri"/>
        </w:rPr>
        <w:t> </w:t>
      </w:r>
    </w:p>
    <w:p w14:paraId="0FD141D1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</w:p>
    <w:tbl>
      <w:tblPr>
        <w:tblW w:w="8789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5779"/>
      </w:tblGrid>
      <w:tr w:rsidR="00144E52" w:rsidRPr="00144E52" w14:paraId="090BA73B" w14:textId="77777777" w:rsidTr="00AB1113"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6A0D4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Bigdata/Hadoop                          </w:t>
            </w:r>
          </w:p>
        </w:tc>
        <w:tc>
          <w:tcPr>
            <w:tcW w:w="5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4C94E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HDFS, YARN, MapReduce, HIVE, Sqoop, SPARK</w:t>
            </w:r>
          </w:p>
        </w:tc>
      </w:tr>
      <w:tr w:rsidR="00144E52" w:rsidRPr="00144E52" w14:paraId="4C09C091" w14:textId="77777777" w:rsidTr="00AB1113">
        <w:tc>
          <w:tcPr>
            <w:tcW w:w="3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B3982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Machine Learning                        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9F71B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NO SQL Database, Hbase</w:t>
            </w:r>
          </w:p>
        </w:tc>
      </w:tr>
      <w:tr w:rsidR="00144E52" w:rsidRPr="00144E52" w14:paraId="73F4EF1C" w14:textId="77777777" w:rsidTr="00AB1113">
        <w:tc>
          <w:tcPr>
            <w:tcW w:w="3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D5AF6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Application                                    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75281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Web Loggic, Tomcat </w:t>
            </w:r>
          </w:p>
        </w:tc>
      </w:tr>
      <w:tr w:rsidR="00144E52" w:rsidRPr="00144E52" w14:paraId="427C5CE7" w14:textId="77777777" w:rsidTr="00AB1113">
        <w:tc>
          <w:tcPr>
            <w:tcW w:w="3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5F39E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BuisnessIntelegence Tools        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FC459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Tableau </w:t>
            </w:r>
          </w:p>
        </w:tc>
      </w:tr>
      <w:tr w:rsidR="00144E52" w:rsidRPr="00144E52" w14:paraId="31372CCB" w14:textId="77777777" w:rsidTr="00AB1113">
        <w:tc>
          <w:tcPr>
            <w:tcW w:w="3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4EA34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Development Tools                      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99007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Intellij </w:t>
            </w:r>
          </w:p>
        </w:tc>
      </w:tr>
      <w:tr w:rsidR="00144E52" w:rsidRPr="00144E52" w14:paraId="335BC190" w14:textId="77777777" w:rsidTr="00AB1113">
        <w:tc>
          <w:tcPr>
            <w:tcW w:w="3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E2FD4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Languages 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DA7D1" w14:textId="77777777" w:rsidR="00144E52" w:rsidRPr="00144E52" w:rsidRDefault="00144E52" w:rsidP="00144E5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52">
              <w:rPr>
                <w:rFonts w:ascii="Calibri" w:eastAsia="Times New Roman" w:hAnsi="Calibri" w:cs="Calibri"/>
              </w:rPr>
              <w:t>SQL, JAVA</w:t>
            </w:r>
          </w:p>
        </w:tc>
      </w:tr>
    </w:tbl>
    <w:p w14:paraId="1EE3D1B6" w14:textId="11415E77" w:rsidR="00144E52" w:rsidRPr="00144E52" w:rsidRDefault="00144E52" w:rsidP="000E6ED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 </w:t>
      </w:r>
    </w:p>
    <w:p w14:paraId="24F0E40C" w14:textId="77777777" w:rsidR="00144E52" w:rsidRPr="00144E52" w:rsidRDefault="00144E52" w:rsidP="00144E52">
      <w:pPr>
        <w:shd w:val="clear" w:color="auto" w:fill="C0C0C0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WORKING EXPERIENCE</w:t>
      </w:r>
      <w:r w:rsidRPr="00144E52">
        <w:rPr>
          <w:rFonts w:ascii="Calibri" w:eastAsia="Times New Roman" w:hAnsi="Calibri" w:cs="Calibri"/>
        </w:rPr>
        <w:t> &amp; </w:t>
      </w:r>
      <w:r w:rsidRPr="00144E52">
        <w:rPr>
          <w:rFonts w:ascii="Calibri" w:eastAsia="Times New Roman" w:hAnsi="Calibri" w:cs="Calibri"/>
          <w:b/>
          <w:bCs/>
        </w:rPr>
        <w:t>PROJECT DETAILS</w:t>
      </w:r>
      <w:r w:rsidRPr="00144E52">
        <w:rPr>
          <w:rFonts w:ascii="Calibri" w:eastAsia="Times New Roman" w:hAnsi="Calibri" w:cs="Calibri"/>
        </w:rPr>
        <w:t> </w:t>
      </w:r>
    </w:p>
    <w:p w14:paraId="48696B4A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</w:p>
    <w:p w14:paraId="022DD5AE" w14:textId="5A717025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  <w:u w:val="single"/>
        </w:rPr>
        <w:t>Current Employer:</w:t>
      </w:r>
      <w:r w:rsidRPr="00144E52">
        <w:rPr>
          <w:rFonts w:ascii="Calibri" w:eastAsia="Times New Roman" w:hAnsi="Calibri" w:cs="Calibri"/>
          <w:b/>
          <w:bCs/>
        </w:rPr>
        <w:t> </w:t>
      </w:r>
      <w:r w:rsidR="00FE2BEF">
        <w:rPr>
          <w:rFonts w:ascii="Calibri" w:eastAsia="Times New Roman" w:hAnsi="Calibri" w:cs="Calibri"/>
          <w:b/>
          <w:bCs/>
          <w:color w:val="000000"/>
        </w:rPr>
        <w:t>ICICI</w:t>
      </w:r>
      <w:r w:rsidR="000E6EDA">
        <w:rPr>
          <w:rFonts w:ascii="Calibri" w:eastAsia="Times New Roman" w:hAnsi="Calibri" w:cs="Calibri"/>
          <w:color w:val="000000"/>
        </w:rPr>
        <w:t> </w:t>
      </w:r>
      <w:r w:rsidR="00E94C43">
        <w:rPr>
          <w:rFonts w:ascii="Calibri" w:eastAsia="Times New Roman" w:hAnsi="Calibri" w:cs="Calibri"/>
          <w:color w:val="000000"/>
        </w:rPr>
        <w:t>(</w:t>
      </w:r>
      <w:r w:rsidR="00FE2BEF">
        <w:rPr>
          <w:rFonts w:ascii="Calibri" w:eastAsia="Times New Roman" w:hAnsi="Calibri" w:cs="Calibri"/>
          <w:color w:val="000000"/>
        </w:rPr>
        <w:t>April</w:t>
      </w:r>
      <w:r w:rsidR="00DE37B8">
        <w:rPr>
          <w:rFonts w:ascii="Calibri" w:eastAsia="Times New Roman" w:hAnsi="Calibri" w:cs="Calibri"/>
          <w:color w:val="000000"/>
        </w:rPr>
        <w:t xml:space="preserve"> </w:t>
      </w:r>
      <w:r w:rsidR="00E94C43">
        <w:rPr>
          <w:rFonts w:ascii="Calibri" w:eastAsia="Times New Roman" w:hAnsi="Calibri" w:cs="Calibri"/>
          <w:color w:val="000000"/>
        </w:rPr>
        <w:t>2019</w:t>
      </w:r>
      <w:r w:rsidR="00E94C43" w:rsidRPr="00144E52">
        <w:rPr>
          <w:rFonts w:ascii="Calibri" w:eastAsia="Times New Roman" w:hAnsi="Calibri" w:cs="Calibri"/>
          <w:color w:val="000000"/>
        </w:rPr>
        <w:t> -</w:t>
      </w:r>
      <w:r w:rsidRPr="00144E52">
        <w:rPr>
          <w:rFonts w:ascii="Calibri" w:eastAsia="Times New Roman" w:hAnsi="Calibri" w:cs="Calibri"/>
          <w:color w:val="000000"/>
        </w:rPr>
        <w:t xml:space="preserve"> Till </w:t>
      </w:r>
      <w:r w:rsidR="00E94C43" w:rsidRPr="00144E52">
        <w:rPr>
          <w:rFonts w:ascii="Calibri" w:eastAsia="Times New Roman" w:hAnsi="Calibri" w:cs="Calibri"/>
          <w:color w:val="000000"/>
        </w:rPr>
        <w:t>Date)</w:t>
      </w:r>
      <w:r w:rsidRPr="00144E52">
        <w:rPr>
          <w:rFonts w:ascii="Calibri" w:eastAsia="Times New Roman" w:hAnsi="Calibri" w:cs="Calibri"/>
        </w:rPr>
        <w:t> </w:t>
      </w:r>
    </w:p>
    <w:p w14:paraId="336B1E3F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  <w:u w:val="single"/>
        </w:rPr>
        <w:t>PROJECT 1:</w:t>
      </w:r>
      <w:r w:rsidRPr="00144E52">
        <w:rPr>
          <w:rFonts w:ascii="Calibri" w:eastAsia="Times New Roman" w:hAnsi="Calibri" w:cs="Calibri"/>
        </w:rPr>
        <w:t> </w:t>
      </w:r>
    </w:p>
    <w:p w14:paraId="2F742CE8" w14:textId="4CE81DE6" w:rsidR="00DE37B8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 xml:space="preserve">Project Title: </w:t>
      </w:r>
      <w:r w:rsidR="00FE2BEF">
        <w:rPr>
          <w:rFonts w:ascii="Calibri" w:eastAsia="Times New Roman" w:hAnsi="Calibri" w:cs="Calibri"/>
        </w:rPr>
        <w:t>Lead Management System</w:t>
      </w:r>
      <w:r w:rsidR="004B4B99">
        <w:rPr>
          <w:rFonts w:ascii="Calibri" w:eastAsia="Times New Roman" w:hAnsi="Calibri" w:cs="Calibri"/>
        </w:rPr>
        <w:t xml:space="preserve"> </w:t>
      </w:r>
      <w:r w:rsidR="00DE37B8">
        <w:rPr>
          <w:rFonts w:ascii="Calibri" w:eastAsia="Times New Roman" w:hAnsi="Calibri" w:cs="Calibri"/>
        </w:rPr>
        <w:t>(</w:t>
      </w:r>
      <w:r w:rsidR="00E94C43" w:rsidRPr="0009373C">
        <w:rPr>
          <w:rFonts w:ascii="Calibri" w:eastAsia="Times New Roman" w:hAnsi="Calibri" w:cs="Calibri"/>
          <w:b/>
          <w:bCs/>
        </w:rPr>
        <w:t>Client</w:t>
      </w:r>
      <w:r w:rsidR="00E94C43">
        <w:rPr>
          <w:rFonts w:ascii="Calibri" w:eastAsia="Times New Roman" w:hAnsi="Calibri" w:cs="Calibri"/>
        </w:rPr>
        <w:t xml:space="preserve"> </w:t>
      </w:r>
      <w:r w:rsidR="0009373C">
        <w:rPr>
          <w:rFonts w:ascii="Calibri" w:eastAsia="Times New Roman" w:hAnsi="Calibri" w:cs="Calibri"/>
        </w:rPr>
        <w:t>–</w:t>
      </w:r>
      <w:r w:rsidR="000E6EDA">
        <w:rPr>
          <w:rFonts w:ascii="Calibri" w:eastAsia="Times New Roman" w:hAnsi="Calibri" w:cs="Calibri"/>
        </w:rPr>
        <w:t xml:space="preserve"> </w:t>
      </w:r>
      <w:r w:rsidR="00FE2BEF">
        <w:rPr>
          <w:rFonts w:ascii="Calibri" w:eastAsia="Times New Roman" w:hAnsi="Calibri" w:cs="Calibri"/>
          <w:b/>
          <w:bCs/>
          <w:color w:val="C00000"/>
        </w:rPr>
        <w:t>IPru Life</w:t>
      </w:r>
      <w:r w:rsidR="00DE37B8">
        <w:rPr>
          <w:rFonts w:ascii="Calibri" w:eastAsia="Times New Roman" w:hAnsi="Calibri" w:cs="Calibri"/>
        </w:rPr>
        <w:t>)</w:t>
      </w:r>
    </w:p>
    <w:p w14:paraId="16EB9ED8" w14:textId="4BC1B61E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Role: </w:t>
      </w:r>
      <w:r w:rsidR="000E6EDA" w:rsidRPr="00E94C43">
        <w:rPr>
          <w:rFonts w:ascii="Calibri" w:eastAsia="Times New Roman" w:hAnsi="Calibri" w:cs="Calibri"/>
        </w:rPr>
        <w:t>Big Data</w:t>
      </w:r>
      <w:r w:rsidR="00AB1113" w:rsidRPr="00E94C43">
        <w:rPr>
          <w:rFonts w:ascii="Calibri" w:eastAsia="Times New Roman" w:hAnsi="Calibri" w:cs="Calibri"/>
        </w:rPr>
        <w:t xml:space="preserve"> Developer</w:t>
      </w:r>
      <w:r w:rsidRPr="00144E52">
        <w:rPr>
          <w:rFonts w:ascii="Calibri" w:eastAsia="Times New Roman" w:hAnsi="Calibri" w:cs="Calibri"/>
        </w:rPr>
        <w:t> </w:t>
      </w:r>
    </w:p>
    <w:p w14:paraId="683980C9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       </w:t>
      </w:r>
      <w:r w:rsidRPr="00144E52">
        <w:rPr>
          <w:rFonts w:ascii="Calibri" w:eastAsia="Times New Roman" w:hAnsi="Calibri" w:cs="Calibri"/>
        </w:rPr>
        <w:t> </w:t>
      </w:r>
    </w:p>
    <w:p w14:paraId="010E8154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  <w:u w:val="single"/>
        </w:rPr>
        <w:t>PROJECT DESCRIPTION</w:t>
      </w:r>
      <w:r w:rsidRPr="00144E52">
        <w:rPr>
          <w:rFonts w:ascii="Calibri" w:eastAsia="Times New Roman" w:hAnsi="Calibri" w:cs="Calibri"/>
        </w:rPr>
        <w:t> </w:t>
      </w:r>
    </w:p>
    <w:p w14:paraId="7A88E9FB" w14:textId="0C7EA78F" w:rsidR="0009373C" w:rsidRPr="0009373C" w:rsidRDefault="0009373C" w:rsidP="0009373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09373C">
        <w:rPr>
          <w:rFonts w:ascii="Calibri" w:eastAsia="Times New Roman" w:hAnsi="Calibri" w:cs="Calibri"/>
        </w:rPr>
        <w:t xml:space="preserve">Requirement </w:t>
      </w:r>
      <w:r>
        <w:rPr>
          <w:rFonts w:ascii="Calibri" w:eastAsia="Times New Roman" w:hAnsi="Calibri" w:cs="Calibri"/>
        </w:rPr>
        <w:t xml:space="preserve">is </w:t>
      </w:r>
      <w:r w:rsidRPr="0009373C">
        <w:rPr>
          <w:rFonts w:ascii="Calibri" w:eastAsia="Times New Roman" w:hAnsi="Calibri" w:cs="Calibri"/>
        </w:rPr>
        <w:t xml:space="preserve">to prepare analytical data for </w:t>
      </w:r>
      <w:r w:rsidR="00FE2BEF">
        <w:rPr>
          <w:rFonts w:ascii="Calibri" w:eastAsia="Times New Roman" w:hAnsi="Calibri" w:cs="Calibri"/>
        </w:rPr>
        <w:t>Sales Force</w:t>
      </w:r>
      <w:r w:rsidRPr="0009373C">
        <w:rPr>
          <w:rFonts w:ascii="Calibri" w:eastAsia="Times New Roman" w:hAnsi="Calibri" w:cs="Calibri"/>
        </w:rPr>
        <w:t xml:space="preserve"> (</w:t>
      </w:r>
      <w:r w:rsidR="00FE2BEF">
        <w:rPr>
          <w:rFonts w:ascii="Calibri" w:eastAsia="Times New Roman" w:hAnsi="Calibri" w:cs="Calibri"/>
        </w:rPr>
        <w:t>All partner channels</w:t>
      </w:r>
      <w:r w:rsidRPr="0009373C">
        <w:rPr>
          <w:rFonts w:ascii="Calibri" w:eastAsia="Times New Roman" w:hAnsi="Calibri" w:cs="Calibri"/>
        </w:rPr>
        <w:t xml:space="preserve">) and provide </w:t>
      </w:r>
      <w:r w:rsidR="00FE2BEF">
        <w:rPr>
          <w:rFonts w:ascii="Calibri" w:eastAsia="Times New Roman" w:hAnsi="Calibri" w:cs="Calibri"/>
        </w:rPr>
        <w:t>Leads</w:t>
      </w:r>
      <w:r w:rsidRPr="0009373C">
        <w:rPr>
          <w:rFonts w:ascii="Calibri" w:eastAsia="Times New Roman" w:hAnsi="Calibri" w:cs="Calibri"/>
        </w:rPr>
        <w:t xml:space="preserve"> </w:t>
      </w:r>
      <w:r w:rsidR="00FE2BEF">
        <w:rPr>
          <w:rFonts w:ascii="Calibri" w:eastAsia="Times New Roman" w:hAnsi="Calibri" w:cs="Calibri"/>
        </w:rPr>
        <w:t>for each sourcing channels with respect to Assigned Targets</w:t>
      </w:r>
      <w:r w:rsidRPr="0009373C">
        <w:rPr>
          <w:rFonts w:ascii="Calibri" w:eastAsia="Times New Roman" w:hAnsi="Calibri" w:cs="Calibri"/>
        </w:rPr>
        <w:t xml:space="preserve">. Entities includes </w:t>
      </w:r>
      <w:r w:rsidR="00FE2BEF">
        <w:rPr>
          <w:rFonts w:ascii="Calibri" w:eastAsia="Times New Roman" w:hAnsi="Calibri" w:cs="Calibri"/>
        </w:rPr>
        <w:t>Existing customer</w:t>
      </w:r>
      <w:r>
        <w:rPr>
          <w:rFonts w:ascii="Calibri" w:eastAsia="Times New Roman" w:hAnsi="Calibri" w:cs="Calibri"/>
        </w:rPr>
        <w:t xml:space="preserve"> </w:t>
      </w:r>
      <w:r w:rsidRPr="0009373C">
        <w:rPr>
          <w:rFonts w:ascii="Calibri" w:eastAsia="Times New Roman" w:hAnsi="Calibri" w:cs="Calibri"/>
        </w:rPr>
        <w:t xml:space="preserve">information, CDR performed by those subscribers like voice call, data event, </w:t>
      </w:r>
      <w:r w:rsidR="00FE2BEF">
        <w:rPr>
          <w:rFonts w:ascii="Calibri" w:eastAsia="Times New Roman" w:hAnsi="Calibri" w:cs="Calibri"/>
        </w:rPr>
        <w:t>SMS</w:t>
      </w:r>
      <w:r>
        <w:rPr>
          <w:rFonts w:ascii="Calibri" w:eastAsia="Times New Roman" w:hAnsi="Calibri" w:cs="Calibri"/>
        </w:rPr>
        <w:t xml:space="preserve"> </w:t>
      </w:r>
      <w:r w:rsidRPr="0009373C">
        <w:rPr>
          <w:rFonts w:ascii="Calibri" w:eastAsia="Times New Roman" w:hAnsi="Calibri" w:cs="Calibri"/>
        </w:rPr>
        <w:t>event</w:t>
      </w:r>
      <w:r w:rsidR="00FE2BEF">
        <w:rPr>
          <w:rFonts w:ascii="Calibri" w:eastAsia="Times New Roman" w:hAnsi="Calibri" w:cs="Calibri"/>
        </w:rPr>
        <w:t xml:space="preserve"> to the call center</w:t>
      </w:r>
      <w:r w:rsidRPr="0009373C">
        <w:rPr>
          <w:rFonts w:ascii="Calibri" w:eastAsia="Times New Roman" w:hAnsi="Calibri" w:cs="Calibri"/>
        </w:rPr>
        <w:t xml:space="preserve">, </w:t>
      </w:r>
      <w:r w:rsidR="00FE2BEF">
        <w:rPr>
          <w:rFonts w:ascii="Calibri" w:eastAsia="Times New Roman" w:hAnsi="Calibri" w:cs="Calibri"/>
        </w:rPr>
        <w:t xml:space="preserve">Premium </w:t>
      </w:r>
      <w:r w:rsidRPr="0009373C">
        <w:rPr>
          <w:rFonts w:ascii="Calibri" w:eastAsia="Times New Roman" w:hAnsi="Calibri" w:cs="Calibri"/>
        </w:rPr>
        <w:t xml:space="preserve">payments history, billing </w:t>
      </w:r>
      <w:r w:rsidR="00FE2BEF">
        <w:rPr>
          <w:rFonts w:ascii="Calibri" w:eastAsia="Times New Roman" w:hAnsi="Calibri" w:cs="Calibri"/>
        </w:rPr>
        <w:t>Forecasting</w:t>
      </w:r>
      <w:r w:rsidRPr="0009373C">
        <w:rPr>
          <w:rFonts w:ascii="Calibri" w:eastAsia="Times New Roman" w:hAnsi="Calibri" w:cs="Calibri"/>
        </w:rPr>
        <w:t>, charging details. It covered both</w:t>
      </w:r>
    </w:p>
    <w:p w14:paraId="6D0429DB" w14:textId="237F1B29" w:rsidR="000E6EDA" w:rsidRDefault="0009373C" w:rsidP="0009373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09373C">
        <w:rPr>
          <w:rFonts w:ascii="Calibri" w:eastAsia="Times New Roman" w:hAnsi="Calibri" w:cs="Calibri"/>
        </w:rPr>
        <w:t xml:space="preserve">TAPIN i.e. </w:t>
      </w:r>
      <w:r w:rsidR="00C57FDE">
        <w:rPr>
          <w:rFonts w:ascii="Calibri" w:eastAsia="Times New Roman" w:hAnsi="Calibri" w:cs="Calibri"/>
        </w:rPr>
        <w:t>external</w:t>
      </w:r>
      <w:r w:rsidR="00FE2BEF">
        <w:rPr>
          <w:rFonts w:ascii="Calibri" w:eastAsia="Times New Roman" w:hAnsi="Calibri" w:cs="Calibri"/>
        </w:rPr>
        <w:t xml:space="preserve"> mail Click in the website</w:t>
      </w:r>
      <w:r w:rsidRPr="0009373C">
        <w:rPr>
          <w:rFonts w:ascii="Calibri" w:eastAsia="Times New Roman" w:hAnsi="Calibri" w:cs="Calibri"/>
        </w:rPr>
        <w:t xml:space="preserve"> and TAPOUT i.e. </w:t>
      </w:r>
      <w:r w:rsidR="00FE2BEF">
        <w:rPr>
          <w:rFonts w:ascii="Calibri" w:eastAsia="Times New Roman" w:hAnsi="Calibri" w:cs="Calibri"/>
        </w:rPr>
        <w:t>Click by the app.</w:t>
      </w:r>
    </w:p>
    <w:p w14:paraId="1B87F0A3" w14:textId="77777777" w:rsidR="0009373C" w:rsidRDefault="0009373C" w:rsidP="0009373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</w:p>
    <w:p w14:paraId="1F0224FC" w14:textId="01367391" w:rsidR="000E6EDA" w:rsidRDefault="000E6EDA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BI platform is solely responsible to collect, build and track all </w:t>
      </w:r>
      <w:r w:rsidR="0009373C">
        <w:rPr>
          <w:rFonts w:ascii="Calibri" w:eastAsia="Times New Roman" w:hAnsi="Calibri" w:cs="Calibri"/>
        </w:rPr>
        <w:t>the KPIs related to call log</w:t>
      </w:r>
      <w:r w:rsidR="00FE2BEF">
        <w:rPr>
          <w:rFonts w:ascii="Calibri" w:eastAsia="Times New Roman" w:hAnsi="Calibri" w:cs="Calibri"/>
        </w:rPr>
        <w:t>s Raised</w:t>
      </w:r>
      <w:r w:rsidR="0009373C">
        <w:rPr>
          <w:rFonts w:ascii="Calibri" w:eastAsia="Times New Roman" w:hAnsi="Calibri" w:cs="Calibri"/>
        </w:rPr>
        <w:t xml:space="preserve"> and customer journey analytics.</w:t>
      </w:r>
    </w:p>
    <w:p w14:paraId="0E6BBF21" w14:textId="77777777" w:rsidR="001A05C4" w:rsidRPr="00144E52" w:rsidRDefault="001A05C4" w:rsidP="001A05C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</w:p>
    <w:p w14:paraId="02EAC6AA" w14:textId="77777777" w:rsidR="0009373C" w:rsidRDefault="0009373C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78513F0F" w14:textId="77777777" w:rsidR="0009373C" w:rsidRDefault="0009373C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56901D25" w14:textId="03D4085B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Roles and Responsibilities:</w:t>
      </w:r>
      <w:r w:rsidRPr="00144E52">
        <w:rPr>
          <w:rFonts w:ascii="Calibri" w:eastAsia="Times New Roman" w:hAnsi="Calibri" w:cs="Calibri"/>
        </w:rPr>
        <w:t> </w:t>
      </w:r>
    </w:p>
    <w:p w14:paraId="71BAEB35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lastRenderedPageBreak/>
        <w:t> </w:t>
      </w:r>
    </w:p>
    <w:p w14:paraId="29F5D5F7" w14:textId="7F60E30C" w:rsidR="004133DA" w:rsidRPr="001C61EF" w:rsidRDefault="004133DA" w:rsidP="001C61EF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</w:rPr>
      </w:pPr>
      <w:r w:rsidRPr="004133DA">
        <w:rPr>
          <w:rFonts w:ascii="Calibri" w:eastAsia="Times New Roman" w:hAnsi="Calibri" w:cs="Calibri"/>
        </w:rPr>
        <w:t>Bigdata Engineer role, starting with requirement analysis till loading of Fact and Aggregate tables.</w:t>
      </w:r>
    </w:p>
    <w:p w14:paraId="571E2A90" w14:textId="77777777" w:rsidR="004133DA" w:rsidRPr="0009373C" w:rsidRDefault="004133DA" w:rsidP="004133DA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b/>
          <w:bCs/>
          <w:color w:val="1F4E79" w:themeColor="accent5" w:themeShade="80"/>
        </w:rPr>
      </w:pPr>
      <w:r w:rsidRPr="0009373C">
        <w:rPr>
          <w:rFonts w:ascii="Calibri" w:eastAsia="Times New Roman" w:hAnsi="Calibri" w:cs="Calibri"/>
          <w:b/>
          <w:bCs/>
          <w:color w:val="1F4E79" w:themeColor="accent5" w:themeShade="80"/>
        </w:rPr>
        <w:t>ETL implementation by designing &amp; loading stage, DIM, Fact Tables</w:t>
      </w:r>
    </w:p>
    <w:p w14:paraId="3B53BB3E" w14:textId="77777777" w:rsidR="004133DA" w:rsidRPr="0009373C" w:rsidRDefault="004133DA" w:rsidP="004133DA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b/>
          <w:bCs/>
          <w:color w:val="1F4E79" w:themeColor="accent5" w:themeShade="80"/>
        </w:rPr>
      </w:pPr>
      <w:r w:rsidRPr="0009373C">
        <w:rPr>
          <w:rFonts w:ascii="Calibri" w:eastAsia="Times New Roman" w:hAnsi="Calibri" w:cs="Calibri"/>
          <w:b/>
          <w:bCs/>
          <w:color w:val="1F4E79" w:themeColor="accent5" w:themeShade="80"/>
        </w:rPr>
        <w:t>Responsible to design new ETL, loading into Transaction and Snapshot Fact</w:t>
      </w:r>
    </w:p>
    <w:p w14:paraId="164306B4" w14:textId="42F33E9E" w:rsidR="004133DA" w:rsidRPr="0009373C" w:rsidRDefault="004133DA" w:rsidP="004133DA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b/>
          <w:bCs/>
          <w:color w:val="1F4E79" w:themeColor="accent5" w:themeShade="80"/>
        </w:rPr>
      </w:pPr>
      <w:r w:rsidRPr="0009373C">
        <w:rPr>
          <w:rFonts w:ascii="Calibri" w:eastAsia="Times New Roman" w:hAnsi="Calibri" w:cs="Calibri"/>
          <w:b/>
          <w:bCs/>
          <w:color w:val="1F4E79" w:themeColor="accent5" w:themeShade="80"/>
        </w:rPr>
        <w:t>For new report, responsible to build ETL pipeline to load DIM, Detail Fact and Aggregate Fact Table.</w:t>
      </w:r>
    </w:p>
    <w:p w14:paraId="08B60599" w14:textId="72820429" w:rsidR="001C61EF" w:rsidRPr="00531AA8" w:rsidRDefault="001C61EF" w:rsidP="004133DA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A</w:t>
      </w:r>
      <w:r w:rsidRPr="004133DA">
        <w:rPr>
          <w:rFonts w:ascii="Calibri" w:eastAsia="Times New Roman" w:hAnsi="Calibri" w:cs="Calibri"/>
        </w:rPr>
        <w:t>nalyz</w:t>
      </w:r>
      <w:r>
        <w:rPr>
          <w:rFonts w:ascii="Calibri" w:eastAsia="Times New Roman" w:hAnsi="Calibri" w:cs="Calibri"/>
        </w:rPr>
        <w:t xml:space="preserve">e </w:t>
      </w:r>
      <w:r w:rsidRPr="004133DA">
        <w:rPr>
          <w:rFonts w:ascii="Calibri" w:eastAsia="Times New Roman" w:hAnsi="Calibri" w:cs="Calibri"/>
        </w:rPr>
        <w:t>existing HIVE scripts and apply changes</w:t>
      </w:r>
      <w:r>
        <w:rPr>
          <w:rFonts w:ascii="Calibri" w:eastAsia="Times New Roman" w:hAnsi="Calibri" w:cs="Calibri"/>
        </w:rPr>
        <w:t xml:space="preserve"> as per task requirement</w:t>
      </w:r>
    </w:p>
    <w:p w14:paraId="2464DE51" w14:textId="77777777" w:rsidR="004133DA" w:rsidRPr="004133DA" w:rsidRDefault="004133DA" w:rsidP="004133DA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</w:rPr>
      </w:pPr>
      <w:r w:rsidRPr="004133DA">
        <w:rPr>
          <w:rFonts w:ascii="Calibri" w:eastAsia="Times New Roman" w:hAnsi="Calibri" w:cs="Calibri"/>
        </w:rPr>
        <w:t>Working extensively with reporting team to understand their Data needs and then develop HIVE ETL to meet end-user requirement.</w:t>
      </w:r>
    </w:p>
    <w:p w14:paraId="50E35226" w14:textId="66C3960A" w:rsidR="00144E52" w:rsidRPr="000E6EDA" w:rsidRDefault="004133DA" w:rsidP="000E6EDA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</w:rPr>
      </w:pPr>
      <w:r w:rsidRPr="004133DA">
        <w:rPr>
          <w:rFonts w:ascii="Calibri" w:eastAsia="Times New Roman" w:hAnsi="Calibri" w:cs="Calibri"/>
        </w:rPr>
        <w:t>Bug fixing, Testing and assist other team members</w:t>
      </w:r>
    </w:p>
    <w:p w14:paraId="366102EA" w14:textId="0B30494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  <w:u w:val="single"/>
        </w:rPr>
        <w:t>Employer:</w:t>
      </w:r>
      <w:r w:rsidRPr="00144E52">
        <w:rPr>
          <w:rFonts w:ascii="Calibri" w:eastAsia="Times New Roman" w:hAnsi="Calibri" w:cs="Calibri"/>
          <w:b/>
          <w:bCs/>
        </w:rPr>
        <w:t> </w:t>
      </w:r>
      <w:r w:rsidR="00713D89">
        <w:rPr>
          <w:rFonts w:ascii="Calibri" w:eastAsia="Times New Roman" w:hAnsi="Calibri" w:cs="Calibri"/>
          <w:b/>
          <w:bCs/>
        </w:rPr>
        <w:t>ICICI</w:t>
      </w:r>
      <w:r w:rsidRPr="00144E52">
        <w:rPr>
          <w:rFonts w:ascii="Calibri" w:eastAsia="Times New Roman" w:hAnsi="Calibri" w:cs="Calibri"/>
          <w:b/>
          <w:bCs/>
        </w:rPr>
        <w:t> </w:t>
      </w:r>
      <w:r w:rsidR="001C61EF" w:rsidRPr="00144E52">
        <w:rPr>
          <w:rFonts w:ascii="Calibri" w:eastAsia="Times New Roman" w:hAnsi="Calibri" w:cs="Calibri"/>
          <w:b/>
          <w:bCs/>
        </w:rPr>
        <w:t>(</w:t>
      </w:r>
      <w:r w:rsidR="00E66294">
        <w:rPr>
          <w:rFonts w:ascii="Calibri" w:eastAsia="Times New Roman" w:hAnsi="Calibri" w:cs="Calibri"/>
        </w:rPr>
        <w:t>April</w:t>
      </w:r>
      <w:r w:rsidRPr="00144E52">
        <w:rPr>
          <w:rFonts w:ascii="Calibri" w:eastAsia="Times New Roman" w:hAnsi="Calibri" w:cs="Calibri"/>
        </w:rPr>
        <w:t xml:space="preserve"> 201</w:t>
      </w:r>
      <w:r w:rsidR="00FE2BEF">
        <w:rPr>
          <w:rFonts w:ascii="Calibri" w:eastAsia="Times New Roman" w:hAnsi="Calibri" w:cs="Calibri"/>
        </w:rPr>
        <w:t>8</w:t>
      </w:r>
      <w:r w:rsidRPr="00144E52">
        <w:rPr>
          <w:rFonts w:ascii="Calibri" w:eastAsia="Times New Roman" w:hAnsi="Calibri" w:cs="Calibri"/>
        </w:rPr>
        <w:t> - </w:t>
      </w:r>
      <w:r w:rsidR="00FE2BEF">
        <w:rPr>
          <w:rFonts w:ascii="Calibri" w:eastAsia="Times New Roman" w:hAnsi="Calibri" w:cs="Calibri"/>
        </w:rPr>
        <w:t>March</w:t>
      </w:r>
      <w:r w:rsidRPr="00144E52">
        <w:rPr>
          <w:rFonts w:ascii="Calibri" w:eastAsia="Times New Roman" w:hAnsi="Calibri" w:cs="Calibri"/>
        </w:rPr>
        <w:t xml:space="preserve"> </w:t>
      </w:r>
      <w:r w:rsidR="00FE2BEF">
        <w:rPr>
          <w:rFonts w:ascii="Calibri" w:eastAsia="Times New Roman" w:hAnsi="Calibri" w:cs="Calibri"/>
        </w:rPr>
        <w:t>2019</w:t>
      </w:r>
      <w:r w:rsidR="001C61EF" w:rsidRPr="00144E52">
        <w:rPr>
          <w:rFonts w:ascii="Calibri" w:eastAsia="Times New Roman" w:hAnsi="Calibri" w:cs="Calibri"/>
        </w:rPr>
        <w:t>)</w:t>
      </w:r>
      <w:r w:rsidRPr="00144E52">
        <w:rPr>
          <w:rFonts w:ascii="Calibri" w:eastAsia="Times New Roman" w:hAnsi="Calibri" w:cs="Calibri"/>
        </w:rPr>
        <w:t> </w:t>
      </w:r>
      <w:r w:rsidRPr="00144E52">
        <w:rPr>
          <w:rFonts w:ascii="Calibri" w:eastAsia="Times New Roman" w:hAnsi="Calibri" w:cs="Calibri"/>
          <w:b/>
          <w:bCs/>
        </w:rPr>
        <w:t>   </w:t>
      </w:r>
      <w:r w:rsidRPr="00144E52">
        <w:rPr>
          <w:rFonts w:ascii="Calibri" w:eastAsia="Times New Roman" w:hAnsi="Calibri" w:cs="Calibri"/>
        </w:rPr>
        <w:t> </w:t>
      </w:r>
    </w:p>
    <w:p w14:paraId="42B9A239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  <w:u w:val="single"/>
        </w:rPr>
        <w:t>Project 2:</w:t>
      </w:r>
      <w:r w:rsidRPr="00144E52">
        <w:rPr>
          <w:rFonts w:ascii="Calibri" w:eastAsia="Times New Roman" w:hAnsi="Calibri" w:cs="Calibri"/>
        </w:rPr>
        <w:t> </w:t>
      </w:r>
    </w:p>
    <w:p w14:paraId="66914F07" w14:textId="6BEA88B1" w:rsidR="00144E52" w:rsidRPr="00144E52" w:rsidRDefault="00144E52" w:rsidP="00144E52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Project title: </w:t>
      </w:r>
      <w:r w:rsidR="00C57FDE">
        <w:rPr>
          <w:rFonts w:ascii="Calibri" w:eastAsia="Times New Roman" w:hAnsi="Calibri" w:cs="Calibri"/>
          <w:b/>
          <w:bCs/>
        </w:rPr>
        <w:t>Lapsed Product</w:t>
      </w:r>
      <w:r w:rsidR="00713D89">
        <w:rPr>
          <w:rFonts w:ascii="Calibri" w:eastAsia="Times New Roman" w:hAnsi="Calibri" w:cs="Calibri"/>
          <w:b/>
          <w:bCs/>
        </w:rPr>
        <w:t xml:space="preserve"> And Product Affinity</w:t>
      </w:r>
      <w:r w:rsidR="000E6EDA">
        <w:rPr>
          <w:rFonts w:ascii="Calibri" w:eastAsia="Times New Roman" w:hAnsi="Calibri" w:cs="Calibri"/>
        </w:rPr>
        <w:t xml:space="preserve"> (</w:t>
      </w:r>
      <w:r w:rsidR="0009373C" w:rsidRPr="0009373C">
        <w:rPr>
          <w:rFonts w:ascii="Calibri" w:eastAsia="Times New Roman" w:hAnsi="Calibri" w:cs="Calibri"/>
          <w:b/>
          <w:bCs/>
        </w:rPr>
        <w:t>Client</w:t>
      </w:r>
      <w:r w:rsidR="0009373C">
        <w:rPr>
          <w:rFonts w:ascii="Calibri" w:eastAsia="Times New Roman" w:hAnsi="Calibri" w:cs="Calibri"/>
        </w:rPr>
        <w:t xml:space="preserve"> – </w:t>
      </w:r>
      <w:r w:rsidR="00713D89">
        <w:rPr>
          <w:rFonts w:ascii="Calibri" w:eastAsia="Times New Roman" w:hAnsi="Calibri" w:cs="Calibri"/>
          <w:b/>
          <w:bCs/>
          <w:color w:val="C00000"/>
        </w:rPr>
        <w:t>IPru Life</w:t>
      </w:r>
      <w:r w:rsidR="000E6EDA">
        <w:rPr>
          <w:rFonts w:ascii="Calibri" w:eastAsia="Times New Roman" w:hAnsi="Calibri" w:cs="Calibri"/>
        </w:rPr>
        <w:t>)</w:t>
      </w:r>
    </w:p>
    <w:p w14:paraId="6F91B614" w14:textId="77777777" w:rsidR="00144E52" w:rsidRPr="00144E52" w:rsidRDefault="00144E52" w:rsidP="00144E52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Role: </w:t>
      </w:r>
      <w:r w:rsidRPr="00E94C43">
        <w:rPr>
          <w:rFonts w:ascii="Calibri" w:eastAsia="Times New Roman" w:hAnsi="Calibri" w:cs="Calibri"/>
        </w:rPr>
        <w:t>Hadoop Developer</w:t>
      </w:r>
      <w:r w:rsidRPr="00144E52">
        <w:rPr>
          <w:rFonts w:ascii="Calibri" w:eastAsia="Times New Roman" w:hAnsi="Calibri" w:cs="Calibri"/>
        </w:rPr>
        <w:t> </w:t>
      </w:r>
    </w:p>
    <w:p w14:paraId="440304BE" w14:textId="3E5C58E6" w:rsidR="00144E52" w:rsidRPr="00144E52" w:rsidRDefault="00144E52" w:rsidP="00144E52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 xml:space="preserve">Project </w:t>
      </w:r>
      <w:r w:rsidR="001C61EF" w:rsidRPr="00144E52">
        <w:rPr>
          <w:rFonts w:ascii="Calibri" w:eastAsia="Times New Roman" w:hAnsi="Calibri" w:cs="Calibri"/>
        </w:rPr>
        <w:t>Type:</w:t>
      </w:r>
      <w:r w:rsidRPr="00144E52">
        <w:rPr>
          <w:rFonts w:ascii="Calibri" w:eastAsia="Times New Roman" w:hAnsi="Calibri" w:cs="Calibri"/>
        </w:rPr>
        <w:t> Development and Support </w:t>
      </w:r>
    </w:p>
    <w:p w14:paraId="42D9C105" w14:textId="77777777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</w:p>
    <w:p w14:paraId="36CEA80C" w14:textId="77777777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u w:val="single"/>
        </w:rPr>
        <w:t>PROJECT DESCRIPTION</w:t>
      </w:r>
      <w:r w:rsidRPr="00144E52">
        <w:rPr>
          <w:rFonts w:ascii="Calibri" w:eastAsia="Times New Roman" w:hAnsi="Calibri" w:cs="Calibri"/>
        </w:rPr>
        <w:t> </w:t>
      </w:r>
    </w:p>
    <w:p w14:paraId="311195EC" w14:textId="77777777" w:rsidR="00144E52" w:rsidRPr="00144E52" w:rsidRDefault="00144E52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</w:p>
    <w:p w14:paraId="0AB1561B" w14:textId="3B4FDCDD" w:rsidR="00144E52" w:rsidRDefault="004133DA" w:rsidP="00144E5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Verdana" w:hAnsi="Verdana" w:cs="Verdana"/>
          <w:color w:val="00000A"/>
          <w:sz w:val="18"/>
          <w:szCs w:val="18"/>
        </w:rPr>
        <w:t>Log files generated by select</w:t>
      </w:r>
      <w:r w:rsidR="00333D1D">
        <w:rPr>
          <w:rFonts w:ascii="Verdana" w:hAnsi="Verdana" w:cs="Verdana"/>
          <w:color w:val="00000A"/>
          <w:sz w:val="18"/>
          <w:szCs w:val="18"/>
        </w:rPr>
        <w:t>ed Portfolios</w:t>
      </w:r>
      <w:r>
        <w:rPr>
          <w:rFonts w:ascii="Verdana" w:hAnsi="Verdana" w:cs="Verdana"/>
          <w:color w:val="00000A"/>
          <w:sz w:val="18"/>
          <w:szCs w:val="18"/>
        </w:rPr>
        <w:t xml:space="preserve"> a</w:t>
      </w:r>
      <w:r w:rsidR="00333D1D">
        <w:rPr>
          <w:rFonts w:ascii="Verdana" w:hAnsi="Verdana" w:cs="Verdana"/>
          <w:color w:val="00000A"/>
          <w:sz w:val="18"/>
          <w:szCs w:val="18"/>
        </w:rPr>
        <w:t>cross country</w:t>
      </w:r>
      <w:r>
        <w:rPr>
          <w:rFonts w:ascii="Verdana" w:hAnsi="Verdana" w:cs="Verdana"/>
          <w:color w:val="00000A"/>
          <w:sz w:val="18"/>
          <w:szCs w:val="18"/>
        </w:rPr>
        <w:t xml:space="preserve"> provide key information with respect to the </w:t>
      </w:r>
      <w:r w:rsidR="00333D1D">
        <w:rPr>
          <w:rFonts w:ascii="Verdana" w:hAnsi="Verdana" w:cs="Verdana"/>
          <w:color w:val="00000A"/>
          <w:sz w:val="18"/>
          <w:szCs w:val="18"/>
        </w:rPr>
        <w:t>Payment Lapsation</w:t>
      </w:r>
      <w:r>
        <w:rPr>
          <w:rFonts w:ascii="Verdana" w:hAnsi="Verdana" w:cs="Verdana"/>
          <w:color w:val="00000A"/>
          <w:sz w:val="18"/>
          <w:szCs w:val="18"/>
        </w:rPr>
        <w:t xml:space="preserve">. Each log file generated everyday has a size &gt;10 GB. These log files need to be analyzed in hadoop cluster on the key parameters provided and the captured data has to be moved to a SQL/NoSQL and ElasticSearch system for data visualization and Search purpose. The unstructured data is extracted, transformed and loaded to the </w:t>
      </w:r>
      <w:r w:rsidRPr="004133DA">
        <w:rPr>
          <w:rFonts w:ascii="Verdana" w:hAnsi="Verdana" w:cs="Verdana"/>
          <w:b/>
          <w:bCs/>
          <w:color w:val="00000A"/>
          <w:sz w:val="18"/>
          <w:szCs w:val="18"/>
        </w:rPr>
        <w:t>SQL/NoSQL Cassandra and and Hive</w:t>
      </w:r>
      <w:r>
        <w:rPr>
          <w:rFonts w:ascii="Verdana" w:hAnsi="Verdana" w:cs="Verdana"/>
          <w:color w:val="00000A"/>
          <w:sz w:val="18"/>
          <w:szCs w:val="18"/>
        </w:rPr>
        <w:t>.</w:t>
      </w:r>
      <w:r w:rsidR="00144E52" w:rsidRPr="00144E52">
        <w:rPr>
          <w:rFonts w:ascii="Calibri" w:eastAsia="Times New Roman" w:hAnsi="Calibri" w:cs="Calibri"/>
        </w:rPr>
        <w:t> </w:t>
      </w:r>
    </w:p>
    <w:p w14:paraId="5040F557" w14:textId="6287EFBE" w:rsidR="00531AA8" w:rsidRPr="00E94C43" w:rsidRDefault="00531AA8" w:rsidP="00144E52">
      <w:p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</w:rPr>
      </w:pPr>
      <w:r w:rsidRPr="00E94C43">
        <w:rPr>
          <w:rFonts w:ascii="Calibri" w:eastAsia="Times New Roman" w:hAnsi="Calibri" w:cs="Calibri"/>
          <w:color w:val="000000" w:themeColor="text1"/>
        </w:rPr>
        <w:t xml:space="preserve">This project </w:t>
      </w:r>
      <w:r w:rsidR="000E6EDA" w:rsidRPr="00E94C43">
        <w:rPr>
          <w:rFonts w:ascii="Calibri" w:eastAsia="Times New Roman" w:hAnsi="Calibri" w:cs="Calibri"/>
          <w:color w:val="000000" w:themeColor="text1"/>
        </w:rPr>
        <w:t>was responsible to</w:t>
      </w:r>
      <w:r w:rsidRPr="00E94C43">
        <w:rPr>
          <w:rFonts w:ascii="Calibri" w:eastAsia="Times New Roman" w:hAnsi="Calibri" w:cs="Calibri"/>
          <w:color w:val="000000" w:themeColor="text1"/>
        </w:rPr>
        <w:t xml:space="preserve"> prepar</w:t>
      </w:r>
      <w:r w:rsidR="000E6EDA" w:rsidRPr="00E94C43">
        <w:rPr>
          <w:rFonts w:ascii="Calibri" w:eastAsia="Times New Roman" w:hAnsi="Calibri" w:cs="Calibri"/>
          <w:color w:val="000000" w:themeColor="text1"/>
        </w:rPr>
        <w:t>e</w:t>
      </w:r>
      <w:r w:rsidRPr="00E94C43">
        <w:rPr>
          <w:rFonts w:ascii="Calibri" w:eastAsia="Times New Roman" w:hAnsi="Calibri" w:cs="Calibri"/>
          <w:color w:val="000000" w:themeColor="text1"/>
        </w:rPr>
        <w:t xml:space="preserve"> KPIs/Metrics related to </w:t>
      </w:r>
      <w:r w:rsidR="00333D1D">
        <w:rPr>
          <w:rFonts w:ascii="Calibri" w:eastAsia="Times New Roman" w:hAnsi="Calibri" w:cs="Calibri"/>
          <w:color w:val="000000" w:themeColor="text1"/>
        </w:rPr>
        <w:t>Unpaid Investments</w:t>
      </w:r>
      <w:r w:rsidRPr="00E94C43">
        <w:rPr>
          <w:rFonts w:ascii="Calibri" w:eastAsia="Times New Roman" w:hAnsi="Calibri" w:cs="Calibri"/>
          <w:color w:val="000000" w:themeColor="text1"/>
        </w:rPr>
        <w:t xml:space="preserve"> stat</w:t>
      </w:r>
      <w:r w:rsidR="000E6EDA" w:rsidRPr="00E94C43">
        <w:rPr>
          <w:rFonts w:ascii="Calibri" w:eastAsia="Times New Roman" w:hAnsi="Calibri" w:cs="Calibri"/>
          <w:color w:val="000000" w:themeColor="text1"/>
        </w:rPr>
        <w:t>istics</w:t>
      </w:r>
      <w:r w:rsidR="00333D1D">
        <w:rPr>
          <w:rFonts w:ascii="Calibri" w:eastAsia="Times New Roman" w:hAnsi="Calibri" w:cs="Calibri"/>
          <w:color w:val="000000" w:themeColor="text1"/>
        </w:rPr>
        <w:t xml:space="preserve"> across country</w:t>
      </w:r>
      <w:r w:rsidRPr="00E94C43">
        <w:rPr>
          <w:rFonts w:ascii="Calibri" w:eastAsia="Times New Roman" w:hAnsi="Calibri" w:cs="Calibri"/>
          <w:color w:val="000000" w:themeColor="text1"/>
        </w:rPr>
        <w:t>.</w:t>
      </w:r>
    </w:p>
    <w:p w14:paraId="5091B174" w14:textId="77777777" w:rsidR="000E6EDA" w:rsidRDefault="000E6EDA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</w:rPr>
      </w:pPr>
    </w:p>
    <w:p w14:paraId="6710F8E6" w14:textId="5D9FA534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Roles and Responsibilities:</w:t>
      </w:r>
      <w:r w:rsidRPr="00144E52">
        <w:rPr>
          <w:rFonts w:ascii="Calibri" w:eastAsia="Times New Roman" w:hAnsi="Calibri" w:cs="Calibri"/>
        </w:rPr>
        <w:t> </w:t>
      </w:r>
    </w:p>
    <w:p w14:paraId="112977C8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</w:p>
    <w:p w14:paraId="7EE50087" w14:textId="029B480E" w:rsidR="00144E52" w:rsidRPr="00144E52" w:rsidRDefault="00144E52" w:rsidP="00144E52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color w:val="000000"/>
        </w:rPr>
        <w:t>Consumed the</w:t>
      </w:r>
      <w:r w:rsidR="000E6EDA">
        <w:rPr>
          <w:rFonts w:ascii="Calibri" w:eastAsia="Times New Roman" w:hAnsi="Calibri" w:cs="Calibri"/>
          <w:color w:val="000000"/>
        </w:rPr>
        <w:t xml:space="preserve"> call log</w:t>
      </w:r>
      <w:r w:rsidRPr="00144E52">
        <w:rPr>
          <w:rFonts w:ascii="Calibri" w:eastAsia="Times New Roman" w:hAnsi="Calibri" w:cs="Calibri"/>
          <w:color w:val="000000"/>
        </w:rPr>
        <w:t xml:space="preserve"> data from Kafka using Apache spark.</w:t>
      </w:r>
      <w:r w:rsidRPr="00144E52">
        <w:rPr>
          <w:rFonts w:ascii="Calibri" w:eastAsia="Times New Roman" w:hAnsi="Calibri" w:cs="Calibri"/>
        </w:rPr>
        <w:t> </w:t>
      </w:r>
    </w:p>
    <w:p w14:paraId="3252492F" w14:textId="739390D0" w:rsidR="00144E52" w:rsidRPr="00144E52" w:rsidRDefault="00144E52" w:rsidP="00144E52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color w:val="000000"/>
        </w:rPr>
        <w:t>Load and transform large sets of structured, semi structured and unstructured data</w:t>
      </w:r>
      <w:r w:rsidR="000E6EDA">
        <w:rPr>
          <w:rFonts w:ascii="Calibri" w:eastAsia="Times New Roman" w:hAnsi="Calibri" w:cs="Calibri"/>
          <w:color w:val="000000"/>
        </w:rPr>
        <w:t xml:space="preserve"> using HIVE</w:t>
      </w:r>
    </w:p>
    <w:p w14:paraId="19CE5995" w14:textId="77777777" w:rsidR="00144E52" w:rsidRPr="00144E52" w:rsidRDefault="004133DA" w:rsidP="00144E52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31AA8">
        <w:rPr>
          <w:rFonts w:ascii="Calibri" w:eastAsia="Times New Roman" w:hAnsi="Calibri" w:cs="Calibri"/>
          <w:b/>
          <w:bCs/>
          <w:color w:val="000000"/>
        </w:rPr>
        <w:t>Reading and loading raw data in HIVE Tables, designing E2E pipelines and Timeseries based Data Model</w:t>
      </w:r>
      <w:r>
        <w:rPr>
          <w:rFonts w:ascii="Calibri" w:eastAsia="Times New Roman" w:hAnsi="Calibri" w:cs="Calibri"/>
          <w:color w:val="000000"/>
        </w:rPr>
        <w:t>.</w:t>
      </w:r>
    </w:p>
    <w:p w14:paraId="1C4F63E0" w14:textId="79627A77" w:rsidR="00144E52" w:rsidRPr="00144E52" w:rsidRDefault="000E6EDA" w:rsidP="00144E52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Build the call log analysis Mart where all required KPIs are integrated and loaded regularly</w:t>
      </w:r>
      <w:r w:rsidR="00144E52" w:rsidRPr="00144E52">
        <w:rPr>
          <w:rFonts w:ascii="Calibri" w:eastAsia="Times New Roman" w:hAnsi="Calibri" w:cs="Calibri"/>
          <w:color w:val="000000"/>
        </w:rPr>
        <w:t>.</w:t>
      </w:r>
      <w:r w:rsidR="00144E52" w:rsidRPr="00144E52">
        <w:rPr>
          <w:rFonts w:ascii="Calibri" w:eastAsia="Times New Roman" w:hAnsi="Calibri" w:cs="Calibri"/>
        </w:rPr>
        <w:t> </w:t>
      </w:r>
    </w:p>
    <w:p w14:paraId="2CB74B70" w14:textId="77777777" w:rsidR="00531AA8" w:rsidRPr="00531AA8" w:rsidRDefault="00144E52" w:rsidP="00E176FF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31AA8">
        <w:rPr>
          <w:rFonts w:ascii="Calibri" w:eastAsia="Times New Roman" w:hAnsi="Calibri" w:cs="Calibri"/>
          <w:b/>
          <w:bCs/>
          <w:color w:val="000000"/>
        </w:rPr>
        <w:t xml:space="preserve">Implemented Partitioning, Dynamic Partitions, </w:t>
      </w:r>
      <w:r w:rsidR="004133DA" w:rsidRPr="00531AA8">
        <w:rPr>
          <w:rFonts w:ascii="Calibri" w:eastAsia="Times New Roman" w:hAnsi="Calibri" w:cs="Calibri"/>
          <w:b/>
          <w:bCs/>
          <w:color w:val="000000"/>
        </w:rPr>
        <w:t>Transaction &amp; Snapshot Facts</w:t>
      </w:r>
      <w:r w:rsidRPr="00531AA8">
        <w:rPr>
          <w:rFonts w:ascii="Calibri" w:eastAsia="Times New Roman" w:hAnsi="Calibri" w:cs="Calibri"/>
          <w:b/>
          <w:bCs/>
          <w:color w:val="000000"/>
        </w:rPr>
        <w:t xml:space="preserve"> in Hive</w:t>
      </w:r>
      <w:r w:rsidRPr="00531AA8">
        <w:rPr>
          <w:rFonts w:ascii="Calibri" w:eastAsia="Times New Roman" w:hAnsi="Calibri" w:cs="Calibri"/>
          <w:color w:val="000000"/>
        </w:rPr>
        <w:t>.</w:t>
      </w:r>
    </w:p>
    <w:p w14:paraId="0ED5D0F8" w14:textId="77777777" w:rsidR="00144E52" w:rsidRPr="00144E52" w:rsidRDefault="00144E52" w:rsidP="00144E52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color w:val="000000"/>
        </w:rPr>
        <w:t>Cluster co-ordination services through Zookeeper.</w:t>
      </w:r>
      <w:r w:rsidRPr="00144E52">
        <w:rPr>
          <w:rFonts w:ascii="Calibri" w:eastAsia="Times New Roman" w:hAnsi="Calibri" w:cs="Calibri"/>
        </w:rPr>
        <w:t> </w:t>
      </w:r>
    </w:p>
    <w:p w14:paraId="3BBE864C" w14:textId="77777777" w:rsidR="00144E52" w:rsidRPr="00144E52" w:rsidRDefault="00144E52" w:rsidP="00144E52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31AA8">
        <w:rPr>
          <w:rFonts w:ascii="Calibri" w:eastAsia="Times New Roman" w:hAnsi="Calibri" w:cs="Calibri"/>
          <w:b/>
          <w:bCs/>
          <w:color w:val="000000"/>
        </w:rPr>
        <w:t>Analyzed large amount of data</w:t>
      </w:r>
      <w:r w:rsidRPr="00531AA8">
        <w:rPr>
          <w:rFonts w:ascii="Calibri" w:eastAsia="Times New Roman" w:hAnsi="Calibri" w:cs="Calibri"/>
          <w:b/>
          <w:bCs/>
        </w:rPr>
        <w:t> sets to determine optimal way to aggregate and report on it</w:t>
      </w:r>
      <w:r w:rsidRPr="00144E52">
        <w:rPr>
          <w:rFonts w:ascii="Calibri" w:eastAsia="Times New Roman" w:hAnsi="Calibri" w:cs="Calibri"/>
        </w:rPr>
        <w:t>. </w:t>
      </w:r>
    </w:p>
    <w:p w14:paraId="5C6CCA47" w14:textId="361D57B0" w:rsidR="001C61EF" w:rsidRDefault="001C61EF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</w:rPr>
      </w:pPr>
    </w:p>
    <w:p w14:paraId="1EB9D514" w14:textId="5A302772" w:rsidR="00B7358C" w:rsidRDefault="00B7358C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</w:rPr>
      </w:pPr>
    </w:p>
    <w:p w14:paraId="04662FB0" w14:textId="5F401C4C" w:rsidR="00B7358C" w:rsidRDefault="00B7358C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</w:rPr>
      </w:pPr>
    </w:p>
    <w:p w14:paraId="280C0E7A" w14:textId="770F0178" w:rsidR="00144E52" w:rsidRPr="00144E52" w:rsidRDefault="00144E52" w:rsidP="00144E52">
      <w:pPr>
        <w:shd w:val="clear" w:color="auto" w:fill="C0C0C0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b/>
          <w:bCs/>
        </w:rPr>
        <w:t>EDUCATIONAL QUALIFICATION</w:t>
      </w:r>
      <w:r w:rsidRPr="00144E52">
        <w:rPr>
          <w:rFonts w:ascii="Calibri" w:eastAsia="Times New Roman" w:hAnsi="Calibri" w:cs="Calibri"/>
        </w:rPr>
        <w:t> </w:t>
      </w:r>
    </w:p>
    <w:p w14:paraId="71942101" w14:textId="77777777" w:rsidR="00144E52" w:rsidRPr="00144E52" w:rsidRDefault="00144E52" w:rsidP="00144E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</w:rPr>
        <w:t> </w:t>
      </w:r>
    </w:p>
    <w:p w14:paraId="5AC31687" w14:textId="3B16A1FD" w:rsidR="00DE37B8" w:rsidRPr="00DE37B8" w:rsidRDefault="00144E52" w:rsidP="001C61E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144E52">
        <w:rPr>
          <w:rFonts w:ascii="Calibri" w:eastAsia="Times New Roman" w:hAnsi="Calibri" w:cs="Calibri"/>
          <w:color w:val="000000"/>
        </w:rPr>
        <w:t>Completed</w:t>
      </w:r>
      <w:r w:rsidR="00A91A18" w:rsidRPr="00144E52">
        <w:rPr>
          <w:rFonts w:ascii="Calibri" w:eastAsia="Times New Roman" w:hAnsi="Calibri" w:cs="Calibri"/>
          <w:color w:val="000000"/>
        </w:rPr>
        <w:t> </w:t>
      </w:r>
      <w:r w:rsidR="00A91A18">
        <w:rPr>
          <w:rFonts w:ascii="Calibri" w:eastAsia="Times New Roman" w:hAnsi="Calibri" w:cs="Calibri"/>
          <w:b/>
          <w:bCs/>
          <w:color w:val="000000"/>
        </w:rPr>
        <w:t xml:space="preserve">Bachelor in Computer Application </w:t>
      </w:r>
      <w:r w:rsidRPr="00144E52">
        <w:rPr>
          <w:rFonts w:ascii="Calibri" w:eastAsia="Times New Roman" w:hAnsi="Calibri" w:cs="Calibri"/>
          <w:color w:val="000000"/>
        </w:rPr>
        <w:t xml:space="preserve">in the year </w:t>
      </w:r>
      <w:r w:rsidR="00E001FF" w:rsidRPr="00A91A18">
        <w:rPr>
          <w:rFonts w:ascii="Calibri" w:eastAsia="Times New Roman" w:hAnsi="Calibri" w:cs="Calibri"/>
          <w:b/>
          <w:color w:val="000000"/>
        </w:rPr>
        <w:t>201</w:t>
      </w:r>
      <w:r w:rsidR="00E16FA2" w:rsidRPr="00A91A18">
        <w:rPr>
          <w:rFonts w:ascii="Calibri" w:eastAsia="Times New Roman" w:hAnsi="Calibri" w:cs="Calibri"/>
          <w:b/>
          <w:color w:val="000000"/>
        </w:rPr>
        <w:t>6</w:t>
      </w:r>
      <w:r w:rsidR="00A91A18">
        <w:rPr>
          <w:rFonts w:ascii="Calibri" w:eastAsia="Times New Roman" w:hAnsi="Calibri" w:cs="Calibri"/>
          <w:color w:val="000000"/>
        </w:rPr>
        <w:t xml:space="preserve"> And </w:t>
      </w:r>
      <w:r w:rsidR="00A91A18" w:rsidRPr="00A91A18">
        <w:rPr>
          <w:rFonts w:ascii="Calibri" w:eastAsia="Times New Roman" w:hAnsi="Calibri" w:cs="Calibri"/>
          <w:b/>
          <w:color w:val="000000"/>
        </w:rPr>
        <w:t xml:space="preserve">Post Graduate Diploma In Management </w:t>
      </w:r>
      <w:r w:rsidR="00A91A18" w:rsidRPr="00A91A18">
        <w:rPr>
          <w:rFonts w:ascii="Calibri" w:eastAsia="Times New Roman" w:hAnsi="Calibri" w:cs="Calibri"/>
          <w:color w:val="000000"/>
        </w:rPr>
        <w:t>in</w:t>
      </w:r>
      <w:r w:rsidR="00A91A18" w:rsidRPr="00A91A18">
        <w:rPr>
          <w:rFonts w:ascii="Calibri" w:eastAsia="Times New Roman" w:hAnsi="Calibri" w:cs="Calibri"/>
          <w:b/>
          <w:color w:val="000000"/>
        </w:rPr>
        <w:t xml:space="preserve"> 2018</w:t>
      </w:r>
      <w:r w:rsidR="00A91A18">
        <w:rPr>
          <w:rFonts w:ascii="Calibri" w:eastAsia="Times New Roman" w:hAnsi="Calibri" w:cs="Calibri"/>
          <w:color w:val="000000"/>
        </w:rPr>
        <w:t>.</w:t>
      </w:r>
    </w:p>
    <w:p w14:paraId="09D903BB" w14:textId="77777777" w:rsidR="001C61EF" w:rsidRDefault="001C61EF" w:rsidP="001C61E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14:paraId="5CB11C0A" w14:textId="3C67ABDB" w:rsidR="00B53A78" w:rsidRDefault="001C61EF" w:rsidP="00C51093">
      <w:pPr>
        <w:spacing w:after="0" w:line="240" w:lineRule="auto"/>
        <w:jc w:val="both"/>
        <w:textAlignment w:val="baseline"/>
      </w:pPr>
      <w:r w:rsidRPr="001C61EF">
        <w:rPr>
          <w:rFonts w:ascii="Calibri" w:eastAsia="Times New Roman" w:hAnsi="Calibri" w:cs="Calibri"/>
          <w:b/>
          <w:bCs/>
          <w:color w:val="000000" w:themeColor="text1"/>
          <w:highlight w:val="lightGray"/>
        </w:rPr>
        <w:t>Date of</w:t>
      </w:r>
      <w:r w:rsidR="00DE37B8" w:rsidRPr="001C61EF">
        <w:rPr>
          <w:rFonts w:ascii="Calibri" w:eastAsia="Times New Roman" w:hAnsi="Calibri" w:cs="Calibri"/>
          <w:b/>
          <w:bCs/>
          <w:color w:val="000000" w:themeColor="text1"/>
          <w:highlight w:val="lightGray"/>
        </w:rPr>
        <w:t xml:space="preserve"> Birth</w:t>
      </w:r>
      <w:r w:rsidR="00B85015" w:rsidRPr="001C61EF">
        <w:rPr>
          <w:rFonts w:ascii="Calibri" w:eastAsia="Times New Roman" w:hAnsi="Calibri" w:cs="Calibri"/>
          <w:b/>
          <w:bCs/>
          <w:color w:val="000000" w:themeColor="text1"/>
          <w:highlight w:val="lightGray"/>
        </w:rPr>
        <w:t>-</w:t>
      </w:r>
      <w:r w:rsidR="00A91A18">
        <w:rPr>
          <w:rFonts w:ascii="Calibri" w:eastAsia="Times New Roman" w:hAnsi="Calibri" w:cs="Calibri"/>
          <w:b/>
          <w:bCs/>
          <w:color w:val="000000" w:themeColor="text1"/>
          <w:highlight w:val="lightGray"/>
        </w:rPr>
        <w:t xml:space="preserve"> 07/04/1995</w:t>
      </w:r>
      <w:r w:rsidR="00144E52" w:rsidRPr="001C61EF">
        <w:rPr>
          <w:rFonts w:ascii="Calibri" w:eastAsia="Times New Roman" w:hAnsi="Calibri" w:cs="Calibri"/>
          <w:b/>
          <w:bCs/>
          <w:color w:val="000000" w:themeColor="text1"/>
        </w:rPr>
        <w:t> </w:t>
      </w:r>
    </w:p>
    <w:sectPr w:rsidR="00B53A78" w:rsidSect="00FD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5E0"/>
    <w:multiLevelType w:val="multilevel"/>
    <w:tmpl w:val="859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722C81"/>
    <w:multiLevelType w:val="multilevel"/>
    <w:tmpl w:val="FBF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C272B7"/>
    <w:multiLevelType w:val="multilevel"/>
    <w:tmpl w:val="73EC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ED32C9"/>
    <w:multiLevelType w:val="multilevel"/>
    <w:tmpl w:val="196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33025A"/>
    <w:multiLevelType w:val="multilevel"/>
    <w:tmpl w:val="ECF4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86619C"/>
    <w:multiLevelType w:val="multilevel"/>
    <w:tmpl w:val="D63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962473"/>
    <w:multiLevelType w:val="hybridMultilevel"/>
    <w:tmpl w:val="F944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76D4B"/>
    <w:multiLevelType w:val="multilevel"/>
    <w:tmpl w:val="2A1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DE5D46"/>
    <w:multiLevelType w:val="multilevel"/>
    <w:tmpl w:val="047A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725F66"/>
    <w:multiLevelType w:val="multilevel"/>
    <w:tmpl w:val="3F5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D42B6A"/>
    <w:multiLevelType w:val="multilevel"/>
    <w:tmpl w:val="6B1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52973A6"/>
    <w:multiLevelType w:val="multilevel"/>
    <w:tmpl w:val="FDE8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2330F6"/>
    <w:multiLevelType w:val="multilevel"/>
    <w:tmpl w:val="224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12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4E52"/>
    <w:rsid w:val="0009373C"/>
    <w:rsid w:val="000E6EDA"/>
    <w:rsid w:val="00144E52"/>
    <w:rsid w:val="0018328E"/>
    <w:rsid w:val="001A05C4"/>
    <w:rsid w:val="001C61EF"/>
    <w:rsid w:val="00333D1D"/>
    <w:rsid w:val="004133DA"/>
    <w:rsid w:val="004A199D"/>
    <w:rsid w:val="004B4B99"/>
    <w:rsid w:val="00531AA8"/>
    <w:rsid w:val="00713D89"/>
    <w:rsid w:val="0072157E"/>
    <w:rsid w:val="007F5DFD"/>
    <w:rsid w:val="00827560"/>
    <w:rsid w:val="008A75C2"/>
    <w:rsid w:val="008C2189"/>
    <w:rsid w:val="00912EF2"/>
    <w:rsid w:val="009E1BAC"/>
    <w:rsid w:val="00A91A18"/>
    <w:rsid w:val="00AB1113"/>
    <w:rsid w:val="00AD60EF"/>
    <w:rsid w:val="00B53A78"/>
    <w:rsid w:val="00B7358C"/>
    <w:rsid w:val="00B85015"/>
    <w:rsid w:val="00C51093"/>
    <w:rsid w:val="00C57FDE"/>
    <w:rsid w:val="00CE39E7"/>
    <w:rsid w:val="00D44F56"/>
    <w:rsid w:val="00DE37B8"/>
    <w:rsid w:val="00E001FF"/>
    <w:rsid w:val="00E16FA2"/>
    <w:rsid w:val="00E66294"/>
    <w:rsid w:val="00E94C43"/>
    <w:rsid w:val="00FD025F"/>
    <w:rsid w:val="00FE2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0ED5"/>
  <w15:docId w15:val="{D9F07B53-0630-47B2-8C06-A5152C2D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4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4E52"/>
  </w:style>
  <w:style w:type="character" w:customStyle="1" w:styleId="eop">
    <w:name w:val="eop"/>
    <w:basedOn w:val="DefaultParagraphFont"/>
    <w:rsid w:val="00144E52"/>
  </w:style>
  <w:style w:type="paragraph" w:styleId="ListParagraph">
    <w:name w:val="List Paragraph"/>
    <w:basedOn w:val="Normal"/>
    <w:uiPriority w:val="34"/>
    <w:qFormat/>
    <w:rsid w:val="00413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57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Mahapatra</dc:creator>
  <cp:keywords/>
  <dc:description/>
  <cp:lastModifiedBy>Administrator</cp:lastModifiedBy>
  <cp:revision>10</cp:revision>
  <dcterms:created xsi:type="dcterms:W3CDTF">2020-07-22T16:35:00Z</dcterms:created>
  <dcterms:modified xsi:type="dcterms:W3CDTF">2020-08-24T06:28:00Z</dcterms:modified>
</cp:coreProperties>
</file>