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jectTitle"/>
        <w:keepNext/>
      </w:pPr>
      <w:r>
        <w:t>Power BI - Inventory ABC Analysis</w:t>
      </w:r>
    </w:p>
    <w:p>
      <w:pPr>
        <w:pStyle w:val="ProjectSubtitle"/>
      </w:pPr>
      <w:r>
        <w:t>Warmehands Logistics case study and build documentation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Tool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Power BI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Analysis focus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Inventory value, turnover, revenue, and ABC/Pareto classification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Methods used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Power Query, data modeling, DAX, dashboard design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Evidence included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57 process and dashboard figures</w:t>
            </w:r>
          </w:p>
        </w:tc>
      </w:tr>
    </w:tbl>
    <w:p/>
    <w:p>
      <w:pPr>
        <w:pStyle w:val="Heading1"/>
      </w:pPr>
      <w:r>
        <w:t>Project Overview</w:t>
      </w:r>
    </w:p>
    <w:p>
      <w:pPr/>
      <w:r>
        <w:t>This project analyses the inventory of Warmehands Logistics, a fictional retailer, to determine which products drive the business and how stock should be managed. Raw data was imported and cleaned in Power Query, structured into a relational data model, enriched with DAX measures and calculated columns, and surfaced through an interactive Power BI dashboard.</w:t>
      </w:r>
    </w:p>
    <w:p>
      <w:pPr/>
      <w:r>
        <w:t>The core technique is ABC (Pareto) analysis: products are ranked by their cumulative share of 2021 revenue and classified into Class A (high value), Class B (medium value) and Class C (low value), so purchasing and inventory effort can be focused where it matters most. The analysis also covers cost of goods sold (COGS), profitability, year-over-year sales trends, inventory turnover and order geography.</w:t>
      </w:r>
    </w:p>
    <w:p>
      <w:pPr>
        <w:pStyle w:val="Heading2"/>
      </w:pPr>
      <w:r>
        <w:t>Data Sources</w:t>
      </w:r>
    </w:p>
    <w:p>
      <w:pPr/>
      <w:r>
        <w:t>Six related tables were used: Stock (product master), Price (retail price), Categories (product category), Costs (raw material, labour, equipment rent), Orders (transactions with quantity, country and invoice date) and Customer.</w:t>
      </w:r>
    </w:p>
    <w:p>
      <w:pPr>
        <w:pStyle w:val="Heading2"/>
      </w:pPr>
      <w:r>
        <w:t>Tools &amp; Techniques</w:t>
      </w:r>
    </w:p>
    <w:p>
      <w:pPr/>
      <w:r>
        <w:t>Power BI Desktop · Power Query (ETL) · Star-schema data modeling · DAX calculated columns and tables (CALCULATE, FILTER, SELECTCOLUMNS, EARLIER, VAR/RETURN, nested IF) · ABC/Pareto classification · KPI cards, Pareto curve, bar/column charts, map and table visuals.</w:t>
      </w:r>
    </w:p>
    <w:p>
      <w:pPr>
        <w:pStyle w:val="Heading1"/>
      </w:pPr>
      <w:r>
        <w:t>1. Data Import &amp; Preparation (Power Query)</w:t>
      </w:r>
    </w:p>
    <w:p>
      <w:pPr/>
      <w:r>
        <w:t>Imported the Warmehands Logistics data from excel sheet to power query editor.</w:t>
      </w:r>
    </w:p>
    <w:p>
      <w:pPr/>
      <w:r>
        <w:t>In Price table, changed the first row as header.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978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</w:t>
      </w:r>
    </w:p>
    <w:p>
      <w:pPr/>
      <w:r>
        <w:t>Step 3. For all the tables checked for missing values and errors using View – column quality.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163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3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807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90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</w:t>
      </w:r>
    </w:p>
    <w:p>
      <w:pPr/>
      <w:r>
        <w:t>Step 4. Merging the price to stock table.</w:t>
      </w:r>
    </w:p>
    <w:p>
      <w:pPr/>
      <w:r>
        <w:t>Selected SKU-ID from stock and ID from Price table , used left outer join to merge the tables.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35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</w:t>
      </w:r>
    </w:p>
    <w:p>
      <w:pPr/>
      <w:r>
        <w:t>Step 5. Expanded the price column.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072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23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</w:t>
      </w:r>
    </w:p>
    <w:p>
      <w:pPr/>
      <w:r>
        <w:t>Step 6. After Merging the tables I got 199 rows in total, removed duplicates from the table using remove duplicates by right clicking the column.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18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</w:t>
      </w:r>
    </w:p>
    <w:p>
      <w:pPr/>
      <w:r>
        <w:t>Step 7. Visualization to see each item’s precise value of quantity, 2020 units sold, retail price.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555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</w:t>
      </w:r>
    </w:p>
    <w:p>
      <w:pPr/>
      <w:r>
        <w:t>Step 8. Retail price for red dragonfly helicopter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537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</w:t>
      </w:r>
    </w:p>
    <w:p>
      <w:pPr/>
      <w:r>
        <w:t>Step 9. Imported categories file to power query editor, In category column "home accessories" and toys was given, replaced the values from home ace to home accessories. Toys to toys &amp; accessories.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996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8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269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</w:t>
      </w:r>
    </w:p>
    <w:p>
      <w:pPr>
        <w:pStyle w:val="Heading1"/>
      </w:pPr>
      <w:r>
        <w:t>2. Data Modeling</w:t>
      </w:r>
    </w:p>
    <w:p>
      <w:pPr/>
      <w:r>
        <w:t>Step 10. Data modeling.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53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98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</w:t>
      </w:r>
    </w:p>
    <w:p>
      <w:pPr/>
      <w:r>
        <w:t>Step 11. Proportion of total quantity of sales in Spain corresponding to decorations 19.72%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579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71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</w:t>
      </w:r>
    </w:p>
    <w:p>
      <w:pPr/>
      <w:r>
        <w:t>Step 12. In cost table removed duplicates from SKU column, in factory_equipment_rent column header replaced the from  .. to 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438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18</w:t>
      </w:r>
    </w:p>
    <w:p>
      <w:pPr>
        <w:pStyle w:val="Heading1"/>
      </w:pPr>
      <w:r>
        <w:t>3. Cost, Revenue &amp; Profit Analysis</w:t>
      </w:r>
    </w:p>
    <w:p>
      <w:pPr/>
      <w:r>
        <w:t>Step 13. Created calculated column, clicked add column – created column - COGS = raw_material + factory_labor + factory_equipment_rent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71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19</w:t>
      </w:r>
    </w:p>
    <w:p>
      <w:pPr/>
      <w:r>
        <w:t>Step 14. Merged COGS  column, into stock table.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441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20</w:t>
      </w:r>
    </w:p>
    <w:p>
      <w:pPr/>
      <w:r>
        <w:t>Step 15. COGS, Revenue and Profit. Added stacked bar chart to visual. Added category to y axis and average of cogs.</w:t>
      </w:r>
    </w:p>
    <w:p>
      <w:pPr/>
      <w:r>
        <w:t>To answer the question – avg of COGS in category home acc is $ 4.7718.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981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21</w:t>
      </w:r>
    </w:p>
    <w:p>
      <w:pPr/>
      <w:r>
        <w:t>Step 16. Created calculated columns for revenue 2020 and profit 2020 in stock table.</w:t>
      </w:r>
    </w:p>
    <w:p>
      <w:pPr>
        <w:pStyle w:val="ListBullet"/>
      </w:pPr>
      <w:r>
        <w:t>Revenue_2020 = 2020_units_sold * Retail_Price.</w:t>
      </w:r>
    </w:p>
    <w:p>
      <w:pPr>
        <w:pStyle w:val="ListBullet"/>
      </w:pPr>
      <w:r>
        <w:t>Profit_2020 = Revenue_2020 - 2020_units_sold * COGS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192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22</w:t>
      </w:r>
    </w:p>
    <w:p>
      <w:pPr/>
      <w:r>
        <w:t>Step 17. Category that generates more profit in 2020 will be Home Accessories which is $ 110,007.48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34639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63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23</w:t>
      </w:r>
    </w:p>
    <w:p>
      <w:pPr>
        <w:pStyle w:val="Heading1"/>
      </w:pPr>
      <w:r>
        <w:t>4. Sales Trend Analysis</w:t>
      </w:r>
    </w:p>
    <w:p>
      <w:pPr>
        <w:pStyle w:val="CodeBlock"/>
        <w:shd w:fill="F6F8FA"/>
        <w:ind w:left="259" w:right="259"/>
      </w:pPr>
      <w:r>
        <w:t>Step 18. Created a calculated column called year. Year = orders.[invoice.date] .[year]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15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24</w:t>
      </w:r>
    </w:p>
    <w:p>
      <w:pPr/>
      <w:r>
        <w:t>Step 19. To find the total orders, created a new column in stock table,</w:t>
      </w:r>
    </w:p>
    <w:p>
      <w:pPr>
        <w:pStyle w:val="CodeBlock"/>
        <w:shd w:fill="F6F8FA"/>
        <w:ind w:left="259" w:right="259"/>
      </w:pPr>
      <w:r>
        <w:t>Total_orders = CALCULATE(sum(Orders[Quantity]),FILTER( Orders, Stock[SKU-ID] = Orders[SKU] ))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906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25</w:t>
      </w:r>
    </w:p>
    <w:p>
      <w:pPr/>
      <w:r>
        <w:t>Step 20. Calculated 2 columns, for quantity 2021 and 2022.</w:t>
      </w:r>
    </w:p>
    <w:p>
      <w:pPr>
        <w:pStyle w:val="CodeBlock"/>
        <w:shd w:fill="F6F8FA"/>
        <w:ind w:left="259" w:right="259"/>
      </w:pPr>
      <w:r>
        <w:t>Quantity_2021 = CALCULATE(sum(Orders[Quantity]), FILTER(Orders,Orders[SKU] = Stock[SKU-ID] &amp;&amp; Orders[Year]=2021))</w:t>
      </w:r>
    </w:p>
    <w:p>
      <w:pPr>
        <w:pStyle w:val="CodeBlock"/>
        <w:shd w:fill="F6F8FA"/>
        <w:ind w:left="259" w:right="259"/>
      </w:pPr>
      <w:r>
        <w:t>Quantity_2022 = CALCULATE(sum(Orders[Quantity]), FILTER(Orders,Orders[SKU] = Stock[SKU-ID] &amp;&amp; Orders[Year]=2022))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372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26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115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27</w:t>
      </w:r>
    </w:p>
    <w:p>
      <w:pPr/>
      <w:r>
        <w:t>Step 21. Total quantity of order by year. 2021 has more sales than 2022.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488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28</w:t>
      </w:r>
    </w:p>
    <w:p>
      <w:pPr/>
      <w:r>
        <w:t>Step 22. Percentage of highest sold item,  - Grow A FLYTRAP OR SUNFLOWER IN TIN , which is 10.85%.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36500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5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29</w:t>
      </w:r>
    </w:p>
    <w:p>
      <w:pPr>
        <w:pStyle w:val="Heading1"/>
      </w:pPr>
      <w:r>
        <w:t>5. Inventory Turnover</w:t>
      </w:r>
    </w:p>
    <w:p>
      <w:pPr/>
      <w:r>
        <w:t>Step 23. Inventory Turnover</w:t>
      </w:r>
    </w:p>
    <w:p>
      <w:pPr/>
      <w:r>
        <w:t>Created a new table using DAX selectcolumns function.</w:t>
      </w:r>
    </w:p>
    <w:p>
      <w:pPr>
        <w:pStyle w:val="CodeBlock"/>
        <w:shd w:fill="F6F8FA"/>
        <w:ind w:left="259" w:right="259"/>
      </w:pPr>
      <w:r>
        <w:t>Turnover = SELECTCOLUMNS(Stock,"SKU-ID", Stock [SKU-ID],"Description",stock[DESCRIPTION],"2021_start_stock",Stock[2021_start_stock],"Quantity_2021",Stock[Quantity_2021],"COGS",Stock[COGS])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124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30</w:t>
      </w:r>
    </w:p>
    <w:p>
      <w:pPr/>
      <w:r>
        <w:t>Step 24. Added  3 calculated columns, 2021_Endstock, Average_ Inventory, Inventory_turnover  to the Turnover Table.</w:t>
      </w:r>
    </w:p>
    <w:p>
      <w:pPr>
        <w:pStyle w:val="ListBullet"/>
      </w:pPr>
      <w:r>
        <w:t>Column 2021_Endstock = Turnover[2021_start_stock] - Turnover[Quantity_2021]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10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31</w:t>
      </w:r>
    </w:p>
    <w:p>
      <w:pPr>
        <w:pStyle w:val="ListBullet"/>
      </w:pPr>
      <w:r>
        <w:t>Column Avg_Inventory = Avg_Inventory =</w:t>
      </w:r>
    </w:p>
    <w:p>
      <w:pPr>
        <w:pStyle w:val="CodeBlock"/>
        <w:shd w:fill="F6F8FA"/>
        <w:ind w:left="259" w:right="259"/>
      </w:pPr>
      <w:r>
        <w:t>VAR StartingValue = Turnover[2021_start_stock] * Turnover[COGS]</w:t>
      </w:r>
    </w:p>
    <w:p>
      <w:pPr>
        <w:pStyle w:val="CodeBlock"/>
        <w:shd w:fill="F6F8FA"/>
        <w:ind w:left="259" w:right="259"/>
      </w:pPr>
      <w:r>
        <w:t>VAR EndingValue = Turnover[2021_Endstock] * Turnover[COGS]</w:t>
      </w:r>
    </w:p>
    <w:p>
      <w:pPr>
        <w:pStyle w:val="CodeBlock"/>
        <w:shd w:fill="F6F8FA"/>
        <w:ind w:left="259" w:right="259"/>
      </w:pPr>
      <w:r>
        <w:t>RETURN</w:t>
      </w:r>
    </w:p>
    <w:p>
      <w:pPr/>
      <w:r>
        <w:t>(StartingValue + EndingValue) / 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77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32</w:t>
      </w:r>
    </w:p>
    <w:p>
      <w:pPr>
        <w:pStyle w:val="ListBullet"/>
      </w:pPr>
      <w:r>
        <w:t>Column Inventory _Turnover = (Turnover [Quantity_2021] * Turnover[COGS]) / Turnover[Avg_Inventory]</w:t>
      </w:r>
    </w:p>
    <w:p>
      <w:pPr/>
      <w:r>
        <w:t>Step 25. Highest value inventory - DOUGHNUT LIP GLOSS – 1.97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859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33</w:t>
      </w:r>
    </w:p>
    <w:p>
      <w:pPr>
        <w:pStyle w:val="Heading1"/>
      </w:pPr>
      <w:r>
        <w:t>6. Revenue Growth &amp; ABC (Pareto) Classification</w:t>
      </w:r>
    </w:p>
    <w:p>
      <w:pPr/>
      <w:r>
        <w:t>Step 26. Revenue 2021, calculated column on stock table</w:t>
      </w:r>
    </w:p>
    <w:p>
      <w:pPr>
        <w:pStyle w:val="CodeBlock"/>
        <w:shd w:fill="F6F8FA"/>
        <w:ind w:left="259" w:right="259"/>
      </w:pPr>
      <w:r>
        <w:t>Revenue_2021 = Stock [Quantity_2021] * Stock [Price.Retail_Price]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9290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34</w:t>
      </w:r>
    </w:p>
    <w:p>
      <w:pPr/>
      <w:r>
        <w:t>Step 27. Percentage Revenue 2021 and 2020.</w:t>
      </w:r>
    </w:p>
    <w:p>
      <w:pPr>
        <w:pStyle w:val="CodeBlock"/>
        <w:shd w:fill="F6F8FA"/>
        <w:ind w:left="259" w:right="259"/>
      </w:pPr>
      <w:r>
        <w:t>2021 - percent_revenue2021 = Stock[Revenue_2021] / sum(Stock[Revenue_2021]) * 100</w:t>
      </w:r>
    </w:p>
    <w:p>
      <w:pPr>
        <w:pStyle w:val="CodeBlock"/>
        <w:shd w:fill="F6F8FA"/>
        <w:ind w:left="259" w:right="259"/>
      </w:pPr>
      <w:r>
        <w:t>2020 - percent_revenue2020 = Stock[Revenue_2020] / sum(Stock[Revenue_2020])*100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843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35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4207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36</w:t>
      </w:r>
    </w:p>
    <w:p>
      <w:pPr/>
      <w:r>
        <w:t>Step 28. Among the top 10 items with highest percentage  of total revenue from 2020 to 2021  will be - SET OF 6 SOLDIER SKITTLES with 3.7% growth in 2021.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87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37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1279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38</w:t>
      </w:r>
    </w:p>
    <w:p>
      <w:pPr>
        <w:pStyle w:val="CodeBlock"/>
        <w:shd w:fill="F6F8FA"/>
        <w:ind w:left="259" w:right="259"/>
      </w:pPr>
      <w:r>
        <w:t>29. Created a new table ABC= SELECTCOLUMNS(Stock,"SKU-ID",Stock[SKU-ID],"Description",Stock[Description],"Revenue_2021",Stock[Revenue_2021],"percent_revenue_2021",Stock[precentrevenue2021])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184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39</w:t>
      </w:r>
    </w:p>
    <w:p>
      <w:pPr>
        <w:pStyle w:val="CodeBlock"/>
        <w:shd w:fill="F6F8FA"/>
        <w:ind w:left="259" w:right="259"/>
      </w:pPr>
      <w:r>
        <w:t>30. Calculated new column in table ABC - CP_revenue = CALCULATE(SUM(ABC[percent_revenue_2021]),FILTER(ABC,[percent_revenue_2021]&gt;=EARLIER(ABC[percent_revenue_2021])))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120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2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40</w:t>
      </w:r>
    </w:p>
    <w:p>
      <w:pPr/>
      <w:r>
        <w:t>Step 31. Calculated a new column ABC_class in ABC table, to classify the items to A, B, C with nested IF function.</w:t>
      </w:r>
    </w:p>
    <w:p>
      <w:pPr>
        <w:pStyle w:val="CodeBlock"/>
        <w:shd w:fill="F6F8FA"/>
        <w:ind w:left="259" w:right="259"/>
      </w:pPr>
      <w:r>
        <w:t>ABC_Class = IF(ABC[CP_revenue] &lt;=70, "A [High Value]",IF(ABC[CP_revenue] &lt;=90,"B [Medium Value]", "c[Low Value]"))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207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41</w:t>
      </w:r>
    </w:p>
    <w:p>
      <w:pPr/>
      <w:r>
        <w:t>Step 32. Total revenue of the last item in the category A-  will be $9,883.44,- 3 DRAWER ANTIQUE WHITE WOOD CABINET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13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42</w:t>
      </w:r>
    </w:p>
    <w:p>
      <w:pPr>
        <w:pStyle w:val="Heading1"/>
      </w:pPr>
      <w:r>
        <w:t>7. Visualizations &amp; Dashboard</w:t>
      </w:r>
    </w:p>
    <w:p>
      <w:pPr/>
      <w:r>
        <w:t>Step 33. Preliminary results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957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43</w:t>
      </w:r>
    </w:p>
    <w:p>
      <w:pPr/>
      <w:r>
        <w:t>Step 34. Inventory_turnover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3530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44</w:t>
      </w:r>
    </w:p>
    <w:p>
      <w:pPr/>
      <w:r>
        <w:t>Step 35. Percentage Of Revenue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2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45</w:t>
      </w:r>
    </w:p>
    <w:p>
      <w:pPr/>
      <w:r>
        <w:t>Step 36. Table visual - Woodland Charlotte Bag is A class with near-equal sales.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923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46</w:t>
      </w:r>
    </w:p>
    <w:p>
      <w:pPr/>
      <w:r>
        <w:t>Step 37. Smart Purchasing</w:t>
      </w:r>
    </w:p>
    <w:p>
      <w:pPr>
        <w:pStyle w:val="ListBullet"/>
      </w:pPr>
      <w:r>
        <w:t>Created a new column in stock table - TotalCOGS2021 = Stock[Quantity_2021] * Stock[COGS]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023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47</w:t>
      </w:r>
    </w:p>
    <w:p>
      <w:pPr>
        <w:pStyle w:val="ListBullet"/>
      </w:pPr>
      <w:r>
        <w:t>Created one more column - COGSRevenueratio = COGSRevenueratio = Stock[TotalCOGS2021] / Stock[Revenue_2021]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09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48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304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3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49</w:t>
      </w:r>
    </w:p>
    <w:p>
      <w:pPr/>
      <w:r>
        <w:t>Step 38. Inspecting Categories</w:t>
      </w:r>
    </w:p>
    <w:p>
      <w:pPr/>
      <w:r>
        <w:t>Created column chart, to classify ABC class difference and 2021 quantity.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43425" cy="46101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50</w:t>
      </w:r>
    </w:p>
    <w:p>
      <w:pPr/>
      <w:r>
        <w:t>Step 39. Average Inventory Turnover Visual.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236322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6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51</w:t>
      </w:r>
    </w:p>
    <w:p>
      <w:pPr/>
      <w:r>
        <w:t>Step 40. Total Revenue Visual.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243577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3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52</w:t>
      </w:r>
    </w:p>
    <w:p>
      <w:pPr/>
      <w:r>
        <w:t>Step 41. Control Decisions – created table visual</w:t>
      </w:r>
    </w:p>
    <w:p>
      <w:pPr/>
      <w:r>
        <w:t>Inventory turnover for Quantity_2021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32377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53</w:t>
      </w:r>
    </w:p>
    <w:p>
      <w:pPr/>
      <w:r>
        <w:t>Step 42. Revenue by Item Chart – Bar chart.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329060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54</w:t>
      </w:r>
    </w:p>
    <w:p>
      <w:pPr/>
      <w:r>
        <w:t>Step 43. Orders by Country Map – Map visual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43500" cy="181986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1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55</w:t>
      </w:r>
    </w:p>
    <w:p>
      <w:pPr>
        <w:pStyle w:val="Heading1"/>
      </w:pPr>
      <w:r>
        <w:t>8. Key Analytical Findings</w:t>
      </w:r>
    </w:p>
    <w:p>
      <w:pPr/>
      <w:r>
        <w:t>Answers derived from the completed model and interactive dashboard.</w:t>
      </w:r>
    </w:p>
    <w:p>
      <w:pPr/>
      <w:r>
        <w:t>Q  While filtering for medium value items, which category disappears?</w:t>
      </w:r>
    </w:p>
    <w:p>
      <w:pPr/>
      <w:r>
        <w:t>A  jewelry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00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56</w:t>
      </w:r>
    </w:p>
    <w:p>
      <w:pPr/>
      <w:r>
        <w:t>Q  Inventory Turnover Value-  highest-revenue B item</w:t>
      </w:r>
    </w:p>
    <w:p>
      <w:pPr/>
      <w:r>
        <w:t>A  1.74.</w:t>
      </w:r>
    </w:p>
    <w:p>
      <w:pPr/>
      <w:r>
        <w:t>Q  Which country makes most orders of item?</w:t>
      </w:r>
    </w:p>
    <w:p>
      <w:pPr/>
      <w:r>
        <w:t>A  Denmark.</w:t>
      </w:r>
    </w:p>
    <w:p>
      <w:pPr/>
      <w:r>
        <w:t>Q  Average Inventory Turnover for Class A and Class B</w:t>
      </w:r>
    </w:p>
    <w:p>
      <w:pPr/>
      <w:r>
        <w:t>A  0.21</w:t>
      </w:r>
    </w:p>
    <w:p>
      <w:pPr/>
      <w:r>
        <w:t>Q  Cumulative percentage value for rank 10 is</w:t>
      </w:r>
    </w:p>
    <w:p>
      <w:pPr/>
      <w:r>
        <w:t>A  47.97%</w:t>
      </w:r>
    </w:p>
    <w:p>
      <w:pPr>
        <w:pStyle w:val="Heading1"/>
      </w:pPr>
      <w:r>
        <w:t>Final Dashboard</w:t>
      </w:r>
    </w:p>
    <w:p>
      <w:pPr/>
      <w:r>
        <w:t>Interactive single-page dashboard summarising inventory value, COGS, turnover and ABC classification.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8"/>
      </w:rPr>
      <w:t xml:space="preserve">Page </w:t>
    </w:r>
    <w:r>
      <w:rPr>
        <w:rFonts w:ascii="Calibri" w:hAnsi="Calibri"/>
        <w:color w:val="5B67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8"/>
      </w:rPr>
      <w:t>Power BI - Inventory ABC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0" w:after="200"/>
    </w:pPr>
    <w:rPr>
      <w:rFonts w:ascii="Calibri" w:hAnsi="Calibri"/>
      <w:b w:val="0"/>
      <w:bCs/>
      <w:i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missionTitle">
    <w:name w:val="Submission Title"/>
    <w:pPr>
      <w:spacing w:before="0" w:after="80" w:line="264" w:lineRule="auto"/>
    </w:pPr>
    <w:rPr>
      <w:rFonts w:ascii="Calibri" w:hAnsi="Calibri"/>
      <w:b/>
      <w:i w:val="0"/>
      <w:color w:val="141C26"/>
      <w:sz w:val="48"/>
    </w:rPr>
  </w:style>
  <w:style w:type="paragraph" w:customStyle="1" w:styleId="SubmissionSubtitle">
    <w:name w:val="Submission Subtitle"/>
    <w:pPr>
      <w:spacing w:before="0" w:after="280" w:line="264" w:lineRule="auto"/>
    </w:pPr>
    <w:rPr>
      <w:rFonts w:ascii="Calibri" w:hAnsi="Calibri"/>
      <w:b w:val="0"/>
      <w:i w:val="0"/>
      <w:color w:val="5B6770"/>
      <w:sz w:val="26"/>
    </w:rPr>
  </w:style>
  <w:style w:type="paragraph" w:customStyle="1" w:styleId="ProjectTitle">
    <w:name w:val="Project Title"/>
    <w:pPr>
      <w:spacing w:before="0" w:after="80" w:line="264" w:lineRule="auto"/>
    </w:pPr>
    <w:rPr>
      <w:rFonts w:ascii="Calibri" w:hAnsi="Calibri"/>
      <w:b/>
      <w:i w:val="0"/>
      <w:color w:val="141C26"/>
      <w:sz w:val="40"/>
    </w:rPr>
  </w:style>
  <w:style w:type="paragraph" w:customStyle="1" w:styleId="ProjectSubtitle">
    <w:name w:val="Project Subtitle"/>
    <w:pPr>
      <w:spacing w:before="0" w:after="240" w:line="264" w:lineRule="auto"/>
    </w:pPr>
    <w:rPr>
      <w:rFonts w:ascii="Calibri" w:hAnsi="Calibri"/>
      <w:b w:val="0"/>
      <w:i w:val="0"/>
      <w:color w:val="5B6770"/>
      <w:sz w:val="24"/>
    </w:rPr>
  </w:style>
  <w:style w:type="paragraph" w:customStyle="1" w:styleId="CodeBlock">
    <w:name w:val="Code Block"/>
    <w:pPr>
      <w:spacing w:before="40" w:after="120" w:line="264" w:lineRule="auto"/>
    </w:pPr>
    <w:rPr>
      <w:rFonts w:ascii="Consolas" w:hAnsi="Consolas"/>
      <w:b w:val="0"/>
      <w:i w:val="0"/>
      <w:color w:val="141C26"/>
      <w:sz w:val="19"/>
    </w:rPr>
  </w:style>
  <w:style w:type="paragraph" w:customStyle="1" w:styleId="SmallMeta">
    <w:name w:val="Small Meta"/>
    <w:pPr>
      <w:spacing w:before="0" w:after="80" w:line="264" w:lineRule="auto"/>
    </w:pPr>
    <w:rPr>
      <w:rFonts w:ascii="Calibri" w:hAnsi="Calibri"/>
      <w:b w:val="0"/>
      <w:i w:val="0"/>
      <w:color w:val="5B67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