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504E9A" w14:textId="77777777" w:rsidR="00F4514F" w:rsidRPr="00F4514F" w:rsidRDefault="00F4514F" w:rsidP="00F4514F">
      <w:pPr>
        <w:spacing w:before="100" w:beforeAutospacing="1" w:after="100" w:afterAutospacing="1" w:line="240" w:lineRule="auto"/>
        <w:outlineLvl w:val="0"/>
        <w:rPr>
          <w:rFonts w:ascii="Times New Roman" w:eastAsia="Times New Roman" w:hAnsi="Times New Roman" w:cs="Times New Roman"/>
          <w:b/>
          <w:bCs/>
          <w:kern w:val="36"/>
          <w:sz w:val="48"/>
          <w:szCs w:val="48"/>
          <w:lang w:eastAsia="es-BO"/>
        </w:rPr>
      </w:pPr>
      <w:r w:rsidRPr="00F4514F">
        <w:rPr>
          <w:rFonts w:ascii="Segoe UI Emoji" w:eastAsia="Times New Roman" w:hAnsi="Segoe UI Emoji" w:cs="Segoe UI Emoji"/>
          <w:b/>
          <w:bCs/>
          <w:kern w:val="36"/>
          <w:sz w:val="48"/>
          <w:szCs w:val="48"/>
          <w:lang w:eastAsia="es-BO"/>
        </w:rPr>
        <w:t>📐</w:t>
      </w:r>
      <w:r w:rsidRPr="00F4514F">
        <w:rPr>
          <w:rFonts w:ascii="Times New Roman" w:eastAsia="Times New Roman" w:hAnsi="Times New Roman" w:cs="Times New Roman"/>
          <w:b/>
          <w:bCs/>
          <w:kern w:val="36"/>
          <w:sz w:val="48"/>
          <w:szCs w:val="48"/>
          <w:lang w:eastAsia="es-BO"/>
        </w:rPr>
        <w:t xml:space="preserve"> PARTE 1: BIBLIA TÉCNICA DE PRODUCCIÓN (EPISODIO 2)</w:t>
      </w:r>
    </w:p>
    <w:p w14:paraId="20E42969" w14:textId="77777777" w:rsidR="00F4514F" w:rsidRPr="00F4514F" w:rsidRDefault="00F4514F" w:rsidP="00F4514F">
      <w:pPr>
        <w:spacing w:before="100" w:beforeAutospacing="1" w:after="100" w:afterAutospacing="1" w:line="240" w:lineRule="auto"/>
        <w:rPr>
          <w:rFonts w:ascii="Times New Roman" w:eastAsia="Times New Roman" w:hAnsi="Times New Roman" w:cs="Times New Roman"/>
          <w:sz w:val="24"/>
          <w:szCs w:val="24"/>
          <w:lang w:eastAsia="es-BO"/>
        </w:rPr>
      </w:pPr>
      <w:r w:rsidRPr="00F4514F">
        <w:rPr>
          <w:rFonts w:ascii="Times New Roman" w:eastAsia="Times New Roman" w:hAnsi="Times New Roman" w:cs="Times New Roman"/>
          <w:sz w:val="24"/>
          <w:szCs w:val="24"/>
          <w:lang w:eastAsia="es-BO"/>
        </w:rPr>
        <w:t>Este bloque detalla las mecánicas de ritmo, la psicología profunda de la transición de edad, el funcionamiento político del estado fallido y las nuevas reglas cósmicas introducidas.</w:t>
      </w:r>
    </w:p>
    <w:p w14:paraId="6C157536" w14:textId="77777777" w:rsidR="00F4514F" w:rsidRPr="00F4514F" w:rsidRDefault="00F4514F" w:rsidP="00F4514F">
      <w:pPr>
        <w:spacing w:before="100" w:beforeAutospacing="1" w:after="100" w:afterAutospacing="1" w:line="240" w:lineRule="auto"/>
        <w:outlineLvl w:val="2"/>
        <w:rPr>
          <w:rFonts w:ascii="Times New Roman" w:eastAsia="Times New Roman" w:hAnsi="Times New Roman" w:cs="Times New Roman"/>
          <w:b/>
          <w:bCs/>
          <w:sz w:val="27"/>
          <w:szCs w:val="27"/>
          <w:lang w:eastAsia="es-BO"/>
        </w:rPr>
      </w:pPr>
      <w:r w:rsidRPr="00F4514F">
        <w:rPr>
          <w:rFonts w:ascii="Segoe UI Emoji" w:eastAsia="Times New Roman" w:hAnsi="Segoe UI Emoji" w:cs="Segoe UI Emoji"/>
          <w:b/>
          <w:bCs/>
          <w:sz w:val="27"/>
          <w:szCs w:val="27"/>
          <w:lang w:eastAsia="es-BO"/>
        </w:rPr>
        <w:t>📋</w:t>
      </w:r>
      <w:r w:rsidRPr="00F4514F">
        <w:rPr>
          <w:rFonts w:ascii="Times New Roman" w:eastAsia="Times New Roman" w:hAnsi="Times New Roman" w:cs="Times New Roman"/>
          <w:b/>
          <w:bCs/>
          <w:sz w:val="27"/>
          <w:szCs w:val="27"/>
          <w:lang w:eastAsia="es-BO"/>
        </w:rPr>
        <w:t xml:space="preserve"> Ficha Técnica del Episodio</w:t>
      </w:r>
    </w:p>
    <w:p w14:paraId="0E3E912E" w14:textId="77777777" w:rsidR="00F4514F" w:rsidRPr="00F4514F" w:rsidRDefault="00F4514F" w:rsidP="00F4514F">
      <w:pPr>
        <w:numPr>
          <w:ilvl w:val="0"/>
          <w:numId w:val="1"/>
        </w:numPr>
        <w:spacing w:before="100" w:beforeAutospacing="1" w:after="100" w:afterAutospacing="1" w:line="240" w:lineRule="auto"/>
        <w:rPr>
          <w:rFonts w:ascii="Times New Roman" w:eastAsia="Times New Roman" w:hAnsi="Times New Roman" w:cs="Times New Roman"/>
          <w:sz w:val="24"/>
          <w:szCs w:val="24"/>
          <w:lang w:eastAsia="es-BO"/>
        </w:rPr>
      </w:pPr>
      <w:r w:rsidRPr="00F4514F">
        <w:rPr>
          <w:rFonts w:ascii="Times New Roman" w:eastAsia="Times New Roman" w:hAnsi="Times New Roman" w:cs="Times New Roman"/>
          <w:b/>
          <w:bCs/>
          <w:sz w:val="24"/>
          <w:szCs w:val="24"/>
          <w:lang w:eastAsia="es-BO"/>
        </w:rPr>
        <w:t>Título del Proyecto:</w:t>
      </w:r>
      <w:r w:rsidRPr="00F4514F">
        <w:rPr>
          <w:rFonts w:ascii="Times New Roman" w:eastAsia="Times New Roman" w:hAnsi="Times New Roman" w:cs="Times New Roman"/>
          <w:sz w:val="24"/>
          <w:szCs w:val="24"/>
          <w:lang w:eastAsia="es-BO"/>
        </w:rPr>
        <w:t xml:space="preserve"> </w:t>
      </w:r>
      <w:proofErr w:type="spellStart"/>
      <w:r w:rsidRPr="00F4514F">
        <w:rPr>
          <w:rFonts w:ascii="Times New Roman" w:eastAsia="Times New Roman" w:hAnsi="Times New Roman" w:cs="Times New Roman"/>
          <w:sz w:val="24"/>
          <w:szCs w:val="24"/>
          <w:lang w:eastAsia="es-BO"/>
        </w:rPr>
        <w:t>Brightvale</w:t>
      </w:r>
      <w:proofErr w:type="spellEnd"/>
    </w:p>
    <w:p w14:paraId="11544F3B" w14:textId="77777777" w:rsidR="00F4514F" w:rsidRPr="00F4514F" w:rsidRDefault="00F4514F" w:rsidP="00F4514F">
      <w:pPr>
        <w:numPr>
          <w:ilvl w:val="0"/>
          <w:numId w:val="1"/>
        </w:numPr>
        <w:spacing w:before="100" w:beforeAutospacing="1" w:after="100" w:afterAutospacing="1" w:line="240" w:lineRule="auto"/>
        <w:rPr>
          <w:rFonts w:ascii="Times New Roman" w:eastAsia="Times New Roman" w:hAnsi="Times New Roman" w:cs="Times New Roman"/>
          <w:sz w:val="24"/>
          <w:szCs w:val="24"/>
          <w:lang w:eastAsia="es-BO"/>
        </w:rPr>
      </w:pPr>
      <w:r w:rsidRPr="00F4514F">
        <w:rPr>
          <w:rFonts w:ascii="Times New Roman" w:eastAsia="Times New Roman" w:hAnsi="Times New Roman" w:cs="Times New Roman"/>
          <w:b/>
          <w:bCs/>
          <w:sz w:val="24"/>
          <w:szCs w:val="24"/>
          <w:lang w:eastAsia="es-BO"/>
        </w:rPr>
        <w:t>Episodio:</w:t>
      </w:r>
      <w:r w:rsidRPr="00F4514F">
        <w:rPr>
          <w:rFonts w:ascii="Times New Roman" w:eastAsia="Times New Roman" w:hAnsi="Times New Roman" w:cs="Times New Roman"/>
          <w:sz w:val="24"/>
          <w:szCs w:val="24"/>
          <w:lang w:eastAsia="es-BO"/>
        </w:rPr>
        <w:t xml:space="preserve"> 02 (La Chispa de la Resistencia)</w:t>
      </w:r>
    </w:p>
    <w:p w14:paraId="6A7042C7" w14:textId="77777777" w:rsidR="00F4514F" w:rsidRPr="00F4514F" w:rsidRDefault="00F4514F" w:rsidP="00F4514F">
      <w:pPr>
        <w:numPr>
          <w:ilvl w:val="0"/>
          <w:numId w:val="1"/>
        </w:numPr>
        <w:spacing w:before="100" w:beforeAutospacing="1" w:after="100" w:afterAutospacing="1" w:line="240" w:lineRule="auto"/>
        <w:rPr>
          <w:rFonts w:ascii="Times New Roman" w:eastAsia="Times New Roman" w:hAnsi="Times New Roman" w:cs="Times New Roman"/>
          <w:sz w:val="24"/>
          <w:szCs w:val="24"/>
          <w:lang w:eastAsia="es-BO"/>
        </w:rPr>
      </w:pPr>
      <w:r w:rsidRPr="00F4514F">
        <w:rPr>
          <w:rFonts w:ascii="Times New Roman" w:eastAsia="Times New Roman" w:hAnsi="Times New Roman" w:cs="Times New Roman"/>
          <w:b/>
          <w:bCs/>
          <w:sz w:val="24"/>
          <w:szCs w:val="24"/>
          <w:lang w:eastAsia="es-BO"/>
        </w:rPr>
        <w:t>Formato de Tiempo:</w:t>
      </w:r>
      <w:r w:rsidRPr="00F4514F">
        <w:rPr>
          <w:rFonts w:ascii="Times New Roman" w:eastAsia="Times New Roman" w:hAnsi="Times New Roman" w:cs="Times New Roman"/>
          <w:sz w:val="24"/>
          <w:szCs w:val="24"/>
          <w:lang w:eastAsia="es-BO"/>
        </w:rPr>
        <w:t xml:space="preserve"> 30 minutos netos (Bloque A de 15 min / Bloque B de 15 min).</w:t>
      </w:r>
    </w:p>
    <w:p w14:paraId="6FBEBCE8" w14:textId="77777777" w:rsidR="00F4514F" w:rsidRPr="00F4514F" w:rsidRDefault="00F4514F" w:rsidP="00F4514F">
      <w:pPr>
        <w:numPr>
          <w:ilvl w:val="0"/>
          <w:numId w:val="1"/>
        </w:numPr>
        <w:spacing w:before="100" w:beforeAutospacing="1" w:after="100" w:afterAutospacing="1" w:line="240" w:lineRule="auto"/>
        <w:rPr>
          <w:rFonts w:ascii="Times New Roman" w:eastAsia="Times New Roman" w:hAnsi="Times New Roman" w:cs="Times New Roman"/>
          <w:sz w:val="24"/>
          <w:szCs w:val="24"/>
          <w:lang w:eastAsia="es-BO"/>
        </w:rPr>
      </w:pPr>
      <w:r w:rsidRPr="00F4514F">
        <w:rPr>
          <w:rFonts w:ascii="Times New Roman" w:eastAsia="Times New Roman" w:hAnsi="Times New Roman" w:cs="Times New Roman"/>
          <w:b/>
          <w:bCs/>
          <w:sz w:val="24"/>
          <w:szCs w:val="24"/>
          <w:lang w:eastAsia="es-BO"/>
        </w:rPr>
        <w:t>Temática Central:</w:t>
      </w:r>
      <w:r w:rsidRPr="00F4514F">
        <w:rPr>
          <w:rFonts w:ascii="Times New Roman" w:eastAsia="Times New Roman" w:hAnsi="Times New Roman" w:cs="Times New Roman"/>
          <w:sz w:val="24"/>
          <w:szCs w:val="24"/>
          <w:lang w:eastAsia="es-BO"/>
        </w:rPr>
        <w:t xml:space="preserve"> La impotencia generacional, la degradación ambiental y el peso de una crianza con valores frente a un entorno hostil.</w:t>
      </w:r>
    </w:p>
    <w:p w14:paraId="036210B6" w14:textId="77777777" w:rsidR="00F4514F" w:rsidRPr="00F4514F" w:rsidRDefault="00F4514F" w:rsidP="00F4514F">
      <w:pPr>
        <w:spacing w:before="100" w:beforeAutospacing="1" w:after="100" w:afterAutospacing="1" w:line="240" w:lineRule="auto"/>
        <w:outlineLvl w:val="2"/>
        <w:rPr>
          <w:rFonts w:ascii="Times New Roman" w:eastAsia="Times New Roman" w:hAnsi="Times New Roman" w:cs="Times New Roman"/>
          <w:b/>
          <w:bCs/>
          <w:sz w:val="27"/>
          <w:szCs w:val="27"/>
          <w:lang w:eastAsia="es-BO"/>
        </w:rPr>
      </w:pPr>
      <w:r w:rsidRPr="00F4514F">
        <w:rPr>
          <w:rFonts w:ascii="Segoe UI Emoji" w:eastAsia="Times New Roman" w:hAnsi="Segoe UI Emoji" w:cs="Segoe UI Emoji"/>
          <w:b/>
          <w:bCs/>
          <w:sz w:val="27"/>
          <w:szCs w:val="27"/>
          <w:lang w:eastAsia="es-BO"/>
        </w:rPr>
        <w:t>👤</w:t>
      </w:r>
      <w:r w:rsidRPr="00F4514F">
        <w:rPr>
          <w:rFonts w:ascii="Times New Roman" w:eastAsia="Times New Roman" w:hAnsi="Times New Roman" w:cs="Times New Roman"/>
          <w:b/>
          <w:bCs/>
          <w:sz w:val="27"/>
          <w:szCs w:val="27"/>
          <w:lang w:eastAsia="es-BO"/>
        </w:rPr>
        <w:t xml:space="preserve"> Evolución y Nuevos Personajes</w:t>
      </w:r>
    </w:p>
    <w:p w14:paraId="6427D67B" w14:textId="77777777" w:rsidR="00F4514F" w:rsidRPr="00F4514F" w:rsidRDefault="00F4514F" w:rsidP="00F4514F">
      <w:pPr>
        <w:numPr>
          <w:ilvl w:val="0"/>
          <w:numId w:val="2"/>
        </w:numPr>
        <w:spacing w:before="100" w:beforeAutospacing="1" w:after="100" w:afterAutospacing="1" w:line="240" w:lineRule="auto"/>
        <w:rPr>
          <w:rFonts w:ascii="Times New Roman" w:eastAsia="Times New Roman" w:hAnsi="Times New Roman" w:cs="Times New Roman"/>
          <w:sz w:val="24"/>
          <w:szCs w:val="24"/>
          <w:lang w:eastAsia="es-BO"/>
        </w:rPr>
      </w:pPr>
      <w:r w:rsidRPr="00F4514F">
        <w:rPr>
          <w:rFonts w:ascii="Times New Roman" w:eastAsia="Times New Roman" w:hAnsi="Times New Roman" w:cs="Times New Roman"/>
          <w:b/>
          <w:bCs/>
          <w:sz w:val="24"/>
          <w:szCs w:val="24"/>
          <w:lang w:eastAsia="es-BO"/>
        </w:rPr>
        <w:t>Fabián (17 años):</w:t>
      </w:r>
      <w:r w:rsidRPr="00F4514F">
        <w:rPr>
          <w:rFonts w:ascii="Times New Roman" w:eastAsia="Times New Roman" w:hAnsi="Times New Roman" w:cs="Times New Roman"/>
          <w:sz w:val="24"/>
          <w:szCs w:val="24"/>
          <w:lang w:eastAsia="es-BO"/>
        </w:rPr>
        <w:t xml:space="preserve"> Han pasado 5 años desde la tragedia. Ha crecido como un joven proactivo, brillante y autodidacta. Sin embargo, su defecto crónico se ha profundizado: su </w:t>
      </w:r>
      <w:r w:rsidRPr="00F4514F">
        <w:rPr>
          <w:rFonts w:ascii="Times New Roman" w:eastAsia="Times New Roman" w:hAnsi="Times New Roman" w:cs="Times New Roman"/>
          <w:b/>
          <w:bCs/>
          <w:sz w:val="24"/>
          <w:szCs w:val="24"/>
          <w:lang w:eastAsia="es-BO"/>
        </w:rPr>
        <w:t>falta de comunicación y timidez extrema</w:t>
      </w:r>
      <w:r w:rsidRPr="00F4514F">
        <w:rPr>
          <w:rFonts w:ascii="Times New Roman" w:eastAsia="Times New Roman" w:hAnsi="Times New Roman" w:cs="Times New Roman"/>
          <w:sz w:val="24"/>
          <w:szCs w:val="24"/>
          <w:lang w:eastAsia="es-BO"/>
        </w:rPr>
        <w:t xml:space="preserve"> actúan como un mecanismo de defensa por el miedo al rechazo y a equivocarse, guardándose grandes ideas en la cabeza por temor a molestar o fracasar.</w:t>
      </w:r>
    </w:p>
    <w:p w14:paraId="675C07A5" w14:textId="77777777" w:rsidR="00F4514F" w:rsidRPr="00F4514F" w:rsidRDefault="00F4514F" w:rsidP="00F4514F">
      <w:pPr>
        <w:numPr>
          <w:ilvl w:val="0"/>
          <w:numId w:val="2"/>
        </w:numPr>
        <w:spacing w:before="100" w:beforeAutospacing="1" w:after="100" w:afterAutospacing="1" w:line="240" w:lineRule="auto"/>
        <w:rPr>
          <w:rFonts w:ascii="Times New Roman" w:eastAsia="Times New Roman" w:hAnsi="Times New Roman" w:cs="Times New Roman"/>
          <w:sz w:val="24"/>
          <w:szCs w:val="24"/>
          <w:lang w:eastAsia="es-BO"/>
        </w:rPr>
      </w:pPr>
      <w:r w:rsidRPr="00F4514F">
        <w:rPr>
          <w:rFonts w:ascii="Times New Roman" w:eastAsia="Times New Roman" w:hAnsi="Times New Roman" w:cs="Times New Roman"/>
          <w:b/>
          <w:bCs/>
          <w:sz w:val="24"/>
          <w:szCs w:val="24"/>
          <w:lang w:eastAsia="es-BO"/>
        </w:rPr>
        <w:t>Víctor (22 años / Prime físico):</w:t>
      </w:r>
      <w:r w:rsidRPr="00F4514F">
        <w:rPr>
          <w:rFonts w:ascii="Times New Roman" w:eastAsia="Times New Roman" w:hAnsi="Times New Roman" w:cs="Times New Roman"/>
          <w:sz w:val="24"/>
          <w:szCs w:val="24"/>
          <w:lang w:eastAsia="es-BO"/>
        </w:rPr>
        <w:t xml:space="preserve"> El coprotagonista. En su vida pasada fue un ingeniero en sistemas e investigador en la Tierra (Planeta 1). Tras reencarnar por un pacto divino, recupera su juventud y vitalidad. Es carismático, energético, audaz y pragmático; el contrapeso perfecto para la timidez de Fabián.</w:t>
      </w:r>
    </w:p>
    <w:p w14:paraId="509E3269" w14:textId="77777777" w:rsidR="00F4514F" w:rsidRPr="00F4514F" w:rsidRDefault="00F4514F" w:rsidP="00F4514F">
      <w:pPr>
        <w:numPr>
          <w:ilvl w:val="0"/>
          <w:numId w:val="2"/>
        </w:numPr>
        <w:spacing w:before="100" w:beforeAutospacing="1" w:after="100" w:afterAutospacing="1" w:line="240" w:lineRule="auto"/>
        <w:rPr>
          <w:rFonts w:ascii="Times New Roman" w:eastAsia="Times New Roman" w:hAnsi="Times New Roman" w:cs="Times New Roman"/>
          <w:sz w:val="24"/>
          <w:szCs w:val="24"/>
          <w:lang w:eastAsia="es-BO"/>
        </w:rPr>
      </w:pPr>
      <w:r w:rsidRPr="00F4514F">
        <w:rPr>
          <w:rFonts w:ascii="Times New Roman" w:eastAsia="Times New Roman" w:hAnsi="Times New Roman" w:cs="Times New Roman"/>
          <w:b/>
          <w:bCs/>
          <w:sz w:val="24"/>
          <w:szCs w:val="24"/>
          <w:lang w:eastAsia="es-BO"/>
        </w:rPr>
        <w:t>Elizabeth (El Primer Talento - Experta en Salud):</w:t>
      </w:r>
      <w:r w:rsidRPr="00F4514F">
        <w:rPr>
          <w:rFonts w:ascii="Times New Roman" w:eastAsia="Times New Roman" w:hAnsi="Times New Roman" w:cs="Times New Roman"/>
          <w:sz w:val="24"/>
          <w:szCs w:val="24"/>
          <w:lang w:eastAsia="es-BO"/>
        </w:rPr>
        <w:t xml:space="preserve"> Una médica de la periferia increíblemente bondadosa y dedicada. Sufre la frustración de ver morir a sus pacientes debido al desabastecimiento de insumos y los salarios de miseria del sistema. Está a punto de tirar la toalla y migrar, hasta que Fabián y Víctor le ofrecen un propósito mayor.</w:t>
      </w:r>
    </w:p>
    <w:p w14:paraId="6000CE71" w14:textId="77777777" w:rsidR="00F4514F" w:rsidRPr="00F4514F" w:rsidRDefault="00F4514F" w:rsidP="00F4514F">
      <w:pPr>
        <w:numPr>
          <w:ilvl w:val="0"/>
          <w:numId w:val="2"/>
        </w:numPr>
        <w:spacing w:before="100" w:beforeAutospacing="1" w:after="100" w:afterAutospacing="1" w:line="240" w:lineRule="auto"/>
        <w:rPr>
          <w:rFonts w:ascii="Times New Roman" w:eastAsia="Times New Roman" w:hAnsi="Times New Roman" w:cs="Times New Roman"/>
          <w:sz w:val="24"/>
          <w:szCs w:val="24"/>
          <w:lang w:eastAsia="es-BO"/>
        </w:rPr>
      </w:pPr>
      <w:r w:rsidRPr="00F4514F">
        <w:rPr>
          <w:rFonts w:ascii="Times New Roman" w:eastAsia="Times New Roman" w:hAnsi="Times New Roman" w:cs="Times New Roman"/>
          <w:b/>
          <w:bCs/>
          <w:sz w:val="24"/>
          <w:szCs w:val="24"/>
          <w:lang w:eastAsia="es-BO"/>
        </w:rPr>
        <w:t>Anthony (Excéntrico / Eslabón Místico):</w:t>
      </w:r>
      <w:r w:rsidRPr="00F4514F">
        <w:rPr>
          <w:rFonts w:ascii="Times New Roman" w:eastAsia="Times New Roman" w:hAnsi="Times New Roman" w:cs="Times New Roman"/>
          <w:sz w:val="24"/>
          <w:szCs w:val="24"/>
          <w:lang w:eastAsia="es-BO"/>
        </w:rPr>
        <w:t xml:space="preserve"> Un personaje de la antigua corte o círculo cercano de los Guardianes caídos. Quedó psicológicamente trastornado y paranoico tras el accidente del piloto. Vive aislado, custodiando los secretos que la deidad dejó atrás.</w:t>
      </w:r>
    </w:p>
    <w:p w14:paraId="19FCBF43" w14:textId="77777777" w:rsidR="00F4514F" w:rsidRPr="00F4514F" w:rsidRDefault="00F4514F" w:rsidP="00F4514F">
      <w:pPr>
        <w:spacing w:before="100" w:beforeAutospacing="1" w:after="100" w:afterAutospacing="1" w:line="240" w:lineRule="auto"/>
        <w:outlineLvl w:val="2"/>
        <w:rPr>
          <w:rFonts w:ascii="Times New Roman" w:eastAsia="Times New Roman" w:hAnsi="Times New Roman" w:cs="Times New Roman"/>
          <w:b/>
          <w:bCs/>
          <w:sz w:val="27"/>
          <w:szCs w:val="27"/>
          <w:lang w:eastAsia="es-BO"/>
        </w:rPr>
      </w:pPr>
      <w:r w:rsidRPr="00F4514F">
        <w:rPr>
          <w:rFonts w:ascii="Segoe UI Emoji" w:eastAsia="Times New Roman" w:hAnsi="Segoe UI Emoji" w:cs="Segoe UI Emoji"/>
          <w:b/>
          <w:bCs/>
          <w:sz w:val="27"/>
          <w:szCs w:val="27"/>
          <w:lang w:eastAsia="es-BO"/>
        </w:rPr>
        <w:t>🌌</w:t>
      </w:r>
      <w:r w:rsidRPr="00F4514F">
        <w:rPr>
          <w:rFonts w:ascii="Times New Roman" w:eastAsia="Times New Roman" w:hAnsi="Times New Roman" w:cs="Times New Roman"/>
          <w:b/>
          <w:bCs/>
          <w:sz w:val="27"/>
          <w:szCs w:val="27"/>
          <w:lang w:eastAsia="es-BO"/>
        </w:rPr>
        <w:t xml:space="preserve"> Reglas del Universo y Crítica Social (El Lore Expandido)</w:t>
      </w:r>
    </w:p>
    <w:p w14:paraId="10422AA2" w14:textId="77777777" w:rsidR="00F4514F" w:rsidRPr="00F4514F" w:rsidRDefault="00F4514F" w:rsidP="00F4514F">
      <w:pPr>
        <w:numPr>
          <w:ilvl w:val="0"/>
          <w:numId w:val="3"/>
        </w:numPr>
        <w:spacing w:before="100" w:beforeAutospacing="1" w:after="100" w:afterAutospacing="1" w:line="240" w:lineRule="auto"/>
        <w:rPr>
          <w:rFonts w:ascii="Times New Roman" w:eastAsia="Times New Roman" w:hAnsi="Times New Roman" w:cs="Times New Roman"/>
          <w:sz w:val="24"/>
          <w:szCs w:val="24"/>
          <w:lang w:eastAsia="es-BO"/>
        </w:rPr>
      </w:pPr>
      <w:r w:rsidRPr="00F4514F">
        <w:rPr>
          <w:rFonts w:ascii="Times New Roman" w:eastAsia="Times New Roman" w:hAnsi="Times New Roman" w:cs="Times New Roman"/>
          <w:b/>
          <w:bCs/>
          <w:sz w:val="24"/>
          <w:szCs w:val="24"/>
          <w:lang w:eastAsia="es-BO"/>
        </w:rPr>
        <w:t>La Metáfora del Cráter (Realismo Sucio):</w:t>
      </w:r>
      <w:r w:rsidRPr="00F4514F">
        <w:rPr>
          <w:rFonts w:ascii="Times New Roman" w:eastAsia="Times New Roman" w:hAnsi="Times New Roman" w:cs="Times New Roman"/>
          <w:sz w:val="24"/>
          <w:szCs w:val="24"/>
          <w:lang w:eastAsia="es-BO"/>
        </w:rPr>
        <w:t xml:space="preserve"> El cráter no es una herida estática; conectó directamente con el núcleo ardiente de la Tierra. Durante 5 años ha emitido gases contaminantes que destruyen la agricultura, matan la fauna y provocan crisis respiratorias globales. Representa la </w:t>
      </w:r>
      <w:r w:rsidRPr="00F4514F">
        <w:rPr>
          <w:rFonts w:ascii="Times New Roman" w:eastAsia="Times New Roman" w:hAnsi="Times New Roman" w:cs="Times New Roman"/>
          <w:b/>
          <w:bCs/>
          <w:sz w:val="24"/>
          <w:szCs w:val="24"/>
          <w:lang w:eastAsia="es-BO"/>
        </w:rPr>
        <w:t>decadencia social, la inflación y la corrupción</w:t>
      </w:r>
      <w:r w:rsidRPr="00F4514F">
        <w:rPr>
          <w:rFonts w:ascii="Times New Roman" w:eastAsia="Times New Roman" w:hAnsi="Times New Roman" w:cs="Times New Roman"/>
          <w:sz w:val="24"/>
          <w:szCs w:val="24"/>
          <w:lang w:eastAsia="es-BO"/>
        </w:rPr>
        <w:t xml:space="preserve"> que destruyen a un país tercermundista desde dentro, obligando a las familias a huir (fuga de cerebros).</w:t>
      </w:r>
    </w:p>
    <w:p w14:paraId="556A52A8" w14:textId="77777777" w:rsidR="00F4514F" w:rsidRPr="00F4514F" w:rsidRDefault="00F4514F" w:rsidP="00F4514F">
      <w:pPr>
        <w:numPr>
          <w:ilvl w:val="0"/>
          <w:numId w:val="3"/>
        </w:numPr>
        <w:spacing w:before="100" w:beforeAutospacing="1" w:after="100" w:afterAutospacing="1" w:line="240" w:lineRule="auto"/>
        <w:rPr>
          <w:rFonts w:ascii="Times New Roman" w:eastAsia="Times New Roman" w:hAnsi="Times New Roman" w:cs="Times New Roman"/>
          <w:sz w:val="24"/>
          <w:szCs w:val="24"/>
          <w:lang w:eastAsia="es-BO"/>
        </w:rPr>
      </w:pPr>
      <w:r w:rsidRPr="00F4514F">
        <w:rPr>
          <w:rFonts w:ascii="Times New Roman" w:eastAsia="Times New Roman" w:hAnsi="Times New Roman" w:cs="Times New Roman"/>
          <w:b/>
          <w:bCs/>
          <w:sz w:val="24"/>
          <w:szCs w:val="24"/>
          <w:lang w:eastAsia="es-BO"/>
        </w:rPr>
        <w:t>El Cosmos de una Sola Realidad:</w:t>
      </w:r>
      <w:r w:rsidRPr="00F4514F">
        <w:rPr>
          <w:rFonts w:ascii="Times New Roman" w:eastAsia="Times New Roman" w:hAnsi="Times New Roman" w:cs="Times New Roman"/>
          <w:sz w:val="24"/>
          <w:szCs w:val="24"/>
          <w:lang w:eastAsia="es-BO"/>
        </w:rPr>
        <w:t xml:space="preserve"> Se rechaza el cliché del multiverso. El universo es uno solo y vasto, pero los dioses esparcieron a la humanidad en </w:t>
      </w:r>
      <w:r w:rsidRPr="00F4514F">
        <w:rPr>
          <w:rFonts w:ascii="Times New Roman" w:eastAsia="Times New Roman" w:hAnsi="Times New Roman" w:cs="Times New Roman"/>
          <w:sz w:val="24"/>
          <w:szCs w:val="24"/>
          <w:lang w:eastAsia="es-BO"/>
        </w:rPr>
        <w:lastRenderedPageBreak/>
        <w:t xml:space="preserve">distintos planetas con desarrollos independientes (Planeta 1: La Tierra de Víctor; Planeta 2: El mundo de </w:t>
      </w:r>
      <w:proofErr w:type="spellStart"/>
      <w:r w:rsidRPr="00F4514F">
        <w:rPr>
          <w:rFonts w:ascii="Times New Roman" w:eastAsia="Times New Roman" w:hAnsi="Times New Roman" w:cs="Times New Roman"/>
          <w:sz w:val="24"/>
          <w:szCs w:val="24"/>
          <w:lang w:eastAsia="es-BO"/>
        </w:rPr>
        <w:t>Brightvale</w:t>
      </w:r>
      <w:proofErr w:type="spellEnd"/>
      <w:r w:rsidRPr="00F4514F">
        <w:rPr>
          <w:rFonts w:ascii="Times New Roman" w:eastAsia="Times New Roman" w:hAnsi="Times New Roman" w:cs="Times New Roman"/>
          <w:sz w:val="24"/>
          <w:szCs w:val="24"/>
          <w:lang w:eastAsia="es-BO"/>
        </w:rPr>
        <w:t>; Planeta 3: El destierro desolado de Katherine).</w:t>
      </w:r>
    </w:p>
    <w:p w14:paraId="6AF1CDA5" w14:textId="77777777" w:rsidR="00F4514F" w:rsidRPr="00F4514F" w:rsidRDefault="00F4514F" w:rsidP="00F4514F">
      <w:pPr>
        <w:numPr>
          <w:ilvl w:val="0"/>
          <w:numId w:val="3"/>
        </w:numPr>
        <w:spacing w:before="100" w:beforeAutospacing="1" w:after="100" w:afterAutospacing="1" w:line="240" w:lineRule="auto"/>
        <w:rPr>
          <w:rFonts w:ascii="Times New Roman" w:eastAsia="Times New Roman" w:hAnsi="Times New Roman" w:cs="Times New Roman"/>
          <w:sz w:val="24"/>
          <w:szCs w:val="24"/>
          <w:lang w:eastAsia="es-BO"/>
        </w:rPr>
      </w:pPr>
      <w:r w:rsidRPr="00F4514F">
        <w:rPr>
          <w:rFonts w:ascii="Times New Roman" w:eastAsia="Times New Roman" w:hAnsi="Times New Roman" w:cs="Times New Roman"/>
          <w:b/>
          <w:bCs/>
          <w:sz w:val="24"/>
          <w:szCs w:val="24"/>
          <w:lang w:eastAsia="es-BO"/>
        </w:rPr>
        <w:t>La Teoría de los Súper Genios:</w:t>
      </w:r>
      <w:r w:rsidRPr="00F4514F">
        <w:rPr>
          <w:rFonts w:ascii="Times New Roman" w:eastAsia="Times New Roman" w:hAnsi="Times New Roman" w:cs="Times New Roman"/>
          <w:sz w:val="24"/>
          <w:szCs w:val="24"/>
          <w:lang w:eastAsia="es-BO"/>
        </w:rPr>
        <w:t xml:space="preserve"> La reencarnación es un privilegio otorgado por los dioses a almas con vidas excepcionalmente buenas. Esto explica de forma fantasiosa la existencia de genios históricos como Albert Einstein, Nikola Tesla o Beethoven: personas que destacaron en épocas que no les correspondían porque ya traían el conocimiento de una vida pasada en otra humanidad.</w:t>
      </w:r>
    </w:p>
    <w:p w14:paraId="596B323E" w14:textId="77777777" w:rsidR="00F4514F" w:rsidRPr="00F4514F" w:rsidRDefault="00F4514F" w:rsidP="00F4514F">
      <w:pPr>
        <w:numPr>
          <w:ilvl w:val="0"/>
          <w:numId w:val="3"/>
        </w:numPr>
        <w:spacing w:before="100" w:beforeAutospacing="1" w:after="100" w:afterAutospacing="1" w:line="240" w:lineRule="auto"/>
        <w:rPr>
          <w:rFonts w:ascii="Times New Roman" w:eastAsia="Times New Roman" w:hAnsi="Times New Roman" w:cs="Times New Roman"/>
          <w:sz w:val="24"/>
          <w:szCs w:val="24"/>
          <w:lang w:eastAsia="es-BO"/>
        </w:rPr>
      </w:pPr>
      <w:r w:rsidRPr="00F4514F">
        <w:rPr>
          <w:rFonts w:ascii="Times New Roman" w:eastAsia="Times New Roman" w:hAnsi="Times New Roman" w:cs="Times New Roman"/>
          <w:b/>
          <w:bCs/>
          <w:sz w:val="24"/>
          <w:szCs w:val="24"/>
          <w:lang w:eastAsia="es-BO"/>
        </w:rPr>
        <w:t>El Colapso del Gobierno:</w:t>
      </w:r>
      <w:r w:rsidRPr="00F4514F">
        <w:rPr>
          <w:rFonts w:ascii="Times New Roman" w:eastAsia="Times New Roman" w:hAnsi="Times New Roman" w:cs="Times New Roman"/>
          <w:sz w:val="24"/>
          <w:szCs w:val="24"/>
          <w:lang w:eastAsia="es-BO"/>
        </w:rPr>
        <w:t xml:space="preserve"> Debido a la escasez extrema y las tensiones del cráter, el país sufre un golpe de estado constante, dejando un gobierno inútil y sin un presidente fijo. La sociedad civil está desamparada, validando a Fabián como su único líder orgánico y popular.</w:t>
      </w:r>
    </w:p>
    <w:p w14:paraId="007365BF" w14:textId="77777777" w:rsidR="00F4514F" w:rsidRPr="00F4514F" w:rsidRDefault="00F4514F" w:rsidP="00F4514F">
      <w:pPr>
        <w:spacing w:before="100" w:beforeAutospacing="1" w:after="100" w:afterAutospacing="1" w:line="240" w:lineRule="auto"/>
        <w:outlineLvl w:val="0"/>
        <w:rPr>
          <w:rFonts w:ascii="Times New Roman" w:eastAsia="Times New Roman" w:hAnsi="Times New Roman" w:cs="Times New Roman"/>
          <w:b/>
          <w:bCs/>
          <w:kern w:val="36"/>
          <w:sz w:val="48"/>
          <w:szCs w:val="48"/>
          <w:lang w:eastAsia="es-BO"/>
        </w:rPr>
      </w:pPr>
      <w:r w:rsidRPr="00F4514F">
        <w:rPr>
          <w:rFonts w:ascii="Segoe UI Emoji" w:eastAsia="Times New Roman" w:hAnsi="Segoe UI Emoji" w:cs="Segoe UI Emoji"/>
          <w:b/>
          <w:bCs/>
          <w:kern w:val="36"/>
          <w:sz w:val="48"/>
          <w:szCs w:val="48"/>
          <w:lang w:eastAsia="es-BO"/>
        </w:rPr>
        <w:t>📖</w:t>
      </w:r>
      <w:r w:rsidRPr="00F4514F">
        <w:rPr>
          <w:rFonts w:ascii="Times New Roman" w:eastAsia="Times New Roman" w:hAnsi="Times New Roman" w:cs="Times New Roman"/>
          <w:b/>
          <w:bCs/>
          <w:kern w:val="36"/>
          <w:sz w:val="48"/>
          <w:szCs w:val="48"/>
          <w:lang w:eastAsia="es-BO"/>
        </w:rPr>
        <w:t xml:space="preserve"> PARTE 2: LA NOVELA NARRATIVA DEL EPISODIO 2</w:t>
      </w:r>
    </w:p>
    <w:p w14:paraId="6612EF1B" w14:textId="77777777" w:rsidR="00F4514F" w:rsidRPr="00F4514F" w:rsidRDefault="00F4514F" w:rsidP="00F4514F">
      <w:pPr>
        <w:spacing w:before="100" w:beforeAutospacing="1" w:after="100" w:afterAutospacing="1" w:line="240" w:lineRule="auto"/>
        <w:rPr>
          <w:rFonts w:ascii="Times New Roman" w:eastAsia="Times New Roman" w:hAnsi="Times New Roman" w:cs="Times New Roman"/>
          <w:sz w:val="24"/>
          <w:szCs w:val="24"/>
          <w:lang w:eastAsia="es-BO"/>
        </w:rPr>
      </w:pPr>
      <w:r w:rsidRPr="00F4514F">
        <w:rPr>
          <w:rFonts w:ascii="Times New Roman" w:eastAsia="Times New Roman" w:hAnsi="Times New Roman" w:cs="Times New Roman"/>
          <w:i/>
          <w:iCs/>
          <w:sz w:val="24"/>
          <w:szCs w:val="24"/>
          <w:lang w:eastAsia="es-BO"/>
        </w:rPr>
        <w:t xml:space="preserve">A continuación, se presenta la crónica completa del segundo episodio, detallando el balance entre comedia, drama realista y el subidón de acción </w:t>
      </w:r>
      <w:proofErr w:type="spellStart"/>
      <w:r w:rsidRPr="00F4514F">
        <w:rPr>
          <w:rFonts w:ascii="Times New Roman" w:eastAsia="Times New Roman" w:hAnsi="Times New Roman" w:cs="Times New Roman"/>
          <w:i/>
          <w:iCs/>
          <w:sz w:val="24"/>
          <w:szCs w:val="24"/>
          <w:lang w:eastAsia="es-BO"/>
        </w:rPr>
        <w:t>autoconclusiva</w:t>
      </w:r>
      <w:proofErr w:type="spellEnd"/>
      <w:r w:rsidRPr="00F4514F">
        <w:rPr>
          <w:rFonts w:ascii="Times New Roman" w:eastAsia="Times New Roman" w:hAnsi="Times New Roman" w:cs="Times New Roman"/>
          <w:i/>
          <w:iCs/>
          <w:sz w:val="24"/>
          <w:szCs w:val="24"/>
          <w:lang w:eastAsia="es-BO"/>
        </w:rPr>
        <w:t>.</w:t>
      </w:r>
    </w:p>
    <w:p w14:paraId="7F6BCAC7" w14:textId="77777777" w:rsidR="00F4514F" w:rsidRPr="00F4514F" w:rsidRDefault="00F4514F" w:rsidP="00F4514F">
      <w:pPr>
        <w:spacing w:before="100" w:beforeAutospacing="1" w:after="100" w:afterAutospacing="1" w:line="240" w:lineRule="auto"/>
        <w:outlineLvl w:val="2"/>
        <w:rPr>
          <w:rFonts w:ascii="Times New Roman" w:eastAsia="Times New Roman" w:hAnsi="Times New Roman" w:cs="Times New Roman"/>
          <w:b/>
          <w:bCs/>
          <w:sz w:val="27"/>
          <w:szCs w:val="27"/>
          <w:lang w:eastAsia="es-BO"/>
        </w:rPr>
      </w:pPr>
      <w:r w:rsidRPr="00F4514F">
        <w:rPr>
          <w:rFonts w:ascii="Times New Roman" w:eastAsia="Times New Roman" w:hAnsi="Times New Roman" w:cs="Times New Roman"/>
          <w:b/>
          <w:bCs/>
          <w:sz w:val="27"/>
          <w:szCs w:val="27"/>
          <w:lang w:eastAsia="es-BO"/>
        </w:rPr>
        <w:t>PARTE A: EL CHOQUE DE DOS MUNDOS (00:00 - 15:00)</w:t>
      </w:r>
    </w:p>
    <w:p w14:paraId="654F3624" w14:textId="77777777" w:rsidR="00F4514F" w:rsidRPr="00F4514F" w:rsidRDefault="00F4514F" w:rsidP="00F4514F">
      <w:pPr>
        <w:spacing w:before="100" w:beforeAutospacing="1" w:after="100" w:afterAutospacing="1" w:line="240" w:lineRule="auto"/>
        <w:outlineLvl w:val="3"/>
        <w:rPr>
          <w:rFonts w:ascii="Times New Roman" w:eastAsia="Times New Roman" w:hAnsi="Times New Roman" w:cs="Times New Roman"/>
          <w:b/>
          <w:bCs/>
          <w:sz w:val="24"/>
          <w:szCs w:val="24"/>
          <w:lang w:eastAsia="es-BO"/>
        </w:rPr>
      </w:pPr>
      <w:r w:rsidRPr="00F4514F">
        <w:rPr>
          <w:rFonts w:ascii="Times New Roman" w:eastAsia="Times New Roman" w:hAnsi="Times New Roman" w:cs="Times New Roman"/>
          <w:b/>
          <w:bCs/>
          <w:sz w:val="24"/>
          <w:szCs w:val="24"/>
          <w:lang w:eastAsia="es-BO"/>
        </w:rPr>
        <w:t>El Peso de los Años</w:t>
      </w:r>
    </w:p>
    <w:p w14:paraId="2ADCFB0A" w14:textId="77777777" w:rsidR="00F4514F" w:rsidRPr="00F4514F" w:rsidRDefault="00F4514F" w:rsidP="00F4514F">
      <w:pPr>
        <w:spacing w:before="100" w:beforeAutospacing="1" w:after="100" w:afterAutospacing="1" w:line="240" w:lineRule="auto"/>
        <w:rPr>
          <w:rFonts w:ascii="Times New Roman" w:eastAsia="Times New Roman" w:hAnsi="Times New Roman" w:cs="Times New Roman"/>
          <w:sz w:val="24"/>
          <w:szCs w:val="24"/>
          <w:lang w:eastAsia="es-BO"/>
        </w:rPr>
      </w:pPr>
      <w:r w:rsidRPr="00F4514F">
        <w:rPr>
          <w:rFonts w:ascii="Times New Roman" w:eastAsia="Times New Roman" w:hAnsi="Times New Roman" w:cs="Times New Roman"/>
          <w:sz w:val="24"/>
          <w:szCs w:val="24"/>
          <w:lang w:eastAsia="es-BO"/>
        </w:rPr>
        <w:t xml:space="preserve">El episodio arranca con una transición visual fluida y dolorosa. Las imágenes nos muestran el paso de cinco años sobre la geografía de </w:t>
      </w:r>
      <w:proofErr w:type="spellStart"/>
      <w:r w:rsidRPr="00F4514F">
        <w:rPr>
          <w:rFonts w:ascii="Times New Roman" w:eastAsia="Times New Roman" w:hAnsi="Times New Roman" w:cs="Times New Roman"/>
          <w:sz w:val="24"/>
          <w:szCs w:val="24"/>
          <w:lang w:eastAsia="es-BO"/>
        </w:rPr>
        <w:t>Brightvale</w:t>
      </w:r>
      <w:proofErr w:type="spellEnd"/>
      <w:r w:rsidRPr="00F4514F">
        <w:rPr>
          <w:rFonts w:ascii="Times New Roman" w:eastAsia="Times New Roman" w:hAnsi="Times New Roman" w:cs="Times New Roman"/>
          <w:sz w:val="24"/>
          <w:szCs w:val="24"/>
          <w:lang w:eastAsia="es-BO"/>
        </w:rPr>
        <w:t>. El cráter provocado por Andrónico se ha convertido en una herida abierta que respira veneno; los científicos del gobierno han fracasado en taponarlo debido al calor del núcleo planetario. Los informativos de televisión reflejan una realidad cruda: los gases tóxicos se están expandiendo por las corrientes de aire hacia otros países, amenazando con consumir el planeta entero. No hay escapatoria inteligente; migrar ya no es una opción viable para nadie.</w:t>
      </w:r>
    </w:p>
    <w:p w14:paraId="7A97810D" w14:textId="77777777" w:rsidR="00F4514F" w:rsidRPr="00F4514F" w:rsidRDefault="00F4514F" w:rsidP="00F4514F">
      <w:pPr>
        <w:spacing w:before="100" w:beforeAutospacing="1" w:after="100" w:afterAutospacing="1" w:line="240" w:lineRule="auto"/>
        <w:rPr>
          <w:rFonts w:ascii="Times New Roman" w:eastAsia="Times New Roman" w:hAnsi="Times New Roman" w:cs="Times New Roman"/>
          <w:sz w:val="24"/>
          <w:szCs w:val="24"/>
          <w:lang w:eastAsia="es-BO"/>
        </w:rPr>
      </w:pPr>
      <w:r w:rsidRPr="00F4514F">
        <w:rPr>
          <w:rFonts w:ascii="Times New Roman" w:eastAsia="Times New Roman" w:hAnsi="Times New Roman" w:cs="Times New Roman"/>
          <w:sz w:val="24"/>
          <w:szCs w:val="24"/>
          <w:lang w:eastAsia="es-BO"/>
        </w:rPr>
        <w:t>La cámara nos reintroduce a Fabián, ahora de 17 años. Ha crecido bajo la impecable y amorosa crianza de su tío y padrino, quien se convirtió en su figura paterna. Fabián es adorado en su comunidad; es el chico proactivo y autodidacta que entra a la casa de cualquier vecino con una sonrisa para arreglar un tejado o compartir lo poco que tiene. Ayuda sin esperar nada a cambio, un reflejo vivo de los valores que le heredaron Bernardo y Claudia. Sin embargo, la realidad económica es asfixiante. Su tío es ahora un anciano debilitado por una grave enfermedad respiratoria provocada por el aire del cráter. Fabián trabaja sin descanso en cualquier oficio disponible por una doble necesidad: su empatía natural y la desesperación por conseguir dinero para las medicinas de su mentor.</w:t>
      </w:r>
    </w:p>
    <w:p w14:paraId="213EC86F" w14:textId="77777777" w:rsidR="00F4514F" w:rsidRPr="00F4514F" w:rsidRDefault="00F4514F" w:rsidP="00F4514F">
      <w:pPr>
        <w:spacing w:before="100" w:beforeAutospacing="1" w:after="100" w:afterAutospacing="1" w:line="240" w:lineRule="auto"/>
        <w:rPr>
          <w:rFonts w:ascii="Times New Roman" w:eastAsia="Times New Roman" w:hAnsi="Times New Roman" w:cs="Times New Roman"/>
          <w:sz w:val="24"/>
          <w:szCs w:val="24"/>
          <w:lang w:eastAsia="es-BO"/>
        </w:rPr>
      </w:pPr>
      <w:r w:rsidRPr="00F4514F">
        <w:rPr>
          <w:rFonts w:ascii="Times New Roman" w:eastAsia="Times New Roman" w:hAnsi="Times New Roman" w:cs="Times New Roman"/>
          <w:sz w:val="24"/>
          <w:szCs w:val="24"/>
          <w:lang w:eastAsia="es-BO"/>
        </w:rPr>
        <w:t xml:space="preserve">Llegando al minuto cuatro, la presión dobla a Fabián. En la esquina de un barrio decadente, observa a otra familia empacar sus pocas pertenencias para huir hacia la incertidumbre. La impotencia lo quiebra. Su timidez y miedo al rechazo lo hacen guardarse sus brillantes ideas científicas y sociales en la cabeza; piensa que está equivocado, que solo va a molestar a los demás o que sus propuestas causarán </w:t>
      </w:r>
      <w:r w:rsidRPr="00F4514F">
        <w:rPr>
          <w:rFonts w:ascii="Times New Roman" w:eastAsia="Times New Roman" w:hAnsi="Times New Roman" w:cs="Times New Roman"/>
          <w:sz w:val="24"/>
          <w:szCs w:val="24"/>
          <w:lang w:eastAsia="es-BO"/>
        </w:rPr>
        <w:lastRenderedPageBreak/>
        <w:t>problemas. Con el corazón roto, Fabián concluye en voz baja que el país no tiene remedio y que es hora de rendirse.</w:t>
      </w:r>
    </w:p>
    <w:p w14:paraId="009C15C8" w14:textId="77777777" w:rsidR="00F4514F" w:rsidRPr="00F4514F" w:rsidRDefault="00F4514F" w:rsidP="00F4514F">
      <w:pPr>
        <w:spacing w:before="100" w:beforeAutospacing="1" w:after="100" w:afterAutospacing="1" w:line="240" w:lineRule="auto"/>
        <w:outlineLvl w:val="3"/>
        <w:rPr>
          <w:rFonts w:ascii="Times New Roman" w:eastAsia="Times New Roman" w:hAnsi="Times New Roman" w:cs="Times New Roman"/>
          <w:b/>
          <w:bCs/>
          <w:sz w:val="24"/>
          <w:szCs w:val="24"/>
          <w:lang w:eastAsia="es-BO"/>
        </w:rPr>
      </w:pPr>
      <w:r w:rsidRPr="00F4514F">
        <w:rPr>
          <w:rFonts w:ascii="Times New Roman" w:eastAsia="Times New Roman" w:hAnsi="Times New Roman" w:cs="Times New Roman"/>
          <w:b/>
          <w:bCs/>
          <w:sz w:val="24"/>
          <w:szCs w:val="24"/>
          <w:lang w:eastAsia="es-BO"/>
        </w:rPr>
        <w:t>El Retorno en el Prime</w:t>
      </w:r>
    </w:p>
    <w:p w14:paraId="7EFC49C2" w14:textId="77777777" w:rsidR="00F4514F" w:rsidRPr="00F4514F" w:rsidRDefault="00F4514F" w:rsidP="00F4514F">
      <w:pPr>
        <w:spacing w:before="100" w:beforeAutospacing="1" w:after="100" w:afterAutospacing="1" w:line="240" w:lineRule="auto"/>
        <w:rPr>
          <w:rFonts w:ascii="Times New Roman" w:eastAsia="Times New Roman" w:hAnsi="Times New Roman" w:cs="Times New Roman"/>
          <w:sz w:val="24"/>
          <w:szCs w:val="24"/>
          <w:lang w:eastAsia="es-BO"/>
        </w:rPr>
      </w:pPr>
      <w:r w:rsidRPr="00F4514F">
        <w:rPr>
          <w:rFonts w:ascii="Times New Roman" w:eastAsia="Times New Roman" w:hAnsi="Times New Roman" w:cs="Times New Roman"/>
          <w:sz w:val="24"/>
          <w:szCs w:val="24"/>
          <w:lang w:eastAsia="es-BO"/>
        </w:rPr>
        <w:t xml:space="preserve">En el minuto 4.5, el tono cambia drásticamente con un giro de 360 grados hacia la perspectiva de Víctor. A través de un montaje ágil y dinámico, presenciamos su vida pasada en el Planeta 1 (la Tierra ordinaria): un brillante estudiante y profesional de sistemas, un hombre con grandes </w:t>
      </w:r>
      <w:proofErr w:type="gramStart"/>
      <w:r w:rsidRPr="00F4514F">
        <w:rPr>
          <w:rFonts w:ascii="Times New Roman" w:eastAsia="Times New Roman" w:hAnsi="Times New Roman" w:cs="Times New Roman"/>
          <w:sz w:val="24"/>
          <w:szCs w:val="24"/>
          <w:lang w:eastAsia="es-BO"/>
        </w:rPr>
        <w:t>éxitos</w:t>
      </w:r>
      <w:proofErr w:type="gramEnd"/>
      <w:r w:rsidRPr="00F4514F">
        <w:rPr>
          <w:rFonts w:ascii="Times New Roman" w:eastAsia="Times New Roman" w:hAnsi="Times New Roman" w:cs="Times New Roman"/>
          <w:sz w:val="24"/>
          <w:szCs w:val="24"/>
          <w:lang w:eastAsia="es-BO"/>
        </w:rPr>
        <w:t xml:space="preserve"> pero también con errores humanos que justifican su imperfección. Vemos su vejez y su pacífica muerte en una cama de hospital.</w:t>
      </w:r>
    </w:p>
    <w:p w14:paraId="2FA688D8" w14:textId="77777777" w:rsidR="00F4514F" w:rsidRPr="00F4514F" w:rsidRDefault="00F4514F" w:rsidP="00F4514F">
      <w:pPr>
        <w:spacing w:before="100" w:beforeAutospacing="1" w:after="100" w:afterAutospacing="1" w:line="240" w:lineRule="auto"/>
        <w:rPr>
          <w:rFonts w:ascii="Times New Roman" w:eastAsia="Times New Roman" w:hAnsi="Times New Roman" w:cs="Times New Roman"/>
          <w:sz w:val="24"/>
          <w:szCs w:val="24"/>
          <w:lang w:eastAsia="es-BO"/>
        </w:rPr>
      </w:pPr>
      <w:r w:rsidRPr="00F4514F">
        <w:rPr>
          <w:rFonts w:ascii="Times New Roman" w:eastAsia="Times New Roman" w:hAnsi="Times New Roman" w:cs="Times New Roman"/>
          <w:sz w:val="24"/>
          <w:szCs w:val="24"/>
          <w:lang w:eastAsia="es-BO"/>
        </w:rPr>
        <w:t xml:space="preserve">La pantalla se tiñe de una oscuridad mística. El alma de Víctor despierta ante la imponente silueta difuminada de los dioses. Debido a los inmensos valores y la rectitud con la que vivió su vida terrenal, las deidades le ofrecen un juicio privilegiado: un lugar eterno en la paz del universo. Víctor, sin embargo, se niega; siente que su ciclo no ha terminado y que dejó proyectos inconclusos. Conmovidos por su determinación, los dioses le ofrecen la reencarnación en una humanidad diferente (el Planeta 2), otorgándole por fin un propósito de vida definitivo. Con un brillante toque de comedia, Víctor se niega a pasar por la humillación de nacer como un bebé indefenso; exige regresar en su mejor versión física y técnica. Los dioses aceptan el trato, devolviéndole su cuerpo y mente a los 22 años: su auténtico </w:t>
      </w:r>
      <w:r w:rsidRPr="00F4514F">
        <w:rPr>
          <w:rFonts w:ascii="Times New Roman" w:eastAsia="Times New Roman" w:hAnsi="Times New Roman" w:cs="Times New Roman"/>
          <w:i/>
          <w:iCs/>
          <w:sz w:val="24"/>
          <w:szCs w:val="24"/>
          <w:lang w:eastAsia="es-BO"/>
        </w:rPr>
        <w:t>prime</w:t>
      </w:r>
      <w:r w:rsidRPr="00F4514F">
        <w:rPr>
          <w:rFonts w:ascii="Times New Roman" w:eastAsia="Times New Roman" w:hAnsi="Times New Roman" w:cs="Times New Roman"/>
          <w:sz w:val="24"/>
          <w:szCs w:val="24"/>
          <w:lang w:eastAsia="es-BO"/>
        </w:rPr>
        <w:t>.</w:t>
      </w:r>
    </w:p>
    <w:p w14:paraId="22DCA51B" w14:textId="77777777" w:rsidR="00F4514F" w:rsidRPr="00F4514F" w:rsidRDefault="00F4514F" w:rsidP="00F4514F">
      <w:pPr>
        <w:spacing w:before="100" w:beforeAutospacing="1" w:after="100" w:afterAutospacing="1" w:line="240" w:lineRule="auto"/>
        <w:rPr>
          <w:rFonts w:ascii="Times New Roman" w:eastAsia="Times New Roman" w:hAnsi="Times New Roman" w:cs="Times New Roman"/>
          <w:sz w:val="24"/>
          <w:szCs w:val="24"/>
          <w:lang w:eastAsia="es-BO"/>
        </w:rPr>
      </w:pPr>
      <w:r w:rsidRPr="00F4514F">
        <w:rPr>
          <w:rFonts w:ascii="Times New Roman" w:eastAsia="Times New Roman" w:hAnsi="Times New Roman" w:cs="Times New Roman"/>
          <w:sz w:val="24"/>
          <w:szCs w:val="24"/>
          <w:lang w:eastAsia="es-BO"/>
        </w:rPr>
        <w:t>Víctor "</w:t>
      </w:r>
      <w:proofErr w:type="spellStart"/>
      <w:r w:rsidRPr="00F4514F">
        <w:rPr>
          <w:rFonts w:ascii="Times New Roman" w:eastAsia="Times New Roman" w:hAnsi="Times New Roman" w:cs="Times New Roman"/>
          <w:sz w:val="24"/>
          <w:szCs w:val="24"/>
          <w:lang w:eastAsia="es-BO"/>
        </w:rPr>
        <w:t>spawnea</w:t>
      </w:r>
      <w:proofErr w:type="spellEnd"/>
      <w:r w:rsidRPr="00F4514F">
        <w:rPr>
          <w:rFonts w:ascii="Times New Roman" w:eastAsia="Times New Roman" w:hAnsi="Times New Roman" w:cs="Times New Roman"/>
          <w:sz w:val="24"/>
          <w:szCs w:val="24"/>
          <w:lang w:eastAsia="es-BO"/>
        </w:rPr>
        <w:t xml:space="preserve">" (aparece de golpe) en medio de un denso bosque en </w:t>
      </w:r>
      <w:proofErr w:type="spellStart"/>
      <w:r w:rsidRPr="00F4514F">
        <w:rPr>
          <w:rFonts w:ascii="Times New Roman" w:eastAsia="Times New Roman" w:hAnsi="Times New Roman" w:cs="Times New Roman"/>
          <w:sz w:val="24"/>
          <w:szCs w:val="24"/>
          <w:lang w:eastAsia="es-BO"/>
        </w:rPr>
        <w:t>Brightvale</w:t>
      </w:r>
      <w:proofErr w:type="spellEnd"/>
      <w:r w:rsidRPr="00F4514F">
        <w:rPr>
          <w:rFonts w:ascii="Times New Roman" w:eastAsia="Times New Roman" w:hAnsi="Times New Roman" w:cs="Times New Roman"/>
          <w:sz w:val="24"/>
          <w:szCs w:val="24"/>
          <w:lang w:eastAsia="es-BO"/>
        </w:rPr>
        <w:t>. La escena estalla en energía y acción divertida: Víctor salta, celebra su juventud recobrada y flexiona sus músculos con una alegría contagiosa. De repente, el peligro acecha: una criatura salvaje, una bestia mutada y enfurecida por los gases del cráter, salta de los arbustos para atacarlo. Usando su ingenio de ingeniería y sus conocimientos de supervivencia de su vida pasada, Víctor protagoniza una pelea dinámica, ágil y cómica, derrotando a la criatura con astucia en lugar de magia. Al quedar a salvo, Víctor mira al cielo y pide una señal divina para orientarse hacia la civilización; los dioses responden con un sutil e hilarante destello mágico que le señala la ruta hacia la ciudad.</w:t>
      </w:r>
    </w:p>
    <w:p w14:paraId="05B6C019" w14:textId="77777777" w:rsidR="00F4514F" w:rsidRPr="00F4514F" w:rsidRDefault="00F4514F" w:rsidP="00F4514F">
      <w:pPr>
        <w:spacing w:before="100" w:beforeAutospacing="1" w:after="100" w:afterAutospacing="1" w:line="240" w:lineRule="auto"/>
        <w:outlineLvl w:val="3"/>
        <w:rPr>
          <w:rFonts w:ascii="Times New Roman" w:eastAsia="Times New Roman" w:hAnsi="Times New Roman" w:cs="Times New Roman"/>
          <w:b/>
          <w:bCs/>
          <w:sz w:val="24"/>
          <w:szCs w:val="24"/>
          <w:lang w:eastAsia="es-BO"/>
        </w:rPr>
      </w:pPr>
      <w:r w:rsidRPr="00F4514F">
        <w:rPr>
          <w:rFonts w:ascii="Times New Roman" w:eastAsia="Times New Roman" w:hAnsi="Times New Roman" w:cs="Times New Roman"/>
          <w:b/>
          <w:bCs/>
          <w:sz w:val="24"/>
          <w:szCs w:val="24"/>
          <w:lang w:eastAsia="es-BO"/>
        </w:rPr>
        <w:t>La Prueba Divina</w:t>
      </w:r>
    </w:p>
    <w:p w14:paraId="4EF436E7" w14:textId="77777777" w:rsidR="00F4514F" w:rsidRPr="00F4514F" w:rsidRDefault="00F4514F" w:rsidP="00F4514F">
      <w:pPr>
        <w:spacing w:before="100" w:beforeAutospacing="1" w:after="100" w:afterAutospacing="1" w:line="240" w:lineRule="auto"/>
        <w:rPr>
          <w:rFonts w:ascii="Times New Roman" w:eastAsia="Times New Roman" w:hAnsi="Times New Roman" w:cs="Times New Roman"/>
          <w:sz w:val="24"/>
          <w:szCs w:val="24"/>
          <w:lang w:eastAsia="es-BO"/>
        </w:rPr>
      </w:pPr>
      <w:r w:rsidRPr="00F4514F">
        <w:rPr>
          <w:rFonts w:ascii="Times New Roman" w:eastAsia="Times New Roman" w:hAnsi="Times New Roman" w:cs="Times New Roman"/>
          <w:sz w:val="24"/>
          <w:szCs w:val="24"/>
          <w:lang w:eastAsia="es-BO"/>
        </w:rPr>
        <w:t>Víctor se adentra en la metrópoli, encontrando un panorama desolador: las calles están sumidas en protestas debido al golpe de estado constante que ha dejado al gobierno completamente inútil. Al entender que las autoridades no sirven para nada, Víctor busca al único líder que la sociedad respeta de verdad por su peso moral: Fabián.</w:t>
      </w:r>
    </w:p>
    <w:p w14:paraId="09EB2220" w14:textId="77777777" w:rsidR="00F4514F" w:rsidRPr="00F4514F" w:rsidRDefault="00F4514F" w:rsidP="00F4514F">
      <w:pPr>
        <w:spacing w:before="100" w:beforeAutospacing="1" w:after="100" w:afterAutospacing="1" w:line="240" w:lineRule="auto"/>
        <w:rPr>
          <w:rFonts w:ascii="Times New Roman" w:eastAsia="Times New Roman" w:hAnsi="Times New Roman" w:cs="Times New Roman"/>
          <w:sz w:val="24"/>
          <w:szCs w:val="24"/>
          <w:lang w:eastAsia="es-BO"/>
        </w:rPr>
      </w:pPr>
      <w:r w:rsidRPr="00F4514F">
        <w:rPr>
          <w:rFonts w:ascii="Times New Roman" w:eastAsia="Times New Roman" w:hAnsi="Times New Roman" w:cs="Times New Roman"/>
          <w:sz w:val="24"/>
          <w:szCs w:val="24"/>
          <w:lang w:eastAsia="es-BO"/>
        </w:rPr>
        <w:t xml:space="preserve">El encuentro se produce en el minuto diez. Víctor localiza a Fabián en su momento de mayor desolación. La interacción es un choque de personalidades perfecto. Víctor le suelta de golpe la verdad: ha reencarnado desde otro planeta y necesita su ayuda para armar un equipo que salve el mundo. Fabián, preso de su timidez y ansiedad social, retrocede y lo toma por un completo loco. </w:t>
      </w:r>
      <w:r w:rsidRPr="00F4514F">
        <w:rPr>
          <w:rFonts w:ascii="Times New Roman" w:eastAsia="Times New Roman" w:hAnsi="Times New Roman" w:cs="Times New Roman"/>
          <w:i/>
          <w:iCs/>
          <w:sz w:val="24"/>
          <w:szCs w:val="24"/>
          <w:lang w:eastAsia="es-BO"/>
        </w:rPr>
        <w:t>"¿Cómo voy a creer eso?"</w:t>
      </w:r>
      <w:r w:rsidRPr="00F4514F">
        <w:rPr>
          <w:rFonts w:ascii="Times New Roman" w:eastAsia="Times New Roman" w:hAnsi="Times New Roman" w:cs="Times New Roman"/>
          <w:sz w:val="24"/>
          <w:szCs w:val="24"/>
          <w:lang w:eastAsia="es-BO"/>
        </w:rPr>
        <w:t xml:space="preserve">, tartamudea el muchacho. Víctor, manteniendo su carisma intacto, eleva las manos y pide una prueba al cielo. Debido a que </w:t>
      </w:r>
      <w:proofErr w:type="spellStart"/>
      <w:r w:rsidRPr="00F4514F">
        <w:rPr>
          <w:rFonts w:ascii="Times New Roman" w:eastAsia="Times New Roman" w:hAnsi="Times New Roman" w:cs="Times New Roman"/>
          <w:sz w:val="24"/>
          <w:szCs w:val="24"/>
          <w:lang w:eastAsia="es-BO"/>
        </w:rPr>
        <w:t>Brightvale</w:t>
      </w:r>
      <w:proofErr w:type="spellEnd"/>
      <w:r w:rsidRPr="00F4514F">
        <w:rPr>
          <w:rFonts w:ascii="Times New Roman" w:eastAsia="Times New Roman" w:hAnsi="Times New Roman" w:cs="Times New Roman"/>
          <w:sz w:val="24"/>
          <w:szCs w:val="24"/>
          <w:lang w:eastAsia="es-BO"/>
        </w:rPr>
        <w:t xml:space="preserve"> es un mundo donde la magia de los Guardianes existió y es un hecho científico aceptado por todos, los dioses envían una señal indiscutible: las nubes se abren y un patrón místico e innegable ilumina el firmamento sobre ellos. Fabián se queda petrificado, con los ojos abiertos de par en par. La primera mitad del </w:t>
      </w:r>
      <w:r w:rsidRPr="00F4514F">
        <w:rPr>
          <w:rFonts w:ascii="Times New Roman" w:eastAsia="Times New Roman" w:hAnsi="Times New Roman" w:cs="Times New Roman"/>
          <w:sz w:val="24"/>
          <w:szCs w:val="24"/>
          <w:lang w:eastAsia="es-BO"/>
        </w:rPr>
        <w:lastRenderedPageBreak/>
        <w:t>capítulo cierra con el rostro en shock de Fabián mientras Víctor le propone formalmente crear una resistencia.</w:t>
      </w:r>
    </w:p>
    <w:p w14:paraId="1C88CFD0" w14:textId="77777777" w:rsidR="00F4514F" w:rsidRPr="00F4514F" w:rsidRDefault="00F4514F" w:rsidP="00F4514F">
      <w:pPr>
        <w:spacing w:before="100" w:beforeAutospacing="1" w:after="100" w:afterAutospacing="1" w:line="240" w:lineRule="auto"/>
        <w:outlineLvl w:val="2"/>
        <w:rPr>
          <w:rFonts w:ascii="Times New Roman" w:eastAsia="Times New Roman" w:hAnsi="Times New Roman" w:cs="Times New Roman"/>
          <w:b/>
          <w:bCs/>
          <w:sz w:val="27"/>
          <w:szCs w:val="27"/>
          <w:lang w:eastAsia="es-BO"/>
        </w:rPr>
      </w:pPr>
      <w:r w:rsidRPr="00F4514F">
        <w:rPr>
          <w:rFonts w:ascii="Times New Roman" w:eastAsia="Times New Roman" w:hAnsi="Times New Roman" w:cs="Times New Roman"/>
          <w:b/>
          <w:bCs/>
          <w:sz w:val="27"/>
          <w:szCs w:val="27"/>
          <w:lang w:eastAsia="es-BO"/>
        </w:rPr>
        <w:t>PARTE B: LA CHISPA DE LA RESISTENCIA (15:00 - 30:00)</w:t>
      </w:r>
    </w:p>
    <w:p w14:paraId="47991C27" w14:textId="77777777" w:rsidR="00F4514F" w:rsidRPr="00F4514F" w:rsidRDefault="00F4514F" w:rsidP="00F4514F">
      <w:pPr>
        <w:spacing w:before="100" w:beforeAutospacing="1" w:after="100" w:afterAutospacing="1" w:line="240" w:lineRule="auto"/>
        <w:outlineLvl w:val="3"/>
        <w:rPr>
          <w:rFonts w:ascii="Times New Roman" w:eastAsia="Times New Roman" w:hAnsi="Times New Roman" w:cs="Times New Roman"/>
          <w:b/>
          <w:bCs/>
          <w:sz w:val="24"/>
          <w:szCs w:val="24"/>
          <w:lang w:eastAsia="es-BO"/>
        </w:rPr>
      </w:pPr>
      <w:r w:rsidRPr="00F4514F">
        <w:rPr>
          <w:rFonts w:ascii="Times New Roman" w:eastAsia="Times New Roman" w:hAnsi="Times New Roman" w:cs="Times New Roman"/>
          <w:b/>
          <w:bCs/>
          <w:sz w:val="24"/>
          <w:szCs w:val="24"/>
          <w:lang w:eastAsia="es-BO"/>
        </w:rPr>
        <w:t>El Legado de los Padres</w:t>
      </w:r>
    </w:p>
    <w:p w14:paraId="57D9E9D8" w14:textId="77777777" w:rsidR="00F4514F" w:rsidRPr="00F4514F" w:rsidRDefault="00F4514F" w:rsidP="00F4514F">
      <w:pPr>
        <w:spacing w:before="100" w:beforeAutospacing="1" w:after="100" w:afterAutospacing="1" w:line="240" w:lineRule="auto"/>
        <w:rPr>
          <w:rFonts w:ascii="Times New Roman" w:eastAsia="Times New Roman" w:hAnsi="Times New Roman" w:cs="Times New Roman"/>
          <w:sz w:val="24"/>
          <w:szCs w:val="24"/>
          <w:lang w:eastAsia="es-BO"/>
        </w:rPr>
      </w:pPr>
      <w:r w:rsidRPr="00F4514F">
        <w:rPr>
          <w:rFonts w:ascii="Times New Roman" w:eastAsia="Times New Roman" w:hAnsi="Times New Roman" w:cs="Times New Roman"/>
          <w:sz w:val="24"/>
          <w:szCs w:val="24"/>
          <w:lang w:eastAsia="es-BO"/>
        </w:rPr>
        <w:t xml:space="preserve">La segunda mitad del episodio regresa a la intimidad del hogar de Fabián. En su habitación, el joven debate la locura que acaba de presenciar con su tío enfermo. El anciano mentor, entre accesos de tos provocados por los gases del núcleo, lo mira con ternura y decide contarle una vieja historia de Bernardo y Claudia. Le relata una vivencia del pasado donde sus padres se enfrentaron a una situación imposible y, en lugar de huir o rendirse, se lanzaron a lo desconocido impulsados únicamente por sus valores y su amor hacia el prójimo. </w:t>
      </w:r>
      <w:r w:rsidRPr="00F4514F">
        <w:rPr>
          <w:rFonts w:ascii="Times New Roman" w:eastAsia="Times New Roman" w:hAnsi="Times New Roman" w:cs="Times New Roman"/>
          <w:i/>
          <w:iCs/>
          <w:sz w:val="24"/>
          <w:szCs w:val="24"/>
          <w:lang w:eastAsia="es-BO"/>
        </w:rPr>
        <w:t>"Ellos no te criaron para ver morir este lugar, Fabián"</w:t>
      </w:r>
      <w:r w:rsidRPr="00F4514F">
        <w:rPr>
          <w:rFonts w:ascii="Times New Roman" w:eastAsia="Times New Roman" w:hAnsi="Times New Roman" w:cs="Times New Roman"/>
          <w:sz w:val="24"/>
          <w:szCs w:val="24"/>
          <w:lang w:eastAsia="es-BO"/>
        </w:rPr>
        <w:t>, le dice con voz débil pero firme. Las palabras del mentor destruyen los miedos de Fabián, encendiendo la chispa de su proactividad heredada. Fabián acepta el plan de Víctor.</w:t>
      </w:r>
    </w:p>
    <w:p w14:paraId="5DECEFF7" w14:textId="77777777" w:rsidR="00F4514F" w:rsidRPr="00F4514F" w:rsidRDefault="00F4514F" w:rsidP="00F4514F">
      <w:pPr>
        <w:spacing w:before="100" w:beforeAutospacing="1" w:after="100" w:afterAutospacing="1" w:line="240" w:lineRule="auto"/>
        <w:rPr>
          <w:rFonts w:ascii="Times New Roman" w:eastAsia="Times New Roman" w:hAnsi="Times New Roman" w:cs="Times New Roman"/>
          <w:sz w:val="24"/>
          <w:szCs w:val="24"/>
          <w:lang w:eastAsia="es-BO"/>
        </w:rPr>
      </w:pPr>
      <w:r w:rsidRPr="00F4514F">
        <w:rPr>
          <w:rFonts w:ascii="Times New Roman" w:eastAsia="Times New Roman" w:hAnsi="Times New Roman" w:cs="Times New Roman"/>
          <w:sz w:val="24"/>
          <w:szCs w:val="24"/>
          <w:lang w:eastAsia="es-BO"/>
        </w:rPr>
        <w:t>Mientras tanto, la cámara nos ofrece un breve y sombrío vistazo a la guarida del Clan de la Luna. Contemplamos a Andrónico por primera vez en cinco años: está completamente oculto, físicamente destrozado ("hecho bolsa") y en un lento proceso de recuperación médica. Se encuentra estudiando con desesperación los efectos degenerativos internos que le provocó haber absorbido la magia bruta en el piloto. No participa activamente en los eventos del día, pero su sombra recuerda al espectador que el peligro sigue latente y tiene un reloj en contra.</w:t>
      </w:r>
    </w:p>
    <w:p w14:paraId="65BEB12B" w14:textId="77777777" w:rsidR="00F4514F" w:rsidRPr="00F4514F" w:rsidRDefault="00F4514F" w:rsidP="00F4514F">
      <w:pPr>
        <w:spacing w:before="100" w:beforeAutospacing="1" w:after="100" w:afterAutospacing="1" w:line="240" w:lineRule="auto"/>
        <w:outlineLvl w:val="3"/>
        <w:rPr>
          <w:rFonts w:ascii="Times New Roman" w:eastAsia="Times New Roman" w:hAnsi="Times New Roman" w:cs="Times New Roman"/>
          <w:b/>
          <w:bCs/>
          <w:sz w:val="24"/>
          <w:szCs w:val="24"/>
          <w:lang w:eastAsia="es-BO"/>
        </w:rPr>
      </w:pPr>
      <w:r w:rsidRPr="00F4514F">
        <w:rPr>
          <w:rFonts w:ascii="Times New Roman" w:eastAsia="Times New Roman" w:hAnsi="Times New Roman" w:cs="Times New Roman"/>
          <w:b/>
          <w:bCs/>
          <w:sz w:val="24"/>
          <w:szCs w:val="24"/>
          <w:lang w:eastAsia="es-BO"/>
        </w:rPr>
        <w:t>La Doctora de la Periferia</w:t>
      </w:r>
    </w:p>
    <w:p w14:paraId="5F9FA1AD" w14:textId="77777777" w:rsidR="00F4514F" w:rsidRPr="00F4514F" w:rsidRDefault="00F4514F" w:rsidP="00F4514F">
      <w:pPr>
        <w:spacing w:before="100" w:beforeAutospacing="1" w:after="100" w:afterAutospacing="1" w:line="240" w:lineRule="auto"/>
        <w:rPr>
          <w:rFonts w:ascii="Times New Roman" w:eastAsia="Times New Roman" w:hAnsi="Times New Roman" w:cs="Times New Roman"/>
          <w:sz w:val="24"/>
          <w:szCs w:val="24"/>
          <w:lang w:eastAsia="es-BO"/>
        </w:rPr>
      </w:pPr>
      <w:r w:rsidRPr="00F4514F">
        <w:rPr>
          <w:rFonts w:ascii="Times New Roman" w:eastAsia="Times New Roman" w:hAnsi="Times New Roman" w:cs="Times New Roman"/>
          <w:sz w:val="24"/>
          <w:szCs w:val="24"/>
          <w:lang w:eastAsia="es-BO"/>
        </w:rPr>
        <w:t>Fabián y Víctor inician su investigación enfocándose en la prioridad absoluta del país: la crisis de salud. Los hospitales están colapsados y los medicamentos esenciales han desaparecido misteriosamente del mercado. Tras analizar los patrones de distribución, la dupla descubre una red de corrupción profunda: el Clan de la Luna está desviando y contrabandeando los fármacos hacia el extranjero para boicotear a la sociedad local y dejarla desahuciada.</w:t>
      </w:r>
    </w:p>
    <w:p w14:paraId="0A0A48A3" w14:textId="77777777" w:rsidR="00F4514F" w:rsidRPr="00F4514F" w:rsidRDefault="00F4514F" w:rsidP="00F4514F">
      <w:pPr>
        <w:spacing w:before="100" w:beforeAutospacing="1" w:after="100" w:afterAutospacing="1" w:line="240" w:lineRule="auto"/>
        <w:rPr>
          <w:rFonts w:ascii="Times New Roman" w:eastAsia="Times New Roman" w:hAnsi="Times New Roman" w:cs="Times New Roman"/>
          <w:sz w:val="24"/>
          <w:szCs w:val="24"/>
          <w:lang w:eastAsia="es-BO"/>
        </w:rPr>
      </w:pPr>
      <w:r w:rsidRPr="00F4514F">
        <w:rPr>
          <w:rFonts w:ascii="Times New Roman" w:eastAsia="Times New Roman" w:hAnsi="Times New Roman" w:cs="Times New Roman"/>
          <w:sz w:val="24"/>
          <w:szCs w:val="24"/>
          <w:lang w:eastAsia="es-BO"/>
        </w:rPr>
        <w:t>En medio del caos del hospital de la periferia, se nos presenta a Elizabeth. Vemos su cruda realidad diaria: es una médica increíblemente dedicada, noble y brillante, pero mal pagada, exhausta y con el corazón roto al ver morir a la gente por la simple falta de insumos de contrabando. Al igual que Fabián minutos antes, Elizabeth ha llegado a su límite y planea abandonar el país esa misma semana. Es en ese instante cuando Fabián y Víctor la abordan en los pasillos de carga. Con una pasión renovada, Fabián supera por un momento su timidez para ofrecerle una iniciativa real: unirse a ellos para detener el contrabando y desatar su verdadero potencial médico a escala global. Al ver la determinación de los jóvenes, la bondad de Elizabeth gana la batalla; ella acepta unirse al equipo. El primer talento ha sido fichado.</w:t>
      </w:r>
    </w:p>
    <w:p w14:paraId="47914013" w14:textId="77777777" w:rsidR="00F4514F" w:rsidRPr="00F4514F" w:rsidRDefault="00F4514F" w:rsidP="00F4514F">
      <w:pPr>
        <w:spacing w:before="100" w:beforeAutospacing="1" w:after="100" w:afterAutospacing="1" w:line="240" w:lineRule="auto"/>
        <w:outlineLvl w:val="3"/>
        <w:rPr>
          <w:rFonts w:ascii="Times New Roman" w:eastAsia="Times New Roman" w:hAnsi="Times New Roman" w:cs="Times New Roman"/>
          <w:b/>
          <w:bCs/>
          <w:sz w:val="24"/>
          <w:szCs w:val="24"/>
          <w:lang w:eastAsia="es-BO"/>
        </w:rPr>
      </w:pPr>
      <w:r w:rsidRPr="00F4514F">
        <w:rPr>
          <w:rFonts w:ascii="Times New Roman" w:eastAsia="Times New Roman" w:hAnsi="Times New Roman" w:cs="Times New Roman"/>
          <w:b/>
          <w:bCs/>
          <w:sz w:val="24"/>
          <w:szCs w:val="24"/>
          <w:lang w:eastAsia="es-BO"/>
        </w:rPr>
        <w:t>El Robo en el Almacén</w:t>
      </w:r>
    </w:p>
    <w:p w14:paraId="2A53EED9" w14:textId="77777777" w:rsidR="00F4514F" w:rsidRPr="00F4514F" w:rsidRDefault="00F4514F" w:rsidP="00F4514F">
      <w:pPr>
        <w:spacing w:before="100" w:beforeAutospacing="1" w:after="100" w:afterAutospacing="1" w:line="240" w:lineRule="auto"/>
        <w:rPr>
          <w:rFonts w:ascii="Times New Roman" w:eastAsia="Times New Roman" w:hAnsi="Times New Roman" w:cs="Times New Roman"/>
          <w:sz w:val="24"/>
          <w:szCs w:val="24"/>
          <w:lang w:eastAsia="es-BO"/>
        </w:rPr>
      </w:pPr>
      <w:r w:rsidRPr="00F4514F">
        <w:rPr>
          <w:rFonts w:ascii="Times New Roman" w:eastAsia="Times New Roman" w:hAnsi="Times New Roman" w:cs="Times New Roman"/>
          <w:sz w:val="24"/>
          <w:szCs w:val="24"/>
          <w:lang w:eastAsia="es-BO"/>
        </w:rPr>
        <w:t xml:space="preserve">El trío sigue la pista de los cargamentos de medicinas robadas hasta un almacén clandestino en los muelles de carga controlados por las mafias locales. En los últimos </w:t>
      </w:r>
      <w:r w:rsidRPr="00F4514F">
        <w:rPr>
          <w:rFonts w:ascii="Times New Roman" w:eastAsia="Times New Roman" w:hAnsi="Times New Roman" w:cs="Times New Roman"/>
          <w:sz w:val="24"/>
          <w:szCs w:val="24"/>
          <w:lang w:eastAsia="es-BO"/>
        </w:rPr>
        <w:lastRenderedPageBreak/>
        <w:t>siete minutos, el episodio eleva las revoluciones con una espectacular escena de acción, combate urbano y persecución contra los secuaces armados del Clan de la Luna.</w:t>
      </w:r>
    </w:p>
    <w:p w14:paraId="70FEBB6B" w14:textId="77777777" w:rsidR="00F4514F" w:rsidRPr="00F4514F" w:rsidRDefault="00F4514F" w:rsidP="00F4514F">
      <w:pPr>
        <w:spacing w:before="100" w:beforeAutospacing="1" w:after="100" w:afterAutospacing="1" w:line="240" w:lineRule="auto"/>
        <w:rPr>
          <w:rFonts w:ascii="Times New Roman" w:eastAsia="Times New Roman" w:hAnsi="Times New Roman" w:cs="Times New Roman"/>
          <w:sz w:val="24"/>
          <w:szCs w:val="24"/>
          <w:lang w:eastAsia="es-BO"/>
        </w:rPr>
      </w:pPr>
      <w:r w:rsidRPr="00F4514F">
        <w:rPr>
          <w:rFonts w:ascii="Times New Roman" w:eastAsia="Times New Roman" w:hAnsi="Times New Roman" w:cs="Times New Roman"/>
          <w:sz w:val="24"/>
          <w:szCs w:val="24"/>
          <w:lang w:eastAsia="es-BO"/>
        </w:rPr>
        <w:t>Víctor despliega toda la potencia física de su cuerpo de 22 años, derribando matones con movimientos precisos y usando elementos del entorno industrial. Elizabeth demuestra que no es una médica indefensa; utiliza su conocimiento de la anatomía humana para inmovilizar contrincantes con golpes quirúrgicos y maneja sustancias químicas de los botiquines para cegar y confundir a los guardias. Fabián, coordinando desde las sombras debido a su timidez para la confrontación directa, demuestra su genialidad pensando fuera de la caja: activa los sistemas de ventilación del almacén para disipar los gases de los matones y manipula las grúas de carga para bloquear las rutas de escape de los camiones de contrabando. El trabajo en equipo es un éxito total. Logran reducir a la mafia, asegurar los contenedores de medicamentos para los hospitales y sellar la primera gran victoria de la resistencia. El capítulo concluye con Elizabeth agradecida, estrechando las manos de Fabián y Víctor en señal de una lealtad indestructible.</w:t>
      </w:r>
    </w:p>
    <w:p w14:paraId="7768E7BC" w14:textId="77777777" w:rsidR="00F4514F" w:rsidRPr="00F4514F" w:rsidRDefault="00F4514F" w:rsidP="00F4514F">
      <w:pPr>
        <w:spacing w:before="100" w:beforeAutospacing="1" w:after="100" w:afterAutospacing="1" w:line="240" w:lineRule="auto"/>
        <w:outlineLvl w:val="2"/>
        <w:rPr>
          <w:rFonts w:ascii="Times New Roman" w:eastAsia="Times New Roman" w:hAnsi="Times New Roman" w:cs="Times New Roman"/>
          <w:b/>
          <w:bCs/>
          <w:sz w:val="27"/>
          <w:szCs w:val="27"/>
          <w:lang w:eastAsia="es-BO"/>
        </w:rPr>
      </w:pPr>
      <w:r w:rsidRPr="00F4514F">
        <w:rPr>
          <w:rFonts w:ascii="Times New Roman" w:eastAsia="Times New Roman" w:hAnsi="Times New Roman" w:cs="Times New Roman"/>
          <w:b/>
          <w:bCs/>
          <w:sz w:val="27"/>
          <w:szCs w:val="27"/>
          <w:lang w:eastAsia="es-BO"/>
        </w:rPr>
        <w:t>LOS CRÉDITOS Y EL ENIGMA DE LA BÓVEDA OCURTA</w:t>
      </w:r>
    </w:p>
    <w:p w14:paraId="0E8F1ED8" w14:textId="77777777" w:rsidR="00F4514F" w:rsidRPr="00F4514F" w:rsidRDefault="00F4514F" w:rsidP="00F4514F">
      <w:pPr>
        <w:spacing w:before="100" w:beforeAutospacing="1" w:after="100" w:afterAutospacing="1" w:line="240" w:lineRule="auto"/>
        <w:rPr>
          <w:rFonts w:ascii="Times New Roman" w:eastAsia="Times New Roman" w:hAnsi="Times New Roman" w:cs="Times New Roman"/>
          <w:sz w:val="24"/>
          <w:szCs w:val="24"/>
          <w:lang w:eastAsia="es-BO"/>
        </w:rPr>
      </w:pPr>
      <w:r w:rsidRPr="00F4514F">
        <w:rPr>
          <w:rFonts w:ascii="Times New Roman" w:eastAsia="Times New Roman" w:hAnsi="Times New Roman" w:cs="Times New Roman"/>
          <w:sz w:val="24"/>
          <w:szCs w:val="24"/>
          <w:lang w:eastAsia="es-BO"/>
        </w:rPr>
        <w:t xml:space="preserve">Antes de despedirse en la escena final, Elizabeth les deja una pista crucial a los protagonistas: si de verdad quieren salvar al mundo de la contaminación del cráter, deben buscar a </w:t>
      </w:r>
      <w:r w:rsidRPr="00F4514F">
        <w:rPr>
          <w:rFonts w:ascii="Times New Roman" w:eastAsia="Times New Roman" w:hAnsi="Times New Roman" w:cs="Times New Roman"/>
          <w:b/>
          <w:bCs/>
          <w:sz w:val="24"/>
          <w:szCs w:val="24"/>
          <w:lang w:eastAsia="es-BO"/>
        </w:rPr>
        <w:t>Anthony</w:t>
      </w:r>
      <w:r w:rsidRPr="00F4514F">
        <w:rPr>
          <w:rFonts w:ascii="Times New Roman" w:eastAsia="Times New Roman" w:hAnsi="Times New Roman" w:cs="Times New Roman"/>
          <w:sz w:val="24"/>
          <w:szCs w:val="24"/>
          <w:lang w:eastAsia="es-BO"/>
        </w:rPr>
        <w:t>, un hombre que fue la mano derecha y confidente de los Reyes Guardianes y que quedó completamente demente, paranoico y tocado psicológicamente tras la tragedia del piloto.</w:t>
      </w:r>
    </w:p>
    <w:p w14:paraId="239F0E93" w14:textId="77777777" w:rsidR="00F4514F" w:rsidRPr="00F4514F" w:rsidRDefault="00F4514F" w:rsidP="00F4514F">
      <w:pPr>
        <w:spacing w:before="100" w:beforeAutospacing="1" w:after="100" w:afterAutospacing="1" w:line="240" w:lineRule="auto"/>
        <w:rPr>
          <w:rFonts w:ascii="Times New Roman" w:eastAsia="Times New Roman" w:hAnsi="Times New Roman" w:cs="Times New Roman"/>
          <w:sz w:val="24"/>
          <w:szCs w:val="24"/>
          <w:lang w:eastAsia="es-BO"/>
        </w:rPr>
      </w:pPr>
      <w:r w:rsidRPr="00F4514F">
        <w:rPr>
          <w:rFonts w:ascii="Times New Roman" w:eastAsia="Times New Roman" w:hAnsi="Times New Roman" w:cs="Times New Roman"/>
          <w:sz w:val="24"/>
          <w:szCs w:val="24"/>
          <w:lang w:eastAsia="es-BO"/>
        </w:rPr>
        <w:t xml:space="preserve">Mientras los créditos avanzan con letras ocultas que forman un </w:t>
      </w:r>
      <w:proofErr w:type="spellStart"/>
      <w:r w:rsidRPr="00F4514F">
        <w:rPr>
          <w:rFonts w:ascii="Times New Roman" w:eastAsia="Times New Roman" w:hAnsi="Times New Roman" w:cs="Times New Roman"/>
          <w:sz w:val="24"/>
          <w:szCs w:val="24"/>
          <w:lang w:eastAsia="es-BO"/>
        </w:rPr>
        <w:t>puzzle</w:t>
      </w:r>
      <w:proofErr w:type="spellEnd"/>
      <w:r w:rsidRPr="00F4514F">
        <w:rPr>
          <w:rFonts w:ascii="Times New Roman" w:eastAsia="Times New Roman" w:hAnsi="Times New Roman" w:cs="Times New Roman"/>
          <w:sz w:val="24"/>
          <w:szCs w:val="24"/>
          <w:lang w:eastAsia="es-BO"/>
        </w:rPr>
        <w:t xml:space="preserve"> para los fans en internet, la pantalla da paso a la escena </w:t>
      </w:r>
      <w:proofErr w:type="spellStart"/>
      <w:r w:rsidRPr="00F4514F">
        <w:rPr>
          <w:rFonts w:ascii="Times New Roman" w:eastAsia="Times New Roman" w:hAnsi="Times New Roman" w:cs="Times New Roman"/>
          <w:sz w:val="24"/>
          <w:szCs w:val="24"/>
          <w:lang w:eastAsia="es-BO"/>
        </w:rPr>
        <w:t>post-créditos</w:t>
      </w:r>
      <w:proofErr w:type="spellEnd"/>
      <w:r w:rsidRPr="00F4514F">
        <w:rPr>
          <w:rFonts w:ascii="Times New Roman" w:eastAsia="Times New Roman" w:hAnsi="Times New Roman" w:cs="Times New Roman"/>
          <w:sz w:val="24"/>
          <w:szCs w:val="24"/>
          <w:lang w:eastAsia="es-BO"/>
        </w:rPr>
        <w:t>.</w:t>
      </w:r>
    </w:p>
    <w:p w14:paraId="27FEE988" w14:textId="77777777" w:rsidR="00F4514F" w:rsidRPr="00F4514F" w:rsidRDefault="00F4514F" w:rsidP="00F4514F">
      <w:pPr>
        <w:spacing w:before="100" w:beforeAutospacing="1" w:after="100" w:afterAutospacing="1" w:line="240" w:lineRule="auto"/>
        <w:rPr>
          <w:rFonts w:ascii="Times New Roman" w:eastAsia="Times New Roman" w:hAnsi="Times New Roman" w:cs="Times New Roman"/>
          <w:sz w:val="24"/>
          <w:szCs w:val="24"/>
          <w:lang w:eastAsia="es-BO"/>
        </w:rPr>
      </w:pPr>
      <w:r w:rsidRPr="00F4514F">
        <w:rPr>
          <w:rFonts w:ascii="Times New Roman" w:eastAsia="Times New Roman" w:hAnsi="Times New Roman" w:cs="Times New Roman"/>
          <w:sz w:val="24"/>
          <w:szCs w:val="24"/>
          <w:lang w:eastAsia="es-BO"/>
        </w:rPr>
        <w:t xml:space="preserve">Vemos una toma misteriosa y nocturna de la antigua mansión o castillo abandonado de los Guardianes. Una silueta se desliza entre las sombras: es Anthony. El hombre murmura incoherencias, mostrando su mirada errática y perturbada. Se detiene frente a una pared de piedra maciza y, utilizando una secuencia de movimientos precisos y resolviendo un complejo </w:t>
      </w:r>
      <w:proofErr w:type="spellStart"/>
      <w:r w:rsidRPr="00F4514F">
        <w:rPr>
          <w:rFonts w:ascii="Times New Roman" w:eastAsia="Times New Roman" w:hAnsi="Times New Roman" w:cs="Times New Roman"/>
          <w:sz w:val="24"/>
          <w:szCs w:val="24"/>
          <w:lang w:eastAsia="es-BO"/>
        </w:rPr>
        <w:t>puzzle</w:t>
      </w:r>
      <w:proofErr w:type="spellEnd"/>
      <w:r w:rsidRPr="00F4514F">
        <w:rPr>
          <w:rFonts w:ascii="Times New Roman" w:eastAsia="Times New Roman" w:hAnsi="Times New Roman" w:cs="Times New Roman"/>
          <w:sz w:val="24"/>
          <w:szCs w:val="24"/>
          <w:lang w:eastAsia="es-BO"/>
        </w:rPr>
        <w:t xml:space="preserve"> místico que formaba parte de los protocolos de seguridad ancestrales, la pared se desliza con un pesado rugido de roca.</w:t>
      </w:r>
    </w:p>
    <w:p w14:paraId="7951CEDC" w14:textId="77777777" w:rsidR="00F4514F" w:rsidRPr="00F4514F" w:rsidRDefault="00F4514F" w:rsidP="00F4514F">
      <w:pPr>
        <w:spacing w:before="100" w:beforeAutospacing="1" w:after="100" w:afterAutospacing="1" w:line="240" w:lineRule="auto"/>
        <w:rPr>
          <w:rFonts w:ascii="Times New Roman" w:eastAsia="Times New Roman" w:hAnsi="Times New Roman" w:cs="Times New Roman"/>
          <w:sz w:val="24"/>
          <w:szCs w:val="24"/>
          <w:lang w:eastAsia="es-BO"/>
        </w:rPr>
      </w:pPr>
      <w:r w:rsidRPr="00F4514F">
        <w:rPr>
          <w:rFonts w:ascii="Times New Roman" w:eastAsia="Times New Roman" w:hAnsi="Times New Roman" w:cs="Times New Roman"/>
          <w:sz w:val="24"/>
          <w:szCs w:val="24"/>
          <w:lang w:eastAsia="es-BO"/>
        </w:rPr>
        <w:t xml:space="preserve">Anthony accede a una bóveda subterránea y ultra secreta que permaneció oculta de Andrónico y del ejército durante cinco años. La cámara entra con él y revela una imagen monumental: hileras kilométricas de contenedores acorazados de alta tecnología que brillan con una luz pura, intensa y cegadora. Son </w:t>
      </w:r>
      <w:r w:rsidRPr="00F4514F">
        <w:rPr>
          <w:rFonts w:ascii="Times New Roman" w:eastAsia="Times New Roman" w:hAnsi="Times New Roman" w:cs="Times New Roman"/>
          <w:b/>
          <w:bCs/>
          <w:sz w:val="24"/>
          <w:szCs w:val="24"/>
          <w:lang w:eastAsia="es-BO"/>
        </w:rPr>
        <w:t>las reservas intactas de la magia pura de los Guardianes</w:t>
      </w:r>
      <w:r w:rsidRPr="00F4514F">
        <w:rPr>
          <w:rFonts w:ascii="Times New Roman" w:eastAsia="Times New Roman" w:hAnsi="Times New Roman" w:cs="Times New Roman"/>
          <w:sz w:val="24"/>
          <w:szCs w:val="24"/>
          <w:lang w:eastAsia="es-BO"/>
        </w:rPr>
        <w:t>. Anthony sonríe de forma desquiciada en la penumbra, dejando al público con la promesa absoluta de que Fabián y su equipo están a un paso de ascender de seres humanos ordinarios a la escala del poder mágico de los dioses.</w:t>
      </w:r>
    </w:p>
    <w:p w14:paraId="5279C090" w14:textId="77777777" w:rsidR="00F4514F" w:rsidRPr="00F4514F" w:rsidRDefault="00F4514F" w:rsidP="00F4514F">
      <w:pPr>
        <w:spacing w:before="100" w:beforeAutospacing="1" w:after="100" w:afterAutospacing="1" w:line="240" w:lineRule="auto"/>
        <w:rPr>
          <w:rFonts w:ascii="Times New Roman" w:eastAsia="Times New Roman" w:hAnsi="Times New Roman" w:cs="Times New Roman"/>
          <w:sz w:val="24"/>
          <w:szCs w:val="24"/>
          <w:lang w:eastAsia="es-BO"/>
        </w:rPr>
      </w:pPr>
      <w:r w:rsidRPr="00F4514F">
        <w:rPr>
          <w:rFonts w:ascii="Times New Roman" w:eastAsia="Times New Roman" w:hAnsi="Times New Roman" w:cs="Times New Roman"/>
          <w:b/>
          <w:bCs/>
          <w:sz w:val="24"/>
          <w:szCs w:val="24"/>
          <w:lang w:eastAsia="es-BO"/>
        </w:rPr>
        <w:t>FIN DEL EPISODIO 2.</w:t>
      </w:r>
    </w:p>
    <w:p w14:paraId="2D1EBF9B" w14:textId="77777777" w:rsidR="005C18C0" w:rsidRDefault="005C18C0"/>
    <w:sectPr w:rsidR="005C18C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604CC2"/>
    <w:multiLevelType w:val="multilevel"/>
    <w:tmpl w:val="C8305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092F1D"/>
    <w:multiLevelType w:val="multilevel"/>
    <w:tmpl w:val="48AC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0D65C7"/>
    <w:multiLevelType w:val="multilevel"/>
    <w:tmpl w:val="944CC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14F"/>
    <w:rsid w:val="005C18C0"/>
    <w:rsid w:val="00F4514F"/>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12409"/>
  <w15:chartTrackingRefBased/>
  <w15:docId w15:val="{B1607176-DC8D-4D44-AB32-BDF953EAA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F4514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BO"/>
    </w:rPr>
  </w:style>
  <w:style w:type="paragraph" w:styleId="Ttulo3">
    <w:name w:val="heading 3"/>
    <w:basedOn w:val="Normal"/>
    <w:link w:val="Ttulo3Car"/>
    <w:uiPriority w:val="9"/>
    <w:qFormat/>
    <w:rsid w:val="00F4514F"/>
    <w:pPr>
      <w:spacing w:before="100" w:beforeAutospacing="1" w:after="100" w:afterAutospacing="1" w:line="240" w:lineRule="auto"/>
      <w:outlineLvl w:val="2"/>
    </w:pPr>
    <w:rPr>
      <w:rFonts w:ascii="Times New Roman" w:eastAsia="Times New Roman" w:hAnsi="Times New Roman" w:cs="Times New Roman"/>
      <w:b/>
      <w:bCs/>
      <w:sz w:val="27"/>
      <w:szCs w:val="27"/>
      <w:lang w:eastAsia="es-BO"/>
    </w:rPr>
  </w:style>
  <w:style w:type="paragraph" w:styleId="Ttulo4">
    <w:name w:val="heading 4"/>
    <w:basedOn w:val="Normal"/>
    <w:link w:val="Ttulo4Car"/>
    <w:uiPriority w:val="9"/>
    <w:qFormat/>
    <w:rsid w:val="00F4514F"/>
    <w:pPr>
      <w:spacing w:before="100" w:beforeAutospacing="1" w:after="100" w:afterAutospacing="1" w:line="240" w:lineRule="auto"/>
      <w:outlineLvl w:val="3"/>
    </w:pPr>
    <w:rPr>
      <w:rFonts w:ascii="Times New Roman" w:eastAsia="Times New Roman" w:hAnsi="Times New Roman" w:cs="Times New Roman"/>
      <w:b/>
      <w:bCs/>
      <w:sz w:val="24"/>
      <w:szCs w:val="24"/>
      <w:lang w:eastAsia="es-B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4514F"/>
    <w:rPr>
      <w:rFonts w:ascii="Times New Roman" w:eastAsia="Times New Roman" w:hAnsi="Times New Roman" w:cs="Times New Roman"/>
      <w:b/>
      <w:bCs/>
      <w:kern w:val="36"/>
      <w:sz w:val="48"/>
      <w:szCs w:val="48"/>
      <w:lang w:eastAsia="es-BO"/>
    </w:rPr>
  </w:style>
  <w:style w:type="character" w:customStyle="1" w:styleId="Ttulo3Car">
    <w:name w:val="Título 3 Car"/>
    <w:basedOn w:val="Fuentedeprrafopredeter"/>
    <w:link w:val="Ttulo3"/>
    <w:uiPriority w:val="9"/>
    <w:rsid w:val="00F4514F"/>
    <w:rPr>
      <w:rFonts w:ascii="Times New Roman" w:eastAsia="Times New Roman" w:hAnsi="Times New Roman" w:cs="Times New Roman"/>
      <w:b/>
      <w:bCs/>
      <w:sz w:val="27"/>
      <w:szCs w:val="27"/>
      <w:lang w:eastAsia="es-BO"/>
    </w:rPr>
  </w:style>
  <w:style w:type="character" w:customStyle="1" w:styleId="Ttulo4Car">
    <w:name w:val="Título 4 Car"/>
    <w:basedOn w:val="Fuentedeprrafopredeter"/>
    <w:link w:val="Ttulo4"/>
    <w:uiPriority w:val="9"/>
    <w:rsid w:val="00F4514F"/>
    <w:rPr>
      <w:rFonts w:ascii="Times New Roman" w:eastAsia="Times New Roman" w:hAnsi="Times New Roman" w:cs="Times New Roman"/>
      <w:b/>
      <w:bCs/>
      <w:sz w:val="24"/>
      <w:szCs w:val="24"/>
      <w:lang w:eastAsia="es-BO"/>
    </w:rPr>
  </w:style>
  <w:style w:type="paragraph" w:styleId="NormalWeb">
    <w:name w:val="Normal (Web)"/>
    <w:basedOn w:val="Normal"/>
    <w:uiPriority w:val="99"/>
    <w:semiHidden/>
    <w:unhideWhenUsed/>
    <w:rsid w:val="00F4514F"/>
    <w:pPr>
      <w:spacing w:before="100" w:beforeAutospacing="1" w:after="100" w:afterAutospacing="1" w:line="240" w:lineRule="auto"/>
    </w:pPr>
    <w:rPr>
      <w:rFonts w:ascii="Times New Roman" w:eastAsia="Times New Roman" w:hAnsi="Times New Roman" w:cs="Times New Roman"/>
      <w:sz w:val="24"/>
      <w:szCs w:val="24"/>
      <w:lang w:eastAsia="es-B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5875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2240</Words>
  <Characters>12321</Characters>
  <Application>Microsoft Office Word</Application>
  <DocSecurity>0</DocSecurity>
  <Lines>102</Lines>
  <Paragraphs>29</Paragraphs>
  <ScaleCrop>false</ScaleCrop>
  <Company/>
  <LinksUpToDate>false</LinksUpToDate>
  <CharactersWithSpaces>14532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FABIAN COCARICO ZAMBRANA</dc:creator>
  <cp:keywords/>
  <dc:description/>
  <cp:lastModifiedBy>GABRIEL FABIAN COCARICO ZAMBRANA</cp:lastModifiedBy>
  <cp:revision>1</cp:revision>
  <dcterms:created xsi:type="dcterms:W3CDTF">2026-06-28T07:48:00Z</dcterms:created>
  <dcterms:modified xsi:type="dcterms:W3CDTF">2026-06-28T07:48:00Z</dcterms:modified>
</cp:coreProperties>
</file>