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99287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Lần 1: Hỏi AI để gỡ lỗi code C</w:t>
      </w:r>
    </w:p>
    <w:p w14:paraId="1A47E21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đích sử dụng: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D</w:t>
      </w:r>
      <w:r>
        <w:rPr>
          <w:rFonts w:hint="default" w:ascii="Times New Roman" w:hAnsi="Times New Roman" w:cs="Times New Roman"/>
          <w:sz w:val="24"/>
          <w:szCs w:val="24"/>
        </w:rPr>
        <w:t>ùng AI để tìm lỗi trong một hàm bị sai kết quả.</w:t>
      </w:r>
    </w:p>
    <w:p w14:paraId="104981A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chỉ ra lỗi sai chỉ số mảng và giải thích tại sao kết quả bị lệch.</w:t>
      </w:r>
    </w:p>
    <w:p w14:paraId="5116E29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có kiểm chứng không?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Có.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>hạy lại chương trình với nhiều bộ test khác nhau để xem lỗi còn tái diễn hay không.</w:t>
      </w:r>
    </w:p>
    <w:p w14:paraId="1AE5D8F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Rút ra bài học: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gỡ lỗi nhanh, nhưng vẫn phải kiểm tra lại bằng chạy thử để đảm bảo không bỏ sót.</w:t>
      </w:r>
    </w:p>
    <w:p w14:paraId="42DCE8EB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4F528B6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Lần 2: Học tiếng Anh</w:t>
      </w:r>
    </w:p>
    <w:p w14:paraId="753D8A9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đích sử dụng: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N</w:t>
      </w:r>
      <w:r>
        <w:rPr>
          <w:rFonts w:hint="default" w:ascii="Times New Roman" w:hAnsi="Times New Roman" w:cs="Times New Roman"/>
          <w:sz w:val="24"/>
          <w:szCs w:val="24"/>
        </w:rPr>
        <w:t>hờ AI sửa đoạn văn tiếng Anh và gợi ý những cách diễn đạt tự nhiên hơn.</w:t>
      </w:r>
    </w:p>
    <w:p w14:paraId="2B110B3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chỉ ra lỗi ngữ pháp, sửa câu, bổ sung các cụm từ phù hợp ngữ cảnh.</w:t>
      </w:r>
    </w:p>
    <w:p w14:paraId="1B576DA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có kiểm chứng không?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Có.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Đ</w:t>
      </w:r>
      <w:r>
        <w:rPr>
          <w:rFonts w:hint="default" w:ascii="Times New Roman" w:hAnsi="Times New Roman" w:cs="Times New Roman"/>
          <w:sz w:val="24"/>
          <w:szCs w:val="24"/>
        </w:rPr>
        <w:t>ối chiếu lại bằng từ điển Cambridge và kiểm tra thêm một bản sửa khác để chắc chắn đúng.</w:t>
      </w:r>
    </w:p>
    <w:p w14:paraId="05F6E08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Rút ra bài học: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rất tốt cho việc mở rộng vốn từ, nhưng không nên tin tuyệt đối nếu không xác minh với nguồn chuẩn.</w:t>
      </w:r>
    </w:p>
    <w:p w14:paraId="1C66C9D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52286F7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Lần 3: Lập kế hoạch học tập hằng tuần</w:t>
      </w:r>
    </w:p>
    <w:p w14:paraId="3233291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đích sử dụng: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D</w:t>
      </w:r>
      <w:r>
        <w:rPr>
          <w:rFonts w:hint="default" w:ascii="Times New Roman" w:hAnsi="Times New Roman" w:cs="Times New Roman"/>
          <w:sz w:val="24"/>
          <w:szCs w:val="24"/>
        </w:rPr>
        <w:t>ùng AI để tạo thời khóa biểu học tập, chia thời gian cho từng môn và mục tiêu trong tuần.</w:t>
      </w:r>
    </w:p>
    <w:p w14:paraId="2E4823E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AI đưa ra lịch trình cân đối với thời gian rảnh, kèm gợi ý ưu tiên các môn đang yếu.</w:t>
      </w:r>
    </w:p>
    <w:p w14:paraId="4C78EB4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có kiểm chứng không?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Có.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>hử áp dụng 1 tuần và điều chỉnh lại cho phù hợp thực tế.</w:t>
      </w:r>
    </w:p>
    <w:p w14:paraId="1B0F3EF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Rút ra bài học: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AI giúp lập kế hoạch nhanh, nhưng cần tùy chỉnh theo nhịp độ cá nhân.</w:t>
      </w:r>
    </w:p>
    <w:p w14:paraId="35A1AEDA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F2AE3"/>
    <w:rsid w:val="442F2AE3"/>
    <w:rsid w:val="7BA5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2025-12-09T00:26:00Z</dcterms:created>
  <dc:creator>Hoàng Anh Nguyễn</dc:creator>
  <cp:lastModifiedBy>Hoàng Anh Nguyễn</cp:lastModifiedBy>
  <dcterms:modified xsi:type="dcterms:W3CDTF">2025-12-09T00:53:17Z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4334592FE631488EA034FBFBB10CC92F_11</vt:lpwstr>
  </property>
</Properties>
</file>