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🧑‍🤝‍🧑 主持人总指南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读书会01：禅修入门与基础 · 零基础主持人手册（4周版）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📌 </w:t>
      </w:r>
      <w:r>
        <w:rPr>
          <w:b/>
          <w:sz w:val="20"/>
        </w:rPr>
        <w:t>这份手册是给主持人的"操作说明书"</w:t>
      </w:r>
      <w:r>
        <w:rPr>
          <w:sz w:val="20"/>
        </w:rPr>
        <w:t>。你不是老师，不需要懂禅修理论，也不需要会打坐，只需要按流程推进即可。本资料包由</w:t>
      </w:r>
      <w:r>
        <w:rPr>
          <w:b/>
          <w:sz w:val="20"/>
        </w:rPr>
        <w:t>8周第三版修订</w:t>
      </w:r>
      <w:r>
        <w:rPr>
          <w:sz w:val="20"/>
        </w:rPr>
        <w:t>按"连续两周合并"重组为</w:t>
      </w:r>
      <w:r>
        <w:rPr>
          <w:b/>
          <w:sz w:val="20"/>
        </w:rPr>
        <w:t>4周版</w:t>
      </w:r>
      <w:r>
        <w:rPr>
          <w:sz w:val="20"/>
        </w:rPr>
        <w:t>：全部4周的资料都按同一套结构设计，共读原文文字已完整写在每周文档中（无需查知识库），你只需要每周提前打开当周文档，到点推进流程。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一、主持人角色定位</w:t>
      </w:r>
    </w:p>
    <w:p>
      <w:r>
        <w:rPr>
          <w:b/>
          <w:sz w:val="21"/>
        </w:rPr>
        <w:t>你是共学旅程的同行者，不是老师。</w:t>
      </w:r>
    </w:p>
    <w:p>
      <w:r>
        <w:rPr>
          <w:sz w:val="21"/>
        </w:rPr>
        <w:t>你负责：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把控时间节奏，确保流程顺利推进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营造安全、开放的交流氛围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朗读引导问题，但不提供标准答案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鼓励每位参与者发言，避免个别人主导讨论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在跑题时温和拉回主题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带领每周的禅修练习（照读引导词即可）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最后带领简短回向</w:t>
      </w:r>
    </w:p>
    <w:p>
      <w:r>
        <w:rPr>
          <w:sz w:val="21"/>
        </w:rPr>
        <w:t>你</w:t>
      </w:r>
      <w:r>
        <w:rPr>
          <w:b/>
          <w:sz w:val="21"/>
        </w:rPr>
        <w:t>不需要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提前学习禅修理论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回答"入定是什么感觉""我看到光正常吗"之类的知识问题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解释原文的意思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纠正别人"理解错了"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二、每周课程的标准流程（新9环节 = 120分钟）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本4周版采用「第一期流程建议」的新流程：每周围绕</w:t>
      </w:r>
      <w:r>
        <w:rPr>
          <w:b/>
          <w:sz w:val="20"/>
        </w:rPr>
        <w:t>两段共读原文、两轮分享、两轮主题讨论</w:t>
      </w:r>
      <w:r>
        <w:rPr>
          <w:sz w:val="20"/>
        </w:rPr>
        <w:t>展开，总时长约120分钟（设计=2小时，按下方时间弹性调控）。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静坐调息 ＋ 破冰/暖场 ＋ 心理安全三约定（保密／不评判／可随时暂停）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📖 </w:t>
            </w:r>
            <w:r>
              <w:rPr>
                <w:b/>
                <w:sz w:val="19"/>
              </w:rPr>
              <w:t>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全体一起／轮流朗读本段"本周朗读段"原文（其余默读／选读／延伸）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提前打开文档或打印，计时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💬 </w:t>
            </w:r>
            <w:r>
              <w:rPr>
                <w:b/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每人轮流分享："最触动我的一句话／一个观点是什么？"（不评论他人）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围绕 2–3 个分层次引导问题（现象—影响—应对）开放式讨论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结合当周主题的引导式练习（含禅修禁忌提示；可静可动）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照读引导词即可</w:t>
            </w:r>
            <w:r>
              <w:rPr>
                <w:sz w:val="19"/>
              </w:rPr>
              <w:t>，不需会禅修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📖 </w:t>
            </w:r>
            <w:r>
              <w:rPr>
                <w:b/>
                <w:sz w:val="19"/>
              </w:rPr>
              <w:t>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全体一起默读／轮流朗读本周第二段"本周朗读段"原文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计时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💬 </w:t>
            </w:r>
            <w:r>
              <w:rPr>
                <w:b/>
                <w:sz w:val="19"/>
              </w:rPr>
              <w:t>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每人轮流分享："最触动我的一句话／一个观点是什么？"（不评论他人）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温和推进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围绕 2–3 个分层次引导问题开放式讨论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朗读问题，引导讨论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🔚 </w:t>
            </w:r>
            <w:r>
              <w:rPr>
                <w:b/>
                <w:sz w:val="19"/>
              </w:rPr>
              <w:t>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每人一句话总结 ＋ 下周预告 ＋ 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主持轮流发言，带领回向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时长说明</w:t>
      </w:r>
      <w:r>
        <w:rPr>
          <w:sz w:val="20"/>
        </w:rPr>
        <w:t xml:space="preserve">：九环节时长合计约 </w:t>
      </w:r>
      <w:r>
        <w:rPr>
          <w:b/>
          <w:sz w:val="20"/>
        </w:rPr>
        <w:t>120 分钟</w:t>
      </w:r>
      <w:r>
        <w:rPr>
          <w:sz w:val="20"/>
        </w:rPr>
        <w:t>（静心10／共读1 20／分享1 10／讨论1 10／禅修15／共读2 20／分享2 10／讨论2 10／收尾15）。每周由</w:t>
      </w:r>
      <w:r>
        <w:rPr>
          <w:b/>
          <w:sz w:val="20"/>
        </w:rPr>
        <w:t>连续两周内容合并</w:t>
      </w:r>
      <w:r>
        <w:rPr>
          <w:sz w:val="20"/>
        </w:rPr>
        <w:t>而成，含两段共读原文（各约20分钟朗读量，时间不够时只读标注★核心的段落）；原则不变：</w:t>
      </w:r>
      <w:r>
        <w:rPr>
          <w:b/>
          <w:sz w:val="20"/>
        </w:rPr>
        <w:t>宁可少讨论，不省略禅修练习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三、主持人的11条守则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说明：本节 11 条为完整版；每周文档开头的"主持人速览"另附 </w:t>
      </w:r>
      <w:r>
        <w:rPr>
          <w:b/>
          <w:sz w:val="20"/>
        </w:rPr>
        <w:t>10 条精简版</w:t>
      </w:r>
      <w:r>
        <w:rPr>
          <w:sz w:val="20"/>
        </w:rPr>
        <w:t>（为本节的凝练合并，并新增"冷场→主持人先分享"一条），两者内容一致、并不冲突。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你不需要懂内容——你只需要按流程走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不要讲解——让原文自己说话，让每个人从原文中获取自己的理解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当有人问"正确答案是什么"时，温柔地说："我们先听听大家的看法"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确保每个人都有说话的机会——可用"我们还没听到某某的想法"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如果有人跑题太久，说："这个很有意思，我们先把话题拉回到今天的原文"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如果有人发生争论，说："我们听到两种不同的看法，这很好，大家都可以保留自己的理解"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永远不说"我来解释一下"——而是说"原文里是怎么说的？我们再读一遍那段"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第一轮分享不允许对别人的发言做评论——每人只说自己的触动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禅修练习照读引导词即可——不需要会禅修，也不需要示范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时间到了就推进——不必等每个问题都"讨论透彻"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sz w:val="21"/>
        </w:rPr>
        <w:t>最后留出时间让大家一起回向，把共学的功德回向给一切众生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四、禅修练习特别提示（很重要！）</w:t>
      </w:r>
    </w:p>
    <w:p>
      <w:r>
        <w:rPr>
          <w:sz w:val="21"/>
        </w:rPr>
        <w:t>禅修入门读书会和一般读书会不同——</w:t>
      </w:r>
      <w:r>
        <w:rPr>
          <w:b/>
          <w:sz w:val="21"/>
        </w:rPr>
        <w:t>它包含实际练习环节</w:t>
      </w:r>
      <w:r>
        <w:rPr>
          <w:sz w:val="21"/>
        </w:rPr>
        <w:t>。每周标准流程中的"🧘 禅修练习"（15分钟），由主持人带领大家实际坐禅或经行：除第4周含经行练习外，其余各周以坐禅为主。做法很简单——</w:t>
      </w:r>
      <w:r>
        <w:rPr>
          <w:b/>
          <w:sz w:val="21"/>
        </w:rPr>
        <w:t>把每周文档里写好的引导词照读一遍即可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注意（4周版）</w:t>
      </w:r>
      <w:r>
        <w:rPr>
          <w:sz w:val="20"/>
        </w:rPr>
        <w:t>：因每周由连续两周合并，每周围"🧘 禅修练习"环节含</w:t>
      </w:r>
      <w:r>
        <w:rPr>
          <w:b/>
          <w:sz w:val="20"/>
        </w:rPr>
        <w:t>两段原周次的引导词</w:t>
      </w:r>
      <w:r>
        <w:rPr>
          <w:sz w:val="20"/>
        </w:rPr>
        <w:t>。时间紧可读其一，或各取前半段（合计约15分钟）；时间富余可两段都做。做法与原来相同——</w:t>
      </w:r>
      <w:r>
        <w:rPr>
          <w:b/>
          <w:sz w:val="20"/>
        </w:rPr>
        <w:t>照读引导词即可</w:t>
      </w:r>
      <w:r>
        <w:rPr>
          <w:sz w:val="20"/>
        </w:rPr>
        <w:t>，不需要会禅修，也不需要示范。</w:t>
      </w:r>
    </w:p>
    <w:p>
      <w:r>
        <w:rPr>
          <w:sz w:val="21"/>
        </w:rPr>
        <w:t>下面这段是</w:t>
      </w:r>
      <w:r>
        <w:rPr>
          <w:b/>
          <w:sz w:val="21"/>
        </w:rPr>
        <w:t>通用的简短坐禅引导词</w:t>
      </w:r>
      <w:r>
        <w:rPr>
          <w:sz w:val="21"/>
        </w:rPr>
        <w:t>（约5-10分钟，提炼自古源尊者《禅坐引导文》），任何一周都可以直接使用：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"请大家自然地坐好，坐舒服就好——散盘、单盘或坐在椅子上都可以。轻轻闭上眼睛。 想像自己像一棵青松：臀部以下像树根一样扎稳，身体自然挺拔，放松，不用刻意绷紧。（停顿） 现在，把注意力放在鼻头、人中附近——就是呼吸进进出出时，气息碰到皮肤的那个触点。什么都不用做，只是知道：气息进来，知道进来；气息出去，知道出去。（停顿） 呼吸清晰就清晰地知道，模糊就模糊地知道，不分析、不评价、不判断，自然、轻松地觉知它。（停顿2-3分钟） 如果妄念来了，不用赶它——知道有妄念，就已经是正念了，轻轻回到呼吸上就好。腿痛、发痒，只要不影响呼吸，就先忽略它。（停顿） 好，现在慢慢动动手指、脚趾，搓搓手掌，把温热的手掌敷在眼睛上，轻轻睁开眼睛。"</w:t>
      </w:r>
    </w:p>
    <w:p>
      <w:r>
        <w:rPr>
          <w:b/>
          <w:sz w:val="21"/>
        </w:rPr>
        <w:t>主持人不需要"会禅修"</w:t>
      </w:r>
      <w:r>
        <w:rPr>
          <w:sz w:val="21"/>
        </w:rPr>
        <w:t>——只需把引导词念一遍，然后陪大家一起安静地坐。引导词出自古源尊者的《禅坐引导文》，每周文档的"禅修练习"环节都附有当周可直接照读的版本。</w:t>
      </w:r>
    </w:p>
    <w:p>
      <w:r>
        <w:rPr>
          <w:sz w:val="21"/>
        </w:rPr>
        <w:t xml:space="preserve">⚠️ </w:t>
      </w:r>
      <w:r>
        <w:rPr>
          <w:b/>
          <w:sz w:val="21"/>
        </w:rPr>
        <w:t>注意</w:t>
      </w:r>
      <w:r>
        <w:rPr>
          <w:sz w:val="21"/>
        </w:rPr>
        <w:t>：如果参与者问"我入定了吗""我看到光正常吗"，你可以回答：</w:t>
      </w:r>
      <w:r>
        <w:rPr>
          <w:b/>
          <w:sz w:val="21"/>
        </w:rPr>
        <w:t>"每个人体验不同，不用追求什么状态，我们按引导词练习就好，下周可以分享你的体验。如果禅修中出现强烈不适，可以随时睁眼停下。"</w:t>
      </w:r>
      <w:r>
        <w:rPr>
          <w:sz w:val="21"/>
        </w:rPr>
        <w:t>——不需要给标准答案。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五、4周课程总览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核心原文资料（资源短名 · 类型，均为原8周取材）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禅修入门与正确坐姿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如来禅修学体系介绍06》（录音转写）；《如来禅修学体系17·时代特点与确立目标》（PDF课件）；《包容寺修习营01·如来禅修学体系简介》（录音转写）｜《古源尊者禅坐引导文》（Word）；《入出息念浅析2·前行》（PDF课件）；《18_入出息念·坐姿要领》（录音转写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安般念修法与数息对治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入出息念浅析6·修习2》三法部分（PDF课件）；《入出息念业处十六事》框架总表（PDF课件）｜《入出息念浅析6·修习2》四阶段部分（PDF课件）；《14_入出息念·数息》（录音转写）；《入出息念浅析5·修习1》（录音转写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禅相培育与五盖对治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入出息念浅析7·修习3》（PDF课件）；《入出息念业处十六事》禅相部分（PDF课件）；《入出息念》（帕奥西亚多，PDF）｜《止观前行实修营8·舍离五盖1》（PDF课件＋共修版）；《百花古寺禅修营27·大念处经讲记24》（录音转写）；《止观前行实修营12·舍离五盖5》（录音转写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经行日常正念与修学规划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云台寺安居禅修04·拆解习惯和经行》（PDF）；《177讲·四威仪1》（PDF共修版）；《觉察姿势与动作》（录音转写）｜《如来禅修学体系17·时代特点与确立目标》发愿部分（PDF课件）；《如来禅修学体系32·法随法行3》（PDF课件）；《云台寺安居禅修13·大念处经略说》（PDF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注：上表为每周</w:t>
      </w:r>
      <w:r>
        <w:rPr>
          <w:b/>
          <w:sz w:val="20"/>
        </w:rPr>
        <w:t>主要</w:t>
      </w:r>
      <w:r>
        <w:rPr>
          <w:sz w:val="20"/>
        </w:rPr>
        <w:t>原文资料的"节选清单"（同批上座部资料按主题分周取段，部分课件跨周共用）；每周的完整共读材料以该周文档与《原文全集》附录为准。本4周版未增减任何原文资料，仅将连续两周合并共读。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六、重要提醒：每一讲都可以换新主持人！</w:t>
      </w:r>
    </w:p>
    <w:p>
      <w:r>
        <w:rPr>
          <w:b/>
          <w:sz w:val="21"/>
        </w:rPr>
        <w:t>每份周文档都有两个版本</w:t>
      </w:r>
      <w:r>
        <w:rPr>
          <w:sz w:val="21"/>
        </w:rPr>
        <w:t>：主持人版和学员版。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主持人版</w:t>
      </w:r>
      <w:r>
        <w:rPr>
          <w:sz w:val="21"/>
        </w:rPr>
        <w:t>（第X周_XXX_主持人版.md）：供主持人使用，开头内置"⭐ 本讲主持人速览"和"⏱ 时间弹性指南"，共读原文按次序完整呈现并标注★核心/◈扩展，禅修练习含两段引导词，扩展内容包位于收尾回向之前，末尾附"本讲主持人特别提醒"。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学员版</w:t>
      </w:r>
      <w:r>
        <w:rPr>
          <w:sz w:val="21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b/>
          <w:sz w:val="21"/>
        </w:rPr>
        <w:t>完全一致</w:t>
      </w:r>
      <w:r>
        <w:rPr>
          <w:sz w:val="21"/>
        </w:rPr>
        <w:t>，仅不含主持人专属内容（速览、时间弹性指南、操作提示、特别提醒）。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如果本讲换了新主持人，只需要：①打开当周</w:t>
      </w:r>
      <w:r>
        <w:rPr>
          <w:b/>
          <w:sz w:val="20"/>
        </w:rPr>
        <w:t>主持人版</w:t>
      </w:r>
      <w:r>
        <w:rPr>
          <w:sz w:val="20"/>
        </w:rPr>
        <w:t>读"主持人速览"；②按流程走（学员看</w:t>
      </w:r>
      <w:r>
        <w:rPr>
          <w:b/>
          <w:sz w:val="20"/>
        </w:rPr>
        <w:t>学员版</w:t>
      </w:r>
      <w:r>
        <w:rPr>
          <w:sz w:val="20"/>
        </w:rPr>
        <w:t>，内容一致）；③禅修练习照读引导词即可；④时间不够就"浓缩"，时间富余就"扩展"。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七、如何获取共读原文（重要！）</w:t>
      </w:r>
    </w:p>
    <w:p>
      <w:r>
        <w:rPr>
          <w:b/>
          <w:sz w:val="21"/>
        </w:rPr>
        <w:t>本资料包完全自足：全部共读原文的文字已完整内嵌在每周文档和《原文全集.md》中，使用过程中无需再去查知识库</w:t>
      </w:r>
      <w:r>
        <w:rPr>
          <w:sz w:val="21"/>
        </w:rPr>
        <w:t>——照读或轮流朗读即可。</w:t>
      </w:r>
    </w:p>
    <w:p>
      <w:r>
        <w:rPr>
          <w:sz w:val="21"/>
        </w:rPr>
        <w:t xml:space="preserve">想对照原文件时：按每周文档中标注的 </w:t>
      </w:r>
      <w:r>
        <w:rPr>
          <w:b/>
          <w:sz w:val="21"/>
        </w:rPr>
        <w:t>media_id</w:t>
      </w:r>
      <w:r>
        <w:rPr>
          <w:sz w:val="21"/>
        </w:rPr>
        <w:t>，在 ima.copilot 知识库「古源尊者开示及上座部佛教资料」中搜索资料标题，即可打开对应资源。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为什么只标注出处、不放置链接？</w:t>
      </w:r>
      <w:r>
        <w:rPr>
          <w:sz w:val="20"/>
        </w:rPr>
        <w:t xml:space="preserve"> 知识库的临时导出链接会过期（会出现"t info expired"等失效提示），因此本轮资料包不放置临时链接，改为完整标注资源标题与 media_id 及打开方式。共读所需文字已全部内嵌，不影响正常使用。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八、回向文（每周结束用）</w:t>
      </w:r>
    </w:p>
    <w:p>
      <w:r>
        <w:rPr>
          <w:sz w:val="21"/>
        </w:rPr>
        <w:t>每周结束时，带领大家一起念：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r>
        <w:rPr>
          <w:sz w:val="21"/>
        </w:rPr>
        <w:t>（此回向偈出自古源尊者课件通用回向内容）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：`第1周_禅修入门与正确坐姿_主持人版.md`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