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第7周：法念处（五）——五取蕴与十二处</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你不是老师，是"共学同行者"。你不需要懂"蕴""处""界"这些名词，只需要按流程走。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加读◈扩展段（约40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min（只带"扫一遍六门＋标记一个结＋慈心收尾"）</w:t>
            </w:r>
          </w:p>
        </w:tc>
        <w:tc>
          <w:tcPr>
            <w:tcW w:type="dxa" w:w="2409"/>
          </w:tcPr>
          <w:p>
            <w:r>
              <w:rPr>
                <w:sz w:val="18"/>
              </w:rPr>
            </w:r>
            <w:r>
              <w:rPr>
                <w:b w:val="0"/>
                <w:sz w:val="18"/>
              </w:rPr>
              <w:t>延长至20 min（六门各带满、加静坐）</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val="0"/>
        </w:rPr>
        <w:t>⚠️ 本周加一条：本周是"名相密集周"（五蕴、五取蕴、十二处、十八界、十种结、名色法……），主持人</w:t>
      </w:r>
      <w:r>
        <w:rPr>
          <w:b/>
        </w:rPr>
        <w:t>无需逐词讲清</w:t>
      </w:r>
      <w:r>
        <w:rPr>
          <w:b w:val="0"/>
        </w:rPr>
        <w:t>——让原文自己说话；讨论聚焦"我在哪个门（眼耳鼻舌身意）上最容易抓取"；分享一律自愿、不评判。</w:t>
      </w:r>
    </w:p>
    <w:p>
      <w:pPr>
        <w:ind w:left="170"/>
        <w:pBdr>
          <w:left w:val="single" w:sz="18" w:space="4" w:color="1F3864"/>
        </w:pBdr>
        <w:shd w:val="clear" w:fill="F2F5FA"/>
      </w:pPr>
      <w:r>
        <w:rPr>
          <w:b/>
        </w:rPr>
        <w:t>读书会07：四念处（二）——心念处与法念处 · 第7周</w:t>
      </w:r>
    </w:p>
    <w:p>
      <w:pPr>
        <w:ind w:left="170"/>
        <w:pBdr>
          <w:left w:val="single" w:sz="18" w:space="4" w:color="1F3864"/>
        </w:pBdr>
        <w:shd w:val="clear" w:fill="F2F5FA"/>
      </w:pPr>
      <w:r>
        <w:rPr>
          <w:b w:val="0"/>
        </w:rPr>
        <w:t>主持人：你不需要提前懂"五取蕴""十二处"这些术语，按本手册推进即可。</w:t>
      </w:r>
    </w:p>
    <w:p>
      <w:pPr>
        <w:ind w:left="170"/>
        <w:pBdr>
          <w:left w:val="single" w:sz="18" w:space="4" w:color="1F3864"/>
        </w:pBdr>
        <w:shd w:val="clear" w:fill="F2F5FA"/>
      </w:pPr>
      <w:r>
        <w:rPr>
          <w:b w:val="0"/>
        </w:rPr>
        <w:t>本周主题：法念处（五）——五取蕴与十二处。一句话：前几周我们观的"法"是盖与觉支（烦恼与善心所），今晚把观察的对象本身端出来看——佛陀教我们了知"五取蕴"：同样这五样东西（色、受、想、行、识），凡夫和三果以下的圣者都在"执取"它们，所以叫"取蕴"；执取的根源是无明、邪见和渴爱——"我的身体""我的感受"里那个"我的"就是抓手。又教我们对"十二处"（六种内处：眼耳鼻舌身意，六种外处：色声香味触法）了知"缘此二者而生起之结"——十种结不在别处，就在"根"碰到"尘"的那一念里生起。一句话记住：</w:t>
      </w:r>
      <w:r>
        <w:rPr>
          <w:b/>
        </w:rPr>
        <w:t>抓取不在远方，就在你此刻正在看的、听的、想的里面。</w:t>
      </w:r>
    </w:p>
    <w:p>
      <w:pPr>
        <w:ind w:left="170"/>
        <w:pBdr>
          <w:left w:val="single" w:sz="18" w:space="4" w:color="1F3864"/>
        </w:pBdr>
        <w:shd w:val="clear" w:fill="F2F5FA"/>
      </w:pPr>
      <w:r>
        <w:rPr>
          <w:b w:val="0"/>
        </w:rPr>
        <w:t>本周在八周里的位置：第1—2周"看心"（心念处），第3—4周"识盖与揭盖"（五盖及其对治），第5—6周"培养好心的七种装备"（七觉支＋平衡五根），</w:t>
      </w:r>
      <w:r>
        <w:rPr>
          <w:b/>
        </w:rPr>
        <w:t>第7周"看观察的对象本身"（本周：五取蕴与十二处）</w:t>
      </w:r>
      <w:r>
        <w:rPr>
          <w:b w:val="0"/>
        </w:rPr>
        <w:t>，第8周把四圣谛与四念处串成一个整体（系列收官）。八周是一条完整的线——缺席的伙伴可照文件自学补课，来时问一句"上周讲到哪"就能接上。另外说明：本周材料①②是课件文字（干净），材料③是录音转写（口语化、已校对明显同音错字），读起来请放慢；本周术语密度是八周里最高的——读不懂是常态，抓大意就好，主持人不逐词解释。</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同样是五蕴，为什么叫"五取蕴"——"取"从哪里来？眼睛看到、耳朵听到的那一刻，"结"是怎么生起来的？我最容易在哪个门上抓取？为什么"控制"无效，什么才有效？</w:t>
            </w:r>
          </w:p>
        </w:tc>
      </w:tr>
      <w:tr>
        <w:tc>
          <w:tcPr>
            <w:tcW w:type="dxa" w:w="4819"/>
          </w:tcPr>
          <w:p>
            <w:r>
              <w:rPr>
                <w:sz w:val="18"/>
              </w:rPr>
            </w:r>
            <w:r>
              <w:rPr>
                <w:b w:val="0"/>
                <w:sz w:val="18"/>
              </w:rPr>
              <w:t>共读原文</w:t>
            </w:r>
          </w:p>
        </w:tc>
        <w:tc>
          <w:tcPr>
            <w:tcW w:type="dxa" w:w="4819"/>
          </w:tcPr>
          <w:p>
            <w:r>
              <w:rPr>
                <w:sz w:val="18"/>
              </w:rPr>
            </w:r>
            <w:r>
              <w:rPr>
                <w:b w:val="0"/>
                <w:sz w:val="18"/>
              </w:rPr>
              <w:t>① 190讲（课件·知识库整理返回）：五取蕴定义（能被执取的五蕴——凡夫及三果以下圣者的五蕴都被执取）＋执取根源（无明／邪见／渴爱，"我的身体"之邪见）；观照五取蕴三阶段修法（观特相→因缘生及刹那生→因缘灭及刹那灭）◈；十二处开头：六种内外处经文、"了知眼，了知色"◈、十种结及其近因不如理作意 ② 171讲（PDF课件·知识库整理返回）：摄一切总纲（"若不实知一切、不遍知一切，人们绝对无法灭尽诸苦"）；四究竟法即名色；五蕴／五取蕴／十二处／十八界／四圣谛的体系对应 ③ 禅修营26讲（录音转写·依据录音转写整理）：十二处复习与十种结的观察入手（心念日记、三善寻三不善寻）；浑水喻与信、心乱时以多所缘业处替换；听到声音建构为"骂我的声音"→瞋恚结；"内心戏"机制、期待落空→控制→"控制无用"的深层认知→如实自然轻松快乐的新习气；◈舍觉支：抓取是习性、"把自己交出去交给法"</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挑一个感官门（眼／耳／鼻／舌／身／意任选其一）做"结观察"：这一天里，这个门碰到什么所缘时，我心里"咯噔"了一下、想抓或想推？只记一行——"什么门＋什么所缘＋生起什么反应"；睡前对这一天说一句"如实自然，来什么接什么"</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共读原文只读标注 </w:t>
            </w:r>
            <w:r>
              <w:rPr>
                <w:b/>
                <w:sz w:val="18"/>
              </w:rPr>
              <w:t>★核心</w:t>
            </w:r>
            <w:r>
              <w:rPr>
                <w:b w:val="0"/>
                <w:sz w:val="18"/>
              </w:rPr>
              <w:t xml:space="preserve"> 的段落（材料①的两个◈大段——"三阶段观法"与"了知眼，了知色"——可整段跳过，只读"（一）何谓五取蕴"＋十二处经文＋"（二）十种结"；材料②的◈"十八界"段可跳过；材料③◈"舍觉支"段可跳过）；③ 第一轮分享每人只说一句话；④ 主题讨论只讨论问题①；⑤ 禅修练习缩至8分钟；⑥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延长禅修练习（六门各带满）；④ 增加"每人认领一个门"登记环节（记下来，第8周收官时回看）</w:t>
            </w:r>
          </w:p>
        </w:tc>
      </w:tr>
      <w:tr>
        <w:tc>
          <w:tcPr>
            <w:tcW w:type="dxa" w:w="4819"/>
          </w:tcPr>
          <w:p>
            <w:r>
              <w:rPr>
                <w:sz w:val="18"/>
              </w:rPr>
            </w:r>
            <w:r>
              <w:rPr>
                <w:b/>
                <w:sz w:val="18"/>
              </w:rPr>
              <w:t>人数不足5人 / 有新朋友加入</w:t>
            </w:r>
          </w:p>
        </w:tc>
        <w:tc>
          <w:tcPr>
            <w:tcW w:type="dxa" w:w="4819"/>
          </w:tcPr>
          <w:p>
            <w:r>
              <w:rPr>
                <w:sz w:val="18"/>
              </w:rPr>
            </w:r>
            <w:r>
              <w:rPr>
                <w:b w:val="0"/>
                <w:sz w:val="18"/>
              </w:rPr>
              <w:t>① 静心开场多花2分钟补一句"四念处进度"介绍（本周第7周：上周七觉支收尾，本周看观察的对象本身）；② 共读改为逐人轮读，每人1—2段，读到◈扩展段时新朋友可以选择跳过；③ 名词实在多时，新朋友可以只跟读材料③（全是生活例子）；④ 新朋友分享时主持人多接一句"谢谢，这个观察很具体"，帮助建立安全感</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宁可跳过后半段原文，也要让每个人都有机会说话。本周尤其注意：读不懂术语不是失败——原文里连"结"都要"后面再细讲"，我们跟着读就是了。</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我们先静坐一分钟。闭上眼睛，感受自己的呼吸，让心慢慢安静下来。（停顿60秒）坐着舒服就好——今晚不用记任何名词，只需要带着一件事：留意你此刻正在"抓"什么。</w:t>
      </w:r>
    </w:p>
    <w:p>
      <w:pPr>
        <w:ind w:left="170"/>
        <w:pBdr>
          <w:left w:val="single" w:sz="18" w:space="4" w:color="1F3864"/>
        </w:pBdr>
        <w:shd w:val="clear" w:fill="F2F5FA"/>
      </w:pPr>
      <w:r>
        <w:rPr>
          <w:b w:val="0"/>
        </w:rPr>
        <w:t>欢迎回到《四念处（二）》读书会。上周我们把七觉支的最后三支装齐、学会了平衡五根——"装备"都齐了。今晚佛陀请我们看一样更根本的东西：</w:t>
      </w:r>
      <w:r>
        <w:rPr>
          <w:b/>
        </w:rPr>
        <w:t>被观察的对象本身</w:t>
      </w:r>
      <w:r>
        <w:rPr>
          <w:b w:val="0"/>
        </w:rPr>
        <w:t>。前几周我们看"心怎么动"（盖、觉支），今晚看"我们到底在抓什么"。佛陀把世上我们能抓的一切，分成了两份清单：一份叫"五取蕴"——色、受、想、行、识，就是你叫它"我的身体、我的感受、我的想法"的那五样；另一份叫"十二处"——眼耳鼻舌身意六扇"门"，和门外经过的色声香味触法。今晚只做一件事：看看"抓取"到底发生在哪里。</w:t>
      </w:r>
    </w:p>
    <w:p>
      <w:pPr>
        <w:ind w:left="170"/>
        <w:pBdr>
          <w:left w:val="single" w:sz="18" w:space="4" w:color="1F3864"/>
        </w:pBdr>
        <w:shd w:val="clear" w:fill="F2F5FA"/>
      </w:pPr>
      <w:r>
        <w:rPr>
          <w:b w:val="0"/>
        </w:rPr>
        <w:t>先说好三件事：第一，今晚名词多——五蕴、五取蕴、十二处、十八界、十种结——读不懂是常态，我们抓大意，不逐词解释；第二，讨论只聚焦一个话题："我在哪个门上最容易抓取"，分享一律自愿；第三，不评判——十种结人人有份，我们只是各认各的，今晚不是"谁抓得多"比赛。</w:t>
      </w:r>
    </w:p>
    <w:p>
      <w:pPr>
        <w:ind w:left="170"/>
        <w:pBdr>
          <w:left w:val="single" w:sz="18" w:space="4" w:color="1F3864"/>
        </w:pBdr>
        <w:shd w:val="clear" w:fill="F2F5FA"/>
      </w:pPr>
      <w:r>
        <w:rPr>
          <w:b w:val="0"/>
        </w:rPr>
        <w:t>今晚的安排是：一起读三段原文——一段讲"五取蕴是什么、'取'从哪来"，一段讲"五蕴、十二处、十八界怎么对应、为什么要如实了知它们"，一段讲"结在生活里怎么生起、怎么松开"（"内心戏"和"控制无用"就在这段）；然后第一轮分享、主题讨论；最后15分钟静坐，在自己的六扇门上做一次温柔的观察。不用紧张——今晚你只需要带走一句话："抓取不在远方，就在你此刻正在看的、听的、想的里面。"</w:t>
      </w:r>
    </w:p>
    <w:p>
      <w:pPr>
        <w:ind w:left="170"/>
        <w:pBdr>
          <w:left w:val="single" w:sz="18" w:space="4" w:color="1F3864"/>
        </w:pBdr>
        <w:shd w:val="clear" w:fill="F2F5FA"/>
      </w:pPr>
      <w:r>
        <w:rPr>
          <w:b w:val="0"/>
        </w:rPr>
        <w:t xml:space="preserve">💬 </w:t>
      </w:r>
      <w:r>
        <w:rPr>
          <w:b/>
        </w:rPr>
        <w:t>破冰｜3–5分钟</w:t>
      </w:r>
      <w:r>
        <w:rPr>
          <w:b w:val="0"/>
        </w:rPr>
        <w:t>：说到「五蕴」「十二处」这些词，你心里最先冒出来的一句话或一个疑问是什么？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材料①②为课件文字（知识库整理返回，无时间码），材料③为录音转写（依据录音转写整理，已校对明显同音错字），段落前的时间码（如[00:11:02.115]）是出处标记，朗读时跳过不念；（ ）内为整理注记，同样跳过不念。</w:t>
      </w:r>
    </w:p>
    <w:p>
      <w:pPr>
        <w:ind w:left="170"/>
        <w:pBdr>
          <w:left w:val="single" w:sz="18" w:space="4" w:color="1F3864"/>
        </w:pBdr>
        <w:shd w:val="clear" w:fill="F2F5FA"/>
      </w:pPr>
      <w:r>
        <w:rPr>
          <w:b/>
        </w:rPr>
        <w:t>【本周朗读段 · 开始】</w:t>
      </w:r>
      <w:r>
        <w:rPr>
          <w:b w:val="0"/>
        </w:rPr>
        <w:t>（本段约 3760 字，供中等稍慢朗读，约 21 分钟；其余为默读／选读／延伸内容）</w:t>
      </w:r>
    </w:p>
    <w:p>
      <w:pPr>
        <w:ind w:left="170"/>
        <w:pBdr>
          <w:left w:val="single" w:sz="18" w:space="4" w:color="1F3864"/>
        </w:pBdr>
        <w:shd w:val="clear" w:fill="F2F5FA"/>
      </w:pPr>
      <w:r>
        <w:rPr>
          <w:b/>
        </w:rPr>
        <w:t>📖 本周共读导读</w:t>
      </w:r>
      <w:r>
        <w:rPr>
          <w:b w:val="0"/>
        </w:rPr>
        <w:t>（主持人了解即可，不用念）：三段材料是"一张地图的三个比例尺"。</w:t>
      </w:r>
      <w:r>
        <w:rPr>
          <w:b/>
        </w:rPr>
        <w:t>材料①（190讲课件）是本周主干</w:t>
      </w:r>
      <w:r>
        <w:rPr>
          <w:b w:val="0"/>
        </w:rPr>
        <w:t>：先给"五取蕴"下定义——五蕴还是那五蕴，凡夫和三果以下圣者的五蕴都"被执取"，所以叫取蕴，执取靠的是无明、邪见、渴爱（"我的身体"三个字就是邪见）；然后给出观照三阶段（观特相→观因缘生与刹那生→观因缘灭与刹那灭，◈深修内容，当作地图看即可）；最后进入十二处——对六种内外处"了知眼，了知色，也了知缘此二者而生起之结"，十种结的近因是不如理作意。</w:t>
      </w:r>
      <w:r>
        <w:rPr>
          <w:b/>
        </w:rPr>
        <w:t>材料②（171讲课件）是全景对照表</w:t>
      </w:r>
      <w:r>
        <w:rPr>
          <w:b w:val="0"/>
        </w:rPr>
        <w:t>：五蕴、五取蕴、十二处、十八界、四圣谛其实是同一堆究竟法的五种分法——"若不实知一切、不遍知一切，人们绝对无法灭尽诸苦"。</w:t>
      </w:r>
      <w:r>
        <w:rPr>
          <w:b/>
        </w:rPr>
        <w:t>材料③（禅修营26讲）是生活版</w:t>
      </w:r>
      <w:r>
        <w:rPr>
          <w:b w:val="0"/>
        </w:rPr>
        <w:t>：结怎么在"门"上生起——声音本来只是空气波动，心把它建构为"骂我的声音"，瞋恚结就生起了；期待落空后想"控制"，但"控制是不可能给修行带来进步的"；出路是建立"如实自然、轻松、快乐"的新习气，以及舍觉支那句"把自己交出去，交给法"。30分钟建议这样分：材料①约12分钟（"何谓五取蕴"5分钟＋十二处开头7分钟，三阶段◈段视时间）；材料②约8分钟；材料③约10分钟（"骂我的声音"与"控制无用"是重头）。朗读时不逐词停下解释，把讨论留给后面的环节。</w:t>
      </w:r>
    </w:p>
    <w:p>
      <w:pPr>
        <w:ind w:left="170"/>
        <w:pBdr>
          <w:left w:val="single" w:sz="18" w:space="4" w:color="1F3864"/>
        </w:pBdr>
        <w:shd w:val="clear" w:fill="F2F5FA"/>
      </w:pPr>
      <w:r>
        <w:rPr>
          <w:b/>
        </w:rPr>
        <w:t>朗读分工建议</w:t>
      </w:r>
      <w:r>
        <w:rPr>
          <w:b w:val="0"/>
        </w:rPr>
        <w:t>：材料①"何谓五取蕴"一节信息密度大，建议由一人完整读；材料②的对应关系四段可由全组接龙读（每段一人）；材料③建议由一人完整读——读到"内心戏""小心变蚯蚓"这类词通常会笑，气氛正好。轮读不是考试，读错读漏，笑着说"重来"即可。标◈的段落是选读——时间富余才读，主持人不必有"没读完"的压力。若组里有学过阿毗达摩的伙伴，请他忍住不做名词讲解——深讲会把共读变成讲课；有人问术语，一句话："先记下这个词，下周收官再回头看它。"</w:t>
      </w:r>
    </w:p>
    <w:p>
      <w:r>
        <w:rPr>
          <w:b/>
          <w:color w:val="1F3864"/>
          <w:sz w:val="23"/>
        </w:rPr>
        <w:t>原文材料①：五取蕴的定义、执取的根源、三阶段观法与十二处开头（190讲课件）</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：《190讲-摄集-摄菩提分-法念处-五取蕴&amp;十二处1-古源尊者-20220120.docx》</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是"法念处·五取蕴&amp;十二处"第一次课的课件，也是本周主材料：五取蕴定义（凡夫及三果以下圣者的五蕴都被执取，只有阿拉汉对五蕴没有执取）、执取根源（无明／邪见／渴爱）、观照三阶段修法（◈深修内容，作地图了解）＋十二处开头（六种内外处、十种结）。</w:t>
      </w:r>
      <w:r>
        <w:rPr>
          <w:b/>
        </w:rPr>
        <w:t>素材分工</w:t>
      </w:r>
      <w:r>
        <w:rPr>
          <w:b w:val="0"/>
        </w:rPr>
        <w:t>：本课的续讲"十二处2"（十种结逐结展开）见191讲——191讲的十种结部分已在第5周作条目衔接，整段展开留待后续；原docx中经文与释义交错的碎片行（"如是色，／如是想，"等）已在照录中注明"朗读时跳过"。</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：word_d0dd1c0cd17209afe241ece24bf6b7b4_7a6b9c699e1370c59fa4cfc15520d6e17439961422831605</w:t>
      </w:r>
    </w:p>
    <w:p>
      <w:pPr>
        <w:pStyle w:val="ListBullet"/>
      </w:pPr>
      <w:r>
        <w:rPr>
          <w:b/>
        </w:rPr>
        <w:t>打开方式</w:t>
      </w:r>
      <w:r>
        <w:rPr>
          <w:b w:val="0"/>
        </w:rPr>
        <w:t>：ima知识库搜索「190讲 五取蕴 十二处1 摄菩提分」即可打开</w:t>
      </w:r>
    </w:p>
    <w:p>
      <w:pPr>
        <w:ind w:left="170"/>
        <w:pBdr>
          <w:left w:val="single" w:sz="18" w:space="4" w:color="1F3864"/>
        </w:pBdr>
        <w:shd w:val="clear" w:fill="F2F5FA"/>
      </w:pPr>
      <w:r>
        <w:rPr>
          <w:b w:val="0"/>
        </w:rPr>
        <w:t>📎 以下为章节完整文字（照录自本周素材文件，未删改；各节标题为原文小标题，【◈扩展】为共读优先级标记）：</w:t>
      </w:r>
    </w:p>
    <w:p>
      <w:r>
        <w:rPr>
          <w:b/>
        </w:rPr>
        <w:t>对五取蕴而于法随观法而住</w:t>
      </w:r>
    </w:p>
    <w:p>
      <w:pPr>
        <w:ind w:left="170"/>
        <w:pBdr>
          <w:left w:val="single" w:sz="18" w:space="4" w:color="1F3864"/>
        </w:pBdr>
        <w:shd w:val="clear" w:fill="F2F5FA"/>
      </w:pPr>
      <w:r>
        <w:rPr>
          <w:b w:val="0"/>
        </w:rPr>
        <w:t>佛陀对于法随观之五取蕴部分如此开示：</w:t>
      </w:r>
    </w:p>
    <w:p>
      <w:pPr>
        <w:ind w:left="170"/>
        <w:pBdr>
          <w:left w:val="single" w:sz="18" w:space="4" w:color="1F3864"/>
        </w:pBdr>
        <w:shd w:val="clear" w:fill="F2F5FA"/>
      </w:pPr>
      <w:r>
        <w:rPr>
          <w:b w:val="0"/>
        </w:rPr>
        <w:t>『再者，诸比库，比库对五取蕴而于法随观法而住。诸比库，比库又如何对五取蕴而于法随观法而住呢？诸比库，于此，比库了知：「如是色，如是色之集，如是色之灭；如是受，如是受之集，如是受之灭；如是想，如是想之集，如是想之灭；如是行，如是诸行之集，如是诸行之灭；如是识，如是识之集，如是识之灭。」』</w:t>
      </w:r>
    </w:p>
    <w:p>
      <w:pPr>
        <w:ind w:left="170"/>
        <w:pBdr>
          <w:left w:val="single" w:sz="18" w:space="4" w:color="1F3864"/>
        </w:pBdr>
        <w:shd w:val="clear" w:fill="F2F5FA"/>
      </w:pPr>
      <w:r>
        <w:rPr>
          <w:b w:val="0"/>
        </w:rPr>
        <w:t>执取诸蕴的主要是无明、邪见及渴爱。</w:t>
      </w:r>
    </w:p>
    <w:p>
      <w:pPr>
        <w:ind w:left="170"/>
        <w:pBdr>
          <w:left w:val="single" w:sz="18" w:space="4" w:color="1F3864"/>
        </w:pBdr>
        <w:shd w:val="clear" w:fill="F2F5FA"/>
      </w:pPr>
      <w:r>
        <w:rPr>
          <w:b w:val="0"/>
        </w:rPr>
        <w:t>（整理注：原 docx 此处为经文与释义交错的排版，fetch 返回以下碎片化文字，照录备查，朗读时跳过）</w:t>
      </w:r>
    </w:p>
    <w:p>
      <w:pPr>
        <w:ind w:left="170"/>
        <w:pBdr>
          <w:left w:val="single" w:sz="18" w:space="4" w:color="1F3864"/>
        </w:pBdr>
        <w:shd w:val="clear" w:fill="F2F5FA"/>
      </w:pPr>
      <w:r>
        <w:rPr>
          <w:b w:val="0"/>
        </w:rPr>
        <w:t>如是受／诸比库，于此，／如是受之集／比库了知：／如是受之灭／如是色，／如是想，／如是色之集，／如是想之集，／如是色之灭／如是想之灭／如是识，／如是诸行／如是识之集／如是诸行之集／如是识之灭／如是诸行之灭；</w:t>
      </w:r>
    </w:p>
    <w:p>
      <w:r>
        <w:rPr>
          <w:b/>
        </w:rPr>
        <w:t>（一）何谓五取蕴</w:t>
      </w:r>
    </w:p>
    <w:p>
      <w:pPr>
        <w:ind w:left="170"/>
        <w:pBdr>
          <w:left w:val="single" w:sz="18" w:space="4" w:color="1F3864"/>
        </w:pBdr>
        <w:shd w:val="clear" w:fill="F2F5FA"/>
      </w:pPr>
      <w:r>
        <w:rPr>
          <w:b w:val="0"/>
        </w:rPr>
        <w:t>五取蕴是能被执取的五蕴，对于凡夫和三果以下的圣者而言，五蕴都是被执取的，只有阿拉汉对五蕴没有执取。</w:t>
      </w:r>
    </w:p>
    <w:p>
      <w:pPr>
        <w:ind w:left="170"/>
        <w:pBdr>
          <w:left w:val="single" w:sz="18" w:space="4" w:color="1F3864"/>
        </w:pBdr>
        <w:shd w:val="clear" w:fill="F2F5FA"/>
      </w:pPr>
      <w:r>
        <w:rPr>
          <w:b w:val="0"/>
        </w:rPr>
        <w:t>五取蕴是作为执取之因的一组现象。关于"蕴"，在《相应部•蕴相应》里，佛陀说：『过去、现在、未来、内在、外在、粗、细、胜、劣、远、近十一种色是色取蕴；……十一种受是受取蕴；……十一种想是想取蕴；……十一种行是行取蕴；……十一种识是识取蕴。』</w:t>
      </w:r>
    </w:p>
    <w:p>
      <w:pPr>
        <w:ind w:left="170"/>
        <w:pBdr>
          <w:left w:val="single" w:sz="18" w:space="4" w:color="1F3864"/>
        </w:pBdr>
        <w:shd w:val="clear" w:fill="F2F5FA"/>
      </w:pPr>
      <w:r>
        <w:rPr>
          <w:b w:val="0"/>
        </w:rPr>
        <w:t>什么执取诸蕴？执取诸蕴主要是无明、邪见及渴爱。</w:t>
      </w:r>
    </w:p>
    <w:p>
      <w:pPr>
        <w:ind w:left="170"/>
        <w:pBdr>
          <w:left w:val="single" w:sz="18" w:space="4" w:color="1F3864"/>
        </w:pBdr>
        <w:shd w:val="clear" w:fill="F2F5FA"/>
      </w:pPr>
      <w:r>
        <w:rPr>
          <w:b w:val="0"/>
        </w:rPr>
        <w:t>由于这些烦恼执取色、受等诸蕴，因此后者被称为色取蕴、受取蕴等等。它们如何成为被执取的目标呢？事实上，人的身体只是由二十八种色法所组成，但如果你作意自己的身体为"我的身体"，并且相信那是你的，那就是邪见，而贪欲也会因而生起。你可能会执着自己的身体及别人的身体，例如你父亲、母亲、儿子、女儿的身体。如果你相信他们是真实存在，那就是邪见。如果你执着他们，那就是贪欲。如是，邪见、贪欲等烦恼能执取色蕴等而生起。</w:t>
      </w:r>
    </w:p>
    <w:p>
      <w:pPr>
        <w:ind w:left="170"/>
        <w:pBdr>
          <w:left w:val="single" w:sz="18" w:space="4" w:color="1F3864"/>
        </w:pBdr>
        <w:shd w:val="clear" w:fill="F2F5FA"/>
      </w:pPr>
      <w:r>
        <w:rPr>
          <w:b w:val="0"/>
        </w:rPr>
        <w:t>下午和谷老师做梳理，他反应禅修时胸口时常莫名的痛，通过与心沟通询问，一个小学时期被学校老师打了两耳光的场景被回忆起来，感受到当时的委屈、痛苦和愤怒。在此挨打小孩和老师的色身都是他的色取蕴，小孩当时的感受是受取蕴，对那个场景的标记是想取蕴，委屈、愤怒的情绪是行取蕴，心识知挨打的过程是识取蕴。这些取蕴对他现在而言是过去的五取蕴，现在回想起来依然历历在目、感同身受，是现在的五取蕴，未来有因缘再浮现出来，是未来的五取蕴。"老师不应这样"的行为，"觉得当时被不公平对待，内心……"所形成的想颠倒，重复加强建立后会构成对权威对象的错误投射，形成心颠倒和见颠倒。这些就是执取所产生的效果。</w:t>
      </w:r>
    </w:p>
    <w:p>
      <w:pPr>
        <w:ind w:left="170"/>
        <w:pBdr>
          <w:left w:val="single" w:sz="18" w:space="4" w:color="1F3864"/>
        </w:pBdr>
        <w:shd w:val="clear" w:fill="F2F5FA"/>
      </w:pPr>
      <w:r>
        <w:rPr>
          <w:b w:val="0"/>
        </w:rPr>
        <w:t>作意自己刹那变化的色身为"我的身体"——"那时我小学五年级，那时我还不大"，有一个真实的"我的身体"莫名奇妙挨了两巴掌，是邪见。贪爱身体，认为不应该被打，当所贪爱和执取的身体挨打时，就会启动保护机制，生起瞋心。</w:t>
      </w:r>
    </w:p>
    <w:p>
      <w:pPr>
        <w:ind w:left="170"/>
        <w:pBdr>
          <w:left w:val="single" w:sz="18" w:space="4" w:color="1F3864"/>
        </w:pBdr>
        <w:shd w:val="clear" w:fill="F2F5FA"/>
      </w:pPr>
      <w:r>
        <w:rPr>
          <w:b w:val="0"/>
        </w:rPr>
        <w:t>我们也执取别人的身体，比如父亲、母亲、孩子的身体。相信他们真实存在，执著他们，就是贪欲，就是邪见。如此，邪见、贪欲等烦恼能执取色蕴等而生起。比如执取你母亲、父亲、女儿、儿子的身体，如果他们头痛脑热、感冒发烧，你就着急、焦虑。</w:t>
      </w:r>
    </w:p>
    <w:p>
      <w:r>
        <w:rPr>
          <w:b/>
        </w:rPr>
        <w:t>（二）第一个阶段——观名色法的特相</w:t>
      </w:r>
      <w:r>
        <w:rPr>
          <w:b w:val="0"/>
        </w:rPr>
        <w:t>【◈扩展】</w:t>
      </w:r>
    </w:p>
    <w:p>
      <w:pPr>
        <w:ind w:left="170"/>
        <w:pBdr>
          <w:left w:val="single" w:sz="18" w:space="4" w:color="1F3864"/>
        </w:pBdr>
        <w:shd w:val="clear" w:fill="F2F5FA"/>
      </w:pPr>
      <w:r>
        <w:rPr>
          <w:b w:val="0"/>
        </w:rPr>
        <w:t>经文中「如是色，如是色之集，如是色之灭；如是受，如是受之集，如是受之灭等等」是对名色法的观察方法，包括三种："这是色"，"这是色之集"，"这是色之灭"。</w:t>
      </w:r>
    </w:p>
    <w:p>
      <w:pPr>
        <w:ind w:left="170"/>
        <w:pBdr>
          <w:left w:val="single" w:sz="18" w:space="4" w:color="1F3864"/>
        </w:pBdr>
        <w:shd w:val="clear" w:fill="F2F5FA"/>
      </w:pPr>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pPr>
        <w:ind w:left="170"/>
        <w:pBdr>
          <w:left w:val="single" w:sz="18" w:space="4" w:color="1F3864"/>
        </w:pBdr>
        <w:shd w:val="clear" w:fill="F2F5FA"/>
      </w:pPr>
      <w:r>
        <w:rPr>
          <w:b w:val="0"/>
        </w:rPr>
        <w:t>色聚里的地界已经是一种属性，并非以粒子的形式存在，如何观察属性？首先地界的作用是作为同一粒色聚里其他色法的立足处，比如：水、火、风的立足处；色、香、味、触、食素的立足处；命根、净色等的立足处。当禅修者能够观察到色聚里的这些色法时，观察地界时，会感觉"地"好像背负着其他色法一样，水、火、风依附于地界而存在。若能如此观察到，即观察到地界的现起（表现）。</w:t>
      </w:r>
    </w:p>
    <w:p>
      <w:pPr>
        <w:ind w:left="170"/>
        <w:pBdr>
          <w:left w:val="single" w:sz="18" w:space="4" w:color="1F3864"/>
        </w:pBdr>
        <w:shd w:val="clear" w:fill="F2F5FA"/>
      </w:pPr>
      <w:r>
        <w:rPr>
          <w:b w:val="0"/>
        </w:rPr>
        <w:t>地界的近因是同一粒色聚里的其他三界，即水、火、风。地、水、火、风同生同灭，相互支持，以俱生缘的缘力相互支持存在。当禅修者能够如此分析地界时，就是在修行"此是色"这个阶段。对于其他色法和名法也应该如此观察。这里不是在讲名色分别智，不作详细解释。如果要知道每一种色法和名法的特相、作用、现起、近因之详细解释，可以学习《清净道论•说蕴品》。</w:t>
      </w:r>
    </w:p>
    <w:p>
      <w:pPr>
        <w:ind w:left="170"/>
        <w:pBdr>
          <w:left w:val="single" w:sz="18" w:space="4" w:color="1F3864"/>
        </w:pBdr>
        <w:shd w:val="clear" w:fill="F2F5FA"/>
      </w:pPr>
      <w:r>
        <w:rPr>
          <w:b w:val="0"/>
        </w:rPr>
        <w:t>这是色的生起，</w:t>
      </w:r>
    </w:p>
    <w:p>
      <w:pPr>
        <w:ind w:left="170"/>
        <w:pBdr>
          <w:left w:val="single" w:sz="18" w:space="4" w:color="1F3864"/>
        </w:pBdr>
        <w:shd w:val="clear" w:fill="F2F5FA"/>
      </w:pPr>
      <w:r>
        <w:rPr>
          <w:b w:val="0"/>
        </w:rPr>
        <w:t>是受的生起。</w:t>
      </w:r>
    </w:p>
    <w:p>
      <w:r>
        <w:rPr>
          <w:b/>
        </w:rPr>
        <w:t>（三）第二个阶段——因缘生及刹那生</w:t>
      </w:r>
      <w:r>
        <w:rPr>
          <w:b w:val="0"/>
        </w:rPr>
        <w:t>【◈扩展】</w:t>
      </w:r>
    </w:p>
    <w:p>
      <w:pPr>
        <w:ind w:left="170"/>
        <w:pBdr>
          <w:left w:val="single" w:sz="18" w:space="4" w:color="1F3864"/>
        </w:pBdr>
        <w:shd w:val="clear" w:fill="F2F5FA"/>
      </w:pPr>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battilakkhaṇa），就是刹那生。无明、爱、业及段食是色法因缘生之因。</w:t>
      </w:r>
    </w:p>
    <w:p>
      <w:pPr>
        <w:ind w:left="170"/>
        <w:pBdr>
          <w:left w:val="single" w:sz="18" w:space="4" w:color="1F3864"/>
        </w:pBdr>
        <w:shd w:val="clear" w:fill="F2F5FA"/>
      </w:pPr>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由于这一生是人，所以在你前一世临终时成熟的必定是善业，假设那是供花、供水、供食物给佛像的业，临死速行心里的目标（所缘）可能是佛像，也可能是花（业相）。当取到佛像或花，就必须对供花或供水给佛像的人修四界差别，修到明亮闪烁，观空界、粉碎，然后见到色聚。见到色聚后，应着重于分析他心脏里的心所依处色（如果很熟练就不用全身去分析），心脏里有五十四种色法，其中有心所依处色，如此就能看到他的意门。只要是五蕴生命，在心所依处色上就是意门，也称为有分心生起的地方。</w:t>
      </w:r>
    </w:p>
    <w:p>
      <w:pPr>
        <w:ind w:left="170"/>
        <w:pBdr>
          <w:left w:val="single" w:sz="18" w:space="4" w:color="1F3864"/>
        </w:pBdr>
        <w:shd w:val="clear" w:fill="F2F5FA"/>
      </w:pPr>
      <w:r>
        <w:rPr>
          <w:b w:val="0"/>
        </w:rPr>
        <w:t>当你来回地在有分心的前后观照名法时，就会看到他供花时的心路过程。如果他在供花时生起欢喜心，而且知道供花是善业，会带来善果报，该心路过程中的速行心生起就有三十四个名法：触、受、想、思、一境性、名命根、作意、寻、伺、胜解、精进、喜、欲、信、念、惭、愧、无贪、无瞋、中舍性，心和心所的轻安、轻快、柔软、适业、正直、练达，加上慧根。这些名法就是行，即无明、爱、取、行、业的行。虽然它们是无常的，一生起就立即灭掉，但在名色相续流中会留下影响力（业力）。在未来因缘成熟时，该业力就会产生果报。它会产生怎样的果报呢？那有视于他在造该善业之前或之后发了什么愿。所以建议大家要发愿、滴水回向、心要有倾向性。因此你也必须观察到他发愿时的名法。假设在供花时发愿来世成为女人，那时，错误地认为有女人存在是无明，渴爱女人的生命是爱，由于重复而变强的渴爱是取。至此，你已观到这一生的过去因。</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在观察时，往往不一定有很明显的愿，禅修者一般都会报告，没有很明显想做女人、想做男人。其实很多只是内心的倾向。在供花供水时，觉得"我是女人、我在供花、我这样供花很美好……"基本上内心潜伏的倾向是作女人。刚好那时有位比库在边上打扫，你把花交给他说："Bhante,帮我供一下。"觉得"当比库真好，可以亲近佛陀……"这个业成熟时，可能这一生成为比库、成为男众，这是内心的一种倾向。</w:t>
      </w:r>
    </w:p>
    <w:p>
      <w:pPr>
        <w:ind w:left="170"/>
        <w:pBdr>
          <w:left w:val="single" w:sz="18" w:space="4" w:color="1F3864"/>
        </w:pBdr>
        <w:shd w:val="clear" w:fill="F2F5FA"/>
      </w:pPr>
      <w:r>
        <w:rPr>
          <w:b w:val="0"/>
        </w:rPr>
        <w:t>观照过去因及现在因导致五蕴生起</w:t>
      </w:r>
    </w:p>
    <w:p>
      <w:pPr>
        <w:ind w:left="170"/>
        <w:pBdr>
          <w:left w:val="single" w:sz="18" w:space="4" w:color="1F3864"/>
        </w:pBdr>
        <w:shd w:val="clear" w:fill="F2F5FA"/>
      </w:pPr>
      <w:r>
        <w:rPr>
          <w:b w:val="0"/>
        </w:rPr>
        <w:t>由于无明生起</w:t>
      </w:r>
    </w:p>
    <w:p>
      <w:pPr>
        <w:ind w:left="170"/>
        <w:pBdr>
          <w:left w:val="single" w:sz="18" w:space="4" w:color="1F3864"/>
        </w:pBdr>
        <w:shd w:val="clear" w:fill="F2F5FA"/>
      </w:pPr>
      <w:r>
        <w:rPr>
          <w:b w:val="0"/>
        </w:rPr>
        <w:t>所以业生生起；</w:t>
      </w:r>
    </w:p>
    <w:p>
      <w:pPr>
        <w:ind w:left="170"/>
        <w:pBdr>
          <w:left w:val="single" w:sz="18" w:space="4" w:color="1F3864"/>
        </w:pBdr>
        <w:shd w:val="clear" w:fill="F2F5FA"/>
      </w:pPr>
      <w:r>
        <w:rPr>
          <w:b w:val="0"/>
        </w:rPr>
        <w:t>由于爱生起</w:t>
      </w:r>
    </w:p>
    <w:p>
      <w:pPr>
        <w:ind w:left="170"/>
        <w:pBdr>
          <w:left w:val="single" w:sz="18" w:space="4" w:color="1F3864"/>
        </w:pBdr>
        <w:shd w:val="clear" w:fill="F2F5FA"/>
      </w:pPr>
      <w:r>
        <w:rPr>
          <w:b w:val="0"/>
        </w:rPr>
        <w:t>所以业生色生起；</w:t>
      </w:r>
    </w:p>
    <w:p>
      <w:pPr>
        <w:ind w:left="170"/>
        <w:pBdr>
          <w:left w:val="single" w:sz="18" w:space="4" w:color="1F3864"/>
        </w:pBdr>
        <w:shd w:val="clear" w:fill="F2F5FA"/>
      </w:pPr>
      <w:r>
        <w:rPr>
          <w:b w:val="0"/>
        </w:rPr>
        <w:t>由于取生起</w:t>
      </w:r>
    </w:p>
    <w:p>
      <w:pPr>
        <w:ind w:left="170"/>
        <w:pBdr>
          <w:left w:val="single" w:sz="18" w:space="4" w:color="1F3864"/>
        </w:pBdr>
        <w:shd w:val="clear" w:fill="F2F5FA"/>
      </w:pPr>
      <w:r>
        <w:rPr>
          <w:b w:val="0"/>
        </w:rPr>
        <w:t>所以业生色生起</w:t>
      </w:r>
    </w:p>
    <w:p>
      <w:pPr>
        <w:ind w:left="170"/>
        <w:pBdr>
          <w:left w:val="single" w:sz="18" w:space="4" w:color="1F3864"/>
        </w:pBdr>
        <w:shd w:val="clear" w:fill="F2F5FA"/>
      </w:pPr>
      <w:r>
        <w:rPr>
          <w:b w:val="0"/>
        </w:rPr>
        <w:t>由于行生起，</w:t>
      </w:r>
    </w:p>
    <w:p>
      <w:pPr>
        <w:ind w:left="170"/>
        <w:pBdr>
          <w:left w:val="single" w:sz="18" w:space="4" w:color="1F3864"/>
        </w:pBdr>
        <w:shd w:val="clear" w:fill="F2F5FA"/>
      </w:pPr>
      <w:r>
        <w:rPr>
          <w:b w:val="0"/>
        </w:rPr>
        <w:t>所以业生色生起；</w:t>
      </w:r>
    </w:p>
    <w:p>
      <w:pPr>
        <w:ind w:left="170"/>
        <w:pBdr>
          <w:left w:val="single" w:sz="18" w:space="4" w:color="1F3864"/>
        </w:pBdr>
        <w:shd w:val="clear" w:fill="F2F5FA"/>
      </w:pPr>
      <w:r>
        <w:rPr>
          <w:b w:val="0"/>
        </w:rPr>
        <w:t>由于业生起，</w:t>
      </w:r>
    </w:p>
    <w:p>
      <w:pPr>
        <w:ind w:left="170"/>
        <w:pBdr>
          <w:left w:val="single" w:sz="18" w:space="4" w:color="1F3864"/>
        </w:pBdr>
        <w:shd w:val="clear" w:fill="F2F5FA"/>
      </w:pPr>
      <w:r>
        <w:rPr>
          <w:b w:val="0"/>
        </w:rPr>
        <w:t>所以业生色生起；</w:t>
      </w:r>
    </w:p>
    <w:p>
      <w:pPr>
        <w:ind w:left="170"/>
        <w:pBdr>
          <w:left w:val="single" w:sz="18" w:space="4" w:color="1F3864"/>
        </w:pBdr>
        <w:shd w:val="clear" w:fill="F2F5FA"/>
      </w:pPr>
      <w:r>
        <w:rPr>
          <w:b w:val="0"/>
        </w:rPr>
        <w:t>当禅修者查到过去的临死速行一直追到当时造业的现场、他的行、以及造这个行之前的无明、爱、取，接下来应该观察这一生结生时的色法。</w:t>
      </w:r>
    </w:p>
    <w:p>
      <w:pPr>
        <w:ind w:left="170"/>
        <w:pBdr>
          <w:left w:val="single" w:sz="18" w:space="4" w:color="1F3864"/>
        </w:pBdr>
        <w:shd w:val="clear" w:fill="F2F5FA"/>
      </w:pPr>
      <w:r>
        <w:rPr>
          <w:b w:val="0"/>
        </w:rPr>
        <w:t>这一生，在妈妈子宫里的受精卵上，产生这期生命的第一个心（结生心）。与结生心一起生起的有三种色聚：心色十法聚（对人来讲，心色十法聚是心生起的物质基础）、身十法聚、性根十法聚。它们各有十种色法。心十法聚是产生结生心的依靠；身十法聚使身体不断分裂、集聚、成长；性根十法聚在那一刹那决定性别——女性或男性，不可能转性。</w:t>
      </w:r>
    </w:p>
    <w:p>
      <w:pPr>
        <w:ind w:left="170"/>
        <w:pBdr>
          <w:left w:val="single" w:sz="18" w:space="4" w:color="1F3864"/>
        </w:pBdr>
        <w:shd w:val="clear" w:fill="F2F5FA"/>
      </w:pPr>
      <w:r>
        <w:rPr>
          <w:b w:val="0"/>
        </w:rPr>
        <w:t>它们各有十种色法，其中九种是彼此相同的，即地、水、火、风、颜色、香、味、食素（营养）及命根，唯一不同的色法是心色十法聚里的心所依处色、身十法聚里的身净色、性根十法聚里的性根色，因此在结生时一共有三十种业生色。观照到这些色法之后应该再次观那五个过去因，如此往返地观照这两者，以便确定它们之间是否有因果关系。如果有，你就应该个别地如此观照："由于无明生起，所以业生色生起。无明是因，业生色是果；由于爱生起，所以业生色生起。爱是因，业生色是果；由于取生起，所以业生色生起。取是因，业生色是果；由于行生起，所以业生色生起。行是因，业生色是果；由于业生起，所以业生色生起。业是因，业生色是果。"然后观照业生色的生时，那就是"成相"，亦即刹那生。</w:t>
      </w:r>
    </w:p>
    <w:p>
      <w:pPr>
        <w:ind w:left="170"/>
        <w:pBdr>
          <w:left w:val="single" w:sz="18" w:space="4" w:color="1F3864"/>
        </w:pBdr>
        <w:shd w:val="clear" w:fill="F2F5FA"/>
      </w:pPr>
      <w:r>
        <w:rPr>
          <w:b w:val="0"/>
        </w:rPr>
        <w:t>对于色法的现在因，佛陀提到段食。提到段食时，心及时节也都包括在内，因为它们也是产生色法的现在因，所以造成色法生起的现在因一共有三个。</w:t>
      </w:r>
    </w:p>
    <w:p>
      <w:pPr>
        <w:ind w:left="170"/>
        <w:pBdr>
          <w:left w:val="single" w:sz="18" w:space="4" w:color="1F3864"/>
        </w:pBdr>
        <w:shd w:val="clear" w:fill="F2F5FA"/>
      </w:pPr>
      <w:r>
        <w:rPr>
          <w:b w:val="0"/>
        </w:rPr>
        <w:t>除了结生心之外，一切依靠心所依处生起的心都产生心生色，因此你应该观照到由于心生起，所以心生色生起。心是因，心生色是果，然后再观照心生色的刹那生。</w:t>
      </w:r>
    </w:p>
    <w:p>
      <w:pPr>
        <w:ind w:left="170"/>
        <w:pBdr>
          <w:left w:val="single" w:sz="18" w:space="4" w:color="1F3864"/>
        </w:pBdr>
        <w:shd w:val="clear" w:fill="F2F5FA"/>
      </w:pPr>
      <w:r>
        <w:rPr>
          <w:b w:val="0"/>
        </w:rPr>
        <w:t>每一粒色聚里都有称为时节的火界，它能产生含有地、水、火、风、颜色、香、味、食素八种色法的时节生色聚，因此你应该观照到由于时节生起，所以时节生色生起。时节是因，时节生色是果，然后再观照时节生色的刹那生。</w:t>
      </w:r>
    </w:p>
    <w:p>
      <w:pPr>
        <w:ind w:left="170"/>
        <w:pBdr>
          <w:left w:val="single" w:sz="18" w:space="4" w:color="1F3864"/>
        </w:pBdr>
        <w:shd w:val="clear" w:fill="F2F5FA"/>
      </w:pPr>
      <w:r>
        <w:rPr>
          <w:b w:val="0"/>
        </w:rPr>
        <w:t>还未被消化的食物是由时节生色聚组成。在肠胃里有一种称为命根九法聚的业生色聚，它含有地、水、火、风、颜色、香、味、食素及命根这九种色法，其中的火称为消化之火。食物中时节生色聚里的食素受到消化之火支助时，就会产生含有八种色法的食生色聚，其中的食素称为食生食素。当食生食素支助业生、心生、时节生食素及在之前生起的食生食素时，后者就会产生新的食生色聚，因此你应该观照到由于食素生起，所以食生色生起。食素是因，食生色是果，然后再观照食生色的刹那生。</w:t>
      </w:r>
    </w:p>
    <w:p>
      <w:pPr>
        <w:ind w:left="170"/>
        <w:pBdr>
          <w:left w:val="single" w:sz="18" w:space="4" w:color="1F3864"/>
        </w:pBdr>
        <w:shd w:val="clear" w:fill="F2F5FA"/>
      </w:pPr>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对于人，每一个名法都必须依靠依处色才能生起，例如结生刹那的结生心名法需要依靠当时与它一起生起的心所依处色才能生起，没有依处就没有名法产生。</w:t>
      </w:r>
    </w:p>
    <w:p>
      <w:pPr>
        <w:ind w:left="170"/>
        <w:pBdr>
          <w:left w:val="single" w:sz="18" w:space="4" w:color="1F3864"/>
        </w:pBdr>
        <w:shd w:val="clear" w:fill="F2F5FA"/>
      </w:pPr>
      <w:r>
        <w:rPr>
          <w:b w:val="0"/>
        </w:rPr>
        <w:t>每一个名法也必须缘取目标才能生起，因此目标也是导致名法生起的现在因。再者每一个名法都不能单独地生起，必须与相应名法同时生起。由于四名蕴必须互相依靠地生起，因此它们互相作为因果，也就是说：如果取受蕴为因，其他三名蕴则是果；如果取想、行、识三名蕴为因，受蕴则是果。其他情形也应当如此理解，一个一个去观察。应该如此观照受、想、行三蕴的因缘生，然后再观它们的刹那生。</w:t>
      </w:r>
    </w:p>
    <w:p>
      <w:pPr>
        <w:ind w:left="170"/>
        <w:pBdr>
          <w:left w:val="single" w:sz="18" w:space="4" w:color="1F3864"/>
        </w:pBdr>
        <w:shd w:val="clear" w:fill="F2F5FA"/>
      </w:pPr>
      <w:r>
        <w:rPr>
          <w:b w:val="0"/>
        </w:rPr>
        <w:t>速行心不是果报心，是造业的心。这些造业的心里也有受、想、行、识四名蕴，但它们没有过去因。</w:t>
      </w:r>
    </w:p>
    <w:p>
      <w:pPr>
        <w:ind w:left="170"/>
        <w:pBdr>
          <w:left w:val="single" w:sz="18" w:space="4" w:color="1F3864"/>
        </w:pBdr>
        <w:shd w:val="clear" w:fill="F2F5FA"/>
      </w:pPr>
      <w:r>
        <w:rPr>
          <w:b w:val="0"/>
        </w:rPr>
        <w:t>举个例子，大家修观时能观察到，第二个速行心的受蕴有哪些现在因？</w:t>
      </w:r>
    </w:p>
    <w:p>
      <w:pPr>
        <w:ind w:left="170"/>
        <w:pBdr>
          <w:left w:val="single" w:sz="18" w:space="4" w:color="1F3864"/>
        </w:pBdr>
        <w:shd w:val="clear" w:fill="F2F5FA"/>
      </w:pPr>
      <w:r>
        <w:rPr>
          <w:b w:val="0"/>
        </w:rPr>
        <w:t>第一个是依处。心脏里的依处色是因，受蕴是果。</w:t>
      </w:r>
    </w:p>
    <w:p>
      <w:pPr>
        <w:ind w:left="170"/>
        <w:pBdr>
          <w:left w:val="single" w:sz="18" w:space="4" w:color="1F3864"/>
        </w:pBdr>
        <w:shd w:val="clear" w:fill="F2F5FA"/>
      </w:pPr>
      <w:r>
        <w:rPr>
          <w:b w:val="0"/>
        </w:rPr>
        <w:t>第二个是目标。比如观察眼净色，目标就是眼净色。因为修观时眼睛闭着，没办法观察外面的颜色，但是可以看眼净色边上其他色聚的颜色，所以也有目标，目标是因，受蕴是果。</w:t>
      </w:r>
    </w:p>
    <w:p>
      <w:pPr>
        <w:ind w:left="170"/>
        <w:pBdr>
          <w:left w:val="single" w:sz="18" w:space="4" w:color="1F3864"/>
        </w:pBdr>
        <w:shd w:val="clear" w:fill="F2F5FA"/>
      </w:pPr>
      <w:r>
        <w:rPr>
          <w:b w:val="0"/>
        </w:rPr>
        <w:t>第三个速行的现在因：</w:t>
      </w:r>
    </w:p>
    <w:p>
      <w:pPr>
        <w:ind w:left="170"/>
        <w:pBdr>
          <w:left w:val="single" w:sz="18" w:space="4" w:color="1F3864"/>
        </w:pBdr>
        <w:shd w:val="clear" w:fill="F2F5FA"/>
      </w:pPr>
      <w:r>
        <w:rPr>
          <w:b w:val="0"/>
        </w:rPr>
        <w:t>1.有分意触是因，受蕴是果。有分意触是什么？这条心路生起之前都是有分心，有分心波动造成心路生起，所以有分波动的触、有分断的触是因，受蕴是果。</w:t>
      </w:r>
    </w:p>
    <w:p>
      <w:pPr>
        <w:ind w:left="170"/>
        <w:pBdr>
          <w:left w:val="single" w:sz="18" w:space="4" w:color="1F3864"/>
        </w:pBdr>
        <w:shd w:val="clear" w:fill="F2F5FA"/>
      </w:pPr>
      <w:r>
        <w:rPr>
          <w:b w:val="0"/>
        </w:rPr>
        <w:t>2.第一速行的意触是因，受蕴是果。因为前面一个速行的存在，由触才会产生受，所以第一速行的意触是因，第二速行的受蕴是果。</w:t>
      </w:r>
    </w:p>
    <w:p>
      <w:pPr>
        <w:ind w:left="170"/>
        <w:pBdr>
          <w:left w:val="single" w:sz="18" w:space="4" w:color="1F3864"/>
        </w:pBdr>
        <w:shd w:val="clear" w:fill="F2F5FA"/>
      </w:pPr>
      <w:r>
        <w:rPr>
          <w:b w:val="0"/>
        </w:rPr>
        <w:t>3.第二速行的意触是因，受蕴是果。即同一速行心里的触是因，受蕴是果。</w:t>
      </w:r>
    </w:p>
    <w:p>
      <w:pPr>
        <w:ind w:left="170"/>
        <w:pBdr>
          <w:left w:val="single" w:sz="18" w:space="4" w:color="1F3864"/>
        </w:pBdr>
        <w:shd w:val="clear" w:fill="F2F5FA"/>
      </w:pPr>
      <w:r>
        <w:rPr>
          <w:b w:val="0"/>
        </w:rPr>
        <w:t>我们要观察如理作意是因，受蕴是果。如理作意和不如理作意是五门心路的确定心或意门心路的意门转向心，整个转向心是因，受蕴是果，深入分析，即是里面的胜解心所起主要作用。</w:t>
      </w:r>
    </w:p>
    <w:p>
      <w:pPr>
        <w:ind w:left="170"/>
        <w:pBdr>
          <w:left w:val="single" w:sz="18" w:space="4" w:color="1F3864"/>
        </w:pBdr>
        <w:shd w:val="clear" w:fill="F2F5FA"/>
      </w:pPr>
      <w:r>
        <w:rPr>
          <w:b w:val="0"/>
        </w:rPr>
        <w:t>对于所有识蕴的现在因，佛陀只是教导"名色"作为它的现在因。在此，名是指与识相应的受、想、行三蕴；色是指依处色及目标（所缘），如果目标是色法，就是色蕴。应该如此观照识蕴的因缘生，然后再观照它的刹那生。</w:t>
      </w:r>
    </w:p>
    <w:p>
      <w:pPr>
        <w:ind w:left="170"/>
        <w:pBdr>
          <w:left w:val="single" w:sz="18" w:space="4" w:color="1F3864"/>
        </w:pBdr>
        <w:shd w:val="clear" w:fill="F2F5FA"/>
      </w:pPr>
      <w:r>
        <w:rPr>
          <w:b w:val="0"/>
        </w:rPr>
        <w:t>如此观照过去因及现在因导致五蕴生起时，就是在修行"这是色之集；这是受之集等等"的阶段。</w:t>
      </w:r>
    </w:p>
    <w:p>
      <w:pPr>
        <w:ind w:left="170"/>
        <w:pBdr>
          <w:left w:val="single" w:sz="18" w:space="4" w:color="1F3864"/>
        </w:pBdr>
        <w:shd w:val="clear" w:fill="F2F5FA"/>
      </w:pPr>
      <w:r>
        <w:rPr>
          <w:b w:val="0"/>
        </w:rPr>
        <w:t>依照《清净道论》、《义注》、《复注》的标准，关于五蕴生起及五蕴生起之因，必须如此观察。也有观点认为，根据过去的推论就可以。我们这个体系认为推论是不恰当的，不能讲苦、集、灭、道的集谛是可以推理出来的，没有亲见苦、集、灭、道的集谛，四圣谛就变成三圣谛，是不恰当的。</w:t>
      </w:r>
    </w:p>
    <w:p>
      <w:pPr>
        <w:ind w:left="170"/>
        <w:pBdr>
          <w:left w:val="single" w:sz="18" w:space="4" w:color="1F3864"/>
        </w:pBdr>
        <w:shd w:val="clear" w:fill="F2F5FA"/>
      </w:pPr>
      <w:r>
        <w:rPr>
          <w:b w:val="0"/>
        </w:rPr>
        <w:t>这是色的坏灭，</w:t>
      </w:r>
    </w:p>
    <w:p>
      <w:pPr>
        <w:ind w:left="170"/>
        <w:pBdr>
          <w:left w:val="single" w:sz="18" w:space="4" w:color="1F3864"/>
        </w:pBdr>
        <w:shd w:val="clear" w:fill="F2F5FA"/>
      </w:pPr>
      <w:r>
        <w:rPr>
          <w:b w:val="0"/>
        </w:rPr>
        <w:t>这是受的坏灭。</w:t>
      </w:r>
    </w:p>
    <w:p>
      <w:r>
        <w:rPr>
          <w:b/>
        </w:rPr>
        <w:t>（四）第三个阶段——因缘灭及刹那灭</w:t>
      </w:r>
      <w:r>
        <w:rPr>
          <w:b w:val="0"/>
        </w:rPr>
        <w:t>【◈扩展】</w:t>
      </w:r>
    </w:p>
    <w:p>
      <w:pPr>
        <w:ind w:left="170"/>
        <w:pBdr>
          <w:left w:val="single" w:sz="18" w:space="4" w:color="1F3864"/>
        </w:pBdr>
        <w:shd w:val="clear" w:fill="F2F5FA"/>
      </w:pPr>
      <w:r>
        <w:rPr>
          <w:b w:val="0"/>
        </w:rPr>
        <w:t>接下来佛陀教导第三个阶段，因缘灭和刹那灭，即"这是色的坏灭，这是受的坏灭等等"。这时要观察两种灭，因缘灭和刹那灭。当你未来证得阿拉汉果时，一切烦恼皆灭尽。而当你入无余般涅槃时，所有的五蕴都灭尽。烦恼灭尽是因，五蕴灭尽是果，这是因缘灭。</w:t>
      </w:r>
    </w:p>
    <w:p>
      <w:pPr>
        <w:ind w:left="170"/>
        <w:pBdr>
          <w:left w:val="single" w:sz="18" w:space="4" w:color="1F3864"/>
        </w:pBdr>
        <w:shd w:val="clear" w:fill="F2F5FA"/>
      </w:pPr>
      <w:r>
        <w:rPr>
          <w:b w:val="0"/>
        </w:rPr>
        <w:t>五蕴的瞬间坏灭是刹那灭。</w:t>
      </w:r>
    </w:p>
    <w:p>
      <w:pPr>
        <w:ind w:left="170"/>
        <w:pBdr>
          <w:left w:val="single" w:sz="18" w:space="4" w:color="1F3864"/>
        </w:pBdr>
        <w:shd w:val="clear" w:fill="F2F5FA"/>
      </w:pPr>
      <w:r>
        <w:rPr>
          <w:b w:val="0"/>
        </w:rPr>
        <w:t>对于还没有证到阿拉汉果没有般涅槃的人，怎么看五蕴坏灭？要按照苦、集、灭、道去找。如果不能看到因缘灭，只是刹那灭，就不能对佛陀的八正道生起真实的信心。</w:t>
      </w:r>
    </w:p>
    <w:p>
      <w:pPr>
        <w:ind w:left="170"/>
        <w:pBdr>
          <w:left w:val="single" w:sz="18" w:space="4" w:color="1F3864"/>
        </w:pBdr>
        <w:shd w:val="clear" w:fill="F2F5FA"/>
      </w:pPr>
      <w:r>
        <w:rPr>
          <w:b w:val="0"/>
        </w:rPr>
        <w:t>修缘起时，老师一般要求禅修者查过去生、未来世。查未来世是通过一种发愿的假设状态去观察，例如给佛陀供杯水、供束花、供柱香，发愿：我要尽快证悟阿拉汉！发愿后，坐下培养定力到初、二、三、四禅，有些人还修行十四御心法，停在四禅，出来后修自己心所依处色的四界，再看到自己心所依处的有分。在有分心前后检查刚才发愿时的心路，检查发愿时心路的无明、爱、取，认为有一个能够证得阿拉汉的人真实存在是无明、喜欢证得阿拉汉是爱、执取证得阿拉汉是取，供养佛陀是行，留下的业是业力。顺着这条名色相续流不断地往后追溯，能够追溯到在不远的未来生将会证得阿拉汉道果。在证得阿拉汉道果那一生的五蕴，死亡心生起时，下一生的结生心将不再生起。下一生不会再生起，那一生的死亡心再往后就是涅槃。这就是"现见涅槃"，你能感受涅槃真实存在。那时就可以按这一步来做——一切烦恼灭尽，证般涅槃时，除时节生色之外五蕴皆灭尽，即烦恼灭尽是因，五蕴灭尽是果。因缘灭是可以看到的。虽然有推导的成分，但这不是逻辑推导，而是真的去看到未来名色流的发展方向。</w:t>
      </w:r>
    </w:p>
    <w:p>
      <w:pPr>
        <w:ind w:left="170"/>
        <w:pBdr>
          <w:left w:val="single" w:sz="18" w:space="4" w:color="1F3864"/>
        </w:pBdr>
        <w:shd w:val="clear" w:fill="F2F5FA"/>
      </w:pPr>
      <w:r>
        <w:rPr>
          <w:b w:val="0"/>
        </w:rPr>
        <w:t>能够观到五蕴的因缘生灭和刹那生灭时，你就能明白佛陀在这段经文里所说的"这是色，这是色的生起，这是色的坏灭；这是受，这是受的生起，这是受的坏灭；等等……"</w:t>
      </w:r>
    </w:p>
    <w:p>
      <w:pPr>
        <w:ind w:left="170"/>
        <w:pBdr>
          <w:left w:val="single" w:sz="18" w:space="4" w:color="1F3864"/>
        </w:pBdr>
        <w:shd w:val="clear" w:fill="F2F5FA"/>
      </w:pPr>
      <w:r>
        <w:rPr>
          <w:b w:val="0"/>
        </w:rPr>
        <w:t>五蕴为无常、苦、</w:t>
      </w:r>
    </w:p>
    <w:p>
      <w:pPr>
        <w:ind w:left="170"/>
        <w:pBdr>
          <w:left w:val="single" w:sz="18" w:space="4" w:color="1F3864"/>
        </w:pBdr>
        <w:shd w:val="clear" w:fill="F2F5FA"/>
      </w:pPr>
      <w:r>
        <w:rPr>
          <w:b w:val="0"/>
        </w:rPr>
        <w:t>无我而已</w:t>
      </w:r>
    </w:p>
    <w:p>
      <w:r>
        <w:rPr>
          <w:b/>
        </w:rPr>
        <w:t>（五）更高阶段的观智</w:t>
      </w:r>
      <w:r>
        <w:rPr>
          <w:b w:val="0"/>
        </w:rPr>
        <w:t>【◈扩展】</w:t>
      </w:r>
    </w:p>
    <w:p>
      <w:pPr>
        <w:ind w:left="170"/>
        <w:pBdr>
          <w:left w:val="single" w:sz="18" w:space="4" w:color="1F3864"/>
        </w:pBdr>
        <w:shd w:val="clear" w:fill="F2F5FA"/>
      </w:pPr>
      <w:r>
        <w:rPr>
          <w:b w:val="0"/>
        </w:rPr>
        <w:t>佛陀在《大念处经》中教导下一阶段更高级的观智：</w:t>
      </w:r>
    </w:p>
    <w:p>
      <w:pPr>
        <w:ind w:left="170"/>
        <w:pBdr>
          <w:left w:val="single" w:sz="18" w:space="4" w:color="1F3864"/>
        </w:pBdr>
        <w:shd w:val="clear" w:fill="F2F5FA"/>
      </w:pPr>
      <w:r>
        <w:rPr>
          <w:b w:val="0"/>
        </w:rPr>
        <w:t>『如此，他安住于观照内在的法为法、安住于观照外在的法为法，或安住于观照内在与外在的法为法。他安住于观照法的生起现像、安住于观照法的坏灭现像、或安住于观照法的生起与坏灭现象。或者他建立起'有法'的正念，只为了更高的智与念。他独立地安住，不执著于世间的任何事物。诸比库，这就是比库依五取蕴而安住于观法为法的方法。』</w:t>
      </w:r>
    </w:p>
    <w:p>
      <w:pPr>
        <w:ind w:left="170"/>
        <w:pBdr>
          <w:left w:val="single" w:sz="18" w:space="4" w:color="1F3864"/>
        </w:pBdr>
        <w:shd w:val="clear" w:fill="F2F5FA"/>
      </w:pPr>
      <w:r>
        <w:rPr>
          <w:b w:val="0"/>
        </w:rPr>
        <w:t>这与之前所解释的"身念处、受念处、心念处"的方法一样，这是按照观智从坏灭随观到行舍智的阶段。有一点要指出："这是色，这是色的生起，这是色的坏灭……"与"他安住于观照法的生起现像……法的坏灭现像……法的生起与坏灭现像"的观察方法差不多，只是后者更进一步观察五蕴为无常、苦、无我而已。前面只看到这是因、这是果；这是生起、这是灭去。在后面成熟的生灭随观和坏灭随观则要更进一步清晰地观察到所有五蕴的无常、苦、无我。</w:t>
      </w:r>
    </w:p>
    <w:p>
      <w:pPr>
        <w:ind w:left="170"/>
        <w:pBdr>
          <w:left w:val="single" w:sz="18" w:space="4" w:color="1F3864"/>
        </w:pBdr>
        <w:shd w:val="clear" w:fill="F2F5FA"/>
      </w:pPr>
      <w:r>
        <w:rPr>
          <w:b w:val="0"/>
        </w:rPr>
        <w:t>这是对五取蕴随观的简要说明。如果想更清楚地了解，可以研读《清净道论•说蕴品》。修到观智时，要在贤明老师的指导下修习。</w:t>
      </w:r>
    </w:p>
    <w:p>
      <w:pPr>
        <w:ind w:left="170"/>
        <w:pBdr>
          <w:left w:val="single" w:sz="18" w:space="4" w:color="1F3864"/>
        </w:pBdr>
        <w:shd w:val="clear" w:fill="F2F5FA"/>
      </w:pPr>
      <w:r>
        <w:rPr>
          <w:b w:val="0"/>
        </w:rPr>
        <w:t>接下来法随观之十二处部分。</w:t>
      </w:r>
    </w:p>
    <w:p>
      <w:pPr>
        <w:ind w:left="170"/>
        <w:pBdr>
          <w:left w:val="single" w:sz="18" w:space="4" w:color="1F3864"/>
        </w:pBdr>
        <w:shd w:val="clear" w:fill="F2F5FA"/>
      </w:pPr>
      <w:r>
        <w:rPr>
          <w:b w:val="0"/>
        </w:rPr>
        <w:t>在解释依五取蕴而修行法念处之后，佛陀继续解释依十二处而修习法念处的方法。佛陀说：</w:t>
      </w:r>
    </w:p>
    <w:p>
      <w:pPr>
        <w:ind w:left="170"/>
        <w:pBdr>
          <w:left w:val="single" w:sz="18" w:space="4" w:color="1F3864"/>
        </w:pBdr>
        <w:shd w:val="clear" w:fill="F2F5FA"/>
      </w:pPr>
      <w:r>
        <w:rPr>
          <w:b w:val="0"/>
        </w:rPr>
        <w:t>『再者，诸比库，比库对六种内、外处而于法随观法而住。诸比库，比库又如何对六种内、外处而于法随观法而住呢？诸比库，于此，比库欲了知眼，了知色，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（整理注：原 docx 此处经文按眼／耳／鼻／舌／身／意六组交错排版，fetch 返回含碎片化的复现行；以下先照录可读的经文引文，碎片化复现行附后备查）</w:t>
      </w:r>
    </w:p>
    <w:p>
      <w:pPr>
        <w:ind w:left="170"/>
        <w:pBdr>
          <w:left w:val="single" w:sz="18" w:space="4" w:color="1F3864"/>
        </w:pBdr>
        <w:shd w:val="clear" w:fill="F2F5FA"/>
      </w:pPr>
      <w:r>
        <w:rPr>
          <w:b w:val="0"/>
        </w:rPr>
        <w:t>『他了知耳，了知声，也了知缘此二者生起之结；他了知未生起之结如何生起，了知已生起之结如何舍断，也了知已舍断之结于未来如何不再生起。』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『他了知身，了知触（身体的接触），也了知缘此二者而生起之结；他了知未生起之结如何生起，了知已生起之结如何舍断，也了知已舍断之结于未来如何不再生起。』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『他了知意（内心的状态），了知法，也了知缘此二者而生起之结；他了知未生起之结如何生起，了知已生起之结如何舍断，也了知已舍断之结于未来如何不再生起。』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（整理注：以下为 fetch 返回的碎片化复现行，照录备查，朗读时跳过）</w:t>
      </w:r>
    </w:p>
    <w:p>
      <w:pPr>
        <w:ind w:left="170"/>
        <w:pBdr>
          <w:left w:val="single" w:sz="18" w:space="4" w:color="1F3864"/>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他了知意，／了知法，／也了知缘此二者／而生起之结；／他了知未生起之结／如何生起，／了知已生起之结／如何舍断／也了知已舍断之结／于未来如何不再生起。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鼻嗅香、耳听声、眼观色。结是什么？结是烦恼，有十种结，后面再细讲。"他了知未生起之结如何生起，了知已生起之结如何舍断"——为什么生起烦恼？烦恼应该如何斩断？"也了知已舍断之结于未来如何不再生起"，就是证阿罗汉。</w:t>
      </w:r>
    </w:p>
    <w:p>
      <w:r>
        <w:rPr>
          <w:b/>
        </w:rPr>
        <w:t>（一）了知眼、了知色</w:t>
      </w:r>
      <w:r>
        <w:rPr>
          <w:b w:val="0"/>
        </w:rPr>
        <w:t>【◈扩展——五净色的实修观察，供有止观基础的组员参考】</w:t>
      </w:r>
    </w:p>
    <w:p>
      <w:pPr>
        <w:ind w:left="170"/>
        <w:pBdr>
          <w:left w:val="single" w:sz="18" w:space="4" w:color="1F3864"/>
        </w:pBdr>
        <w:shd w:val="clear" w:fill="F2F5FA"/>
      </w:pPr>
      <w:r>
        <w:rPr>
          <w:b w:val="0"/>
        </w:rPr>
        <w:t>如何理解"了知眼，了知色，也了知缘此二者而生起之结"？"了知眼"意思是：他依眼根的特相、作用、现起、近因而了知它。在眼球里有眼净色十法聚，要在实修时找到它、了知它。</w:t>
      </w:r>
    </w:p>
    <w:p>
      <w:pPr>
        <w:ind w:left="170"/>
        <w:pBdr>
          <w:left w:val="single" w:sz="18" w:space="4" w:color="1F3864"/>
        </w:pBdr>
        <w:shd w:val="clear" w:fill="F2F5FA"/>
      </w:pPr>
      <w:r>
        <w:rPr>
          <w:b w:val="0"/>
        </w:rPr>
        <w:t>首先对眼睛修四界差别，见到眼球里六十三种色法，其中明净的对颜色敏感的称为眼净色十法聚，观察到里面的地、水、火、风、色、香、味、食素、命根色和眼净色，此即是眼根，亦称为眼门。</w:t>
      </w:r>
    </w:p>
    <w:p>
      <w:pPr>
        <w:ind w:left="170"/>
        <w:pBdr>
          <w:left w:val="single" w:sz="18" w:space="4" w:color="1F3864"/>
        </w:pBdr>
        <w:shd w:val="clear" w:fill="F2F5FA"/>
      </w:pPr>
      <w:r>
        <w:rPr>
          <w:b w:val="0"/>
        </w:rPr>
        <w:t>如何才能观到眼净色？在眼睛里有两种透明的净色：眼净色和身净色。如何确定所观到的是眼净色还是身净色呢？应该观察那净色，然后看离该净色邻近距离的另外一群色聚的颜色，如果那颜色能撞击该净色，就说明该净色就是眼净色，否则就是身净色。观到眼净色之后，应观察它的特相、作用、现起、近因。</w:t>
      </w:r>
    </w:p>
    <w:p>
      <w:pPr>
        <w:ind w:left="170"/>
        <w:pBdr>
          <w:left w:val="single" w:sz="18" w:space="4" w:color="1F3864"/>
        </w:pBdr>
        <w:shd w:val="clear" w:fill="F2F5FA"/>
      </w:pPr>
      <w:r>
        <w:rPr>
          <w:b w:val="0"/>
        </w:rPr>
        <w:t>眼净色的特相是准备让颜色撞击，是准备让色尘撞击的四界之净（四界之透明性）。当你如前所述地见到颜色撞击眼净色时，就看到了眼净色的特相。什么是透明？它必须是某个东西的透明。比如玻璃是透明的、水是透明的，那是因为有玻璃和水才能如此说。同样地，必须知道眼净色即同一粒色聚里四界的透明性。所以眼净色十法聚整个四界都是透明的。</w:t>
      </w:r>
    </w:p>
    <w:p>
      <w:pPr>
        <w:ind w:left="170"/>
        <w:pBdr>
          <w:left w:val="single" w:sz="18" w:space="4" w:color="1F3864"/>
        </w:pBdr>
        <w:shd w:val="clear" w:fill="F2F5FA"/>
      </w:pPr>
      <w:r>
        <w:rPr>
          <w:b w:val="0"/>
        </w:rPr>
        <w:t>《注疏》举出眼净色的另一个特相，即以色爱为因缘的业生四界之透明性。色爱是什么？即想见颜色之欲。对于这个特相，必须修到缘起才能明白。在过去生，你基于想要见到颜色之欲而造下行与业，该欲即包含无明、爱、取，因此在过去生你已经造下无明、爱、取、行、业这五个因。假设使你在今世成为比库，是因为过去世供花给佛像之业，供花之后发愿未来成为比库。在如此发愿时，错误地认为有比库真实存在是无明；渴爱比库的生命是爱；由于重复而变强的渴爱是取。事实上，比库只是名色的组合体而已，如果你执取他的颜色，那就是色爱；如果你执取他的声音、气味等，那就是声爱、香爱等。基于想要见到颜色之欲，你造下善行，该行是无常的，一生起即刻就坏灭，但它在名色相续流中留下能令你获得比库生命的业力。你必须如此观照业力，然后再观今世的眼净色，往返地重复观这两者，以便照见它们之间的因果关系。观到这点时，你即了解被无明、爱、取围绕的行及业（过去五因）产生今生的眼净色十法聚，而眼净色十法聚中四界之透明性就是眼净色。此时你即观到眼净色的第二个特相：以色爱为因缘的业生四界之透明性。</w:t>
      </w:r>
    </w:p>
    <w:p>
      <w:pPr>
        <w:ind w:left="170"/>
        <w:pBdr>
          <w:left w:val="single" w:sz="18" w:space="4" w:color="1F3864"/>
        </w:pBdr>
        <w:shd w:val="clear" w:fill="F2F5FA"/>
      </w:pPr>
      <w:r>
        <w:rPr>
          <w:b w:val="0"/>
        </w:rPr>
        <w:t>很多人说："我在供花时并没有生起色爱，我只是想给佛陀供花。"色爱是潜藏在心流里面的。你看到佛像，你喜欢佛像，看到花你觉得这束花很漂亮，再供养给佛陀。如果没有眼睛就看不见，你不会闭着眼睛供佛，那底下潜藏着的就是色爱。</w:t>
      </w:r>
    </w:p>
    <w:p>
      <w:pPr>
        <w:ind w:left="170"/>
        <w:pBdr>
          <w:left w:val="single" w:sz="18" w:space="4" w:color="1F3864"/>
        </w:pBdr>
        <w:shd w:val="clear" w:fill="F2F5FA"/>
      </w:pPr>
      <w:r>
        <w:rPr>
          <w:b w:val="0"/>
        </w:rPr>
        <w:t>一个人如果厌烦看到东西："我不想看！"眼睛闭起来，小心变蚯蚓。蚯蚓就是埋在土里不想看任何东西，这样的无明、爱、取，不善业成熟时就可能变成蚯蚓。</w:t>
      </w:r>
    </w:p>
    <w:p>
      <w:pPr>
        <w:ind w:left="170"/>
        <w:pBdr>
          <w:left w:val="single" w:sz="18" w:space="4" w:color="1F3864"/>
        </w:pBdr>
        <w:shd w:val="clear" w:fill="F2F5FA"/>
      </w:pPr>
      <w:r>
        <w:rPr>
          <w:b w:val="0"/>
        </w:rPr>
        <w:t>什么是色爱、香爱？有些人闻不到气味，就是过去对气味很厌恶，由于这样的业成熟，有可能导致他天生闻不到气味。</w:t>
      </w:r>
    </w:p>
    <w:p>
      <w:pPr>
        <w:ind w:left="170"/>
        <w:pBdr>
          <w:left w:val="single" w:sz="18" w:space="4" w:color="1F3864"/>
        </w:pBdr>
        <w:shd w:val="clear" w:fill="F2F5FA"/>
      </w:pPr>
      <w:r>
        <w:rPr>
          <w:b w:val="0"/>
        </w:rPr>
        <w:t>色爱、声爱、香爱、味爱、触爱，都是潜藏在很底层的烦恼，在造作善行时，这五种爱自然而然陪伴着。如果你刻意地去除某样东西就要很小心，可能以后就没有。</w:t>
      </w:r>
    </w:p>
    <w:p>
      <w:pPr>
        <w:ind w:left="170"/>
        <w:pBdr>
          <w:left w:val="single" w:sz="18" w:space="4" w:color="1F3864"/>
        </w:pBdr>
        <w:shd w:val="clear" w:fill="F2F5FA"/>
      </w:pPr>
      <w:r>
        <w:rPr>
          <w:b w:val="0"/>
        </w:rPr>
        <w:t>眼净色的作用是牵引或引领眼门心路过程到颜色所缘。在你想看或看到时，自然而然地生起一个眼门心路过程，眼净色就有这种牵引力，牵引眼门心路过程到色所缘。只有当颜色撞击眼净色时，眼门心路过程才能生起。如果没有眼净色，眼门心路过程不能生起。</w:t>
      </w:r>
    </w:p>
    <w:p>
      <w:pPr>
        <w:ind w:left="170"/>
        <w:pBdr>
          <w:left w:val="single" w:sz="18" w:space="4" w:color="1F3864"/>
        </w:pBdr>
        <w:shd w:val="clear" w:fill="F2F5FA"/>
      </w:pPr>
      <w:r>
        <w:rPr>
          <w:b w:val="0"/>
        </w:rPr>
        <w:t>眼净色的现起是作为眼识的依处，也作为与眼识相应心所——触、受、想、思、名命根、作意、一境性的依处。在眼识刹那里，所缘取的目标是颜色，所依靠的依处是眼睛里的眼净色。在眼睛里有数不尽的透明色聚和不透明色聚，亦即有数不尽的眼净色，但每次眼识只依靠其中一个眼净色而生起。这就是为何佛陀在说到"比库了知眼"时用单数词来表达"眼根"。巴利语法分单数格和复数格，佛陀说到"了知眼"时，用单数而不是用复数。但佛陀在说到"他了知色"时则用复数词来表达"色尘"（颜色所缘），因为一个眼识可以同时缘取一群色聚的颜色（许多颜色）作为目标。</w:t>
      </w:r>
    </w:p>
    <w:p>
      <w:pPr>
        <w:ind w:left="170"/>
        <w:pBdr>
          <w:left w:val="single" w:sz="18" w:space="4" w:color="1F3864"/>
        </w:pBdr>
        <w:shd w:val="clear" w:fill="F2F5FA"/>
      </w:pPr>
      <w:r>
        <w:rPr>
          <w:b w:val="0"/>
        </w:rPr>
        <w:t>眼净色的近因是以色爱作为因缘的业生四界。近因很明确，因为过去生对颜色有爱，这样的无明、爱、取的业而产生的四界。关于业生四界，在讨论眼净色的特相时已解释过。眼十法聚有很多，而每一粒眼十法聚都有业生四界和眼净色。眼净色的近因是同一粒色聚里的四界，而不是其他色聚里的四界。能如此观察到眼净色的特相、作用、现起、近因，你就已经"了知眼"。</w:t>
      </w:r>
    </w:p>
    <w:p>
      <w:pPr>
        <w:ind w:left="170"/>
        <w:pBdr>
          <w:left w:val="single" w:sz="18" w:space="4" w:color="1F3864"/>
        </w:pBdr>
        <w:shd w:val="clear" w:fill="F2F5FA"/>
      </w:pPr>
      <w:r>
        <w:rPr>
          <w:b w:val="0"/>
        </w:rPr>
        <w:t>有人问："既然眼净色是业生的，眼睛变得不好，近视眼是不是都是业？"不一定。大部分近视眼是由于错误地使用眼睛造成眼球变形，导致眼净色不能有效工作，所以不是过去业造成的。吃不适当的食物，会损害眼净色发挥作用，也是造成视力下降的因素。</w:t>
      </w:r>
    </w:p>
    <w:p>
      <w:pPr>
        <w:ind w:left="170"/>
        <w:pBdr>
          <w:left w:val="single" w:sz="18" w:space="4" w:color="1F3864"/>
        </w:pBdr>
        <w:shd w:val="clear" w:fill="F2F5FA"/>
      </w:pPr>
      <w:r>
        <w:rPr>
          <w:b w:val="0"/>
        </w:rPr>
        <w:t>"他了知色"意思是：他依特相、作用、现起和近因了知业生、心生、时节生和食生色法的颜色。每一粒色聚里都有可作为眼识目标的颜色。颜色必须是某个东西的颜色，比如纸张的白色、袈裟的黄色或红褐色。同样道理，颜色是同一粒色聚里四界的颜色。当你能观察到色聚里的颜色时，应该观察它的特相、作用、现起、近因。</w:t>
      </w:r>
    </w:p>
    <w:p>
      <w:pPr>
        <w:ind w:left="170"/>
        <w:pBdr>
          <w:left w:val="single" w:sz="18" w:space="4" w:color="1F3864"/>
        </w:pBdr>
        <w:shd w:val="clear" w:fill="F2F5FA"/>
      </w:pPr>
      <w:r>
        <w:rPr>
          <w:b w:val="0"/>
        </w:rPr>
        <w:t>颜色的特相就是撞击眼净色。若要观到这一点，应该先取一个眼净色，然后看一群色聚的颜色。这个很有意思，如果让哲学家看，应该很高兴。有个哲学问答："在没有任何人的地方，有棵树倒下，声音有没有发生？"；"在完全没有人烟的高山上，一朵雪莲盛放，颜色存在不存在？"这里说颜色的特相是撞击眼净色，那么没有撞击眼净色的颜色算不算颜色？存在不存在？这是哲学命题。</w:t>
      </w:r>
    </w:p>
    <w:p>
      <w:pPr>
        <w:ind w:left="170"/>
        <w:pBdr>
          <w:left w:val="single" w:sz="18" w:space="4" w:color="1F3864"/>
        </w:pBdr>
        <w:shd w:val="clear" w:fill="F2F5FA"/>
      </w:pPr>
      <w:r>
        <w:rPr>
          <w:b w:val="0"/>
        </w:rPr>
        <w:t>佛陀的定义很清晰，颜色的特相是撞击眼净色。若要观察这一点，先取到眼净色，然后看一群色聚的颜色。当那颜色撞击该眼净色时，你就看到颜色的特相。</w:t>
      </w:r>
    </w:p>
    <w:p>
      <w:pPr>
        <w:ind w:left="170"/>
        <w:pBdr>
          <w:left w:val="single" w:sz="18" w:space="4" w:color="1F3864"/>
        </w:pBdr>
        <w:shd w:val="clear" w:fill="F2F5FA"/>
      </w:pPr>
      <w:r>
        <w:rPr>
          <w:b w:val="0"/>
        </w:rPr>
        <w:t>颜色的作用是作为眼识的目标。若要观察到这一点，你应该先观察一个眼净色，再观察心的意门，然后看到一团色聚的颜色。当那颜色同时撞击该眼净色及有分心（意门）时，眼门心路过程就会生起。眼门心路过程的第一个心是五门转向心，第二个心是依靠眼净色而生起的眼识，此眼识缘取撞击眼净色的颜色作为目标。</w:t>
      </w:r>
    </w:p>
    <w:p>
      <w:pPr>
        <w:ind w:left="170"/>
        <w:pBdr>
          <w:left w:val="single" w:sz="18" w:space="4" w:color="1F3864"/>
        </w:pBdr>
        <w:shd w:val="clear" w:fill="F2F5FA"/>
      </w:pPr>
      <w:r>
        <w:rPr>
          <w:b w:val="0"/>
        </w:rPr>
        <w:t>颜色的现起是作为眼识的行处（即眼睛的对境）。眼睛看到这样的东西，这个对境被眼识识知。如果你看别人的眼仁，会发现眼仁里有你脑袋的形象，你被映在里面，就像照相机一样。颜色的现起，颜色出现了即出现在你的眼睛里面，这是眼识的行处。作为眼识的目标及作为眼识之行处两者有什么差别？眼识必须缘取颜色为目标才能够生起，而一个颜色必须重复地被许多眼识缘取，因此它是眼识的行处，即眼识经常去的地方。</w:t>
      </w:r>
    </w:p>
    <w:p>
      <w:pPr>
        <w:ind w:left="170"/>
        <w:pBdr>
          <w:left w:val="single" w:sz="18" w:space="4" w:color="1F3864"/>
        </w:pBdr>
        <w:shd w:val="clear" w:fill="F2F5FA"/>
      </w:pPr>
      <w:r>
        <w:rPr>
          <w:b w:val="0"/>
        </w:rPr>
        <w:t>有时非常快地看一眼，不能把目标看清晰，要对着它看或者多看几眼，多看几眼时如同已拍照无数次，眼识刹那刹那地生灭，生起无数次眼识，也生起无数条心路过程，但是心一直都朝向那个色所缘，就称为行处或常去的地方。</w:t>
      </w:r>
    </w:p>
    <w:p>
      <w:pPr>
        <w:ind w:left="170"/>
        <w:pBdr>
          <w:left w:val="single" w:sz="18" w:space="4" w:color="1F3864"/>
        </w:pBdr>
        <w:shd w:val="clear" w:fill="F2F5FA"/>
      </w:pPr>
      <w:r>
        <w:rPr>
          <w:b w:val="0"/>
        </w:rPr>
        <w:t>颜色的近因是同一粒色聚里的四界，是属于地、水、火、风四界的颜色。</w:t>
      </w:r>
    </w:p>
    <w:p>
      <w:r>
        <w:rPr>
          <w:b/>
        </w:rPr>
        <w:t>（二）也了知缘此二者而生起之结</w:t>
      </w:r>
      <w:r>
        <w:rPr>
          <w:b w:val="0"/>
        </w:rPr>
        <w:t>【★核心】</w:t>
      </w:r>
    </w:p>
    <w:p>
      <w:pPr>
        <w:ind w:left="170"/>
        <w:pBdr>
          <w:left w:val="single" w:sz="18" w:space="4" w:color="1F3864"/>
        </w:pBdr>
        <w:shd w:val="clear" w:fill="F2F5FA"/>
      </w:pPr>
      <w:r>
        <w:rPr>
          <w:b w:val="0"/>
        </w:rPr>
        <w:t>（整理注：原 docx 此处嵌有"十种结(1)(2)"两栏对照页面，fetch 返回的表格文字错行严重，照录备查；规范的双组列表见下文正文）</w:t>
      </w:r>
    </w:p>
    <w:p>
      <w:pPr>
        <w:ind w:left="170"/>
        <w:pBdr>
          <w:left w:val="single" w:sz="18" w:space="4" w:color="1F3864"/>
        </w:pBdr>
        <w:shd w:val="clear" w:fill="F2F5FA"/>
      </w:pPr>
      <w:r>
        <w:rPr>
          <w:b w:val="0"/>
        </w:rPr>
        <w:t>十种结(1)／十种结(2)／1、欲欲；／1、欲贪结；／2、嗔恨；／2、色贪结；／我慢；／3、／3、无色贪结；／邪见；／4、／4、瞋恚结；／5、疑／5、我慢结；／WHy／6、戒禁取见／6、邪见结／7、有欲(想要继续存在之欲);8、嫉；／7、戒禁取结；／8、疑结；／9、掉举结；／9、悭；／10无明。／10、无明结</w:t>
      </w:r>
    </w:p>
    <w:p>
      <w:pPr>
        <w:ind w:left="170"/>
        <w:pBdr>
          <w:left w:val="single" w:sz="18" w:space="4" w:color="1F3864"/>
        </w:pBdr>
        <w:shd w:val="clear" w:fill="F2F5FA"/>
      </w:pPr>
      <w:r>
        <w:rPr>
          <w:b w:val="0"/>
        </w:rPr>
        <w:t>前面已解释"比库了知眼，了知色"接下来解释"了知缘此二者而生起之结"，它的意思是：他依着特相、作用、现起、近因了知依靠眼根和颜色而生起的十种结。</w:t>
      </w:r>
    </w:p>
    <w:p>
      <w:pPr>
        <w:ind w:left="170"/>
        <w:pBdr>
          <w:left w:val="single" w:sz="18" w:space="4" w:color="1F3864"/>
        </w:pBdr>
        <w:shd w:val="clear" w:fill="F2F5FA"/>
      </w:pPr>
      <w:r>
        <w:rPr>
          <w:b w:val="0"/>
        </w:rPr>
        <w:t>十种结：1.欲贪结；2.色贪结；3.无色贪结；4.瞋恚结；5.我慢结；6.邪见结；7.戒禁取结；8.疑结；9.掉举结；10.无明结。</w:t>
      </w:r>
    </w:p>
    <w:p>
      <w:pPr>
        <w:ind w:left="170"/>
        <w:pBdr>
          <w:left w:val="single" w:sz="18" w:space="4" w:color="1F3864"/>
        </w:pBdr>
        <w:shd w:val="clear" w:fill="F2F5FA"/>
      </w:pPr>
      <w:r>
        <w:rPr>
          <w:b w:val="0"/>
        </w:rPr>
        <w:t>或：1.欲欲结；2.瞋恚结；3.我慢结；4.邪见结；5.疑结；6.戒禁取结；7.有欲结；8.嫉结；9.悭结；10.无明结。</w:t>
      </w:r>
    </w:p>
    <w:p>
      <w:pPr>
        <w:ind w:left="170"/>
        <w:pBdr>
          <w:left w:val="single" w:sz="18" w:space="4" w:color="1F3864"/>
        </w:pBdr>
        <w:shd w:val="clear" w:fill="F2F5FA"/>
      </w:pPr>
      <w:r>
        <w:rPr>
          <w:b w:val="0"/>
        </w:rPr>
        <w:t>这些结把有情牢牢地捆绑在生死轮回中，也是生起轮回的罪魁祸首，是不善心所。第一组十结在经藏和论藏里提过，第二组十结记载于论藏。在第一组中欲贪结、色贪结、无色贪结属于贪心所，邪见结、戒禁取结属于邪见心所，其他的是个别的心所。</w:t>
      </w:r>
    </w:p>
    <w:p>
      <w:pPr>
        <w:ind w:left="170"/>
        <w:pBdr>
          <w:left w:val="single" w:sz="18" w:space="4" w:color="1F3864"/>
        </w:pBdr>
        <w:shd w:val="clear" w:fill="F2F5FA"/>
      </w:pPr>
      <w:r>
        <w:rPr>
          <w:b w:val="0"/>
        </w:rPr>
        <w:t>这十种结如何生起？对于取颜色为目标而生起的十种结，眼净色及颜色都是它们的因，但它们的近因是不如理作意（心路里的确定心和意门转向心），即视无常为常、视苦为乐、视无我为我、视不净为净。</w:t>
      </w:r>
    </w:p>
    <w:p>
      <w:pPr>
        <w:ind w:left="170"/>
        <w:pBdr>
          <w:left w:val="single" w:sz="18" w:space="4" w:color="1F3864"/>
        </w:pBdr>
        <w:shd w:val="clear" w:fill="F2F5FA"/>
      </w:pPr>
      <w:r>
        <w:rPr>
          <w:b w:val="0"/>
        </w:rPr>
        <w:t>若人取乐于呈现在眼门的可喜颜色，就会生起欲欲结。若想在实修时观察到欲欲结，必须已修到能够观察究竟色法。你应该先观眼门和意门，然后看到一群色聚的颜色，无论内在或外在、有情或非有情的颜色都可以，最好是漂亮的颜色，例如你喜欢的人或黄金、珠宝的颜色。当那颜色同时撞击眼净色和意门时，眼门心路过程就生起。如果该心路过程中的五门转向心和确定心作意该颜色为漂亮，欲欲就会在确定心之后的速行心中生起。欲欲不能单独生起，因此必须与相应名法同时生起。根据情况的差异，欲欲速行心中的名法可以是十八至二十二。这在修名法时就能够观察到，老师一般建议在实修时去理解它们之间的差别。</w:t>
      </w:r>
    </w:p>
    <w:p>
      <w:pPr>
        <w:ind w:left="170"/>
        <w:pBdr>
          <w:left w:val="single" w:sz="18" w:space="4" w:color="1F3864"/>
        </w:pBdr>
        <w:shd w:val="clear" w:fill="F2F5FA"/>
      </w:pPr>
      <w:r>
        <w:rPr>
          <w:b w:val="0"/>
        </w:rPr>
        <w:t>回向功德！</w:t>
      </w:r>
    </w:p>
    <w:p>
      <w:r>
        <w:rPr>
          <w:b/>
          <w:color w:val="1F3864"/>
          <w:sz w:val="23"/>
        </w:rPr>
        <w:t>原文材料②：五蕴／五取蕴／十二处／十八界／四圣谛的体系对应——摄一切（171讲课件）</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171 讲 应用 (摄集 19)：三十七道品╱苦之集［摄一切］.pdf》</w:t>
      </w:r>
    </w:p>
    <w:p>
      <w:pPr>
        <w:pStyle w:val="ListBullet"/>
      </w:pPr>
      <w:r>
        <w:rPr>
          <w:b/>
        </w:rPr>
        <w:t>文件类型</w:t>
      </w:r>
      <w:r>
        <w:rPr>
          <w:b w:val="0"/>
        </w:rPr>
        <w:t>：PDF课件——由知识库提取整理返回，非逐字原稿；fetch返回带 [generated, not original text] 尾标，照常使用并保留标注</w:t>
      </w:r>
    </w:p>
    <w:p>
      <w:pPr>
        <w:pStyle w:val="ListBullet"/>
      </w:pPr>
      <w:r>
        <w:rPr>
          <w:b/>
        </w:rPr>
        <w:t>说明</w:t>
      </w:r>
      <w:r>
        <w:rPr>
          <w:b w:val="0"/>
        </w:rPr>
        <w:t>：本材料把《阿毗达摩·摄一切》的分类体系一次讲清：四种究竟法即名色（28色＋89心＋52心所＋1涅槃），五蕴／五取蕴／十二处／十八界／四圣谛是这同一堆究竟法的五种分法。原文多处为思维导图与大表，知识库无法按原样提取，缺口已在照录中如实注明（对应关系的文字讲解完整，不影响共读）。</w:t>
      </w:r>
      <w:r>
        <w:rPr>
          <w:b/>
        </w:rPr>
        <w:t>素材分工</w:t>
      </w:r>
      <w:r>
        <w:rPr>
          <w:b w:val="0"/>
        </w:rPr>
        <w:t>：本材料"（八）四圣谛"只取定义与对应关系段服务本周体系对应；其后"怨憎会／所求不得"等生活化展开与"四圣谛、八正道于生活中的运用"整节，按分工留待第8周与读书会08，此处从略。</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：pdf_d0dd1c0cd17209afe241ece24bf6b7b4_7310df2eff39a455e197cf90a5adea6a7439961422831605</w:t>
      </w:r>
    </w:p>
    <w:p>
      <w:pPr>
        <w:pStyle w:val="ListBullet"/>
      </w:pPr>
      <w:r>
        <w:rPr>
          <w:b/>
        </w:rPr>
        <w:t>打开方式</w:t>
      </w:r>
      <w:r>
        <w:rPr>
          <w:b w:val="0"/>
        </w:rPr>
        <w:t>：ima知识库搜索「171讲 摄一切 三十七道品 苦之集」即可打开</w:t>
      </w:r>
    </w:p>
    <w:p>
      <w:pPr>
        <w:ind w:left="170"/>
        <w:pBdr>
          <w:left w:val="single" w:sz="18" w:space="4" w:color="1F3864"/>
        </w:pBdr>
        <w:shd w:val="clear" w:fill="F2F5FA"/>
      </w:pPr>
      <w:r>
        <w:rPr>
          <w:b w:val="0"/>
        </w:rPr>
        <w:t>📎 以下为章节完整文字（照录自本周素材文件，未删改；【图形缺口】【表格缺口】为知识库提取时无法还原的图形页，如实注明，朗读时跳过缺口说明行）：</w:t>
      </w:r>
    </w:p>
    <w:p>
      <w:pPr>
        <w:ind w:left="170"/>
        <w:pBdr>
          <w:left w:val="single" w:sz="18" w:space="4" w:color="1F3864"/>
        </w:pBdr>
        <w:shd w:val="clear" w:fill="F2F5FA"/>
      </w:pPr>
      <w:r>
        <w:rPr>
          <w:b w:val="0"/>
        </w:rPr>
        <w:t>今天继续学习《阿毗达摩》第七章的内容，上堂课学习了四食。按照课程，本应学习，因考虑将与第九章结合着学习，故先来学习。</w:t>
      </w:r>
    </w:p>
    <w:p>
      <w:pPr>
        <w:ind w:left="170"/>
        <w:pBdr>
          <w:left w:val="single" w:sz="18" w:space="4" w:color="1F3864"/>
        </w:pBdr>
        <w:shd w:val="clear" w:fill="F2F5FA"/>
      </w:pPr>
      <w:r>
        <w:rPr>
          <w:b w:val="0"/>
        </w:rPr>
        <w:t>一、摄一切之概要</w:t>
      </w:r>
    </w:p>
    <w:p>
      <w:pPr>
        <w:ind w:left="170"/>
        <w:pBdr>
          <w:left w:val="single" w:sz="18" w:space="4" w:color="1F3864"/>
        </w:pBdr>
        <w:shd w:val="clear" w:fill="F2F5FA"/>
      </w:pPr>
      <w:r>
        <w:rPr>
          <w:b w:val="0"/>
        </w:rPr>
        <w:t>(一) 一切各别法之分类法</w:t>
      </w:r>
    </w:p>
    <w:p>
      <w:pPr>
        <w:ind w:left="170"/>
        <w:pBdr>
          <w:left w:val="single" w:sz="18" w:space="4" w:color="1F3864"/>
        </w:pBdr>
        <w:shd w:val="clear" w:fill="F2F5FA"/>
      </w:pPr>
      <w:r>
        <w:rPr>
          <w:b w:val="0"/>
        </w:rPr>
        <w:t>【图形缺口：原文此处为"摄一切之概要"思维导图（graph TD），纯文本无法按原样提取；图下文字说明照录如下】</w:t>
      </w:r>
    </w:p>
    <w:p>
      <w:pPr>
        <w:ind w:left="170"/>
        <w:pBdr>
          <w:left w:val="single" w:sz="18" w:space="4" w:color="1F3864"/>
        </w:pBdr>
        <w:shd w:val="clear" w:fill="F2F5FA"/>
      </w:pPr>
      <w:r>
        <w:rPr>
          <w:b w:val="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pPr>
        <w:ind w:left="170"/>
        <w:pBdr>
          <w:left w:val="single" w:sz="18" w:space="4" w:color="1F3864"/>
        </w:pBdr>
        <w:shd w:val="clear" w:fill="F2F5FA"/>
      </w:pPr>
      <w:r>
        <w:rPr>
          <w:b w:val="0"/>
        </w:rPr>
        <w:t>四、摄一切 (sabbasangaho)</w:t>
      </w:r>
    </w:p>
    <w:p>
      <w:pPr>
        <w:ind w:left="170"/>
        <w:pBdr>
          <w:left w:val="single" w:sz="18" w:space="4" w:color="1F3864"/>
        </w:pBdr>
        <w:shd w:val="clear" w:fill="F2F5FA"/>
      </w:pPr>
      <w:r>
        <w:rPr>
          <w:b w:val="0"/>
        </w:rPr>
        <w:t>【表格缺口：原文此处为摄一切总表（列有"四究竟法|28色|28色|……|1涅盘"及"五蕴|色蕴|……|识蕴"等行列），无法按表格提取；表后讲解文字逐字照录如下】</w:t>
      </w:r>
    </w:p>
    <w:p>
      <w:pPr>
        <w:ind w:left="170"/>
        <w:pBdr>
          <w:left w:val="single" w:sz="18" w:space="4" w:color="1F3864"/>
        </w:pBdr>
        <w:shd w:val="clear" w:fill="F2F5FA"/>
      </w:pPr>
      <w:r>
        <w:rPr>
          <w:b w:val="0"/>
        </w:rPr>
        <w:t>这张图表清楚地列出摄一切究竟法（请大家自己把上图中法处和法界里面心所与涅槃中间的竖线往右移到与第一行涅槃同样的位置）。</w:t>
      </w:r>
    </w:p>
    <w:p>
      <w:pPr>
        <w:ind w:left="170"/>
        <w:pBdr>
          <w:left w:val="single" w:sz="18" w:space="4" w:color="1F3864"/>
        </w:pBdr>
        <w:shd w:val="clear" w:fill="F2F5FA"/>
      </w:pPr>
      <w:r>
        <w:rPr>
          <w:b w:val="0"/>
        </w:rPr>
        <w:t>摄一切第一类究竟法按四个类别来分，从名法和色法的角度，四种究竟法即是名色。28 种色法、89 种心、52 种心所、1个涅槃（涅槃不属于名色），这是四种究竟法。《阿毗达摩》真正讲解的内容，就是心法，心所法，色法和涅槃。</w:t>
      </w:r>
    </w:p>
    <w:p>
      <w:pPr>
        <w:ind w:left="170"/>
        <w:pBdr>
          <w:left w:val="single" w:sz="18" w:space="4" w:color="1F3864"/>
        </w:pBdr>
        <w:shd w:val="clear" w:fill="F2F5FA"/>
      </w:pPr>
      <w:r>
        <w:rPr>
          <w:b w:val="0"/>
        </w:rPr>
        <w:t>第二类是五蕴，五蕴对应四究竟法：28 色属于色蕴；52 心所属于受蕴、想蕴、行蕴；89 心属于识蕴。</w:t>
      </w:r>
    </w:p>
    <w:p>
      <w:pPr>
        <w:ind w:left="170"/>
        <w:pBdr>
          <w:left w:val="single" w:sz="18" w:space="4" w:color="1F3864"/>
        </w:pBdr>
        <w:shd w:val="clear" w:fill="F2F5FA"/>
      </w:pPr>
      <w:r>
        <w:rPr>
          <w:b w:val="0"/>
        </w:rPr>
        <w:t>第三类，十二处对应到色蕴，与之相关的是眼处、耳处、鼻处、舌处、身处、色处、声处、香处、味处、触处、法处中的 16 微细色。法处并非全属于色法，除了 16 微细色外，心所是名法、涅槃是究竟法。意处对应到识蕴。</w:t>
      </w:r>
    </w:p>
    <w:p>
      <w:pPr>
        <w:ind w:left="170"/>
        <w:pBdr>
          <w:left w:val="single" w:sz="18" w:space="4" w:color="1F3864"/>
        </w:pBdr>
        <w:shd w:val="clear" w:fill="F2F5FA"/>
      </w:pPr>
      <w:r>
        <w:rPr>
          <w:b w:val="0"/>
        </w:rPr>
        <w:t>第四类，十八界，是把意处分成五识界、意界和意识界。即是在十二处的基础上把意处扩展出来，其他的与十二处相同。</w:t>
      </w:r>
    </w:p>
    <w:p>
      <w:pPr>
        <w:ind w:left="170"/>
        <w:pBdr>
          <w:left w:val="single" w:sz="18" w:space="4" w:color="1F3864"/>
        </w:pBdr>
        <w:shd w:val="clear" w:fill="F2F5FA"/>
      </w:pPr>
      <w:r>
        <w:rPr>
          <w:b w:val="0"/>
        </w:rPr>
        <w:t>关于这些名词须明白，色处纯粹是指颜色，其他的五处目标，如：色处、声处、香处、味处、触处的目标都是指色所缘，所以我们记这些名词时要理清楚，例如色存在五处的目标都是指"色所缘"，即色存在的地方；意根是指心，眼根、耳根、鼻根、舌根、身根是色法，意根是名法。这些容易混肴，要注意。</w:t>
      </w:r>
    </w:p>
    <w:p>
      <w:pPr>
        <w:ind w:left="170"/>
        <w:pBdr>
          <w:left w:val="single" w:sz="18" w:space="4" w:color="1F3864"/>
        </w:pBdr>
        <w:shd w:val="clear" w:fill="F2F5FA"/>
      </w:pPr>
      <w:r>
        <w:rPr>
          <w:b w:val="0"/>
        </w:rPr>
        <w:t>再一个就是意处。意处完全是指 89 种心，它分成三个部分：</w:t>
      </w:r>
    </w:p>
    <w:p>
      <w:pPr>
        <w:ind w:left="170"/>
        <w:pBdr>
          <w:left w:val="single" w:sz="18" w:space="4" w:color="1F3864"/>
        </w:pBdr>
        <w:shd w:val="clear" w:fill="F2F5FA"/>
      </w:pPr>
      <w:r>
        <w:rPr>
          <w:b w:val="0"/>
        </w:rPr>
        <w:t>第一部分是五识界（眼识界、耳识界、鼻识界、舌识界、身识界），即常说的双五识（眼识、耳识、鼻识、舌识、身识，善果报识和不善果报识，两个五合起来共十种识），这是五识界。</w:t>
      </w:r>
    </w:p>
    <w:p>
      <w:pPr>
        <w:ind w:left="170"/>
        <w:pBdr>
          <w:left w:val="single" w:sz="18" w:space="4" w:color="1F3864"/>
        </w:pBdr>
        <w:shd w:val="clear" w:fill="F2F5FA"/>
      </w:pPr>
      <w:r>
        <w:rPr>
          <w:b w:val="0"/>
        </w:rPr>
        <w:t>第二部分是意界。意界仅指三个心：两个领受心（于五识之后）和五门转向心（于五识之前）。简单讲，什么是意界呢？就是五识（眼识、耳识、鼻识、舌识、身识，五门心路过程生起来的五识）前面的五门转向心和后面的领受心（领受又分为善果报的领受和不善果报的领受，所以是两个领受心），这三个心合起来称为意界。</w:t>
      </w:r>
    </w:p>
    <w:p>
      <w:pPr>
        <w:ind w:left="170"/>
        <w:pBdr>
          <w:left w:val="single" w:sz="18" w:space="4" w:color="1F3864"/>
        </w:pBdr>
        <w:shd w:val="clear" w:fill="F2F5FA"/>
      </w:pPr>
      <w:r>
        <w:rPr>
          <w:b w:val="0"/>
        </w:rPr>
        <w:t>第三部分是意识界。意识界是八十九种心扣除双五识和三个意界心之后剩下的七十六种心。意界、意识界和意处大家容易混淆，要记清楚。</w:t>
      </w:r>
    </w:p>
    <w:p>
      <w:pPr>
        <w:ind w:left="170"/>
        <w:pBdr>
          <w:left w:val="single" w:sz="18" w:space="4" w:color="1F3864"/>
        </w:pBdr>
        <w:shd w:val="clear" w:fill="F2F5FA"/>
      </w:pPr>
      <w:r>
        <w:rPr>
          <w:b w:val="0"/>
        </w:rPr>
        <w:t>另外，法处与法界，其内容是一样的，面对的都是 16 细色、52 心所、1涅槃。</w:t>
      </w:r>
    </w:p>
    <w:p>
      <w:pPr>
        <w:ind w:left="170"/>
        <w:pBdr>
          <w:left w:val="single" w:sz="18" w:space="4" w:color="1F3864"/>
        </w:pBdr>
        <w:shd w:val="clear" w:fill="F2F5FA"/>
      </w:pPr>
      <w:r>
        <w:rPr>
          <w:b w:val="0"/>
        </w:rPr>
        <w:t>这些是《阿毗达摩》里主要研究的内容，称之为"摄一切"。</w:t>
      </w:r>
    </w:p>
    <w:p>
      <w:pPr>
        <w:ind w:left="170"/>
        <w:pBdr>
          <w:left w:val="single" w:sz="18" w:space="4" w:color="1F3864"/>
        </w:pBdr>
        <w:shd w:val="clear" w:fill="F2F5FA"/>
      </w:pPr>
      <w:r>
        <w:rPr>
          <w:b w:val="0"/>
        </w:rPr>
        <w:t>（三）五蕴</w:t>
      </w:r>
    </w:p>
    <w:p>
      <w:pPr>
        <w:ind w:left="170"/>
        <w:pBdr>
          <w:left w:val="single" w:sz="18" w:space="4" w:color="1F3864"/>
        </w:pBdr>
        <w:shd w:val="clear" w:fill="F2F5FA"/>
      </w:pPr>
      <w:r>
        <w:rPr>
          <w:b w:val="0"/>
        </w:rPr>
        <w:t>【图形缺口：原文此处为 graph TD 流程图，节点含"一切→1、五蕴→蕴(khandha): 是组、堆、聚集→色蕴／受蕴／想蕴／行蕴／识蕴"及佛陀语录，无法按原样提取；图后文字逐字照录如下】</w:t>
      </w:r>
    </w:p>
    <w:p>
      <w:pPr>
        <w:ind w:left="170"/>
        <w:pBdr>
          <w:left w:val="single" w:sz="18" w:space="4" w:color="1F3864"/>
        </w:pBdr>
        <w:shd w:val="clear" w:fill="F2F5FA"/>
      </w:pPr>
      <w:r>
        <w:rPr>
          <w:b w:val="0"/>
        </w:rPr>
        <w:t>依据"心取一切法"展开来看，五蕴的部分，首先了解五蕴。巴利文 Khandha（蕴），其义为一组一组、一堆一堆或聚合在一起。蕴，蕴积在一起，一堆东西、一组东西，聚集在一起的意思。蕴，蕴积在一起，一堆东西、一组东西，聚集在一起的意思。佛陀把有情分析为这五蕴。</w:t>
      </w:r>
    </w:p>
    <w:p>
      <w:pPr>
        <w:ind w:left="170"/>
        <w:pBdr>
          <w:left w:val="single" w:sz="18" w:space="4" w:color="1F3864"/>
        </w:pBdr>
        <w:shd w:val="clear" w:fill="F2F5FA"/>
      </w:pPr>
      <w:r>
        <w:rPr>
          <w:b w:val="0"/>
        </w:rPr>
        <w:t>在诸经里佛陀说道："无论是哪一类色，过去的、未来的、现在的、内在的、外在的、粗的、细的、劣的、胜的、远的或近的（十一种），这一切都称为色蕴。"，</w:t>
      </w:r>
    </w:p>
    <w:p>
      <w:pPr>
        <w:ind w:left="170"/>
        <w:pBdr>
          <w:left w:val="single" w:sz="18" w:space="4" w:color="1F3864"/>
        </w:pBdr>
        <w:shd w:val="clear" w:fill="F2F5FA"/>
      </w:pPr>
      <w:r>
        <w:rPr>
          <w:b w:val="0"/>
        </w:rPr>
        <w:t>对于其他四蕴（受、想、行、识）也是如此。即无论是过去、现在、未来、内在、外在、粗、细、劣、胜、远、近，所有的色、受、想、行、识，都可称为相关的蕴。</w:t>
      </w:r>
    </w:p>
    <w:p>
      <w:pPr>
        <w:ind w:left="170"/>
        <w:pBdr>
          <w:left w:val="single" w:sz="18" w:space="4" w:color="1F3864"/>
        </w:pBdr>
        <w:shd w:val="clear" w:fill="F2F5FA"/>
      </w:pPr>
      <w:r>
        <w:rPr>
          <w:b w:val="0"/>
        </w:rPr>
        <w:t>【表格缺口：原文此处为"五蕴|因子 dhamma factors"对应表，文字照录如下】</w:t>
      </w:r>
    </w:p>
    <w:p>
      <w:pPr>
        <w:ind w:left="170"/>
        <w:pBdr>
          <w:left w:val="single" w:sz="18" w:space="4" w:color="1F3864"/>
        </w:pBdr>
        <w:shd w:val="clear" w:fill="F2F5FA"/>
      </w:pPr>
      <w:r>
        <w:rPr>
          <w:b w:val="0"/>
        </w:rPr>
        <w:t>五蕴——28种色法（色蕴）；于89/121种识中的受心所（受蕴）；于89/121种识中的想心所（想蕴）；于89/121种心识中的50种心所[除了受与想二种心所]（行蕴）；于89/121种心识中（识蕴）。</w:t>
      </w:r>
    </w:p>
    <w:p>
      <w:pPr>
        <w:ind w:left="170"/>
        <w:pBdr>
          <w:left w:val="single" w:sz="18" w:space="4" w:color="1F3864"/>
        </w:pBdr>
        <w:shd w:val="clear" w:fill="F2F5FA"/>
      </w:pPr>
      <w:r>
        <w:rPr>
          <w:b w:val="0"/>
        </w:rPr>
        <w:t>五蕴中的色蕴，是指包括过去、现在、未来、内在、外在、粗、细、劣、胜、远、近这十一类的28种色法。28种色法包括了四大种及四大所造色。色法里的核心是四大种（地大、水大、火大、风大），地水火风四大是色法的基本元素，另外的24种被称为四大所造色。</w:t>
      </w:r>
    </w:p>
    <w:p>
      <w:pPr>
        <w:ind w:left="170"/>
        <w:pBdr>
          <w:left w:val="single" w:sz="18" w:space="4" w:color="1F3864"/>
        </w:pBdr>
        <w:shd w:val="clear" w:fill="F2F5FA"/>
      </w:pPr>
      <w:r>
        <w:rPr>
          <w:b w:val="0"/>
        </w:rPr>
        <w:t>受蕴，是指 89 种或 121 种心识中的受心所。感受可分为三种、五种、六种或者九种。简单地划分为三种：乐受、苦受和不苦不乐受；若再加上心的受，忧受和悦受，就有五种。每一种心里都有受。</w:t>
      </w:r>
    </w:p>
    <w:p>
      <w:pPr>
        <w:ind w:left="170"/>
        <w:pBdr>
          <w:left w:val="single" w:sz="18" w:space="4" w:color="1F3864"/>
        </w:pBdr>
        <w:shd w:val="clear" w:fill="F2F5FA"/>
      </w:pPr>
      <w:r>
        <w:rPr>
          <w:b w:val="0"/>
        </w:rPr>
        <w:t>想蕴，是指89种或121种心中的想心所，它是非常重要的一个心所。我们经常认为有"我的"，就是把想心所的功能或特相当成是"我"。在《一切漏经》中常讲到："我以无我感知我"、"我以我感知无我"的那个"我"就是想心所。想心所，就是内心作记号（取相），它本身与思想活动无关，只是标记所缘。标记所缘，从整体来看有六所缘：颜色所缘、声的所缘、香的所缘、味道的所缘、触的所缘和法所缘。相应的想就有：色想、声想、香想、味想、触想和法想。</w:t>
      </w:r>
    </w:p>
    <w:p>
      <w:pPr>
        <w:ind w:left="170"/>
        <w:pBdr>
          <w:left w:val="single" w:sz="18" w:space="4" w:color="1F3864"/>
        </w:pBdr>
        <w:shd w:val="clear" w:fill="F2F5FA"/>
      </w:pPr>
      <w:r>
        <w:rPr>
          <w:b w:val="0"/>
        </w:rPr>
        <w:t>行蕴，是指89种或121种心中的50种心所（扣除了受与想二种心所），归为行蕴。</w:t>
      </w:r>
    </w:p>
    <w:p>
      <w:pPr>
        <w:ind w:left="170"/>
        <w:pBdr>
          <w:left w:val="single" w:sz="18" w:space="4" w:color="1F3864"/>
        </w:pBdr>
        <w:shd w:val="clear" w:fill="F2F5FA"/>
      </w:pPr>
      <w:r>
        <w:rPr>
          <w:b w:val="0"/>
        </w:rPr>
        <w:t>识蕴，是指89种或121种心中的心识（能缘），称为识蕴。</w:t>
      </w:r>
    </w:p>
    <w:p>
      <w:pPr>
        <w:ind w:left="170"/>
        <w:pBdr>
          <w:left w:val="single" w:sz="18" w:space="4" w:color="1F3864"/>
        </w:pBdr>
        <w:shd w:val="clear" w:fill="F2F5FA"/>
      </w:pPr>
      <w:r>
        <w:rPr>
          <w:b w:val="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ind w:left="170"/>
        <w:pBdr>
          <w:left w:val="single" w:sz="18" w:space="4" w:color="1F3864"/>
        </w:pBdr>
        <w:shd w:val="clear" w:fill="F2F5FA"/>
      </w:pPr>
      <w:r>
        <w:rPr>
          <w:b w:val="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ind w:left="170"/>
        <w:pBdr>
          <w:left w:val="single" w:sz="18" w:space="4" w:color="1F3864"/>
        </w:pBdr>
        <w:shd w:val="clear" w:fill="F2F5FA"/>
      </w:pPr>
      <w:r>
        <w:rPr>
          <w:b w:val="0"/>
        </w:rPr>
        <w:t>五取蕴中色取蕴是 28 种色法，与色蕴相同。但受取蕴、想取蕴、行取蕴和识取蕴，则分别对应扣除了 8 出世间心的余 81 心中的受心所、想心所、扣除了受与想的余 50 种心所和扣除了 8出世间心的余 81 心心识。</w:t>
      </w:r>
    </w:p>
    <w:p>
      <w:pPr>
        <w:ind w:left="170"/>
        <w:pBdr>
          <w:left w:val="single" w:sz="18" w:space="4" w:color="1F3864"/>
        </w:pBdr>
        <w:shd w:val="clear" w:fill="F2F5FA"/>
      </w:pPr>
      <w:r>
        <w:rPr>
          <w:b w:val="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ind w:left="170"/>
        <w:pBdr>
          <w:left w:val="single" w:sz="18" w:space="4" w:color="1F3864"/>
        </w:pBdr>
        <w:shd w:val="clear" w:fill="F2F5FA"/>
      </w:pPr>
      <w:r>
        <w:rPr>
          <w:b w:val="0"/>
        </w:rPr>
        <w:t>特别要分清的是第六项——意处，意处包括了整个识蕴，它甚至比意门还广泛，为什么这么说呢？意门生起的心是依于心所依处而生起，有分心作为意门，可以生起的心要扣除双五识；但意处却包括了双五识，它把所有的 89 种心都包括在内了。</w:t>
      </w:r>
    </w:p>
    <w:p>
      <w:pPr>
        <w:ind w:left="170"/>
        <w:pBdr>
          <w:left w:val="single" w:sz="18" w:space="4" w:color="1F3864"/>
        </w:pBdr>
        <w:shd w:val="clear" w:fill="F2F5FA"/>
      </w:pPr>
      <w:r>
        <w:rPr>
          <w:b w:val="0"/>
        </w:rPr>
        <w:t>意门只是能够在心所依处里生起的心识，这是不同的。前面提到法处不等于法所缘，一定要分清楚。法处只包括不属于其他十一处的各别法。即不包括五根所缘（色、声、香、味、触）和五净色（眼、耳、鼻、舌、身五种净色），以及相等于意处里心识的部分。法处只包括 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ind w:left="170"/>
        <w:pBdr>
          <w:left w:val="single" w:sz="18" w:space="4" w:color="1F3864"/>
        </w:pBdr>
        <w:shd w:val="clear" w:fill="F2F5FA"/>
      </w:pPr>
      <w:r>
        <w:rPr>
          <w:b w:val="0"/>
        </w:rPr>
        <w:t>十二处的「处」，也翻译为入（六入），巴利（āyatana）。入：生长门，为心、心所的生长门。十二缘起支中的「六处」有时翻译为六入，此「六处」的意处包含了 32 种世间果报心：（18 无因心扣除 1 阿拉汉生笑心及 2 转向心）+8 大果报心+5色界果报心+4 无色界果报心。这是六处（六入）的部分。</w:t>
      </w:r>
    </w:p>
    <w:p>
      <w:pPr>
        <w:ind w:left="170"/>
        <w:pBdr>
          <w:left w:val="single" w:sz="18" w:space="4" w:color="1F3864"/>
        </w:pBdr>
        <w:shd w:val="clear" w:fill="F2F5FA"/>
      </w:pPr>
      <w:r>
        <w:rPr>
          <w:b w:val="0"/>
        </w:rPr>
        <w:t>六内入处。「内」指有情自身，「处」或译为「入」，有：眼处、耳处、鼻处、舌处、身处、意处。</w:t>
      </w:r>
    </w:p>
    <w:p>
      <w:pPr>
        <w:ind w:left="170"/>
        <w:pBdr>
          <w:left w:val="single" w:sz="18" w:space="4" w:color="1F3864"/>
        </w:pBdr>
        <w:shd w:val="clear" w:fill="F2F5FA"/>
      </w:pPr>
      <w:r>
        <w:rPr>
          <w:b w:val="0"/>
        </w:rPr>
        <w:t>要分清楚：「眼处」不是指眼睛，而是特指眼睛内对颜色有反应的「眼净色」。眼净色才称为眼处。我们所讲的眼处、耳处、鼻处、舌处、身处，不是指那一块肉团里所有的东西，而仅仅是指对五所缘有反应的那些净色。眼净色、耳净色、鼻净色、舌净色、身净色也称为肉眼「不可见色」，不能为肉眼所见，但可作为修习「色业处」或观智的目标对像，可以被有定力情况下的观智所观察到。</w:t>
      </w:r>
    </w:p>
    <w:p>
      <w:pPr>
        <w:ind w:left="170"/>
        <w:pBdr>
          <w:left w:val="single" w:sz="18" w:space="4" w:color="1F3864"/>
        </w:pBdr>
        <w:shd w:val="clear" w:fill="F2F5FA"/>
      </w:pPr>
      <w:r>
        <w:rPr>
          <w:b w:val="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ind w:left="170"/>
        <w:pBdr>
          <w:left w:val="single" w:sz="18" w:space="4" w:color="1F3864"/>
        </w:pBdr>
        <w:shd w:val="clear" w:fill="F2F5FA"/>
      </w:pPr>
      <w:r>
        <w:rPr>
          <w:b w:val="0"/>
        </w:rPr>
        <w:t>六外入处：色处（颜色）、声处（声）、香处（香）、味处（味）、触处（触）和法处（法）。</w:t>
      </w:r>
    </w:p>
    <w:p>
      <w:pPr>
        <w:ind w:left="170"/>
        <w:pBdr>
          <w:left w:val="single" w:sz="18" w:space="4" w:color="1F3864"/>
        </w:pBdr>
        <w:shd w:val="clear" w:fill="F2F5FA"/>
      </w:pPr>
      <w:r>
        <w:rPr>
          <w:b w:val="0"/>
        </w:rPr>
        <w:t>「色处」是四大所造，属于「可见色」，北传翻译成「有对色」。声处、香处、味处，都是四大所造，属于「不可见」、「有对」（有对色）。</w:t>
      </w:r>
    </w:p>
    <w:p>
      <w:pPr>
        <w:ind w:left="170"/>
        <w:pBdr>
          <w:left w:val="single" w:sz="18" w:space="4" w:color="1F3864"/>
        </w:pBdr>
        <w:shd w:val="clear" w:fill="F2F5FA"/>
      </w:pPr>
      <w:r>
        <w:rPr>
          <w:b w:val="0"/>
        </w:rPr>
        <w:t>「触处」，即触觉的作用：「身净色」能「触」及地、火、风三种所缘。</w:t>
      </w:r>
    </w:p>
    <w:p>
      <w:pPr>
        <w:ind w:left="170"/>
        <w:pBdr>
          <w:left w:val="single" w:sz="18" w:space="4" w:color="1F3864"/>
        </w:pBdr>
        <w:shd w:val="clear" w:fill="F2F5FA"/>
      </w:pPr>
      <w:r>
        <w:rPr>
          <w:b w:val="0"/>
        </w:rPr>
        <w:t>「法处」，共 69 种：52 种心所法、16 种微细色、1种涅槃。法处属于「不可见」，不能为肉眼所见。</w:t>
      </w:r>
    </w:p>
    <w:p>
      <w:pPr>
        <w:ind w:left="170"/>
        <w:pBdr>
          <w:left w:val="single" w:sz="18" w:space="4" w:color="1F3864"/>
        </w:pBdr>
        <w:shd w:val="clear" w:fill="F2F5FA"/>
      </w:pPr>
      <w:r>
        <w:rPr>
          <w:b w:val="0"/>
        </w:rPr>
        <w:t>以上是对十二处简单地了解。</w:t>
      </w:r>
    </w:p>
    <w:p>
      <w:pPr>
        <w:ind w:left="170"/>
        <w:pBdr>
          <w:left w:val="single" w:sz="18" w:space="4" w:color="1F3864"/>
        </w:pBdr>
        <w:shd w:val="clear" w:fill="F2F5FA"/>
      </w:pPr>
      <w:r>
        <w:rPr>
          <w:b w:val="0"/>
        </w:rPr>
        <w:t>十八界，「界」巴利语（dhātu），解释为「持有」或「背负」（dhārenti）自己的自性。十八界与十二处的差别：把十二处的意处分成七个识界，即得十八界。其他方面，处与界是相同的。</w:t>
      </w:r>
    </w:p>
    <w:p>
      <w:pPr>
        <w:ind w:left="170"/>
        <w:pBdr>
          <w:left w:val="single" w:sz="18" w:space="4" w:color="1F3864"/>
        </w:pBdr>
        <w:shd w:val="clear" w:fill="F2F5FA"/>
      </w:pPr>
      <w:r>
        <w:rPr>
          <w:b w:val="0"/>
        </w:rPr>
        <w:t>【图形缺口：原文此处为 graph TD 流程图，节点含"一切→4、十八界→界(dhārenti): 因为它们持有或背负自己的自性→眼界…身界／色界…触界／眼识界…意识界／法界"及说明文字，无法按原样提取；图后文字逐字照录如下】</w:t>
      </w:r>
    </w:p>
    <w:p>
      <w:pPr>
        <w:ind w:left="170"/>
        <w:pBdr>
          <w:left w:val="single" w:sz="18" w:space="4" w:color="1F3864"/>
        </w:pBdr>
        <w:shd w:val="clear" w:fill="F2F5FA"/>
      </w:pPr>
      <w:r>
        <w:rPr>
          <w:b w:val="0"/>
        </w:rPr>
        <w:t>十八界可分为三个部分：1、与五类感官相关的部分，是根的部分；2、五根所面对的对像，即五种感官对像，是所缘的部分；3、依这些根而生起的识。六根：眼界、耳界、鼻界、舌界、身界和意界，是属于根的部分；六境：色界、声界、香界、味界、触界五种加上法界，即所缘的对像是五种感官对像加上法界的部分；六识：五种能够识别的五识加上意识界的部分。以上为十八界的内容。</w:t>
      </w:r>
    </w:p>
    <w:p>
      <w:pPr>
        <w:ind w:left="170"/>
        <w:pBdr>
          <w:left w:val="single" w:sz="18" w:space="4" w:color="1F3864"/>
        </w:pBdr>
        <w:shd w:val="clear" w:fill="F2F5FA"/>
      </w:pPr>
      <w:r>
        <w:rPr>
          <w:b w:val="0"/>
        </w:rPr>
        <w:t>【表格/图形缺口：原文此处另有十八界界等的错综排版图，提取讹误严重（如"眼界眼净色为界，承受颜色(青。黄。赤白)……眼识界cakkhu-vinnana-dhatu眼识为界，产生「见」的作用2种果报眼识"等句子交错），无法逐字还原表格，仅照录可辨识句于此备查——眼净色为界、承受颜色（青黄赤白）；眼识为界、产生「见」的作用；耳净色为界、承受声境；耳识为界、产生「闻」的作用；鼻净色为界、承受香境；舌净色为界、承受味境；身净色为界、承受触境；触界由地、火、风界构成；法界69种法（52种心所法、16种细色、一种涅槃）；意界3种心（五门转向心、2种领受心）；意识界76种心识（89心除了双五识及3个意界心）】</w:t>
      </w:r>
    </w:p>
    <w:p>
      <w:pPr>
        <w:ind w:left="170"/>
        <w:pBdr>
          <w:left w:val="single" w:sz="18" w:space="4" w:color="1F3864"/>
        </w:pBdr>
        <w:shd w:val="clear" w:fill="F2F5FA"/>
      </w:pPr>
      <w:r>
        <w:rPr>
          <w:b w:val="0"/>
        </w:rPr>
        <w:t>四圣谛是佛陀的根本教法，在佛陀证悟之夜，由他无师自见，且在他四十五年漫长的弘化期间不断地重复开示。四圣谛称为「圣」(ariya)是因为它们是由圣者所洞见，因为它们是至上至圣师陀所教导的圣谛，因为发现它们能够导向圣者之境，以及因为它们是真实、不可变更、绝不虚假之谛，故称为圣谛。</w:t>
      </w:r>
    </w:p>
    <w:p>
      <w:pPr>
        <w:ind w:left="170"/>
        <w:pBdr>
          <w:left w:val="single" w:sz="18" w:space="4" w:color="1F3864"/>
        </w:pBdr>
        <w:shd w:val="clear" w:fill="F2F5FA"/>
      </w:pPr>
      <w:r>
        <w:rPr>
          <w:b w:val="0"/>
        </w:rPr>
        <w:t>苦圣谛可分为两大类：1. 生、老、死、愁、悲、苦、忧、恼、怨憎会、爱别离、求不得；2. 五取蕴之苦。简要来说就是除了渴爱之外，三世间地的一切法都属于苦圣谛之内。三世间地：欲界地、色界地和无色界地。三个世间的一切法，即除了出世间之外的一切法（无论是色法还是名法）都属于苦圣谛的范畴。</w:t>
      </w:r>
    </w:p>
    <w:p>
      <w:pPr>
        <w:ind w:left="170"/>
        <w:pBdr>
          <w:left w:val="single" w:sz="18" w:space="4" w:color="1F3864"/>
        </w:pBdr>
        <w:shd w:val="clear" w:fill="F2F5FA"/>
      </w:pPr>
      <w:r>
        <w:rPr>
          <w:b w:val="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ind w:left="170"/>
        <w:pBdr>
          <w:left w:val="single" w:sz="18" w:space="4" w:color="1F3864"/>
        </w:pBdr>
        <w:shd w:val="clear" w:fill="F2F5FA"/>
      </w:pPr>
      <w:r>
        <w:rPr>
          <w:b w:val="0"/>
        </w:rPr>
        <w:t>苦灭圣谛也只有一法，即通过去除渴爱而证悟的涅槃。</w:t>
      </w:r>
    </w:p>
    <w:p>
      <w:pPr>
        <w:ind w:left="170"/>
        <w:pBdr>
          <w:left w:val="single" w:sz="18" w:space="4" w:color="1F3864"/>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1F3864"/>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你所碰到的一切人、事、物都属于苦圣谛，都属于苦，都属于苦谛的范畴。也就是说当你面对一切人事物时，正确的观察方法就是你一碰到所缘，能不能生起："哦，这是苦谛，都是苦。"，无论好坏都是苦，能不能生起这样的心？</w:t>
      </w:r>
    </w:p>
    <w:p>
      <w:pPr>
        <w:ind w:left="170"/>
        <w:pBdr>
          <w:left w:val="single" w:sz="18" w:space="4" w:color="1F3864"/>
        </w:pBdr>
        <w:shd w:val="clear" w:fill="F2F5FA"/>
      </w:pPr>
      <w:r>
        <w:rPr>
          <w:b w:val="0"/>
        </w:rPr>
        <w:t>（从略说明：其后"怨憎会、爱别离、所求不得"的生活化展开、"愁悲苦忧恼"成因、常乐我净与孩子做作业等段落，及"二、四圣谛、八正道于生活中的运用"整节，按素材分工留待第8周与读书会08，此处从略——文档以"今天的课就学到这里，祝福大家早日体证真正的四圣谛。萨度！萨度！萨度！"收尾。）</w:t>
      </w:r>
    </w:p>
    <w:p>
      <w:r>
        <w:rPr>
          <w:b/>
          <w:color w:val="1F3864"/>
          <w:sz w:val="23"/>
        </w:rPr>
        <w:t>原文材料③：十种结的生活化观察——"内心戏"、期待与控制、"控制无用"（禅修营26讲音声）</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：《2024百花古寺禅修营29-《大念处经》讲记26-古源尊者-20240303》（"十二处复习与十种结"部分＋"舍觉支"呼应段）</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内力用图和外力用图"→内处和外处、"三上旬和三不上旬"→三善寻和三不善寻、"喷会结"→瞋恚结、"内心系"→内心戏、"绩效"→习气、"气血之道"→七觉支等，详见素材照录标注说明），（ ）内为整理注记。</w:t>
      </w:r>
      <w:r>
        <w:rPr>
          <w:b/>
        </w:rPr>
        <w:t>素材分工</w:t>
      </w:r>
      <w:r>
        <w:rPr>
          <w:b w:val="0"/>
        </w:rPr>
        <w:t>：本讲后半[00:20:46]起为七觉支独立讲解（第5—6周已修），不照录；转写破碎的几个片段（"禅修紧张案例"“计数器”“翻篇贤友”）未进入共读，完整备查于素材照录；◈舍觉支"抓取控制"段作第6周呼应保留。</w:t>
      </w:r>
      <w:r>
        <w:rPr>
          <w:b/>
        </w:rPr>
        <w:t>为什么选它</w:t>
      </w:r>
      <w:r>
        <w:rPr>
          <w:b w:val="0"/>
        </w:rPr>
        <w:t>：这是全八周里把"结"讲得最生活化的一段——声音、期待、控制、"内心戏"，全部发生在我们每天的六扇门上。</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：soundrecording_d0dd1c0cd17209afe241ece24bf6b7b4_b22363403bdde77695057565a4efe0e77439961422831605</w:t>
      </w:r>
    </w:p>
    <w:p>
      <w:pPr>
        <w:pStyle w:val="ListBullet"/>
      </w:pPr>
      <w:r>
        <w:rPr>
          <w:b/>
        </w:rPr>
        <w:t>打开方式</w:t>
      </w:r>
      <w:r>
        <w:rPr>
          <w:b w:val="0"/>
        </w:rPr>
        <w:t>：ima知识库搜索「大念处经 讲记26 百花古寺 20240303」即可打开</w:t>
      </w:r>
    </w:p>
    <w:p>
      <w:pPr>
        <w:ind w:left="170"/>
        <w:pBdr>
          <w:left w:val="single" w:sz="18" w:space="4" w:color="1F3864"/>
        </w:pBdr>
        <w:shd w:val="clear" w:fill="F2F5FA"/>
      </w:pPr>
      <w:r>
        <w:rPr>
          <w:b w:val="0"/>
        </w:rPr>
        <w:t>📎 以下为章节完整文字（照录自本周素材文件，未删改；转写破碎的片段以"（整理注：……不进入共读……）"行跳过，完整备查于《第7周_素材照录.md》）：</w:t>
      </w:r>
    </w:p>
    <w:p>
      <w:pPr>
        <w:ind w:left="170"/>
        <w:pBdr>
          <w:left w:val="single" w:sz="18" w:space="4" w:color="1F3864"/>
        </w:pBdr>
        <w:shd w:val="clear" w:fill="F2F5FA"/>
      </w:pPr>
      <w:r>
        <w:rPr>
          <w:b w:val="0"/>
        </w:rPr>
        <w:t>[00:01:29.920] 昨天我们学习了十二处——内处和外处。在学习十二处的时候，佛陀是教导我们：要了知内处、了知外处，然后要了知缘此二者而生起的结。好，那这个呢就是很重要的一种修行的方式，除了我们昨天讲的观照的内容。在这些平常（的时刻里）。</w:t>
      </w:r>
    </w:p>
    <w:p>
      <w:pPr>
        <w:ind w:left="170"/>
        <w:pBdr>
          <w:left w:val="single" w:sz="18" w:space="4" w:color="1F3864"/>
        </w:pBdr>
        <w:shd w:val="clear" w:fill="F2F5FA"/>
      </w:pPr>
      <w:r>
        <w:rPr>
          <w:b w:val="0"/>
        </w:rPr>
        <w:t>[00:02:19.460] 我们那个结——我们讲十种结，这种结怎么生起呢？它就是：你眼睛看到哪一类的颜色，然后生起什么样的结，这是我们要观察的。那么心念日记，心念日记记什么呢？就记这些。我们这一堂课学完十二处，对如何以十二处来修行念处，那要怎么修呢？就是（在）这个（根尘之间）怎么修呢：每一天当中眼睛所看到的，看到哪一些（颜色）你会生起哪一种结，记一下；耳朵听到哪、听到什么样哪一类的声音，哪一种声音会生起什么样的结，记一下。同样的，这个鼻、舌、身、意，你就可以记了。</w:t>
      </w:r>
    </w:p>
    <w:p>
      <w:pPr>
        <w:ind w:left="170"/>
        <w:pBdr>
          <w:left w:val="single" w:sz="18" w:space="4" w:color="1F3864"/>
        </w:pBdr>
        <w:shd w:val="clear" w:fill="F2F5FA"/>
      </w:pPr>
      <w:r>
        <w:rPr>
          <w:b w:val="0"/>
        </w:rPr>
        <w:t>[00:03:22.150] 那（是）六种根门、内外处，然后生起十种结。那这个十种结他还有这种情况，所以它其实有很多类型，对。所以每个人都不同——决定（生起）这个（结）的是什么东西？决定呢，就是我们的那个认知行为习惯，就是我们的寻——叫三善寻和三不善寻，它就是针对（六）内（六）外处的这种（反应习惯），这个（心）的质量决定（你会生起哪种结）。</w:t>
      </w:r>
    </w:p>
    <w:p>
      <w:pPr>
        <w:ind w:left="170"/>
        <w:pBdr>
          <w:left w:val="single" w:sz="18" w:space="4" w:color="1F3864"/>
        </w:pBdr>
        <w:shd w:val="clear" w:fill="F2F5FA"/>
      </w:pPr>
      <w:r>
        <w:rPr>
          <w:b w:val="0"/>
        </w:rPr>
        <w:t>（整理注：[00:04:00.560]–[00:07:03.420] 一段为"已生起之结如何舍断"的具体案例展开（某贤友禅修紧张的例子），转写破碎处多，要点为：结的生起源于期待；期待落空后想用"控制"去抓，但控制无效；身体紧了要找到"紧"的原因——"别人不满意的话，我要控制，就希望他好"的习惯。该段不进入共读，完整转写备查于《第7周_素材照录.md》。）</w:t>
      </w:r>
    </w:p>
    <w:p>
      <w:pPr>
        <w:ind w:left="170"/>
        <w:pBdr>
          <w:left w:val="single" w:sz="18" w:space="4" w:color="1F3864"/>
        </w:pBdr>
        <w:shd w:val="clear" w:fill="F2F5FA"/>
      </w:pPr>
      <w:r>
        <w:rPr>
          <w:b w:val="0"/>
        </w:rPr>
        <w:t>[00:07:56.000] 我们说，那桶水是浑的，你一定就照不出你的倒影。什么样的一桶水？这个（水）不浑了。两个方法，一个就是等待，对，以前给大家讲过一个就是等待；再一个呢，就是（投入）净水的那个药粉。</w:t>
      </w:r>
    </w:p>
    <w:p>
      <w:pPr>
        <w:ind w:left="170"/>
        <w:pBdr>
          <w:left w:val="single" w:sz="18" w:space="4" w:color="1F3864"/>
        </w:pBdr>
        <w:shd w:val="clear" w:fill="F2F5FA"/>
      </w:pPr>
      <w:r>
        <w:rPr>
          <w:b w:val="0"/>
        </w:rPr>
        <w:t>[00:08:19.880] 明矾，古时候（有一种）佛陀（时代也讲的）净水宝（珠），你把它放（进去），浊水马上就（澄清）。那我们的净水（方法）是什么呢？是信。那信怎么呈现呢？即看那个呼吸、入出息，或者（所缘）不清晰的时候，你相信"我现在心不够平静"，这就是信。我相信现在不平静的心不可能看到清晰的所缘。所以我们对于这个不清晰的时候，你要怎么接受？——我也知道，我慢慢地知道这个不清晰的（所缘），慢慢地你心平静下来，它就会变得清晰。这就是信。</w:t>
      </w:r>
    </w:p>
    <w:p>
      <w:pPr>
        <w:ind w:left="170"/>
        <w:pBdr>
          <w:left w:val="single" w:sz="18" w:space="4" w:color="1F3864"/>
        </w:pBdr>
        <w:shd w:val="clear" w:fill="F2F5FA"/>
      </w:pPr>
      <w:r>
        <w:rPr>
          <w:b w:val="0"/>
        </w:rPr>
        <w:t>[00:09:03.360] 当你会这样的信的时候，你就不会去违背这个法的运作规则，而要去控制它。我只是坦然地面对：现在不是很清晰，但是可以（学习），可以（回到）呼吸。当（心）平静下来就好了，就清晰了。</w:t>
      </w:r>
    </w:p>
    <w:p>
      <w:pPr>
        <w:ind w:left="170"/>
        <w:pBdr>
          <w:left w:val="single" w:sz="18" w:space="4" w:color="1F3864"/>
        </w:pBdr>
        <w:shd w:val="clear" w:fill="F2F5FA"/>
      </w:pPr>
      <w:r>
        <w:rPr>
          <w:b w:val="0"/>
        </w:rPr>
        <w:t>[00:09:23.520] 那即使（状态）可能（反复）——我今天就（有过），用了一下手机跟家里打了个电话，好，就一个（电话）下来，外边（的所缘）一直（在心里）储蓄，没有（安）落（下来）呢，对，因为心乱掉了。那这个时候怎么办呢？它已经乱掉了，乱掉心就是乱了，乱了，你要让它（直接）走在（原来的）业处上，这里没有效果，更难了。</w:t>
      </w:r>
    </w:p>
    <w:p>
      <w:pPr>
        <w:ind w:left="170"/>
        <w:pBdr>
          <w:left w:val="single" w:sz="18" w:space="4" w:color="1F3864"/>
        </w:pBdr>
        <w:shd w:val="clear" w:fill="F2F5FA"/>
      </w:pPr>
      <w:r>
        <w:rPr>
          <w:b w:val="0"/>
        </w:rPr>
        <w:t>[00:09:49.270] 那怎么办呢？（换）多所缘的业处——我们教了这么多多所缘的业处，对。（比如）三十二身分、四界差别，如果有点燥（热）的话呢，从头到脚每一个位置、每一个位置上都是（可以）做；修慈、修悲，（这些）很多（业处的内容）多了，你就一个个去过，过到你的心觉得安静了、平静下来；后（再）给自己修一下悲悯心，说：好可怜，那个心都停不下来，就……怎么办呢？对，让我早日（从）这一切（中）解脱。那个修一修，再安静下来——呦，好可怜，我（这颗）心。</w:t>
      </w:r>
    </w:p>
    <w:p>
      <w:pPr>
        <w:ind w:left="170"/>
        <w:pBdr>
          <w:left w:val="single" w:sz="18" w:space="4" w:color="1F3864"/>
        </w:pBdr>
        <w:shd w:val="clear" w:fill="F2F5FA"/>
      </w:pPr>
      <w:r>
        <w:rPr>
          <w:b w:val="0"/>
        </w:rPr>
        <w:t>[00:10:31.420] 对，就是用这个方法，相信这个信。信什么呢？信佛陀（的）教导，它（就）有用。</w:t>
      </w:r>
    </w:p>
    <w:p>
      <w:pPr>
        <w:ind w:left="170"/>
        <w:pBdr>
          <w:left w:val="single" w:sz="18" w:space="4" w:color="1F3864"/>
        </w:pBdr>
        <w:shd w:val="clear" w:fill="F2F5FA"/>
      </w:pPr>
      <w:r>
        <w:rPr>
          <w:b w:val="0"/>
        </w:rPr>
        <w:t>[00:10:38.805] 信佛陀讲的：心为什么躁动？因为它（们）到处去抓所缘。好，那这个（杂乱的）所缘呢？我们可以去（替换）它——用善的（所缘）、（清净）业处的所缘，去替换掉那杂乱无章的外面的所缘，那这个就是（正）精（进），这个就是法。那当我们这样做的时候，就是（回到）正道。所以同样的，我们日常生活中碰到的这些烦恼、这些问题，就是要用这个（方法），对。</w:t>
      </w:r>
    </w:p>
    <w:p>
      <w:pPr>
        <w:ind w:left="170"/>
        <w:pBdr>
          <w:left w:val="single" w:sz="18" w:space="4" w:color="1F3864"/>
        </w:pBdr>
        <w:shd w:val="clear" w:fill="F2F5FA"/>
      </w:pPr>
      <w:r>
        <w:rPr>
          <w:b w:val="0"/>
        </w:rPr>
        <w:t>[00:11:02.115] 你听到一个声音，你（生）烦恼。（我们）来（看）老师（给）定（的）一个（观察）句式：然后（你）听到一个声音——这本来就是个声音，你怎么就起烦恼了呢？因为你对这个声音起不如理作意。什么不如理作意呢？你把它建构为"这是一个骂我的声音"，这是一个丑陋的声音，这是一个我无法忍受的声音。好，那这个结就生起来了——那就叫瞋恚结，就升起了。</w:t>
      </w:r>
    </w:p>
    <w:p>
      <w:pPr>
        <w:ind w:left="170"/>
        <w:pBdr>
          <w:left w:val="single" w:sz="18" w:space="4" w:color="1F3864"/>
        </w:pBdr>
        <w:shd w:val="clear" w:fill="F2F5FA"/>
      </w:pPr>
      <w:r>
        <w:rPr>
          <w:b w:val="0"/>
        </w:rPr>
        <w:t>（整理注：[00:11:49.300]–[00:16:21.220] 为禅堂生活例子（计数器声音、隔壁打喷嚏、"宁搅三江水不动道人心"、换位置、翻篇的贤友等），转写破碎处多，其要点：别人的计数器声音让你起烦恼，也是你把它建构为"干扰我禅修"——"为什么生起（瞋恨）？因为我把这个声音编造了"；同一境界，有人生结、有人不生结。该段不进入共读，完整转写备查于《第7周_素材照录.md》。）</w:t>
      </w:r>
    </w:p>
    <w:p>
      <w:pPr>
        <w:ind w:left="170"/>
        <w:pBdr>
          <w:left w:val="single" w:sz="18" w:space="4" w:color="1F3864"/>
        </w:pBdr>
        <w:shd w:val="clear" w:fill="F2F5FA"/>
      </w:pPr>
      <w:r>
        <w:rPr>
          <w:b w:val="0"/>
        </w:rPr>
        <w:t>[00:16:21.220] 产生的时候，对于（眼）门，它本来就是这个颜色——颜色，我们怎么可能（把它）构建成"漂亮"呢？本来就是一个空气的波动，我怎么会给它构建成"这个天籁之音"呢？或者"吵死了"？就这样的一种概念，就是你的心对它——本来是声音或者颜色——进行内心的构架。我们叫"内心戏"，对，你们现在的语言叫"内心戏"。就你这么多的（根门所缘），（心）一编造，就编造出来很多这样的东西。</w:t>
      </w:r>
    </w:p>
    <w:p>
      <w:pPr>
        <w:ind w:left="170"/>
        <w:pBdr>
          <w:left w:val="single" w:sz="18" w:space="4" w:color="1F3864"/>
        </w:pBdr>
        <w:shd w:val="clear" w:fill="F2F5FA"/>
      </w:pPr>
      <w:r>
        <w:rPr>
          <w:b w:val="0"/>
        </w:rPr>
        <w:t>[00:16:45.750] 那编造完以后，它（心）可以对编造出来的概念（再）取（乐）、（再）取（著），（起）不如理作意，就是对它取结、（不断）澄清（加固），这样的内容。所以呢，我们要看到它，它这个机制就是这样的。那么这样的机制这样（看）起来，我如何舍断——就了知"已生起之结如何舍断"。那要去舍断这个结呢，其实你要还原它这个逻辑，还原它为什么会生起这个结。</w:t>
      </w:r>
    </w:p>
    <w:p>
      <w:pPr>
        <w:ind w:left="170"/>
        <w:pBdr>
          <w:left w:val="single" w:sz="18" w:space="4" w:color="1F3864"/>
        </w:pBdr>
        <w:shd w:val="clear" w:fill="F2F5FA"/>
      </w:pPr>
      <w:r>
        <w:rPr>
          <w:b w:val="0"/>
        </w:rPr>
        <w:t>[00:17:38.360] 那（要还原的）这个（例子）：（禅修者）说他（下午）有（紧）结对。那（紧）是因为这个期待。那期待为什么（会有）期待呢？因为（上午的境界）好（整理注：转写"因为五上做的不"，依上下文校订为"（上午状态好）"）。那（因为）上午（状态）不错呢，这个下午没有（那么好），那我这个期待落空了，我就想通过控制让它（重新）完成，就是它导致的结。</w:t>
      </w:r>
    </w:p>
    <w:p>
      <w:pPr>
        <w:ind w:left="170"/>
        <w:pBdr>
          <w:left w:val="single" w:sz="18" w:space="4" w:color="1F3864"/>
        </w:pBdr>
        <w:shd w:val="clear" w:fill="F2F5FA"/>
      </w:pPr>
      <w:r>
        <w:rPr>
          <w:b w:val="0"/>
        </w:rPr>
        <w:t>[00:17:58.130] 好，那你看清楚了，完后我们就（把它）倒过来（看），即：那上午的那个好的状态，下午一定会出现吗？好，那如果不出现的话，我们应该怎么办呢？（心）就（能）从（期待里）走（出来）了。同样的，那上午的这个状态（下午）不会一定会出现，所以呢，你（的）期待是错误的。如果你的（这个）期待是错误的，那你就不要（去）控制，你就接受事实——就是（境界）来（了）就（接受）。（心变得）如实自然，就如实自然，来什么就接受什么。好，那如果能够在这个点上去掉（控制），那我们就去掉了；如果你不能在这个点上去掉，你还是要控制——还是问自己说：是不是还要控制？那你就要不断地（用事实证明）：这个控制能否实现你那个期待？</w:t>
      </w:r>
    </w:p>
    <w:p>
      <w:pPr>
        <w:ind w:left="170"/>
        <w:pBdr>
          <w:left w:val="single" w:sz="18" w:space="4" w:color="1F3864"/>
        </w:pBdr>
        <w:shd w:val="clear" w:fill="F2F5FA"/>
      </w:pPr>
      <w:r>
        <w:rPr>
          <w:b w:val="0"/>
        </w:rPr>
        <w:t>[00:18:49.340] （你觉得）可以（吗）？你如果觉得可以，那就试一试，连续试它几天，对？我保证你百分之百都不可能（实现），其实你们都知道。那它为什么（心）还会（掉）到坑里面去呢？其实就是你的心还是没有真的在内心深处里面确认：控制，是不可能给（修行）带来（进步）的。你心里面还是没有真正建立起这样一个认知，不然你就不会有这样痛苦的行为。</w:t>
      </w:r>
    </w:p>
    <w:p>
      <w:pPr>
        <w:ind w:left="170"/>
        <w:pBdr>
          <w:left w:val="single" w:sz="18" w:space="4" w:color="1F3864"/>
        </w:pBdr>
        <w:shd w:val="clear" w:fill="F2F5FA"/>
      </w:pPr>
      <w:r>
        <w:rPr>
          <w:b w:val="0"/>
        </w:rPr>
        <w:t>[00:19:21.980] 所以因此呢，你就是要彻底地在你内心深处里面建立起这样一个认知：任何的、超越（"）如实自然（"）的一切的（其他）手段办法，一定不会给你带来进步。</w:t>
      </w:r>
    </w:p>
    <w:p>
      <w:pPr>
        <w:ind w:left="170"/>
        <w:pBdr>
          <w:left w:val="single" w:sz="18" w:space="4" w:color="1F3864"/>
        </w:pBdr>
        <w:shd w:val="clear" w:fill="F2F5FA"/>
      </w:pPr>
      <w:r>
        <w:rPr>
          <w:b w:val="0"/>
        </w:rPr>
        <w:t>[00:19:32.480] 那你（建立了）这样一个（认知）好，这样完了以后呢，接下来你要去尝试：什么样的方式才能够真的可以（让禅修）带来进步。那这两个（选项）比较完以后，然后进行不断地去比较，然后去尝试，然后再用你的心形成一个新的习气。新的这个（习气），肯定是自然、轻松、快乐的。（这样）去（做）就会进步。</w:t>
      </w:r>
    </w:p>
    <w:p>
      <w:pPr>
        <w:ind w:left="170"/>
        <w:pBdr>
          <w:left w:val="single" w:sz="18" w:space="4" w:color="1F3864"/>
        </w:pBdr>
        <w:shd w:val="clear" w:fill="F2F5FA"/>
      </w:pPr>
      <w:r>
        <w:rPr>
          <w:b w:val="0"/>
        </w:rPr>
        <w:t>[00:20:00.240] 那么这样的一个习气呢，被真实建立起来以后呢，它就能够（取代）那个控制的这种行为习惯，然后那个相关的结就不会生起。同样呢，我们日常生活中的所谓的（问题的）解决也是按照这样的（关系）来做。那当然，最后呢，我们的内观，看到这个缘起、看到（这个）名色的生灭，以及它们之间的因果关系，（观照）它的无常。最后呢，你（在）那（时）能够彻底地断除那个结——十个结全部断除（是在）阿拉汉（道）。好，这个就是我们复习一下这个十二处的随观。好，接下来我们学习这个七觉支。</w:t>
      </w:r>
    </w:p>
    <w:p>
      <w:pPr>
        <w:ind w:left="170"/>
        <w:pBdr>
          <w:left w:val="single" w:sz="18" w:space="4" w:color="1F3864"/>
        </w:pBdr>
        <w:shd w:val="clear" w:fill="F2F5FA"/>
      </w:pPr>
      <w:r>
        <w:rPr>
          <w:b w:val="0"/>
        </w:rPr>
        <w:t>[01:05:21.720] 就是很多的这个觉支的养成——七觉支的养成是你日常生活习惯的养成。我们说你的认知行为习惯的养成。你单纯是想在禅修里面就能够让七觉支自己升起来，是不容易的一件事情。就是你这个人本来就是喜欢抓取、控制，然后你想在（禅修的）过程中，"你别控制，你别跟我说"——你别控制，没用的，对。而且这个人就是喜欢粘着的人，你说"别粘着"——没用的。所以你是在日常的时候就要有正确的态度。</w:t>
      </w:r>
    </w:p>
    <w:p>
      <w:pPr>
        <w:ind w:left="170"/>
        <w:pBdr>
          <w:left w:val="single" w:sz="18" w:space="4" w:color="1F3864"/>
        </w:pBdr>
        <w:shd w:val="clear" w:fill="F2F5FA"/>
      </w:pPr>
      <w:r>
        <w:rPr>
          <w:b w:val="0"/>
        </w:rPr>
        <w:t>[01:05:59.400] 所以，七觉支的培育呢，注释书里面强调就在日常的生活习惯里面就要调整，包括这个远离自我感很强的人——自我感很强的人就舍不下来。那你经常跟这个平等对待、不执取（有情与东西）的人相处——这个人比较（平淡），就是比较自然——这样的人（相处），就倾向于培育舍觉支。这是对舍觉支的了解了。</w:t>
      </w:r>
    </w:p>
    <w:p>
      <w:pPr>
        <w:ind w:left="170"/>
        <w:pBdr>
          <w:left w:val="single" w:sz="18" w:space="4" w:color="1F3864"/>
        </w:pBdr>
        <w:shd w:val="clear" w:fill="F2F5FA"/>
      </w:pPr>
      <w:r>
        <w:rPr>
          <w:b w:val="0"/>
        </w:rPr>
        <w:t>[01:06:34.080] 注释书也讲说舍觉支的近因呢，是无执取、无排斥的平等中道之境。如果无执取、无排斥，即有舍；如果有执取排斥，就没有舍。此无执取无排斥之境有两个方面：第一个是不执取有情，第二个是不执取东西——就是东西呢，就包括各种事物。</w:t>
      </w:r>
    </w:p>
    <w:p>
      <w:pPr>
        <w:ind w:left="170"/>
        <w:pBdr>
          <w:left w:val="single" w:sz="18" w:space="4" w:color="1F3864"/>
        </w:pBdr>
        <w:shd w:val="clear" w:fill="F2F5FA"/>
      </w:pPr>
      <w:r>
        <w:rPr>
          <w:b w:val="0"/>
        </w:rPr>
        <w:t>[01:06:58.820] 那今天我们有一个来访者，就讲到说他这个做事情很用功，然后很在意，如果没做好呢，他就会很难受。所以我跟他讲的就是这个（舍）。就我们昨天讲的：追求卓越，跟完美主义是不一样的。追求卓越是那件事情，我们怎样去挖（掘）它的（潜能），怎样把它做得更好？这个完美主义呢，就是如果我没有做好，我就是很糟糕，我就会睡不着，我就会很焦虑——完美主义是自我攻击。那么，你在做事的时候，你能做得很好，但是你如果没做好的时候，会不会自我攻击？如果会，那就是完美主义。（而）你对做事情非常认真负责，你很用心，尽心尽力，然后你接受你所做的（一切的）事情（的结果），然后你不会（因此）放弃——那这个人（就是）追求卓越，对事情追求卓越。所以，成功人士呢，是追求卓越，不是完美主义。如果是（完美主义），你追求（的所谓）卓越，最后把你自己搞（得要）自杀，那其实不是追求卓越，这是完美主义，是把自己搞（垮）。</w:t>
      </w:r>
    </w:p>
    <w:p>
      <w:pPr>
        <w:ind w:left="170"/>
        <w:pBdr>
          <w:left w:val="single" w:sz="18" w:space="4" w:color="1F3864"/>
        </w:pBdr>
        <w:shd w:val="clear" w:fill="F2F5FA"/>
      </w:pPr>
      <w:r>
        <w:rPr>
          <w:b w:val="0"/>
        </w:rPr>
        <w:t>[01:08:18.640] 好，那么即舍呢，它是可以灭除排斥性，同时呢，舍呢又能够对治贪欲，所以注释书里讲说，（舍是）怀（有）贪欲者的清净之道。那对有情不执取的态度，这个是要（对）业果法则（很清楚）。同样呢，我们在禅修的时候怎么样去舍（呢）？就是把自己交出去。我经常跟大家讲说，把自己交出去——什么交出去？交给法。你只要如实自然地（觉知）入出息，那它自然就会运作。你像旁观者一样，你看着它，它就是一种忠实（于当下）的态度，最后呢，它就能够最快地走向成功，所以它就是一种（中舍）忠实的一种态度。</w:t>
      </w:r>
    </w:p>
    <w:p>
      <w:pPr>
        <w:ind w:left="170"/>
        <w:pBdr>
          <w:left w:val="single" w:sz="18" w:space="4" w:color="1F3864"/>
        </w:pBdr>
        <w:shd w:val="clear" w:fill="F2F5FA"/>
      </w:pPr>
      <w:r>
        <w:rPr>
          <w:b w:val="0"/>
        </w:rPr>
        <w:t>（整理注：其后[01:09:57.120]起为七觉支总结与回向结座，不进入共读、从略。）</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请大家轮流分享：读完这三段文字，最触动你的一句话是什么？为什么触动你？</w:t>
      </w:r>
    </w:p>
    <w:p>
      <w:pPr>
        <w:ind w:left="170"/>
        <w:pBdr>
          <w:left w:val="single" w:sz="18" w:space="4" w:color="1F3864"/>
        </w:pBdr>
        <w:shd w:val="clear" w:fill="F2F5FA"/>
      </w:pPr>
      <w:r>
        <w:rPr>
          <w:b w:val="0"/>
        </w:rPr>
        <w:t>（主持人先分享自己的，然后按顺序轮流。这一轮只说不评论。）</w:t>
      </w:r>
    </w:p>
    <w:p>
      <w:r>
        <w:rPr>
          <w:b/>
          <w:color w:val="1F3864"/>
          <w:sz w:val="26"/>
        </w:rPr>
        <w:t>🎯 主题讨论（35 min）</w:t>
      </w:r>
    </w:p>
    <w:p>
      <w:r>
        <w:rPr>
          <w:b/>
        </w:rPr>
        <w:t>主持人引导</w:t>
      </w:r>
      <w:r>
        <w:rPr>
          <w:b w:val="0"/>
        </w:rPr>
        <w:t>：朗读下面3个问题，让大家自由讨论。</w:t>
      </w:r>
      <w:r>
        <w:rPr>
          <w:b/>
        </w:rPr>
        <w:t>你不提供答案</w:t>
      </w:r>
      <w:r>
        <w:rPr>
          <w:b w:val="0"/>
        </w:rPr>
        <w:t>，只引导。今晚讨论的靶心只有一个："我在哪个门上最容易抓取。"</w:t>
      </w:r>
    </w:p>
    <w:p>
      <w:r>
        <w:rPr>
          <w:b/>
        </w:rPr>
        <w:t>讨论问题（按优先级）</w:t>
      </w:r>
      <w:r>
        <w:rPr>
          <w:b w:val="0"/>
        </w:rPr>
        <w:t>：</w:t>
      </w:r>
    </w:p>
    <w:p>
      <w:pPr>
        <w:pStyle w:val="ListBullet"/>
      </w:pPr>
      <w:r>
        <w:rPr>
          <w:b/>
        </w:rPr>
        <w:t>问题①（★必答，时间不够时只讨论这个）</w:t>
      </w:r>
      <w:r>
        <w:rPr>
          <w:b w:val="0"/>
        </w:rPr>
        <w:t>：十种结的近因是"不如理作意"。对照你自己最近一周：眼睛看到什么就想多看（或一看就烦）？耳朵听到什么声音会"咯噔"一下？鼻舌身上有什么贪恋与排斥？脑子里（意门）反复翻什么念头？——你在哪个门上最容易抓取？抓的时候，心里在期待什么？（提示：可回到材料③"骂我的声音"与"内心戏"两段——声音本来只是空气波动，是谁把它建构成了"骂我的声音"？没有标准答案，认领一个门就算完成；分享自愿，不想说就说"我还在看"。）</w:t>
      </w:r>
    </w:p>
    <w:p>
      <w:pPr>
        <w:pStyle w:val="ListBullet"/>
      </w:pPr>
      <w:r>
        <w:rPr>
          <w:b/>
        </w:rPr>
        <w:t>问题②（◈选答）</w:t>
      </w:r>
      <w:r>
        <w:rPr>
          <w:b w:val="0"/>
        </w:rPr>
        <w:t>：材料①说，作意身体为"我的身体"、相信它真实存在，那就是邪见，贪欲随之而生；还说"执取你母亲、父亲、女儿、儿子的身体，如果他们头痛脑热、感冒发烧，你就着急、焦虑"。想一想你最常挂嘴边的几个"我的"——我的孩子、我的工作、我的修行、我的观点……当"我的"两个字挂上去之后，家里／心里发生了什么？（提示：材料②说四种取——欲取、见取、戒禁取、我语取；"我语取"就是"这是我的"那句话本身。）</w:t>
      </w:r>
    </w:p>
    <w:p>
      <w:pPr>
        <w:pStyle w:val="ListBullet"/>
      </w:pPr>
      <w:r>
        <w:rPr>
          <w:b/>
        </w:rPr>
        <w:t>问题③（◈选答，时间富余或大家感兴趣时讨论）</w:t>
      </w:r>
      <w:r>
        <w:rPr>
          <w:b w:val="0"/>
        </w:rPr>
        <w:t>：材料③说"控制，是不可能给（修行）带来进步的""你需要跟你的心一次又一次地达成共识"，还说"你如果觉得可以，那就试一试，连续试它几天——我保证你百分之百都不可能"。你有没有过"越用力越抓不到"的经历——睡觉、禅修、写报告、让孩子听话？那之后真正让事情变好的，是什么？（提示：可回到材料③浑水喻——"水是浑的，照不出倒影"，两个方法是等待与信；以及"如实自然，来什么接什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【现象】把身心拆成蕴、处来看，你觉得哪一部分最难「当成不是我」？</w:t>
      </w:r>
    </w:p>
    <w:p>
      <w:pPr>
        <w:ind w:left="170"/>
        <w:pBdr>
          <w:left w:val="single" w:sz="18" w:space="4" w:color="1F3864"/>
        </w:pBdr>
        <w:shd w:val="clear" w:fill="F2F5FA"/>
      </w:pPr>
      <w:r>
        <w:rPr>
          <w:b w:val="0"/>
        </w:rPr>
        <w:t>- 【影响】如果一直紧抓这个「我」，会在哪些关系或情境里反复受苦？</w:t>
      </w:r>
    </w:p>
    <w:p>
      <w:pPr>
        <w:ind w:left="170"/>
        <w:pBdr>
          <w:left w:val="single" w:sz="18" w:space="4" w:color="1F3864"/>
        </w:pBdr>
        <w:shd w:val="clear" w:fill="F2F5FA"/>
      </w:pPr>
      <w:r>
        <w:rPr>
          <w:b w:val="0"/>
        </w:rPr>
        <w:t>- 【应对】这周你愿意在哪一个触境（看到、听到、想到）上，练习「只是看、只是听」？</w:t>
      </w:r>
    </w:p>
    <w:p>
      <w:r>
        <w:rPr>
          <w:b/>
          <w:color w:val="1F3864"/>
          <w:sz w:val="26"/>
        </w:rPr>
        <w:t>🧘 禅修练习（15 min）：在自己的六扇门上做一次"结观察"</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F3864"/>
        </w:pBdr>
        <w:shd w:val="clear" w:fill="F2F5FA"/>
      </w:pPr>
      <w:r>
        <w:rPr>
          <w:b w:val="0"/>
        </w:rPr>
        <w:t>今晚的练习不用抓任何"正确状态"——我们只是在自己的六扇门上，做一次温柔的巡视。</w:t>
      </w:r>
    </w:p>
    <w:p>
      <w:pPr>
        <w:ind w:left="170"/>
        <w:pBdr>
          <w:left w:val="single" w:sz="18" w:space="4" w:color="1F3864"/>
        </w:pBdr>
        <w:shd w:val="clear" w:fill="F2F5FA"/>
      </w:pPr>
      <w:r>
        <w:rPr>
          <w:b w:val="0"/>
        </w:rPr>
        <w:t>先回到身体。感受臀部与座椅的接触、双脚踩地的感觉。如果哪里紧了、麻了、痒了——不用赶走它，就知道了知它："身门碰到触，心里想推它。"（停顿约1分钟。）</w:t>
      </w:r>
    </w:p>
    <w:p>
      <w:pPr>
        <w:ind w:left="170"/>
        <w:pBdr>
          <w:left w:val="single" w:sz="18" w:space="4" w:color="1F3864"/>
        </w:pBdr>
        <w:shd w:val="clear" w:fill="F2F5FA"/>
      </w:pPr>
      <w:r>
        <w:rPr>
          <w:b w:val="0"/>
        </w:rPr>
        <w:t>再到耳门。房间里的声音——空调、脚步、咳嗽——让它们来了就来了。如果某个声音让你皱了一下眉，就轻轻标记："耳门碰到声，生起了一点点排斥。"不评判它，这就是"了知缘此二者而生起之结"的入口。（停顿约1分钟。）</w:t>
      </w:r>
    </w:p>
    <w:p>
      <w:pPr>
        <w:ind w:left="170"/>
        <w:pBdr>
          <w:left w:val="single" w:sz="18" w:space="4" w:color="1F3864"/>
        </w:pBdr>
        <w:shd w:val="clear" w:fill="F2F5FA"/>
      </w:pPr>
      <w:r>
        <w:rPr>
          <w:b w:val="0"/>
        </w:rPr>
        <w:t>再到眼门与意门。闭着眼，眼前可能还有光的残影、心里的画面。有人浮现，有念头经过——如果有个念头你想反复抓着多想两遍，标记："意门碰到法，想抓。"如果有个画面你想推开，标记："意门碰到法，想推。"（停顿约1分钟。）</w:t>
      </w:r>
    </w:p>
    <w:p>
      <w:pPr>
        <w:ind w:left="170"/>
        <w:pBdr>
          <w:left w:val="single" w:sz="18" w:space="4" w:color="1F3864"/>
        </w:pBdr>
        <w:shd w:val="clear" w:fill="F2F5FA"/>
      </w:pPr>
      <w:r>
        <w:rPr>
          <w:b w:val="0"/>
        </w:rPr>
        <w:t>然后，把整个练习交出去。像旁观者一样看着呼吸——它深就深，浅就浅，不清晰就不清晰。心里对自己说：控制，不可能让它变好；我如实、自然、轻松地知道它，就好。（停顿约2分钟，主持人不再说话。）</w:t>
      </w:r>
    </w:p>
    <w:p>
      <w:pPr>
        <w:ind w:left="170"/>
        <w:pBdr>
          <w:left w:val="single" w:sz="18" w:space="4" w:color="1F3864"/>
        </w:pBdr>
        <w:shd w:val="clear" w:fill="F2F5FA"/>
      </w:pPr>
      <w:r>
        <w:rPr>
          <w:b w:val="0"/>
        </w:rPr>
        <w:t>（结束前约1分钟）最后，在心里对自己、对今天碰到的一切境界，散播一点慈心：愿我平安，愿我快乐，愿我如实自然地生活；愿一切众生平安，愿一切众生快乐。</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这就是"结观察"的样子——它不在禅堂里，就在你每次看、听、想的那一念。本周每天挑一个门，记一行就好。</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（出自本周素材·材料②《第 171 讲 应用 (摄集 19)》"（二）心取一切法"节，media_id：pdf_d0dd1c0cd17209afe241ece24bf6b7b4_7310df2eff39a455e197cf90a5adea6a7439961422831605，未共读，照录——心取一切法，含"概念"）：</w:t>
      </w:r>
    </w:p>
    <w:p>
      <w:pPr>
        <w:ind w:left="170"/>
        <w:pBdr>
          <w:left w:val="single" w:sz="18" w:space="4" w:color="1F3864"/>
        </w:pBdr>
        <w:shd w:val="clear" w:fill="F2F5FA"/>
      </w:pPr>
      <w:r>
        <w:rPr>
          <w:b w:val="0"/>
        </w:rPr>
        <w:t>【图形缺口：原文此处为 graph TD 流程图，节点含"心取一切法→十二处／十八界／五(净色)处／五境色处／意处／法处／概念"等，无法按原样提取；图后文字照录如下】</w:t>
      </w:r>
    </w:p>
    <w:p>
      <w:pPr>
        <w:ind w:left="170"/>
        <w:pBdr>
          <w:left w:val="single" w:sz="18" w:space="4" w:color="1F3864"/>
        </w:pBdr>
        <w:shd w:val="clear" w:fill="F2F5FA"/>
      </w:pPr>
      <w:r>
        <w:rPr>
          <w:b w:val="0"/>
        </w:rPr>
        <w:t>上图在表解中被命名为"心取一切法"。从图中可见：心，除了取到《阿毗达摩》中描述的四种究竟法，还包括"概念"。心取一切法，还可以取"概念"。</w:t>
      </w:r>
    </w:p>
    <w:p>
      <w:pPr>
        <w:ind w:left="170"/>
        <w:pBdr>
          <w:left w:val="single" w:sz="18" w:space="4" w:color="1F3864"/>
        </w:pBdr>
        <w:shd w:val="clear" w:fill="F2F5FA"/>
      </w:pPr>
      <w:r>
        <w:rPr>
          <w:b w:val="0"/>
        </w:rPr>
        <w:t>又一容易混淆之处："法处"、"法界"和"法所缘"。法所缘总共有六种：五净色（眼净色、耳净色、鼻净色、舌净色、身净色）；52 心所；16 微细色；涅槃；概念；所有心（意界、意识界、五识界），所有这些内容都属于法所缘。心取一切法，除了五境色或称五境色处或称五境色界（色、声、香、味、触）不属于法所缘，其他都属于法所缘的范畴，即意门可取的所缘。</w:t>
      </w:r>
    </w:p>
    <w:p>
      <w:pPr>
        <w:ind w:left="170"/>
        <w:pBdr>
          <w:left w:val="single" w:sz="18" w:space="4" w:color="1F3864"/>
        </w:pBdr>
        <w:shd w:val="clear" w:fill="F2F5FA"/>
      </w:pPr>
      <w:r>
        <w:rPr>
          <w:b w:val="0"/>
        </w:rPr>
        <w:t>以上容易混淆的概念，帮大家复习一下，记住这张表，反复看，能较清楚地了解。</w:t>
      </w:r>
    </w:p>
    <w:p>
      <w:r>
        <w:rPr>
          <w:b/>
        </w:rPr>
        <w:t>段落2</w:t>
      </w:r>
      <w:r>
        <w:rPr>
          <w:b w:val="0"/>
        </w:rPr>
        <w:t>（出自本周素材·材料③禅修营26讲"翻篇的贤友"段（[00:14:43.500]–[00:15:55.200]），media_id：soundrecording_d0dd1c0cd17209afe241ece24bf6b7b4_b22363403bdde77695057565a4efe0e77439961422831605，未共读，照录——同一境界，有人生结、有人不生）：</w:t>
      </w:r>
    </w:p>
    <w:p>
      <w:pPr>
        <w:ind w:left="170"/>
        <w:pBdr>
          <w:left w:val="single" w:sz="18" w:space="4" w:color="1F3864"/>
        </w:pBdr>
        <w:shd w:val="clear" w:fill="F2F5FA"/>
      </w:pPr>
      <w:r>
        <w:rPr>
          <w:b w:val="0"/>
        </w:rPr>
        <w:t>[00:14:43.500] 我们今天刚好有一个贤友来（拜访），就是这个先生是说（来）请教一下这个对治烦恼的问题。他刚才说这些（对他）没什么烦恼——那这个（事）我们觉得是个烦恼，到他面前呢，他一翻就过去了，他觉得不在意。但是先生讲的说，这个其实我是翻篇了，但是他们觉得这个是（执着）的方式。这不是（把烦恼）制（造）过去的，这个（翻篇）直接（让事情）过去的。但是呢，其实（对别人来说那）也是（很重的）烦恼。你翻过去就翻过去了，干嘛还要拿回去那去修理一下？不需要。</w:t>
      </w:r>
    </w:p>
    <w:p>
      <w:pPr>
        <w:ind w:left="170"/>
        <w:pBdr>
          <w:left w:val="single" w:sz="18" w:space="4" w:color="1F3864"/>
        </w:pBdr>
        <w:shd w:val="clear" w:fill="F2F5FA"/>
      </w:pPr>
      <w:r>
        <w:rPr>
          <w:b w:val="0"/>
        </w:rPr>
        <w:t>[00:15:26.160] 即呢，对这位先生来讲，就是他不会生起那个结。那其他人呢，可能就会生起那个结。那那个不会生起那个结的人呢，他就是（超越了它），他就不需要（对）治（它）了。所以你就挺好的，那（既然）不给（自己造作）烦恼，那（就）不需要（去）对治。</w:t>
      </w:r>
    </w:p>
    <w:p>
      <w:pPr>
        <w:ind w:left="170"/>
        <w:pBdr>
          <w:left w:val="single" w:sz="18" w:space="4" w:color="1F3864"/>
        </w:pBdr>
        <w:shd w:val="clear" w:fill="F2F5FA"/>
      </w:pPr>
      <w:r>
        <w:rPr>
          <w:b w:val="0"/>
        </w:rPr>
        <w:t>[00:15:55.200] 所以再给大家强调，就不管是（眼耳鼻舌身意）哪一处，就根尘对境的时候，我们要了知（它）——首先为什么会生起这个东西？因为你有（六）根，然后呢，有这六内（入）处，然后有外面的六尘，然后他们接触了，好，它就会产生这个（结）。这个（结）呢，是在六（根）门（心路）的过程里面产生。</w:t>
      </w:r>
    </w:p>
    <w:p>
      <w:r>
        <w:rPr>
          <w:b/>
          <w:color w:val="1F3864"/>
          <w:sz w:val="23"/>
        </w:rPr>
        <w:t>扩展二：深入讨论问题</w:t>
      </w:r>
    </w:p>
    <w:p>
      <w:pPr>
        <w:pStyle w:val="ListNumber"/>
      </w:pPr>
      <w:r>
        <w:rPr>
          <w:b w:val="0"/>
        </w:rPr>
        <w:t>材料②说"五蕴、五取蕴、十二处、十八界、四圣谛都是究竟法""若不实知一切、不遍知一切，人们绝对无法灭尽诸苦"。听完今晚的对照表，你更愿意用哪一份"清单"来观察自己的生活——五取蕴（往里看"我的"）、十二处（往外看"门上的抓取"）、还是四圣谛（看"苦与苦的止息"）？为什么？</w:t>
      </w:r>
    </w:p>
    <w:p>
      <w:pPr>
        <w:pStyle w:val="ListNumber"/>
      </w:pPr>
      <w:r>
        <w:rPr>
          <w:b w:val="0"/>
        </w:rPr>
        <w:t>材料①里"谷老师做梳理"的例子说：过去挨打的一幕，挨打的色身、感受、标记、情绪、识知，五样都被"取"着，所以"现在回想起来依然历历在目"。你有没有一件"想起来还是会咯噔"的旧事？今晚不展开讲故事，只问一个问题：那个"咯噔"，是谁在取着什么？（如果这个话题让你不舒服，随时可以只听不说，或在本周禅修练习里多停留一会儿。）</w:t>
      </w:r>
    </w:p>
    <w:p>
      <w:r>
        <w:rPr>
          <w:b/>
          <w:color w:val="1F3864"/>
          <w:sz w:val="23"/>
        </w:rPr>
        <w:t>扩展三：延伸小练习</w:t>
      </w:r>
    </w:p>
    <w:p>
      <w:pPr>
        <w:pStyle w:val="ListBullet"/>
      </w:pPr>
      <w:r>
        <w:rPr>
          <w:b/>
        </w:rPr>
        <w:t>"六个门"贴条</w:t>
      </w:r>
      <w:r>
        <w:rPr>
          <w:b w:val="0"/>
        </w:rPr>
        <w:t>：本周挑三个生活场景（如等电梯、吃饭、开会），在心里问一句"刚才哪个门在抓？"——眼睛想再看一眼手机？耳朵在等别人夸？意门在排练对话？只观察、只标记，不批评自己。（小提醒：它与本周作业的区别——作业是每天固定一个门记一行，这个小练习是把"哪个门"的敏感度带进白天的碎片时间。）</w:t>
      </w:r>
    </w:p>
    <w:p>
      <w:pPr>
        <w:pStyle w:val="ListBullet"/>
      </w:pPr>
      <w:r>
        <w:rPr>
          <w:b/>
        </w:rPr>
        <w:t>"控制实验"</w:t>
      </w:r>
      <w:r>
        <w:rPr>
          <w:b w:val="0"/>
        </w:rPr>
        <w:t>：材料③说"你如果觉得可以，那就试一试，连续试它几天"。挑一件你一直想用"控制"解决的事（比如逼自己早睡），认认真真控制三天，然后诚实记录：控制带来了什么？把记录带到下周——第8周讲四圣谛时正好用得上。</w:t>
      </w:r>
    </w:p>
    <w:p>
      <w:r>
        <w:rPr>
          <w:b/>
          <w:color w:val="1F3864"/>
          <w:sz w:val="23"/>
        </w:rPr>
        <w:t>扩展四：延伸素材</w:t>
      </w:r>
    </w:p>
    <w:p>
      <w:pPr>
        <w:pStyle w:val="ListBullet"/>
      </w:pPr>
      <w:r>
        <w:rPr>
          <w:b/>
        </w:rPr>
        <w:t>常见提问速答</w:t>
      </w:r>
      <w:r>
        <w:rPr>
          <w:b w:val="0"/>
        </w:rPr>
        <w:t>：若有人问"五蕴和五取蕴到底差在哪"——原文说了："五取蕴可以成为执取的目标或者它们会组成被执取的目标"；对凡夫来说，五蕴都是被执取的，所以基本可以画等号。若有人问"十二处和十八界差在哪"——"把十二处的意处分成七个识界，即得十八界"。若有人问"十种结具体怎么断"——材料①说"结是什么？结是烦恼，有十种结，后面再细讲"，190讲的续讲（191讲）才逐结展开，今晚认出一个门就是收获。若有人问"蚯蚓、天生闻不到气味是真的吗"——这是课堂举例，说的是"潜藏在底层的爱憎会影响果报"，主持人不展开因果细节，也不把任何人的状况对号入座。若有人问"是不是不能爱孩子了"——原文说的是"孩子是'我的'"这个抓取带来苦，爱与抓取是两回事；主持人不下家庭教育判断，拉回问题③"控制无效"的自我观察即可。</w:t>
      </w:r>
    </w:p>
    <w:p>
      <w:pPr>
        <w:pStyle w:val="ListBullet"/>
      </w:pPr>
      <w:r>
        <w:rPr>
          <w:b/>
        </w:rPr>
        <w:t>与第8周的衔接</w:t>
      </w:r>
      <w:r>
        <w:rPr>
          <w:b w:val="0"/>
        </w:rPr>
        <w:t>：本周把"抓取的对象"（五取蕴、十二处）看清了，下周收官——"四圣谛与四念处整合实修"：苦集灭道怎么把八周的功夫串成一条路、不同根性的人怎么选自己的下手处。请大家把这两周记的"结观察"和"控制实验"带来，收官课上要用的。</w:t>
      </w:r>
    </w:p>
    <w:p>
      <w:r>
        <w:rPr>
          <w:b/>
          <w:color w:val="1F3864"/>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我们的最后一周——"四圣谛与四念处整合实修"（系列收官）。为什么八周要收在四圣谛？因为今晚我们已经拿到了全部零件：盖是苦的样子，渴爱与抓取是苦的来源，觉支与念处是道，而"结的止息"就是灭——下周佛陀亲自把它们串成一条路（苦、集、灭、道），还要回答一个实操问题：不同性格的人，从哪个念处下手最快？我们还会一起回望这八周。请带上你的"结观察"记录——收官课的讨论素材就是它。</w:t>
      </w:r>
    </w:p>
    <w:p>
      <w:pPr>
        <w:pStyle w:val="ListNumber"/>
      </w:pPr>
      <w:r>
        <w:rPr>
          <w:b/>
        </w:rPr>
        <w:t>本周作业</w:t>
      </w:r>
      <w:r>
        <w:rPr>
          <w:b w:val="0"/>
        </w:rPr>
        <w:t>：</w:t>
      </w:r>
    </w:p>
    <w:p>
      <w:r>
        <w:rPr>
          <w:b w:val="0"/>
        </w:rPr>
        <w:t xml:space="preserve">   - 每天挑一个感官门做"结观察"，只记一行——"什么门＋什么所缘＋生起什么反应"；睡前说一句"如实自然，来什么接什么"。</w:t>
      </w:r>
    </w:p>
    <w:p>
      <w:r>
        <w:rPr>
          <w:b w:val="0"/>
        </w:rPr>
        <w:t xml:space="preserve">   - 小提示：不求每天都有"咯噔"。没有，就记"今天六个门都风平浪静"——这也是如实。</w:t>
      </w:r>
    </w:p>
    <w:p>
      <w:r>
        <w:rPr>
          <w:b w:val="0"/>
        </w:rPr>
        <w:t xml:space="preserve">   - 进阶（可选）：做一次"控制实验"（扩展三），把结果带到下周收官课。</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名相密集周（本周最重要的一条）</w:t>
      </w:r>
      <w:r>
        <w:rPr>
          <w:b w:val="0"/>
        </w:rPr>
        <w:t>：五蕴、五取蕴、十二处、十八界、十种结、名色法、四究竟法……主持人</w:t>
      </w:r>
      <w:r>
        <w:rPr>
          <w:b/>
        </w:rPr>
        <w:t>无需逐词讲清</w:t>
      </w:r>
      <w:r>
        <w:rPr>
          <w:b w:val="0"/>
        </w:rPr>
        <w:t>，让原文自己说话——原文里连尊者都说"结是什么？结是烦恼，有十种结，后面再细讲"。有人问术语，用扩展四的"速答"一句话带过，或者干脆说："这个词我们下周收官回头看它，先记下来。"绝对不要现场开阿毗达摩课——一旦开始解释，共读就变成讲课，冷场的是你自己。</w:t>
      </w:r>
    </w:p>
    <w:p>
      <w:pPr>
        <w:pStyle w:val="ListBullet"/>
      </w:pPr>
      <w:r>
        <w:rPr>
          <w:b/>
        </w:rPr>
        <w:t>讨论聚焦"我在哪个门上最容易抓取"</w:t>
      </w:r>
      <w:r>
        <w:rPr>
          <w:b w:val="0"/>
        </w:rPr>
        <w:t>：主题讨论只朝这个方向引导。认领自己的门是自我观察，不是自我批判；分享一律自愿——有人只说"我还在看"，也说"好，听着也很好"；主持人不点名称赞"你觉察力真强"，也不追问"那你是不是贪欲比较重"；不给任何人贴标签（"你就是瞋心重"这类话不可以说，也请委婉示意组员之间互相不做）。</w:t>
      </w:r>
    </w:p>
    <w:p>
      <w:pPr>
        <w:pStyle w:val="ListBullet"/>
      </w:pPr>
      <w:r>
        <w:rPr>
          <w:b/>
        </w:rPr>
        <w:t>材料①个人疗愈例子的分寸</w:t>
      </w:r>
      <w:r>
        <w:rPr>
          <w:b w:val="0"/>
        </w:rPr>
        <w:t>："下午和谷老师做梳理……小学时期被学校老师打了两耳光"是禅修营</w:t>
      </w:r>
      <w:r>
        <w:rPr>
          <w:b/>
        </w:rPr>
        <w:t>个别指导语境</w:t>
      </w:r>
      <w:r>
        <w:rPr>
          <w:b w:val="0"/>
        </w:rPr>
        <w:t>的疗愈案例。主持人不引导组员回忆创伤、不做任何"梳理／回溯"练习、不对号入座；若有人被勾起情绪，提供与本周禅修练习相同的慈心出口（在心里念一句祝愿、可以原地静坐或暂离），不追问原因，回来后自然接续环节。</w:t>
      </w:r>
    </w:p>
    <w:p>
      <w:pPr>
        <w:pStyle w:val="ListBullet"/>
      </w:pPr>
      <w:r>
        <w:rPr>
          <w:b/>
        </w:rPr>
        <w:t>深修内容的边界</w:t>
      </w:r>
      <w:r>
        <w:rPr>
          <w:b w:val="0"/>
        </w:rPr>
        <w:t>：材料①的"三阶段观法"（四界差别、色聚、心所依处、结生心、缘起观照）与"了知眼，了知色"的净色观察，属于止观体系的深修内容——本读书会只作"地图"了解，</w:t>
      </w:r>
      <w:r>
        <w:rPr>
          <w:b/>
        </w:rPr>
        <w:t>不引导实修</w:t>
      </w:r>
      <w:r>
        <w:rPr>
          <w:b w:val="0"/>
        </w:rPr>
        <w:t>。原文自己已划了边界："这里不是在讲名色分别智，不作详细解释""修到观智时，要在贤明老师的指导下修习"。有人想学，一句话："这是止观禅修营的课程，我们今晚只认地图。"</w:t>
      </w:r>
    </w:p>
    <w:p>
      <w:pPr>
        <w:pStyle w:val="ListBullet"/>
      </w:pPr>
      <w:r>
        <w:rPr>
          <w:b/>
        </w:rPr>
        <w:t>"控制无用"可能被听成"躺平"</w:t>
      </w:r>
      <w:r>
        <w:rPr>
          <w:b w:val="0"/>
        </w:rPr>
        <w:t>：材料③说"控制是不可能给（修行）带来进步"，有组员会听成"那就什么都不做了"。把原文的刻度摆出来：尊者给的替代品不是放弃，而是"建立如实自然、轻松、快乐的新习气"＋"用善的所缘替换杂乱的所缘"（三十二身分、四念处、慈心悲心）＋舍觉支"把自己交出去，交给法"——交出去不是摆烂，是把用力过猛的那只手松开。</w:t>
      </w:r>
    </w:p>
    <w:p>
      <w:pPr>
        <w:pStyle w:val="ListBullet"/>
      </w:pPr>
      <w:r>
        <w:rPr>
          <w:b/>
        </w:rPr>
        <w:t>材料性质与转写讹误</w:t>
      </w:r>
      <w:r>
        <w:rPr>
          <w:b w:val="0"/>
        </w:rPr>
        <w:t>：材料①②为课件文字（知识库整理返回，带 [generated, not original text] 标注，无时间码）；材料③为录音转写（依据录音转写整理，已校对明显同音错字）。转写讹误较多但已逐处校正并在（ ）内注明（如"内力用图和外力用图"读作"内处和外处"、"三上旬和三不上旬"读作"三善寻和三不善寻"、"喷会结"读作瞋恚结、"内心系"读作内心戏、"绩效"读作习气、"气血之道"读作七觉支），朗读时按正常词读即可，不必纠正也不必解释；时间码与（ ）注记跳过不念。几个无法可靠校订的片段未进入共读（完整备查于《第7周_素材照录.md》）。</w:t>
      </w:r>
    </w:p>
    <w:p>
      <w:pPr>
        <w:pStyle w:val="ListBullet"/>
      </w:pPr>
      <w:r>
        <w:rPr>
          <w:b/>
        </w:rPr>
        <w:t>课堂语境例句照读即可</w:t>
      </w:r>
      <w:r>
        <w:rPr>
          <w:b w:val="0"/>
        </w:rPr>
        <w:t>：材料①"小心变蚯蚓""不会闭着眼睛供佛"是课堂幽默；材料③"宁搅三江水，不动道人心"是俗语、"计数器没什么好计，计什么数呢？有毛病吗"是禅堂训话口吻——均照读不展开，读到时停一拍给大家笑的时间；主持人不模仿训话、不点名任何在场的人。</w:t>
      </w:r>
    </w:p>
    <w:p>
      <w:pPr>
        <w:pStyle w:val="ListBullet"/>
      </w:pPr>
      <w:r>
        <w:rPr>
          <w:b/>
        </w:rPr>
        <w:t>上周预告的衔接</w:t>
      </w:r>
      <w:r>
        <w:rPr>
          <w:b w:val="0"/>
        </w:rPr>
        <w:t>：第6周结尾我们预告过"下周看观察的对象本身"，并且材料③◈段（舍觉支"抓取控制是习性""把自己交出去"）正是第6周"不干涉的旁观心""平衡五根"的延续——若组员说"上周的旁观这周听懂了"，正好印证：觉支是方法，蕴与处是对象，两晚合起来才是完整的"法念处"。</w:t>
      </w:r>
    </w:p>
    <w:p>
      <w:pPr>
        <w:pStyle w:val="ListBullet"/>
      </w:pPr>
      <w:r>
        <w:rPr>
          <w:b/>
        </w:rPr>
        <w:t>四圣谛的边界（查重/分工边界，勿越界）</w:t>
      </w:r>
      <w:r>
        <w:rPr>
          <w:b w:val="0"/>
        </w:rPr>
        <w:t>：材料②"（八）四圣谛"本周只取</w:t>
      </w:r>
      <w:r>
        <w:rPr>
          <w:b/>
        </w:rPr>
        <w:t>定义与对应关系</w:t>
      </w:r>
      <w:r>
        <w:rPr>
          <w:b w:val="0"/>
        </w:rPr>
        <w:t>（苦圣谛＝五取蕴等三世间地一切法、集圣谛＝渴爱、灭圣谛＝涅槃、道圣谛＝八道分），服务"体系对应"；"怨憎会、所求不得"等展开与"四圣谛、八正道于生活中的运用"整节，归第8周与读书会08。有人追问就答："下周收官整一讲都是它。"</w:t>
      </w:r>
    </w:p>
    <w:p>
      <w:pPr>
        <w:pStyle w:val="ListBullet"/>
      </w:pPr>
      <w:r>
        <w:rPr>
          <w:b/>
        </w:rPr>
        <w:t>时间不够时的取舍顺序（记住这个优先级）</w:t>
      </w:r>
      <w:r>
        <w:rPr>
          <w:b w:val="0"/>
        </w:rPr>
        <w:t>：先砍材料①两个◈大段（"三阶段观法""了知眼，了知色"）；再砍材料②◈"十八界"段与材料③◈"舍觉支"段。</w:t>
      </w:r>
      <w:r>
        <w:rPr>
          <w:b/>
        </w:rPr>
        <w:t>不砍</w:t>
      </w:r>
      <w:r>
        <w:rPr>
          <w:b w:val="0"/>
        </w:rPr>
        <w:t>材料①"（一）何谓五取蕴"、材料③"骂我的声音"与"控制无用"两段——这是本周的"心脏"，砍了今晚就只剩名词了。</w:t>
      </w:r>
    </w:p>
    <w:p>
      <w:pPr>
        <w:pStyle w:val="ListBullet"/>
      </w:pPr>
      <w:r>
        <w:rPr>
          <w:b/>
        </w:rPr>
        <w:t>声音与节奏</w:t>
      </w:r>
      <w:r>
        <w:rPr>
          <w:b w:val="0"/>
        </w:rPr>
        <w:t>：材料③为口语转写，朗读宜慢、按语义断句；"内心戏""控制是不可能给（修行）带来进步的""把自己交出去——什么交出去？交给法"等句后停一拍；主持人不点名问"你是不是这样"。</w:t>
      </w:r>
    </w:p>
    <w:p>
      <w:pPr>
        <w:pStyle w:val="ListBullet"/>
      </w:pPr>
      <w:r>
        <w:rPr>
          <w:b/>
        </w:rPr>
        <w:t>与素材照录的一致性</w:t>
      </w:r>
      <w:r>
        <w:rPr>
          <w:b w:val="0"/>
        </w:rPr>
        <w:t>：主持人版共读原文与《读书会07素材/第7周_素材照录.md》各「进入共读」节段逐字一致（均出自知识库fetch返回，带 [generated, not original text] 标注）；qa终检可用照录文件对读核对——锚点"五取蕴"与"十二处"属材料①、②（课件），"内心戏／控制无用"属材料③（禅修营26讲），勿错置。</w:t>
      </w:r>
    </w:p>
    <w:p>
      <w:pPr>
        <w:pStyle w:val="ListBullet"/>
      </w:pPr>
      <w:r>
        <w:rPr>
          <w:b/>
        </w:rPr>
        <w:t>作业期待管理</w:t>
      </w:r>
      <w:r>
        <w:rPr>
          <w:b w:val="0"/>
        </w:rPr>
        <w:t>：有人一周只记了两行——回应："想起来一下，都是练习。"不评价、不加码；"结观察"没有标准格式，一行字、一个词、一句"今天没咯噔"，都算完成。</w:t>
      </w:r>
    </w:p>
    <w:p>
      <w:pPr>
        <w:pStyle w:val="ListBullet"/>
      </w:pPr>
      <w:r>
        <w:rPr>
          <w:b/>
        </w:rPr>
        <w:t>学员版说明</w:t>
      </w:r>
      <w:r>
        <w:rPr>
          <w:b w:val="0"/>
        </w:rPr>
        <w:t>：学员版由脚本从本文件自动生成（共读原文逐字一致），学员拿到的版本没有本节与"主持人速览""时间弹性指南"，主持人口头转述这几块的关键点即可。</w:t>
      </w:r>
    </w:p>
    <w:p>
      <w:pPr>
        <w:pStyle w:val="ListBullet"/>
      </w:pPr>
      <w:r>
        <w:rPr>
          <w:b/>
        </w:rPr>
        <w:t>延伸阅读的使用</w:t>
      </w:r>
      <w:r>
        <w:rPr>
          <w:b w:val="0"/>
        </w:rPr>
        <w:t>：学员版末尾附本周延伸资源表（190讲同讲音声版＋190讲共修版PDF，标题/类型/media_id/打开方式），主持人对照即可；因知识库临时链接会过期，本轮文档一律不放链接，需要原文时按"打开方式"到ima知识库搜索即可。</w:t>
      </w:r>
    </w:p>
    <w:p/>
    <w:p>
      <w:r>
        <w:rPr>
          <w:b/>
          <w:color w:val="1F3864"/>
          <w:sz w:val="23"/>
        </w:rPr>
        <w:t>📚 延伸阅读（本周资源一览；学员版文末附同表）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标题</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打开方式</w:t>
            </w:r>
          </w:p>
        </w:tc>
      </w:tr>
      <w:tr>
        <w:tc>
          <w:tcPr>
            <w:tcW w:type="dxa" w:w="2409"/>
          </w:tcPr>
          <w:p>
            <w:r>
              <w:rPr>
                <w:sz w:val="18"/>
              </w:rPr>
            </w:r>
            <w:r>
              <w:rPr>
                <w:b w:val="0"/>
                <w:sz w:val="18"/>
              </w:rPr>
              <w:t>《190讲-摄集-摄菩提分-法念处-五取蕴&amp;十二处1-古源尊者-20220120》（与材料①课件同讲的音声版，可听尊者现场讲授五取蕴与十二处）</w:t>
            </w:r>
          </w:p>
        </w:tc>
        <w:tc>
          <w:tcPr>
            <w:tcW w:type="dxa" w:w="2409"/>
          </w:tcPr>
          <w:p>
            <w:r>
              <w:rPr>
                <w:sz w:val="18"/>
              </w:rPr>
            </w:r>
            <w:r>
              <w:rPr>
                <w:b w:val="0"/>
                <w:sz w:val="18"/>
              </w:rPr>
              <w:t>音声</w:t>
            </w:r>
          </w:p>
        </w:tc>
        <w:tc>
          <w:tcPr>
            <w:tcW w:type="dxa" w:w="2409"/>
          </w:tcPr>
          <w:p>
            <w:r>
              <w:rPr>
                <w:sz w:val="18"/>
              </w:rPr>
            </w:r>
            <w:r>
              <w:rPr>
                <w:b w:val="0"/>
                <w:sz w:val="18"/>
              </w:rPr>
              <w:t>soundrecording_d0dd1c0cd17209afe241ece24bf6b7b4_4e22f0a73687487f99113404bae82c2f7439961422831605</w:t>
            </w:r>
          </w:p>
        </w:tc>
        <w:tc>
          <w:tcPr>
            <w:tcW w:type="dxa" w:w="2409"/>
          </w:tcPr>
          <w:p>
            <w:r>
              <w:rPr>
                <w:sz w:val="18"/>
              </w:rPr>
            </w:r>
            <w:r>
              <w:rPr>
                <w:b w:val="0"/>
                <w:sz w:val="18"/>
              </w:rPr>
              <w:t>ima知识库搜索「190讲 五取蕴 十二处1」</w:t>
            </w:r>
          </w:p>
        </w:tc>
      </w:tr>
      <w:tr>
        <w:tc>
          <w:tcPr>
            <w:tcW w:type="dxa" w:w="2409"/>
            <w:shd w:val="clear" w:fill="F2F5FA"/>
          </w:tcPr>
          <w:p>
            <w:r>
              <w:rPr>
                <w:sz w:val="18"/>
              </w:rPr>
            </w:r>
            <w:r>
              <w:rPr>
                <w:b w:val="0"/>
                <w:sz w:val="18"/>
              </w:rPr>
              <w:t>《190讲-摄集-摄菩提分-法念处-五取蕴&amp;十二处1（共修版）PDF》（与材料①课件同讲的共修版课件，可对照阅读）</w:t>
            </w:r>
          </w:p>
        </w:tc>
        <w:tc>
          <w:tcPr>
            <w:tcW w:type="dxa" w:w="2409"/>
            <w:shd w:val="clear" w:fill="F2F5FA"/>
          </w:tcPr>
          <w:p>
            <w:r>
              <w:rPr>
                <w:sz w:val="18"/>
              </w:rPr>
            </w:r>
            <w:r>
              <w:rPr>
                <w:b w:val="0"/>
                <w:sz w:val="18"/>
              </w:rPr>
              <w:t>pdf（共修版课件）</w:t>
            </w:r>
          </w:p>
        </w:tc>
        <w:tc>
          <w:tcPr>
            <w:tcW w:type="dxa" w:w="2409"/>
            <w:shd w:val="clear" w:fill="F2F5FA"/>
          </w:tcPr>
          <w:p>
            <w:r>
              <w:rPr>
                <w:sz w:val="18"/>
              </w:rPr>
            </w:r>
            <w:r>
              <w:rPr>
                <w:b w:val="0"/>
                <w:sz w:val="18"/>
              </w:rPr>
              <w:t>pdf_d0dd1c0cd17209afe241ece24bf6b7b4_9e8a58f6c0699fff560db0a3b471fc7f7439961422831605</w:t>
            </w:r>
          </w:p>
        </w:tc>
        <w:tc>
          <w:tcPr>
            <w:tcW w:type="dxa" w:w="2409"/>
            <w:shd w:val="clear" w:fill="F2F5FA"/>
          </w:tcPr>
          <w:p>
            <w:r>
              <w:rPr>
                <w:sz w:val="18"/>
              </w:rPr>
            </w:r>
            <w:r>
              <w:rPr>
                <w:b w:val="0"/>
                <w:sz w:val="18"/>
              </w:rPr>
              <w:t>ima知识库搜索「190讲 共修版 五取蕴 十二处」</w:t>
            </w:r>
          </w:p>
        </w:tc>
      </w:tr>
    </w:tbl>
    <w:p/>
    <w:p>
      <w:pPr>
        <w:ind w:left="170"/>
        <w:pBdr>
          <w:left w:val="single" w:sz="18" w:space="4" w:color="1F3864"/>
        </w:pBdr>
        <w:shd w:val="clear" w:fill="F2F5FA"/>
      </w:pPr>
      <w:r>
        <w:rPr>
          <w:b w:val="0"/>
        </w:rPr>
        <w:t xml:space="preserve">📚 </w:t>
      </w:r>
      <w:r>
        <w:rPr>
          <w:b/>
        </w:rPr>
        <w:t>下一份文档</w:t>
      </w:r>
      <w:r>
        <w:rPr>
          <w:b w:val="0"/>
        </w:rPr>
        <w:t>：第8周_四圣谛与四念处整合实修_主持人版.md</w:t>
      </w:r>
    </w:p>
    <w:p>
      <w:r>
        <w:rPr>
          <w:b w:val="0"/>
        </w:rPr>
        <w:t>开场提示：欢迎回到四念处——上周装齐了七觉支、学会了平衡五根，今晚看"观察的对象本身"：五取蕴（"我的"从哪来）与十二处（六扇门上生十种结）。今晚名相多，主持人不用讲清，让原文自己说话；讨论聚焦"我在哪个门上最容易抓取"，分享自愿、不评判。</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读书会07 · 第7周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