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第8周：心路过程在修行中的应用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分钟。本周是八周的收束，也是最容易变成"结算成绩"的一周——请先立一个基调：</w:t>
      </w:r>
      <w:r>
        <w:rPr>
          <w:rFonts w:ascii="Times New Roman" w:hAnsi="Times New Roman" w:eastAsia="宋体"/>
          <w:b/>
          <w:color w:val="222222"/>
          <w:sz w:val="20"/>
        </w:rPr>
        <w:t>这周不是来检查你做到了多少，是把这七周的地图合起来用一次；练的不是"永不失手"，是"越来越早地看见、越来越快地回来"。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4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加3分钟慈心散播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加5分钟慈心散播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保持（含八周小结）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路过程不是一张表，而是此刻正在发生的事——世间五种自然律里，"心的定律"说的就是它；修行只有两把钥匙：守护根门（知道门开了、不轻易放行）与如理作意（放行时换一副眼光）。所缘必然撞门，心路必然生起；我们能练的，是不让它一路滑到不善速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八周学的心路过程，怎么真正落到修行里？"守护根门"到底守什么？"如理作意"在心路的哪一拍起作用？"知道却做不到"的深层原因是什么、我们又该怎么办？日常可以怎样练习观察心路？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朗读学习资料——心路过程在修行中的应用（据知识库「古源尊者开示及上座部佛教资料」整理）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"五种自然律"的名称；并说明"心的定律"讲了哪几条（一个心识刹那只有一个心生起、刹那刹那生灭、无间相续、所缘清晰度决定心路长短）。②实践题：本周挑一个"入出息念"或"日常一境"的片刻（如坐下观呼吸五分钟），练习"守护根门＋如理作意"——当念头或声音撞进来时，</w:t>
            </w:r>
            <w:r>
              <w:rPr>
                <w:rFonts w:ascii="Times New Roman" w:hAnsi="Times New Roman" w:eastAsia="宋体"/>
                <w:b/>
                <w:sz w:val="19"/>
              </w:rPr>
              <w:t>先对它作意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（不迎不拒），再轻轻回到呼吸；记下你"回来"的时刻，</w:t>
            </w:r>
            <w:r>
              <w:rPr>
                <w:rFonts w:ascii="Times New Roman" w:hAnsi="Times New Roman" w:eastAsia="宋体"/>
                <w:b/>
                <w:sz w:val="19"/>
              </w:rPr>
              <w:t>只记"回来了"，不评判"为什么又跑了"</w:t>
            </w:r>
            <w:r>
              <w:rPr>
                <w:rFonts w:ascii="Times New Roman" w:hAnsi="Times New Roman" w:eastAsia="宋体"/>
                <w:b w:val="0"/>
                <w:sz w:val="19"/>
              </w:rPr>
              <w:t>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心路过程在修行中的应用（8W8）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一、世间五种定律（＝五种自然律，《法聚论》义注·《殊胜义注》）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时节定律（utu-niyāma）：utu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即火界（温度、能量），规范一切没有生命现象的物质——无生命物质只有一种色聚：时节生色聚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种子定律（bīja-niyāma）：种瓜得瓜，规范动植物的遗传、成长与再生——开的花、结的果与上代一样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业的定律（kamma-niyāma）：思即是业，造善不善必感相应果报，自作自受；每个生命都是独立的名色相续流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心的定律（citta-niyāma）：心的运作规则（详见下条）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法的定律（dhamma-niyāma）：唯有佛陀的教法中才有——成佛、菩萨授记、道心果心生起等；前二者规范物质，后三者属生命领域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二、心的定律（四条为主，另两条作补充）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一个心识刹那只有一个心生起（一时无二心：不能同时看与听）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心是刹那刹那生灭的：前心灭，后心立即生起，无间相续（无间缘·等无间缘）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心路有定法：三十一界的生命皆如此，五门心路、意门心路都一定是这样的次序，不因人或因缘不同而紊乱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所缘的清晰度决定心路的长短：极大所缘才能跑完整条，微弱时只到有分波动一下；有分心在每个心路之间连接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三、心相续流图：离路心与心路交替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前一生→死→结生→有分→心路过程→临死心路→死→结生→后一生；一期生命以结生心为第一心，中间由有分心连接，从未断过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四、从六个面向分析心（《摄阿毗达摩义论》摄杂分别品）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依处（五净色·心所依处）·所缘（五所缘·法所缘：21色／心／心所／涅槃／概念）·受（苦乐忧悦舍）·因（无因·一因·二因·三因）·作用（离路心·路心）·门（五门·意门·离门；意门即"转向之前的有分"）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五、修行两把钥匙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守护根门（弥兰达王）：不是闭眼不看，是"看得清楚而不被牵走"——不取于相、不取随相；从心路看，真正防护与否取决于速行是善或不善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如理作意：在五门心路的"确定"或意门心路的"意门转向"处起作用（由胜解心所执行）；不是当下临时抱佛脚，而是过去养成的习惯——有无正见、是否持戒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日常两动作：入出息念（只记"回来了"的次数）＋日常一境（知道所缘→知道心里的反应→选择不跟着走，一天2—3次）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心路过程不是一张表，是此刻正在发生的事</w:t>
      </w:r>
      <w:r>
        <w:rPr>
          <w:rFonts w:ascii="Times New Roman" w:hAnsi="Times New Roman" w:eastAsia="宋体"/>
          <w:b w:val="0"/>
          <w:sz w:val="21"/>
        </w:rPr>
        <w:t>——所缘一撞进六门，心路必然生起，一串一串刹那生灭；这就是"心的定律"。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世间五种自然律</w:t>
      </w:r>
      <w:r>
        <w:rPr>
          <w:rFonts w:ascii="Times New Roman" w:hAnsi="Times New Roman" w:eastAsia="宋体"/>
          <w:b w:val="0"/>
          <w:sz w:val="21"/>
        </w:rPr>
        <w:t>——时节、种子、业、心、法。前两者规范物质、后三者属生命领域，法（如成佛、道心果心生起）唯有佛陀的教法中才有。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心的定律讲四条</w:t>
      </w:r>
      <w:r>
        <w:rPr>
          <w:rFonts w:ascii="Times New Roman" w:hAnsi="Times New Roman" w:eastAsia="宋体"/>
          <w:b w:val="0"/>
          <w:sz w:val="21"/>
        </w:rPr>
        <w:t>——一个心识刹那只有一个心生起／心是刹那刹那生灭的／无间相续／所缘的清晰度决定心路的长短；另可补两句：有分心连接心路、五识只识别而意门才加工。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心相续流从未断过</w:t>
      </w:r>
      <w:r>
        <w:rPr>
          <w:rFonts w:ascii="Times New Roman" w:hAnsi="Times New Roman" w:eastAsia="宋体"/>
          <w:b w:val="0"/>
          <w:sz w:val="21"/>
        </w:rPr>
        <w:t>——死、结生、有分、心路、临死心路，周而复始；有分不是灵魂、不是真我，只是生命流安静时的"底"。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两把钥匙：守护根门＋如理作意</w:t>
      </w:r>
      <w:r>
        <w:rPr>
          <w:rFonts w:ascii="Times New Roman" w:hAnsi="Times New Roman" w:eastAsia="宋体"/>
          <w:b w:val="0"/>
          <w:sz w:val="21"/>
        </w:rPr>
        <w:t>——所缘撞门时，守护根门使心不一路滑到不善速行；在"确定"与"速行"之间，以如理作意换一副看待所缘的眼光。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守护根门不是"闭眼不看"</w:t>
      </w:r>
      <w:r>
        <w:rPr>
          <w:rFonts w:ascii="Times New Roman" w:hAnsi="Times New Roman" w:eastAsia="宋体"/>
          <w:b w:val="0"/>
          <w:sz w:val="21"/>
        </w:rPr>
        <w:t>——是"看得清楚而不被牵走"：不取于相、不取随相；六根皆然，而重点在防护意根。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"知道却做不到"是有原因的</w:t>
      </w:r>
      <w:r>
        <w:rPr>
          <w:rFonts w:ascii="Times New Roman" w:hAnsi="Times New Roman" w:eastAsia="宋体"/>
          <w:b w:val="0"/>
          <w:sz w:val="21"/>
        </w:rPr>
        <w:t>——心识刹那极快、一串心路前弱后强，所以修行不是"永不失手"，而是越来越早地看见、越来越快地回来；</w:t>
      </w:r>
      <w:r>
        <w:rPr>
          <w:rFonts w:ascii="Times New Roman" w:hAnsi="Times New Roman" w:eastAsia="宋体"/>
          <w:b/>
          <w:sz w:val="21"/>
        </w:rPr>
        <w:t>能事后觉察，也是进步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日常两个动作</w:t>
      </w:r>
      <w:r>
        <w:rPr>
          <w:rFonts w:ascii="Times New Roman" w:hAnsi="Times New Roman" w:eastAsia="宋体"/>
          <w:b w:val="0"/>
          <w:sz w:val="21"/>
        </w:rPr>
        <w:t>——入出息念（只记"回来了"）＋日常一境（一天挑2—3次：知道所缘、知道反应、选择不跟着走）。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心路过程在修行中的应用」（地图取自4周版第4周相应部分；内容源出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：八周下来，你对"一次心动"的看待，和第一次来时相比，哪一点不一样了？说一句就好。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八周的最后一次。这八周，我们一点一点画了一张"心的地图"；今天，我们要把它合起来用一次——就从你此刻的呼吸开始。你刚才有没有一个念头、一个声音撞进来？你知道它进来了吗？知道，就已经在门上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分钟内。本周要在开场就埋下三颗种子：一是"心路就是此刻正在发生的事"，二是"不苛责、事后觉察也是进步"，三是"八周不是结算成绩，是确认方向"。语气始终作邀请。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主持人：本段是八周的收束，把前面七周的结构，落成两个可以天天用的动作。请大家留意四处：①五种自然律与"心的定律"；②心相续流为什么从未断过；③守护根门到底守什么；④如理作意在哪一拍起作用。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，通篇是给人念的，不逐句解释。全篇共十四节：①从地图到路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②五种自然律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③时节定律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④种子定律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⑤业的定律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⑥心的定律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⑦法的定律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⑧心相续流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⑨从六个面向分析心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⑩第一把钥匙：守护根门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⑪第二把钥匙：如理作意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⑫为什么"知道却做不到"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⑬日常两个动作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⑭收束。⑥⑩⑪⑭是本段最核心的四处，请念得慢一点，必要时各停两秒。时间不够时，①②⑥⑩⑪⑭必读，③④⑤⑦⑨可摘读。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主持人操作：名相（心识刹那／有分／等无间缘／胜解心所／不取随相）用一句话白话点明即可，不展开学术；不逐条考名相。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原文材料①：★核心·朗读学习资料——心路过程在修行中的应用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8周·朗读学习资料——心路过程在修行中的应用》（据知识库《如来禅修学体系39-摄心分别1》《如来禅修学体系45-摄杂分别1》《第012讲-前行-五种规律_大脑与心的关系（共修版）》《阿毗达摩轻松谈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八周走到今天，我们已经把心路的"形"看完了：总说、五门、意门、离路心、十四种作用与所缘强弱、速行与业力，直到殊胜的道果心路。这一周，我们把这张地图合起来，落成两个动作。用一句话说：</w:t>
      </w:r>
      <w:r>
        <w:rPr>
          <w:rFonts w:ascii="Times New Roman" w:hAnsi="Times New Roman" w:eastAsia="宋体"/>
          <w:b/>
          <w:sz w:val="21"/>
        </w:rPr>
        <w:t>心路过程不是一张表，而是此刻正在发生的事；修行不在"挡住所缘"，而在"守护根门、如理作意"。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先记住一句安心语：</w:t>
      </w:r>
      <w:r>
        <w:rPr>
          <w:rFonts w:ascii="Times New Roman" w:hAnsi="Times New Roman" w:eastAsia="宋体"/>
          <w:b/>
          <w:sz w:val="21"/>
        </w:rPr>
        <w:t>知道却做不到，是有原因的，不是你的错。</w:t>
      </w:r>
      <w:r>
        <w:rPr>
          <w:rFonts w:ascii="Times New Roman" w:hAnsi="Times New Roman" w:eastAsia="宋体"/>
          <w:b w:val="0"/>
          <w:sz w:val="21"/>
        </w:rPr>
        <w:t>我们这周要学的，正是让"知道"和"动起来"这两层，慢慢接上线。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一、从地图到路：八周回头看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里，前六周像是"画地图"：心是什么、心路怎么转、五门与意门怎么分工、离路心怎么串起生命、十四种作用各管什么、所缘强弱如何决定心路长短。第七周开始，地图变成了"路"：我们知道真正造业的是速行那一拍，也知道道、果、神通、灭尽定都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这一周，我们要走最后一段：</w:t>
      </w:r>
      <w:r>
        <w:rPr>
          <w:rFonts w:ascii="Times New Roman" w:hAnsi="Times New Roman" w:eastAsia="宋体"/>
          <w:b/>
          <w:sz w:val="21"/>
        </w:rPr>
        <w:t>路怎么走，才走得回来。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不必回头背名相。你只需要带走一件东西：一张能用的图——所缘进门、心路生起、确定拍板、速行造业；而修行就在"确定"与"速行"之间那一道缝里。看清这道缝，八周所学就全活了。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二、五种自然律：佛法的"规律"眼光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先看这个世界的规律。《法聚论》的义注与《殊胜义注》都提到世间的五种定律，也叫五种自然律：时节的定律、种子的定律、业的定律、心的定律、法的定律。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这个说法很有意思：佛法不是把一切推给一位主宰，而是把世界看作"依法而转"。种子有种子之法，火有火之法，业有业之法，心有心之法。前两种规范物质，后三种属于生命领域，须依佛陀的教法去体证。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为什么修行要先知道这个？因为</w:t>
      </w:r>
      <w:r>
        <w:rPr>
          <w:rFonts w:ascii="Times New Roman" w:hAnsi="Times New Roman" w:eastAsia="宋体"/>
          <w:b/>
          <w:sz w:val="21"/>
        </w:rPr>
        <w:t>只有承认"有法则"，修行才可能。</w:t>
      </w:r>
      <w:r>
        <w:rPr>
          <w:rFonts w:ascii="Times New Roman" w:hAnsi="Times New Roman" w:eastAsia="宋体"/>
          <w:b w:val="0"/>
          <w:sz w:val="21"/>
        </w:rPr>
        <w:t>若一切随机，练也没用；正因为有定法，我们才知道该在哪个环节用功。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三、时节定律：火界造出物质世界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第一种，时节的定律。时节就是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utu，是火界的意思；菩提尊者把它译作"热的元素"。niyāma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是定律。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规范什么？规范一切没有生命现象的物质——宇宙、地球、星云等等。从阿毗达摩的语境讲，任何一种无生命的物质都只有一种色聚，叫时节生色聚：这些物质由火界产生，也由火界组成。火界也代表温度、能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所以冷热、风雨、季节更替、昼夜运转，乃至现代物理学与化学所研究的分子、原子、万有引力，都归在这一条里。听来很远，其实很近：天气一冷一热，我们的身体与心情就跟着变——那也是时节在起作用。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四、种子定律：种瓜得瓜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第二种，种子的定律。种子发芽生长之后，会开花、结果，而且开的花、结的果，与上一代一样。这就是种子定律：它规范动植物的遗传、成长与再生。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现代遗传学、基因科学，研究的正是这一块。人是父母所生，相貌、体质往往与上代相似；一颗种子长成大树，果还是那样的果。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这一条提醒我们一件事：</w:t>
      </w:r>
      <w:r>
        <w:rPr>
          <w:rFonts w:ascii="Times New Roman" w:hAnsi="Times New Roman" w:eastAsia="宋体"/>
          <w:b/>
          <w:sz w:val="21"/>
        </w:rPr>
        <w:t>"同类相续"是世界的基本样貌。</w:t>
      </w:r>
      <w:r>
        <w:rPr>
          <w:rFonts w:ascii="Times New Roman" w:hAnsi="Times New Roman" w:eastAsia="宋体"/>
          <w:b w:val="0"/>
          <w:sz w:val="21"/>
        </w:rPr>
        <w:t>心的世界也一样——重复什么，就长成什么。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五、业的定律：造什么因，得什么果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第三种，业的定律，又作业果法则：造不善业不可能带来好的结果，造善业也不可能带来不好的结果。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这里要说清"业"是什么：思即是业。身、语、意的善恶造作，都会留下力量，遇缘成熟。业是自作自受——每一个生命都是独立的名色相续流，谁造的谁承担，不能替代，也不会错记。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这一条既是安慰，也是提醒：安慰是"善不会白做"，提醒是"不善也不会白做"。而它最实用的地方在于：既然业依法则而转，我们就可以从"因"上用功，而不必在"果"上抱怨。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六、心的定律：一排心，一条河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第四条，心的定律——这一条与我们八周所学最贴近。它可以讲成四条。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第一条：</w:t>
      </w:r>
      <w:r>
        <w:rPr>
          <w:rFonts w:ascii="Times New Roman" w:hAnsi="Times New Roman" w:eastAsia="宋体"/>
          <w:b/>
          <w:sz w:val="21"/>
        </w:rPr>
        <w:t>一个心识刹那，只有一个心生起。</w:t>
      </w:r>
      <w:r>
        <w:rPr>
          <w:rFonts w:ascii="Times New Roman" w:hAnsi="Times New Roman" w:eastAsia="宋体"/>
          <w:b w:val="0"/>
          <w:sz w:val="21"/>
        </w:rPr>
        <w:t>一时无二心，一刹那顷皆无二心。你不可以同时看与听：听与看所取的所缘不一样，是不同门的心路。所以"一边刷手机一边听话"其实是一串快得看不清的切换，不是同时。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第二条：</w:t>
      </w:r>
      <w:r>
        <w:rPr>
          <w:rFonts w:ascii="Times New Roman" w:hAnsi="Times New Roman" w:eastAsia="宋体"/>
          <w:b/>
          <w:sz w:val="21"/>
        </w:rPr>
        <w:t>心是刹那刹那生灭的。</w:t>
      </w:r>
      <w:r>
        <w:rPr>
          <w:rFonts w:ascii="Times New Roman" w:hAnsi="Times New Roman" w:eastAsia="宋体"/>
          <w:b w:val="0"/>
          <w:sz w:val="21"/>
        </w:rPr>
        <w:t>前一个心灭去，下一个心立即生起，中间没有空隙。这叫无间缘或等无间缘。心生则有分之流断，心灭则沉入有分；有分如流水相续不断，诸心如波涛起伏不定。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第三条：</w:t>
      </w:r>
      <w:r>
        <w:rPr>
          <w:rFonts w:ascii="Times New Roman" w:hAnsi="Times New Roman" w:eastAsia="宋体"/>
          <w:b/>
          <w:sz w:val="21"/>
        </w:rPr>
        <w:t>心的生起是定法，不会紊乱。</w:t>
      </w:r>
      <w:r>
        <w:rPr>
          <w:rFonts w:ascii="Times New Roman" w:hAnsi="Times New Roman" w:eastAsia="宋体"/>
          <w:b w:val="0"/>
          <w:sz w:val="21"/>
        </w:rPr>
        <w:t>三十一界的生命都如此，不会因不同人而有异：五门心路一定是这样的状态，意门心路也一定是这样的状态。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第四条：</w:t>
      </w:r>
      <w:r>
        <w:rPr>
          <w:rFonts w:ascii="Times New Roman" w:hAnsi="Times New Roman" w:eastAsia="宋体"/>
          <w:b/>
          <w:sz w:val="21"/>
        </w:rPr>
        <w:t>所缘的清晰度，决定心路的长短。</w:t>
      </w:r>
      <w:r>
        <w:rPr>
          <w:rFonts w:ascii="Times New Roman" w:hAnsi="Times New Roman" w:eastAsia="宋体"/>
          <w:b w:val="0"/>
          <w:sz w:val="21"/>
        </w:rPr>
        <w:t>所缘极大、极清晰，心路才能从过去有分一路跑到彼所缘；所缘微弱，心路就短，甚至只有有分波动一下。所以很多念头本来就只是一闪而过，没看清很正常。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还可以补两句：</w:t>
      </w:r>
      <w:r>
        <w:rPr>
          <w:rFonts w:ascii="Times New Roman" w:hAnsi="Times New Roman" w:eastAsia="宋体"/>
          <w:b/>
          <w:sz w:val="21"/>
        </w:rPr>
        <w:t>有分心在每个心路之间连接</w:t>
      </w:r>
      <w:r>
        <w:rPr>
          <w:rFonts w:ascii="Times New Roman" w:hAnsi="Times New Roman" w:eastAsia="宋体"/>
          <w:b w:val="0"/>
          <w:sz w:val="21"/>
        </w:rPr>
        <w:t>——每个有分心只维持一个心识刹那，之后另一个心生起；离路心单个生起，不包含在任何心路里，只在两个心路之间起连接作用。</w:t>
      </w:r>
      <w:r>
        <w:rPr>
          <w:rFonts w:ascii="Times New Roman" w:hAnsi="Times New Roman" w:eastAsia="宋体"/>
          <w:b/>
          <w:sz w:val="21"/>
        </w:rPr>
        <w:t>五门识只识别，意门才加工</w:t>
      </w:r>
      <w:r>
        <w:rPr>
          <w:rFonts w:ascii="Times New Roman" w:hAnsi="Times New Roman" w:eastAsia="宋体"/>
          <w:b w:val="0"/>
          <w:sz w:val="21"/>
        </w:rPr>
        <w:t>——眼耳鼻舌身识只是识别五所缘，像照相机只取底色，不会加工；分析、判断、评价、概念化，得由意门心路来完成。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把四条合起来看：</w:t>
      </w:r>
      <w:r>
        <w:rPr>
          <w:rFonts w:ascii="Times New Roman" w:hAnsi="Times New Roman" w:eastAsia="宋体"/>
          <w:b/>
          <w:sz w:val="21"/>
        </w:rPr>
        <w:t>心的世界，是一条不会断的河。</w:t>
      </w:r>
      <w:r>
        <w:rPr>
          <w:rFonts w:ascii="Times New Roman" w:hAnsi="Times New Roman" w:eastAsia="宋体"/>
          <w:b w:val="0"/>
          <w:sz w:val="21"/>
        </w:rPr>
        <w:t>修行不是让河不流，而是学会在河边站住。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七、法的定律：只有佛陀的教法里才有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第五条，法的定律。这一条唯有在佛陀的教法中才有：比如成佛、菩萨授记、道心果心生起。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具体些说：诸佛都须经授记、必在人间出现；道心生起，果心随之而生，烦恼必断；证了入流果，最多不超过七生轮回。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为什么单列这一条？因为前四条是"世界本来如此"的规律，谁都看得见；而法的定律，是只有佛出世、只有教法住世时，才被说出来的那一部分。修行能走到出世间，靠的正是这一条。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八、心相续流：离路心与心路交替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把五条定律放回自己身上，就是"心相续流"。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期生命的第一心是结生心，它承接上一世的死亡心。结生心灭去之后，有分心相续生灭，维持心流不断。没有心路的时候，有分心如河水般持续流转；当所缘撞击根门，便生起五门或意门的心路过程——过去有分、波动、断、五识、领受、推度、确定、七个速行、两个彼所缘；心路之间，又由有分心连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到了生命尽头，死亡心生起；死亡心灭后，无间断地生起新一世的结生心，随业流转。如此周而复始：死、结生、有分、心路、临死心路、死……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所以生命不是一条被剪成几段的线，而是一条从未断过的相续之流。有分心不是灵魂、不是真我，它只是生命流安静时的"底"；看清这一点，才不会把"相续"听成"有一个不变的我"。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九、从六个面向分析心：六把分析的刀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《摄阿毗达摩义论》的摄杂分别品，把八十九种心从六个相关角度分门别类：受、因、作用、门、所缘、依处。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"受"分：苦受、乐受、忧受、悦受、舍受。依"因"分：无因心、一因心、二因心、三因心——贪瞋痴为不善根，无贪无瞋无痴为善根。依"作用"分：离路心与路心，也就是十四种作用。依"门"分：五门、意门、离门；《摄阿毗达摩义论》说，"意门是说转向之前的有分"。依"所缘"分：五所缘与法所缘——法所缘包括二十一种色、心、心所、涅槃与概念。依"依处"分：五净色与心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这六把刀，是给我们日常用的。多数人从"门"和"受"入手最可感：这个念头是从哪一门进来的？此刻是什么受？问这两句，心就已经回来了。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十、第一把钥匙：守护根门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现在到用功处。修行的下手处，就是"守护根门"与"如理作意"两把钥匙。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先看烦恼生起的固定轨迹：</w:t>
      </w:r>
      <w:r>
        <w:rPr>
          <w:rFonts w:ascii="Times New Roman" w:hAnsi="Times New Roman" w:eastAsia="宋体"/>
          <w:b/>
          <w:sz w:val="21"/>
        </w:rPr>
        <w:t>所缘经六根门接触我们→产生触受→若不加防护、不如理作意→生起贪、忧、诸恶不善法。</w:t>
      </w:r>
      <w:r>
        <w:rPr>
          <w:rFonts w:ascii="Times New Roman" w:hAnsi="Times New Roman" w:eastAsia="宋体"/>
          <w:b w:val="0"/>
          <w:sz w:val="21"/>
        </w:rPr>
        <w:t>佛陀的教法是："当眼看见颜色，不取于相，不取随相；若不防护眼根而住，则贪、忧、诸恶不善法便会流入。"六根皆然。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"不取于相"，是不分别所缘的美丑男女；"不取随相"，是不去判断它的细部特征。一看就分辨"这人好看"，接着想"他刚才那句话什么意思"，贪与瞋就从这里进来。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从心路看：有分、转向、确定这些位次，无所谓防护——它们只是认所缘。真正防护与否，取决于速行刹那生起的是善心还是不善心：有没有破戒、有没有失念、有没有无智、有没有无忍、有没有懈怠。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所以"守护根门"不是把门关上。有一个譬喻很好：城有四门，根门若没有守护，就像四门洞开，盗贼长驱直入；根门有守护，则整条心路——包括速行——都有守护。</w:t>
      </w:r>
      <w:r>
        <w:rPr>
          <w:rFonts w:ascii="Times New Roman" w:hAnsi="Times New Roman" w:eastAsia="宋体"/>
          <w:b/>
          <w:sz w:val="21"/>
        </w:rPr>
        <w:t>守护根门是看得清楚而不被牵走</w:t>
      </w:r>
      <w:r>
        <w:rPr>
          <w:rFonts w:ascii="Times New Roman" w:hAnsi="Times New Roman" w:eastAsia="宋体"/>
          <w:b w:val="0"/>
          <w:sz w:val="21"/>
        </w:rPr>
        <w:t>：知道有人来了，但不随便放行。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十一、第二把钥匙：如理作意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第二把钥匙，如理作意。守护根门能否落实，关键就在能不能如理作意。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要看清一点：能防护速行，在于如理作意或不如理作意；而这不是当下临时抱佛脚——它是过去养成的习惯，取决于我们有没有正见、是否持戒。平时怎么想，遇境就怎么作意。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如理作意主要发生在哪里？在五门心路的"确定心"，或意门心路的"意门转向心"，由胜解心所执行。这正是前面说的那道缝：确定拍板之后、速行动手之前。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开篇即讲："由于正确的态度，不善的心就不会出现，而只有善心会生起。"弥兰达王训练自己的心，立了八条，第七条是：当看到、听到、经验到感官目标时，遏制感官的冲动，以避免有害的思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怎么落实？面对可以回避的所缘，尽量减少接触——不良信息是烦恼的养分，根门守不好，烦恼便连绵不断；面对不可避免的所缘，就修"看只是看、听只是听"，以念守护，行处正知、无痴正知。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重在防护意根、守护心：五门只采集信息，让信息发酵生起烦恼的是意门。真正用功处在"缘受生爱"那里——触受俱生，避不开；但"缘受生爱"不是俱生的，可以在确定心、意门转向心之后下手。正念的防护与如理作意的防护，本来也分不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十二、为什么"知道却做不到"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到这里，很多人会有一个挫败："道理都懂了，可我还是老样子。"这件事要说清楚，因为它不是道德问题。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第一层，速度差。在弹指之间，超过一兆个心识生起和消失。"知道"是很慢的一层，"反应动起来"是极快的一层——慢的"知"追不上快的"动"，这是心识刹那的本性。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第二层，所缘铺天盖地。五门必然生起心路，意门也必然生起心路；环境不配合，是常态，不是例外。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第三层，习气靠重复养。经由重复练习来约束自己的心，不善的思维会渐渐减少；反过来，习气也正是被"重复"喂大的。既然是被重复喂大的，就靠重复来改，不靠一次性的决心。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所以修行的目标不是"永不失手"，而是：</w:t>
      </w:r>
      <w:r>
        <w:rPr>
          <w:rFonts w:ascii="Times New Roman" w:hAnsi="Times New Roman" w:eastAsia="宋体"/>
          <w:b/>
          <w:sz w:val="21"/>
        </w:rPr>
        <w:t>越来越早地看见，越来越快地回来。</w:t>
      </w:r>
      <w:r>
        <w:rPr>
          <w:rFonts w:ascii="Times New Roman" w:hAnsi="Times New Roman" w:eastAsia="宋体"/>
          <w:b w:val="0"/>
          <w:sz w:val="21"/>
        </w:rPr>
        <w:t>能事后觉察，也是进步——"回来的那一刻"，本身就是一串善速行。资料里还有一句很有力量的话：如果连缓慢变异的身体都可以改善，为什么不能驯服那快速改变、容易改善的心呢？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十三、日常两个动作：入出息念与日常一境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道理要落成动作，只两个。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动作一：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。每天固定一小段，五到十分钟，以呼吸为所缘，体会"知道呼吸—跑掉—回来"这一串意门心路的反复。记法很关键：</w:t>
      </w:r>
      <w:r>
        <w:rPr>
          <w:rFonts w:ascii="Times New Roman" w:hAnsi="Times New Roman" w:eastAsia="宋体"/>
          <w:b/>
          <w:sz w:val="21"/>
        </w:rPr>
        <w:t>只记"回来了"的次数</w:t>
      </w:r>
      <w:r>
        <w:rPr>
          <w:rFonts w:ascii="Times New Roman" w:hAnsi="Times New Roman" w:eastAsia="宋体"/>
          <w:b w:val="0"/>
          <w:sz w:val="21"/>
        </w:rPr>
        <w:t>，不记"跑掉"的次数拿来自责。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动作二：</w:t>
      </w:r>
      <w:r>
        <w:rPr>
          <w:rFonts w:ascii="Times New Roman" w:hAnsi="Times New Roman" w:eastAsia="宋体"/>
          <w:b/>
          <w:sz w:val="21"/>
        </w:rPr>
        <w:t>日常一境</w:t>
      </w:r>
      <w:r>
        <w:rPr>
          <w:rFonts w:ascii="Times New Roman" w:hAnsi="Times New Roman" w:eastAsia="宋体"/>
          <w:b w:val="0"/>
          <w:sz w:val="21"/>
        </w:rPr>
        <w:t>。一天挑两三次一个明显的所缘——听到一个刺耳的声音、看到一条让人心动的讯息。三步：①知道所缘（心路生起，正常）；②知道心里的反应（如理或不如理作意）；③选择不跟着走（不让它滑到不善速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不求多，求"一天两三次真的看见"。八周学的这张网，从今天开始，一天撒两三次。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十四、收束：看清心路，才知道在哪儿用功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最后，把这一周收成三句话。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心路就是此刻正在发生的事。</w:t>
      </w:r>
      <w:r>
        <w:rPr>
          <w:rFonts w:ascii="Times New Roman" w:hAnsi="Times New Roman" w:eastAsia="宋体"/>
          <w:b w:val="0"/>
          <w:sz w:val="21"/>
        </w:rPr>
        <w:t>所缘撞进六门，心路必然生起，一串一串刹那生灭；这是心的定律，不是谁的安排。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修行只有两把钥匙。</w:t>
      </w:r>
      <w:r>
        <w:rPr>
          <w:rFonts w:ascii="Times New Roman" w:hAnsi="Times New Roman" w:eastAsia="宋体"/>
          <w:b w:val="0"/>
          <w:sz w:val="21"/>
        </w:rPr>
        <w:t>守护根门，是知道门开了、不轻易放行；如理作意，是放行的时候换一副眼光。心路可以塑，靠的就是这两把钥匙的重复。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"知道却做不到"不苛责。</w:t>
      </w:r>
      <w:r>
        <w:rPr>
          <w:rFonts w:ascii="Times New Roman" w:hAnsi="Times New Roman" w:eastAsia="宋体"/>
          <w:b w:val="0"/>
          <w:sz w:val="21"/>
        </w:rPr>
        <w:t>知道追不上反应，是自然的；练的是越来越早地看见、越来越快地回来。能看见，就已经在参与。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八周的地图，今天合起来了。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——不在天边，不在来世，就在你此刻这一串心路的"确定"与"速行"之间。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八周里，哪一"周"的名相或画面，最后变成了你生活里真能用上的一句话？说说它是怎么从"书上"走到"今天"的。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资料说"在一个心识刹那，只有一个心生起，心是刹那刹那生灭的"。你有没有一个时刻，真实地感到"心一个接一个地变、你按不住它"？那时你是怎么面对的？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这八周你有没有过"道理都懂了，可我还是老样子"的感觉？那一刻，你是责备自己，还是允许自己慢慢来？只分享，不比较。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（备用）"守护根门"这四个字，你以前是怎么理解的？读完资料，有没有一点不一样？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：成员分享后只用中性回应——"谢谢你的分享""萨度""这句很诚实"。若有人滑向名相测验或进境比较，轻轻带回："今晚只说你那一件小事。"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听点一：有人说"八周了还这样，我没用"。</w:t>
      </w:r>
      <w:r>
        <w:rPr>
          <w:rFonts w:ascii="Times New Roman" w:hAnsi="Times New Roman" w:eastAsia="宋体"/>
          <w:b w:val="0"/>
          <w:sz w:val="21"/>
        </w:rPr>
        <w:t>——回应："能事后觉察，也是进步；修行不是永不失手，是越来越早地看见、越来越快地回来。"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听点二：有人把"守护根门"听成"什么都不能看、不能听"。</w:t>
      </w:r>
      <w:r>
        <w:rPr>
          <w:rFonts w:ascii="Times New Roman" w:hAnsi="Times New Roman" w:eastAsia="宋体"/>
          <w:b w:val="0"/>
          <w:sz w:val="21"/>
        </w:rPr>
        <w:t>——回应："守护根门是看得清楚而不被牵走，不是把眼睛闭起来。"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听点三：有人急着定一个很大的修行计划。</w:t>
      </w:r>
      <w:r>
        <w:rPr>
          <w:rFonts w:ascii="Times New Roman" w:hAnsi="Times New Roman" w:eastAsia="宋体"/>
          <w:b w:val="0"/>
          <w:sz w:val="21"/>
        </w:rPr>
        <w:t>——回应："计划越小越能长久；先做一天两次的'看见'。"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：主持人自己先说30秒——"我先来。昨天我在厨房，水龙头没关紧，那个滴答声一响，我心里先冒出'谁又没关'；过了两秒，我才听见那只是水声。"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："刚才大家把这八周和自己的心对了一遍；接下来三十五分钟，我们挑三个问题往深处走一步：八周的骨架、'知道却做不到'、以及接下来一周怎么练。"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："这一轮我们可以互相接话，但两条底线：只从自己的经验出发，不评判在场的人；答不出来也没关系，我们一起看资料。"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问题一（骨架）：这八周我们学了什么？以"观呼吸"为例，那一串心路是怎么走的？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资料提示：第一节——前六周画地图，第七、八周走路；第八节——心相续流：离路心与心路交替；第六节——所缘清晰度决定心路长短。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一位成员描述"坐下观呼吸、心跑掉、再回来"的过程，然后一起用论教"复盘"：所缘撞进门→有分波动→有分断→……→确定→速行×7→彼所缘→有分；若落在意门，则是波动、断、意门转向、七个速行、两个彼所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追问方向："当你说'心跑掉了'，这一串心路里，你看见的是哪一拍？"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再深化："为什么有时你完全没感觉到念头起来，它就过去了？"（提示：所缘不够清晰，心路短到只有有分波动一下——看不见，是正常的。）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这一串心路不是你"想"出来的，是它自己"流"出来的；修行就是在这条流上，加进"知道"这一拍。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问题二（"知道却做不到"＋两把钥匙）：为什么会"知道却做不到"？我们能做什么？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资料提示：第十二节——速度差、所缘铺天盖地、习气靠重复养；第十、十一节——守护根门与如理作意是同一件事的前后两拍。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引导方向：先承认"这是所有凡夫心的常态"，再一起找原因，最后落到两把钥匙：守护根门是"在门口不轻易放行"，如理作意是"放行时换一副眼光"。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追问方向："'守护根门'是'不看、不听'，还是'看得清楚而不被牵走'？"请成员各举一例。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再深化："如理作意在心路的哪一拍起作用？"（提示：五门心路的确定心、意门心路的意门转向心，由胜解心所执行。）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不苛责；不是压住反应，而是改变看待所缘的方式；不是永不失手，是越来越早看见、越来越快回来。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问题三（日常计划）：这一周，我们可以怎样把"观察心路"落到日常？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资料提示：第十三节——入出息念（只记"回来了"）与日常一境（三步、一天2—3次）；第九节——从六面向入手，多数人从"门"与"受"最可感。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引导方向：请每位成员说出一件"具体、可执行"的小事：不是"我要精进修行"，而是"我每天晚饭后坐五分钟，只听呼吸"。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追问方向："如果有一天没做到呢？"（提示：做不到也不用自责，明天再回来就好——这本身就是本周练的那件事。）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不求多，求"一天两三次真的看见"；计划越小越能长久，修行靠的是重复，不靠决心。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：用一句话收——"心路就是此刻这条河；两把钥匙：守护根门、如理作意；不苛责。"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【现象】"守护根门"和"如理作意"，你分得清它们各自作用在心路的哪一拍吗？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【影响】"知道却做不到"，在你自己的经验里最常卡在哪一环？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【应对】这一周，选一件日常小事（吃饭、走路），试着观察一遍它背后的心路。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八周走到今天，我们第一次把这七周学的东西，真正"合起来"用了一次。请把收获收成三句话。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心路过程不是一张表，是你此刻正在发生的事</w:t>
      </w:r>
      <w:r>
        <w:rPr>
          <w:rFonts w:ascii="Times New Roman" w:hAnsi="Times New Roman" w:eastAsia="宋体"/>
          <w:b w:val="0"/>
          <w:sz w:val="21"/>
        </w:rPr>
        <w:t>——所缘撞进六门，心路必然生起，一串一串刹那生灭；这，就是"心的定律"。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修行只有两把钥匙——守护根门与如理作意</w:t>
      </w:r>
      <w:r>
        <w:rPr>
          <w:rFonts w:ascii="Times New Roman" w:hAnsi="Times New Roman" w:eastAsia="宋体"/>
          <w:b w:val="0"/>
          <w:sz w:val="21"/>
        </w:rPr>
        <w:t>——守护根门是"知道门开了、不轻易放行"；如理作意是"放行的时候，换一副眼光"。心路可以塑，靠的就是这两把钥匙的重复。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"知道却做不到"不苛责</w:t>
      </w:r>
      <w:r>
        <w:rPr>
          <w:rFonts w:ascii="Times New Roman" w:hAnsi="Times New Roman" w:eastAsia="宋体"/>
          <w:b w:val="0"/>
          <w:sz w:val="21"/>
        </w:rPr>
        <w:t>——"知道"追不上"反应"，是自然的；练的是"越来越早地看见、越来越快地回来"。能看见，就已经在参与；事后觉察，也是进步。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八周回顾（主持人照读，可板书关键词）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第1周：心路过程总说——心路是"生命期间的整个识知过程"，依心的定法次第生起。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第2周：眼门十七心识刹那——3有分＋14路心，色所缘与净色同寿。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第3周：耳鼻舌身与共同模式——五门同构，只换所缘与识，差别在媒介。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第4周：意门心路与意门转向——确定心＝意门转向心，意门才是禅修的主力。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第5周：离路心——结生、有分、死是同一果报心的三种作用，串起生命相续。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第6周：十四种心识作用与所缘强弱——89心各就各位，所缘清晰度决定心路长短。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第7周：速行与业力、安止与道果心路——造业在速行×7，殊胜心路都从意门出。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第8周：心路过程在修行中的应用——守护根门＋如理作意，把地图落到生活。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这张表不是用来背的，是用来指路的：学员若在某周卡住，就指着它说一句"这一周讲的是结构，今天讲的是怎么用"。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——就在"确定"与"速行"之间。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一次观察：今天挑一次"所缘撞门"的片刻，看它是从哪一门进来的、心里起了什么受。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一个善巧：守护根门是"知道门开了"，如理作意是"换一副眼光"；两把钥匙，一天用两三次。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作业一（全员）：写出"五种自然律"的名称，并说明"心的定律"讲了哪几条。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作业二（自愿）：本周挑一个入出息念或日常一境的片刻，练"守护根门＋如理作意"，只记"回来了"，不评判"为什么又跑了"。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八周共学圆满（末次小结，照读）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是读书会15《心路过程与心识作用》八周共学的圆满。八周以来，我们从"心路过程总说"出发，走过眼门的十七心识刹那、耳鼻舌身与共同模式、意门与意门转向、离路心的生命相续、十四种作用与所缘强弱、速行与业力、安止与道果心路，到今天终于落到实处——守护根门与如理作意。感谢每一位法友的相伴与认真：你们把这段"心的地图"，一寸一寸地走成了"自己的路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学法是因缘和合，能一起走完八周，是我们彼此难得的善缘。愿我们把这八周所学的法、所生的善，都回向给一切众生；也愿我们各自回到生活里，把那两把钥匙，用在自己的每一天、每一门、每一念。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（回向毕，轻声道一句"八周至此圆满，愿法义常随"，随后散会。）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不审判自己（本周第一提醒）</w:t>
      </w:r>
      <w:r>
        <w:rPr>
          <w:rFonts w:ascii="Times New Roman" w:hAnsi="Times New Roman" w:eastAsia="宋体"/>
          <w:b w:val="0"/>
          <w:sz w:val="21"/>
        </w:rPr>
        <w:t>：收束周最贴近"自我评价"——"八周我做到了多少"。请提前在心上挂一句：</w:t>
      </w:r>
      <w:r>
        <w:rPr>
          <w:rFonts w:ascii="Times New Roman" w:hAnsi="Times New Roman" w:eastAsia="宋体"/>
          <w:b/>
          <w:sz w:val="21"/>
        </w:rPr>
        <w:t>这场读书会的目的，不是结算成绩，而是确认方向。</w:t>
      </w:r>
      <w:r>
        <w:rPr>
          <w:rFonts w:ascii="Times New Roman" w:hAnsi="Times New Roman" w:eastAsia="宋体"/>
          <w:b w:val="0"/>
          <w:sz w:val="21"/>
        </w:rPr>
        <w:t>把"不苛责、事后觉察也是进步"反复说出来。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不把"守护根门"讲成压抑</w:t>
      </w:r>
      <w:r>
        <w:rPr>
          <w:rFonts w:ascii="Times New Roman" w:hAnsi="Times New Roman" w:eastAsia="宋体"/>
          <w:b w:val="0"/>
          <w:sz w:val="21"/>
        </w:rPr>
        <w:t>：守护根门不是"不看、不听、把心按死"，而是"知道所缘进来了、不被牵走"。遇此类误解，温和澄清一次即可，不展开。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不玄谈无常、无我、涅槃与前生</w:t>
      </w:r>
      <w:r>
        <w:rPr>
          <w:rFonts w:ascii="Times New Roman" w:hAnsi="Times New Roman" w:eastAsia="宋体"/>
          <w:b w:val="0"/>
          <w:sz w:val="21"/>
        </w:rPr>
        <w:t>：本周重心是两把钥匙的日常练习；学员若把话题引向深观或神秘体验，温和收线、拉回当下。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名相只点一句白话</w:t>
      </w:r>
      <w:r>
        <w:rPr>
          <w:rFonts w:ascii="Times New Roman" w:hAnsi="Times New Roman" w:eastAsia="宋体"/>
          <w:b w:val="0"/>
          <w:sz w:val="21"/>
        </w:rPr>
        <w:t>：心的定律、心识刹那、有分、等无间缘、胜解心所、不取随相——用一句话点明即可，不展开学术、不考试。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照读与解释分开</w:t>
      </w:r>
      <w:r>
        <w:rPr>
          <w:rFonts w:ascii="Times New Roman" w:hAnsi="Times New Roman" w:eastAsia="宋体"/>
          <w:b w:val="0"/>
          <w:sz w:val="21"/>
        </w:rPr>
        <w:t>：共读节只读不解释，解释留给分享与讨论；六面向、心相续流这类结构，可板书关键词，不逐格讲。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情绪照顾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：不点名强迫发言，允许"跳过"；不诊断、不给心理学标签；有人在收尾时情绪明显起伏，宁可舍掉一段拓展，也要把"不苛责"再温柔说一遍，必要时一起做三次深呼吸再进回向。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时间与回向</w:t>
      </w:r>
      <w:r>
        <w:rPr>
          <w:rFonts w:ascii="Times New Roman" w:hAnsi="Times New Roman" w:eastAsia="宋体"/>
          <w:b w:val="0"/>
          <w:sz w:val="21"/>
        </w:rPr>
        <w:t>：严守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分钟（10／25／20／35／15／15）。无论怎么压缩，静心、八周小结与回向都不可省，回向务必导向一切众生。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一句话兜底</w:t>
      </w:r>
      <w:r>
        <w:rPr>
          <w:rFonts w:ascii="Times New Roman" w:hAnsi="Times New Roman" w:eastAsia="宋体"/>
          <w:b w:val="0"/>
          <w:sz w:val="21"/>
        </w:rPr>
        <w:t>：全场若卡住或时间不够，用这句把主线拉回来——</w:t>
      </w:r>
      <w:r>
        <w:rPr>
          <w:rFonts w:ascii="Times New Roman" w:hAnsi="Times New Roman" w:eastAsia="宋体"/>
          <w:b/>
          <w:sz w:val="21"/>
        </w:rPr>
        <w:t>"心路就是此刻这条河；两把钥匙：守护根门、如理作意；不苛责，事后觉察也是进步。"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主持人自我关怀</w:t>
      </w:r>
      <w:r>
        <w:rPr>
          <w:rFonts w:ascii="Times New Roman" w:hAnsi="Times New Roman" w:eastAsia="宋体"/>
          <w:b w:val="0"/>
          <w:sz w:val="21"/>
        </w:rPr>
        <w:t>：带完收束周，你自己可能也被牵动（"八周我做到了多少？"）。请对自己也一样不苛责；会后静三分钟、回向一下，也是护持场域的一部分。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《心路过程与心识作用·第8周·朗读学习资料——心路过程在修行中的应用》——本周共读正文，据知识库「古源尊者开示及上座部佛教资料」整理。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《第012讲-前行-五种规律_大脑与心的关系（共修版）》——世间五种定律、心的定律、业的定律与"心可被驯服"的譬喻。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《如来禅修学体系45-摄杂分别1-古源尊者-20250220（课件）》——心相续流图与"从六个面向分析心"、摄门（意门即转向之前的有分）。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《阿毗达摩轻松谈》——"正确的态度"、弥兰达王守护根门的八条与重复练习的要点。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